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1146235"/>
        <w:docPartObj>
          <w:docPartGallery w:val="Table of Contents"/>
          <w:docPartUnique/>
        </w:docPartObj>
      </w:sdtPr>
      <w:sdtEndPr>
        <w:rPr>
          <w:rFonts w:ascii="Times New Roman" w:eastAsiaTheme="minorHAnsi" w:hAnsi="Times New Roman" w:cs="Times New Roman"/>
          <w:b w:val="0"/>
          <w:bCs w:val="0"/>
          <w:color w:val="auto"/>
          <w:sz w:val="24"/>
          <w:szCs w:val="22"/>
          <w:lang w:val="hr-HR"/>
        </w:rPr>
      </w:sdtEndPr>
      <w:sdtContent>
        <w:p w:rsidR="007E1ED6" w:rsidRDefault="007E1ED6">
          <w:pPr>
            <w:pStyle w:val="TOCHeading"/>
          </w:pPr>
          <w:r w:rsidRPr="007E1ED6">
            <w:rPr>
              <w:lang w:val="hr-HR"/>
            </w:rPr>
            <w:t>Sadržaj</w:t>
          </w:r>
        </w:p>
        <w:p w:rsidR="00D76D25" w:rsidRDefault="007E1ED6">
          <w:pPr>
            <w:pStyle w:val="TOC1"/>
            <w:tabs>
              <w:tab w:val="left" w:pos="440"/>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517703079" w:history="1">
            <w:r w:rsidR="00D76D25" w:rsidRPr="00AE6207">
              <w:rPr>
                <w:rStyle w:val="Hyperlink"/>
                <w:noProof/>
              </w:rPr>
              <w:t>1.</w:t>
            </w:r>
            <w:r w:rsidR="00D76D25">
              <w:rPr>
                <w:rFonts w:asciiTheme="minorHAnsi" w:eastAsiaTheme="minorEastAsia" w:hAnsiTheme="minorHAnsi" w:cstheme="minorBidi"/>
                <w:noProof/>
                <w:sz w:val="22"/>
                <w:lang w:val="en-US"/>
              </w:rPr>
              <w:tab/>
            </w:r>
            <w:r w:rsidR="00D76D25" w:rsidRPr="00AE6207">
              <w:rPr>
                <w:rStyle w:val="Hyperlink"/>
                <w:noProof/>
              </w:rPr>
              <w:t>Prijava</w:t>
            </w:r>
            <w:r w:rsidR="00D76D25">
              <w:rPr>
                <w:noProof/>
                <w:webHidden/>
              </w:rPr>
              <w:tab/>
            </w:r>
            <w:r w:rsidR="00D76D25">
              <w:rPr>
                <w:noProof/>
                <w:webHidden/>
              </w:rPr>
              <w:fldChar w:fldCharType="begin"/>
            </w:r>
            <w:r w:rsidR="00D76D25">
              <w:rPr>
                <w:noProof/>
                <w:webHidden/>
              </w:rPr>
              <w:instrText xml:space="preserve"> PAGEREF _Toc517703079 \h </w:instrText>
            </w:r>
            <w:r w:rsidR="00D76D25">
              <w:rPr>
                <w:noProof/>
                <w:webHidden/>
              </w:rPr>
            </w:r>
            <w:r w:rsidR="00D76D25">
              <w:rPr>
                <w:noProof/>
                <w:webHidden/>
              </w:rPr>
              <w:fldChar w:fldCharType="separate"/>
            </w:r>
            <w:r w:rsidR="00D76D25">
              <w:rPr>
                <w:noProof/>
                <w:webHidden/>
              </w:rPr>
              <w:t>2</w:t>
            </w:r>
            <w:r w:rsidR="00D76D25">
              <w:rPr>
                <w:noProof/>
                <w:webHidden/>
              </w:rPr>
              <w:fldChar w:fldCharType="end"/>
            </w:r>
          </w:hyperlink>
        </w:p>
        <w:p w:rsidR="00D76D25" w:rsidRDefault="00D76D25">
          <w:pPr>
            <w:pStyle w:val="TOC1"/>
            <w:tabs>
              <w:tab w:val="left" w:pos="440"/>
              <w:tab w:val="right" w:leader="dot" w:pos="9350"/>
            </w:tabs>
            <w:rPr>
              <w:rFonts w:asciiTheme="minorHAnsi" w:eastAsiaTheme="minorEastAsia" w:hAnsiTheme="minorHAnsi" w:cstheme="minorBidi"/>
              <w:noProof/>
              <w:sz w:val="22"/>
              <w:lang w:val="en-US"/>
            </w:rPr>
          </w:pPr>
          <w:hyperlink w:anchor="_Toc517703080" w:history="1">
            <w:r w:rsidRPr="00AE6207">
              <w:rPr>
                <w:rStyle w:val="Hyperlink"/>
                <w:noProof/>
              </w:rPr>
              <w:t>2.</w:t>
            </w:r>
            <w:r>
              <w:rPr>
                <w:rFonts w:asciiTheme="minorHAnsi" w:eastAsiaTheme="minorEastAsia" w:hAnsiTheme="minorHAnsi" w:cstheme="minorBidi"/>
                <w:noProof/>
                <w:sz w:val="22"/>
                <w:lang w:val="en-US"/>
              </w:rPr>
              <w:tab/>
            </w:r>
            <w:r w:rsidRPr="00AE6207">
              <w:rPr>
                <w:rStyle w:val="Hyperlink"/>
                <w:noProof/>
              </w:rPr>
              <w:t>Proizvodi</w:t>
            </w:r>
            <w:r>
              <w:rPr>
                <w:noProof/>
                <w:webHidden/>
              </w:rPr>
              <w:tab/>
            </w:r>
            <w:r>
              <w:rPr>
                <w:noProof/>
                <w:webHidden/>
              </w:rPr>
              <w:fldChar w:fldCharType="begin"/>
            </w:r>
            <w:r>
              <w:rPr>
                <w:noProof/>
                <w:webHidden/>
              </w:rPr>
              <w:instrText xml:space="preserve"> PAGEREF _Toc517703080 \h </w:instrText>
            </w:r>
            <w:r>
              <w:rPr>
                <w:noProof/>
                <w:webHidden/>
              </w:rPr>
            </w:r>
            <w:r>
              <w:rPr>
                <w:noProof/>
                <w:webHidden/>
              </w:rPr>
              <w:fldChar w:fldCharType="separate"/>
            </w:r>
            <w:r>
              <w:rPr>
                <w:noProof/>
                <w:webHidden/>
              </w:rPr>
              <w:t>4</w:t>
            </w:r>
            <w:r>
              <w:rPr>
                <w:noProof/>
                <w:webHidden/>
              </w:rPr>
              <w:fldChar w:fldCharType="end"/>
            </w:r>
          </w:hyperlink>
        </w:p>
        <w:p w:rsidR="00D76D25" w:rsidRDefault="00D76D25">
          <w:pPr>
            <w:pStyle w:val="TOC1"/>
            <w:tabs>
              <w:tab w:val="left" w:pos="440"/>
              <w:tab w:val="right" w:leader="dot" w:pos="9350"/>
            </w:tabs>
            <w:rPr>
              <w:rFonts w:asciiTheme="minorHAnsi" w:eastAsiaTheme="minorEastAsia" w:hAnsiTheme="minorHAnsi" w:cstheme="minorBidi"/>
              <w:noProof/>
              <w:sz w:val="22"/>
              <w:lang w:val="en-US"/>
            </w:rPr>
          </w:pPr>
          <w:hyperlink w:anchor="_Toc517703081" w:history="1">
            <w:r w:rsidRPr="00AE6207">
              <w:rPr>
                <w:rStyle w:val="Hyperlink"/>
                <w:noProof/>
              </w:rPr>
              <w:t>3.</w:t>
            </w:r>
            <w:r>
              <w:rPr>
                <w:rFonts w:asciiTheme="minorHAnsi" w:eastAsiaTheme="minorEastAsia" w:hAnsiTheme="minorHAnsi" w:cstheme="minorBidi"/>
                <w:noProof/>
                <w:sz w:val="22"/>
                <w:lang w:val="en-US"/>
              </w:rPr>
              <w:tab/>
            </w:r>
            <w:r w:rsidRPr="00AE6207">
              <w:rPr>
                <w:rStyle w:val="Hyperlink"/>
                <w:noProof/>
              </w:rPr>
              <w:t>Površine</w:t>
            </w:r>
            <w:r>
              <w:rPr>
                <w:noProof/>
                <w:webHidden/>
              </w:rPr>
              <w:tab/>
            </w:r>
            <w:r>
              <w:rPr>
                <w:noProof/>
                <w:webHidden/>
              </w:rPr>
              <w:fldChar w:fldCharType="begin"/>
            </w:r>
            <w:r>
              <w:rPr>
                <w:noProof/>
                <w:webHidden/>
              </w:rPr>
              <w:instrText xml:space="preserve"> PAGEREF _Toc517703081 \h </w:instrText>
            </w:r>
            <w:r>
              <w:rPr>
                <w:noProof/>
                <w:webHidden/>
              </w:rPr>
            </w:r>
            <w:r>
              <w:rPr>
                <w:noProof/>
                <w:webHidden/>
              </w:rPr>
              <w:fldChar w:fldCharType="separate"/>
            </w:r>
            <w:r>
              <w:rPr>
                <w:noProof/>
                <w:webHidden/>
              </w:rPr>
              <w:t>6</w:t>
            </w:r>
            <w:r>
              <w:rPr>
                <w:noProof/>
                <w:webHidden/>
              </w:rPr>
              <w:fldChar w:fldCharType="end"/>
            </w:r>
          </w:hyperlink>
        </w:p>
        <w:p w:rsidR="00D76D25" w:rsidRDefault="00D76D25">
          <w:pPr>
            <w:pStyle w:val="TOC1"/>
            <w:tabs>
              <w:tab w:val="left" w:pos="440"/>
              <w:tab w:val="right" w:leader="dot" w:pos="9350"/>
            </w:tabs>
            <w:rPr>
              <w:rFonts w:asciiTheme="minorHAnsi" w:eastAsiaTheme="minorEastAsia" w:hAnsiTheme="minorHAnsi" w:cstheme="minorBidi"/>
              <w:noProof/>
              <w:sz w:val="22"/>
              <w:lang w:val="en-US"/>
            </w:rPr>
          </w:pPr>
          <w:hyperlink w:anchor="_Toc517703082" w:history="1">
            <w:r w:rsidRPr="00AE6207">
              <w:rPr>
                <w:rStyle w:val="Hyperlink"/>
                <w:noProof/>
              </w:rPr>
              <w:t>4.</w:t>
            </w:r>
            <w:r>
              <w:rPr>
                <w:rFonts w:asciiTheme="minorHAnsi" w:eastAsiaTheme="minorEastAsia" w:hAnsiTheme="minorHAnsi" w:cstheme="minorBidi"/>
                <w:noProof/>
                <w:sz w:val="22"/>
                <w:lang w:val="en-US"/>
              </w:rPr>
              <w:tab/>
            </w:r>
            <w:r w:rsidRPr="00AE6207">
              <w:rPr>
                <w:rStyle w:val="Hyperlink"/>
                <w:noProof/>
              </w:rPr>
              <w:t>Zaštita</w:t>
            </w:r>
            <w:r>
              <w:rPr>
                <w:noProof/>
                <w:webHidden/>
              </w:rPr>
              <w:tab/>
            </w:r>
            <w:r>
              <w:rPr>
                <w:noProof/>
                <w:webHidden/>
              </w:rPr>
              <w:fldChar w:fldCharType="begin"/>
            </w:r>
            <w:r>
              <w:rPr>
                <w:noProof/>
                <w:webHidden/>
              </w:rPr>
              <w:instrText xml:space="preserve"> PAGEREF _Toc517703082 \h </w:instrText>
            </w:r>
            <w:r>
              <w:rPr>
                <w:noProof/>
                <w:webHidden/>
              </w:rPr>
            </w:r>
            <w:r>
              <w:rPr>
                <w:noProof/>
                <w:webHidden/>
              </w:rPr>
              <w:fldChar w:fldCharType="separate"/>
            </w:r>
            <w:r>
              <w:rPr>
                <w:noProof/>
                <w:webHidden/>
              </w:rPr>
              <w:t>8</w:t>
            </w:r>
            <w:r>
              <w:rPr>
                <w:noProof/>
                <w:webHidden/>
              </w:rPr>
              <w:fldChar w:fldCharType="end"/>
            </w:r>
          </w:hyperlink>
        </w:p>
        <w:p w:rsidR="00D76D25" w:rsidRDefault="00D76D25">
          <w:pPr>
            <w:pStyle w:val="TOC1"/>
            <w:tabs>
              <w:tab w:val="left" w:pos="440"/>
              <w:tab w:val="right" w:leader="dot" w:pos="9350"/>
            </w:tabs>
            <w:rPr>
              <w:rFonts w:asciiTheme="minorHAnsi" w:eastAsiaTheme="minorEastAsia" w:hAnsiTheme="minorHAnsi" w:cstheme="minorBidi"/>
              <w:noProof/>
              <w:sz w:val="22"/>
              <w:lang w:val="en-US"/>
            </w:rPr>
          </w:pPr>
          <w:hyperlink w:anchor="_Toc517703083" w:history="1">
            <w:r w:rsidRPr="00AE6207">
              <w:rPr>
                <w:rStyle w:val="Hyperlink"/>
                <w:noProof/>
              </w:rPr>
              <w:t>5.</w:t>
            </w:r>
            <w:r>
              <w:rPr>
                <w:rFonts w:asciiTheme="minorHAnsi" w:eastAsiaTheme="minorEastAsia" w:hAnsiTheme="minorHAnsi" w:cstheme="minorBidi"/>
                <w:noProof/>
                <w:sz w:val="22"/>
                <w:lang w:val="en-US"/>
              </w:rPr>
              <w:tab/>
            </w:r>
            <w:r w:rsidRPr="00AE6207">
              <w:rPr>
                <w:rStyle w:val="Hyperlink"/>
                <w:noProof/>
              </w:rPr>
              <w:t>Sadnja</w:t>
            </w:r>
            <w:r>
              <w:rPr>
                <w:noProof/>
                <w:webHidden/>
              </w:rPr>
              <w:tab/>
            </w:r>
            <w:r>
              <w:rPr>
                <w:noProof/>
                <w:webHidden/>
              </w:rPr>
              <w:fldChar w:fldCharType="begin"/>
            </w:r>
            <w:r>
              <w:rPr>
                <w:noProof/>
                <w:webHidden/>
              </w:rPr>
              <w:instrText xml:space="preserve"> PAGEREF _Toc517703083 \h </w:instrText>
            </w:r>
            <w:r>
              <w:rPr>
                <w:noProof/>
                <w:webHidden/>
              </w:rPr>
            </w:r>
            <w:r>
              <w:rPr>
                <w:noProof/>
                <w:webHidden/>
              </w:rPr>
              <w:fldChar w:fldCharType="separate"/>
            </w:r>
            <w:r>
              <w:rPr>
                <w:noProof/>
                <w:webHidden/>
              </w:rPr>
              <w:t>10</w:t>
            </w:r>
            <w:r>
              <w:rPr>
                <w:noProof/>
                <w:webHidden/>
              </w:rPr>
              <w:fldChar w:fldCharType="end"/>
            </w:r>
          </w:hyperlink>
        </w:p>
        <w:p w:rsidR="00D76D25" w:rsidRDefault="00D76D25">
          <w:pPr>
            <w:pStyle w:val="TOC1"/>
            <w:tabs>
              <w:tab w:val="left" w:pos="440"/>
              <w:tab w:val="right" w:leader="dot" w:pos="9350"/>
            </w:tabs>
            <w:rPr>
              <w:rFonts w:asciiTheme="minorHAnsi" w:eastAsiaTheme="minorEastAsia" w:hAnsiTheme="minorHAnsi" w:cstheme="minorBidi"/>
              <w:noProof/>
              <w:sz w:val="22"/>
              <w:lang w:val="en-US"/>
            </w:rPr>
          </w:pPr>
          <w:hyperlink w:anchor="_Toc517703084" w:history="1">
            <w:r w:rsidRPr="00AE6207">
              <w:rPr>
                <w:rStyle w:val="Hyperlink"/>
                <w:noProof/>
              </w:rPr>
              <w:t>6.</w:t>
            </w:r>
            <w:r>
              <w:rPr>
                <w:rFonts w:asciiTheme="minorHAnsi" w:eastAsiaTheme="minorEastAsia" w:hAnsiTheme="minorHAnsi" w:cstheme="minorBidi"/>
                <w:noProof/>
                <w:sz w:val="22"/>
                <w:lang w:val="en-US"/>
              </w:rPr>
              <w:tab/>
            </w:r>
            <w:r w:rsidRPr="00AE6207">
              <w:rPr>
                <w:rStyle w:val="Hyperlink"/>
                <w:noProof/>
              </w:rPr>
              <w:t>Navodnjavanje</w:t>
            </w:r>
            <w:r>
              <w:rPr>
                <w:noProof/>
                <w:webHidden/>
              </w:rPr>
              <w:tab/>
            </w:r>
            <w:r>
              <w:rPr>
                <w:noProof/>
                <w:webHidden/>
              </w:rPr>
              <w:fldChar w:fldCharType="begin"/>
            </w:r>
            <w:r>
              <w:rPr>
                <w:noProof/>
                <w:webHidden/>
              </w:rPr>
              <w:instrText xml:space="preserve"> PAGEREF _Toc517703084 \h </w:instrText>
            </w:r>
            <w:r>
              <w:rPr>
                <w:noProof/>
                <w:webHidden/>
              </w:rPr>
            </w:r>
            <w:r>
              <w:rPr>
                <w:noProof/>
                <w:webHidden/>
              </w:rPr>
              <w:fldChar w:fldCharType="separate"/>
            </w:r>
            <w:r>
              <w:rPr>
                <w:noProof/>
                <w:webHidden/>
              </w:rPr>
              <w:t>12</w:t>
            </w:r>
            <w:r>
              <w:rPr>
                <w:noProof/>
                <w:webHidden/>
              </w:rPr>
              <w:fldChar w:fldCharType="end"/>
            </w:r>
          </w:hyperlink>
        </w:p>
        <w:p w:rsidR="00D76D25" w:rsidRDefault="00D76D25">
          <w:pPr>
            <w:pStyle w:val="TOC1"/>
            <w:tabs>
              <w:tab w:val="left" w:pos="440"/>
              <w:tab w:val="right" w:leader="dot" w:pos="9350"/>
            </w:tabs>
            <w:rPr>
              <w:rFonts w:asciiTheme="minorHAnsi" w:eastAsiaTheme="minorEastAsia" w:hAnsiTheme="minorHAnsi" w:cstheme="minorBidi"/>
              <w:noProof/>
              <w:sz w:val="22"/>
              <w:lang w:val="en-US"/>
            </w:rPr>
          </w:pPr>
          <w:hyperlink w:anchor="_Toc517703085" w:history="1">
            <w:r w:rsidRPr="00AE6207">
              <w:rPr>
                <w:rStyle w:val="Hyperlink"/>
                <w:noProof/>
              </w:rPr>
              <w:t>7.</w:t>
            </w:r>
            <w:r>
              <w:rPr>
                <w:rFonts w:asciiTheme="minorHAnsi" w:eastAsiaTheme="minorEastAsia" w:hAnsiTheme="minorHAnsi" w:cstheme="minorBidi"/>
                <w:noProof/>
                <w:sz w:val="22"/>
                <w:lang w:val="en-US"/>
              </w:rPr>
              <w:tab/>
            </w:r>
            <w:r w:rsidRPr="00AE6207">
              <w:rPr>
                <w:rStyle w:val="Hyperlink"/>
                <w:noProof/>
              </w:rPr>
              <w:t>Prskanje</w:t>
            </w:r>
            <w:r>
              <w:rPr>
                <w:noProof/>
                <w:webHidden/>
              </w:rPr>
              <w:tab/>
            </w:r>
            <w:r>
              <w:rPr>
                <w:noProof/>
                <w:webHidden/>
              </w:rPr>
              <w:fldChar w:fldCharType="begin"/>
            </w:r>
            <w:r>
              <w:rPr>
                <w:noProof/>
                <w:webHidden/>
              </w:rPr>
              <w:instrText xml:space="preserve"> PAGEREF _Toc517703085 \h </w:instrText>
            </w:r>
            <w:r>
              <w:rPr>
                <w:noProof/>
                <w:webHidden/>
              </w:rPr>
            </w:r>
            <w:r>
              <w:rPr>
                <w:noProof/>
                <w:webHidden/>
              </w:rPr>
              <w:fldChar w:fldCharType="separate"/>
            </w:r>
            <w:r>
              <w:rPr>
                <w:noProof/>
                <w:webHidden/>
              </w:rPr>
              <w:t>14</w:t>
            </w:r>
            <w:r>
              <w:rPr>
                <w:noProof/>
                <w:webHidden/>
              </w:rPr>
              <w:fldChar w:fldCharType="end"/>
            </w:r>
          </w:hyperlink>
        </w:p>
        <w:p w:rsidR="007E1ED6" w:rsidRDefault="007E1ED6">
          <w:r>
            <w:fldChar w:fldCharType="end"/>
          </w:r>
        </w:p>
      </w:sdtContent>
    </w:sdt>
    <w:p w:rsidR="007E1ED6" w:rsidRDefault="007E1ED6">
      <w:pPr>
        <w:rPr>
          <w:rFonts w:asciiTheme="majorHAnsi" w:eastAsiaTheme="majorEastAsia" w:hAnsiTheme="majorHAnsi" w:cstheme="majorBidi"/>
          <w:b/>
          <w:bCs/>
          <w:color w:val="365F91" w:themeColor="accent1" w:themeShade="BF"/>
          <w:sz w:val="28"/>
          <w:szCs w:val="28"/>
        </w:rPr>
      </w:pPr>
      <w:r>
        <w:br w:type="page"/>
      </w:r>
    </w:p>
    <w:p w:rsidR="00364D09" w:rsidRDefault="00364D09" w:rsidP="00364D09">
      <w:pPr>
        <w:pStyle w:val="Heading1"/>
        <w:numPr>
          <w:ilvl w:val="0"/>
          <w:numId w:val="3"/>
        </w:numPr>
      </w:pPr>
      <w:bookmarkStart w:id="0" w:name="_Toc517703079"/>
      <w:r>
        <w:lastRenderedPageBreak/>
        <w:t>Prijava</w:t>
      </w:r>
      <w:bookmarkEnd w:id="0"/>
    </w:p>
    <w:p w:rsidR="00151F8D" w:rsidRDefault="00151F8D" w:rsidP="00151F8D">
      <w:pPr>
        <w:spacing w:line="360" w:lineRule="auto"/>
        <w:jc w:val="both"/>
      </w:pPr>
      <w:r>
        <w:t>Prilikom pokretanja aplikacije, otvara se prozor za prijavu. Korisnik mora formu ispuniti ispravnim podacima kako bi se uspješno prijavio i koristio aplikaciju. U sekciji Proizvodi se nalazi prikaz glavnog prozora aplikacije. Iz glavnog prozora moguće je pristupiti svim funkcionalnostima aplikacije.</w:t>
      </w:r>
    </w:p>
    <w:p w:rsidR="007E1ED6" w:rsidRDefault="00151F8D" w:rsidP="007E1ED6">
      <w:pPr>
        <w:keepNext/>
        <w:jc w:val="center"/>
      </w:pPr>
      <w:r>
        <w:rPr>
          <w:noProof/>
          <w:lang w:val="en-US"/>
        </w:rPr>
        <w:drawing>
          <wp:inline distT="0" distB="0" distL="0" distR="0">
            <wp:extent cx="3439005" cy="2114845"/>
            <wp:effectExtent l="19050" t="0" r="9045" b="0"/>
            <wp:docPr id="1" name="Picture 0"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8" cstate="print"/>
                    <a:stretch>
                      <a:fillRect/>
                    </a:stretch>
                  </pic:blipFill>
                  <pic:spPr>
                    <a:xfrm>
                      <a:off x="0" y="0"/>
                      <a:ext cx="3439005" cy="2114845"/>
                    </a:xfrm>
                    <a:prstGeom prst="rect">
                      <a:avLst/>
                    </a:prstGeom>
                  </pic:spPr>
                </pic:pic>
              </a:graphicData>
            </a:graphic>
          </wp:inline>
        </w:drawing>
      </w:r>
    </w:p>
    <w:p w:rsidR="00151F8D" w:rsidRDefault="007E1ED6" w:rsidP="007E1ED6">
      <w:pPr>
        <w:pStyle w:val="Caption"/>
        <w:jc w:val="center"/>
      </w:pPr>
      <w:r>
        <w:t xml:space="preserve">Slika </w:t>
      </w:r>
      <w:fldSimple w:instr=" SEQ Slika \* ARABIC ">
        <w:r w:rsidR="00B074E6">
          <w:rPr>
            <w:noProof/>
          </w:rPr>
          <w:t>1</w:t>
        </w:r>
      </w:fldSimple>
      <w:r>
        <w:t xml:space="preserve"> Forma za prijavu</w:t>
      </w:r>
    </w:p>
    <w:p w:rsidR="00151F8D" w:rsidRDefault="00151F8D" w:rsidP="00151F8D">
      <w:pPr>
        <w:spacing w:line="360" w:lineRule="auto"/>
        <w:jc w:val="both"/>
      </w:pPr>
      <w:r>
        <w:t>Samo administrator može kreirati nove korisnike koji će imati pristup aplikaciji. Isto tako može ažurirati korisnike te ih brisati iz baze podataka. Klikom na gumb 'Upravljanje' otvara se forma za prikaz djelatnika.</w:t>
      </w:r>
    </w:p>
    <w:p w:rsidR="007E1ED6" w:rsidRDefault="00151F8D" w:rsidP="007E1ED6">
      <w:pPr>
        <w:keepNext/>
        <w:spacing w:line="360" w:lineRule="auto"/>
        <w:jc w:val="center"/>
      </w:pPr>
      <w:r>
        <w:rPr>
          <w:noProof/>
          <w:lang w:val="en-US"/>
        </w:rPr>
        <w:lastRenderedPageBreak/>
        <w:drawing>
          <wp:inline distT="0" distB="0" distL="0" distR="0">
            <wp:extent cx="5559061" cy="3317358"/>
            <wp:effectExtent l="19050" t="0" r="3539" b="0"/>
            <wp:docPr id="3" name="Picture 2" descr="pregled_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djelatnici.png"/>
                    <pic:cNvPicPr/>
                  </pic:nvPicPr>
                  <pic:blipFill>
                    <a:blip r:embed="rId9" cstate="print"/>
                    <a:stretch>
                      <a:fillRect/>
                    </a:stretch>
                  </pic:blipFill>
                  <pic:spPr>
                    <a:xfrm>
                      <a:off x="0" y="0"/>
                      <a:ext cx="5558988" cy="3317314"/>
                    </a:xfrm>
                    <a:prstGeom prst="rect">
                      <a:avLst/>
                    </a:prstGeom>
                  </pic:spPr>
                </pic:pic>
              </a:graphicData>
            </a:graphic>
          </wp:inline>
        </w:drawing>
      </w:r>
    </w:p>
    <w:p w:rsidR="00151F8D" w:rsidRDefault="007E1ED6" w:rsidP="007E1ED6">
      <w:pPr>
        <w:pStyle w:val="Caption"/>
        <w:jc w:val="center"/>
      </w:pPr>
      <w:r>
        <w:t xml:space="preserve">Slika </w:t>
      </w:r>
      <w:fldSimple w:instr=" SEQ Slika \* ARABIC ">
        <w:r w:rsidR="00B074E6">
          <w:rPr>
            <w:noProof/>
          </w:rPr>
          <w:t>2</w:t>
        </w:r>
      </w:fldSimple>
      <w:r>
        <w:t xml:space="preserve"> Pregled djelatnika</w:t>
      </w:r>
    </w:p>
    <w:p w:rsidR="00151F8D" w:rsidRDefault="00151F8D" w:rsidP="00151F8D">
      <w:pPr>
        <w:spacing w:line="360" w:lineRule="auto"/>
        <w:jc w:val="both"/>
      </w:pPr>
      <w:r>
        <w:t>Klikom na gumb 'Unos djelatnika' ili 'Ažuriraj' otvara se forma kao na slici ispod. Administrator popunjava formu podacima o djelatniku: ime, prezime, broj telefona te email i lozinku s kojima se vrši prijava. Prilikom ažuriranja, lozinku nije moguće vidjeti ni mijenjati.</w:t>
      </w:r>
    </w:p>
    <w:p w:rsidR="007E1ED6" w:rsidRDefault="00151F8D" w:rsidP="007E1ED6">
      <w:pPr>
        <w:keepNext/>
        <w:spacing w:line="360" w:lineRule="auto"/>
        <w:jc w:val="center"/>
      </w:pPr>
      <w:r>
        <w:rPr>
          <w:noProof/>
          <w:lang w:val="en-US"/>
        </w:rPr>
        <w:drawing>
          <wp:inline distT="0" distB="0" distL="0" distR="0">
            <wp:extent cx="3943901" cy="2715004"/>
            <wp:effectExtent l="19050" t="0" r="0" b="0"/>
            <wp:docPr id="4" name="Picture 3" descr="unos_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djelatnici.png"/>
                    <pic:cNvPicPr/>
                  </pic:nvPicPr>
                  <pic:blipFill>
                    <a:blip r:embed="rId10" cstate="print"/>
                    <a:stretch>
                      <a:fillRect/>
                    </a:stretch>
                  </pic:blipFill>
                  <pic:spPr>
                    <a:xfrm>
                      <a:off x="0" y="0"/>
                      <a:ext cx="3943901" cy="2715004"/>
                    </a:xfrm>
                    <a:prstGeom prst="rect">
                      <a:avLst/>
                    </a:prstGeom>
                  </pic:spPr>
                </pic:pic>
              </a:graphicData>
            </a:graphic>
          </wp:inline>
        </w:drawing>
      </w:r>
    </w:p>
    <w:p w:rsidR="000E640A" w:rsidRDefault="007E1ED6" w:rsidP="007E1ED6">
      <w:pPr>
        <w:pStyle w:val="Caption"/>
        <w:jc w:val="center"/>
      </w:pPr>
      <w:r>
        <w:t xml:space="preserve">Slika </w:t>
      </w:r>
      <w:fldSimple w:instr=" SEQ Slika \* ARABIC ">
        <w:r w:rsidR="00B074E6">
          <w:rPr>
            <w:noProof/>
          </w:rPr>
          <w:t>3</w:t>
        </w:r>
      </w:fldSimple>
      <w:r>
        <w:t xml:space="preserve"> Unos djelatnika</w:t>
      </w:r>
    </w:p>
    <w:p w:rsidR="00151F8D" w:rsidRDefault="000E640A" w:rsidP="000E640A">
      <w:r>
        <w:br w:type="page"/>
      </w:r>
    </w:p>
    <w:p w:rsidR="00364D09" w:rsidRDefault="00364D09" w:rsidP="00364D09">
      <w:pPr>
        <w:pStyle w:val="Heading1"/>
        <w:numPr>
          <w:ilvl w:val="0"/>
          <w:numId w:val="3"/>
        </w:numPr>
      </w:pPr>
      <w:bookmarkStart w:id="1" w:name="_Toc517703080"/>
      <w:r>
        <w:lastRenderedPageBreak/>
        <w:t>Proizvodi</w:t>
      </w:r>
      <w:bookmarkEnd w:id="1"/>
    </w:p>
    <w:p w:rsidR="00006E0C" w:rsidRDefault="00006E0C" w:rsidP="000E640A">
      <w:pPr>
        <w:spacing w:line="360" w:lineRule="auto"/>
        <w:ind w:firstLine="360"/>
        <w:jc w:val="both"/>
      </w:pPr>
      <w:r>
        <w:t xml:space="preserve">Pritiskom na gumb “Proizvodi” otvara se prikaz proizvoda kao na slici ispod. Otvorena je kartica “Proizvodi” na kojoj se nalazi popis proizvoda koji se sortira pomoću padajućeg izbornika. Pritiskom na tipku F1 ili klikom na karticu “Pomoć” može se pročitati pomoć za pojedine aktivnosti unutar aplikacije. </w:t>
      </w:r>
    </w:p>
    <w:p w:rsidR="007E1ED6" w:rsidRDefault="007E1ED6" w:rsidP="007E1ED6">
      <w:pPr>
        <w:keepNext/>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03pt">
            <v:imagedata r:id="rId11" o:title="Screenshot_4"/>
          </v:shape>
        </w:pict>
      </w:r>
    </w:p>
    <w:p w:rsidR="00006E0C" w:rsidRDefault="007E1ED6" w:rsidP="007E1ED6">
      <w:pPr>
        <w:pStyle w:val="Caption"/>
        <w:jc w:val="center"/>
      </w:pPr>
      <w:r>
        <w:t xml:space="preserve">Slika </w:t>
      </w:r>
      <w:fldSimple w:instr=" SEQ Slika \* ARABIC ">
        <w:r w:rsidR="00B074E6">
          <w:rPr>
            <w:noProof/>
          </w:rPr>
          <w:t>4</w:t>
        </w:r>
      </w:fldSimple>
      <w:r>
        <w:t xml:space="preserve"> Pregled proizvoda</w:t>
      </w:r>
    </w:p>
    <w:p w:rsidR="000E640A" w:rsidRDefault="000E640A" w:rsidP="000E640A">
      <w:pPr>
        <w:spacing w:line="360" w:lineRule="auto"/>
        <w:ind w:firstLine="360"/>
        <w:jc w:val="both"/>
      </w:pPr>
      <w:r>
        <w:t>Klikom na gumb “Dodaj proizvod” otvara se forma za unos proizvoda kao na slici ispod. Potrebno je un</w:t>
      </w:r>
      <w:r w:rsidR="00F766E9">
        <w:t>i</w:t>
      </w:r>
      <w:r>
        <w:t xml:space="preserve">jeti sve vrijednosti, uz uvjet da naziv mora imati barem 2 slova, a jediničnu mjeru i vrstu proizvoda je potrebno odabrati iz padajućeg izbornika. </w:t>
      </w:r>
    </w:p>
    <w:p w:rsidR="00E67ED6" w:rsidRDefault="000E640A" w:rsidP="000E640A">
      <w:pPr>
        <w:spacing w:line="360" w:lineRule="auto"/>
        <w:ind w:firstLine="360"/>
        <w:jc w:val="both"/>
      </w:pPr>
      <w:r>
        <w:t xml:space="preserve">Za ažuriranje proizvoda potrebno je odabrati proizvod iz prikaza proizvoda i kliknuti na gumb “Ažuriraj”. Otvara se forma </w:t>
      </w:r>
      <w:r w:rsidR="00E67ED6">
        <w:t>za unos proizvoda s podacima odabranog proizvoda. Nakon što izmijenimo podatke kliknemo na gumb “Spremi” i podaci se ažuriraju u bazi.</w:t>
      </w:r>
    </w:p>
    <w:p w:rsidR="000E640A" w:rsidRDefault="00E67ED6" w:rsidP="00364D09">
      <w:r>
        <w:br w:type="page"/>
      </w:r>
    </w:p>
    <w:p w:rsidR="00E67ED6" w:rsidRDefault="00E67ED6" w:rsidP="000E640A">
      <w:pPr>
        <w:spacing w:line="360" w:lineRule="auto"/>
        <w:ind w:firstLine="360"/>
        <w:jc w:val="both"/>
      </w:pPr>
      <w:r>
        <w:lastRenderedPageBreak/>
        <w:t>Za brisanje proizvoda potrebno je odabrati proizvod iz prikaza proizvoda i kliknuti na gumb “Izbriši”. Program će nas tražiti potvrdu i potrebno je kliknuti na “Da”.</w:t>
      </w:r>
    </w:p>
    <w:p w:rsidR="007E1ED6" w:rsidRDefault="007E1ED6" w:rsidP="007E1ED6">
      <w:pPr>
        <w:keepNext/>
        <w:spacing w:line="360" w:lineRule="auto"/>
        <w:ind w:firstLine="360"/>
        <w:jc w:val="center"/>
      </w:pPr>
      <w:r>
        <w:pict>
          <v:shape id="_x0000_i1026" type="#_x0000_t75" style="width:223.5pt;height:129.75pt">
            <v:imagedata r:id="rId12" o:title="Screenshot_5"/>
          </v:shape>
        </w:pict>
      </w:r>
    </w:p>
    <w:p w:rsidR="007E1ED6" w:rsidRDefault="007E1ED6" w:rsidP="007E1ED6">
      <w:pPr>
        <w:pStyle w:val="Caption"/>
        <w:jc w:val="center"/>
      </w:pPr>
      <w:r>
        <w:t xml:space="preserve">Slika </w:t>
      </w:r>
      <w:fldSimple w:instr=" SEQ Slika \* ARABIC ">
        <w:r w:rsidR="00B074E6">
          <w:rPr>
            <w:noProof/>
          </w:rPr>
          <w:t>5</w:t>
        </w:r>
      </w:fldSimple>
      <w:r>
        <w:t xml:space="preserve"> Unos proizvoda</w:t>
      </w:r>
      <w:r>
        <w:br w:type="page"/>
      </w:r>
    </w:p>
    <w:p w:rsidR="00EE59F5" w:rsidRDefault="00EE59F5" w:rsidP="00EE59F5">
      <w:pPr>
        <w:pStyle w:val="Heading1"/>
        <w:numPr>
          <w:ilvl w:val="0"/>
          <w:numId w:val="3"/>
        </w:numPr>
      </w:pPr>
      <w:bookmarkStart w:id="2" w:name="_Toc517703081"/>
      <w:r>
        <w:lastRenderedPageBreak/>
        <w:t>Površine</w:t>
      </w:r>
      <w:bookmarkEnd w:id="2"/>
    </w:p>
    <w:p w:rsidR="00EE59F5" w:rsidRDefault="00EE59F5" w:rsidP="00F766E9">
      <w:pPr>
        <w:spacing w:line="360" w:lineRule="auto"/>
        <w:ind w:firstLine="360"/>
        <w:jc w:val="both"/>
      </w:pPr>
      <w:r>
        <w:t>Pritiskom na gumb “Površine” otvara se prikaz površina</w:t>
      </w:r>
      <w:r w:rsidR="00F766E9">
        <w:t xml:space="preserve"> na tabu „Površine“</w:t>
      </w:r>
      <w:r>
        <w:t xml:space="preserve">. Na prikazu površina nalazi se tablica sa popisom unesenih površina, padajući izbornik na temelju kojeg se površine mogu sortirati prema namjeni. Pritiskom na tipku F2 ili klikom na tab </w:t>
      </w:r>
      <w:r w:rsidR="00F766E9">
        <w:t>„</w:t>
      </w:r>
      <w:r>
        <w:t>Pomoć</w:t>
      </w:r>
      <w:r w:rsidR="00F766E9">
        <w:t xml:space="preserve">“ </w:t>
      </w:r>
      <w:r>
        <w:t xml:space="preserve">otvaraju se upute vezane uz prikaz na kojem se nalazimo. </w:t>
      </w:r>
    </w:p>
    <w:p w:rsidR="007E1ED6" w:rsidRDefault="00EE59F5" w:rsidP="007E1ED6">
      <w:pPr>
        <w:keepNext/>
        <w:spacing w:line="360" w:lineRule="auto"/>
        <w:jc w:val="both"/>
      </w:pPr>
      <w:r>
        <w:rPr>
          <w:noProof/>
          <w:lang w:val="en-US"/>
        </w:rPr>
        <w:drawing>
          <wp:inline distT="0" distB="0" distL="0" distR="0">
            <wp:extent cx="6118860" cy="3949521"/>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mka zaslona (40).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195" t="15294" r="32062" b="17300"/>
                    <a:stretch/>
                  </pic:blipFill>
                  <pic:spPr bwMode="auto">
                    <a:xfrm>
                      <a:off x="0" y="0"/>
                      <a:ext cx="6194352" cy="39982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93060" w:rsidRDefault="007E1ED6" w:rsidP="007E1ED6">
      <w:pPr>
        <w:pStyle w:val="Caption"/>
        <w:jc w:val="center"/>
      </w:pPr>
      <w:r>
        <w:t xml:space="preserve">Slika </w:t>
      </w:r>
      <w:fldSimple w:instr=" SEQ Slika \* ARABIC ">
        <w:r w:rsidR="00B074E6">
          <w:rPr>
            <w:noProof/>
          </w:rPr>
          <w:t>6</w:t>
        </w:r>
      </w:fldSimple>
      <w:r>
        <w:t xml:space="preserve"> Pregled površina</w:t>
      </w:r>
    </w:p>
    <w:p w:rsidR="00393060" w:rsidRDefault="00393060" w:rsidP="00F766E9">
      <w:pPr>
        <w:tabs>
          <w:tab w:val="left" w:pos="142"/>
          <w:tab w:val="left" w:pos="709"/>
        </w:tabs>
        <w:spacing w:line="360" w:lineRule="auto"/>
        <w:ind w:firstLine="284"/>
        <w:jc w:val="both"/>
      </w:pPr>
      <w:r>
        <w:t xml:space="preserve">Unos nove površine je moguć klikom na gumb “Dodaj površinu”. Nakon klika otvara se forma za unos površine, svi podatci se moraju </w:t>
      </w:r>
      <w:r w:rsidR="008D5D32">
        <w:t>unijet</w:t>
      </w:r>
      <w:r>
        <w:t>i da bi se omogućilo spremanje</w:t>
      </w:r>
      <w:r w:rsidR="008D5D32">
        <w:t xml:space="preserve"> (iz padajućeg izbornika se odabire namjena)</w:t>
      </w:r>
      <w:r>
        <w:t xml:space="preserve">. </w:t>
      </w:r>
      <w:r w:rsidR="0052597E">
        <w:t>V</w:t>
      </w:r>
      <w:r w:rsidR="00F766E9">
        <w:t xml:space="preserve">rijednosti x koordinate moraju biti između 0 i 90, a vrijednosti y koordinate između 0 i 180. </w:t>
      </w:r>
      <w:r>
        <w:t xml:space="preserve">Klikom na gumb “Spremi” forma za unos se </w:t>
      </w:r>
      <w:r w:rsidRPr="00393060">
        <w:t>zatvara</w:t>
      </w:r>
      <w:r>
        <w:t xml:space="preserve"> i podatci se spremaju u bazu, te se tablica osvježava i prikazuje se dodana površina. </w:t>
      </w:r>
    </w:p>
    <w:p w:rsidR="007E1ED6" w:rsidRDefault="00393060" w:rsidP="007E1ED6">
      <w:pPr>
        <w:keepNext/>
        <w:tabs>
          <w:tab w:val="left" w:pos="0"/>
        </w:tabs>
        <w:spacing w:line="360" w:lineRule="auto"/>
        <w:ind w:firstLine="426"/>
        <w:jc w:val="center"/>
      </w:pPr>
      <w:r>
        <w:rPr>
          <w:noProof/>
          <w:lang w:val="en-US"/>
        </w:rPr>
        <w:lastRenderedPageBreak/>
        <w:drawing>
          <wp:inline distT="0" distB="0" distL="0" distR="0">
            <wp:extent cx="2484120" cy="2018665"/>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mka zaslona (41).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974" t="14815" r="71148" b="56467"/>
                    <a:stretch/>
                  </pic:blipFill>
                  <pic:spPr bwMode="auto">
                    <a:xfrm>
                      <a:off x="0" y="0"/>
                      <a:ext cx="2495408" cy="20278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766E9" w:rsidRDefault="007E1ED6" w:rsidP="007E1ED6">
      <w:pPr>
        <w:pStyle w:val="Caption"/>
        <w:jc w:val="center"/>
      </w:pPr>
      <w:r>
        <w:t xml:space="preserve">Slika </w:t>
      </w:r>
      <w:fldSimple w:instr=" SEQ Slika \* ARABIC ">
        <w:r w:rsidR="00B074E6">
          <w:rPr>
            <w:noProof/>
          </w:rPr>
          <w:t>7</w:t>
        </w:r>
      </w:fldSimple>
      <w:r>
        <w:t xml:space="preserve"> Unos površine</w:t>
      </w:r>
    </w:p>
    <w:p w:rsidR="00F766E9" w:rsidRDefault="0052597E" w:rsidP="00F766E9">
      <w:pPr>
        <w:spacing w:line="360" w:lineRule="auto"/>
        <w:jc w:val="both"/>
      </w:pPr>
      <w:r>
        <w:t xml:space="preserve">Odabirom određene površine i klikom na gumb „Ažuriraj“ otvara se forma za unos podataka ispunjena podatcima odabrane površine i tu je moguće promijeniti odnosno ažurirati podatke. Klikom na gumb „Spremi“ podatci se spremaju. </w:t>
      </w:r>
    </w:p>
    <w:p w:rsidR="007E1ED6" w:rsidRDefault="0052597E" w:rsidP="007E1ED6">
      <w:pPr>
        <w:keepNext/>
        <w:spacing w:line="360" w:lineRule="auto"/>
        <w:jc w:val="center"/>
      </w:pPr>
      <w:r>
        <w:rPr>
          <w:noProof/>
          <w:lang w:val="en-US"/>
        </w:rPr>
        <w:drawing>
          <wp:inline distT="0" distB="0" distL="0" distR="0">
            <wp:extent cx="5725495" cy="3695700"/>
            <wp:effectExtent l="19050" t="0" r="855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mka zaslona (43).pn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559" t="12081" r="33403" b="20173"/>
                    <a:stretch/>
                  </pic:blipFill>
                  <pic:spPr bwMode="auto">
                    <a:xfrm>
                      <a:off x="0" y="0"/>
                      <a:ext cx="5742452" cy="37066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2597E" w:rsidRDefault="007E1ED6" w:rsidP="007E1ED6">
      <w:pPr>
        <w:pStyle w:val="Caption"/>
        <w:jc w:val="center"/>
      </w:pPr>
      <w:r>
        <w:t xml:space="preserve">Slika </w:t>
      </w:r>
      <w:fldSimple w:instr=" SEQ Slika \* ARABIC ">
        <w:r w:rsidR="00B074E6">
          <w:rPr>
            <w:noProof/>
          </w:rPr>
          <w:t>8</w:t>
        </w:r>
      </w:fldSimple>
      <w:r>
        <w:t xml:space="preserve"> Ažuriranje površine</w:t>
      </w:r>
    </w:p>
    <w:p w:rsidR="0052597E" w:rsidRPr="00EE59F5" w:rsidRDefault="0052597E" w:rsidP="007E1ED6">
      <w:pPr>
        <w:spacing w:line="360" w:lineRule="auto"/>
        <w:ind w:firstLine="360"/>
      </w:pPr>
      <w:r>
        <w:t>Odabirom određene površine i klikom na gumb „Izbriši“ otvara se prozor gdje korisnik mora potvrditi da li stvarno želi obrisati površinu, klikom na gumb „Da“ površina se briše.</w:t>
      </w:r>
    </w:p>
    <w:p w:rsidR="00EE59F5" w:rsidRPr="00EE59F5" w:rsidRDefault="00364D09" w:rsidP="00EE59F5">
      <w:pPr>
        <w:pStyle w:val="Heading1"/>
        <w:numPr>
          <w:ilvl w:val="0"/>
          <w:numId w:val="3"/>
        </w:numPr>
      </w:pPr>
      <w:bookmarkStart w:id="3" w:name="_Toc517703082"/>
      <w:r>
        <w:lastRenderedPageBreak/>
        <w:t>Zaštita</w:t>
      </w:r>
      <w:bookmarkEnd w:id="3"/>
    </w:p>
    <w:p w:rsidR="00BC6CFF" w:rsidRDefault="00BC6CFF" w:rsidP="00F766E9">
      <w:pPr>
        <w:spacing w:line="360" w:lineRule="auto"/>
        <w:ind w:firstLine="360"/>
        <w:jc w:val="both"/>
      </w:pPr>
      <w:r>
        <w:t xml:space="preserve">Pritiskom na gumb “Zaštita” otvara se prikaz zaštita kao na slici ispod. Otvorena je kartica “Zaštita” na kojoj se nalazi popis zaštita koji se sortira pomoću padajućeg izbornika. Pritiskom na tipku F1 ili klikom na karticu “Pomoć” može se pročitati pomoć za pojedine aktivnosti unutar aplikacije. </w:t>
      </w:r>
    </w:p>
    <w:p w:rsidR="007E1ED6" w:rsidRDefault="007E1ED6" w:rsidP="007E1ED6">
      <w:pPr>
        <w:keepNext/>
        <w:spacing w:line="360" w:lineRule="auto"/>
        <w:jc w:val="center"/>
      </w:pPr>
      <w:r>
        <w:pict>
          <v:shape id="_x0000_i1027" type="#_x0000_t75" style="width:467.25pt;height:301.5pt">
            <v:imagedata r:id="rId16" o:title="Screenshot_6"/>
          </v:shape>
        </w:pict>
      </w:r>
    </w:p>
    <w:p w:rsidR="007E1ED6" w:rsidRDefault="007E1ED6" w:rsidP="007E1ED6">
      <w:pPr>
        <w:pStyle w:val="Caption"/>
        <w:jc w:val="center"/>
      </w:pPr>
      <w:r>
        <w:t xml:space="preserve">Slika </w:t>
      </w:r>
      <w:fldSimple w:instr=" SEQ Slika \* ARABIC ">
        <w:r w:rsidR="00B074E6">
          <w:rPr>
            <w:noProof/>
          </w:rPr>
          <w:t>9</w:t>
        </w:r>
      </w:fldSimple>
      <w:r>
        <w:t xml:space="preserve"> Pregled zaštite</w:t>
      </w:r>
    </w:p>
    <w:p w:rsidR="000444B7" w:rsidRDefault="000444B7" w:rsidP="000444B7">
      <w:pPr>
        <w:spacing w:line="360" w:lineRule="auto"/>
        <w:ind w:firstLine="360"/>
        <w:jc w:val="both"/>
      </w:pPr>
      <w:r>
        <w:t>Klikom na gumb “Dodaj zaštitu” otvara se forma za unos zaštite kao na slici ispod. Potrebno je un</w:t>
      </w:r>
      <w:r w:rsidR="00F766E9">
        <w:t>i</w:t>
      </w:r>
      <w:r>
        <w:t>jeti sve vrijednosti, uz uv</w:t>
      </w:r>
      <w:r w:rsidR="0052597E">
        <w:t>j</w:t>
      </w:r>
      <w:r>
        <w:t xml:space="preserve">et da naziv mora imati barem 2 slova, i vrstu zaštite je potrebno odabrati iz padajućeg izbornika. </w:t>
      </w:r>
    </w:p>
    <w:p w:rsidR="000444B7" w:rsidRDefault="000444B7" w:rsidP="000444B7">
      <w:pPr>
        <w:spacing w:line="360" w:lineRule="auto"/>
        <w:ind w:firstLine="360"/>
        <w:jc w:val="both"/>
      </w:pPr>
      <w:r>
        <w:t>Za ažuriranje zaštite potrebno je odabrati zaštitu iz prikaza zaštita i kliknuti na gumb “Ažuriraj”. Otvara se forma za unos zaštite s podacima odabranog zaštite. Nakon što izmijenimo podatke kliknemo na gumb “Spremi” i podaci se ažuriraju u bazi.</w:t>
      </w:r>
    </w:p>
    <w:p w:rsidR="000444B7" w:rsidRDefault="000444B7" w:rsidP="000444B7">
      <w:pPr>
        <w:spacing w:line="360" w:lineRule="auto"/>
        <w:ind w:firstLine="360"/>
        <w:jc w:val="both"/>
      </w:pPr>
      <w:r>
        <w:t>Za brisanje zaštite potrebno je odabrati zaštitu iz prikaza zaštita i kliknuti na gumb “Izbriši”. Program će nas tražiti potvrdu i potrebno je kliknuti na “Da”.</w:t>
      </w:r>
    </w:p>
    <w:p w:rsidR="007E1ED6" w:rsidRDefault="007E1ED6" w:rsidP="007E1ED6">
      <w:pPr>
        <w:keepNext/>
        <w:jc w:val="center"/>
      </w:pPr>
      <w:r>
        <w:lastRenderedPageBreak/>
        <w:pict>
          <v:shape id="_x0000_i1028" type="#_x0000_t75" style="width:218.25pt;height:133.5pt">
            <v:imagedata r:id="rId17" o:title="Screenshot_7"/>
          </v:shape>
        </w:pict>
      </w:r>
    </w:p>
    <w:p w:rsidR="007E1ED6" w:rsidRDefault="007E1ED6" w:rsidP="007E1ED6">
      <w:pPr>
        <w:pStyle w:val="Caption"/>
        <w:jc w:val="center"/>
      </w:pPr>
      <w:r>
        <w:t xml:space="preserve">Slika </w:t>
      </w:r>
      <w:fldSimple w:instr=" SEQ Slika \* ARABIC ">
        <w:r w:rsidR="00B074E6">
          <w:rPr>
            <w:noProof/>
          </w:rPr>
          <w:t>10</w:t>
        </w:r>
      </w:fldSimple>
      <w:r>
        <w:t xml:space="preserve"> Unos zaštite</w:t>
      </w:r>
    </w:p>
    <w:p w:rsidR="007E1ED6" w:rsidRDefault="007E1ED6" w:rsidP="007E1ED6">
      <w:pPr>
        <w:rPr>
          <w:color w:val="4F81BD" w:themeColor="accent1"/>
          <w:sz w:val="18"/>
          <w:szCs w:val="18"/>
        </w:rPr>
      </w:pPr>
      <w:r>
        <w:br w:type="page"/>
      </w:r>
    </w:p>
    <w:p w:rsidR="00F766E9" w:rsidRDefault="00F766E9" w:rsidP="00F766E9">
      <w:pPr>
        <w:pStyle w:val="Heading1"/>
        <w:numPr>
          <w:ilvl w:val="0"/>
          <w:numId w:val="3"/>
        </w:numPr>
      </w:pPr>
      <w:bookmarkStart w:id="4" w:name="_Toc517703083"/>
      <w:r>
        <w:lastRenderedPageBreak/>
        <w:t>Sadnja</w:t>
      </w:r>
      <w:bookmarkEnd w:id="4"/>
    </w:p>
    <w:p w:rsidR="00F766E9" w:rsidRDefault="00F766E9" w:rsidP="008D5D32">
      <w:pPr>
        <w:spacing w:line="360" w:lineRule="auto"/>
        <w:ind w:firstLine="360"/>
        <w:jc w:val="both"/>
      </w:pPr>
      <w:r>
        <w:t xml:space="preserve">Pritiskom na gumb „Sadnja“ otvara se pregled zapisa o sadnjama na tabu „Sadnja“. Zapisi o sadnjama se mogu sortirati odabirom iz padajućeg izbornika. Zapisi se mogu sortirati po površini na kojoj se sadilo i po sadnom materijalu koji je posađen. Klikom na tab „Pomoć“ ili pritiskom tipke F2 otvara se korisnička pomoć. </w:t>
      </w:r>
    </w:p>
    <w:p w:rsidR="007E1ED6" w:rsidRDefault="00F766E9" w:rsidP="007E1ED6">
      <w:pPr>
        <w:keepNext/>
        <w:spacing w:line="360" w:lineRule="auto"/>
      </w:pPr>
      <w:r>
        <w:rPr>
          <w:noProof/>
          <w:lang w:val="en-US"/>
        </w:rPr>
        <w:drawing>
          <wp:inline distT="0" distB="0" distL="0" distR="0">
            <wp:extent cx="6021222" cy="390144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imka zaslona (45).pn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436" t="12307" r="33205" b="19316"/>
                    <a:stretch/>
                  </pic:blipFill>
                  <pic:spPr bwMode="auto">
                    <a:xfrm>
                      <a:off x="0" y="0"/>
                      <a:ext cx="6065158" cy="39299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766E9" w:rsidRDefault="007E1ED6" w:rsidP="007E1ED6">
      <w:pPr>
        <w:pStyle w:val="Caption"/>
        <w:jc w:val="center"/>
      </w:pPr>
      <w:r>
        <w:t xml:space="preserve">Slika </w:t>
      </w:r>
      <w:fldSimple w:instr=" SEQ Slika \* ARABIC ">
        <w:r w:rsidR="00B074E6">
          <w:rPr>
            <w:noProof/>
          </w:rPr>
          <w:t>11</w:t>
        </w:r>
      </w:fldSimple>
      <w:r>
        <w:t xml:space="preserve"> Pregled sadnji</w:t>
      </w:r>
    </w:p>
    <w:p w:rsidR="00F766E9" w:rsidRDefault="008D5D32" w:rsidP="008D5D32">
      <w:pPr>
        <w:spacing w:line="360" w:lineRule="auto"/>
        <w:jc w:val="both"/>
      </w:pPr>
      <w:r>
        <w:t xml:space="preserve">Unos nove sadnje je moguć klikom na gumb „Nova sadnja“. Nakon klika otvara se forma za unos nove sadnje. Svi podatci se moraju unijeti da bi se omogućilo spremanje (iz padajućih izbornika se odabire površina, proizvod i datum). Klikom na gumb „Spremi“ u bazu se sprema novi zapis o sadnji i prikaz sadnja se osvježava. </w:t>
      </w:r>
    </w:p>
    <w:p w:rsidR="007E1ED6" w:rsidRDefault="008D5D32" w:rsidP="007E1ED6">
      <w:pPr>
        <w:keepNext/>
        <w:spacing w:line="360" w:lineRule="auto"/>
        <w:jc w:val="center"/>
      </w:pPr>
      <w:r>
        <w:rPr>
          <w:noProof/>
          <w:lang w:val="en-US"/>
        </w:rPr>
        <w:lastRenderedPageBreak/>
        <w:drawing>
          <wp:inline distT="0" distB="0" distL="0" distR="0">
            <wp:extent cx="2598420" cy="168021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mka zaslona (46).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632" t="18918" r="47567" b="54872"/>
                    <a:stretch/>
                  </pic:blipFill>
                  <pic:spPr bwMode="auto">
                    <a:xfrm>
                      <a:off x="0" y="0"/>
                      <a:ext cx="2606497" cy="16854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D5D32" w:rsidRDefault="007E1ED6" w:rsidP="007E1ED6">
      <w:pPr>
        <w:pStyle w:val="Caption"/>
        <w:jc w:val="center"/>
      </w:pPr>
      <w:r>
        <w:t xml:space="preserve">Slika </w:t>
      </w:r>
      <w:fldSimple w:instr=" SEQ Slika \* ARABIC ">
        <w:r w:rsidR="00B074E6">
          <w:rPr>
            <w:noProof/>
          </w:rPr>
          <w:t>12</w:t>
        </w:r>
      </w:fldSimple>
      <w:r>
        <w:t xml:space="preserve"> Unos sadnji</w:t>
      </w:r>
    </w:p>
    <w:p w:rsidR="00050CDF" w:rsidRDefault="008D5D32" w:rsidP="008D5D32">
      <w:pPr>
        <w:spacing w:line="360" w:lineRule="auto"/>
        <w:jc w:val="both"/>
        <w:rPr>
          <w:noProof/>
        </w:rPr>
      </w:pPr>
      <w:r>
        <w:t>Odabirom postojeće sadnje i klikom na gumb „Ažuriraj“ omogućuje se mijenjanje odabrane sadnje. Otvara se prozor za unos sadnje ispunjen podatcima iz odabrane sadnje. Nakon promjene podataka klikom na gumb „Spremi“ novi podatci o sadnji se spremaju u bazu i prikaz se</w:t>
      </w:r>
      <w:r w:rsidR="00050CDF">
        <w:t xml:space="preserve">   </w:t>
      </w:r>
      <w:r>
        <w:t xml:space="preserve">osvježava. </w:t>
      </w:r>
    </w:p>
    <w:p w:rsidR="007E1ED6" w:rsidRDefault="00050CDF" w:rsidP="007E1ED6">
      <w:pPr>
        <w:keepNext/>
        <w:spacing w:line="360" w:lineRule="auto"/>
        <w:jc w:val="center"/>
      </w:pPr>
      <w:r>
        <w:rPr>
          <w:noProof/>
          <w:lang w:val="en-US"/>
        </w:rPr>
        <w:drawing>
          <wp:inline distT="0" distB="0" distL="0" distR="0">
            <wp:extent cx="5939990" cy="37719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mka zaslona (48).pn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769" t="18738" r="29744" b="14108"/>
                    <a:stretch/>
                  </pic:blipFill>
                  <pic:spPr bwMode="auto">
                    <a:xfrm>
                      <a:off x="0" y="0"/>
                      <a:ext cx="5993703" cy="38060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0CDF" w:rsidRDefault="007E1ED6" w:rsidP="007E1ED6">
      <w:pPr>
        <w:pStyle w:val="Caption"/>
        <w:jc w:val="center"/>
      </w:pPr>
      <w:r>
        <w:t xml:space="preserve">Slika </w:t>
      </w:r>
      <w:fldSimple w:instr=" SEQ Slika \* ARABIC ">
        <w:r w:rsidR="00B074E6">
          <w:rPr>
            <w:noProof/>
          </w:rPr>
          <w:t>13</w:t>
        </w:r>
      </w:fldSimple>
      <w:r>
        <w:t xml:space="preserve"> Ažuriranje zaštite</w:t>
      </w:r>
    </w:p>
    <w:p w:rsidR="00050CDF" w:rsidRPr="00F766E9" w:rsidRDefault="00050CDF" w:rsidP="00050CDF">
      <w:pPr>
        <w:spacing w:line="360" w:lineRule="auto"/>
        <w:jc w:val="both"/>
      </w:pPr>
      <w:r>
        <w:t xml:space="preserve">Odabirom određenog zapisa o sadnji i klikom na gumb „Izbriši“ otvara se prozor na kojem se mora potvrditi da li se zapis želi obrisati. Klikom na gumb „Da“ zapis se briše iz baze podataka. </w:t>
      </w:r>
      <w:bookmarkStart w:id="5" w:name="_GoBack"/>
      <w:bookmarkEnd w:id="5"/>
    </w:p>
    <w:p w:rsidR="00F766E9" w:rsidRPr="00F766E9" w:rsidRDefault="00151F8D" w:rsidP="00F766E9">
      <w:pPr>
        <w:pStyle w:val="Heading1"/>
        <w:numPr>
          <w:ilvl w:val="0"/>
          <w:numId w:val="3"/>
        </w:numPr>
      </w:pPr>
      <w:bookmarkStart w:id="6" w:name="_Toc517703084"/>
      <w:r>
        <w:lastRenderedPageBreak/>
        <w:t>Navodnjavanje</w:t>
      </w:r>
      <w:bookmarkEnd w:id="6"/>
    </w:p>
    <w:p w:rsidR="00151F8D" w:rsidRDefault="00BD7C3F" w:rsidP="00F766E9">
      <w:pPr>
        <w:spacing w:line="360" w:lineRule="auto"/>
        <w:ind w:firstLine="360"/>
        <w:jc w:val="both"/>
      </w:pPr>
      <w:r>
        <w:t>Pritiskom na gumb 'Navodnjavanje' otvara se pregled zapisa o navodnjavanju</w:t>
      </w:r>
      <w:r w:rsidR="003347F2">
        <w:t xml:space="preserve"> na tabu 'Navodnjavanje'</w:t>
      </w:r>
      <w:r>
        <w:t>.</w:t>
      </w:r>
      <w:r w:rsidR="003347F2">
        <w:t xml:space="preserve"> </w:t>
      </w:r>
      <w:r w:rsidR="00AA0C71">
        <w:t xml:space="preserve">Zapisi se filtriraju prema označenoj godini u padajućem izborniku. </w:t>
      </w:r>
      <w:r w:rsidR="003347F2">
        <w:t>Pregled dohvaćenih oborina moguć je klikom na tab 'Oborine'. Aplikacija svakih 10 minuta dohvaća vrijeme te ukoliko pada kiša obavještava korisnika o tome te sprema podatke u bazu. Dohvaćanje vremena moguće je isključiti označavanjem checkbox-a 'Isključi dohvaćanje vremena' u donjem desnom kutu glavnog prozora.</w:t>
      </w:r>
      <w:r>
        <w:t xml:space="preserve"> </w:t>
      </w:r>
    </w:p>
    <w:p w:rsidR="003347F2" w:rsidRDefault="00BD7C3F" w:rsidP="003347F2">
      <w:pPr>
        <w:keepNext/>
        <w:jc w:val="center"/>
      </w:pPr>
      <w:r>
        <w:rPr>
          <w:noProof/>
          <w:lang w:val="en-US"/>
        </w:rPr>
        <w:drawing>
          <wp:inline distT="0" distB="0" distL="0" distR="0">
            <wp:extent cx="5943600" cy="3342005"/>
            <wp:effectExtent l="19050" t="0" r="0" b="0"/>
            <wp:docPr id="5" name="Picture 4" descr="pregled_navodnj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navodnjavanje.png"/>
                    <pic:cNvPicPr/>
                  </pic:nvPicPr>
                  <pic:blipFill>
                    <a:blip r:embed="rId21" cstate="print"/>
                    <a:stretch>
                      <a:fillRect/>
                    </a:stretch>
                  </pic:blipFill>
                  <pic:spPr>
                    <a:xfrm>
                      <a:off x="0" y="0"/>
                      <a:ext cx="5943600" cy="3342005"/>
                    </a:xfrm>
                    <a:prstGeom prst="rect">
                      <a:avLst/>
                    </a:prstGeom>
                  </pic:spPr>
                </pic:pic>
              </a:graphicData>
            </a:graphic>
          </wp:inline>
        </w:drawing>
      </w:r>
    </w:p>
    <w:p w:rsidR="00BD7C3F" w:rsidRDefault="003347F2" w:rsidP="003347F2">
      <w:pPr>
        <w:pStyle w:val="Caption"/>
        <w:jc w:val="center"/>
      </w:pPr>
      <w:r>
        <w:t xml:space="preserve">Slika </w:t>
      </w:r>
      <w:r w:rsidR="00B83429">
        <w:fldChar w:fldCharType="begin"/>
      </w:r>
      <w:r w:rsidR="00AC0DB3">
        <w:instrText xml:space="preserve"> SEQ Slika \* ARABIC </w:instrText>
      </w:r>
      <w:r w:rsidR="00B83429">
        <w:fldChar w:fldCharType="separate"/>
      </w:r>
      <w:r w:rsidR="00B074E6">
        <w:rPr>
          <w:noProof/>
        </w:rPr>
        <w:t>14</w:t>
      </w:r>
      <w:r w:rsidR="00B83429">
        <w:rPr>
          <w:noProof/>
        </w:rPr>
        <w:fldChar w:fldCharType="end"/>
      </w:r>
      <w:r>
        <w:t xml:space="preserve"> Pregled navodnjavanja</w:t>
      </w:r>
    </w:p>
    <w:p w:rsidR="003347F2" w:rsidRDefault="003347F2" w:rsidP="003347F2">
      <w:pPr>
        <w:keepNext/>
        <w:jc w:val="center"/>
      </w:pPr>
      <w:r>
        <w:rPr>
          <w:noProof/>
          <w:lang w:val="en-US"/>
        </w:rPr>
        <w:lastRenderedPageBreak/>
        <w:drawing>
          <wp:inline distT="0" distB="0" distL="0" distR="0">
            <wp:extent cx="5943600" cy="3171825"/>
            <wp:effectExtent l="19050" t="0" r="0" b="0"/>
            <wp:docPr id="6" name="Picture 5" descr="pregled_obo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oborine.png"/>
                    <pic:cNvPicPr/>
                  </pic:nvPicPr>
                  <pic:blipFill>
                    <a:blip r:embed="rId22" cstate="print"/>
                    <a:stretch>
                      <a:fillRect/>
                    </a:stretch>
                  </pic:blipFill>
                  <pic:spPr>
                    <a:xfrm>
                      <a:off x="0" y="0"/>
                      <a:ext cx="5943600" cy="3171825"/>
                    </a:xfrm>
                    <a:prstGeom prst="rect">
                      <a:avLst/>
                    </a:prstGeom>
                  </pic:spPr>
                </pic:pic>
              </a:graphicData>
            </a:graphic>
          </wp:inline>
        </w:drawing>
      </w:r>
    </w:p>
    <w:p w:rsidR="003347F2" w:rsidRDefault="003347F2" w:rsidP="003347F2">
      <w:pPr>
        <w:pStyle w:val="Caption"/>
        <w:jc w:val="center"/>
      </w:pPr>
      <w:r>
        <w:t xml:space="preserve">Slika </w:t>
      </w:r>
      <w:r w:rsidR="00B83429">
        <w:fldChar w:fldCharType="begin"/>
      </w:r>
      <w:r w:rsidR="00AC0DB3">
        <w:instrText xml:space="preserve"> SEQ Slika \* ARABIC </w:instrText>
      </w:r>
      <w:r w:rsidR="00B83429">
        <w:fldChar w:fldCharType="separate"/>
      </w:r>
      <w:r w:rsidR="00B074E6">
        <w:rPr>
          <w:noProof/>
        </w:rPr>
        <w:t>15</w:t>
      </w:r>
      <w:r w:rsidR="00B83429">
        <w:rPr>
          <w:noProof/>
        </w:rPr>
        <w:fldChar w:fldCharType="end"/>
      </w:r>
      <w:r>
        <w:t xml:space="preserve"> Pregled oborina</w:t>
      </w:r>
    </w:p>
    <w:p w:rsidR="003347F2" w:rsidRDefault="003347F2" w:rsidP="00F766E9">
      <w:pPr>
        <w:spacing w:line="360" w:lineRule="auto"/>
        <w:jc w:val="both"/>
      </w:pPr>
      <w:r w:rsidRPr="003347F2">
        <w:t xml:space="preserve">Zapise u početnoj tablici je moguće dodavati pomoću gumba </w:t>
      </w:r>
      <w:r>
        <w:t>'</w:t>
      </w:r>
      <w:r w:rsidRPr="003347F2">
        <w:t>Dodaj navodnjavanje</w:t>
      </w:r>
      <w:r>
        <w:t>'</w:t>
      </w:r>
      <w:r w:rsidRPr="003347F2">
        <w:t xml:space="preserve"> (ili </w:t>
      </w:r>
      <w:r>
        <w:t>'</w:t>
      </w:r>
      <w:r w:rsidRPr="003347F2">
        <w:t>Unesi</w:t>
      </w:r>
      <w:r>
        <w:t>'</w:t>
      </w:r>
      <w:r w:rsidRPr="003347F2">
        <w:t xml:space="preserve"> kod pregled</w:t>
      </w:r>
      <w:r>
        <w:t>a</w:t>
      </w:r>
      <w:r w:rsidRPr="003347F2">
        <w:t xml:space="preserve"> dohvaćenih padalina).</w:t>
      </w:r>
      <w:r>
        <w:t xml:space="preserve"> Otvara se forma kao na slici ispod te ju je potrebno ispuniti svim podacima.</w:t>
      </w:r>
    </w:p>
    <w:p w:rsidR="007E1ED6" w:rsidRDefault="003347F2" w:rsidP="007E1ED6">
      <w:pPr>
        <w:keepNext/>
        <w:spacing w:line="360" w:lineRule="auto"/>
        <w:jc w:val="both"/>
      </w:pPr>
      <w:r>
        <w:rPr>
          <w:noProof/>
          <w:lang w:val="en-US"/>
        </w:rPr>
        <w:drawing>
          <wp:inline distT="0" distB="0" distL="0" distR="0">
            <wp:extent cx="5943600" cy="3171825"/>
            <wp:effectExtent l="19050" t="0" r="0" b="0"/>
            <wp:docPr id="7" name="Picture 6" descr="unos_navodnj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navodnjavanje.png"/>
                    <pic:cNvPicPr/>
                  </pic:nvPicPr>
                  <pic:blipFill>
                    <a:blip r:embed="rId23" cstate="print"/>
                    <a:stretch>
                      <a:fillRect/>
                    </a:stretch>
                  </pic:blipFill>
                  <pic:spPr>
                    <a:xfrm>
                      <a:off x="0" y="0"/>
                      <a:ext cx="5943600" cy="3171825"/>
                    </a:xfrm>
                    <a:prstGeom prst="rect">
                      <a:avLst/>
                    </a:prstGeom>
                  </pic:spPr>
                </pic:pic>
              </a:graphicData>
            </a:graphic>
          </wp:inline>
        </w:drawing>
      </w:r>
    </w:p>
    <w:p w:rsidR="003347F2" w:rsidRDefault="007E1ED6" w:rsidP="007E1ED6">
      <w:pPr>
        <w:pStyle w:val="Caption"/>
        <w:jc w:val="center"/>
      </w:pPr>
      <w:r>
        <w:t xml:space="preserve">Slika </w:t>
      </w:r>
      <w:fldSimple w:instr=" SEQ Slika \* ARABIC ">
        <w:r w:rsidR="00B074E6">
          <w:rPr>
            <w:noProof/>
          </w:rPr>
          <w:t>16</w:t>
        </w:r>
      </w:fldSimple>
      <w:r>
        <w:t xml:space="preserve"> Unos navodnjavanja</w:t>
      </w:r>
    </w:p>
    <w:p w:rsidR="003347F2" w:rsidRDefault="003347F2" w:rsidP="00F766E9">
      <w:pPr>
        <w:spacing w:line="360" w:lineRule="auto"/>
        <w:jc w:val="both"/>
      </w:pPr>
      <w:r>
        <w:lastRenderedPageBreak/>
        <w:t>Klikom na gumb 'Statistika' otvara se forma s prikazom grafa. Graf prikazuje kretanje utrošene vode po mjesecima za navodnjavanje, oborine te ukupno. Podaci su prikazani za godinu označenu padajućem izborniku kod pregleda zapisa.</w:t>
      </w:r>
    </w:p>
    <w:p w:rsidR="007E1ED6" w:rsidRDefault="003347F2" w:rsidP="007E1ED6">
      <w:pPr>
        <w:keepNext/>
        <w:spacing w:line="360" w:lineRule="auto"/>
        <w:jc w:val="both"/>
      </w:pPr>
      <w:r>
        <w:rPr>
          <w:noProof/>
          <w:lang w:val="en-US"/>
        </w:rPr>
        <w:drawing>
          <wp:inline distT="0" distB="0" distL="0" distR="0">
            <wp:extent cx="5943600" cy="2983230"/>
            <wp:effectExtent l="19050" t="0" r="0" b="0"/>
            <wp:docPr id="8" name="Picture 7" descr="statistika_navodnj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_navodnjavanje.png"/>
                    <pic:cNvPicPr/>
                  </pic:nvPicPr>
                  <pic:blipFill>
                    <a:blip r:embed="rId24" cstate="print"/>
                    <a:stretch>
                      <a:fillRect/>
                    </a:stretch>
                  </pic:blipFill>
                  <pic:spPr>
                    <a:xfrm>
                      <a:off x="0" y="0"/>
                      <a:ext cx="5943600" cy="2983230"/>
                    </a:xfrm>
                    <a:prstGeom prst="rect">
                      <a:avLst/>
                    </a:prstGeom>
                  </pic:spPr>
                </pic:pic>
              </a:graphicData>
            </a:graphic>
          </wp:inline>
        </w:drawing>
      </w:r>
    </w:p>
    <w:p w:rsidR="003347F2" w:rsidRPr="003347F2" w:rsidRDefault="007E1ED6" w:rsidP="007E1ED6">
      <w:pPr>
        <w:pStyle w:val="Caption"/>
        <w:jc w:val="center"/>
      </w:pPr>
      <w:r>
        <w:t xml:space="preserve">Slika </w:t>
      </w:r>
      <w:fldSimple w:instr=" SEQ Slika \* ARABIC ">
        <w:r w:rsidR="00B074E6">
          <w:rPr>
            <w:noProof/>
          </w:rPr>
          <w:t>17</w:t>
        </w:r>
      </w:fldSimple>
      <w:r>
        <w:t xml:space="preserve"> Statistika navodnjavanja</w:t>
      </w:r>
    </w:p>
    <w:p w:rsidR="00151F8D" w:rsidRPr="00364D09" w:rsidRDefault="00364D09" w:rsidP="00364D09">
      <w:pPr>
        <w:pStyle w:val="Heading1"/>
        <w:numPr>
          <w:ilvl w:val="0"/>
          <w:numId w:val="3"/>
        </w:numPr>
        <w:spacing w:line="360" w:lineRule="auto"/>
      </w:pPr>
      <w:bookmarkStart w:id="7" w:name="_Toc517703085"/>
      <w:r>
        <w:t>Prskanje</w:t>
      </w:r>
      <w:bookmarkEnd w:id="7"/>
    </w:p>
    <w:p w:rsidR="00151F8D" w:rsidRDefault="003347F2" w:rsidP="00F766E9">
      <w:pPr>
        <w:spacing w:line="360" w:lineRule="auto"/>
        <w:jc w:val="both"/>
      </w:pPr>
      <w:r>
        <w:t>Pregled zapisa o prskanjima omogućen je klikom na gumb 'Prskanje' u glavnom izborniku te izgleda kao na slici ispod. Zapise je moguće dodavati, brisati te ažurirati.</w:t>
      </w:r>
      <w:r w:rsidR="00AA0C71">
        <w:t xml:space="preserve"> Zapisi se filtriraju prema označenoj godini u padajućem izborniku.</w:t>
      </w:r>
    </w:p>
    <w:p w:rsidR="00B074E6" w:rsidRDefault="003347F2" w:rsidP="00B074E6">
      <w:pPr>
        <w:keepNext/>
        <w:spacing w:line="360" w:lineRule="auto"/>
        <w:jc w:val="both"/>
      </w:pPr>
      <w:r>
        <w:rPr>
          <w:noProof/>
          <w:lang w:val="en-US"/>
        </w:rPr>
        <w:lastRenderedPageBreak/>
        <w:drawing>
          <wp:inline distT="0" distB="0" distL="0" distR="0">
            <wp:extent cx="5943600" cy="3168015"/>
            <wp:effectExtent l="19050" t="0" r="0" b="0"/>
            <wp:docPr id="12" name="Picture 11" descr="pregled_prsk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prskanje.png"/>
                    <pic:cNvPicPr/>
                  </pic:nvPicPr>
                  <pic:blipFill>
                    <a:blip r:embed="rId25" cstate="print"/>
                    <a:stretch>
                      <a:fillRect/>
                    </a:stretch>
                  </pic:blipFill>
                  <pic:spPr>
                    <a:xfrm>
                      <a:off x="0" y="0"/>
                      <a:ext cx="5943600" cy="3168015"/>
                    </a:xfrm>
                    <a:prstGeom prst="rect">
                      <a:avLst/>
                    </a:prstGeom>
                  </pic:spPr>
                </pic:pic>
              </a:graphicData>
            </a:graphic>
          </wp:inline>
        </w:drawing>
      </w:r>
    </w:p>
    <w:p w:rsidR="003347F2" w:rsidRDefault="00B074E6" w:rsidP="00B074E6">
      <w:pPr>
        <w:pStyle w:val="Caption"/>
        <w:jc w:val="center"/>
      </w:pPr>
      <w:r>
        <w:t xml:space="preserve">Slika </w:t>
      </w:r>
      <w:fldSimple w:instr=" SEQ Slika \* ARABIC ">
        <w:r>
          <w:rPr>
            <w:noProof/>
          </w:rPr>
          <w:t>18</w:t>
        </w:r>
      </w:fldSimple>
      <w:r>
        <w:t xml:space="preserve"> Pregled prskanja</w:t>
      </w:r>
    </w:p>
    <w:p w:rsidR="003347F2" w:rsidRDefault="003347F2" w:rsidP="00F766E9">
      <w:pPr>
        <w:spacing w:line="360" w:lineRule="auto"/>
        <w:jc w:val="both"/>
      </w:pPr>
      <w:r>
        <w:t>Unos novog prskanja</w:t>
      </w:r>
      <w:r w:rsidR="00AA0C71">
        <w:t xml:space="preserve"> ili ažuriranje</w:t>
      </w:r>
      <w:r>
        <w:t xml:space="preserve"> izgleda kao na slici ispod. Potrebno je unijeti sve podatke kako bi se zapis spremio u bazu.</w:t>
      </w:r>
      <w:r w:rsidR="00AA0C71">
        <w:t xml:space="preserve"> </w:t>
      </w:r>
    </w:p>
    <w:p w:rsidR="00B074E6" w:rsidRDefault="003347F2" w:rsidP="00B074E6">
      <w:pPr>
        <w:keepNext/>
        <w:spacing w:line="360" w:lineRule="auto"/>
        <w:jc w:val="both"/>
      </w:pPr>
      <w:r>
        <w:rPr>
          <w:noProof/>
          <w:lang w:val="en-US"/>
        </w:rPr>
        <w:drawing>
          <wp:inline distT="0" distB="0" distL="0" distR="0">
            <wp:extent cx="5943600" cy="3168015"/>
            <wp:effectExtent l="19050" t="0" r="0" b="0"/>
            <wp:docPr id="13" name="Picture 12" descr="unos_prsk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prskanje.png"/>
                    <pic:cNvPicPr/>
                  </pic:nvPicPr>
                  <pic:blipFill>
                    <a:blip r:embed="rId26" cstate="print"/>
                    <a:stretch>
                      <a:fillRect/>
                    </a:stretch>
                  </pic:blipFill>
                  <pic:spPr>
                    <a:xfrm>
                      <a:off x="0" y="0"/>
                      <a:ext cx="5943600" cy="3168015"/>
                    </a:xfrm>
                    <a:prstGeom prst="rect">
                      <a:avLst/>
                    </a:prstGeom>
                  </pic:spPr>
                </pic:pic>
              </a:graphicData>
            </a:graphic>
          </wp:inline>
        </w:drawing>
      </w:r>
    </w:p>
    <w:p w:rsidR="003347F2" w:rsidRDefault="00B074E6" w:rsidP="00B074E6">
      <w:pPr>
        <w:pStyle w:val="Caption"/>
        <w:jc w:val="center"/>
      </w:pPr>
      <w:r>
        <w:t xml:space="preserve">Slika </w:t>
      </w:r>
      <w:fldSimple w:instr=" SEQ Slika \* ARABIC ">
        <w:r>
          <w:rPr>
            <w:noProof/>
          </w:rPr>
          <w:t>19</w:t>
        </w:r>
      </w:fldSimple>
      <w:r>
        <w:t xml:space="preserve"> Unos prskanja</w:t>
      </w:r>
    </w:p>
    <w:p w:rsidR="00AA0C71" w:rsidRDefault="00AA0C71" w:rsidP="003347F2">
      <w:pPr>
        <w:spacing w:line="360" w:lineRule="auto"/>
        <w:jc w:val="both"/>
      </w:pPr>
      <w:r>
        <w:lastRenderedPageBreak/>
        <w:t>Klikom na gumb 'Ispiši u PDF' otvara se prikaz izvještaja o svim prskanjima za neku godinu. Na izvještaju se nalazi potrebni podaci o prskanjima, datum i vrijeme izvještaja te potpis odgovorne osobe.</w:t>
      </w:r>
    </w:p>
    <w:p w:rsidR="00B074E6" w:rsidRDefault="00AA0C71" w:rsidP="00B074E6">
      <w:pPr>
        <w:keepNext/>
        <w:spacing w:line="360" w:lineRule="auto"/>
        <w:jc w:val="both"/>
      </w:pPr>
      <w:r>
        <w:rPr>
          <w:noProof/>
          <w:lang w:val="en-US"/>
        </w:rPr>
        <w:drawing>
          <wp:inline distT="0" distB="0" distL="0" distR="0">
            <wp:extent cx="5943600" cy="3168015"/>
            <wp:effectExtent l="19050" t="0" r="0" b="0"/>
            <wp:docPr id="14" name="Picture 13" descr="izvjestaj_prsk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jestaj_prskanje.png"/>
                    <pic:cNvPicPr/>
                  </pic:nvPicPr>
                  <pic:blipFill>
                    <a:blip r:embed="rId27" cstate="print"/>
                    <a:stretch>
                      <a:fillRect/>
                    </a:stretch>
                  </pic:blipFill>
                  <pic:spPr>
                    <a:xfrm>
                      <a:off x="0" y="0"/>
                      <a:ext cx="5943600" cy="3168015"/>
                    </a:xfrm>
                    <a:prstGeom prst="rect">
                      <a:avLst/>
                    </a:prstGeom>
                  </pic:spPr>
                </pic:pic>
              </a:graphicData>
            </a:graphic>
          </wp:inline>
        </w:drawing>
      </w:r>
    </w:p>
    <w:p w:rsidR="00AA0C71" w:rsidRPr="00151F8D" w:rsidRDefault="00B074E6" w:rsidP="00B074E6">
      <w:pPr>
        <w:pStyle w:val="Caption"/>
        <w:jc w:val="center"/>
      </w:pPr>
      <w:r>
        <w:t xml:space="preserve">Slika </w:t>
      </w:r>
      <w:fldSimple w:instr=" SEQ Slika \* ARABIC ">
        <w:r>
          <w:rPr>
            <w:noProof/>
          </w:rPr>
          <w:t>20</w:t>
        </w:r>
      </w:fldSimple>
      <w:r>
        <w:t xml:space="preserve"> Izvještaj o prskanju</w:t>
      </w:r>
    </w:p>
    <w:sectPr w:rsidR="00AA0C71" w:rsidRPr="00151F8D" w:rsidSect="00BF457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4AF8" w:rsidRDefault="00EA4AF8" w:rsidP="00364D09">
      <w:pPr>
        <w:spacing w:after="0" w:line="240" w:lineRule="auto"/>
      </w:pPr>
      <w:r>
        <w:separator/>
      </w:r>
    </w:p>
  </w:endnote>
  <w:endnote w:type="continuationSeparator" w:id="0">
    <w:p w:rsidR="00EA4AF8" w:rsidRDefault="00EA4AF8" w:rsidP="00364D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4AF8" w:rsidRDefault="00EA4AF8" w:rsidP="00364D09">
      <w:pPr>
        <w:spacing w:after="0" w:line="240" w:lineRule="auto"/>
      </w:pPr>
      <w:r>
        <w:separator/>
      </w:r>
    </w:p>
  </w:footnote>
  <w:footnote w:type="continuationSeparator" w:id="0">
    <w:p w:rsidR="00EA4AF8" w:rsidRDefault="00EA4AF8" w:rsidP="00364D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2D1767"/>
    <w:multiLevelType w:val="hybridMultilevel"/>
    <w:tmpl w:val="E5D26830"/>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13F749F"/>
    <w:multiLevelType w:val="hybridMultilevel"/>
    <w:tmpl w:val="8D764FB2"/>
    <w:lvl w:ilvl="0" w:tplc="0409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
    <w:nsid w:val="36AD40F5"/>
    <w:multiLevelType w:val="hybridMultilevel"/>
    <w:tmpl w:val="69569B3E"/>
    <w:lvl w:ilvl="0" w:tplc="0409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
    <w:nsid w:val="51C65282"/>
    <w:multiLevelType w:val="hybridMultilevel"/>
    <w:tmpl w:val="0548E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5E1CE0"/>
    <w:multiLevelType w:val="hybridMultilevel"/>
    <w:tmpl w:val="DBF02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D43EF5"/>
    <w:multiLevelType w:val="hybridMultilevel"/>
    <w:tmpl w:val="5E4AA44A"/>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74B401A2"/>
    <w:multiLevelType w:val="hybridMultilevel"/>
    <w:tmpl w:val="A16AD5E0"/>
    <w:lvl w:ilvl="0" w:tplc="0409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151F8D"/>
    <w:rsid w:val="00001260"/>
    <w:rsid w:val="00006E0C"/>
    <w:rsid w:val="000444B7"/>
    <w:rsid w:val="00050CDF"/>
    <w:rsid w:val="000E640A"/>
    <w:rsid w:val="00151F8D"/>
    <w:rsid w:val="0030613E"/>
    <w:rsid w:val="00324212"/>
    <w:rsid w:val="003347F2"/>
    <w:rsid w:val="00364D09"/>
    <w:rsid w:val="00393060"/>
    <w:rsid w:val="0052597E"/>
    <w:rsid w:val="006A0FC9"/>
    <w:rsid w:val="007E1ED6"/>
    <w:rsid w:val="00890625"/>
    <w:rsid w:val="008D5D32"/>
    <w:rsid w:val="00AA0C71"/>
    <w:rsid w:val="00AC0DB3"/>
    <w:rsid w:val="00B074E6"/>
    <w:rsid w:val="00B83429"/>
    <w:rsid w:val="00BC6CFF"/>
    <w:rsid w:val="00BD7C3F"/>
    <w:rsid w:val="00BF4570"/>
    <w:rsid w:val="00CD4EE1"/>
    <w:rsid w:val="00D76D25"/>
    <w:rsid w:val="00E258BF"/>
    <w:rsid w:val="00E67ED6"/>
    <w:rsid w:val="00EA4AF8"/>
    <w:rsid w:val="00EE1AF5"/>
    <w:rsid w:val="00EE59F5"/>
    <w:rsid w:val="00F766E9"/>
    <w:rsid w:val="00FF41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570"/>
    <w:rPr>
      <w:lang w:val="hr-HR"/>
    </w:rPr>
  </w:style>
  <w:style w:type="paragraph" w:styleId="Heading1">
    <w:name w:val="heading 1"/>
    <w:basedOn w:val="Normal"/>
    <w:next w:val="Normal"/>
    <w:link w:val="Heading1Char"/>
    <w:uiPriority w:val="9"/>
    <w:qFormat/>
    <w:rsid w:val="00151F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F8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51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F8D"/>
    <w:rPr>
      <w:rFonts w:ascii="Tahoma" w:hAnsi="Tahoma" w:cs="Tahoma"/>
      <w:sz w:val="16"/>
      <w:szCs w:val="16"/>
    </w:rPr>
  </w:style>
  <w:style w:type="paragraph" w:styleId="Caption">
    <w:name w:val="caption"/>
    <w:basedOn w:val="Normal"/>
    <w:next w:val="Normal"/>
    <w:uiPriority w:val="35"/>
    <w:unhideWhenUsed/>
    <w:qFormat/>
    <w:rsid w:val="003347F2"/>
    <w:pPr>
      <w:spacing w:line="240" w:lineRule="auto"/>
    </w:pPr>
    <w:rPr>
      <w:b/>
      <w:bCs/>
      <w:color w:val="4F81BD" w:themeColor="accent1"/>
      <w:sz w:val="18"/>
      <w:szCs w:val="18"/>
    </w:rPr>
  </w:style>
  <w:style w:type="paragraph" w:styleId="Header">
    <w:name w:val="header"/>
    <w:basedOn w:val="Normal"/>
    <w:link w:val="HeaderChar"/>
    <w:uiPriority w:val="99"/>
    <w:unhideWhenUsed/>
    <w:rsid w:val="00364D09"/>
    <w:pPr>
      <w:tabs>
        <w:tab w:val="center" w:pos="4703"/>
        <w:tab w:val="right" w:pos="9406"/>
      </w:tabs>
      <w:spacing w:after="0" w:line="240" w:lineRule="auto"/>
    </w:pPr>
  </w:style>
  <w:style w:type="character" w:customStyle="1" w:styleId="HeaderChar">
    <w:name w:val="Header Char"/>
    <w:basedOn w:val="DefaultParagraphFont"/>
    <w:link w:val="Header"/>
    <w:uiPriority w:val="99"/>
    <w:rsid w:val="00364D09"/>
  </w:style>
  <w:style w:type="paragraph" w:styleId="Footer">
    <w:name w:val="footer"/>
    <w:basedOn w:val="Normal"/>
    <w:link w:val="FooterChar"/>
    <w:uiPriority w:val="99"/>
    <w:unhideWhenUsed/>
    <w:rsid w:val="00364D09"/>
    <w:pPr>
      <w:tabs>
        <w:tab w:val="center" w:pos="4703"/>
        <w:tab w:val="right" w:pos="9406"/>
      </w:tabs>
      <w:spacing w:after="0" w:line="240" w:lineRule="auto"/>
    </w:pPr>
  </w:style>
  <w:style w:type="character" w:customStyle="1" w:styleId="FooterChar">
    <w:name w:val="Footer Char"/>
    <w:basedOn w:val="DefaultParagraphFont"/>
    <w:link w:val="Footer"/>
    <w:uiPriority w:val="99"/>
    <w:rsid w:val="00364D09"/>
  </w:style>
  <w:style w:type="paragraph" w:styleId="ListParagraph">
    <w:name w:val="List Paragraph"/>
    <w:basedOn w:val="Normal"/>
    <w:uiPriority w:val="34"/>
    <w:qFormat/>
    <w:rsid w:val="00BC6CFF"/>
    <w:pPr>
      <w:ind w:left="720"/>
      <w:contextualSpacing/>
    </w:pPr>
  </w:style>
  <w:style w:type="paragraph" w:styleId="TOCHeading">
    <w:name w:val="TOC Heading"/>
    <w:basedOn w:val="Heading1"/>
    <w:next w:val="Normal"/>
    <w:uiPriority w:val="39"/>
    <w:semiHidden/>
    <w:unhideWhenUsed/>
    <w:qFormat/>
    <w:rsid w:val="007E1ED6"/>
    <w:pPr>
      <w:outlineLvl w:val="9"/>
    </w:pPr>
    <w:rPr>
      <w:lang w:val="en-US"/>
    </w:rPr>
  </w:style>
  <w:style w:type="paragraph" w:styleId="TOC1">
    <w:name w:val="toc 1"/>
    <w:basedOn w:val="Normal"/>
    <w:next w:val="Normal"/>
    <w:autoRedefine/>
    <w:uiPriority w:val="39"/>
    <w:unhideWhenUsed/>
    <w:rsid w:val="007E1ED6"/>
    <w:pPr>
      <w:spacing w:after="100"/>
    </w:pPr>
  </w:style>
  <w:style w:type="character" w:styleId="Hyperlink">
    <w:name w:val="Hyperlink"/>
    <w:basedOn w:val="DefaultParagraphFont"/>
    <w:uiPriority w:val="99"/>
    <w:unhideWhenUsed/>
    <w:rsid w:val="007E1ED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978C-989A-4887-9402-486AF5B0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1218</Words>
  <Characters>6943</Characters>
  <Application>Microsoft Office Word</Application>
  <DocSecurity>0</DocSecurity>
  <Lines>57</Lines>
  <Paragraphs>16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cp:lastPrinted>2018-06-24T16:36:00Z</cp:lastPrinted>
  <dcterms:created xsi:type="dcterms:W3CDTF">2018-06-24T16:36:00Z</dcterms:created>
  <dcterms:modified xsi:type="dcterms:W3CDTF">2018-06-25T13:15:00Z</dcterms:modified>
</cp:coreProperties>
</file>