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6A" w:rsidRDefault="00605595" w:rsidP="00E15F09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Angsana New" w:hAnsi="Angsana New" w:hint="cs"/>
          <w:b/>
          <w:bCs/>
          <w:sz w:val="28"/>
          <w:cs/>
        </w:rPr>
        <w:t xml:space="preserve"> </w:t>
      </w:r>
      <w:r w:rsidR="00E15F09">
        <w:rPr>
          <w:rStyle w:val="a3"/>
          <w:rFonts w:ascii="TH SarabunPSK" w:hAnsi="TH SarabunPSK" w:cs="TH SarabunPSK" w:hint="cs"/>
          <w:color w:val="000000"/>
          <w:sz w:val="40"/>
          <w:szCs w:val="40"/>
          <w:cs/>
        </w:rPr>
        <w:t>แบบฟอร์ม</w:t>
      </w:r>
      <w:r w:rsidR="00E15F09" w:rsidRPr="005A3142">
        <w:rPr>
          <w:rStyle w:val="a3"/>
          <w:rFonts w:ascii="TH SarabunPSK" w:hAnsi="TH SarabunPSK" w:cs="TH SarabunPSK"/>
          <w:color w:val="000000"/>
          <w:sz w:val="40"/>
          <w:szCs w:val="40"/>
          <w:cs/>
        </w:rPr>
        <w:t>รายงานความก้าวหน้า</w:t>
      </w:r>
      <w:r w:rsidR="00E15F09">
        <w:rPr>
          <w:rStyle w:val="a3"/>
          <w:rFonts w:ascii="TH SarabunPSK" w:hAnsi="TH SarabunPSK" w:cs="TH SarabunPSK" w:hint="cs"/>
          <w:color w:val="000000"/>
          <w:sz w:val="40"/>
          <w:szCs w:val="40"/>
          <w:cs/>
        </w:rPr>
        <w:t>โครงการ</w:t>
      </w:r>
      <w:r w:rsidR="005E1C82">
        <w:rPr>
          <w:rFonts w:ascii="TH SarabunPSK" w:hAnsi="TH SarabunPSK" w:cs="TH SarabunPSK"/>
          <w:sz w:val="36"/>
          <w:szCs w:val="36"/>
        </w:rPr>
        <w:br/>
      </w:r>
      <w:r w:rsidR="00B64A52">
        <w:rPr>
          <w:rFonts w:ascii="TH SarabunPSK" w:hAnsi="TH SarabunPSK" w:cs="TH SarabunPSK" w:hint="cs"/>
          <w:sz w:val="36"/>
          <w:szCs w:val="36"/>
          <w:cs/>
        </w:rPr>
        <w:t xml:space="preserve">ครั้งที่ </w:t>
      </w:r>
      <w:r w:rsidR="00DD3972">
        <w:rPr>
          <w:rFonts w:ascii="TH SarabunPSK" w:hAnsi="TH SarabunPSK" w:cs="TH SarabunPSK"/>
          <w:sz w:val="32"/>
          <w:szCs w:val="32"/>
        </w:rPr>
        <w:t>3</w:t>
      </w:r>
      <w:r w:rsidR="00230E1C">
        <w:rPr>
          <w:rFonts w:ascii="TH SarabunPSK" w:hAnsi="TH SarabunPSK" w:cs="TH SarabunPSK"/>
          <w:sz w:val="32"/>
          <w:szCs w:val="32"/>
        </w:rPr>
        <w:t>.</w:t>
      </w:r>
      <w:r w:rsidR="00C1393A">
        <w:rPr>
          <w:rFonts w:ascii="TH SarabunPSK" w:hAnsi="TH SarabunPSK" w:cs="TH SarabunPSK"/>
          <w:sz w:val="32"/>
          <w:szCs w:val="32"/>
        </w:rPr>
        <w:t>3</w:t>
      </w:r>
    </w:p>
    <w:p w:rsidR="005A3142" w:rsidRPr="00683338" w:rsidRDefault="00915F31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683338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  <w:cs/>
        </w:rPr>
        <w:tab/>
      </w:r>
      <w:r w:rsidR="00DD3972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t>ป้ายไฟ</w:t>
      </w:r>
      <w:r w:rsidR="00DD3972" w:rsidRPr="00C53F80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t xml:space="preserve"> </w:t>
      </w:r>
      <w:r w:rsidR="00DD3972" w:rsidRPr="00C53F80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</w:rPr>
        <w:t xml:space="preserve">LED </w:t>
      </w:r>
      <w:r w:rsidR="00DD3972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t>ควบคุมผ่าน</w:t>
      </w:r>
      <w:r w:rsidR="00DD3972" w:rsidRPr="00150653">
        <w:rPr>
          <w:rFonts w:ascii="TH Sarabun New" w:hAnsi="TH Sarabun New" w:cs="TH Sarabun New"/>
          <w:color w:val="000000"/>
          <w:sz w:val="32"/>
          <w:szCs w:val="32"/>
          <w:cs/>
        </w:rPr>
        <w:t>เว็บ</w:t>
      </w:r>
      <w:proofErr w:type="spellStart"/>
      <w:r w:rsidR="00DD3972" w:rsidRPr="00150653">
        <w:rPr>
          <w:rFonts w:ascii="TH Sarabun New" w:hAnsi="TH Sarabun New" w:cs="TH Sarabun New"/>
          <w:color w:val="000000"/>
          <w:sz w:val="32"/>
          <w:szCs w:val="32"/>
          <w:cs/>
        </w:rPr>
        <w:t>เบราว์เซอร์</w:t>
      </w:r>
      <w:proofErr w:type="spellEnd"/>
      <w:r w:rsidR="00842A7C" w:rsidRPr="00683338">
        <w:rPr>
          <w:rFonts w:ascii="TH SarabunPSK" w:hAnsi="TH SarabunPSK" w:cs="TH SarabunPSK"/>
          <w:sz w:val="32"/>
          <w:szCs w:val="32"/>
        </w:rPr>
        <w:br/>
      </w:r>
      <w:r w:rsidR="00E01F9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</w:rPr>
        <w:tab/>
      </w:r>
      <w:r w:rsidR="00DD3972" w:rsidRPr="00D54A20">
        <w:rPr>
          <w:rFonts w:ascii="TH Sarabun New" w:hAnsi="TH Sarabun New" w:cs="TH Sarabun New"/>
          <w:sz w:val="32"/>
          <w:szCs w:val="32"/>
        </w:rPr>
        <w:t>LED control through Web Brow</w:t>
      </w:r>
      <w:r w:rsidR="00DD3972">
        <w:rPr>
          <w:rFonts w:ascii="TH Sarabun New" w:hAnsi="TH Sarabun New" w:cs="TH Sarabun New"/>
          <w:sz w:val="32"/>
          <w:szCs w:val="32"/>
        </w:rPr>
        <w:t>s</w:t>
      </w:r>
      <w:r w:rsidR="00DD3972" w:rsidRPr="00D54A20">
        <w:rPr>
          <w:rFonts w:ascii="TH Sarabun New" w:hAnsi="TH Sarabun New" w:cs="TH Sarabun New"/>
          <w:sz w:val="32"/>
          <w:szCs w:val="32"/>
        </w:rPr>
        <w:t>er</w:t>
      </w:r>
    </w:p>
    <w:p w:rsidR="00B67E6A" w:rsidRDefault="00842A7C" w:rsidP="00E635EB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683338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B64A52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DD3972">
        <w:rPr>
          <w:rFonts w:ascii="TH Sarabun New" w:hAnsi="TH Sarabun New" w:cs="TH Sarabun New"/>
          <w:sz w:val="32"/>
          <w:szCs w:val="32"/>
          <w:cs/>
        </w:rPr>
        <w:t>นายภาณุ</w:t>
      </w:r>
      <w:proofErr w:type="spellStart"/>
      <w:r w:rsidR="00DD3972">
        <w:rPr>
          <w:rFonts w:ascii="TH Sarabun New" w:hAnsi="TH Sarabun New" w:cs="TH Sarabun New"/>
          <w:sz w:val="32"/>
          <w:szCs w:val="32"/>
          <w:cs/>
        </w:rPr>
        <w:t>พงษ์</w:t>
      </w:r>
      <w:proofErr w:type="spellEnd"/>
      <w:r w:rsidR="00DD3972">
        <w:rPr>
          <w:rFonts w:ascii="TH Sarabun New" w:hAnsi="TH Sarabun New" w:cs="TH Sarabun New"/>
          <w:sz w:val="32"/>
          <w:szCs w:val="32"/>
          <w:cs/>
        </w:rPr>
        <w:tab/>
      </w:r>
      <w:r w:rsidR="00DD3972">
        <w:rPr>
          <w:rFonts w:ascii="TH Sarabun New" w:hAnsi="TH Sarabun New" w:cs="TH Sarabun New"/>
          <w:sz w:val="32"/>
          <w:szCs w:val="32"/>
          <w:cs/>
        </w:rPr>
        <w:tab/>
        <w:t>เขียวหล้า</w:t>
      </w:r>
    </w:p>
    <w:p w:rsidR="00B64A52" w:rsidRPr="00683338" w:rsidRDefault="00B64A52" w:rsidP="00E635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 </w:t>
      </w:r>
      <w:r w:rsidR="00DD3972">
        <w:rPr>
          <w:rFonts w:ascii="TH Sarabun New" w:hAnsi="TH Sarabun New" w:cs="TH Sarabun New"/>
          <w:sz w:val="32"/>
          <w:szCs w:val="32"/>
          <w:cs/>
        </w:rPr>
        <w:t>นาย</w:t>
      </w:r>
      <w:r w:rsidR="00DD3972">
        <w:rPr>
          <w:rFonts w:ascii="TH Sarabun New" w:hAnsi="TH Sarabun New" w:cs="TH Sarabun New" w:hint="cs"/>
          <w:sz w:val="32"/>
          <w:szCs w:val="32"/>
          <w:cs/>
        </w:rPr>
        <w:t>อภิสิทธิ์</w:t>
      </w:r>
      <w:r w:rsidR="00DD3972">
        <w:rPr>
          <w:rFonts w:ascii="TH Sarabun New" w:hAnsi="TH Sarabun New" w:cs="TH Sarabun New"/>
          <w:sz w:val="32"/>
          <w:szCs w:val="32"/>
          <w:cs/>
        </w:rPr>
        <w:tab/>
      </w:r>
      <w:r w:rsidR="00DD3972">
        <w:rPr>
          <w:rFonts w:ascii="TH Sarabun New" w:hAnsi="TH Sarabun New" w:cs="TH Sarabun New"/>
          <w:sz w:val="32"/>
          <w:szCs w:val="32"/>
          <w:cs/>
        </w:rPr>
        <w:tab/>
        <w:t>บุญสุภา</w:t>
      </w:r>
    </w:p>
    <w:p w:rsidR="00915F31" w:rsidRPr="00DD3972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42588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42588E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D39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</w:rPr>
        <w:t xml:space="preserve">28 </w:t>
      </w:r>
      <w:r w:rsidR="00DD3972"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 w:rsidR="00DD3972">
        <w:rPr>
          <w:rFonts w:ascii="TH SarabunPSK" w:hAnsi="TH SarabunPSK" w:cs="TH SarabunPSK"/>
          <w:sz w:val="32"/>
          <w:szCs w:val="32"/>
        </w:rPr>
        <w:t>2558</w:t>
      </w:r>
      <w:r w:rsidR="00061395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D39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22F7">
        <w:rPr>
          <w:rFonts w:ascii="TH SarabunPSK" w:hAnsi="TH SarabunPSK" w:cs="TH SarabunPSK"/>
          <w:sz w:val="32"/>
          <w:szCs w:val="32"/>
        </w:rPr>
        <w:t>30</w:t>
      </w:r>
      <w:r w:rsidR="00DD3972">
        <w:rPr>
          <w:rFonts w:ascii="TH SarabunPSK" w:hAnsi="TH SarabunPSK" w:cs="TH SarabunPSK"/>
          <w:sz w:val="32"/>
          <w:szCs w:val="32"/>
        </w:rPr>
        <w:t xml:space="preserve"> </w:t>
      </w:r>
      <w:r w:rsidR="006B22F7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DD39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</w:rPr>
        <w:t>2558</w:t>
      </w:r>
    </w:p>
    <w:p w:rsidR="00B3433D" w:rsidRPr="00DD3972" w:rsidRDefault="00842A7C" w:rsidP="00B3433D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D39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22F7">
        <w:rPr>
          <w:rFonts w:ascii="TH SarabunPSK" w:hAnsi="TH SarabunPSK" w:cs="TH SarabunPSK"/>
          <w:sz w:val="32"/>
          <w:szCs w:val="32"/>
        </w:rPr>
        <w:t xml:space="preserve">30 </w:t>
      </w:r>
      <w:r w:rsidR="006B22F7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="006B22F7">
        <w:rPr>
          <w:rFonts w:ascii="TH SarabunPSK" w:hAnsi="TH SarabunPSK" w:cs="TH SarabunPSK"/>
          <w:sz w:val="32"/>
          <w:szCs w:val="32"/>
        </w:rPr>
        <w:t>2558</w:t>
      </w:r>
      <w:bookmarkStart w:id="0" w:name="_GoBack"/>
      <w:bookmarkEnd w:id="0"/>
    </w:p>
    <w:p w:rsidR="005A3142" w:rsidRPr="00683338" w:rsidRDefault="00842A7C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683338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5274">
        <w:rPr>
          <w:rFonts w:ascii="TH SarabunPSK" w:hAnsi="TH SarabunPSK" w:cs="TH SarabunPSK"/>
          <w:sz w:val="32"/>
          <w:szCs w:val="32"/>
        </w:rPr>
        <w:t>6</w:t>
      </w:r>
      <w:r w:rsidR="00DD3972">
        <w:rPr>
          <w:rFonts w:ascii="TH SarabunPSK" w:hAnsi="TH SarabunPSK" w:cs="TH SarabunPSK"/>
          <w:sz w:val="32"/>
          <w:szCs w:val="32"/>
        </w:rPr>
        <w:t>0%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7B0CEC" w:rsidRPr="00683338" w:rsidRDefault="00842A7C" w:rsidP="007B0CE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68333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ของโครงการ</w:t>
      </w:r>
    </w:p>
    <w:p w:rsidR="00C57B84" w:rsidRDefault="00DD397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 w:rsidR="00920BCA">
        <w:rPr>
          <w:rFonts w:ascii="TH SarabunPSK" w:hAnsi="TH SarabunPSK" w:cs="TH SarabunPSK" w:hint="cs"/>
          <w:sz w:val="32"/>
          <w:szCs w:val="32"/>
          <w:cs/>
        </w:rPr>
        <w:t xml:space="preserve"> สร้าง ฐานข้อมูล</w:t>
      </w:r>
    </w:p>
    <w:p w:rsidR="00DD3972" w:rsidRDefault="00C57B8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สร้างหน้าป้อนข้อความเข้า </w:t>
      </w:r>
      <w:r>
        <w:rPr>
          <w:rFonts w:ascii="TH SarabunPSK" w:hAnsi="TH SarabunPSK" w:cs="TH SarabunPSK"/>
          <w:sz w:val="32"/>
          <w:szCs w:val="32"/>
        </w:rPr>
        <w:t>LED</w:t>
      </w:r>
      <w:r w:rsidR="00DD3972">
        <w:rPr>
          <w:rFonts w:ascii="TH SarabunPSK" w:hAnsi="TH SarabunPSK" w:cs="TH SarabunPSK"/>
          <w:sz w:val="32"/>
          <w:szCs w:val="32"/>
        </w:rPr>
        <w:tab/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8A576C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>
        <w:rPr>
          <w:rFonts w:ascii="TH SarabunPSK" w:hAnsi="TH SarabunPSK" w:cs="TH SarabunPSK"/>
          <w:sz w:val="32"/>
          <w:szCs w:val="32"/>
        </w:rPr>
        <w:t xml:space="preserve"> </w:t>
      </w:r>
      <w:r w:rsidR="00995A16" w:rsidRPr="007B0CEC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สรุปปัญหาและอุปสรรค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4A52" w:rsidRDefault="00DD3972" w:rsidP="00DD397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E766B">
        <w:rPr>
          <w:rFonts w:ascii="TH SarabunPSK" w:hAnsi="TH SarabunPSK" w:cs="TH SarabunPSK"/>
          <w:sz w:val="32"/>
          <w:szCs w:val="32"/>
        </w:rPr>
        <w:t xml:space="preserve">- </w:t>
      </w:r>
      <w:r w:rsidR="001E766B">
        <w:rPr>
          <w:rFonts w:ascii="TH SarabunPSK" w:hAnsi="TH SarabunPSK" w:cs="TH SarabunPSK" w:hint="cs"/>
          <w:sz w:val="32"/>
          <w:szCs w:val="32"/>
          <w:cs/>
        </w:rPr>
        <w:t xml:space="preserve">ไม่ค่อยมีความรู้ในการเชื่อมฐานข้อมูลกับหน้า </w:t>
      </w:r>
      <w:r w:rsidR="001E766B">
        <w:rPr>
          <w:rFonts w:ascii="TH SarabunPSK" w:hAnsi="TH SarabunPSK" w:cs="TH SarabunPSK"/>
          <w:sz w:val="32"/>
          <w:szCs w:val="32"/>
        </w:rPr>
        <w:t>Login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C57B84" w:rsidRDefault="00C57B84" w:rsidP="00C57B84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เมื่อลองแก้ไขข้อความแล้วข้อความไม่แก้ไข</w:t>
      </w:r>
    </w:p>
    <w:p w:rsidR="00C57B84" w:rsidRPr="00DD3972" w:rsidRDefault="00C57B84" w:rsidP="00DD3972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เมื่อลงลบข้อความแล้วลบไม่ได้</w:t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7B0CEC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A3142" w:rsidRDefault="00D261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8291D">
        <w:rPr>
          <w:rFonts w:ascii="TH SarabunPSK" w:hAnsi="TH SarabunPSK" w:cs="TH SarabunPSK"/>
          <w:sz w:val="32"/>
          <w:szCs w:val="32"/>
        </w:rPr>
        <w:t xml:space="preserve">- </w:t>
      </w:r>
      <w:r w:rsidR="0008291D">
        <w:rPr>
          <w:rFonts w:ascii="TH SarabunPSK" w:hAnsi="TH SarabunPSK" w:cs="TH SarabunPSK" w:hint="cs"/>
          <w:sz w:val="32"/>
          <w:szCs w:val="32"/>
          <w:cs/>
        </w:rPr>
        <w:t xml:space="preserve">สร้างหน้าป้อนข้อความเข้า </w:t>
      </w:r>
      <w:r w:rsidR="0008291D">
        <w:rPr>
          <w:rFonts w:ascii="TH SarabunPSK" w:hAnsi="TH SarabunPSK" w:cs="TH SarabunPSK"/>
          <w:sz w:val="32"/>
          <w:szCs w:val="32"/>
        </w:rPr>
        <w:t>LED</w:t>
      </w:r>
    </w:p>
    <w:p w:rsidR="00FF51F1" w:rsidRPr="0008291D" w:rsidRDefault="00FF51F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ทำการเชื่อมโยงการป้อนข้อความลงใน </w:t>
      </w:r>
      <w:r>
        <w:rPr>
          <w:rFonts w:ascii="TH SarabunPSK" w:hAnsi="TH SarabunPSK" w:cs="TH SarabunPSK"/>
          <w:sz w:val="32"/>
          <w:szCs w:val="32"/>
        </w:rPr>
        <w:t>LED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 xml:space="preserve">  (ลงชื่อ) ...........................................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(..........................................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8452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2588E">
        <w:rPr>
          <w:rFonts w:ascii="TH SarabunPSK" w:hAnsi="TH SarabunPSK" w:cs="TH SarabunPSK" w:hint="cs"/>
          <w:sz w:val="32"/>
          <w:szCs w:val="32"/>
          <w:cs/>
        </w:rPr>
        <w:t xml:space="preserve">        หัวหน้าโครงการ</w:t>
      </w:r>
    </w:p>
    <w:p w:rsidR="00B86248" w:rsidRPr="00B86248" w:rsidRDefault="0008452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วันที่ .........เดือน</w:t>
      </w:r>
      <w:r w:rsidR="003E43F8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>
        <w:rPr>
          <w:rFonts w:ascii="TH SarabunPSK" w:hAnsi="TH SarabunPSK" w:cs="TH SarabunPSK"/>
          <w:sz w:val="32"/>
          <w:szCs w:val="32"/>
        </w:rPr>
        <w:t>…..........</w:t>
      </w:r>
    </w:p>
    <w:p w:rsidR="0052597C" w:rsidRDefault="0052597C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D261CF" w:rsidRDefault="00D261CF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ผลกา</w:t>
      </w:r>
      <w:r w:rsidR="00084523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B8624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 w:rsidR="00084523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</w:t>
      </w:r>
      <w:r w:rsidR="00084523">
        <w:rPr>
          <w:rFonts w:ascii="TH SarabunPSK" w:hAnsi="TH SarabunPSK" w:cs="TH SarabunPSK" w:hint="cs"/>
          <w:sz w:val="32"/>
          <w:szCs w:val="32"/>
          <w:cs/>
        </w:rPr>
        <w:t> </w:t>
      </w:r>
      <w:r w:rsidR="00084523">
        <w:rPr>
          <w:rFonts w:ascii="TH SarabunPSK" w:hAnsi="TH SarabunPSK" w:cs="TH SarabunPSK"/>
          <w:sz w:val="32"/>
          <w:szCs w:val="32"/>
          <w:cs/>
        </w:rPr>
        <w:t>ระบุเหตุผ</w:t>
      </w:r>
      <w:r w:rsidR="00084523">
        <w:rPr>
          <w:rFonts w:ascii="TH SarabunPSK" w:hAnsi="TH SarabunPSK" w:cs="TH SarabunPSK" w:hint="cs"/>
          <w:sz w:val="32"/>
          <w:szCs w:val="32"/>
          <w:cs/>
        </w:rPr>
        <w:t>ล</w:t>
      </w:r>
      <w:r w:rsidR="00B8624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>
        <w:rPr>
          <w:rFonts w:ascii="TH SarabunPSK" w:hAnsi="TH SarabunPSK" w:cs="TH SarabunPSK"/>
          <w:sz w:val="32"/>
          <w:szCs w:val="32"/>
        </w:rPr>
        <w:br/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(ลายเซ็น) </w:t>
      </w:r>
      <w:r w:rsidR="0008452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="0042588E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42588E"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>
        <w:rPr>
          <w:rFonts w:ascii="TH SarabunPSK" w:hAnsi="TH SarabunPSK" w:cs="TH SarabunPSK"/>
          <w:sz w:val="32"/>
          <w:szCs w:val="32"/>
        </w:rPr>
        <w:t xml:space="preserve">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86248">
        <w:rPr>
          <w:rFonts w:ascii="TH SarabunPSK" w:hAnsi="TH SarabunPSK" w:cs="TH SarabunPSK"/>
          <w:sz w:val="32"/>
          <w:szCs w:val="32"/>
        </w:rPr>
        <w:t xml:space="preserve">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วันที่ .....</w:t>
      </w:r>
      <w:r>
        <w:rPr>
          <w:rFonts w:ascii="TH SarabunPSK" w:hAnsi="TH SarabunPSK" w:cs="TH SarabunPSK"/>
          <w:sz w:val="32"/>
          <w:szCs w:val="32"/>
        </w:rPr>
        <w:t>....</w:t>
      </w:r>
      <w:r w:rsidR="00084523">
        <w:rPr>
          <w:rFonts w:ascii="TH SarabunPSK" w:hAnsi="TH SarabunPSK" w:cs="TH SarabunPSK" w:hint="cs"/>
          <w:sz w:val="32"/>
          <w:szCs w:val="32"/>
          <w:cs/>
        </w:rPr>
        <w:t>.... เดือน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 พ.ศ. .......</w:t>
      </w:r>
      <w:r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</w:p>
    <w:p w:rsidR="00274C19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44658A" w:rsidRDefault="003E43F8" w:rsidP="00B86248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>
        <w:rPr>
          <w:rFonts w:ascii="TH SarabunPSK" w:hAnsi="TH SarabunPSK" w:cs="TH SarabunPSK"/>
          <w:b/>
          <w:bCs/>
          <w:sz w:val="28"/>
        </w:rPr>
        <w:t>:</w:t>
      </w:r>
      <w:r>
        <w:rPr>
          <w:rFonts w:ascii="TH SarabunPSK" w:hAnsi="TH SarabunPSK" w:cs="TH SarabunPSK"/>
          <w:sz w:val="28"/>
        </w:rPr>
        <w:t xml:space="preserve"> </w:t>
      </w:r>
      <w:r w:rsidR="00B64A52">
        <w:rPr>
          <w:rFonts w:ascii="TH SarabunPSK" w:hAnsi="TH SarabunPSK" w:cs="TH SarabunPSK" w:hint="cs"/>
          <w:sz w:val="28"/>
          <w:cs/>
        </w:rPr>
        <w:t>ให้แนบเอกสาร ห</w:t>
      </w:r>
      <w:r w:rsidR="0042588E">
        <w:rPr>
          <w:rFonts w:ascii="TH SarabunPSK" w:hAnsi="TH SarabunPSK" w:cs="TH SarabunPSK" w:hint="cs"/>
          <w:sz w:val="28"/>
          <w:cs/>
        </w:rPr>
        <w:t>รือสื่อต่าง ๆ เพื่อประกอบความก้าว</w:t>
      </w:r>
      <w:r w:rsidR="00B64A52">
        <w:rPr>
          <w:rFonts w:ascii="TH SarabunPSK" w:hAnsi="TH SarabunPSK" w:cs="TH SarabunPSK" w:hint="cs"/>
          <w:sz w:val="28"/>
          <w:cs/>
        </w:rPr>
        <w:t>หน้าของโครงการ</w:t>
      </w:r>
      <w:r w:rsidR="00635C1A">
        <w:rPr>
          <w:rFonts w:ascii="TH SarabunPSK" w:hAnsi="TH SarabunPSK" w:cs="TH SarabunPSK" w:hint="cs"/>
          <w:sz w:val="28"/>
          <w:cs/>
        </w:rPr>
        <w:t xml:space="preserve"> </w:t>
      </w:r>
    </w:p>
    <w:p w:rsidR="000A5973" w:rsidRDefault="000A5973" w:rsidP="000A5973">
      <w:pPr>
        <w:jc w:val="center"/>
        <w:rPr>
          <w:rFonts w:ascii="TH SarabunPSK" w:hAnsi="TH SarabunPSK" w:cs="TH SarabunPSK"/>
          <w:sz w:val="32"/>
          <w:szCs w:val="32"/>
        </w:rPr>
      </w:pPr>
    </w:p>
    <w:p w:rsidR="000A5973" w:rsidRDefault="001E766B" w:rsidP="000A597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</w:t>
      </w:r>
      <w:r w:rsidRPr="001E766B">
        <w:rPr>
          <w:rFonts w:ascii="TH SarabunPSK" w:hAnsi="TH SarabunPSK" w:cs="TH SarabunPSK"/>
          <w:sz w:val="32"/>
          <w:szCs w:val="32"/>
        </w:rPr>
        <w:t>atabase</w:t>
      </w:r>
    </w:p>
    <w:p w:rsidR="001E766B" w:rsidRDefault="001E766B" w:rsidP="000A597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640070" cy="371856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ถานข้อมูล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5A" w:rsidRDefault="001C3C5A" w:rsidP="000A5973">
      <w:pPr>
        <w:jc w:val="center"/>
        <w:rPr>
          <w:rFonts w:ascii="TH SarabunPSK" w:hAnsi="TH SarabunPSK" w:cs="TH SarabunPSK"/>
          <w:sz w:val="32"/>
          <w:szCs w:val="32"/>
        </w:rPr>
      </w:pPr>
    </w:p>
    <w:p w:rsidR="001C3C5A" w:rsidRDefault="001C3C5A" w:rsidP="000A5973">
      <w:pPr>
        <w:jc w:val="center"/>
        <w:rPr>
          <w:rFonts w:ascii="TH SarabunPSK" w:hAnsi="TH SarabunPSK" w:cs="TH SarabunPSK"/>
          <w:sz w:val="32"/>
          <w:szCs w:val="32"/>
        </w:rPr>
      </w:pPr>
    </w:p>
    <w:p w:rsidR="001C3C5A" w:rsidRDefault="001C3C5A" w:rsidP="000A5973">
      <w:pPr>
        <w:jc w:val="center"/>
        <w:rPr>
          <w:rFonts w:ascii="TH SarabunPSK" w:hAnsi="TH SarabunPSK" w:cs="TH SarabunPSK"/>
          <w:sz w:val="32"/>
          <w:szCs w:val="32"/>
        </w:rPr>
      </w:pPr>
    </w:p>
    <w:p w:rsidR="001C3C5A" w:rsidRDefault="001C3C5A" w:rsidP="000A597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หน้าป้อนข้อความ</w:t>
      </w:r>
    </w:p>
    <w:p w:rsidR="001C3C5A" w:rsidRPr="000A5973" w:rsidRDefault="001C3C5A" w:rsidP="000A5973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A86954C">
            <wp:extent cx="5639435" cy="261556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61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3C5A" w:rsidRPr="000A5973" w:rsidSect="00244874">
      <w:headerReference w:type="default" r:id="rId8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21A" w:rsidRDefault="000A221A" w:rsidP="00B86248">
      <w:r>
        <w:separator/>
      </w:r>
    </w:p>
  </w:endnote>
  <w:endnote w:type="continuationSeparator" w:id="0">
    <w:p w:rsidR="000A221A" w:rsidRDefault="000A221A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21A" w:rsidRDefault="000A221A" w:rsidP="00B86248">
      <w:r>
        <w:separator/>
      </w:r>
    </w:p>
  </w:footnote>
  <w:footnote w:type="continuationSeparator" w:id="0">
    <w:p w:rsidR="000A221A" w:rsidRDefault="000A221A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C19" w:rsidRPr="0034086F" w:rsidRDefault="00274C19" w:rsidP="00274C19">
    <w:pPr>
      <w:pStyle w:val="a6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a6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a6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2"/>
    <w:rsid w:val="000213B5"/>
    <w:rsid w:val="00061395"/>
    <w:rsid w:val="0008291D"/>
    <w:rsid w:val="00084523"/>
    <w:rsid w:val="00086950"/>
    <w:rsid w:val="000A221A"/>
    <w:rsid w:val="000A5973"/>
    <w:rsid w:val="001C3C5A"/>
    <w:rsid w:val="001D6333"/>
    <w:rsid w:val="001E766B"/>
    <w:rsid w:val="00230E1C"/>
    <w:rsid w:val="00244874"/>
    <w:rsid w:val="00274C19"/>
    <w:rsid w:val="002A79E4"/>
    <w:rsid w:val="002E5BF8"/>
    <w:rsid w:val="00305A78"/>
    <w:rsid w:val="003076BC"/>
    <w:rsid w:val="0031344A"/>
    <w:rsid w:val="003269D5"/>
    <w:rsid w:val="00393A90"/>
    <w:rsid w:val="003C7CAF"/>
    <w:rsid w:val="003E43F8"/>
    <w:rsid w:val="003F34EE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E1C82"/>
    <w:rsid w:val="00605595"/>
    <w:rsid w:val="0063554F"/>
    <w:rsid w:val="00635C1A"/>
    <w:rsid w:val="00683338"/>
    <w:rsid w:val="006B22F7"/>
    <w:rsid w:val="006D1E99"/>
    <w:rsid w:val="006E6BD4"/>
    <w:rsid w:val="007A0ADB"/>
    <w:rsid w:val="007B0CEC"/>
    <w:rsid w:val="00842A7C"/>
    <w:rsid w:val="008458FE"/>
    <w:rsid w:val="00864F05"/>
    <w:rsid w:val="008A576C"/>
    <w:rsid w:val="00912287"/>
    <w:rsid w:val="00915F31"/>
    <w:rsid w:val="00920BCA"/>
    <w:rsid w:val="00925274"/>
    <w:rsid w:val="00995A16"/>
    <w:rsid w:val="009E70EE"/>
    <w:rsid w:val="00A17489"/>
    <w:rsid w:val="00A47BC6"/>
    <w:rsid w:val="00A56095"/>
    <w:rsid w:val="00B07F77"/>
    <w:rsid w:val="00B10769"/>
    <w:rsid w:val="00B3433D"/>
    <w:rsid w:val="00B41046"/>
    <w:rsid w:val="00B4287B"/>
    <w:rsid w:val="00B64A52"/>
    <w:rsid w:val="00B67E6A"/>
    <w:rsid w:val="00B86248"/>
    <w:rsid w:val="00BE65D5"/>
    <w:rsid w:val="00C1393A"/>
    <w:rsid w:val="00C57B84"/>
    <w:rsid w:val="00C74E16"/>
    <w:rsid w:val="00C76187"/>
    <w:rsid w:val="00C97CDA"/>
    <w:rsid w:val="00CF7C63"/>
    <w:rsid w:val="00D261CF"/>
    <w:rsid w:val="00D96034"/>
    <w:rsid w:val="00DA067F"/>
    <w:rsid w:val="00DD3972"/>
    <w:rsid w:val="00E01F90"/>
    <w:rsid w:val="00E15F09"/>
    <w:rsid w:val="00E458F7"/>
    <w:rsid w:val="00E53F2B"/>
    <w:rsid w:val="00E5557A"/>
    <w:rsid w:val="00E635EB"/>
    <w:rsid w:val="00EB6AFD"/>
    <w:rsid w:val="00F16615"/>
    <w:rsid w:val="00F23353"/>
    <w:rsid w:val="00F31C02"/>
    <w:rsid w:val="00F74D0C"/>
    <w:rsid w:val="00F77942"/>
    <w:rsid w:val="00F90D41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596D8-4D78-4F38-9750-C1504AA7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3142"/>
    <w:rPr>
      <w:b/>
      <w:bCs/>
    </w:rPr>
  </w:style>
  <w:style w:type="paragraph" w:styleId="a4">
    <w:name w:val="Balloon Text"/>
    <w:basedOn w:val="a"/>
    <w:link w:val="a5"/>
    <w:rsid w:val="00912287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912287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link w:val="a6"/>
    <w:uiPriority w:val="99"/>
    <w:rsid w:val="00B86248"/>
    <w:rPr>
      <w:sz w:val="24"/>
      <w:szCs w:val="28"/>
    </w:rPr>
  </w:style>
  <w:style w:type="paragraph" w:styleId="a8">
    <w:name w:val="footer"/>
    <w:basedOn w:val="a"/>
    <w:link w:val="a9"/>
    <w:rsid w:val="00B8624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B86248"/>
    <w:rPr>
      <w:sz w:val="24"/>
      <w:szCs w:val="28"/>
    </w:rPr>
  </w:style>
  <w:style w:type="character" w:styleId="aa">
    <w:name w:val="Placeholder Text"/>
    <w:uiPriority w:val="99"/>
    <w:semiHidden/>
    <w:rsid w:val="00B6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Folk</cp:lastModifiedBy>
  <cp:revision>14</cp:revision>
  <cp:lastPrinted>2016-07-15T01:52:00Z</cp:lastPrinted>
  <dcterms:created xsi:type="dcterms:W3CDTF">2016-09-26T06:08:00Z</dcterms:created>
  <dcterms:modified xsi:type="dcterms:W3CDTF">2016-09-30T06:01:00Z</dcterms:modified>
</cp:coreProperties>
</file>