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12802C86"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A38BC70" w14:textId="77777777"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4DA1F186" w14:textId="77777777"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66355DBB" w:rsidR="009F4B5D"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r w:rsidR="00885A8D" w:rsidRPr="00885A8D">
        <w:rPr>
          <w:rFonts w:ascii="Calibri" w:hAnsi="Calibri" w:cs="Calibri"/>
          <w:sz w:val="24"/>
          <w:u w:val="dotted"/>
        </w:rPr>
        <w:tab/>
      </w:r>
      <w:bookmarkEnd w:id="0"/>
    </w:p>
    <w:p w14:paraId="2859B211" w14:textId="1542C3C5" w:rsidR="00F94578" w:rsidRPr="00F94578" w:rsidRDefault="00F94578" w:rsidP="008C0C6F">
      <w:pPr>
        <w:spacing w:line="360" w:lineRule="auto"/>
        <w:jc w:val="both"/>
        <w:rPr>
          <w:rFonts w:ascii="Calibri" w:hAnsi="Calibri" w:cs="Calibri"/>
          <w:sz w:val="24"/>
        </w:rPr>
      </w:pPr>
      <w:r w:rsidRPr="00F94578">
        <w:rPr>
          <w:rFonts w:ascii="Calibri" w:hAnsi="Calibri" w:cs="Calibri"/>
          <w:sz w:val="24"/>
        </w:rPr>
        <w:t xml:space="preserve">Code APE : </w:t>
      </w:r>
      <w:r w:rsidRPr="00885A8D">
        <w:rPr>
          <w:rFonts w:ascii="Calibri" w:hAnsi="Calibri" w:cs="Calibri"/>
          <w:sz w:val="24"/>
          <w:u w:val="dotted"/>
        </w:rPr>
        <w:tab/>
      </w:r>
      <w:r w:rsidRPr="00885A8D">
        <w:rPr>
          <w:rFonts w:ascii="Calibri" w:hAnsi="Calibri" w:cs="Calibri"/>
          <w:sz w:val="24"/>
          <w:u w:val="dotted"/>
        </w:rPr>
        <w:tab/>
      </w:r>
      <w:r w:rsidRPr="00F94578">
        <w:rPr>
          <w:rFonts w:ascii="Calibri" w:hAnsi="Calibri" w:cs="Calibri"/>
          <w:sz w:val="24"/>
        </w:rPr>
        <w:tab/>
      </w:r>
      <w:r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3D5D23C0"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F94578" w:rsidRPr="00885A8D">
        <w:rPr>
          <w:rFonts w:ascii="Calibri" w:hAnsi="Calibri" w:cs="Calibri"/>
          <w:sz w:val="24"/>
          <w:u w:val="dotted"/>
        </w:rPr>
        <w:tab/>
      </w:r>
      <w:r w:rsidR="00F94578">
        <w:rPr>
          <w:rFonts w:ascii="Calibri" w:hAnsi="Calibri" w:cs="Calibri"/>
          <w:sz w:val="24"/>
          <w:u w:val="dotted"/>
        </w:rPr>
        <w:t xml:space="preserve"> </w:t>
      </w:r>
      <w:r w:rsidR="009F4B5D" w:rsidRPr="009D2772">
        <w:rPr>
          <w:rFonts w:ascii="Calibri" w:hAnsi="Calibri" w:cs="Calibri"/>
          <w:sz w:val="24"/>
        </w:rPr>
        <w:t xml:space="preserve">En sa qualité : </w:t>
      </w:r>
      <w:r w:rsidR="008F4485">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77777777"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14:paraId="5E2D603E" w14:textId="77777777"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tbl>
      <w:tblPr>
        <w:tblW w:w="0" w:type="auto"/>
        <w:tblCellMar>
          <w:left w:w="0" w:type="dxa"/>
          <w:right w:w="0" w:type="dxa"/>
        </w:tblCellMar>
        <w:tblLook w:val="04A0" w:firstRow="1" w:lastRow="0" w:firstColumn="1" w:lastColumn="0" w:noHBand="0" w:noVBand="1"/>
      </w:tblPr>
      <w:tblGrid>
        <w:gridCol w:w="5682"/>
      </w:tblGrid>
      <w:tr w:rsidR="00E138F4" w:rsidRPr="00E138F4" w14:paraId="74FD9AA6" w14:textId="77777777" w:rsidTr="00E138F4">
        <w:tc>
          <w:tcPr>
            <w:tcW w:w="0" w:type="auto"/>
            <w:vAlign w:val="center"/>
            <w:hideMark/>
          </w:tcPr>
          <w:p w14:paraId="592B80EB" w14:textId="77777777" w:rsidR="00E138F4" w:rsidRPr="00E138F4" w:rsidRDefault="00E138F4" w:rsidP="00E138F4">
            <w:pPr>
              <w:ind w:firstLine="708"/>
              <w:jc w:val="both"/>
              <w:rPr>
                <w:rFonts w:ascii="Arial" w:hAnsi="Arial" w:cs="Arial"/>
                <w:color w:val="202124"/>
                <w:sz w:val="21"/>
                <w:szCs w:val="21"/>
                <w:shd w:val="clear" w:color="auto" w:fill="FFFFFF"/>
              </w:rPr>
            </w:pPr>
            <w:r w:rsidRPr="00E138F4">
              <w:rPr>
                <w:rFonts w:ascii="Arial" w:hAnsi="Arial" w:cs="Arial"/>
                <w:color w:val="202124"/>
                <w:sz w:val="21"/>
                <w:szCs w:val="21"/>
                <w:shd w:val="clear" w:color="auto" w:fill="FFFFFF"/>
              </w:rPr>
              <w:t>Espace </w:t>
            </w:r>
            <w:proofErr w:type="spellStart"/>
            <w:r w:rsidRPr="00E138F4">
              <w:rPr>
                <w:rFonts w:ascii="Arial" w:hAnsi="Arial" w:cs="Arial"/>
                <w:color w:val="202124"/>
                <w:sz w:val="21"/>
                <w:szCs w:val="21"/>
                <w:shd w:val="clear" w:color="auto" w:fill="FFFFFF"/>
              </w:rPr>
              <w:t>Xenon</w:t>
            </w:r>
            <w:proofErr w:type="spellEnd"/>
            <w:r w:rsidRPr="00E138F4">
              <w:rPr>
                <w:rFonts w:ascii="Arial" w:hAnsi="Arial" w:cs="Arial"/>
                <w:color w:val="202124"/>
                <w:sz w:val="21"/>
                <w:szCs w:val="21"/>
                <w:shd w:val="clear" w:color="auto" w:fill="FFFFFF"/>
              </w:rPr>
              <w:t> ZI Pont Rouge </w:t>
            </w:r>
            <w:r w:rsidRPr="00E138F4">
              <w:rPr>
                <w:rFonts w:ascii="Arial" w:hAnsi="Arial" w:cs="Arial"/>
                <w:color w:val="202124"/>
                <w:sz w:val="21"/>
                <w:szCs w:val="21"/>
                <w:shd w:val="clear" w:color="auto" w:fill="FFFFFF"/>
              </w:rPr>
              <w:noBreakHyphen/>
              <w:t> 11000 </w:t>
            </w:r>
            <w:r w:rsidRPr="00E138F4">
              <w:rPr>
                <w:rFonts w:ascii="Arial" w:hAnsi="Arial" w:cs="Arial"/>
                <w:color w:val="202124"/>
                <w:sz w:val="21"/>
                <w:szCs w:val="21"/>
                <w:shd w:val="clear" w:color="auto" w:fill="FFFFFF"/>
              </w:rPr>
              <w:noBreakHyphen/>
              <w:t> Carcassonne</w:t>
            </w:r>
          </w:p>
        </w:tc>
      </w:tr>
    </w:tbl>
    <w:p w14:paraId="54F71C5D" w14:textId="05A65585"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proofErr w:type="gramStart"/>
      <w:r w:rsidRPr="009D2772">
        <w:rPr>
          <w:rFonts w:ascii="Calibri" w:hAnsi="Calibri" w:cs="Calibri"/>
          <w:sz w:val="24"/>
        </w:rPr>
        <w:t>d'autre</w:t>
      </w:r>
      <w:proofErr w:type="gramEnd"/>
      <w:r w:rsidRPr="009D2772">
        <w:rPr>
          <w:rFonts w:ascii="Calibri" w:hAnsi="Calibri" w:cs="Calibri"/>
          <w:sz w:val="24"/>
        </w:rPr>
        <w:t xml:space="preserv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60D23064" w14:textId="77777777"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p>
    <w:p w14:paraId="7A97445E" w14:textId="77777777"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77777777"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1FE37669" w14:textId="77777777"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77777777"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14:paraId="336887BB" w14:textId="4908CF67" w:rsidR="009F4B5D"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E138F4">
        <w:rPr>
          <w:rFonts w:ascii="Calibri" w:hAnsi="Calibri" w:cs="Calibri"/>
          <w:sz w:val="24"/>
          <w:u w:val="single"/>
        </w:rPr>
        <w:t>2</w:t>
      </w:r>
      <w:r w:rsidR="00407339">
        <w:rPr>
          <w:rFonts w:ascii="Calibri" w:hAnsi="Calibri" w:cs="Calibri"/>
          <w:sz w:val="24"/>
          <w:u w:val="single"/>
        </w:rPr>
        <w:t>7</w:t>
      </w:r>
      <w:r w:rsidR="00885A8D" w:rsidRPr="00885A8D">
        <w:rPr>
          <w:rFonts w:ascii="Calibri" w:hAnsi="Calibri" w:cs="Calibri"/>
          <w:sz w:val="24"/>
          <w:u w:val="single"/>
        </w:rPr>
        <w:t>/</w:t>
      </w:r>
      <w:r w:rsidR="00885A8D" w:rsidRPr="00885A8D">
        <w:rPr>
          <w:rFonts w:ascii="Calibri" w:hAnsi="Calibri" w:cs="Calibri"/>
          <w:sz w:val="24"/>
          <w:u w:val="single"/>
        </w:rPr>
        <w:tab/>
      </w:r>
      <w:r w:rsidR="00407339">
        <w:rPr>
          <w:rFonts w:ascii="Calibri" w:hAnsi="Calibri" w:cs="Calibri"/>
          <w:sz w:val="24"/>
          <w:u w:val="single"/>
        </w:rPr>
        <w:t>02</w:t>
      </w:r>
      <w:r w:rsidR="00885A8D" w:rsidRPr="00885A8D">
        <w:rPr>
          <w:rFonts w:ascii="Calibri" w:hAnsi="Calibri" w:cs="Calibri"/>
          <w:sz w:val="24"/>
          <w:u w:val="single"/>
        </w:rPr>
        <w:t>/</w:t>
      </w:r>
      <w:r w:rsidR="00885A8D" w:rsidRPr="00885A8D">
        <w:rPr>
          <w:rFonts w:ascii="Calibri" w:hAnsi="Calibri" w:cs="Calibri"/>
          <w:sz w:val="24"/>
          <w:u w:val="single"/>
        </w:rPr>
        <w:tab/>
      </w:r>
      <w:r w:rsidR="0009035F">
        <w:rPr>
          <w:rFonts w:ascii="Calibri" w:hAnsi="Calibri" w:cs="Calibri"/>
          <w:sz w:val="24"/>
          <w:u w:val="single"/>
        </w:rPr>
        <w:t>2023</w:t>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407339">
        <w:rPr>
          <w:rFonts w:ascii="Calibri" w:hAnsi="Calibri" w:cs="Calibri"/>
          <w:sz w:val="24"/>
          <w:u w:val="single"/>
        </w:rPr>
        <w:t>21</w:t>
      </w:r>
      <w:r w:rsidR="00885A8D" w:rsidRPr="00885A8D">
        <w:rPr>
          <w:rFonts w:ascii="Calibri" w:hAnsi="Calibri" w:cs="Calibri"/>
          <w:sz w:val="24"/>
          <w:u w:val="single"/>
        </w:rPr>
        <w:t>/</w:t>
      </w:r>
      <w:r w:rsidR="00885A8D" w:rsidRPr="00885A8D">
        <w:rPr>
          <w:rFonts w:ascii="Calibri" w:hAnsi="Calibri" w:cs="Calibri"/>
          <w:sz w:val="24"/>
          <w:u w:val="single"/>
        </w:rPr>
        <w:tab/>
      </w:r>
      <w:r w:rsidR="00407339">
        <w:rPr>
          <w:rFonts w:ascii="Calibri" w:hAnsi="Calibri" w:cs="Calibri"/>
          <w:sz w:val="24"/>
          <w:u w:val="single"/>
        </w:rPr>
        <w:t>04</w:t>
      </w:r>
      <w:r w:rsidR="00885A8D" w:rsidRPr="00885A8D">
        <w:rPr>
          <w:rFonts w:ascii="Calibri" w:hAnsi="Calibri" w:cs="Calibri"/>
          <w:sz w:val="24"/>
          <w:u w:val="single"/>
        </w:rPr>
        <w:t>/</w:t>
      </w:r>
      <w:r w:rsidR="00885A8D" w:rsidRPr="00885A8D">
        <w:rPr>
          <w:rFonts w:ascii="Calibri" w:hAnsi="Calibri" w:cs="Calibri"/>
          <w:sz w:val="24"/>
          <w:u w:val="single"/>
        </w:rPr>
        <w:tab/>
      </w:r>
      <w:r w:rsidR="0009035F">
        <w:rPr>
          <w:rFonts w:ascii="Calibri" w:hAnsi="Calibri" w:cs="Calibri"/>
          <w:sz w:val="24"/>
          <w:u w:val="single"/>
        </w:rPr>
        <w:t>2023</w:t>
      </w:r>
    </w:p>
    <w:p w14:paraId="4C2BD98A" w14:textId="77777777" w:rsidR="00BD0FF1" w:rsidRPr="009D2772" w:rsidRDefault="00BD0FF1" w:rsidP="008C0C6F">
      <w:pPr>
        <w:spacing w:line="360" w:lineRule="auto"/>
        <w:jc w:val="both"/>
        <w:rPr>
          <w:rFonts w:ascii="Calibri" w:hAnsi="Calibri" w:cs="Calibri"/>
          <w:sz w:val="24"/>
        </w:rPr>
      </w:pP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051AED7C" w14:textId="28C5A238" w:rsidR="00B50ED9" w:rsidRPr="00B57503" w:rsidRDefault="00407339" w:rsidP="00B50ED9">
      <w:pPr>
        <w:jc w:val="both"/>
        <w:rPr>
          <w:rFonts w:ascii="Calibri" w:hAnsi="Calibri" w:cs="Calibri"/>
          <w:sz w:val="24"/>
        </w:rPr>
      </w:pPr>
      <w:r>
        <w:rPr>
          <w:rFonts w:ascii="Calibri" w:hAnsi="Calibri" w:cs="Calibri"/>
          <w:sz w:val="24"/>
        </w:rPr>
        <w:t>Sophie POULAKOS</w:t>
      </w:r>
      <w:r w:rsidR="00E138F4">
        <w:rPr>
          <w:rFonts w:ascii="Calibri" w:hAnsi="Calibri" w:cs="Calibri"/>
          <w:sz w:val="24"/>
        </w:rPr>
        <w:t xml:space="preserve"> </w:t>
      </w:r>
      <w:r w:rsidR="00B50ED9" w:rsidRPr="00B57503">
        <w:rPr>
          <w:rFonts w:ascii="Calibri" w:hAnsi="Calibri" w:cs="Calibri"/>
          <w:sz w:val="24"/>
        </w:rPr>
        <w:tab/>
        <w:t>Tel :</w:t>
      </w:r>
      <w:r w:rsidR="0009035F">
        <w:rPr>
          <w:rFonts w:ascii="Calibri" w:hAnsi="Calibri" w:cs="Calibri"/>
          <w:sz w:val="24"/>
        </w:rPr>
        <w:t xml:space="preserve"> </w:t>
      </w:r>
      <w:r w:rsidR="00B50ED9" w:rsidRPr="00B57503">
        <w:rPr>
          <w:rFonts w:ascii="Calibri" w:hAnsi="Calibri" w:cs="Calibri"/>
          <w:sz w:val="24"/>
        </w:rPr>
        <w:t xml:space="preserve"> </w:t>
      </w:r>
      <w:r w:rsidR="00B50ED9" w:rsidRPr="00B57503">
        <w:rPr>
          <w:rFonts w:ascii="Calibri" w:hAnsi="Calibri" w:cs="Calibri"/>
          <w:sz w:val="24"/>
        </w:rPr>
        <w:tab/>
      </w:r>
      <w:r w:rsidRPr="00407339">
        <w:rPr>
          <w:rFonts w:ascii="Calibri" w:hAnsi="Calibri" w:cs="Calibri"/>
          <w:sz w:val="24"/>
        </w:rPr>
        <w:t>07-76-61-88-</w:t>
      </w:r>
      <w:proofErr w:type="gramStart"/>
      <w:r w:rsidRPr="00407339">
        <w:rPr>
          <w:rFonts w:ascii="Calibri" w:hAnsi="Calibri" w:cs="Calibri"/>
          <w:sz w:val="24"/>
        </w:rPr>
        <w:t>15</w:t>
      </w:r>
      <w:r>
        <w:rPr>
          <w:rFonts w:ascii="Calibri" w:hAnsi="Calibri" w:cs="Calibri"/>
          <w:sz w:val="24"/>
        </w:rPr>
        <w:t xml:space="preserve">  </w:t>
      </w:r>
      <w:r w:rsidR="0009035F">
        <w:rPr>
          <w:rFonts w:ascii="Calibri" w:hAnsi="Calibri" w:cs="Calibri"/>
          <w:sz w:val="24"/>
        </w:rPr>
        <w:t>M</w:t>
      </w:r>
      <w:r w:rsidR="00B50ED9" w:rsidRPr="00B57503">
        <w:rPr>
          <w:rFonts w:ascii="Calibri" w:hAnsi="Calibri" w:cs="Calibri"/>
          <w:sz w:val="24"/>
        </w:rPr>
        <w:t>ail</w:t>
      </w:r>
      <w:proofErr w:type="gramEnd"/>
      <w:r w:rsidR="00B50ED9" w:rsidRPr="00B57503">
        <w:rPr>
          <w:rFonts w:ascii="Calibri" w:hAnsi="Calibri" w:cs="Calibri"/>
          <w:sz w:val="24"/>
        </w:rPr>
        <w:t> :</w:t>
      </w:r>
      <w:r w:rsidR="00E138F4" w:rsidRPr="00E138F4">
        <w:rPr>
          <w:rFonts w:ascii="Calibri" w:hAnsi="Calibri" w:cs="Calibri"/>
          <w:sz w:val="24"/>
        </w:rPr>
        <w:t xml:space="preserve"> </w:t>
      </w:r>
      <w:r>
        <w:rPr>
          <w:rFonts w:ascii="Calibri" w:hAnsi="Calibri" w:cs="Calibri"/>
          <w:sz w:val="24"/>
        </w:rPr>
        <w:t>sophiepoulakos</w:t>
      </w:r>
      <w:bookmarkStart w:id="1" w:name="_GoBack"/>
      <w:bookmarkEnd w:id="1"/>
      <w:r w:rsidR="00E138F4">
        <w:rPr>
          <w:rFonts w:ascii="Calibri" w:hAnsi="Calibri" w:cs="Calibri"/>
          <w:sz w:val="24"/>
        </w:rPr>
        <w:t>@adrar-formation.com</w:t>
      </w:r>
      <w:r w:rsidR="00E138F4">
        <w:rPr>
          <w:rFonts w:ascii="Calibri" w:hAnsi="Calibri" w:cs="Calibri"/>
          <w:sz w:val="24"/>
        </w:rPr>
        <w:tab/>
      </w:r>
    </w:p>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lang w:eastAsia="fr-FR"/>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lang w:eastAsia="fr-FR"/>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proofErr w:type="gramStart"/>
      <w:r w:rsidRPr="00B50ED9">
        <w:rPr>
          <w:rFonts w:ascii="Calibri" w:hAnsi="Calibri" w:cs="Calibri"/>
          <w:sz w:val="22"/>
        </w:rPr>
        <w:t>’</w:t>
      </w:r>
      <w:r w:rsidR="00124F55" w:rsidRPr="00B50ED9">
        <w:rPr>
          <w:rFonts w:ascii="Calibri" w:hAnsi="Calibri" w:cs="Calibri"/>
          <w:sz w:val="22"/>
        </w:rPr>
        <w:t>«</w:t>
      </w:r>
      <w:proofErr w:type="gramEnd"/>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proofErr w:type="gramStart"/>
      <w:r w:rsidRPr="00BD0FF1">
        <w:rPr>
          <w:rFonts w:ascii="Calibri" w:hAnsi="Calibri" w:cs="Calibri"/>
          <w:sz w:val="22"/>
          <w:szCs w:val="22"/>
        </w:rPr>
        <w:t>un</w:t>
      </w:r>
      <w:proofErr w:type="gramEnd"/>
      <w:r w:rsidRPr="00BD0FF1">
        <w:rPr>
          <w:rFonts w:ascii="Calibri" w:hAnsi="Calibri" w:cs="Calibri"/>
          <w:sz w:val="22"/>
          <w:szCs w:val="22"/>
        </w:rPr>
        <w:t xml:space="preserve">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77777777"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 (article L. 211-1 du Code du travail).</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 xml:space="preserve">engage à garantir la sécurité du stagiaire, par la mise en </w:t>
      </w:r>
      <w:proofErr w:type="spellStart"/>
      <w:r w:rsidR="00681CB6" w:rsidRPr="001F201B">
        <w:rPr>
          <w:rFonts w:ascii="Calibri" w:hAnsi="Calibri" w:cs="Calibri"/>
          <w:b/>
          <w:snapToGrid w:val="0"/>
          <w:color w:val="000000"/>
          <w:sz w:val="22"/>
          <w:szCs w:val="22"/>
        </w:rPr>
        <w:t>oeuvre</w:t>
      </w:r>
      <w:proofErr w:type="spellEnd"/>
      <w:r w:rsidR="00681CB6" w:rsidRPr="001F201B">
        <w:rPr>
          <w:rFonts w:ascii="Calibri" w:hAnsi="Calibri" w:cs="Calibri"/>
          <w:b/>
          <w:snapToGrid w:val="0"/>
          <w:color w:val="000000"/>
          <w:sz w:val="22"/>
          <w:szCs w:val="22"/>
        </w:rPr>
        <w:t xml:space="preserv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7"/>
      <w:footerReference w:type="default" r:id="rId8"/>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2FCFA" w14:textId="77777777" w:rsidR="00422C7B" w:rsidRDefault="00422C7B">
      <w:r>
        <w:separator/>
      </w:r>
    </w:p>
  </w:endnote>
  <w:endnote w:type="continuationSeparator" w:id="0">
    <w:p w14:paraId="6BFE41BF" w14:textId="77777777" w:rsidR="00422C7B" w:rsidRDefault="0042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w:t>
    </w:r>
    <w:proofErr w:type="spellStart"/>
    <w:r w:rsidRPr="005C456B">
      <w:rPr>
        <w:rFonts w:ascii="Calibri" w:hAnsi="Calibri" w:cs="Calibri"/>
      </w:rPr>
      <w:t>Joliot</w:t>
    </w:r>
    <w:proofErr w:type="spellEnd"/>
    <w:r w:rsidRPr="005C456B">
      <w:rPr>
        <w:rFonts w:ascii="Calibri" w:hAnsi="Calibri" w:cs="Calibri"/>
      </w:rPr>
      <w:t xml:space="preserve"> Curie – 31520 Ramonville Saint </w:t>
    </w:r>
    <w:proofErr w:type="spellStart"/>
    <w:r w:rsidRPr="005C456B">
      <w:rPr>
        <w:rFonts w:ascii="Calibri" w:hAnsi="Calibri" w:cs="Calibri"/>
      </w:rPr>
      <w:t>Agne</w:t>
    </w:r>
    <w:proofErr w:type="spellEnd"/>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52F78" w14:textId="77777777" w:rsidR="00422C7B" w:rsidRDefault="00422C7B">
      <w:r>
        <w:separator/>
      </w:r>
    </w:p>
  </w:footnote>
  <w:footnote w:type="continuationSeparator" w:id="0">
    <w:p w14:paraId="14CB524D" w14:textId="77777777" w:rsidR="00422C7B" w:rsidRDefault="00422C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85FC" w14:textId="6D2C0684" w:rsidR="00224556" w:rsidRDefault="00224556">
    <w:pPr>
      <w:pStyle w:val="En-tte"/>
    </w:pPr>
    <w:r>
      <w:rPr>
        <w:noProof/>
        <w:lang w:eastAsia="fr-FR"/>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370A9"/>
    <w:rsid w:val="00041D06"/>
    <w:rsid w:val="00046256"/>
    <w:rsid w:val="000544CD"/>
    <w:rsid w:val="00063D57"/>
    <w:rsid w:val="0007243E"/>
    <w:rsid w:val="0008774A"/>
    <w:rsid w:val="0009035F"/>
    <w:rsid w:val="000C78F2"/>
    <w:rsid w:val="000E0BBB"/>
    <w:rsid w:val="00124F55"/>
    <w:rsid w:val="001376DD"/>
    <w:rsid w:val="00160161"/>
    <w:rsid w:val="00193E5B"/>
    <w:rsid w:val="0019573C"/>
    <w:rsid w:val="001B5D6D"/>
    <w:rsid w:val="001C6F81"/>
    <w:rsid w:val="001F201B"/>
    <w:rsid w:val="00201862"/>
    <w:rsid w:val="00224556"/>
    <w:rsid w:val="00237C37"/>
    <w:rsid w:val="00245123"/>
    <w:rsid w:val="00282E7B"/>
    <w:rsid w:val="002A12BC"/>
    <w:rsid w:val="002C2849"/>
    <w:rsid w:val="002C6D8A"/>
    <w:rsid w:val="002F48C7"/>
    <w:rsid w:val="002F4A9D"/>
    <w:rsid w:val="0033079A"/>
    <w:rsid w:val="0035709E"/>
    <w:rsid w:val="00360AA4"/>
    <w:rsid w:val="00365E77"/>
    <w:rsid w:val="00373E01"/>
    <w:rsid w:val="00380204"/>
    <w:rsid w:val="00381009"/>
    <w:rsid w:val="003C4B7C"/>
    <w:rsid w:val="00406B84"/>
    <w:rsid w:val="00407339"/>
    <w:rsid w:val="00422C7B"/>
    <w:rsid w:val="00451D25"/>
    <w:rsid w:val="00453B8C"/>
    <w:rsid w:val="00457E1A"/>
    <w:rsid w:val="0046302C"/>
    <w:rsid w:val="004A191A"/>
    <w:rsid w:val="004D558C"/>
    <w:rsid w:val="004E10B8"/>
    <w:rsid w:val="00533D1E"/>
    <w:rsid w:val="0054136A"/>
    <w:rsid w:val="00561B98"/>
    <w:rsid w:val="005B0A12"/>
    <w:rsid w:val="005B2052"/>
    <w:rsid w:val="005C456B"/>
    <w:rsid w:val="005F46B9"/>
    <w:rsid w:val="00611441"/>
    <w:rsid w:val="00624E79"/>
    <w:rsid w:val="0064160B"/>
    <w:rsid w:val="00681CB6"/>
    <w:rsid w:val="006846A7"/>
    <w:rsid w:val="006B3B07"/>
    <w:rsid w:val="006C11D1"/>
    <w:rsid w:val="007214F7"/>
    <w:rsid w:val="00750197"/>
    <w:rsid w:val="00762B03"/>
    <w:rsid w:val="007650E0"/>
    <w:rsid w:val="0077600F"/>
    <w:rsid w:val="00782AFB"/>
    <w:rsid w:val="007E28A2"/>
    <w:rsid w:val="00816AD4"/>
    <w:rsid w:val="008323BA"/>
    <w:rsid w:val="00885A8D"/>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57D7"/>
    <w:rsid w:val="00D007AB"/>
    <w:rsid w:val="00D225EC"/>
    <w:rsid w:val="00D628F9"/>
    <w:rsid w:val="00D7212C"/>
    <w:rsid w:val="00DA2284"/>
    <w:rsid w:val="00DD1C01"/>
    <w:rsid w:val="00DE0A98"/>
    <w:rsid w:val="00DF29A0"/>
    <w:rsid w:val="00E138F4"/>
    <w:rsid w:val="00E457D9"/>
    <w:rsid w:val="00E73C3D"/>
    <w:rsid w:val="00E8615F"/>
    <w:rsid w:val="00ED0C77"/>
    <w:rsid w:val="00F43E2E"/>
    <w:rsid w:val="00F56376"/>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80250">
      <w:bodyDiv w:val="1"/>
      <w:marLeft w:val="0"/>
      <w:marRight w:val="0"/>
      <w:marTop w:val="0"/>
      <w:marBottom w:val="0"/>
      <w:divBdr>
        <w:top w:val="none" w:sz="0" w:space="0" w:color="auto"/>
        <w:left w:val="none" w:sz="0" w:space="0" w:color="auto"/>
        <w:bottom w:val="none" w:sz="0" w:space="0" w:color="auto"/>
        <w:right w:val="none" w:sz="0" w:space="0" w:color="auto"/>
      </w:divBdr>
    </w:div>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 w:id="1316645393">
      <w:bodyDiv w:val="1"/>
      <w:marLeft w:val="0"/>
      <w:marRight w:val="0"/>
      <w:marTop w:val="0"/>
      <w:marBottom w:val="0"/>
      <w:divBdr>
        <w:top w:val="none" w:sz="0" w:space="0" w:color="auto"/>
        <w:left w:val="none" w:sz="0" w:space="0" w:color="auto"/>
        <w:bottom w:val="none" w:sz="0" w:space="0" w:color="auto"/>
        <w:right w:val="none" w:sz="0" w:space="0" w:color="auto"/>
      </w:divBdr>
    </w:div>
    <w:div w:id="18722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1396</Words>
  <Characters>7775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Justine LACOSTE</cp:lastModifiedBy>
  <cp:revision>2</cp:revision>
  <cp:lastPrinted>2019-10-11T06:54:00Z</cp:lastPrinted>
  <dcterms:created xsi:type="dcterms:W3CDTF">2022-11-04T12:24:00Z</dcterms:created>
  <dcterms:modified xsi:type="dcterms:W3CDTF">2022-11-04T12:24:00Z</dcterms:modified>
</cp:coreProperties>
</file>