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conformance="strict">
  <w:body>
    <w:p w14:paraId="7EC6EC24" w14:textId="3DF63580" w:rsidR="00F3451C" w:rsidRDefault="00F3451C" w:rsidP="0057161C">
      <w:pPr>
        <w:pStyle w:val="papertitle"/>
        <w:spacing w:beforeLines="100" w:before="12pt" w:afterLines="100" w:after="12pt"/>
        <w:rPr>
          <w:kern w:val="48"/>
        </w:rPr>
      </w:pPr>
      <w:r>
        <w:rPr>
          <w:rFonts w:hint="eastAsia"/>
          <w:kern w:val="48"/>
        </w:rPr>
        <w:t>F</w:t>
      </w:r>
      <w:r>
        <w:rPr>
          <w:kern w:val="48"/>
        </w:rPr>
        <w:t xml:space="preserve">inal Project </w:t>
      </w:r>
      <w:r>
        <w:rPr>
          <w:rFonts w:hint="eastAsia"/>
          <w:kern w:val="48"/>
        </w:rPr>
        <w:t>T</w:t>
      </w:r>
      <w:r>
        <w:rPr>
          <w:kern w:val="48"/>
        </w:rPr>
        <w:t>eam 33</w:t>
      </w:r>
      <w:r>
        <w:rPr>
          <w:rFonts w:hint="eastAsia"/>
          <w:kern w:val="48"/>
        </w:rPr>
        <w:t>:</w:t>
      </w:r>
    </w:p>
    <w:p w14:paraId="22B446A9" w14:textId="3C6160AF" w:rsidR="00614C78" w:rsidRDefault="00290754" w:rsidP="0057161C">
      <w:pPr>
        <w:pStyle w:val="papertitle"/>
        <w:spacing w:beforeLines="100" w:before="12pt" w:afterLines="100" w:after="12pt"/>
        <w:rPr>
          <w:kern w:val="48"/>
        </w:rPr>
      </w:pPr>
      <w:r>
        <w:rPr>
          <w:kern w:val="48"/>
        </w:rPr>
        <w:t>Criminal Face Generato</w:t>
      </w:r>
      <w:r w:rsidR="0054264A">
        <w:rPr>
          <w:kern w:val="48"/>
        </w:rPr>
        <w:t>r</w:t>
      </w:r>
    </w:p>
    <w:p w14:paraId="30FE07B4" w14:textId="66EB6F7A" w:rsidR="00CE06EB" w:rsidRPr="00A80C9B" w:rsidRDefault="00614C78" w:rsidP="00CE06EB">
      <w:pPr>
        <w:pStyle w:val="Author"/>
        <w:spacing w:beforeLines="100" w:before="12pt" w:afterLines="100" w:after="12pt"/>
        <w:rPr>
          <w:sz w:val="18"/>
          <w:szCs w:val="18"/>
        </w:rPr>
      </w:pPr>
      <w:r w:rsidRPr="00A80C9B">
        <w:rPr>
          <w:sz w:val="18"/>
          <w:szCs w:val="18"/>
        </w:rPr>
        <w:t>Advisors</w:t>
      </w:r>
      <w:r w:rsidR="00CE06EB" w:rsidRPr="00A80C9B">
        <w:rPr>
          <w:sz w:val="18"/>
          <w:szCs w:val="18"/>
        </w:rPr>
        <w:t xml:space="preserve">: </w:t>
      </w:r>
      <w:r w:rsidR="005E7EF6" w:rsidRPr="00A80C9B">
        <w:rPr>
          <w:sz w:val="18"/>
          <w:szCs w:val="18"/>
        </w:rPr>
        <w:t xml:space="preserve">Dr. </w:t>
      </w:r>
      <w:r w:rsidR="00CE06EB" w:rsidRPr="00A80C9B">
        <w:rPr>
          <w:sz w:val="18"/>
          <w:szCs w:val="18"/>
        </w:rPr>
        <w:t xml:space="preserve">Chia-Wen Lin, </w:t>
      </w:r>
      <w:r w:rsidR="005E7EF6" w:rsidRPr="00A80C9B">
        <w:rPr>
          <w:sz w:val="18"/>
          <w:szCs w:val="18"/>
        </w:rPr>
        <w:t xml:space="preserve">Dr. </w:t>
      </w:r>
      <w:r w:rsidR="00CE06EB" w:rsidRPr="00A80C9B">
        <w:rPr>
          <w:sz w:val="18"/>
          <w:szCs w:val="18"/>
        </w:rPr>
        <w:t>Chih-Chung Hsu</w:t>
      </w:r>
    </w:p>
    <w:p w14:paraId="4C85227B" w14:textId="6A3ED798" w:rsidR="00D7522C" w:rsidRPr="00A80C9B" w:rsidRDefault="00CE06EB" w:rsidP="0057161C">
      <w:pPr>
        <w:pStyle w:val="Author"/>
        <w:spacing w:beforeLines="100" w:before="12pt" w:afterLines="100" w:after="12pt"/>
        <w:rPr>
          <w:sz w:val="18"/>
          <w:szCs w:val="18"/>
          <w:lang w:eastAsia="zh-TW"/>
        </w:rPr>
        <w:sectPr w:rsidR="00D7522C" w:rsidRPr="00A80C9B" w:rsidSect="003B4E04">
          <w:pgSz w:w="595.30pt" w:h="841.90pt" w:code="9"/>
          <w:pgMar w:top="27pt" w:right="44.65pt" w:bottom="72pt" w:left="44.65pt" w:header="36pt" w:footer="36pt" w:gutter="0pt"/>
          <w:cols w:space="36pt"/>
          <w:titlePg/>
          <w:docGrid w:linePitch="360"/>
        </w:sectPr>
      </w:pPr>
      <w:r w:rsidRPr="00A80C9B">
        <w:rPr>
          <w:sz w:val="18"/>
          <w:szCs w:val="18"/>
          <w:lang w:eastAsia="zh-TW"/>
        </w:rPr>
        <w:t xml:space="preserve">Students: </w:t>
      </w:r>
      <w:r w:rsidR="00A6122E" w:rsidRPr="00A80C9B">
        <w:rPr>
          <w:sz w:val="18"/>
          <w:szCs w:val="18"/>
          <w:lang w:eastAsia="zh-TW"/>
        </w:rPr>
        <w:t xml:space="preserve">106091221 </w:t>
      </w:r>
      <w:r w:rsidRPr="00A80C9B">
        <w:rPr>
          <w:sz w:val="18"/>
          <w:szCs w:val="18"/>
          <w:lang w:eastAsia="zh-TW"/>
        </w:rPr>
        <w:t xml:space="preserve">Sophia Yang,  </w:t>
      </w:r>
      <w:r w:rsidR="00A6122E" w:rsidRPr="00A80C9B">
        <w:rPr>
          <w:sz w:val="18"/>
          <w:szCs w:val="18"/>
          <w:lang w:eastAsia="zh-TW"/>
        </w:rPr>
        <w:t>106091228</w:t>
      </w:r>
      <w:r w:rsidR="00A6122E" w:rsidRPr="00A80C9B">
        <w:rPr>
          <w:sz w:val="18"/>
          <w:szCs w:val="18"/>
          <w:lang w:eastAsia="zh-TW"/>
        </w:rPr>
        <w:t xml:space="preserve"> </w:t>
      </w:r>
      <w:r w:rsidRPr="00A80C9B">
        <w:rPr>
          <w:sz w:val="18"/>
          <w:szCs w:val="18"/>
          <w:lang w:eastAsia="zh-TW"/>
        </w:rPr>
        <w:t>Jun-Teng Zhang</w:t>
      </w:r>
    </w:p>
    <w:p w14:paraId="3D208362" w14:textId="358C7F30" w:rsidR="009F1D79" w:rsidRPr="00614C78" w:rsidRDefault="009F1D79" w:rsidP="00614C78">
      <w:pPr>
        <w:pStyle w:val="Author"/>
        <w:spacing w:beforeLines="100" w:before="12pt" w:afterLines="100" w:after="12pt"/>
        <w:rPr>
          <w:sz w:val="18"/>
          <w:szCs w:val="18"/>
        </w:rPr>
        <w:sectPr w:rsidR="009F1D79" w:rsidRPr="00614C78" w:rsidSect="003B4E04">
          <w:type w:val="continuous"/>
          <w:pgSz w:w="595.30pt" w:h="841.90pt" w:code="9"/>
          <w:pgMar w:top="22.50pt" w:right="44.65pt" w:bottom="72pt" w:left="44.65pt" w:header="36pt" w:footer="36pt" w:gutter="0pt"/>
          <w:cols w:num="3" w:space="36pt"/>
          <w:docGrid w:linePitch="360"/>
        </w:sectPr>
      </w:pPr>
    </w:p>
    <w:p w14:paraId="235D1B33" w14:textId="77777777" w:rsidR="009303D9" w:rsidRPr="005B520E" w:rsidRDefault="00BD670B" w:rsidP="0057161C">
      <w:pPr>
        <w:spacing w:beforeLines="100" w:before="12pt" w:afterLines="100" w:after="12pt"/>
        <w:sectPr w:rsidR="009303D9" w:rsidRPr="005B520E" w:rsidSect="003B4E04">
          <w:type w:val="continuous"/>
          <w:pgSz w:w="595.30pt" w:h="841.90pt" w:code="9"/>
          <w:pgMar w:top="22.50pt" w:right="44.65pt" w:bottom="72pt" w:left="44.65pt" w:header="36pt" w:footer="36pt" w:gutter="0pt"/>
          <w:cols w:num="3" w:space="36pt"/>
          <w:docGrid w:linePitch="360"/>
        </w:sectPr>
      </w:pPr>
      <w:r>
        <w:br w:type="column"/>
      </w:r>
    </w:p>
    <w:p w14:paraId="45E929C7" w14:textId="3E4B5FA3" w:rsidR="004D72B5" w:rsidRDefault="009303D9" w:rsidP="0057161C">
      <w:pPr>
        <w:pStyle w:val="Abstract"/>
        <w:spacing w:beforeLines="100" w:before="12pt" w:afterLines="100" w:after="12pt"/>
        <w:rPr>
          <w:i/>
          <w:iCs/>
        </w:rPr>
      </w:pPr>
      <w:r>
        <w:rPr>
          <w:i/>
          <w:iCs/>
        </w:rPr>
        <w:t>Abstract</w:t>
      </w:r>
      <w:r>
        <w:t>—</w:t>
      </w:r>
      <w:r w:rsidR="000E1B73" w:rsidRPr="000E1B73">
        <w:t xml:space="preserve">In this work, we propose a criminal face generator based on GANs to replace the problematic process </w:t>
      </w:r>
      <w:r w:rsidR="00F14C9E">
        <w:t xml:space="preserve">of </w:t>
      </w:r>
      <w:r w:rsidR="000E1B73" w:rsidRPr="000E1B73">
        <w:t xml:space="preserve">traditional crime investigation. The proposed method consisted of two crucial components: DCGAN and </w:t>
      </w:r>
      <w:proofErr w:type="spellStart"/>
      <w:r w:rsidR="000E1B73" w:rsidRPr="000E1B73">
        <w:t>StyleGAN</w:t>
      </w:r>
      <w:proofErr w:type="spellEnd"/>
      <w:r w:rsidR="000E1B73" w:rsidRPr="000E1B73">
        <w:t xml:space="preserve"> which is for generations and manipulation. Our model can solve many problems of crime investigation by first generating a face and inversing the face to different features or expressions for unlimited times in an objective and efficient way.</w:t>
      </w:r>
    </w:p>
    <w:p w14:paraId="6A9C379C" w14:textId="1654E072" w:rsidR="009303D9" w:rsidRPr="00D632BE" w:rsidRDefault="004D72B5" w:rsidP="0057161C">
      <w:pPr>
        <w:pStyle w:val="Keywords"/>
        <w:spacing w:beforeLines="100" w:before="12pt" w:afterLines="100" w:after="12pt"/>
      </w:pPr>
      <w:r w:rsidRPr="004D72B5">
        <w:t>Keywords—</w:t>
      </w:r>
      <w:r w:rsidR="000E1B73">
        <w:t>Datasets, Generative Adversarial Networks, Text</w:t>
      </w:r>
      <w:r w:rsidR="00D43C31">
        <w:t xml:space="preserve"> </w:t>
      </w:r>
      <w:r w:rsidR="000E1B73">
        <w:t>to Image, Facial Attributes, Face Generation</w:t>
      </w:r>
      <w:r w:rsidR="000E1B73" w:rsidRPr="00D632BE">
        <w:t xml:space="preserve"> </w:t>
      </w:r>
      <w:r w:rsidR="009303D9" w:rsidRPr="00D632BE">
        <w:t xml:space="preserve">Introduction </w:t>
      </w:r>
    </w:p>
    <w:p w14:paraId="703DAE2A" w14:textId="4E45CD1D" w:rsidR="009303D9" w:rsidRPr="006B6B66" w:rsidRDefault="00D43C31" w:rsidP="0057161C">
      <w:pPr>
        <w:pStyle w:val="10"/>
        <w:spacing w:beforeLines="100" w:before="12pt" w:afterLines="100" w:after="12pt"/>
        <w:jc w:val="center"/>
      </w:pPr>
      <w:r>
        <w:t>Introduction</w:t>
      </w:r>
    </w:p>
    <w:p w14:paraId="73CC9584" w14:textId="432A62D9" w:rsidR="00E23A3B" w:rsidRDefault="00E23A3B" w:rsidP="0057161C">
      <w:pPr>
        <w:spacing w:beforeLines="100" w:before="12pt" w:afterLines="100" w:after="12pt"/>
        <w:jc w:val="both"/>
        <w:rPr>
          <w:rFonts w:eastAsia="新細明體"/>
          <w:color w:val="000000"/>
        </w:rPr>
      </w:pPr>
      <w:r>
        <w:rPr>
          <w:rFonts w:eastAsia="新細明體"/>
          <w:color w:val="000000"/>
        </w:rPr>
        <w:t xml:space="preserve">      </w:t>
      </w:r>
      <w:r w:rsidRPr="0021588B">
        <w:rPr>
          <w:rFonts w:eastAsia="新細明體"/>
          <w:color w:val="000000"/>
        </w:rPr>
        <w:t>How to reconstruct the face of the suspect is a difficult but meaningful task. Suppose police are trying to reconstruct suspect's face to help them solve a case, the most common method adopted by these polices is to hire an artist to create a portrait according to the descriptions provided by the eyewitnesses. Then, the police use this portrait to search for anyone who looks like it. However, this method is usually not practical in the real scenario. We conclude that there exist four main problems that need to be solved: (1) Firstly, the portrait largely depends on painter art style, so the same person may look totally different in different art style. (2) Moreover, it's well-known that art is subjective, so it's difficult to tell the similarity between the portrait and the owner of the face. (3) Facial expression also affects the result a lot, so we need a generator which can deal with facial expressions as well. (4) Finally, the sketching process is too time-consuming and not interactive enough. All these 4 problems will lead to difficulties to find the real criminal; therefore, we need a new suspect face generator which is not only fast and objective but also user-friendly which has an ability to create interactive atmosphere to reconstruct suspect face.</w:t>
      </w:r>
    </w:p>
    <w:p w14:paraId="7C6C326F" w14:textId="79775754" w:rsidR="00E23A3B" w:rsidRPr="0021588B" w:rsidRDefault="00E23A3B" w:rsidP="0057161C">
      <w:pPr>
        <w:spacing w:beforeLines="100" w:before="12pt" w:afterLines="100" w:after="12pt"/>
        <w:jc w:val="both"/>
        <w:rPr>
          <w:rFonts w:eastAsia="新細明體"/>
          <w:color w:val="000000"/>
        </w:rPr>
      </w:pPr>
      <w:r>
        <w:rPr>
          <w:rFonts w:eastAsia="新細明體"/>
          <w:color w:val="000000"/>
        </w:rPr>
        <w:t xml:space="preserve">      </w:t>
      </w:r>
      <w:r w:rsidRPr="0021588B">
        <w:rPr>
          <w:rFonts w:eastAsia="新細明體"/>
          <w:color w:val="000000"/>
        </w:rPr>
        <w:t xml:space="preserve">In this project, for the first time, we propose a method focusing on specific scenario-crime investigation. To achieve this goal, we need our model not just general face </w:t>
      </w:r>
      <w:r w:rsidR="00F55733" w:rsidRPr="0021588B">
        <w:rPr>
          <w:rFonts w:eastAsia="新細明體"/>
          <w:color w:val="000000"/>
        </w:rPr>
        <w:t>generator,</w:t>
      </w:r>
      <w:r w:rsidRPr="0021588B">
        <w:rPr>
          <w:rFonts w:eastAsia="新細明體"/>
          <w:color w:val="000000"/>
        </w:rPr>
        <w:t xml:space="preserve"> but a generator has some special attributes.</w:t>
      </w:r>
      <w:r>
        <w:rPr>
          <w:rFonts w:eastAsia="新細明體"/>
          <w:color w:val="000000"/>
        </w:rPr>
        <w:t xml:space="preserve"> </w:t>
      </w:r>
      <w:r w:rsidRPr="0021588B">
        <w:rPr>
          <w:rFonts w:eastAsia="新細明體"/>
          <w:color w:val="000000"/>
        </w:rPr>
        <w:t xml:space="preserve">As compared to original way, our idea is to transfer the facial features provided by eyewitnesses to the machine and let machine generate a suspect's photo. To be More specific, our method consists of two parts, DCGAN for face generation, and </w:t>
      </w:r>
      <w:proofErr w:type="spellStart"/>
      <w:r w:rsidRPr="0021588B">
        <w:rPr>
          <w:rFonts w:eastAsia="新細明體"/>
          <w:color w:val="000000"/>
        </w:rPr>
        <w:t>StyleGAN</w:t>
      </w:r>
      <w:proofErr w:type="spellEnd"/>
      <w:r w:rsidRPr="0021588B">
        <w:rPr>
          <w:rFonts w:eastAsia="新細明體"/>
          <w:color w:val="000000"/>
        </w:rPr>
        <w:t xml:space="preserve"> for feature-guided face manipulation. By our method, we can first generate a face and inverse the face to different features or expressions for unlimited times so eyewitnesses can continually revise the generated image to fit </w:t>
      </w:r>
      <w:r w:rsidRPr="0021588B">
        <w:rPr>
          <w:rFonts w:eastAsia="新細明體"/>
          <w:color w:val="000000"/>
        </w:rPr>
        <w:t>the suspect face better, which can solve the problem in modern criminal investigation.</w:t>
      </w:r>
    </w:p>
    <w:p w14:paraId="5DD7CF13" w14:textId="44D2284B" w:rsidR="00E23A3B" w:rsidRPr="0021588B" w:rsidRDefault="00F91EF7" w:rsidP="0057161C">
      <w:pPr>
        <w:spacing w:beforeLines="100" w:before="12pt" w:afterLines="100" w:after="12pt"/>
        <w:jc w:val="both"/>
        <w:rPr>
          <w:rFonts w:eastAsia="新細明體"/>
          <w:color w:val="000000"/>
        </w:rPr>
      </w:pPr>
      <w:r>
        <w:rPr>
          <w:rFonts w:eastAsia="新細明體"/>
          <w:color w:val="000000"/>
        </w:rPr>
        <w:t xml:space="preserve">      </w:t>
      </w:r>
      <w:r w:rsidR="00E23A3B" w:rsidRPr="0021588B">
        <w:rPr>
          <w:rFonts w:eastAsia="新細明體"/>
          <w:color w:val="000000"/>
        </w:rPr>
        <w:t>To sum up, this work has the following contributions:</w:t>
      </w:r>
    </w:p>
    <w:p w14:paraId="38E50D10" w14:textId="7B9B0981" w:rsidR="00E23A3B" w:rsidRDefault="00E23A3B" w:rsidP="00036B81">
      <w:pPr>
        <w:pStyle w:val="a9"/>
        <w:numPr>
          <w:ilvl w:val="0"/>
          <w:numId w:val="7"/>
        </w:numPr>
        <w:spacing w:beforeLines="100" w:before="12pt" w:afterLines="100" w:after="12pt"/>
        <w:ind w:startChars="0"/>
        <w:jc w:val="both"/>
        <w:rPr>
          <w:rFonts w:eastAsia="新細明體"/>
          <w:color w:val="000000"/>
        </w:rPr>
      </w:pPr>
      <w:r w:rsidRPr="00E23A3B">
        <w:rPr>
          <w:rFonts w:eastAsia="新細明體"/>
          <w:color w:val="000000"/>
        </w:rPr>
        <w:t xml:space="preserve">The art style problem in real investigation scenario will be </w:t>
      </w:r>
      <w:r w:rsidR="00F55733" w:rsidRPr="00E23A3B">
        <w:rPr>
          <w:rFonts w:eastAsia="新細明體"/>
          <w:color w:val="000000"/>
        </w:rPr>
        <w:t>solved because</w:t>
      </w:r>
      <w:r w:rsidRPr="00E23A3B">
        <w:rPr>
          <w:rFonts w:eastAsia="新細明體"/>
          <w:color w:val="000000"/>
        </w:rPr>
        <w:t xml:space="preserve"> our </w:t>
      </w:r>
      <w:proofErr w:type="gramStart"/>
      <w:r w:rsidRPr="00E23A3B">
        <w:rPr>
          <w:rFonts w:eastAsia="新細明體"/>
          <w:color w:val="000000"/>
        </w:rPr>
        <w:t>mo</w:t>
      </w:r>
      <w:r w:rsidR="00F14C9E">
        <w:rPr>
          <w:rFonts w:eastAsia="新細明體"/>
          <w:color w:val="000000"/>
        </w:rPr>
        <w:t xml:space="preserve">del </w:t>
      </w:r>
      <w:r w:rsidRPr="00E23A3B">
        <w:rPr>
          <w:rFonts w:eastAsia="新細明體"/>
          <w:color w:val="000000"/>
        </w:rPr>
        <w:t xml:space="preserve"> generates</w:t>
      </w:r>
      <w:proofErr w:type="gramEnd"/>
      <w:r w:rsidRPr="00E23A3B">
        <w:rPr>
          <w:rFonts w:eastAsia="新細明體"/>
          <w:color w:val="000000"/>
        </w:rPr>
        <w:t xml:space="preserve"> photo-like results not portraits.</w:t>
      </w:r>
    </w:p>
    <w:p w14:paraId="74587126" w14:textId="30696FBF" w:rsidR="00E23A3B" w:rsidRDefault="00E23A3B" w:rsidP="00036B81">
      <w:pPr>
        <w:pStyle w:val="a9"/>
        <w:numPr>
          <w:ilvl w:val="0"/>
          <w:numId w:val="7"/>
        </w:numPr>
        <w:spacing w:beforeLines="100" w:before="12pt" w:afterLines="100" w:after="12pt"/>
        <w:ind w:startChars="0"/>
        <w:jc w:val="both"/>
        <w:rPr>
          <w:rFonts w:eastAsia="新細明體"/>
          <w:color w:val="000000"/>
        </w:rPr>
      </w:pPr>
      <w:r w:rsidRPr="00E23A3B">
        <w:rPr>
          <w:rFonts w:eastAsia="新細明體"/>
          <w:color w:val="000000"/>
        </w:rPr>
        <w:t xml:space="preserve"> </w:t>
      </w:r>
      <w:r w:rsidR="00F55733" w:rsidRPr="00E23A3B">
        <w:rPr>
          <w:rFonts w:eastAsia="新細明體"/>
          <w:color w:val="000000"/>
        </w:rPr>
        <w:t>And</w:t>
      </w:r>
      <w:r w:rsidR="00F55733">
        <w:rPr>
          <w:rFonts w:eastAsia="新細明體"/>
          <w:color w:val="000000"/>
        </w:rPr>
        <w:t xml:space="preserve"> </w:t>
      </w:r>
      <w:r w:rsidRPr="00E23A3B">
        <w:rPr>
          <w:rFonts w:eastAsia="新細明體"/>
          <w:color w:val="000000"/>
        </w:rPr>
        <w:t>the subjective problem will also be solved because the generated result will be relatively objective because the results are generated by machine not artists.</w:t>
      </w:r>
    </w:p>
    <w:p w14:paraId="56F136C7" w14:textId="05C89161" w:rsidR="00E23A3B" w:rsidRDefault="00E23A3B" w:rsidP="00036B81">
      <w:pPr>
        <w:pStyle w:val="a9"/>
        <w:numPr>
          <w:ilvl w:val="0"/>
          <w:numId w:val="7"/>
        </w:numPr>
        <w:spacing w:beforeLines="100" w:before="12pt" w:afterLines="100" w:after="12pt"/>
        <w:ind w:startChars="0"/>
        <w:jc w:val="both"/>
        <w:rPr>
          <w:rFonts w:eastAsia="新細明體"/>
          <w:color w:val="000000"/>
        </w:rPr>
      </w:pPr>
      <w:r w:rsidRPr="00E23A3B">
        <w:rPr>
          <w:rFonts w:eastAsia="新細明體"/>
          <w:color w:val="000000"/>
        </w:rPr>
        <w:t xml:space="preserve">We can apply a kind of Generative Adversarial Network called </w:t>
      </w:r>
      <w:proofErr w:type="spellStart"/>
      <w:r w:rsidRPr="00E23A3B">
        <w:rPr>
          <w:rFonts w:eastAsia="新細明體"/>
          <w:color w:val="000000"/>
        </w:rPr>
        <w:t>StyleGAN</w:t>
      </w:r>
      <w:proofErr w:type="spellEnd"/>
      <w:r w:rsidRPr="00E23A3B">
        <w:rPr>
          <w:rFonts w:eastAsia="新細明體"/>
          <w:color w:val="000000"/>
        </w:rPr>
        <w:t xml:space="preserve"> to generated picture to change the facial expression of the face which increase the diversity of the same face.</w:t>
      </w:r>
    </w:p>
    <w:p w14:paraId="094F7879" w14:textId="742766B7" w:rsidR="009303D9" w:rsidRPr="00E23A3B" w:rsidRDefault="00E23A3B" w:rsidP="00036B81">
      <w:pPr>
        <w:pStyle w:val="a9"/>
        <w:numPr>
          <w:ilvl w:val="0"/>
          <w:numId w:val="7"/>
        </w:numPr>
        <w:spacing w:beforeLines="100" w:before="12pt" w:afterLines="100" w:after="12pt"/>
        <w:ind w:startChars="0"/>
        <w:jc w:val="both"/>
        <w:rPr>
          <w:rFonts w:eastAsia="新細明體"/>
          <w:color w:val="000000"/>
        </w:rPr>
      </w:pPr>
      <w:r w:rsidRPr="00E23A3B">
        <w:rPr>
          <w:rFonts w:eastAsia="新細明體"/>
          <w:color w:val="000000"/>
        </w:rPr>
        <w:t>Our model can not only be utilized to criminal investigation but also to generate fictional characters and to customize game characters.</w:t>
      </w:r>
    </w:p>
    <w:p w14:paraId="18FAD5F6" w14:textId="0380A1A2" w:rsidR="009303D9" w:rsidRDefault="00E23A3B" w:rsidP="0057161C">
      <w:pPr>
        <w:pStyle w:val="10"/>
        <w:spacing w:beforeLines="100" w:before="12pt" w:afterLines="100" w:after="12pt"/>
        <w:jc w:val="center"/>
      </w:pPr>
      <w:r>
        <w:rPr>
          <w:rFonts w:hint="eastAsia"/>
        </w:rPr>
        <w:t>M</w:t>
      </w:r>
      <w:r>
        <w:t>ethods</w:t>
      </w:r>
    </w:p>
    <w:p w14:paraId="1324E778" w14:textId="1E0FD269" w:rsidR="009303D9" w:rsidRDefault="00D43168" w:rsidP="0057161C">
      <w:pPr>
        <w:pStyle w:val="20"/>
        <w:spacing w:beforeLines="100" w:before="12pt" w:afterLines="100" w:after="12pt"/>
      </w:pPr>
      <w:r w:rsidRPr="00D43168">
        <w:t>Deep Convolutional GAN</w:t>
      </w:r>
    </w:p>
    <w:p w14:paraId="7E3CF9BA" w14:textId="2CC2DE67" w:rsidR="00F91EF7" w:rsidRDefault="00D43168" w:rsidP="0057161C">
      <w:pPr>
        <w:pStyle w:val="a3"/>
        <w:spacing w:beforeLines="100" w:before="12pt" w:afterLines="100" w:after="12pt" w:line="12pt" w:lineRule="auto"/>
        <w:rPr>
          <w:rFonts w:eastAsia="新細明體"/>
          <w:color w:val="000000"/>
        </w:rPr>
      </w:pPr>
      <w:r>
        <w:t xml:space="preserve">We want to use DCGAN to generate some model for </w:t>
      </w:r>
      <w:proofErr w:type="spellStart"/>
      <w:r>
        <w:t>StyleGAN</w:t>
      </w:r>
      <w:proofErr w:type="spellEnd"/>
      <w:r>
        <w:t xml:space="preserve"> step and further usage.</w:t>
      </w:r>
      <w:r w:rsidR="00372AEE">
        <w:rPr>
          <w:rFonts w:hint="eastAsia"/>
        </w:rPr>
        <w:t xml:space="preserve"> </w:t>
      </w:r>
      <w:r>
        <w:t>DCGAN focus on improv</w:t>
      </w:r>
      <w:r>
        <w:rPr>
          <w:lang w:val="en-US"/>
        </w:rPr>
        <w:t>ing</w:t>
      </w:r>
      <w:r>
        <w:t xml:space="preserve"> GAN in network architecture, replac</w:t>
      </w:r>
      <w:r>
        <w:rPr>
          <w:lang w:val="en-US"/>
        </w:rPr>
        <w:t>ing</w:t>
      </w:r>
      <w:r>
        <w:t xml:space="preserve"> the generator and discriminator with CNN</w:t>
      </w:r>
      <w:r w:rsidR="00DF01A0">
        <w:rPr>
          <w:lang w:val="en-US"/>
        </w:rPr>
        <w:t xml:space="preserve"> [1]</w:t>
      </w:r>
      <w:r>
        <w:t xml:space="preserve">. </w:t>
      </w:r>
      <w:r w:rsidR="000065A5">
        <w:rPr>
          <w:lang w:val="en-US" w:eastAsia="zh-TW"/>
        </w:rPr>
        <w:t>Figure 1</w:t>
      </w:r>
      <w:r>
        <w:rPr>
          <w:rFonts w:hint="eastAsia"/>
          <w:lang w:eastAsia="zh-TW"/>
        </w:rPr>
        <w:t xml:space="preserve"> </w:t>
      </w:r>
      <w:r>
        <w:t xml:space="preserve">is </w:t>
      </w:r>
      <w:r>
        <w:rPr>
          <w:lang w:val="en-US"/>
        </w:rPr>
        <w:t xml:space="preserve">the </w:t>
      </w:r>
      <w:r w:rsidRPr="00D43168">
        <w:t>construction</w:t>
      </w:r>
      <w:r>
        <w:t xml:space="preserve"> detail and capabilities of DCGAN</w:t>
      </w:r>
      <w:r w:rsidR="000065A5">
        <w:rPr>
          <w:lang w:val="en-US"/>
        </w:rPr>
        <w:t>.</w:t>
      </w:r>
      <w:r w:rsidR="00F91EF7">
        <w:rPr>
          <w:rFonts w:eastAsia="新細明體"/>
          <w:color w:val="000000"/>
        </w:rPr>
        <w:t xml:space="preserve">      </w:t>
      </w:r>
    </w:p>
    <w:p w14:paraId="2941AF33" w14:textId="74265754" w:rsidR="00F21000" w:rsidRPr="00F91EF7" w:rsidRDefault="00D43168" w:rsidP="0057161C">
      <w:pPr>
        <w:pStyle w:val="a3"/>
        <w:spacing w:beforeLines="100" w:before="12pt" w:afterLines="100" w:after="12pt" w:line="12pt" w:lineRule="auto"/>
        <w:ind w:firstLine="0pt"/>
        <w:rPr>
          <w:b/>
          <w:bCs/>
          <w:lang w:val="en-US"/>
        </w:rPr>
      </w:pPr>
      <w:r w:rsidRPr="00F91EF7">
        <w:rPr>
          <w:rFonts w:hint="eastAsia"/>
          <w:b/>
          <w:bCs/>
        </w:rPr>
        <w:t>C</w:t>
      </w:r>
      <w:r w:rsidRPr="00F91EF7">
        <w:rPr>
          <w:b/>
          <w:bCs/>
        </w:rPr>
        <w:t>onstructure</w:t>
      </w:r>
      <w:r w:rsidR="00F91EF7">
        <w:rPr>
          <w:b/>
          <w:bCs/>
          <w:lang w:val="en-US"/>
        </w:rPr>
        <w:t xml:space="preserve">.  </w:t>
      </w:r>
      <w:r w:rsidRPr="00F21000">
        <w:rPr>
          <w:lang w:val="en-US"/>
        </w:rPr>
        <w:t>The structure contains following features:</w:t>
      </w:r>
    </w:p>
    <w:p w14:paraId="49266316" w14:textId="23C244E1" w:rsidR="001A2D7C" w:rsidRPr="000065A5" w:rsidRDefault="00F21000" w:rsidP="00036B81">
      <w:pPr>
        <w:pStyle w:val="bulletlist"/>
        <w:numPr>
          <w:ilvl w:val="0"/>
          <w:numId w:val="8"/>
        </w:numPr>
        <w:spacing w:beforeLines="100" w:before="12pt" w:afterLines="100" w:after="12pt" w:line="12pt" w:lineRule="auto"/>
      </w:pPr>
      <w:r>
        <w:t>Remove</w:t>
      </w:r>
      <w:r w:rsidR="00242EC2">
        <w:rPr>
          <w:lang w:val="en-US"/>
        </w:rPr>
        <w:t xml:space="preserve"> </w:t>
      </w:r>
      <w:r>
        <w:t>pooling,</w:t>
      </w:r>
      <w:r w:rsidR="00242EC2">
        <w:rPr>
          <w:lang w:val="en-US"/>
        </w:rPr>
        <w:t xml:space="preserve"> </w:t>
      </w:r>
      <w:r>
        <w:t>use</w:t>
      </w:r>
      <w:r w:rsidR="00242EC2">
        <w:rPr>
          <w:lang w:val="en-US"/>
        </w:rPr>
        <w:t xml:space="preserve"> </w:t>
      </w:r>
      <w:proofErr w:type="spellStart"/>
      <w:r>
        <w:t>strided</w:t>
      </w:r>
      <w:proofErr w:type="spellEnd"/>
      <w:r w:rsidR="00242EC2">
        <w:rPr>
          <w:lang w:val="en-US"/>
        </w:rPr>
        <w:t xml:space="preserve"> </w:t>
      </w:r>
      <w:r>
        <w:t>convolution</w:t>
      </w:r>
      <w:r w:rsidR="00242EC2">
        <w:rPr>
          <w:lang w:val="en-US"/>
        </w:rPr>
        <w:t xml:space="preserve"> </w:t>
      </w:r>
      <w:r>
        <w:t>in discriminator, use transpose convolution in generator.</w:t>
      </w:r>
    </w:p>
    <w:p w14:paraId="6E41A378" w14:textId="04659C35" w:rsidR="00F21000" w:rsidRDefault="00F21000" w:rsidP="00036B81">
      <w:pPr>
        <w:pStyle w:val="bulletlist"/>
        <w:numPr>
          <w:ilvl w:val="0"/>
          <w:numId w:val="8"/>
        </w:numPr>
        <w:spacing w:beforeLines="100" w:before="12pt" w:afterLines="100" w:after="12pt" w:line="12pt" w:lineRule="auto"/>
      </w:pPr>
      <w:r>
        <w:t xml:space="preserve">Use </w:t>
      </w:r>
      <w:proofErr w:type="spellStart"/>
      <w:r>
        <w:t>batchnorm</w:t>
      </w:r>
      <w:proofErr w:type="spellEnd"/>
      <w:r>
        <w:t xml:space="preserve"> on generator and discriminator.</w:t>
      </w:r>
    </w:p>
    <w:p w14:paraId="4480840F" w14:textId="77777777" w:rsidR="00BA5977" w:rsidRDefault="00F21000" w:rsidP="00036B81">
      <w:pPr>
        <w:pStyle w:val="bulletlist"/>
        <w:numPr>
          <w:ilvl w:val="0"/>
          <w:numId w:val="8"/>
        </w:numPr>
        <w:spacing w:beforeLines="100" w:before="12pt" w:afterLines="100" w:after="12pt" w:line="12pt" w:lineRule="auto"/>
      </w:pPr>
      <w:r>
        <w:t>Remove fully connected layer</w:t>
      </w:r>
      <w:r>
        <w:rPr>
          <w:lang w:val="en-US"/>
        </w:rPr>
        <w:t>s</w:t>
      </w:r>
      <w:r>
        <w:t>.</w:t>
      </w:r>
    </w:p>
    <w:p w14:paraId="4EA91C71" w14:textId="6ED92116" w:rsidR="00BA5977" w:rsidRDefault="00F21000" w:rsidP="00036B81">
      <w:pPr>
        <w:pStyle w:val="bulletlist"/>
        <w:numPr>
          <w:ilvl w:val="0"/>
          <w:numId w:val="8"/>
        </w:numPr>
        <w:spacing w:beforeLines="100" w:before="12pt" w:afterLines="100" w:after="12pt" w:line="12pt" w:lineRule="auto"/>
      </w:pPr>
      <w:r>
        <w:t xml:space="preserve">In </w:t>
      </w:r>
      <w:r w:rsidRPr="00BA5977">
        <w:rPr>
          <w:lang w:val="en-US"/>
        </w:rPr>
        <w:t xml:space="preserve">the </w:t>
      </w:r>
      <w:r>
        <w:t xml:space="preserve">generator, output layer use tanh, and all other layers use </w:t>
      </w:r>
      <w:proofErr w:type="spellStart"/>
      <w:r>
        <w:t>ReLU</w:t>
      </w:r>
      <w:proofErr w:type="spellEnd"/>
      <w:r>
        <w:t>.</w:t>
      </w:r>
      <w:r w:rsidRPr="00F21000">
        <w:t xml:space="preserve"> </w:t>
      </w:r>
    </w:p>
    <w:p w14:paraId="1AD72F6C" w14:textId="73F2D5CD" w:rsidR="000065A5" w:rsidRPr="00BA5977" w:rsidRDefault="000065A5" w:rsidP="008701A4">
      <w:pPr>
        <w:pStyle w:val="bulletlist"/>
        <w:spacing w:beforeLines="100" w:before="12pt" w:afterLines="100" w:after="12pt" w:line="12pt" w:lineRule="auto"/>
      </w:pPr>
      <w:r>
        <w:rPr>
          <w:noProof/>
        </w:rPr>
        <w:lastRenderedPageBreak/>
        <w:drawing>
          <wp:inline distT="0" distB="0" distL="0" distR="0" wp14:anchorId="562B3F25" wp14:editId="49E67BDA">
            <wp:extent cx="3054485" cy="1274400"/>
            <wp:effectExtent l="0" t="0" r="19050" b="8890"/>
            <wp:docPr id="3" name="文字方塊 3"/>
            <wp:cNvGraphicFramePr/>
            <a:graphic xmlns:a="http://purl.oclc.org/ooxml/drawingml/main">
              <a:graphicData uri="http://schemas.microsoft.com/office/word/2010/wordprocessingShape">
                <wp:wsp>
                  <wp:cNvSpPr txBox="1"/>
                  <wp:spPr>
                    <a:xfrm>
                      <a:off x="0" y="0"/>
                      <a:ext cx="3054485" cy="1274400"/>
                    </a:xfrm>
                    <a:prstGeom prst="rect">
                      <a:avLst/>
                    </a:prstGeom>
                    <a:solidFill>
                      <a:schemeClr val="lt1"/>
                    </a:solidFill>
                    <a:ln w="6350">
                      <a:solidFill>
                        <a:schemeClr val="tx1"/>
                      </a:solidFill>
                    </a:ln>
                  </wp:spPr>
                  <wp:txbx>
                    <wne:txbxContent>
                      <w:p w14:paraId="0506F180" w14:textId="77777777" w:rsidR="000065A5" w:rsidRPr="001A2D7C" w:rsidRDefault="000065A5" w:rsidP="000065A5">
                        <w:pPr>
                          <w:rPr>
                            <w:rFonts w:ascii="新細明體" w:eastAsia="新細明體" w:hAnsi="新細明體" w:cs="新細明體"/>
                            <w:sz w:val="24"/>
                            <w:szCs w:val="24"/>
                            <w:lang w:eastAsia="zh-TW"/>
                          </w:rPr>
                        </w:pPr>
                        <w:r w:rsidRPr="00F21000">
                          <w:rPr>
                            <w:rFonts w:ascii="Calibri" w:eastAsia="新細明體" w:hAnsi="Calibri" w:cs="Calibri"/>
                            <w:color w:val="000000"/>
                            <w:sz w:val="24"/>
                            <w:szCs w:val="24"/>
                            <w:bdr w:val="none" w:sz="0" w:space="0" w:color="auto" w:frame="1"/>
                            <w:lang w:eastAsia="zh-TW"/>
                          </w:rPr>
                          <w:fldChar w:fldCharType="begin"/>
                        </w:r>
                        <w:r w:rsidRPr="00F21000">
                          <w:rPr>
                            <w:rFonts w:ascii="Calibri" w:eastAsia="新細明體" w:hAnsi="Calibri" w:cs="Calibri"/>
                            <w:color w:val="000000"/>
                            <w:sz w:val="24"/>
                            <w:szCs w:val="24"/>
                            <w:bdr w:val="none" w:sz="0" w:space="0" w:color="auto" w:frame="1"/>
                            <w:lang w:eastAsia="zh-TW"/>
                          </w:rPr>
                          <w:instrText xml:space="preserve"> INCLUDEPICTURE "https://lh4.googleusercontent.com/99kvIFQpuAEaFDF8Fyuxm6fYzm_iG_900IIv3XqVw4aHZ5jGvv1r3NkIV3CETIOyalm6sKs-VTnlV-LnYTqbff3pe_K1t0633K_LIPm4w2UEHonCiSzNAorWN07w2I21-lrSDo_y" \* MERGEFORMATINET </w:instrText>
                        </w:r>
                        <w:r w:rsidRPr="00F21000">
                          <w:rPr>
                            <w:rFonts w:ascii="Calibri" w:eastAsia="新細明體" w:hAnsi="Calibri" w:cs="Calibri"/>
                            <w:color w:val="000000"/>
                            <w:sz w:val="24"/>
                            <w:szCs w:val="24"/>
                            <w:bdr w:val="none" w:sz="0" w:space="0" w:color="auto" w:frame="1"/>
                            <w:lang w:eastAsia="zh-TW"/>
                          </w:rPr>
                          <w:fldChar w:fldCharType="separate"/>
                        </w:r>
                        <w:r w:rsidRPr="00F21000">
                          <w:rPr>
                            <w:rFonts w:ascii="Calibri" w:eastAsia="新細明體" w:hAnsi="Calibri" w:cs="Calibri"/>
                            <w:noProof/>
                            <w:color w:val="000000"/>
                            <w:sz w:val="24"/>
                            <w:szCs w:val="24"/>
                            <w:bdr w:val="none" w:sz="0" w:space="0" w:color="auto" w:frame="1"/>
                            <w:lang w:eastAsia="zh-TW"/>
                          </w:rPr>
                          <w:drawing>
                            <wp:inline distT="0" distB="0" distL="0" distR="0" wp14:anchorId="766B7245" wp14:editId="130BB8CE">
                              <wp:extent cx="2602550" cy="1118681"/>
                              <wp:effectExtent l="0" t="0" r="1270" b="0"/>
                              <wp:docPr id="21" name="圖片 2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26408" cy="1171920"/>
                                      </a:xfrm>
                                      <a:prstGeom prst="rect">
                                        <a:avLst/>
                                      </a:prstGeom>
                                      <a:noFill/>
                                      <a:ln>
                                        <a:noFill/>
                                      </a:ln>
                                    </pic:spPr>
                                  </pic:pic>
                                </a:graphicData>
                              </a:graphic>
                            </wp:inline>
                          </w:drawing>
                        </w:r>
                        <w:r w:rsidRPr="00F21000">
                          <w:rPr>
                            <w:rFonts w:ascii="Calibri" w:eastAsia="新細明體" w:hAnsi="Calibri" w:cs="Calibri"/>
                            <w:color w:val="000000"/>
                            <w:sz w:val="24"/>
                            <w:szCs w:val="24"/>
                            <w:bdr w:val="none" w:sz="0" w:space="0" w:color="auto" w:frame="1"/>
                            <w:lang w:eastAsia="zh-TW"/>
                          </w:rPr>
                          <w:fldChar w:fldCharType="end"/>
                        </w:r>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a:graphicData>
            </a:graphic>
          </wp:inline>
        </w:drawing>
      </w:r>
      <w:r w:rsidRPr="000065A5">
        <w:t xml:space="preserve"> </w:t>
      </w:r>
      <w:r>
        <w:t xml:space="preserve">figure </w:t>
      </w:r>
      <w:r w:rsidR="00DD3B12">
        <w:fldChar w:fldCharType="begin"/>
      </w:r>
      <w:r w:rsidR="00DD3B12">
        <w:instrText xml:space="preserve"> SEQ figure \* ARABIC </w:instrText>
      </w:r>
      <w:r w:rsidR="00DD3B12">
        <w:fldChar w:fldCharType="separate"/>
      </w:r>
      <w:r w:rsidR="005E7EF6">
        <w:rPr>
          <w:noProof/>
        </w:rPr>
        <w:t>1</w:t>
      </w:r>
      <w:r w:rsidR="00DD3B12">
        <w:rPr>
          <w:noProof/>
        </w:rPr>
        <w:fldChar w:fldCharType="end"/>
      </w:r>
      <w:r>
        <w:t xml:space="preserve">. </w:t>
      </w:r>
      <w:r w:rsidRPr="001A2D7C">
        <w:t>Generator network constructure</w:t>
      </w:r>
    </w:p>
    <w:p w14:paraId="743CAD85" w14:textId="0AD4F87B" w:rsidR="00BA5977" w:rsidRPr="00F55733" w:rsidRDefault="00BA5977" w:rsidP="008701A4">
      <w:pPr>
        <w:pStyle w:val="bulletlist"/>
        <w:spacing w:beforeLines="100" w:before="12pt" w:afterLines="100" w:after="12pt" w:line="12pt" w:lineRule="auto"/>
        <w:rPr>
          <w:lang w:val="en-US"/>
        </w:rPr>
      </w:pPr>
      <w:r w:rsidRPr="00F91EF7">
        <w:rPr>
          <w:b/>
          <w:bCs/>
          <w:lang w:val="en-US"/>
        </w:rPr>
        <w:t>Training Detail</w:t>
      </w:r>
      <w:r w:rsidR="00F91EF7">
        <w:rPr>
          <w:b/>
          <w:bCs/>
          <w:lang w:val="en-US"/>
        </w:rPr>
        <w:t>.</w:t>
      </w:r>
      <w:r w:rsidR="008701A4">
        <w:rPr>
          <w:b/>
          <w:bCs/>
          <w:lang w:val="en-US"/>
        </w:rPr>
        <w:t xml:space="preserve">  </w:t>
      </w:r>
      <w:r w:rsidR="00F55733">
        <w:rPr>
          <w:lang w:val="en-US"/>
        </w:rPr>
        <w:t>The training detail of our DCGAN is composed of d</w:t>
      </w:r>
      <w:proofErr w:type="spellStart"/>
      <w:r w:rsidR="00F55733">
        <w:t>econvolution</w:t>
      </w:r>
      <w:proofErr w:type="spellEnd"/>
      <w:r w:rsidR="00F55733">
        <w:rPr>
          <w:lang w:val="en-US"/>
        </w:rPr>
        <w:t xml:space="preserve"> and batch normalization:</w:t>
      </w:r>
    </w:p>
    <w:p w14:paraId="73D301BB" w14:textId="77777777" w:rsidR="008701A4" w:rsidRDefault="00BA5977" w:rsidP="00036B81">
      <w:pPr>
        <w:pStyle w:val="bulletlist"/>
        <w:numPr>
          <w:ilvl w:val="0"/>
          <w:numId w:val="18"/>
        </w:numPr>
        <w:spacing w:beforeLines="100" w:before="12pt" w:afterLines="100" w:after="12pt" w:line="12pt" w:lineRule="auto"/>
      </w:pPr>
      <w:r>
        <w:t>Deconvolution</w:t>
      </w:r>
      <w:r w:rsidR="008701A4">
        <w:rPr>
          <w:lang w:val="en-US"/>
        </w:rPr>
        <w:t xml:space="preserve"> </w:t>
      </w:r>
      <w:r>
        <w:t>(Transposed Convolution)</w:t>
      </w:r>
    </w:p>
    <w:p w14:paraId="3D2A08DC" w14:textId="0C4FFE14" w:rsidR="00F91EF7" w:rsidRPr="008701A4" w:rsidRDefault="003C5EEA" w:rsidP="008701A4">
      <w:pPr>
        <w:pStyle w:val="bulletlist"/>
        <w:spacing w:beforeLines="100" w:before="12pt" w:afterLines="100" w:after="12pt" w:line="12pt" w:lineRule="auto"/>
        <w:ind w:start="23.95pt"/>
      </w:pPr>
      <w:r>
        <w:t>The normal convolution maps a 4 x 4 image to a 2 x 2 image, deconvolution do the reverse.</w:t>
      </w:r>
    </w:p>
    <w:p w14:paraId="7880C9AD" w14:textId="77777777" w:rsidR="008701A4" w:rsidRDefault="003C5EEA" w:rsidP="00036B81">
      <w:pPr>
        <w:pStyle w:val="bulletlist"/>
        <w:numPr>
          <w:ilvl w:val="0"/>
          <w:numId w:val="18"/>
        </w:numPr>
        <w:spacing w:beforeLines="100" w:before="12pt" w:afterLines="100" w:after="12pt" w:line="12pt" w:lineRule="auto"/>
        <w:rPr>
          <w:lang w:val="en-US"/>
        </w:rPr>
      </w:pPr>
      <w:r>
        <w:t>Batch Normalization</w:t>
      </w:r>
    </w:p>
    <w:p w14:paraId="4A76D4E6" w14:textId="776BAAB5" w:rsidR="00BA5977" w:rsidRPr="008701A4" w:rsidRDefault="003C5EEA" w:rsidP="008701A4">
      <w:pPr>
        <w:pStyle w:val="bulletlist"/>
        <w:spacing w:beforeLines="100" w:before="12pt" w:afterLines="100" w:after="12pt" w:line="12pt" w:lineRule="auto"/>
        <w:ind w:start="23.95pt"/>
        <w:rPr>
          <w:lang w:val="en-US"/>
        </w:rPr>
      </w:pPr>
      <w:r w:rsidRPr="008701A4">
        <w:rPr>
          <w:lang w:val="en-US"/>
        </w:rPr>
        <w:t>Speed up training process and prevent gradient vanishing. Reduce the influence produced by data initialize of tanh or sigmoid. Eventually improve the accuracy of training.</w:t>
      </w:r>
    </w:p>
    <w:p w14:paraId="2DCFA18B" w14:textId="31AC9A7D" w:rsidR="00242EC2" w:rsidRPr="00F91EF7" w:rsidRDefault="00242EC2" w:rsidP="008701A4">
      <w:pPr>
        <w:pStyle w:val="bulletlist"/>
        <w:spacing w:beforeLines="100" w:before="12pt" w:afterLines="100" w:after="12pt" w:line="12pt" w:lineRule="auto"/>
        <w:rPr>
          <w:b/>
          <w:bCs/>
        </w:rPr>
      </w:pPr>
      <w:r w:rsidRPr="00F91EF7">
        <w:rPr>
          <w:rFonts w:hint="eastAsia"/>
          <w:b/>
          <w:bCs/>
        </w:rPr>
        <w:t>C</w:t>
      </w:r>
      <w:r w:rsidRPr="00F91EF7">
        <w:rPr>
          <w:b/>
          <w:bCs/>
          <w:lang w:val="en-US"/>
        </w:rPr>
        <w:t>apabilities</w:t>
      </w:r>
      <w:r w:rsidR="00F91EF7">
        <w:rPr>
          <w:rFonts w:hint="eastAsia"/>
          <w:b/>
          <w:bCs/>
        </w:rPr>
        <w:t>.</w:t>
      </w:r>
      <w:r w:rsidR="00F91EF7">
        <w:rPr>
          <w:b/>
          <w:bCs/>
          <w:lang w:val="en-US"/>
        </w:rPr>
        <w:t xml:space="preserve">  </w:t>
      </w:r>
      <w:r w:rsidRPr="00242EC2">
        <w:rPr>
          <w:lang w:val="en-US"/>
        </w:rPr>
        <w:t>To verify capabilities, put features into L2-SVM and compare the result with other unsupervised-learning.</w:t>
      </w:r>
      <w:r>
        <w:rPr>
          <w:lang w:val="en-US"/>
        </w:rPr>
        <w:t xml:space="preserve"> </w:t>
      </w:r>
    </w:p>
    <w:p w14:paraId="7FA7CA2D" w14:textId="68A039C0" w:rsidR="001E4653" w:rsidRDefault="00DF01A0" w:rsidP="00036B81">
      <w:pPr>
        <w:pStyle w:val="bulletlist"/>
        <w:numPr>
          <w:ilvl w:val="0"/>
          <w:numId w:val="12"/>
        </w:numPr>
        <w:spacing w:beforeLines="100" w:before="12pt" w:afterLines="100" w:after="12pt" w:line="12pt" w:lineRule="auto"/>
        <w:rPr>
          <w:lang w:val="en-US"/>
        </w:rPr>
      </w:pPr>
      <w:r w:rsidRPr="001E4653">
        <w:rPr>
          <w:rFonts w:ascii="Calibri" w:eastAsia="新細明體" w:hAnsi="Calibri" w:cs="Calibri"/>
          <w:noProof/>
          <w:color w:val="000000"/>
          <w:sz w:val="24"/>
          <w:szCs w:val="24"/>
          <w:bdr w:val="none" w:sz="0" w:space="0" w:color="auto" w:frame="1"/>
          <w:lang w:eastAsia="zh-TW"/>
        </w:rPr>
        <w:drawing>
          <wp:anchor distT="0" distB="0" distL="114300" distR="114300" simplePos="0" relativeHeight="251658240" behindDoc="0" locked="0" layoutInCell="1" allowOverlap="1" wp14:anchorId="72454006" wp14:editId="47E8CD00">
            <wp:simplePos x="0" y="0"/>
            <wp:positionH relativeFrom="column">
              <wp:posOffset>-116840</wp:posOffset>
            </wp:positionH>
            <wp:positionV relativeFrom="paragraph">
              <wp:posOffset>298450</wp:posOffset>
            </wp:positionV>
            <wp:extent cx="3167380" cy="589915"/>
            <wp:effectExtent l="0" t="0" r="0" b="0"/>
            <wp:wrapSquare wrapText="bothSides"/>
            <wp:docPr id="14" name="圖片 14" descr="在这里插入图片描述"/>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3" descr="在这里插入图片描述"/>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167380" cy="589915"/>
                    </a:xfrm>
                    <a:prstGeom prst="rect">
                      <a:avLst/>
                    </a:prstGeom>
                    <a:noFill/>
                    <a:ln>
                      <a:noFill/>
                    </a:ln>
                  </pic:spPr>
                </pic:pic>
              </a:graphicData>
            </a:graphic>
            <wp14:sizeRelH relativeFrom="page">
              <wp14:pctWidth>0%</wp14:pctWidth>
            </wp14:sizeRelH>
            <wp14:sizeRelV relativeFrom="page">
              <wp14:pctHeight>0%</wp14:pctHeight>
            </wp14:sizeRelV>
          </wp:anchor>
        </w:drawing>
      </w:r>
      <w:r w:rsidR="001E4653" w:rsidRPr="00242EC2">
        <w:rPr>
          <w:lang w:val="en-US"/>
        </w:rPr>
        <w:t xml:space="preserve">Comparison on </w:t>
      </w:r>
      <w:proofErr w:type="spellStart"/>
      <w:r w:rsidR="001E4653" w:rsidRPr="00242EC2">
        <w:rPr>
          <w:lang w:val="en-US"/>
        </w:rPr>
        <w:t>Minist</w:t>
      </w:r>
      <w:proofErr w:type="spellEnd"/>
    </w:p>
    <w:p w14:paraId="38174679" w14:textId="6A30AE6B" w:rsidR="00B478D8" w:rsidRPr="00B478D8" w:rsidRDefault="00695544" w:rsidP="0057161C">
      <w:pPr>
        <w:pStyle w:val="bulletlist"/>
        <w:spacing w:beforeLines="100" w:before="12pt" w:afterLines="100" w:after="12pt" w:line="12pt" w:lineRule="auto"/>
        <w:rPr>
          <w:lang w:val="en-US"/>
        </w:rPr>
      </w:pPr>
      <w:r w:rsidRPr="001E4653">
        <w:rPr>
          <w:rFonts w:ascii="Calibri" w:eastAsia="新細明體" w:hAnsi="Calibri" w:cs="Calibri"/>
          <w:color w:val="000000"/>
          <w:sz w:val="24"/>
          <w:szCs w:val="24"/>
          <w:bdr w:val="none" w:sz="0" w:space="0" w:color="auto" w:frame="1"/>
          <w:lang w:eastAsia="zh-TW"/>
        </w:rPr>
        <w:fldChar w:fldCharType="begin"/>
      </w:r>
      <w:r w:rsidRPr="001E4653">
        <w:rPr>
          <w:rFonts w:ascii="Calibri" w:eastAsia="新細明體" w:hAnsi="Calibri" w:cs="Calibri"/>
          <w:color w:val="000000"/>
          <w:sz w:val="24"/>
          <w:szCs w:val="24"/>
          <w:bdr w:val="none" w:sz="0" w:space="0" w:color="auto" w:frame="1"/>
          <w:lang w:eastAsia="zh-TW"/>
        </w:rPr>
        <w:instrText xml:space="preserve"> INCLUDEPICTURE "https://lh3.googleusercontent.com/KuJBDtrmX-SiVGnVo6nxlvEyXOQlovAVnEgXqDfkWstItNGcUNZ8jzc85H-6zdkiR_-k8e_GUJ38mFRadgyiDAD6yRoBZxDJSuxwyFSk6GLN7iOvNTRoxnwbBIII81LMhSjVc8o0" \* MERGEFORMATINET </w:instrText>
      </w:r>
      <w:r w:rsidR="00F429BE">
        <w:rPr>
          <w:rFonts w:ascii="Calibri" w:eastAsia="新細明體" w:hAnsi="Calibri" w:cs="Calibri"/>
          <w:color w:val="000000"/>
          <w:sz w:val="24"/>
          <w:szCs w:val="24"/>
          <w:bdr w:val="none" w:sz="0" w:space="0" w:color="auto" w:frame="1"/>
          <w:lang w:eastAsia="zh-TW"/>
        </w:rPr>
        <w:fldChar w:fldCharType="separate"/>
      </w:r>
      <w:r w:rsidRPr="001E4653">
        <w:rPr>
          <w:rFonts w:ascii="Calibri" w:eastAsia="新細明體" w:hAnsi="Calibri" w:cs="Calibri"/>
          <w:color w:val="000000"/>
          <w:sz w:val="24"/>
          <w:szCs w:val="24"/>
          <w:bdr w:val="none" w:sz="0" w:space="0" w:color="auto" w:frame="1"/>
          <w:lang w:eastAsia="zh-TW"/>
        </w:rPr>
        <w:fldChar w:fldCharType="end"/>
      </w:r>
    </w:p>
    <w:p w14:paraId="561E330D" w14:textId="2DF8552B" w:rsidR="00B478D8" w:rsidRPr="00695544" w:rsidRDefault="00DF01A0" w:rsidP="00036B81">
      <w:pPr>
        <w:pStyle w:val="bulletlist"/>
        <w:numPr>
          <w:ilvl w:val="0"/>
          <w:numId w:val="12"/>
        </w:numPr>
        <w:spacing w:beforeLines="100" w:before="12pt" w:afterLines="100" w:after="12pt" w:line="12pt" w:lineRule="auto"/>
      </w:pPr>
      <w:r w:rsidRPr="001E4653">
        <w:rPr>
          <w:rFonts w:ascii="Calibri" w:eastAsia="新細明體" w:hAnsi="Calibri" w:cs="Calibri"/>
          <w:noProof/>
          <w:color w:val="000000"/>
          <w:sz w:val="24"/>
          <w:szCs w:val="24"/>
          <w:bdr w:val="none" w:sz="0" w:space="0" w:color="auto" w:frame="1"/>
          <w:lang w:eastAsia="zh-TW"/>
        </w:rPr>
        <w:drawing>
          <wp:anchor distT="0" distB="0" distL="114300" distR="114300" simplePos="0" relativeHeight="251659264" behindDoc="0" locked="0" layoutInCell="1" allowOverlap="1" wp14:anchorId="63A0F517" wp14:editId="739068B8">
            <wp:simplePos x="0" y="0"/>
            <wp:positionH relativeFrom="column">
              <wp:posOffset>-86664</wp:posOffset>
            </wp:positionH>
            <wp:positionV relativeFrom="paragraph">
              <wp:posOffset>298450</wp:posOffset>
            </wp:positionV>
            <wp:extent cx="3090545" cy="575945"/>
            <wp:effectExtent l="0" t="0" r="0" b="0"/>
            <wp:wrapSquare wrapText="bothSides"/>
            <wp:docPr id="15" name="圖片 15" descr="在这里插入图片描述"/>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3" descr="在这里插入图片描述"/>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90545" cy="575945"/>
                    </a:xfrm>
                    <a:prstGeom prst="rect">
                      <a:avLst/>
                    </a:prstGeom>
                    <a:noFill/>
                    <a:ln>
                      <a:noFill/>
                    </a:ln>
                  </pic:spPr>
                </pic:pic>
              </a:graphicData>
            </a:graphic>
            <wp14:sizeRelH relativeFrom="page">
              <wp14:pctWidth>0%</wp14:pctWidth>
            </wp14:sizeRelH>
            <wp14:sizeRelV relativeFrom="page">
              <wp14:pctHeight>0%</wp14:pctHeight>
            </wp14:sizeRelV>
          </wp:anchor>
        </w:drawing>
      </w:r>
      <w:r w:rsidR="001E4653" w:rsidRPr="001E4653">
        <w:rPr>
          <w:lang w:val="en-US"/>
        </w:rPr>
        <w:t>Comparison on SVNH</w:t>
      </w:r>
    </w:p>
    <w:p w14:paraId="7C1CEB41" w14:textId="73AC2445" w:rsidR="00B478D8" w:rsidRPr="001E4653" w:rsidRDefault="00DF01A0" w:rsidP="0057161C">
      <w:pPr>
        <w:pStyle w:val="bulletlist"/>
        <w:spacing w:beforeLines="100" w:before="12pt" w:afterLines="100" w:after="12pt" w:line="12pt" w:lineRule="auto"/>
        <w:ind w:startChars="12" w:start="1.20pt"/>
      </w:pPr>
      <w:r w:rsidRPr="001E4653">
        <w:rPr>
          <w:rFonts w:ascii="Calibri" w:eastAsia="新細明體" w:hAnsi="Calibri" w:cs="Calibri"/>
          <w:color w:val="000000"/>
          <w:sz w:val="24"/>
          <w:szCs w:val="24"/>
          <w:bdr w:val="none" w:sz="0" w:space="0" w:color="auto" w:frame="1"/>
          <w:lang w:eastAsia="zh-TW"/>
        </w:rPr>
        <w:fldChar w:fldCharType="begin"/>
      </w:r>
      <w:r w:rsidRPr="001E4653">
        <w:rPr>
          <w:rFonts w:ascii="Calibri" w:eastAsia="新細明體" w:hAnsi="Calibri" w:cs="Calibri"/>
          <w:color w:val="000000"/>
          <w:sz w:val="24"/>
          <w:szCs w:val="24"/>
          <w:bdr w:val="none" w:sz="0" w:space="0" w:color="auto" w:frame="1"/>
          <w:lang w:eastAsia="zh-TW"/>
        </w:rPr>
        <w:instrText xml:space="preserve"> INCLUDEPICTURE "https://lh3.googleusercontent.com/KuJBDtrmX-SiVGnVo6nxlvEyXOQlovAVnEgXqDfkWstItNGcUNZ8jzc85H-6zdkiR_-k8e_GUJ38mFRadgyiDAD6yRoBZxDJSuxwyFSk6GLN7iOvNTRoxnwbBIII81LMhSjVc8o0" \* MERGEFORMATINET </w:instrText>
      </w:r>
      <w:r w:rsidR="00F429BE">
        <w:rPr>
          <w:rFonts w:ascii="Calibri" w:eastAsia="新細明體" w:hAnsi="Calibri" w:cs="Calibri"/>
          <w:color w:val="000000"/>
          <w:sz w:val="24"/>
          <w:szCs w:val="24"/>
          <w:bdr w:val="none" w:sz="0" w:space="0" w:color="auto" w:frame="1"/>
          <w:lang w:eastAsia="zh-TW"/>
        </w:rPr>
        <w:fldChar w:fldCharType="separate"/>
      </w:r>
      <w:r w:rsidRPr="001E4653">
        <w:rPr>
          <w:rFonts w:ascii="Calibri" w:eastAsia="新細明體" w:hAnsi="Calibri" w:cs="Calibri"/>
          <w:color w:val="000000"/>
          <w:sz w:val="24"/>
          <w:szCs w:val="24"/>
          <w:bdr w:val="none" w:sz="0" w:space="0" w:color="auto" w:frame="1"/>
          <w:lang w:eastAsia="zh-TW"/>
        </w:rPr>
        <w:fldChar w:fldCharType="end"/>
      </w:r>
    </w:p>
    <w:p w14:paraId="26B5A80B" w14:textId="410C366D" w:rsidR="009303D9" w:rsidRDefault="00C823E8" w:rsidP="0057161C">
      <w:pPr>
        <w:pStyle w:val="20"/>
        <w:spacing w:beforeLines="100" w:before="12pt" w:afterLines="100" w:after="12pt"/>
      </w:pPr>
      <w:r w:rsidRPr="00C823E8">
        <w:t xml:space="preserve">Style-based </w:t>
      </w:r>
      <w:r w:rsidR="008B61CB">
        <w:t>G</w:t>
      </w:r>
      <w:r w:rsidRPr="00C823E8">
        <w:t xml:space="preserve">enerator </w:t>
      </w:r>
      <w:r w:rsidR="008B61CB">
        <w:t>S</w:t>
      </w:r>
      <w:r w:rsidRPr="00C823E8">
        <w:t>tep</w:t>
      </w:r>
    </w:p>
    <w:p w14:paraId="5A56E4D1" w14:textId="0CA5EFB5" w:rsidR="00515360" w:rsidRDefault="00372AEE" w:rsidP="0057161C">
      <w:pPr>
        <w:spacing w:beforeLines="100" w:before="12pt" w:afterLines="100" w:after="12pt"/>
        <w:jc w:val="both"/>
      </w:pPr>
      <w:r>
        <w:rPr>
          <w:rFonts w:hint="eastAsia"/>
        </w:rPr>
        <w:t xml:space="preserve"> </w:t>
      </w:r>
      <w:r>
        <w:t xml:space="preserve">      We would want to construct a neural network which can translate the work into corresponding latent code. Then we could use the latent code to modify the original image with different look.</w:t>
      </w:r>
      <w:r>
        <w:rPr>
          <w:rFonts w:hint="eastAsia"/>
        </w:rPr>
        <w:t xml:space="preserve"> </w:t>
      </w:r>
      <w:r>
        <w:t xml:space="preserve">Compared with traditional GAN we use </w:t>
      </w:r>
      <w:proofErr w:type="spellStart"/>
      <w:r>
        <w:t>StyleGAN</w:t>
      </w:r>
      <w:proofErr w:type="spellEnd"/>
      <w:r>
        <w:t xml:space="preserve"> as our basic model.</w:t>
      </w:r>
      <w:r>
        <w:rPr>
          <w:rFonts w:hint="eastAsia"/>
        </w:rPr>
        <w:t xml:space="preserve"> </w:t>
      </w:r>
      <w:r>
        <w:t>Here is the overall architecture of</w:t>
      </w:r>
      <w:r w:rsidR="003E47AB">
        <w:t xml:space="preserve"> </w:t>
      </w:r>
      <w:proofErr w:type="spellStart"/>
      <w:r>
        <w:t>StyleGAN</w:t>
      </w:r>
      <w:proofErr w:type="spellEnd"/>
      <w:r>
        <w:t xml:space="preserve"> and how it works with evaluation method.</w:t>
      </w:r>
      <w:r w:rsidR="00DF01A0">
        <w:t xml:space="preserve"> [2]</w:t>
      </w:r>
      <w:r>
        <w:t xml:space="preserve"> </w:t>
      </w:r>
    </w:p>
    <w:p w14:paraId="1DA97567" w14:textId="21B90EE7" w:rsidR="00515360" w:rsidRDefault="00F91EF7" w:rsidP="0057161C">
      <w:pPr>
        <w:spacing w:beforeLines="100" w:before="12pt" w:afterLines="100" w:after="12pt"/>
        <w:jc w:val="both"/>
      </w:pPr>
      <w:proofErr w:type="spellStart"/>
      <w:r w:rsidRPr="00515360">
        <w:rPr>
          <w:b/>
          <w:bCs/>
        </w:rPr>
        <w:t>AdaIN</w:t>
      </w:r>
      <w:proofErr w:type="spellEnd"/>
      <w:r w:rsidR="00515360" w:rsidRPr="00515360">
        <w:rPr>
          <w:rFonts w:hint="eastAsia"/>
          <w:b/>
          <w:bCs/>
        </w:rPr>
        <w:t>.</w:t>
      </w:r>
      <w:r w:rsidR="00515360" w:rsidRPr="00515360">
        <w:rPr>
          <w:b/>
          <w:bCs/>
        </w:rPr>
        <w:t xml:space="preserve"> </w:t>
      </w:r>
      <w:r w:rsidR="00515360">
        <w:t xml:space="preserve"> </w:t>
      </w:r>
      <w:r w:rsidR="00090E09" w:rsidRPr="00090E09">
        <w:t xml:space="preserve">The </w:t>
      </w:r>
      <w:proofErr w:type="spellStart"/>
      <w:r w:rsidR="00090E09" w:rsidRPr="00090E09">
        <w:t>AdaIN</w:t>
      </w:r>
      <w:proofErr w:type="spellEnd"/>
      <w:r w:rsidR="00090E09" w:rsidRPr="00090E09">
        <w:t xml:space="preserve"> operation is defined as</w:t>
      </w:r>
      <w:r w:rsidR="00515360">
        <w:t xml:space="preserve"> equation </w:t>
      </w:r>
      <w:r w:rsidR="00A631E5">
        <w:t>(</w:t>
      </w:r>
      <w:r w:rsidR="00515360">
        <w:t>1</w:t>
      </w:r>
      <w:r w:rsidR="00A631E5">
        <w:t>)</w:t>
      </w:r>
      <w:r w:rsidR="00515360">
        <w:t>.</w:t>
      </w:r>
    </w:p>
    <w:p w14:paraId="211B1D5B" w14:textId="237DF709" w:rsidR="00515360" w:rsidRPr="00515360" w:rsidRDefault="003E47AB" w:rsidP="0057161C">
      <w:pPr>
        <w:spacing w:beforeLines="100" w:before="12pt" w:afterLines="100" w:after="12pt"/>
        <w:jc w:val="center"/>
        <w:rPr>
          <w:rFonts w:eastAsia="新細明體"/>
          <w:color w:val="000000"/>
          <w:sz w:val="24"/>
          <w:szCs w:val="24"/>
          <w:bdr w:val="none" w:sz="0" w:space="0" w:color="auto" w:frame="1"/>
          <w:lang w:eastAsia="zh-TW"/>
        </w:rPr>
      </w:pPr>
      <w:r>
        <w:rPr>
          <w:rFonts w:ascii="新細明體" w:eastAsia="新細明體" w:hAnsi="新細明體" w:cs="新細明體"/>
          <w:color w:val="000000"/>
          <w:sz w:val="24"/>
          <w:szCs w:val="24"/>
          <w:bdr w:val="none" w:sz="0" w:space="0" w:color="auto" w:frame="1"/>
          <w:lang w:eastAsia="zh-TW"/>
        </w:rPr>
        <w:t xml:space="preserve">    </w:t>
      </w:r>
      <w:r w:rsidR="00515360" w:rsidRPr="00515360">
        <w:rPr>
          <w:rFonts w:ascii="新細明體" w:eastAsia="新細明體" w:hAnsi="新細明體" w:cs="新細明體"/>
          <w:color w:val="000000"/>
          <w:sz w:val="24"/>
          <w:szCs w:val="24"/>
          <w:bdr w:val="none" w:sz="0" w:space="0" w:color="auto" w:frame="1"/>
          <w:lang w:eastAsia="zh-TW"/>
        </w:rPr>
        <w:fldChar w:fldCharType="begin"/>
      </w:r>
      <w:r w:rsidR="00515360" w:rsidRPr="00515360">
        <w:rPr>
          <w:rFonts w:ascii="新細明體" w:eastAsia="新細明體" w:hAnsi="新細明體" w:cs="新細明體"/>
          <w:color w:val="000000"/>
          <w:sz w:val="24"/>
          <w:szCs w:val="24"/>
          <w:bdr w:val="none" w:sz="0" w:space="0" w:color="auto" w:frame="1"/>
          <w:lang w:eastAsia="zh-TW"/>
        </w:rPr>
        <w:instrText xml:space="preserve"> INCLUDEPICTURE "https://lh3.googleusercontent.com/6a_CCsyIAV8p_A6-81He2wTu1_8f8QnhR0vVS-P4eAkg_bsZgOY_4HEVMaxWpD7CNVNeneG7Lh7u9f4cvZOfi6hgO_UM3Fr8zw-F7SoH14DNQVZDm_SLLjh8MK329Rz0fdZbwAa6" \* MERGEFORMATINET </w:instrText>
      </w:r>
      <w:r w:rsidR="00515360" w:rsidRPr="00515360">
        <w:rPr>
          <w:rFonts w:ascii="新細明體" w:eastAsia="新細明體" w:hAnsi="新細明體" w:cs="新細明體"/>
          <w:color w:val="000000"/>
          <w:sz w:val="24"/>
          <w:szCs w:val="24"/>
          <w:bdr w:val="none" w:sz="0" w:space="0" w:color="auto" w:frame="1"/>
          <w:lang w:eastAsia="zh-TW"/>
        </w:rPr>
        <w:fldChar w:fldCharType="separate"/>
      </w:r>
      <w:r w:rsidR="00515360" w:rsidRPr="00515360">
        <w:rPr>
          <w:rFonts w:ascii="新細明體" w:eastAsia="新細明體" w:hAnsi="新細明體" w:cs="新細明體"/>
          <w:noProof/>
          <w:color w:val="000000"/>
          <w:sz w:val="24"/>
          <w:szCs w:val="24"/>
          <w:bdr w:val="none" w:sz="0" w:space="0" w:color="auto" w:frame="1"/>
          <w:lang w:eastAsia="zh-TW"/>
        </w:rPr>
        <w:drawing>
          <wp:inline distT="0" distB="0" distL="0" distR="0" wp14:anchorId="3F0CB1AB" wp14:editId="447A4233">
            <wp:extent cx="1915200" cy="350765"/>
            <wp:effectExtent l="0" t="0" r="2540" b="5080"/>
            <wp:docPr id="18" name="圖片 18" descr="一張含有 文字, 手錶 的圖片&#10;&#10;自動產生的描述"/>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5" descr="一張含有 文字, 手錶 的圖片&#10;&#10;自動產生的描述"/>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56944" cy="413355"/>
                    </a:xfrm>
                    <a:prstGeom prst="rect">
                      <a:avLst/>
                    </a:prstGeom>
                    <a:noFill/>
                    <a:ln>
                      <a:noFill/>
                    </a:ln>
                  </pic:spPr>
                </pic:pic>
              </a:graphicData>
            </a:graphic>
          </wp:inline>
        </w:drawing>
      </w:r>
      <w:r w:rsidR="00515360" w:rsidRPr="00515360">
        <w:rPr>
          <w:rFonts w:ascii="新細明體" w:eastAsia="新細明體" w:hAnsi="新細明體" w:cs="新細明體"/>
          <w:color w:val="000000"/>
          <w:sz w:val="24"/>
          <w:szCs w:val="24"/>
          <w:bdr w:val="none" w:sz="0" w:space="0" w:color="auto" w:frame="1"/>
          <w:lang w:eastAsia="zh-TW"/>
        </w:rPr>
        <w:fldChar w:fldCharType="end"/>
      </w:r>
      <w:r w:rsidR="00515360">
        <w:rPr>
          <w:rFonts w:ascii="新細明體" w:eastAsia="新細明體" w:hAnsi="新細明體" w:cs="新細明體"/>
          <w:color w:val="000000"/>
          <w:sz w:val="24"/>
          <w:szCs w:val="24"/>
          <w:bdr w:val="none" w:sz="0" w:space="0" w:color="auto" w:frame="1"/>
          <w:lang w:eastAsia="zh-TW"/>
        </w:rPr>
        <w:t xml:space="preserve">     </w:t>
      </w:r>
      <w:r w:rsidR="00515360" w:rsidRPr="00515360">
        <w:rPr>
          <w:rFonts w:eastAsia="新細明體"/>
          <w:color w:val="000000"/>
          <w:sz w:val="24"/>
          <w:szCs w:val="24"/>
          <w:bdr w:val="none" w:sz="0" w:space="0" w:color="auto" w:frame="1"/>
          <w:lang w:eastAsia="zh-TW"/>
        </w:rPr>
        <w:t xml:space="preserve"> </w:t>
      </w:r>
      <w:r w:rsidR="00515360" w:rsidRPr="00515360">
        <w:rPr>
          <w:rFonts w:eastAsia="新細明體"/>
          <w:color w:val="000000"/>
          <w:bdr w:val="none" w:sz="0" w:space="0" w:color="auto" w:frame="1"/>
          <w:lang w:eastAsia="zh-TW"/>
        </w:rPr>
        <w:t xml:space="preserve">  </w:t>
      </w:r>
      <w:r>
        <w:rPr>
          <w:rFonts w:eastAsia="新細明體"/>
          <w:color w:val="000000"/>
          <w:bdr w:val="none" w:sz="0" w:space="0" w:color="auto" w:frame="1"/>
          <w:lang w:eastAsia="zh-TW"/>
        </w:rPr>
        <w:t xml:space="preserve">  </w:t>
      </w:r>
      <w:r w:rsidR="00515360" w:rsidRPr="00515360">
        <w:rPr>
          <w:rFonts w:eastAsia="新細明體"/>
          <w:color w:val="000000"/>
          <w:bdr w:val="none" w:sz="0" w:space="0" w:color="auto" w:frame="1"/>
          <w:lang w:eastAsia="zh-TW"/>
        </w:rPr>
        <w:t xml:space="preserve"> (1)</w:t>
      </w:r>
    </w:p>
    <w:p w14:paraId="7924A2E5" w14:textId="1BE8A699" w:rsidR="00515360" w:rsidRPr="00855557" w:rsidRDefault="00515360" w:rsidP="0057161C">
      <w:pPr>
        <w:spacing w:beforeLines="100" w:before="12pt" w:afterLines="100" w:after="12pt"/>
        <w:jc w:val="both"/>
        <w:rPr>
          <w:rFonts w:ascii="新細明體" w:eastAsia="新細明體" w:hAnsi="新細明體" w:cs="新細明體"/>
          <w:sz w:val="24"/>
          <w:szCs w:val="24"/>
          <w:lang w:eastAsia="zh-TW"/>
        </w:rPr>
      </w:pPr>
      <w:r>
        <w:t>E</w:t>
      </w:r>
      <w:r w:rsidR="00090E09" w:rsidRPr="00090E09">
        <w:t xml:space="preserve">ach feature map </w:t>
      </w:r>
      <m:oMath>
        <m:sSub>
          <m:sSubPr>
            <m:ctrlPr>
              <w:rPr>
                <w:rFonts w:ascii="Cambria Math" w:hAnsi="Cambria Math"/>
                <w:i/>
              </w:rPr>
            </m:ctrlPr>
          </m:sSubPr>
          <m:e>
            <m:r>
              <w:rPr>
                <w:rFonts w:ascii="Cambria Math" w:hAnsi="Cambria Math"/>
              </w:rPr>
              <m:t xml:space="preserve">x </m:t>
            </m:r>
          </m:e>
          <m:sub>
            <m:r>
              <w:rPr>
                <w:rFonts w:ascii="Cambria Math" w:hAnsi="Cambria Math"/>
              </w:rPr>
              <m:t>i</m:t>
            </m:r>
          </m:sub>
        </m:sSub>
      </m:oMath>
      <w:r w:rsidR="00090E09" w:rsidRPr="00090E09">
        <w:t xml:space="preserve">is normalized separately, and then scaled and biased using the corresponding scalar components from </w:t>
      </w:r>
      <w:r w:rsidR="00090E09" w:rsidRPr="00090E09">
        <w:t>style y. Thus, the dimensionality of y is twice the number of feature maps on that layer.</w:t>
      </w:r>
      <w:r w:rsidR="00090E09">
        <w:t xml:space="preserve"> </w:t>
      </w:r>
    </w:p>
    <w:p w14:paraId="6D80147A" w14:textId="6A60BABC" w:rsidR="00F27DF5" w:rsidRDefault="00090E09" w:rsidP="0057161C">
      <w:pPr>
        <w:spacing w:beforeLines="100" w:before="12pt" w:afterLines="100" w:after="12pt"/>
        <w:jc w:val="both"/>
        <w:rPr>
          <w:b/>
          <w:bCs/>
        </w:rPr>
      </w:pPr>
      <w:r w:rsidRPr="00515360">
        <w:rPr>
          <w:b/>
          <w:bCs/>
        </w:rPr>
        <w:t>Stochastic Variation</w:t>
      </w:r>
      <w:r w:rsidR="00515360">
        <w:rPr>
          <w:b/>
          <w:bCs/>
        </w:rPr>
        <w:t xml:space="preserve">.  </w:t>
      </w:r>
      <w:r w:rsidR="00F27DF5" w:rsidRPr="00090E09">
        <w:t>Thus</w:t>
      </w:r>
      <w:r w:rsidR="00F27DF5">
        <w:t xml:space="preserve"> </w:t>
      </w:r>
      <w:r w:rsidR="00F27DF5" w:rsidRPr="00F27DF5">
        <w:t>Finally, the generator generates stochastic detail by introducing explicit noise inputs. They feed a dedicated noise image to each layer of the synthesis network. The noise image is broadcasted to all feature maps using learned per-feature scaling factors and then added to the output of the corresponding convolution.</w:t>
      </w:r>
      <w:r w:rsidR="00F27DF5">
        <w:t xml:space="preserve"> </w:t>
      </w:r>
      <w:r w:rsidR="00F27DF5" w:rsidRPr="00F27DF5">
        <w:t xml:space="preserve">Stochastic aspects in human portraits: hairs, stubble, freckles, or skin pores. Traditional generator implements stochastic variation: Add noise through input latent code, which consumes network capacity. </w:t>
      </w:r>
      <w:proofErr w:type="spellStart"/>
      <w:r w:rsidR="00F27DF5" w:rsidRPr="00F27DF5">
        <w:t>StyleGAN</w:t>
      </w:r>
      <w:proofErr w:type="spellEnd"/>
      <w:r w:rsidR="00F27DF5" w:rsidRPr="00F27DF5">
        <w:t xml:space="preserve"> architecture: Add per-pixel noise after each convolution.</w:t>
      </w:r>
      <w:r w:rsidR="00F27DF5">
        <w:t xml:space="preserve"> </w:t>
      </w:r>
    </w:p>
    <w:p w14:paraId="10586524" w14:textId="77777777" w:rsidR="003E47AB" w:rsidRDefault="00090E09" w:rsidP="003E47AB">
      <w:pPr>
        <w:keepNext/>
        <w:spacing w:beforeLines="100" w:before="12pt" w:afterLines="100" w:after="12pt"/>
        <w:jc w:val="both"/>
      </w:pPr>
      <w:r w:rsidRPr="00515360">
        <w:rPr>
          <w:b/>
          <w:bCs/>
        </w:rPr>
        <w:t>Style Mixing</w:t>
      </w:r>
      <w:r w:rsidR="00515360">
        <w:rPr>
          <w:b/>
          <w:bCs/>
        </w:rPr>
        <w:t xml:space="preserve">. </w:t>
      </w:r>
      <w:r w:rsidR="00515360" w:rsidRPr="00855557">
        <w:t xml:space="preserve"> </w:t>
      </w:r>
      <w:r w:rsidRPr="00855557">
        <w:t xml:space="preserve"> </w:t>
      </w:r>
      <w:proofErr w:type="spellStart"/>
      <w:r w:rsidR="00855557" w:rsidRPr="00855557">
        <w:t>StyleGAN</w:t>
      </w:r>
      <w:proofErr w:type="spellEnd"/>
      <w:r w:rsidR="00855557" w:rsidRPr="00855557">
        <w:t xml:space="preserve"> use latent code at each layer of neural networks, which leads to</w:t>
      </w:r>
      <w:r w:rsidR="00855557">
        <w:rPr>
          <w:rFonts w:hint="eastAsia"/>
        </w:rPr>
        <w:t xml:space="preserve"> </w:t>
      </w:r>
      <w:r w:rsidR="00855557" w:rsidRPr="00855557">
        <w:t xml:space="preserve">learning process to be more relevant. To reduce the correlation, our model randomly </w:t>
      </w:r>
      <w:proofErr w:type="gramStart"/>
      <w:r w:rsidR="00855557" w:rsidRPr="00855557">
        <w:t>use</w:t>
      </w:r>
      <w:proofErr w:type="gramEnd"/>
      <w:r w:rsidR="00855557" w:rsidRPr="00855557">
        <w:t xml:space="preserve"> two kinds of input vector and generate the latent code. While training an input code, we would switch to another input code at random. By doing so, we could reduce the correlation. However, it could not increase the performance. But it could</w:t>
      </w:r>
      <w:r w:rsidR="003E47AB">
        <w:t xml:space="preserve"> </w:t>
      </w:r>
      <w:r w:rsidR="00855557" w:rsidRPr="00855557">
        <w:t>generate the images in coherence</w:t>
      </w:r>
      <w:r w:rsidR="00855557">
        <w:t>.</w:t>
      </w:r>
    </w:p>
    <w:p w14:paraId="0209C779" w14:textId="21F00765" w:rsidR="00F27DF5" w:rsidRPr="00855557" w:rsidRDefault="00855557" w:rsidP="003E47AB">
      <w:pPr>
        <w:keepNext/>
        <w:spacing w:beforeLines="100" w:before="12pt" w:afterLines="100" w:after="12pt"/>
        <w:jc w:val="both"/>
      </w:pPr>
      <w:r>
        <w:t xml:space="preserve">                  </w:t>
      </w:r>
      <w:r w:rsidR="00090E09" w:rsidRPr="00855557">
        <w:rPr>
          <w:rFonts w:hint="eastAsia"/>
        </w:rPr>
        <w:t xml:space="preserve"> </w:t>
      </w:r>
      <w:r w:rsidR="00515360" w:rsidRPr="00855557">
        <w:rPr>
          <w:rFonts w:ascii="新細明體" w:eastAsia="新細明體" w:hAnsi="新細明體" w:cs="新細明體"/>
          <w:color w:val="000000"/>
          <w:sz w:val="24"/>
          <w:szCs w:val="24"/>
          <w:bdr w:val="none" w:sz="0" w:space="0" w:color="auto" w:frame="1"/>
          <w:lang w:eastAsia="zh-TW"/>
        </w:rPr>
        <w:fldChar w:fldCharType="begin"/>
      </w:r>
      <w:r w:rsidR="00515360" w:rsidRPr="00855557">
        <w:rPr>
          <w:rFonts w:ascii="新細明體" w:eastAsia="新細明體" w:hAnsi="新細明體" w:cs="新細明體"/>
          <w:color w:val="000000"/>
          <w:sz w:val="24"/>
          <w:szCs w:val="24"/>
          <w:bdr w:val="none" w:sz="0" w:space="0" w:color="auto" w:frame="1"/>
          <w:lang w:eastAsia="zh-TW"/>
        </w:rPr>
        <w:instrText xml:space="preserve"> INCLUDEPICTURE "https://lh3.googleusercontent.com/-7d6fiMW73uPhoDX3iCim-r4f33q_avq-xVMAS0IrMY4hQb7a6GnJQheBxrlpGdCy66moJoD0_6mzM5FWaSI9aKXYnt4DShLaCqMS_YyaW9PAuOvW3q78xieMvefoyZom1X2o6Vn" \* MERGEFORMATINET </w:instrText>
      </w:r>
      <w:r w:rsidR="00515360" w:rsidRPr="00855557">
        <w:rPr>
          <w:rFonts w:ascii="新細明體" w:eastAsia="新細明體" w:hAnsi="新細明體" w:cs="新細明體"/>
          <w:color w:val="000000"/>
          <w:sz w:val="24"/>
          <w:szCs w:val="24"/>
          <w:bdr w:val="none" w:sz="0" w:space="0" w:color="auto" w:frame="1"/>
          <w:lang w:eastAsia="zh-TW"/>
        </w:rPr>
        <w:fldChar w:fldCharType="separate"/>
      </w:r>
      <w:r w:rsidR="00515360" w:rsidRPr="00855557">
        <w:rPr>
          <w:rFonts w:ascii="新細明體" w:eastAsia="新細明體" w:hAnsi="新細明體" w:cs="新細明體"/>
          <w:noProof/>
          <w:color w:val="000000"/>
          <w:sz w:val="24"/>
          <w:szCs w:val="24"/>
          <w:bdr w:val="none" w:sz="0" w:space="0" w:color="auto" w:frame="1"/>
          <w:lang w:eastAsia="zh-TW"/>
        </w:rPr>
        <w:drawing>
          <wp:inline distT="0" distB="0" distL="0" distR="0" wp14:anchorId="44D63A27" wp14:editId="60D83D57">
            <wp:extent cx="3089910" cy="2599690"/>
            <wp:effectExtent l="12700" t="12700" r="8890" b="16510"/>
            <wp:docPr id="19" name="圖片 1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94070" cy="2603190"/>
                    </a:xfrm>
                    <a:prstGeom prst="rect">
                      <a:avLst/>
                    </a:prstGeom>
                    <a:noFill/>
                    <a:ln w="6350">
                      <a:solidFill>
                        <a:schemeClr val="tx1"/>
                      </a:solidFill>
                    </a:ln>
                  </pic:spPr>
                </pic:pic>
              </a:graphicData>
            </a:graphic>
          </wp:inline>
        </w:drawing>
      </w:r>
      <w:r w:rsidR="00515360" w:rsidRPr="00855557">
        <w:rPr>
          <w:rFonts w:ascii="新細明體" w:eastAsia="新細明體" w:hAnsi="新細明體" w:cs="新細明體"/>
          <w:color w:val="000000"/>
          <w:sz w:val="24"/>
          <w:szCs w:val="24"/>
          <w:bdr w:val="none" w:sz="0" w:space="0" w:color="auto" w:frame="1"/>
          <w:lang w:eastAsia="zh-TW"/>
        </w:rPr>
        <w:fldChar w:fldCharType="end"/>
      </w:r>
    </w:p>
    <w:p w14:paraId="112898F6" w14:textId="3468C2B5" w:rsidR="00855557" w:rsidRDefault="00F27DF5" w:rsidP="0057161C">
      <w:pPr>
        <w:pStyle w:val="aa"/>
        <w:spacing w:beforeLines="100" w:before="12pt" w:afterLines="100" w:after="12pt"/>
        <w:jc w:val="both"/>
      </w:pPr>
      <w:r w:rsidRPr="00855557">
        <w:t xml:space="preserve">figure </w:t>
      </w:r>
      <w:r w:rsidR="00F429BE">
        <w:fldChar w:fldCharType="begin"/>
      </w:r>
      <w:r w:rsidR="00F429BE">
        <w:instrText xml:space="preserve"> SEQ figure \* ARABIC </w:instrText>
      </w:r>
      <w:r w:rsidR="00F429BE">
        <w:fldChar w:fldCharType="separate"/>
      </w:r>
      <w:r w:rsidR="005E7EF6">
        <w:rPr>
          <w:noProof/>
        </w:rPr>
        <w:t>2</w:t>
      </w:r>
      <w:r w:rsidR="00F429BE">
        <w:rPr>
          <w:noProof/>
        </w:rPr>
        <w:fldChar w:fldCharType="end"/>
      </w:r>
      <w:r w:rsidRPr="00855557">
        <w:t xml:space="preserve">. Image by </w:t>
      </w:r>
      <w:proofErr w:type="spellStart"/>
      <w:r w:rsidRPr="00855557">
        <w:t>StyleGAN</w:t>
      </w:r>
      <w:proofErr w:type="spellEnd"/>
      <w:r w:rsidRPr="00855557">
        <w:t xml:space="preserve"> paper</w:t>
      </w:r>
      <w:r w:rsidR="00D139CF">
        <w:t xml:space="preserve"> </w:t>
      </w:r>
      <w:r w:rsidR="00D139CF" w:rsidRPr="005B520E">
        <w:t>[2]</w:t>
      </w:r>
      <w:r w:rsidRPr="00855557">
        <w:rPr>
          <w:rFonts w:hint="eastAsia"/>
          <w:lang w:eastAsia="zh-TW"/>
        </w:rPr>
        <w:t>:</w:t>
      </w:r>
      <w:r w:rsidRPr="00855557">
        <w:t xml:space="preserve"> Style-based </w:t>
      </w:r>
      <w:r w:rsidR="00855557" w:rsidRPr="00855557">
        <w:t>G</w:t>
      </w:r>
      <w:r w:rsidRPr="00855557">
        <w:t>enerator</w:t>
      </w:r>
    </w:p>
    <w:p w14:paraId="36A3B772" w14:textId="18F07A33" w:rsidR="00855557" w:rsidRDefault="00855557" w:rsidP="0057161C">
      <w:pPr>
        <w:spacing w:beforeLines="100" w:before="12pt" w:afterLines="100" w:after="12pt"/>
        <w:jc w:val="both"/>
      </w:pPr>
      <w:r w:rsidRPr="00855557">
        <w:rPr>
          <w:b/>
          <w:bCs/>
        </w:rPr>
        <w:t>Perceptual Path Length</w:t>
      </w:r>
      <w:r>
        <w:rPr>
          <w:b/>
          <w:bCs/>
        </w:rPr>
        <w:t xml:space="preserve">.  </w:t>
      </w:r>
      <w:r w:rsidRPr="00855557">
        <w:t>A perceptually based pairwise image distance: a weighted difference between two VGG16 embeddings. If they subdivide a latent space interpolation path into linear segments, they can define the total perceptual length of this segmented path as the sum of perceptual differences over each segment.</w:t>
      </w:r>
      <w:r>
        <w:rPr>
          <w:rFonts w:hint="eastAsia"/>
        </w:rPr>
        <w:t xml:space="preserve"> </w:t>
      </w:r>
      <w:r w:rsidRPr="00855557">
        <w:t xml:space="preserve">In conclusion, we use Perceptual Path Length to measure how smooth the latent code can be. In other words, if two image have similar quality of image. They should have similarity in latent space. In general, the bad quality of image would be restricted to a small region. The difference between good from bad is the perceptual distance. If perceptual distance is long than it means the bad quality in latent space which leads to fail generate nice one.  </w:t>
      </w:r>
    </w:p>
    <w:p w14:paraId="6CCB0F81" w14:textId="77777777" w:rsidR="00DF01A0" w:rsidRDefault="00855557" w:rsidP="00DF01A0">
      <w:pPr>
        <w:keepNext/>
        <w:spacing w:beforeLines="100" w:before="12pt" w:afterLines="100" w:after="12pt"/>
        <w:jc w:val="both"/>
      </w:pPr>
      <w:r w:rsidRPr="00855557">
        <w:rPr>
          <w:b/>
          <w:bCs/>
        </w:rPr>
        <w:lastRenderedPageBreak/>
        <w:t>Linear Separability</w:t>
      </w:r>
      <w:r>
        <w:rPr>
          <w:b/>
          <w:bCs/>
        </w:rPr>
        <w:t xml:space="preserve">.  </w:t>
      </w:r>
      <w:r w:rsidRPr="00855557">
        <w:t>Linear separability is an important concept in neural networks. The idea is to check if you can separate points in an n-dimensional space using only n-1 dimensions. Lost it? Here's a simpler explanation.</w:t>
      </w:r>
      <w:r>
        <w:t xml:space="preserve"> </w:t>
      </w:r>
      <w:r w:rsidRPr="00855557">
        <w:t xml:space="preserve">We start by generating 200K images with z </w:t>
      </w:r>
      <w:r w:rsidRPr="00855557">
        <w:rPr>
          <w:rFonts w:ascii="Cambria Math" w:hAnsi="Cambria Math" w:cs="Cambria Math"/>
        </w:rPr>
        <w:t>∼</w:t>
      </w:r>
      <w:r w:rsidRPr="00855557">
        <w:t xml:space="preserve"> P </w:t>
      </w:r>
      <w:proofErr w:type="gramStart"/>
      <w:r w:rsidRPr="00855557">
        <w:t>( z</w:t>
      </w:r>
      <w:proofErr w:type="gramEnd"/>
      <w:r w:rsidRPr="00855557">
        <w:t>) and classify them using an auxiliary classification network with label Y.</w:t>
      </w:r>
      <w:r>
        <w:rPr>
          <w:rFonts w:hint="eastAsia"/>
        </w:rPr>
        <w:t xml:space="preserve"> </w:t>
      </w:r>
      <w:r w:rsidRPr="00855557">
        <w:t>We keep 50% of samples with the highest confidence score. This results in 100k high-score auto-labeled (Y) latent-space vectors z for progressive GAN and w for the Style-GAN.</w:t>
      </w:r>
      <w:r>
        <w:rPr>
          <w:rFonts w:hint="eastAsia"/>
        </w:rPr>
        <w:t xml:space="preserve"> </w:t>
      </w:r>
      <w:r w:rsidRPr="00855557">
        <w:t xml:space="preserve">We fit a linear SVM to predict the label X based only on the latent-space point </w:t>
      </w:r>
      <w:proofErr w:type="gramStart"/>
      <w:r w:rsidRPr="00855557">
        <w:t>( z</w:t>
      </w:r>
      <w:proofErr w:type="gramEnd"/>
      <w:r w:rsidRPr="00855557">
        <w:t xml:space="preserve"> and w for the Style-GAN) and classify the points by this plane.</w:t>
      </w:r>
      <w:r>
        <w:rPr>
          <w:rFonts w:hint="eastAsia"/>
        </w:rPr>
        <w:t xml:space="preserve"> </w:t>
      </w:r>
      <w:r w:rsidRPr="00855557">
        <w:t xml:space="preserve">We compute the conditional entropy </w:t>
      </w:r>
      <w:proofErr w:type="gramStart"/>
      <w:r w:rsidRPr="00855557">
        <w:t>H( Y</w:t>
      </w:r>
      <w:proofErr w:type="gramEnd"/>
      <w:r w:rsidRPr="00855557">
        <w:t xml:space="preserve"> | X) where X represents the classes predicted by the SVM and Y are the classes determined by the classifier.</w:t>
      </w:r>
      <w:r>
        <w:rPr>
          <w:rFonts w:hint="eastAsia"/>
        </w:rPr>
        <w:t xml:space="preserve"> </w:t>
      </w:r>
      <w:r w:rsidRPr="00855557">
        <w:t xml:space="preserve">We calculate the separability score as </w:t>
      </w:r>
      <w:proofErr w:type="gramStart"/>
      <w:r w:rsidRPr="00855557">
        <w:t>exp( Σ</w:t>
      </w:r>
      <w:proofErr w:type="gramEnd"/>
      <w:r w:rsidRPr="00855557">
        <w:t xml:space="preserve"> (H(Y| X) ) ), summing for all the given attributes of the dataset. We basically fit a model for each attribute. Note that the </w:t>
      </w:r>
      <w:proofErr w:type="spellStart"/>
      <w:r w:rsidRPr="00855557">
        <w:t>CelebA</w:t>
      </w:r>
      <w:proofErr w:type="spellEnd"/>
      <w:r w:rsidRPr="00855557">
        <w:t xml:space="preserve"> dataset contains 40 attributes such as gender info.</w:t>
      </w:r>
      <w:r w:rsidR="0037653A">
        <w:t xml:space="preserve"> </w:t>
      </w:r>
    </w:p>
    <w:p w14:paraId="1F2E5D7C" w14:textId="060E471E" w:rsidR="0037653A" w:rsidRDefault="0037653A" w:rsidP="00DF01A0">
      <w:pPr>
        <w:keepNext/>
        <w:spacing w:beforeLines="100" w:before="12pt" w:afterLines="100" w:after="12pt"/>
        <w:jc w:val="both"/>
      </w:pPr>
      <w:r w:rsidRPr="0037653A">
        <w:rPr>
          <w:rFonts w:ascii="新細明體" w:eastAsia="新細明體" w:hAnsi="新細明體" w:cs="新細明體"/>
          <w:color w:val="000000"/>
          <w:sz w:val="24"/>
          <w:szCs w:val="24"/>
          <w:bdr w:val="none" w:sz="0" w:space="0" w:color="auto" w:frame="1"/>
          <w:lang w:eastAsia="zh-TW"/>
        </w:rPr>
        <w:fldChar w:fldCharType="begin"/>
      </w:r>
      <w:r w:rsidRPr="0037653A">
        <w:rPr>
          <w:rFonts w:ascii="新細明體" w:eastAsia="新細明體" w:hAnsi="新細明體" w:cs="新細明體"/>
          <w:color w:val="000000"/>
          <w:sz w:val="24"/>
          <w:szCs w:val="24"/>
          <w:bdr w:val="none" w:sz="0" w:space="0" w:color="auto" w:frame="1"/>
          <w:lang w:eastAsia="zh-TW"/>
        </w:rPr>
        <w:instrText xml:space="preserve"> INCLUDEPICTURE "https://lh3.googleusercontent.com/CnFIbwcX3AvRxcROpQXo3LA0VnhXjNI-U7sy_LK-yyazJ085FpNc4FAeDmZ5m4wGfYrBIzt0TXjrEi9mrmkYe2YuORUMnxk19XTohpm1PY3RNu1ucZGfKa5qh2fZIfuw6F8c02fO" \* MERGEFORMATINET </w:instrText>
      </w:r>
      <w:r w:rsidRPr="0037653A">
        <w:rPr>
          <w:rFonts w:ascii="新細明體" w:eastAsia="新細明體" w:hAnsi="新細明體" w:cs="新細明體"/>
          <w:color w:val="000000"/>
          <w:sz w:val="24"/>
          <w:szCs w:val="24"/>
          <w:bdr w:val="none" w:sz="0" w:space="0" w:color="auto" w:frame="1"/>
          <w:lang w:eastAsia="zh-TW"/>
        </w:rPr>
        <w:fldChar w:fldCharType="separate"/>
      </w:r>
      <w:r w:rsidRPr="0037653A">
        <w:rPr>
          <w:rFonts w:ascii="新細明體" w:eastAsia="新細明體" w:hAnsi="新細明體" w:cs="新細明體"/>
          <w:noProof/>
          <w:color w:val="000000"/>
          <w:sz w:val="24"/>
          <w:szCs w:val="24"/>
          <w:bdr w:val="none" w:sz="0" w:space="0" w:color="auto" w:frame="1"/>
          <w:lang w:eastAsia="zh-TW"/>
        </w:rPr>
        <w:drawing>
          <wp:inline distT="0" distB="0" distL="0" distR="0" wp14:anchorId="6DDAEFC5" wp14:editId="510C3ECC">
            <wp:extent cx="3089910" cy="1047115"/>
            <wp:effectExtent l="0" t="0" r="0" b="0"/>
            <wp:docPr id="22" name="圖片 22" descr="一張含有 桌 的圖片&#10;&#10;自動產生的描述"/>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2" name="圖片 22" descr="一張含有 桌 的圖片&#10;&#10;自動產生的描述"/>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94085" cy="1048530"/>
                    </a:xfrm>
                    <a:prstGeom prst="rect">
                      <a:avLst/>
                    </a:prstGeom>
                    <a:noFill/>
                    <a:ln>
                      <a:noFill/>
                    </a:ln>
                  </pic:spPr>
                </pic:pic>
              </a:graphicData>
            </a:graphic>
          </wp:inline>
        </w:drawing>
      </w:r>
      <w:r w:rsidRPr="0037653A">
        <w:rPr>
          <w:rFonts w:ascii="新細明體" w:eastAsia="新細明體" w:hAnsi="新細明體" w:cs="新細明體"/>
          <w:color w:val="000000"/>
          <w:sz w:val="24"/>
          <w:szCs w:val="24"/>
          <w:bdr w:val="none" w:sz="0" w:space="0" w:color="auto" w:frame="1"/>
          <w:lang w:eastAsia="zh-TW"/>
        </w:rPr>
        <w:fldChar w:fldCharType="end"/>
      </w:r>
    </w:p>
    <w:p w14:paraId="5C8CB58A" w14:textId="3DDED77D" w:rsidR="00855557" w:rsidRPr="0037653A" w:rsidRDefault="0037653A" w:rsidP="0057161C">
      <w:pPr>
        <w:pStyle w:val="aa"/>
        <w:spacing w:beforeLines="100" w:before="12pt" w:afterLines="100" w:after="12pt"/>
        <w:rPr>
          <w:rFonts w:ascii="新細明體" w:eastAsia="新細明體" w:hAnsi="新細明體" w:cs="新細明體"/>
          <w:sz w:val="24"/>
          <w:szCs w:val="24"/>
          <w:lang w:eastAsia="zh-TW"/>
        </w:rPr>
      </w:pPr>
      <w:r>
        <w:t xml:space="preserve">figure </w:t>
      </w:r>
      <w:r w:rsidR="00F429BE">
        <w:fldChar w:fldCharType="begin"/>
      </w:r>
      <w:r w:rsidR="00F429BE">
        <w:instrText xml:space="preserve"> SEQ figure \* ARABIC </w:instrText>
      </w:r>
      <w:r w:rsidR="00F429BE">
        <w:fldChar w:fldCharType="separate"/>
      </w:r>
      <w:r w:rsidR="005E7EF6">
        <w:rPr>
          <w:noProof/>
        </w:rPr>
        <w:t>3</w:t>
      </w:r>
      <w:r w:rsidR="00F429BE">
        <w:rPr>
          <w:noProof/>
        </w:rPr>
        <w:fldChar w:fldCharType="end"/>
      </w:r>
      <w:r>
        <w:t xml:space="preserve"> </w:t>
      </w:r>
      <w:r w:rsidRPr="00D15D54">
        <w:t xml:space="preserve">Image by </w:t>
      </w:r>
      <w:proofErr w:type="spellStart"/>
      <w:r w:rsidRPr="00D15D54">
        <w:t>StyleGAN</w:t>
      </w:r>
      <w:proofErr w:type="spellEnd"/>
      <w:r w:rsidRPr="00D15D54">
        <w:t xml:space="preserve"> paper</w:t>
      </w:r>
      <w:r w:rsidR="00D139CF">
        <w:t xml:space="preserve"> </w:t>
      </w:r>
      <w:r w:rsidR="00D139CF" w:rsidRPr="005B520E">
        <w:t>[2]</w:t>
      </w:r>
    </w:p>
    <w:p w14:paraId="2CDE4100" w14:textId="60AB706B" w:rsidR="007C0E9C" w:rsidRPr="007C0E9C" w:rsidRDefault="00D139CF" w:rsidP="007C0E9C">
      <w:pPr>
        <w:pStyle w:val="10"/>
        <w:spacing w:beforeLines="100" w:before="12pt" w:afterLines="100" w:after="12pt"/>
        <w:jc w:val="center"/>
      </w:pPr>
      <w:r>
        <w:t>Experiment</w:t>
      </w:r>
    </w:p>
    <w:p w14:paraId="1A524E55" w14:textId="65EA0B58" w:rsidR="00D139CF" w:rsidRDefault="00D139CF" w:rsidP="0057161C">
      <w:pPr>
        <w:pStyle w:val="20"/>
        <w:spacing w:beforeLines="100" w:before="12pt" w:afterLines="100" w:after="12pt"/>
        <w:jc w:val="both"/>
      </w:pPr>
      <w:r>
        <w:t xml:space="preserve"> </w:t>
      </w:r>
      <w:r w:rsidR="008B61CB">
        <w:t>D</w:t>
      </w:r>
      <w:r w:rsidRPr="00D139CF">
        <w:t>ataset</w:t>
      </w:r>
    </w:p>
    <w:p w14:paraId="49550180" w14:textId="48A9B390" w:rsidR="00D139CF" w:rsidRPr="00D139CF" w:rsidRDefault="00D139CF" w:rsidP="0057161C">
      <w:pPr>
        <w:spacing w:beforeLines="100" w:before="12pt" w:afterLines="100" w:after="12pt"/>
        <w:jc w:val="both"/>
      </w:pPr>
      <w:r>
        <w:t xml:space="preserve">      In our implementation, we choose </w:t>
      </w:r>
      <w:proofErr w:type="spellStart"/>
      <w:r>
        <w:t>CelebA</w:t>
      </w:r>
      <w:proofErr w:type="spellEnd"/>
      <w:r>
        <w:t xml:space="preserve"> as our training dataset. </w:t>
      </w:r>
      <w:proofErr w:type="spellStart"/>
      <w:r>
        <w:t>CelebA</w:t>
      </w:r>
      <w:proofErr w:type="spellEnd"/>
      <w:r>
        <w:t xml:space="preserve">, </w:t>
      </w:r>
      <w:proofErr w:type="spellStart"/>
      <w:r>
        <w:t>a.k.a</w:t>
      </w:r>
      <w:proofErr w:type="spellEnd"/>
      <w:r>
        <w:t xml:space="preserve"> </w:t>
      </w:r>
      <w:proofErr w:type="spellStart"/>
      <w:r>
        <w:t>CelebFaces</w:t>
      </w:r>
      <w:proofErr w:type="spellEnd"/>
      <w:r>
        <w:t xml:space="preserve"> Attribute, collects lots of images of celebrities and their face attribute. The data set contains 10177 distinct celebrities and 202599 images in total, each image has 40 attribute annotations. It is provided by the Chinese University of Hong Kong and is widely used in some tasks, including face attribute recognition, face recognition, face detection, landmark localization…etc. For our task, we will use it to train a model, which can generate fake images according to the input feature.</w:t>
      </w:r>
      <w:r>
        <w:rPr>
          <w:rFonts w:hint="eastAsia"/>
        </w:rPr>
        <w:t xml:space="preserve"> </w:t>
      </w:r>
      <w:r>
        <w:t xml:space="preserve">We used the Align and cropped images it provided as our training data and extract 20000 images for each attribute. By doing this, then we can train different model to generate specific image. </w:t>
      </w:r>
    </w:p>
    <w:p w14:paraId="5AF09FDF" w14:textId="6B7440E2" w:rsidR="00D139CF" w:rsidRPr="00D139CF" w:rsidRDefault="00D139CF" w:rsidP="0057161C">
      <w:pPr>
        <w:pStyle w:val="20"/>
        <w:spacing w:beforeLines="100" w:before="12pt" w:afterLines="100" w:after="12pt"/>
        <w:jc w:val="both"/>
      </w:pPr>
      <w:r>
        <w:rPr>
          <w:bCs/>
        </w:rPr>
        <w:t xml:space="preserve"> </w:t>
      </w:r>
      <w:r w:rsidR="008B61CB" w:rsidRPr="008B61CB">
        <w:rPr>
          <w:bCs/>
        </w:rPr>
        <w:t>Generation</w:t>
      </w:r>
    </w:p>
    <w:p w14:paraId="3A6403A4" w14:textId="7F9A6D9A" w:rsidR="006F6D3D" w:rsidRDefault="008B61CB" w:rsidP="0057161C">
      <w:pPr>
        <w:pStyle w:val="a3"/>
        <w:spacing w:beforeLines="100" w:before="12pt" w:afterLines="100" w:after="12pt" w:line="12pt" w:lineRule="auto"/>
        <w:rPr>
          <w:bCs/>
          <w:lang w:val="en-US"/>
        </w:rPr>
      </w:pPr>
      <w:r w:rsidRPr="008B61CB">
        <w:rPr>
          <w:rFonts w:hint="eastAsia"/>
          <w:bCs/>
          <w:lang w:val="en-US"/>
        </w:rPr>
        <w:t xml:space="preserve"> </w:t>
      </w:r>
      <w:r w:rsidRPr="008B61CB">
        <w:rPr>
          <w:bCs/>
          <w:lang w:val="en-US"/>
        </w:rPr>
        <w:t xml:space="preserve">In the first part, we use DCGAN to generate a fake image. After we extract images for each attribute, we will get 40 corresponding folders. In our implementation, it will create a data loader to load the dataset for the specified feature. As for our DCGAN training setting, we use batch size 128, </w:t>
      </w:r>
      <w:proofErr w:type="spellStart"/>
      <w:r w:rsidRPr="008B61CB">
        <w:rPr>
          <w:bCs/>
          <w:lang w:val="en-US"/>
        </w:rPr>
        <w:t>im</w:t>
      </w:r>
      <w:r>
        <w:rPr>
          <w:bCs/>
          <w:lang w:val="en-US"/>
        </w:rPr>
        <w:t>a</w:t>
      </w:r>
      <w:r w:rsidRPr="008B61CB">
        <w:rPr>
          <w:bCs/>
          <w:lang w:val="en-US"/>
        </w:rPr>
        <w:t>ge_size</w:t>
      </w:r>
      <w:proofErr w:type="spellEnd"/>
      <w:r w:rsidRPr="008B61CB">
        <w:rPr>
          <w:bCs/>
          <w:lang w:val="en-US"/>
        </w:rPr>
        <w:t xml:space="preserve"> 64, </w:t>
      </w:r>
      <w:proofErr w:type="spellStart"/>
      <w:r w:rsidRPr="008B61CB">
        <w:rPr>
          <w:bCs/>
          <w:lang w:val="en-US"/>
        </w:rPr>
        <w:t>num_epoch</w:t>
      </w:r>
      <w:proofErr w:type="spellEnd"/>
      <w:r w:rsidRPr="008B61CB">
        <w:rPr>
          <w:bCs/>
          <w:lang w:val="en-US"/>
        </w:rPr>
        <w:t xml:space="preserve"> 100, </w:t>
      </w:r>
      <w:proofErr w:type="spellStart"/>
      <w:r w:rsidRPr="008B61CB">
        <w:rPr>
          <w:bCs/>
          <w:lang w:val="en-US"/>
        </w:rPr>
        <w:t>learning_rate</w:t>
      </w:r>
      <w:proofErr w:type="spellEnd"/>
      <w:r w:rsidRPr="008B61CB">
        <w:rPr>
          <w:bCs/>
          <w:lang w:val="en-US"/>
        </w:rPr>
        <w:t xml:space="preserve"> = 0.0002, beta1 for </w:t>
      </w:r>
      <w:proofErr w:type="spellStart"/>
      <w:r w:rsidRPr="008B61CB">
        <w:rPr>
          <w:bCs/>
          <w:lang w:val="en-US"/>
        </w:rPr>
        <w:t>Adamoptimizer</w:t>
      </w:r>
      <w:proofErr w:type="spellEnd"/>
      <w:r w:rsidRPr="008B61CB">
        <w:rPr>
          <w:bCs/>
          <w:lang w:val="en-US"/>
        </w:rPr>
        <w:t xml:space="preserve"> 0.05 and weight initialization from </w:t>
      </w:r>
      <w:proofErr w:type="gramStart"/>
      <w:r w:rsidRPr="008B61CB">
        <w:rPr>
          <w:bCs/>
          <w:lang w:val="en-US"/>
        </w:rPr>
        <w:t>N(</w:t>
      </w:r>
      <w:proofErr w:type="gramEnd"/>
      <w:r w:rsidRPr="008B61CB">
        <w:rPr>
          <w:bCs/>
          <w:lang w:val="en-US"/>
        </w:rPr>
        <w:t xml:space="preserve">0,0.02). Each model will take about 3~4 hours to train, and we can use the trained model to generate fake images. </w:t>
      </w:r>
    </w:p>
    <w:p w14:paraId="75E59835" w14:textId="77777777" w:rsidR="006275B6" w:rsidRDefault="006275B6" w:rsidP="0057161C">
      <w:pPr>
        <w:pStyle w:val="a3"/>
        <w:keepNext/>
        <w:spacing w:beforeLines="100" w:before="12pt" w:afterLines="100" w:after="12pt" w:line="12pt" w:lineRule="auto"/>
        <w:jc w:val="center"/>
      </w:pPr>
      <w:r w:rsidRPr="00F33E29">
        <w:rPr>
          <w:noProof/>
        </w:rPr>
        <w:drawing>
          <wp:inline distT="0" distB="0" distL="0" distR="0" wp14:anchorId="55E720DA" wp14:editId="78980269">
            <wp:extent cx="1178668" cy="1178668"/>
            <wp:effectExtent l="63500" t="63500" r="129540" b="129540"/>
            <wp:docPr id="7" name="圖片 6" descr="一張含有 朦朧 的圖片&#10;&#10;自動產生的描述">
              <a:extLst xmlns:a="http://purl.oclc.org/ooxml/drawingml/main">
                <a:ext uri="{FF2B5EF4-FFF2-40B4-BE49-F238E27FC236}">
                  <a16:creationId xmlns:a16="http://schemas.microsoft.com/office/drawing/2014/main" id="{460E7405-81F2-4A67-BFA4-ACC4A6739E3F}"/>
                </a:ext>
              </a:extLst>
            </wp:docPr>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7" name="圖片 6" descr="一張含有 朦朧 的圖片&#10;&#10;自動產生的描述">
                      <a:extLst>
                        <a:ext uri="{FF2B5EF4-FFF2-40B4-BE49-F238E27FC236}">
                          <a16:creationId xmlns:a16="http://schemas.microsoft.com/office/drawing/2014/main" id="{460E7405-81F2-4A67-BFA4-ACC4A6739E3F}"/>
                        </a:ext>
                      </a:extLst>
                    </pic:cNvPr>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1186044" cy="1186044"/>
                    </a:xfrm>
                    <a:prstGeom prst="rect">
                      <a:avLst/>
                    </a:prstGeom>
                    <a:ln w="38100" cap="sq">
                      <a:solidFill>
                        <a:srgbClr val="000000"/>
                      </a:solidFill>
                      <a:prstDash val="solid"/>
                      <a:miter lim="800%"/>
                    </a:ln>
                    <a:effectLst>
                      <a:outerShdw blurRad="50800" dist="38100" dir="2700000" algn="tl" rotWithShape="0">
                        <a:srgbClr val="000000">
                          <a:alpha val="43%"/>
                        </a:srgbClr>
                      </a:outerShdw>
                    </a:effectLst>
                  </pic:spPr>
                </pic:pic>
              </a:graphicData>
            </a:graphic>
          </wp:inline>
        </w:drawing>
      </w:r>
    </w:p>
    <w:p w14:paraId="626B97B7" w14:textId="0DF94D2F" w:rsidR="006275B6" w:rsidRPr="008B61CB" w:rsidRDefault="006275B6" w:rsidP="0057161C">
      <w:pPr>
        <w:pStyle w:val="aa"/>
        <w:spacing w:beforeLines="100" w:before="12pt" w:afterLines="100" w:after="12pt"/>
        <w:rPr>
          <w:bCs/>
        </w:rPr>
      </w:pPr>
      <w:r>
        <w:t xml:space="preserve">figure </w:t>
      </w:r>
      <w:r w:rsidR="00F429BE">
        <w:fldChar w:fldCharType="begin"/>
      </w:r>
      <w:r w:rsidR="00F429BE">
        <w:instrText xml:space="preserve"> SEQ figure \* ARABIC </w:instrText>
      </w:r>
      <w:r w:rsidR="00F429BE">
        <w:fldChar w:fldCharType="separate"/>
      </w:r>
      <w:r w:rsidR="005E7EF6">
        <w:rPr>
          <w:noProof/>
        </w:rPr>
        <w:t>4</w:t>
      </w:r>
      <w:r w:rsidR="00F429BE">
        <w:rPr>
          <w:noProof/>
        </w:rPr>
        <w:fldChar w:fldCharType="end"/>
      </w:r>
      <w:r>
        <w:t>. I</w:t>
      </w:r>
      <w:r w:rsidRPr="009548B4">
        <w:t>mage generated by our DCGA</w:t>
      </w:r>
      <w:r>
        <w:t>N</w:t>
      </w:r>
    </w:p>
    <w:p w14:paraId="29EC83F8" w14:textId="62844E9D" w:rsidR="009303D9" w:rsidRDefault="008B61CB" w:rsidP="0057161C">
      <w:pPr>
        <w:pStyle w:val="20"/>
        <w:spacing w:beforeLines="100" w:before="12pt" w:afterLines="100" w:after="12pt"/>
      </w:pPr>
      <w:r>
        <w:t>Style Transfer</w:t>
      </w:r>
    </w:p>
    <w:p w14:paraId="08C8D3F3" w14:textId="3ECC835F" w:rsidR="008B61CB" w:rsidRDefault="008B61CB" w:rsidP="0057161C">
      <w:pPr>
        <w:spacing w:beforeLines="100" w:before="12pt" w:afterLines="100" w:after="12pt"/>
        <w:jc w:val="both"/>
      </w:pPr>
      <w:r>
        <w:rPr>
          <w:rFonts w:hint="eastAsia"/>
        </w:rPr>
        <w:t xml:space="preserve"> </w:t>
      </w:r>
      <w:r>
        <w:t xml:space="preserve">     In the second part, the image produced in previous stage will be transform based on which feature we want. We use an open-source method called </w:t>
      </w:r>
      <w:proofErr w:type="spellStart"/>
      <w:r>
        <w:t>TediGAN</w:t>
      </w:r>
      <w:proofErr w:type="spellEnd"/>
      <w:r>
        <w:t xml:space="preserve"> to achieve our goal. According to the original paper, the </w:t>
      </w:r>
      <w:proofErr w:type="spellStart"/>
      <w:r>
        <w:t>TediGAN</w:t>
      </w:r>
      <w:proofErr w:type="spellEnd"/>
      <w:r>
        <w:t xml:space="preserve"> contains 3 parts: </w:t>
      </w:r>
      <w:proofErr w:type="spellStart"/>
      <w:r>
        <w:t>StyleGAN</w:t>
      </w:r>
      <w:proofErr w:type="spellEnd"/>
      <w:r>
        <w:t xml:space="preserve"> inversion module, visual-linguistic similarity learning, and instance-level optimization. It uses </w:t>
      </w:r>
      <w:proofErr w:type="spellStart"/>
      <w:r>
        <w:t>StyleGAN</w:t>
      </w:r>
      <w:proofErr w:type="spellEnd"/>
      <w:r>
        <w:t xml:space="preserve"> as a method to transfer facial features of an image, and the authors design an inversed model as an image encoder, which can map the input image into the latent space of the pretrained </w:t>
      </w:r>
      <w:proofErr w:type="spellStart"/>
      <w:r>
        <w:t>StyleGAN</w:t>
      </w:r>
      <w:proofErr w:type="spellEnd"/>
      <w:r>
        <w:t xml:space="preserve">. </w:t>
      </w:r>
      <w:r w:rsidR="002557BA">
        <w:t>To</w:t>
      </w:r>
      <w:r>
        <w:t xml:space="preserve"> learn text-to-image matching, it uses a pretrained text encoder, which is called CLIP (Contrastive Language-Image Pre-Training), and the encoder will map the image and text into a common embedding space. The overall flow is first giving an input image, we will get </w:t>
      </w:r>
      <w:proofErr w:type="gramStart"/>
      <w:r>
        <w:t>a</w:t>
      </w:r>
      <w:proofErr w:type="gramEnd"/>
      <w:r>
        <w:t xml:space="preserve"> encoding result by inversion process, then perform the </w:t>
      </w:r>
      <w:proofErr w:type="spellStart"/>
      <w:r>
        <w:t>StyleGAN</w:t>
      </w:r>
      <w:proofErr w:type="spellEnd"/>
      <w:r>
        <w:t xml:space="preserve"> and CLIP model to get the final image. </w:t>
      </w:r>
    </w:p>
    <w:p w14:paraId="079855B2" w14:textId="77777777" w:rsidR="006275B6" w:rsidRDefault="006275B6" w:rsidP="0057161C">
      <w:pPr>
        <w:keepNext/>
        <w:spacing w:beforeLines="100" w:before="12pt" w:afterLines="100" w:after="12pt"/>
        <w:jc w:val="both"/>
      </w:pPr>
      <w:r w:rsidRPr="00844C65">
        <w:rPr>
          <w:noProof/>
        </w:rPr>
        <w:drawing>
          <wp:inline distT="0" distB="0" distL="0" distR="0" wp14:anchorId="0F988EDC" wp14:editId="6B9967DB">
            <wp:extent cx="3089910" cy="993933"/>
            <wp:effectExtent l="0" t="0" r="0" b="0"/>
            <wp:docPr id="23" name="圖片 23" descr="一張含有 男人, 室內, 個人, 尋找 的圖片&#10;&#10;自動產生的描述"/>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3" name="圖片 23" descr="一張含有 男人, 室內, 個人, 尋找 的圖片&#10;&#10;自動產生的描述"/>
                    <pic:cNvPicPr/>
                  </pic:nvPicPr>
                  <pic:blipFill>
                    <a:blip r:embed="rId14"/>
                    <a:stretch>
                      <a:fillRect/>
                    </a:stretch>
                  </pic:blipFill>
                  <pic:spPr>
                    <a:xfrm>
                      <a:off x="0" y="0"/>
                      <a:ext cx="3089910" cy="993933"/>
                    </a:xfrm>
                    <a:prstGeom prst="rect">
                      <a:avLst/>
                    </a:prstGeom>
                  </pic:spPr>
                </pic:pic>
              </a:graphicData>
            </a:graphic>
          </wp:inline>
        </w:drawing>
      </w:r>
    </w:p>
    <w:p w14:paraId="46D8BAD6" w14:textId="4EE948CD" w:rsidR="006275B6" w:rsidRPr="008B61CB" w:rsidRDefault="006275B6" w:rsidP="0057161C">
      <w:pPr>
        <w:pStyle w:val="aa"/>
        <w:spacing w:beforeLines="100" w:before="12pt" w:afterLines="100" w:after="12pt"/>
        <w:jc w:val="both"/>
      </w:pPr>
      <w:r>
        <w:t xml:space="preserve">figure </w:t>
      </w:r>
      <w:r w:rsidR="00F429BE">
        <w:fldChar w:fldCharType="begin"/>
      </w:r>
      <w:r w:rsidR="00F429BE">
        <w:instrText xml:space="preserve"> SEQ figure \* ARABIC </w:instrText>
      </w:r>
      <w:r w:rsidR="00F429BE">
        <w:fldChar w:fldCharType="separate"/>
      </w:r>
      <w:r w:rsidR="005E7EF6">
        <w:rPr>
          <w:noProof/>
        </w:rPr>
        <w:t>5</w:t>
      </w:r>
      <w:r w:rsidR="00F429BE">
        <w:rPr>
          <w:noProof/>
        </w:rPr>
        <w:fldChar w:fldCharType="end"/>
      </w:r>
      <w:r>
        <w:t xml:space="preserve">. </w:t>
      </w:r>
      <w:r w:rsidRPr="00451304">
        <w:t>The result of style transferring.</w:t>
      </w:r>
      <w:r>
        <w:t xml:space="preserve"> </w:t>
      </w:r>
      <w:r w:rsidRPr="006275B6">
        <w:t xml:space="preserve">The left image is generated by our DCGAN, after performing two </w:t>
      </w:r>
      <w:r w:rsidR="00691FC8" w:rsidRPr="006275B6">
        <w:t>inversions</w:t>
      </w:r>
      <w:r w:rsidRPr="006275B6">
        <w:t>, we can get two images.</w:t>
      </w:r>
    </w:p>
    <w:p w14:paraId="5C8B9C87" w14:textId="77777777" w:rsidR="00ED7A24" w:rsidRPr="00ED7A24" w:rsidRDefault="00ED7A24" w:rsidP="0057161C">
      <w:pPr>
        <w:pStyle w:val="20"/>
        <w:spacing w:beforeLines="100" w:before="12pt" w:afterLines="100" w:after="12pt"/>
      </w:pPr>
      <w:r>
        <w:t>Demo</w:t>
      </w:r>
    </w:p>
    <w:p w14:paraId="72DAECAB" w14:textId="71BB8EB2" w:rsidR="00ED7A24" w:rsidRDefault="00ED7A24" w:rsidP="0057161C">
      <w:pPr>
        <w:spacing w:beforeLines="100" w:before="12pt" w:afterLines="100" w:after="12pt"/>
        <w:jc w:val="both"/>
      </w:pPr>
      <w:r>
        <w:t xml:space="preserve">     </w:t>
      </w:r>
      <w:r>
        <w:rPr>
          <w:rFonts w:hint="eastAsia"/>
        </w:rPr>
        <w:t xml:space="preserve"> </w:t>
      </w:r>
      <w:r>
        <w:t>In this part, we will show how to perform our program.</w:t>
      </w:r>
      <w:r w:rsidR="006275B6">
        <w:rPr>
          <w:rFonts w:hint="eastAsia"/>
        </w:rPr>
        <w:t xml:space="preserve"> </w:t>
      </w:r>
      <w:r>
        <w:t xml:space="preserve">First, we need to select a certain feature, which is contained in the </w:t>
      </w:r>
      <w:proofErr w:type="spellStart"/>
      <w:r>
        <w:t>CelebA</w:t>
      </w:r>
      <w:proofErr w:type="spellEnd"/>
      <w:r>
        <w:t>. Then our DCGAN model will generate a fake image</w:t>
      </w:r>
      <w:r w:rsidR="00691FC8">
        <w:t xml:space="preserve"> which were shown in figure 6</w:t>
      </w:r>
      <w:r>
        <w:t xml:space="preserve">. </w:t>
      </w:r>
    </w:p>
    <w:p w14:paraId="550538B8" w14:textId="613CC874" w:rsidR="00ED7A24" w:rsidRDefault="00ED7A24" w:rsidP="0057161C">
      <w:pPr>
        <w:spacing w:beforeLines="100" w:before="12pt" w:afterLines="100" w:after="12pt"/>
        <w:jc w:val="both"/>
      </w:pPr>
      <w:r w:rsidRPr="00ED7A24">
        <w:t xml:space="preserve">After we get the image, then we can select any feature to transfer the image to what we expect. The </w:t>
      </w:r>
      <w:proofErr w:type="spellStart"/>
      <w:r w:rsidRPr="00ED7A24">
        <w:t>styleGAN</w:t>
      </w:r>
      <w:proofErr w:type="spellEnd"/>
      <w:r w:rsidRPr="00ED7A24">
        <w:t xml:space="preserve"> will transfer the image based on the input, and we can get the edited image. The process can be repeat until the ideal image is produced</w:t>
      </w:r>
      <w:r w:rsidR="00691FC8" w:rsidRPr="00691FC8">
        <w:t xml:space="preserve"> </w:t>
      </w:r>
      <w:r w:rsidR="00691FC8">
        <w:t>which were shown in figure 7</w:t>
      </w:r>
      <w:r w:rsidRPr="00ED7A24">
        <w:t>.</w:t>
      </w:r>
    </w:p>
    <w:p w14:paraId="1C9C57B1" w14:textId="77777777" w:rsidR="006275B6" w:rsidRDefault="006275B6" w:rsidP="0057161C">
      <w:pPr>
        <w:keepNext/>
        <w:spacing w:beforeLines="100" w:before="12pt" w:afterLines="100" w:after="12pt"/>
        <w:jc w:val="both"/>
      </w:pPr>
      <w:r w:rsidRPr="001628CF">
        <w:rPr>
          <w:noProof/>
        </w:rPr>
        <w:lastRenderedPageBreak/>
        <w:drawing>
          <wp:inline distT="0" distB="0" distL="0" distR="0" wp14:anchorId="7AB619C1" wp14:editId="2C755ED1">
            <wp:extent cx="3089910" cy="1349864"/>
            <wp:effectExtent l="12700" t="12700" r="8890" b="9525"/>
            <wp:docPr id="24" name="圖片 2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5"/>
                    <a:stretch>
                      <a:fillRect/>
                    </a:stretch>
                  </pic:blipFill>
                  <pic:spPr>
                    <a:xfrm>
                      <a:off x="0" y="0"/>
                      <a:ext cx="3089910" cy="1349864"/>
                    </a:xfrm>
                    <a:prstGeom prst="rect">
                      <a:avLst/>
                    </a:prstGeom>
                    <a:ln>
                      <a:solidFill>
                        <a:schemeClr val="tx1"/>
                      </a:solidFill>
                    </a:ln>
                  </pic:spPr>
                </pic:pic>
              </a:graphicData>
            </a:graphic>
          </wp:inline>
        </w:drawing>
      </w:r>
    </w:p>
    <w:p w14:paraId="64CEBD25" w14:textId="09F1CEFB" w:rsidR="006275B6" w:rsidRDefault="006275B6" w:rsidP="0057161C">
      <w:pPr>
        <w:pStyle w:val="aa"/>
        <w:spacing w:beforeLines="100" w:before="12pt" w:afterLines="100" w:after="12pt"/>
        <w:jc w:val="both"/>
      </w:pPr>
      <w:r>
        <w:t xml:space="preserve">figure </w:t>
      </w:r>
      <w:r w:rsidR="00F429BE">
        <w:fldChar w:fldCharType="begin"/>
      </w:r>
      <w:r w:rsidR="00F429BE">
        <w:instrText xml:space="preserve"> SEQ figure \* ARABIC </w:instrText>
      </w:r>
      <w:r w:rsidR="00F429BE">
        <w:fldChar w:fldCharType="separate"/>
      </w:r>
      <w:r w:rsidR="005E7EF6">
        <w:rPr>
          <w:noProof/>
        </w:rPr>
        <w:t>6</w:t>
      </w:r>
      <w:r w:rsidR="00F429BE">
        <w:rPr>
          <w:noProof/>
        </w:rPr>
        <w:fldChar w:fldCharType="end"/>
      </w:r>
      <w:r>
        <w:t xml:space="preserve">. </w:t>
      </w:r>
      <w:r w:rsidRPr="00F249E6">
        <w:t>The process of DCGAN</w:t>
      </w:r>
    </w:p>
    <w:p w14:paraId="77A8A6A1" w14:textId="77777777" w:rsidR="00691FC8" w:rsidRDefault="00691FC8" w:rsidP="0057161C">
      <w:pPr>
        <w:keepNext/>
        <w:spacing w:beforeLines="100" w:before="12pt" w:afterLines="100" w:after="12pt"/>
      </w:pPr>
      <w:r w:rsidRPr="001628CF">
        <w:rPr>
          <w:noProof/>
        </w:rPr>
        <w:drawing>
          <wp:inline distT="0" distB="0" distL="0" distR="0" wp14:anchorId="1250E225" wp14:editId="103D3B1C">
            <wp:extent cx="3089910" cy="1442918"/>
            <wp:effectExtent l="12700" t="12700" r="8890" b="17780"/>
            <wp:docPr id="4" name="圖片 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6"/>
                    <a:stretch>
                      <a:fillRect/>
                    </a:stretch>
                  </pic:blipFill>
                  <pic:spPr>
                    <a:xfrm>
                      <a:off x="0" y="0"/>
                      <a:ext cx="3089910" cy="1442918"/>
                    </a:xfrm>
                    <a:prstGeom prst="rect">
                      <a:avLst/>
                    </a:prstGeom>
                    <a:ln>
                      <a:solidFill>
                        <a:schemeClr val="tx1"/>
                      </a:solidFill>
                    </a:ln>
                  </pic:spPr>
                </pic:pic>
              </a:graphicData>
            </a:graphic>
          </wp:inline>
        </w:drawing>
      </w:r>
    </w:p>
    <w:p w14:paraId="6613DA87" w14:textId="5AE6D60B" w:rsidR="00691FC8" w:rsidRPr="00691FC8" w:rsidRDefault="00691FC8" w:rsidP="0057161C">
      <w:pPr>
        <w:pStyle w:val="aa"/>
        <w:spacing w:beforeLines="100" w:before="12pt" w:afterLines="100" w:after="12pt"/>
      </w:pPr>
      <w:r>
        <w:t xml:space="preserve">figure </w:t>
      </w:r>
      <w:r w:rsidR="00F429BE">
        <w:fldChar w:fldCharType="begin"/>
      </w:r>
      <w:r w:rsidR="00F429BE">
        <w:instrText xml:space="preserve"> SEQ figure \* ARABIC </w:instrText>
      </w:r>
      <w:r w:rsidR="00F429BE">
        <w:fldChar w:fldCharType="separate"/>
      </w:r>
      <w:r w:rsidR="005E7EF6">
        <w:rPr>
          <w:noProof/>
        </w:rPr>
        <w:t>7</w:t>
      </w:r>
      <w:r w:rsidR="00F429BE">
        <w:rPr>
          <w:noProof/>
        </w:rPr>
        <w:fldChar w:fldCharType="end"/>
      </w:r>
      <w:r>
        <w:t xml:space="preserve">. The process of </w:t>
      </w:r>
      <w:proofErr w:type="spellStart"/>
      <w:r>
        <w:t>StyleGAN</w:t>
      </w:r>
      <w:proofErr w:type="spellEnd"/>
    </w:p>
    <w:p w14:paraId="6D5B842F" w14:textId="77777777" w:rsidR="00ED7A24" w:rsidRDefault="00ED7A24" w:rsidP="0057161C">
      <w:pPr>
        <w:pStyle w:val="20"/>
        <w:spacing w:beforeLines="100" w:before="12pt" w:afterLines="100" w:after="12pt"/>
        <w:jc w:val="both"/>
      </w:pPr>
      <w:r w:rsidRPr="00ED7A24">
        <w:t>Comparison</w:t>
      </w:r>
      <w:r>
        <w:t xml:space="preserve"> </w:t>
      </w:r>
    </w:p>
    <w:p w14:paraId="7F692C5C" w14:textId="44F45B9B" w:rsidR="00ED7A24" w:rsidRDefault="00ED7A24" w:rsidP="0057161C">
      <w:pPr>
        <w:pStyle w:val="20"/>
        <w:numPr>
          <w:ilvl w:val="0"/>
          <w:numId w:val="0"/>
        </w:numPr>
        <w:spacing w:beforeLines="100" w:before="12pt" w:afterLines="100" w:after="12pt"/>
        <w:jc w:val="both"/>
        <w:rPr>
          <w:i w:val="0"/>
          <w:iCs w:val="0"/>
        </w:rPr>
      </w:pPr>
      <w:r w:rsidRPr="00ED7A24">
        <w:rPr>
          <w:i w:val="0"/>
          <w:iCs w:val="0"/>
        </w:rPr>
        <w:t xml:space="preserve">      In this part, we compare our generated image with the images generated by other GAN including CGAN, attrGAN and progressive GAN</w:t>
      </w:r>
      <w:r w:rsidR="00691FC8">
        <w:rPr>
          <w:i w:val="0"/>
          <w:iCs w:val="0"/>
        </w:rPr>
        <w:t xml:space="preserve"> which were shown in figure 8</w:t>
      </w:r>
      <w:r w:rsidRPr="00ED7A24">
        <w:rPr>
          <w:i w:val="0"/>
          <w:iCs w:val="0"/>
        </w:rPr>
        <w:t>. From the comparison, we can find that the quality of the images we generated is not very good, and even far less than the images generated by progressive GAN. In addition to these models, there are many SOTA models can perform the same task, which means that we still have long way to go.</w:t>
      </w:r>
    </w:p>
    <w:p w14:paraId="0A08ECA2" w14:textId="77777777" w:rsidR="00691FC8" w:rsidRDefault="00691FC8" w:rsidP="0057161C">
      <w:pPr>
        <w:keepNext/>
        <w:spacing w:beforeLines="100" w:before="12pt" w:afterLines="100" w:after="12pt"/>
      </w:pPr>
      <w:r w:rsidRPr="00372D9B">
        <w:rPr>
          <w:noProof/>
        </w:rPr>
        <w:drawing>
          <wp:inline distT="0" distB="0" distL="0" distR="0" wp14:anchorId="3B78DC9D" wp14:editId="51BB5151">
            <wp:extent cx="3088850" cy="792480"/>
            <wp:effectExtent l="0" t="0" r="0" b="0"/>
            <wp:docPr id="2" name="圖片 2" descr="一張含有 文字, 室內 的圖片&#10;&#10;自動產生的描述"/>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 name="圖片 2" descr="一張含有 文字, 室內 的圖片&#10;&#10;自動產生的描述"/>
                    <pic:cNvPicPr/>
                  </pic:nvPicPr>
                  <pic:blipFill>
                    <a:blip r:embed="rId17"/>
                    <a:stretch>
                      <a:fillRect/>
                    </a:stretch>
                  </pic:blipFill>
                  <pic:spPr>
                    <a:xfrm>
                      <a:off x="0" y="0"/>
                      <a:ext cx="3107950" cy="797380"/>
                    </a:xfrm>
                    <a:prstGeom prst="rect">
                      <a:avLst/>
                    </a:prstGeom>
                  </pic:spPr>
                </pic:pic>
              </a:graphicData>
            </a:graphic>
          </wp:inline>
        </w:drawing>
      </w:r>
    </w:p>
    <w:p w14:paraId="7909FCC6" w14:textId="65161F3B" w:rsidR="00691FC8" w:rsidRPr="00691FC8" w:rsidRDefault="00691FC8" w:rsidP="0057161C">
      <w:pPr>
        <w:pStyle w:val="aa"/>
        <w:spacing w:beforeLines="100" w:before="12pt" w:afterLines="100" w:after="12pt"/>
      </w:pPr>
      <w:r>
        <w:t xml:space="preserve">figure </w:t>
      </w:r>
      <w:r w:rsidR="00F429BE">
        <w:fldChar w:fldCharType="begin"/>
      </w:r>
      <w:r w:rsidR="00F429BE">
        <w:instrText xml:space="preserve"> SEQ figure \* ARABIC </w:instrText>
      </w:r>
      <w:r w:rsidR="00F429BE">
        <w:fldChar w:fldCharType="separate"/>
      </w:r>
      <w:r w:rsidR="005E7EF6">
        <w:rPr>
          <w:noProof/>
        </w:rPr>
        <w:t>8</w:t>
      </w:r>
      <w:r w:rsidR="00F429BE">
        <w:rPr>
          <w:noProof/>
        </w:rPr>
        <w:fldChar w:fldCharType="end"/>
      </w:r>
      <w:r>
        <w:t xml:space="preserve">. The comparison of images generated by DCGAN, </w:t>
      </w:r>
      <w:proofErr w:type="spellStart"/>
      <w:r>
        <w:t>cDCGAN</w:t>
      </w:r>
      <w:proofErr w:type="spellEnd"/>
      <w:r>
        <w:t xml:space="preserve">, </w:t>
      </w:r>
      <w:proofErr w:type="spellStart"/>
      <w:r>
        <w:t>attrGAN</w:t>
      </w:r>
      <w:proofErr w:type="spellEnd"/>
      <w:r>
        <w:t xml:space="preserve"> and progressive GAN</w:t>
      </w:r>
      <w:r>
        <w:rPr>
          <w:rFonts w:hint="eastAsia"/>
        </w:rPr>
        <w:t xml:space="preserve"> </w:t>
      </w:r>
      <w:r>
        <w:t>(From left to right)</w:t>
      </w:r>
    </w:p>
    <w:p w14:paraId="7BA524ED" w14:textId="77777777" w:rsidR="00130A19" w:rsidRDefault="00130A19" w:rsidP="0057161C">
      <w:pPr>
        <w:pStyle w:val="20"/>
        <w:spacing w:beforeLines="100" w:before="12pt" w:afterLines="100" w:after="12pt"/>
        <w:jc w:val="both"/>
      </w:pPr>
      <w:r>
        <w:t>Adding PULSE</w:t>
      </w:r>
    </w:p>
    <w:p w14:paraId="2F4EE56C" w14:textId="405F375B" w:rsidR="00130A19" w:rsidRDefault="00130A19" w:rsidP="00130A19">
      <w:pPr>
        <w:pStyle w:val="20"/>
        <w:numPr>
          <w:ilvl w:val="0"/>
          <w:numId w:val="0"/>
        </w:numPr>
        <w:spacing w:beforeLines="100" w:before="12pt" w:afterLines="100" w:after="12pt"/>
        <w:jc w:val="both"/>
        <w:rPr>
          <w:i w:val="0"/>
          <w:iCs w:val="0"/>
          <w:lang w:eastAsia="zh-TW"/>
        </w:rPr>
      </w:pPr>
      <w:r>
        <w:t xml:space="preserve">      </w:t>
      </w:r>
      <w:r w:rsidRPr="00130A19">
        <w:rPr>
          <w:i w:val="0"/>
          <w:iCs w:val="0"/>
        </w:rPr>
        <w:t>From the last experiment, we found that we have serious problem about resolution. It’s not only having low resolution but also affect the performance of transfer</w:t>
      </w:r>
      <w:r w:rsidR="009C15FA">
        <w:rPr>
          <w:i w:val="0"/>
          <w:iCs w:val="0"/>
        </w:rPr>
        <w:t>ing</w:t>
      </w:r>
      <w:r w:rsidRPr="00130A19">
        <w:rPr>
          <w:i w:val="0"/>
          <w:iCs w:val="0"/>
        </w:rPr>
        <w:t xml:space="preserve"> of style. We tried to solve the problem by adding </w:t>
      </w:r>
      <w:r w:rsidR="009C15FA">
        <w:rPr>
          <w:i w:val="0"/>
          <w:iCs w:val="0"/>
        </w:rPr>
        <w:t>PULSE</w:t>
      </w:r>
      <w:r w:rsidRPr="00130A19">
        <w:rPr>
          <w:i w:val="0"/>
          <w:iCs w:val="0"/>
        </w:rPr>
        <w:t xml:space="preserve"> </w:t>
      </w:r>
      <w:r w:rsidR="008A1769">
        <w:rPr>
          <w:i w:val="0"/>
          <w:iCs w:val="0"/>
        </w:rPr>
        <w:t>[7].</w:t>
      </w:r>
      <w:r w:rsidR="007C0E9C">
        <w:rPr>
          <w:i w:val="0"/>
          <w:iCs w:val="0"/>
        </w:rPr>
        <w:t xml:space="preserve"> PULSE can generate </w:t>
      </w:r>
      <w:r w:rsidR="004D6DE7">
        <w:rPr>
          <w:i w:val="0"/>
          <w:iCs w:val="0"/>
        </w:rPr>
        <w:t>a high-generation image by a self-supervised method.</w:t>
      </w:r>
    </w:p>
    <w:p w14:paraId="7268B8CB" w14:textId="77777777" w:rsidR="00130A19" w:rsidRDefault="00130A19" w:rsidP="00130A19">
      <w:pPr>
        <w:keepNext/>
      </w:pPr>
      <w:r w:rsidRPr="00130A19">
        <w:rPr>
          <w:noProof/>
        </w:rPr>
        <w:drawing>
          <wp:inline distT="0" distB="0" distL="0" distR="0" wp14:anchorId="1D779AD7" wp14:editId="1B7AA6EB">
            <wp:extent cx="3089910" cy="993140"/>
            <wp:effectExtent l="0" t="0" r="0" b="0"/>
            <wp:docPr id="1" name="圖片 1" descr="一張含有 箭 的圖片&#10;&#10;自動產生的描述"/>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圖片 1" descr="一張含有 箭 的圖片&#10;&#10;自動產生的描述"/>
                    <pic:cNvPicPr/>
                  </pic:nvPicPr>
                  <pic:blipFill>
                    <a:blip r:embed="rId18"/>
                    <a:stretch>
                      <a:fillRect/>
                    </a:stretch>
                  </pic:blipFill>
                  <pic:spPr>
                    <a:xfrm>
                      <a:off x="0" y="0"/>
                      <a:ext cx="3089910" cy="993140"/>
                    </a:xfrm>
                    <a:prstGeom prst="rect">
                      <a:avLst/>
                    </a:prstGeom>
                  </pic:spPr>
                </pic:pic>
              </a:graphicData>
            </a:graphic>
          </wp:inline>
        </w:drawing>
      </w:r>
    </w:p>
    <w:p w14:paraId="5B0D0629" w14:textId="612C5647" w:rsidR="00130A19" w:rsidRDefault="00130A19" w:rsidP="00130A19">
      <w:pPr>
        <w:pStyle w:val="aa"/>
      </w:pPr>
      <w:r>
        <w:t xml:space="preserve">figure </w:t>
      </w:r>
      <w:r w:rsidR="00F429BE">
        <w:fldChar w:fldCharType="begin"/>
      </w:r>
      <w:r w:rsidR="00F429BE">
        <w:instrText xml:space="preserve"> SEQ figure \* ARABIC </w:instrText>
      </w:r>
      <w:r w:rsidR="00F429BE">
        <w:fldChar w:fldCharType="separate"/>
      </w:r>
      <w:r w:rsidR="005E7EF6">
        <w:rPr>
          <w:noProof/>
        </w:rPr>
        <w:t>9</w:t>
      </w:r>
      <w:r w:rsidR="00F429BE">
        <w:rPr>
          <w:noProof/>
        </w:rPr>
        <w:fldChar w:fldCharType="end"/>
      </w:r>
      <w:r>
        <w:t>. adding PULSE to improve quality of image</w:t>
      </w:r>
    </w:p>
    <w:p w14:paraId="76E5C14A" w14:textId="77777777" w:rsidR="00130A19" w:rsidRDefault="00130A19" w:rsidP="00130A19">
      <w:r>
        <w:t>Then we trained the model with higher epoch.</w:t>
      </w:r>
    </w:p>
    <w:p w14:paraId="2730CF5F" w14:textId="77777777" w:rsidR="009C15FA" w:rsidRDefault="00130A19" w:rsidP="009C15FA">
      <w:pPr>
        <w:keepNext/>
      </w:pPr>
      <w:r>
        <w:rPr>
          <w:noProof/>
        </w:rPr>
        <w:drawing>
          <wp:inline distT="0" distB="0" distL="0" distR="0" wp14:anchorId="4A2A9455" wp14:editId="0917779A">
            <wp:extent cx="3089910" cy="1029970"/>
            <wp:effectExtent l="0" t="0" r="0" b="0"/>
            <wp:docPr id="5" name="圖片 5" descr="一張含有 個人, 朦朧 的圖片&#10;&#10;自動產生的描述"/>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4" name="圖片 4" descr="一張含有 個人, 朦朧 的圖片&#10;&#10;自動產生的描述"/>
                    <pic:cNvPicPr/>
                  </pic:nvPicPr>
                  <pic:blipFill>
                    <a:blip r:embed="rId19">
                      <a:extLst>
                        <a:ext uri="{28A0092B-C50C-407E-A947-70E740481C1C}">
                          <a14:useLocalDpi xmlns:a14="http://schemas.microsoft.com/office/drawing/2010/main" val="0"/>
                        </a:ext>
                      </a:extLst>
                    </a:blip>
                    <a:stretch>
                      <a:fillRect/>
                    </a:stretch>
                  </pic:blipFill>
                  <pic:spPr>
                    <a:xfrm>
                      <a:off x="0" y="0"/>
                      <a:ext cx="3089910" cy="1029970"/>
                    </a:xfrm>
                    <a:prstGeom prst="rect">
                      <a:avLst/>
                    </a:prstGeom>
                  </pic:spPr>
                </pic:pic>
              </a:graphicData>
            </a:graphic>
          </wp:inline>
        </w:drawing>
      </w:r>
    </w:p>
    <w:p w14:paraId="6892045A" w14:textId="0D60E9E5" w:rsidR="00130A19" w:rsidRDefault="009C15FA" w:rsidP="009C15FA">
      <w:pPr>
        <w:pStyle w:val="aa"/>
      </w:pPr>
      <w:r>
        <w:t xml:space="preserve">figure </w:t>
      </w:r>
      <w:r w:rsidR="00F429BE">
        <w:fldChar w:fldCharType="begin"/>
      </w:r>
      <w:r w:rsidR="00F429BE">
        <w:instrText xml:space="preserve"> SEQ figure \* ARABIC </w:instrText>
      </w:r>
      <w:r w:rsidR="00F429BE">
        <w:fldChar w:fldCharType="separate"/>
      </w:r>
      <w:r w:rsidR="005E7EF6">
        <w:rPr>
          <w:noProof/>
        </w:rPr>
        <w:t>10</w:t>
      </w:r>
      <w:r w:rsidR="00F429BE">
        <w:rPr>
          <w:noProof/>
        </w:rPr>
        <w:fldChar w:fldCharType="end"/>
      </w:r>
      <w:r>
        <w:t xml:space="preserve"> Our style </w:t>
      </w:r>
      <w:proofErr w:type="spellStart"/>
      <w:r>
        <w:t>transfering</w:t>
      </w:r>
      <w:proofErr w:type="spellEnd"/>
      <w:r>
        <w:t xml:space="preserve"> process before adding PULSE</w:t>
      </w:r>
    </w:p>
    <w:p w14:paraId="31A4B492" w14:textId="77777777" w:rsidR="009C15FA" w:rsidRDefault="00130A19" w:rsidP="009C15FA">
      <w:pPr>
        <w:keepNext/>
      </w:pPr>
      <w:r>
        <w:rPr>
          <w:rFonts w:hint="eastAsia"/>
          <w:noProof/>
        </w:rPr>
        <w:drawing>
          <wp:inline distT="0" distB="0" distL="0" distR="0" wp14:anchorId="19032606" wp14:editId="3ED1138E">
            <wp:extent cx="3089910" cy="1029970"/>
            <wp:effectExtent l="0" t="0" r="0" b="0"/>
            <wp:docPr id="6" name="圖片 6" descr="一張含有 個人, 室內, 擺姿勢, 笑臉 的圖片&#10;&#10;自動產生的描述"/>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 name="圖片 5" descr="一張含有 個人, 室內, 擺姿勢, 笑臉 的圖片&#10;&#10;自動產生的描述"/>
                    <pic:cNvPicPr/>
                  </pic:nvPicPr>
                  <pic:blipFill>
                    <a:blip r:embed="rId20">
                      <a:extLst>
                        <a:ext uri="{28A0092B-C50C-407E-A947-70E740481C1C}">
                          <a14:useLocalDpi xmlns:a14="http://schemas.microsoft.com/office/drawing/2010/main" val="0"/>
                        </a:ext>
                      </a:extLst>
                    </a:blip>
                    <a:stretch>
                      <a:fillRect/>
                    </a:stretch>
                  </pic:blipFill>
                  <pic:spPr>
                    <a:xfrm>
                      <a:off x="0" y="0"/>
                      <a:ext cx="3089910" cy="1029970"/>
                    </a:xfrm>
                    <a:prstGeom prst="rect">
                      <a:avLst/>
                    </a:prstGeom>
                  </pic:spPr>
                </pic:pic>
              </a:graphicData>
            </a:graphic>
          </wp:inline>
        </w:drawing>
      </w:r>
    </w:p>
    <w:p w14:paraId="08419162" w14:textId="71C401FC" w:rsidR="00130A19" w:rsidRDefault="009C15FA" w:rsidP="009C15FA">
      <w:pPr>
        <w:pStyle w:val="aa"/>
      </w:pPr>
      <w:r>
        <w:t xml:space="preserve">figure </w:t>
      </w:r>
      <w:r w:rsidR="00F429BE">
        <w:fldChar w:fldCharType="begin"/>
      </w:r>
      <w:r w:rsidR="00F429BE">
        <w:instrText xml:space="preserve"> SEQ figure \* ARABIC </w:instrText>
      </w:r>
      <w:r w:rsidR="00F429BE">
        <w:fldChar w:fldCharType="separate"/>
      </w:r>
      <w:r w:rsidR="005E7EF6">
        <w:rPr>
          <w:noProof/>
        </w:rPr>
        <w:t>11</w:t>
      </w:r>
      <w:r w:rsidR="00F429BE">
        <w:rPr>
          <w:noProof/>
        </w:rPr>
        <w:fldChar w:fldCharType="end"/>
      </w:r>
      <w:r>
        <w:t xml:space="preserve"> Our style </w:t>
      </w:r>
      <w:proofErr w:type="spellStart"/>
      <w:r>
        <w:t>transfering</w:t>
      </w:r>
      <w:proofErr w:type="spellEnd"/>
      <w:r>
        <w:t xml:space="preserve"> process after adding PULSE</w:t>
      </w:r>
    </w:p>
    <w:p w14:paraId="6FB52333" w14:textId="77777777" w:rsidR="006770B6" w:rsidRDefault="009C15FA" w:rsidP="009C15FA">
      <w:r>
        <w:t xml:space="preserve">      As you can see, the quality of image got much better performance. In conclusion, out model is highly dependent on the input image. By adding pulse, our image can tell the difference after the transfer of each layer easily. That say that our approach is working successfully.</w:t>
      </w:r>
      <w:r w:rsidR="00D54083">
        <w:t xml:space="preserve"> </w:t>
      </w:r>
    </w:p>
    <w:p w14:paraId="3E5CC9AF" w14:textId="6A57D46D" w:rsidR="009C15FA" w:rsidRDefault="006770B6" w:rsidP="009C15FA">
      <w:r>
        <w:t xml:space="preserve">    </w:t>
      </w:r>
      <w:r w:rsidR="00D54083">
        <w:t xml:space="preserve">We also </w:t>
      </w:r>
      <w:r w:rsidR="00D54083">
        <w:rPr>
          <w:lang w:eastAsia="zh-TW"/>
        </w:rPr>
        <w:t>obser</w:t>
      </w:r>
      <w:r>
        <w:rPr>
          <w:lang w:eastAsia="zh-TW"/>
        </w:rPr>
        <w:t xml:space="preserve">ve </w:t>
      </w:r>
      <w:r w:rsidR="00D54083">
        <w:rPr>
          <w:rFonts w:hint="eastAsia"/>
          <w:lang w:eastAsia="zh-TW"/>
        </w:rPr>
        <w:t>t</w:t>
      </w:r>
      <w:r w:rsidR="00D54083">
        <w:t xml:space="preserve">hat </w:t>
      </w:r>
      <w:r>
        <w:t xml:space="preserve">the distortion of generated pictures will be greater when the times of inversion increase. To solve this problem, we </w:t>
      </w:r>
      <w:r>
        <w:rPr>
          <w:rFonts w:hint="eastAsia"/>
        </w:rPr>
        <w:t>a</w:t>
      </w:r>
      <w:r>
        <w:t>dd PULSE right after DCGAN let the resolution increase from 64x64 to 256x256. And as picture shows in figure, the distortion became smaller.</w:t>
      </w:r>
    </w:p>
    <w:p w14:paraId="01F08720" w14:textId="77777777" w:rsidR="007C0E9C" w:rsidRPr="009C15FA" w:rsidRDefault="007C0E9C" w:rsidP="009C15FA"/>
    <w:p w14:paraId="269F59D9" w14:textId="69470779" w:rsidR="00D54083" w:rsidRPr="007C0E9C" w:rsidRDefault="007C0E9C" w:rsidP="007C0E9C">
      <w:pPr>
        <w:rPr>
          <w:lang w:eastAsia="zh-TW"/>
        </w:rPr>
      </w:pPr>
      <w:r w:rsidRPr="007C0E9C">
        <w:rPr>
          <w:noProof/>
          <w:lang w:eastAsia="zh-TW"/>
        </w:rPr>
        <w:drawing>
          <wp:inline distT="0" distB="0" distL="0" distR="0" wp14:anchorId="1A2050D1" wp14:editId="28FC7223">
            <wp:extent cx="3089910" cy="1380490"/>
            <wp:effectExtent l="0" t="0" r="0" b="3810"/>
            <wp:docPr id="9" name="圖片 9" descr="一張含有 文字 的圖片&#10;&#10;自動產生的描述"/>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9" name="圖片 9" descr="一張含有 文字 的圖片&#10;&#10;自動產生的描述"/>
                    <pic:cNvPicPr/>
                  </pic:nvPicPr>
                  <pic:blipFill>
                    <a:blip r:embed="rId21"/>
                    <a:stretch>
                      <a:fillRect/>
                    </a:stretch>
                  </pic:blipFill>
                  <pic:spPr>
                    <a:xfrm>
                      <a:off x="0" y="0"/>
                      <a:ext cx="3089910" cy="1380490"/>
                    </a:xfrm>
                    <a:prstGeom prst="rect">
                      <a:avLst/>
                    </a:prstGeom>
                  </pic:spPr>
                </pic:pic>
              </a:graphicData>
            </a:graphic>
          </wp:inline>
        </w:drawing>
      </w:r>
      <w:r>
        <w:rPr>
          <w:lang w:eastAsia="zh-TW"/>
        </w:rPr>
        <w:t>Our Final Overall Architecture</w:t>
      </w:r>
    </w:p>
    <w:p w14:paraId="4918EA19" w14:textId="2C049DCD" w:rsidR="00ED7A24" w:rsidRDefault="00ED7A24" w:rsidP="0057161C">
      <w:pPr>
        <w:pStyle w:val="20"/>
        <w:spacing w:beforeLines="100" w:before="12pt" w:afterLines="100" w:after="12pt"/>
        <w:jc w:val="both"/>
      </w:pPr>
      <w:r w:rsidRPr="00ED7A24">
        <w:t>Evaluation</w:t>
      </w:r>
    </w:p>
    <w:p w14:paraId="17D3D3B4" w14:textId="50195C3A" w:rsidR="00ED7A24" w:rsidRDefault="00ED7A24" w:rsidP="0057161C">
      <w:pPr>
        <w:spacing w:beforeLines="100" w:before="12pt" w:afterLines="100" w:after="12pt"/>
        <w:jc w:val="both"/>
      </w:pPr>
      <w:r>
        <w:t xml:space="preserve">     </w:t>
      </w:r>
      <w:r>
        <w:rPr>
          <w:rFonts w:hint="eastAsia"/>
        </w:rPr>
        <w:t xml:space="preserve"> </w:t>
      </w:r>
      <w:r w:rsidRPr="00ED7A24">
        <w:t xml:space="preserve">Although we can use GAN to generate a fake image, but there is not a perfect criterion to evaluate the model. Because </w:t>
      </w:r>
      <w:r w:rsidRPr="00ED7A24">
        <w:lastRenderedPageBreak/>
        <w:t>training GAN do not need an object function, it is hard to measure the difference between real and fake image. There are still some methods which can judge the quality or diversities of GAN. Because we don’t have much time, we only generate images without evaluation. But we will still introduce some evaluation method, and maybe we can conduct the evaluation in the future.</w:t>
      </w:r>
    </w:p>
    <w:p w14:paraId="4BC44B44" w14:textId="781DDDDD" w:rsidR="00ED7A24" w:rsidRDefault="00ED7A24" w:rsidP="0057161C">
      <w:pPr>
        <w:spacing w:beforeLines="100" w:before="12pt" w:afterLines="100" w:after="12pt"/>
        <w:jc w:val="both"/>
      </w:pPr>
      <w:r w:rsidRPr="00ED7A24">
        <w:rPr>
          <w:b/>
          <w:bCs/>
        </w:rPr>
        <w:t>Inception Score (IS)</w:t>
      </w:r>
      <w:r>
        <w:rPr>
          <w:b/>
          <w:bCs/>
        </w:rPr>
        <w:t xml:space="preserve">.  </w:t>
      </w:r>
      <w:r w:rsidRPr="00ED7A24">
        <w:t xml:space="preserve">Inception Score is calculated based on the </w:t>
      </w:r>
      <w:proofErr w:type="spellStart"/>
      <w:r w:rsidRPr="00ED7A24">
        <w:t>inceptionNet</w:t>
      </w:r>
      <w:proofErr w:type="spellEnd"/>
      <w:r w:rsidRPr="00ED7A24">
        <w:t xml:space="preserve">, it considers the quality and diversities of the generated images. For the quality, it will put a generated image into an </w:t>
      </w:r>
      <w:proofErr w:type="spellStart"/>
      <w:r w:rsidRPr="00ED7A24">
        <w:t>inceptionNet</w:t>
      </w:r>
      <w:proofErr w:type="spellEnd"/>
      <w:r w:rsidRPr="00ED7A24">
        <w:t xml:space="preserve"> to performing classification, if the quality of the image is high, then would have high probability to be label a certain class. On the other hand, the measure of diversity is to generate a large enough number of images by the model. Ideally, the number of each category should be similar, or it would be lack of diversity. The formula of Inception Score is</w:t>
      </w:r>
      <w:r w:rsidR="00A631E5">
        <w:t xml:space="preserve"> equation (2).</w:t>
      </w:r>
    </w:p>
    <w:p w14:paraId="626CF03D" w14:textId="661B120C" w:rsidR="00A631E5" w:rsidRPr="00A631E5" w:rsidRDefault="00A631E5" w:rsidP="0057161C">
      <w:pPr>
        <w:spacing w:beforeLines="100" w:before="12pt" w:afterLines="100" w:after="12pt"/>
        <w:jc w:val="center"/>
      </w:pPr>
      <m:oMathPara>
        <m:oMath>
          <m:r>
            <m:rPr>
              <m:sty m:val="p"/>
            </m:rPr>
            <w:rPr>
              <w:rFonts w:ascii="Cambria Math" w:hAnsi="Cambria Math"/>
            </w:rPr>
            <m:t xml:space="preserve">                IS</m:t>
          </m:r>
          <m:d>
            <m:dPr>
              <m:ctrlPr>
                <w:rPr>
                  <w:rFonts w:ascii="Cambria Math" w:hAnsi="Cambria Math"/>
                </w:rPr>
              </m:ctrlPr>
            </m:dPr>
            <m:e>
              <m:r>
                <m:rPr>
                  <m:sty m:val="p"/>
                </m:rPr>
                <w:rPr>
                  <w:rFonts w:ascii="Cambria Math" w:hAnsi="Cambria Math"/>
                </w:rPr>
                <m:t>G</m:t>
              </m:r>
            </m:e>
          </m:d>
          <m:r>
            <w:rPr>
              <w:rFonts w:ascii="Cambria Math" w:hAnsi="Cambria Math"/>
            </w:rPr>
            <m:t>=</m:t>
          </m:r>
          <m:r>
            <m:rPr>
              <m:sty m:val="p"/>
            </m:rPr>
            <w:rPr>
              <w:rFonts w:ascii="Cambria Math" w:hAnsi="Cambria Math"/>
            </w:rPr>
            <m:t>exp⁡</m:t>
          </m:r>
          <m:r>
            <w:rPr>
              <w:rFonts w:ascii="Cambria Math" w:hAnsi="Cambria Math"/>
            </w:rPr>
            <m:t>(</m:t>
          </m:r>
          <m:sSub>
            <m:sSubPr>
              <m:ctrlPr>
                <w:rPr>
                  <w:rFonts w:ascii="Cambria Math" w:hAnsi="Cambria Math"/>
                  <w:i/>
                </w:rPr>
              </m:ctrlPr>
            </m:sSubPr>
            <m:e>
              <m:r>
                <w:rPr>
                  <w:rFonts w:ascii="Cambria Math" w:hAnsi="Cambria Math"/>
                </w:rPr>
                <m:t>E</m:t>
              </m:r>
            </m:e>
            <m:sub>
              <m:d>
                <m:dPr>
                  <m:begChr m:val="{"/>
                  <m:endChr m:val="}"/>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p</m:t>
                      </m:r>
                    </m:e>
                    <m:sub>
                      <m:r>
                        <w:rPr>
                          <w:rFonts w:ascii="Cambria Math" w:hAnsi="Cambria Math"/>
                        </w:rPr>
                        <m:t>g</m:t>
                      </m:r>
                    </m:sub>
                  </m:sSub>
                </m:e>
              </m:d>
            </m:sub>
          </m:sSub>
          <m:sSub>
            <m:sSubPr>
              <m:ctrlPr>
                <w:rPr>
                  <w:rFonts w:ascii="Cambria Math" w:hAnsi="Cambria Math"/>
                  <w:i/>
                </w:rPr>
              </m:ctrlPr>
            </m:sSubPr>
            <m:e>
              <m:r>
                <w:rPr>
                  <w:rFonts w:ascii="Cambria Math" w:hAnsi="Cambria Math"/>
                </w:rPr>
                <m:t>D</m:t>
              </m:r>
            </m:e>
            <m:sub>
              <m:r>
                <w:rPr>
                  <w:rFonts w:ascii="Cambria Math" w:hAnsi="Cambria Math"/>
                </w:rPr>
                <m:t>KL</m:t>
              </m:r>
            </m:sub>
          </m:sSub>
          <m:r>
            <w:rPr>
              <w:rFonts w:ascii="Cambria Math" w:hAnsi="Cambria Math"/>
            </w:rPr>
            <m:t>(p(y|x)||p(x)))          (2)</m:t>
          </m:r>
        </m:oMath>
      </m:oMathPara>
    </w:p>
    <w:p w14:paraId="379030E0" w14:textId="761E4643" w:rsidR="00A631E5" w:rsidRDefault="00A631E5" w:rsidP="0057161C">
      <w:pPr>
        <w:spacing w:beforeLines="100" w:before="12pt" w:afterLines="100" w:after="12pt"/>
        <w:jc w:val="both"/>
      </w:pPr>
      <w:r>
        <w:t>The actual meaning is the difference between the entropy of the distribution function of all generated samples in each category and the entropy of the probability distribution of each sample in each category.</w:t>
      </w:r>
      <w:r>
        <w:rPr>
          <w:rFonts w:hint="eastAsia"/>
        </w:rPr>
        <w:t xml:space="preserve"> </w:t>
      </w:r>
      <w:r>
        <w:t xml:space="preserve">But the Inception Score has some limitation. First, high quality images can get a high IS value, but high IS value doesn’t mean they would be high images. Second, the original calculation needs lots of images to achieve a much precise result. Third, the </w:t>
      </w:r>
      <w:proofErr w:type="spellStart"/>
      <w:r>
        <w:t>inceptionNet</w:t>
      </w:r>
      <w:proofErr w:type="spellEnd"/>
      <w:r>
        <w:t xml:space="preserve"> is trained on the ImageNet, so the GAN should also use ImageNet to train, or the score has no meaning. Last, inception score would not tell us whether the GAN has the overfitting problem.</w:t>
      </w:r>
    </w:p>
    <w:p w14:paraId="027A76AC" w14:textId="08ED07D3" w:rsidR="00A631E5" w:rsidRDefault="00A631E5" w:rsidP="0057161C">
      <w:pPr>
        <w:spacing w:beforeLines="100" w:before="12pt" w:afterLines="100" w:after="12pt"/>
        <w:jc w:val="both"/>
      </w:pPr>
      <w:proofErr w:type="spellStart"/>
      <w:r w:rsidRPr="00A631E5">
        <w:rPr>
          <w:b/>
          <w:bCs/>
        </w:rPr>
        <w:t>Frechet</w:t>
      </w:r>
      <w:proofErr w:type="spellEnd"/>
      <w:r w:rsidRPr="00A631E5">
        <w:rPr>
          <w:b/>
          <w:bCs/>
        </w:rPr>
        <w:t xml:space="preserve"> Inception Distance score (FID).  </w:t>
      </w:r>
      <w:r w:rsidRPr="00A631E5">
        <w:t xml:space="preserve">FID is a new method proposed as an improvement of IS, it will calculate the mean and covariance of the images based on the comparison of the statistics of a set of generated images with the statistics of real images from the target domain. The output of the function is generalized to a multivariate Gaussian distribution. These statistics are then used to calculate the activation functions on the real and generated image sets, and the distance between these two distributions is calculated using the </w:t>
      </w:r>
      <w:proofErr w:type="spellStart"/>
      <w:r w:rsidRPr="00A631E5">
        <w:t>Frechet</w:t>
      </w:r>
      <w:proofErr w:type="spellEnd"/>
      <w:r w:rsidRPr="00A631E5">
        <w:t xml:space="preserve"> distance (aka Wasserstein-2 distance). The formula of FID is</w:t>
      </w:r>
      <w:r>
        <w:t xml:space="preserve"> equation (3).</w:t>
      </w:r>
    </w:p>
    <w:p w14:paraId="48802271" w14:textId="3DB4283D" w:rsidR="00A631E5" w:rsidRPr="00036D84" w:rsidRDefault="00A631E5" w:rsidP="0057161C">
      <w:pPr>
        <w:spacing w:beforeLines="100" w:before="12pt" w:afterLines="100" w:after="12pt"/>
      </w:pPr>
      <m:oMathPara>
        <m:oMath>
          <m:r>
            <m:rPr>
              <m:sty m:val="p"/>
            </m:rPr>
            <w:rPr>
              <w:rFonts w:ascii="Cambria Math" w:hAnsi="Cambria Math"/>
            </w:rPr>
            <m:t xml:space="preserve"> FID</m:t>
          </m:r>
          <m:d>
            <m:dPr>
              <m:ctrlPr>
                <w:rPr>
                  <w:rFonts w:ascii="Cambria Math" w:hAnsi="Cambria Math"/>
                </w:rPr>
              </m:ctrlPr>
            </m:dPr>
            <m:e>
              <m:r>
                <m:rPr>
                  <m:sty m:val="p"/>
                </m:rPr>
                <w:rPr>
                  <w:rFonts w:ascii="Cambria Math" w:hAnsi="Cambria Math"/>
                </w:rPr>
                <m:t>x,g</m:t>
              </m:r>
            </m:e>
          </m:d>
          <m:r>
            <m:rPr>
              <m:sty m:val="p"/>
            </m:rPr>
            <w:rPr>
              <w:rFonts w:ascii="Cambria Math" w:hAnsi="Cambria Math"/>
            </w:rPr>
            <m:t>=</m:t>
          </m:r>
          <m:sSubSup>
            <m:sSubSupPr>
              <m:ctrlPr>
                <w:rPr>
                  <w:rFonts w:ascii="Cambria Math" w:hAnsi="Cambria Math"/>
                </w:rPr>
              </m:ctrlPr>
            </m:sSubSupPr>
            <m:e>
              <m:d>
                <m:dPr>
                  <m:begChr m:val="|"/>
                  <m:endChr m:val="|"/>
                  <m:ctrlPr>
                    <w:rPr>
                      <w:rFonts w:ascii="Cambria Math" w:hAnsi="Cambria Math"/>
                    </w:rPr>
                  </m:ctrlPr>
                </m:dPr>
                <m:e>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u</m:t>
                          </m:r>
                        </m:e>
                        <m:sub>
                          <m:r>
                            <m:rPr>
                              <m:sty m:val="p"/>
                            </m:rPr>
                            <w:rPr>
                              <w:rFonts w:ascii="Cambria Math" w:hAnsi="Cambria Math"/>
                            </w:rPr>
                            <m:t>x</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u</m:t>
                          </m:r>
                        </m:e>
                        <m:sub>
                          <m:r>
                            <m:rPr>
                              <m:sty m:val="p"/>
                            </m:rPr>
                            <w:rPr>
                              <w:rFonts w:ascii="Cambria Math" w:hAnsi="Cambria Math"/>
                            </w:rPr>
                            <m:t>g</m:t>
                          </m:r>
                        </m:sub>
                      </m:sSub>
                    </m:e>
                  </m:d>
                </m:e>
              </m:d>
            </m:e>
            <m:sub>
              <m:r>
                <m:rPr>
                  <m:sty m:val="p"/>
                </m:rPr>
                <w:rPr>
                  <w:rFonts w:ascii="Cambria Math" w:hAnsi="Cambria Math"/>
                </w:rPr>
                <m:t>2</m:t>
              </m:r>
            </m:sub>
            <m:sup>
              <m:r>
                <m:rPr>
                  <m:sty m:val="p"/>
                </m:rPr>
                <w:rPr>
                  <w:rFonts w:ascii="Cambria Math" w:hAnsi="Cambria Math"/>
                </w:rPr>
                <m:t>2</m:t>
              </m:r>
            </m:sup>
          </m:sSubSup>
          <m:r>
            <w:rPr>
              <w:rFonts w:ascii="Cambria Math" w:hAnsi="Cambria Math"/>
            </w:rPr>
            <m:t>+Tr(</m:t>
          </m:r>
          <m:sSub>
            <m:sSubPr>
              <m:ctrlPr>
                <w:rPr>
                  <w:rFonts w:ascii="Cambria Math" w:hAnsi="Cambria Math"/>
                  <w:i/>
                </w:rPr>
              </m:ctrlPr>
            </m:sSubPr>
            <m:e>
              <m:r>
                <w:rPr>
                  <w:rFonts w:ascii="Cambria Math" w:hAnsi="Cambria Math" w:hint="eastAsia"/>
                </w:rPr>
                <m:t>Σ</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hint="eastAsia"/>
                </w:rPr>
                <m:t>Σ</m:t>
              </m:r>
            </m:e>
            <m:sub>
              <m:r>
                <w:rPr>
                  <w:rFonts w:ascii="Cambria Math" w:hAnsi="Cambria Math"/>
                </w:rPr>
                <m:t>g</m:t>
              </m:r>
            </m:sub>
          </m:sSub>
          <m:r>
            <w:rPr>
              <w:rFonts w:ascii="Cambria Math" w:hAnsi="Cambria Math"/>
            </w:rPr>
            <m:t>-2</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hint="eastAsia"/>
                        </w:rPr>
                        <m:t>Σ</m:t>
                      </m:r>
                    </m:e>
                    <m:sub>
                      <m:r>
                        <w:rPr>
                          <w:rFonts w:ascii="Cambria Math" w:hAnsi="Cambria Math"/>
                        </w:rPr>
                        <m:t>x</m:t>
                      </m:r>
                    </m:sub>
                  </m:sSub>
                  <m:sSub>
                    <m:sSubPr>
                      <m:ctrlPr>
                        <w:rPr>
                          <w:rFonts w:ascii="Cambria Math" w:hAnsi="Cambria Math"/>
                          <w:i/>
                        </w:rPr>
                      </m:ctrlPr>
                    </m:sSubPr>
                    <m:e>
                      <m:r>
                        <w:rPr>
                          <w:rFonts w:ascii="Cambria Math" w:hAnsi="Cambria Math" w:hint="eastAsia"/>
                        </w:rPr>
                        <m:t>Σ</m:t>
                      </m:r>
                      <m:ctrlPr>
                        <w:rPr>
                          <w:rFonts w:ascii="Cambria Math" w:hAnsi="Cambria Math" w:hint="eastAsia"/>
                          <w:i/>
                        </w:rPr>
                      </m:ctrlPr>
                    </m:e>
                    <m:sub>
                      <m:r>
                        <w:rPr>
                          <w:rFonts w:ascii="Cambria Math" w:hAnsi="Cambria Math"/>
                        </w:rPr>
                        <m:t>g</m:t>
                      </m:r>
                    </m:sub>
                  </m:sSub>
                </m:e>
              </m:d>
            </m:e>
            <m:sup>
              <m:f>
                <m:fPr>
                  <m:ctrlPr>
                    <w:rPr>
                      <w:rFonts w:ascii="Cambria Math" w:hAnsi="Cambria Math"/>
                      <w:i/>
                    </w:rPr>
                  </m:ctrlPr>
                </m:fPr>
                <m:num>
                  <m:r>
                    <w:rPr>
                      <w:rFonts w:ascii="Cambria Math" w:hAnsi="Cambria Math"/>
                    </w:rPr>
                    <m:t>1</m:t>
                  </m:r>
                </m:num>
                <m:den>
                  <m:r>
                    <w:rPr>
                      <w:rFonts w:ascii="Cambria Math" w:hAnsi="Cambria Math"/>
                    </w:rPr>
                    <m:t>2</m:t>
                  </m:r>
                </m:den>
              </m:f>
            </m:sup>
          </m:sSup>
          <m:r>
            <w:rPr>
              <w:rFonts w:ascii="Cambria Math" w:hAnsi="Cambria Math"/>
            </w:rPr>
            <m:t>)     (3)</m:t>
          </m:r>
        </m:oMath>
      </m:oMathPara>
    </w:p>
    <w:p w14:paraId="3B768223" w14:textId="77777777" w:rsidR="00A631E5" w:rsidRPr="00A631E5" w:rsidRDefault="00A631E5" w:rsidP="0057161C">
      <w:pPr>
        <w:spacing w:beforeLines="100" w:before="12pt" w:afterLines="100" w:after="12pt"/>
      </w:pPr>
      <w:r w:rsidRPr="00A631E5">
        <w:t>The smaller the FID, the closer the generated distribution is to the real image.</w:t>
      </w:r>
    </w:p>
    <w:p w14:paraId="0851E30D" w14:textId="2506BDD5" w:rsidR="00A631E5" w:rsidRDefault="00906EE6" w:rsidP="0057161C">
      <w:pPr>
        <w:pStyle w:val="10"/>
        <w:spacing w:beforeLines="100" w:before="12pt" w:afterLines="100" w:after="12pt"/>
        <w:jc w:val="center"/>
      </w:pPr>
      <w:r>
        <w:t>Discussion</w:t>
      </w:r>
    </w:p>
    <w:p w14:paraId="0EAD6275" w14:textId="67BB0982" w:rsidR="002557BA" w:rsidRPr="002557BA" w:rsidRDefault="002557BA" w:rsidP="0057161C">
      <w:pPr>
        <w:spacing w:beforeLines="100" w:before="12pt" w:afterLines="100" w:after="12pt"/>
        <w:jc w:val="both"/>
      </w:pPr>
      <w:r>
        <w:t xml:space="preserve">      </w:t>
      </w:r>
      <w:r w:rsidRPr="002557BA">
        <w:t>Regarding the method we used, we present some advantages and disadvantages for discussion.</w:t>
      </w:r>
      <w:r>
        <w:t xml:space="preserve"> </w:t>
      </w:r>
    </w:p>
    <w:p w14:paraId="46A214D6" w14:textId="79DAAD70" w:rsidR="002557BA" w:rsidRDefault="002557BA" w:rsidP="0057161C">
      <w:pPr>
        <w:pStyle w:val="20"/>
        <w:spacing w:beforeLines="100" w:before="12pt" w:afterLines="100" w:after="12pt"/>
        <w:jc w:val="both"/>
      </w:pPr>
      <w:r>
        <w:rPr>
          <w:rFonts w:hint="eastAsia"/>
        </w:rPr>
        <w:t xml:space="preserve"> </w:t>
      </w:r>
      <w:r w:rsidRPr="002557BA">
        <w:t>Advantage</w:t>
      </w:r>
      <w:r w:rsidR="00DB5967">
        <w:t>s</w:t>
      </w:r>
      <w:r>
        <w:t xml:space="preserve"> </w:t>
      </w:r>
    </w:p>
    <w:p w14:paraId="1B4D27A5" w14:textId="46756FCF" w:rsidR="007E6C23" w:rsidRDefault="007E6C23" w:rsidP="0057161C">
      <w:pPr>
        <w:spacing w:beforeLines="100" w:before="12pt" w:afterLines="100" w:after="12pt"/>
        <w:jc w:val="both"/>
        <w:rPr>
          <w:lang w:eastAsia="zh-TW"/>
        </w:rPr>
      </w:pPr>
      <w:r>
        <w:rPr>
          <w:rFonts w:hint="eastAsia"/>
          <w:lang w:eastAsia="zh-TW"/>
        </w:rPr>
        <w:t xml:space="preserve"> </w:t>
      </w:r>
      <w:r>
        <w:rPr>
          <w:lang w:eastAsia="zh-TW"/>
        </w:rPr>
        <w:t xml:space="preserve">     </w:t>
      </w:r>
      <w:r w:rsidRPr="007E6C23">
        <w:rPr>
          <w:lang w:eastAsia="zh-TW"/>
        </w:rPr>
        <w:t xml:space="preserve">First, we used DCGAN to train the model. Compared with traditional GAN, DCGAN has the following characteristics </w:t>
      </w:r>
      <w:r>
        <w:rPr>
          <w:lang w:eastAsia="zh-TW"/>
        </w:rPr>
        <w:t>[</w:t>
      </w:r>
      <w:r w:rsidR="00DB5967">
        <w:rPr>
          <w:lang w:eastAsia="zh-TW"/>
        </w:rPr>
        <w:t>6</w:t>
      </w:r>
      <w:r>
        <w:rPr>
          <w:lang w:eastAsia="zh-TW"/>
        </w:rPr>
        <w:t>]</w:t>
      </w:r>
      <w:r w:rsidRPr="007E6C23">
        <w:rPr>
          <w:lang w:eastAsia="zh-TW"/>
        </w:rPr>
        <w:t>:</w:t>
      </w:r>
      <w:r>
        <w:rPr>
          <w:lang w:eastAsia="zh-TW"/>
        </w:rPr>
        <w:t xml:space="preserve"> </w:t>
      </w:r>
    </w:p>
    <w:p w14:paraId="1C668EE9" w14:textId="77777777" w:rsidR="00DB5967" w:rsidRDefault="00DB5967" w:rsidP="00036B81">
      <w:pPr>
        <w:pStyle w:val="a9"/>
        <w:numPr>
          <w:ilvl w:val="0"/>
          <w:numId w:val="20"/>
        </w:numPr>
        <w:spacing w:beforeLines="100" w:before="12pt" w:afterLines="100" w:after="12pt"/>
        <w:ind w:startChars="0"/>
        <w:jc w:val="both"/>
        <w:rPr>
          <w:lang w:eastAsia="zh-TW"/>
        </w:rPr>
      </w:pPr>
      <w:r>
        <w:rPr>
          <w:lang w:eastAsia="zh-TW"/>
        </w:rPr>
        <w:t xml:space="preserve">Use </w:t>
      </w:r>
      <w:proofErr w:type="spellStart"/>
      <w:r>
        <w:rPr>
          <w:lang w:eastAsia="zh-TW"/>
        </w:rPr>
        <w:t>strided</w:t>
      </w:r>
      <w:proofErr w:type="spellEnd"/>
      <w:r>
        <w:rPr>
          <w:lang w:eastAsia="zh-TW"/>
        </w:rPr>
        <w:t xml:space="preserve"> convolutions in the discriminator model instead of pooling layers; In the generator model, use fractional convolutions to complete the generation process from random noise to images.</w:t>
      </w:r>
    </w:p>
    <w:p w14:paraId="1EF00ACA" w14:textId="77777777" w:rsidR="00DB5967" w:rsidRDefault="00DB5967" w:rsidP="00036B81">
      <w:pPr>
        <w:pStyle w:val="a9"/>
        <w:numPr>
          <w:ilvl w:val="0"/>
          <w:numId w:val="20"/>
        </w:numPr>
        <w:spacing w:beforeLines="100" w:before="12pt" w:afterLines="100" w:after="12pt"/>
        <w:ind w:startChars="0"/>
        <w:jc w:val="both"/>
        <w:rPr>
          <w:lang w:eastAsia="zh-TW"/>
        </w:rPr>
      </w:pPr>
      <w:r>
        <w:rPr>
          <w:lang w:eastAsia="zh-TW"/>
        </w:rPr>
        <w:t>In the network structure, in addition to the output layer of the generator and the input layer of the corresponding discriminator, Batch Normalization is used on other layers. In this way, fixes weak initializations and resolves gradient propagation. To each layer, it also prevents the generator from converging all samples to the same point.</w:t>
      </w:r>
    </w:p>
    <w:p w14:paraId="224F4380" w14:textId="41F8B79A" w:rsidR="00DB5967" w:rsidRDefault="00DB5967" w:rsidP="00036B81">
      <w:pPr>
        <w:pStyle w:val="a9"/>
        <w:numPr>
          <w:ilvl w:val="0"/>
          <w:numId w:val="20"/>
        </w:numPr>
        <w:spacing w:beforeLines="100" w:before="12pt" w:afterLines="100" w:after="12pt"/>
        <w:ind w:startChars="0"/>
        <w:jc w:val="both"/>
        <w:rPr>
          <w:lang w:eastAsia="zh-TW"/>
        </w:rPr>
      </w:pPr>
      <w:r>
        <w:rPr>
          <w:lang w:eastAsia="zh-TW"/>
        </w:rPr>
        <w:t>DCGAN uses various activation functions, such as Adam optimization, Rectified Linear Unit (</w:t>
      </w:r>
      <w:proofErr w:type="spellStart"/>
      <w:r>
        <w:rPr>
          <w:lang w:eastAsia="zh-TW"/>
        </w:rPr>
        <w:t>ReLU</w:t>
      </w:r>
      <w:proofErr w:type="spellEnd"/>
      <w:r>
        <w:rPr>
          <w:lang w:eastAsia="zh-TW"/>
        </w:rPr>
        <w:t xml:space="preserve">) activation function, and Leaky </w:t>
      </w:r>
      <w:proofErr w:type="spellStart"/>
      <w:r>
        <w:rPr>
          <w:lang w:eastAsia="zh-TW"/>
        </w:rPr>
        <w:t>ReLU</w:t>
      </w:r>
      <w:proofErr w:type="spellEnd"/>
      <w:r>
        <w:rPr>
          <w:lang w:eastAsia="zh-TW"/>
        </w:rPr>
        <w:t>.</w:t>
      </w:r>
    </w:p>
    <w:p w14:paraId="7DA853E0" w14:textId="2326554A" w:rsidR="00DB5967" w:rsidRDefault="00DB5967" w:rsidP="0057161C">
      <w:pPr>
        <w:spacing w:beforeLines="100" w:before="12pt" w:afterLines="100" w:after="12pt"/>
        <w:jc w:val="both"/>
        <w:rPr>
          <w:lang w:eastAsia="zh-TW"/>
        </w:rPr>
      </w:pPr>
      <w:r>
        <w:rPr>
          <w:lang w:eastAsia="zh-TW"/>
        </w:rPr>
        <w:t xml:space="preserve">      </w:t>
      </w:r>
      <w:r w:rsidRPr="00DB5967">
        <w:rPr>
          <w:lang w:eastAsia="zh-TW"/>
        </w:rPr>
        <w:t xml:space="preserve">Second, we used </w:t>
      </w:r>
      <w:proofErr w:type="spellStart"/>
      <w:r w:rsidRPr="00DB5967">
        <w:rPr>
          <w:lang w:eastAsia="zh-TW"/>
        </w:rPr>
        <w:t>StyleGAN</w:t>
      </w:r>
      <w:proofErr w:type="spellEnd"/>
      <w:r w:rsidRPr="00DB5967">
        <w:rPr>
          <w:lang w:eastAsia="zh-TW"/>
        </w:rPr>
        <w:t xml:space="preserve"> to transfer image style. </w:t>
      </w:r>
      <w:proofErr w:type="spellStart"/>
      <w:r w:rsidRPr="00DB5967">
        <w:rPr>
          <w:lang w:eastAsia="zh-TW"/>
        </w:rPr>
        <w:t>StyleGAN</w:t>
      </w:r>
      <w:proofErr w:type="spellEnd"/>
      <w:r w:rsidRPr="00DB5967">
        <w:rPr>
          <w:lang w:eastAsia="zh-TW"/>
        </w:rPr>
        <w:t xml:space="preserve"> has the following characteristics:</w:t>
      </w:r>
      <w:r>
        <w:rPr>
          <w:lang w:eastAsia="zh-TW"/>
        </w:rPr>
        <w:t xml:space="preserve"> </w:t>
      </w:r>
    </w:p>
    <w:p w14:paraId="08888091" w14:textId="77777777" w:rsidR="00DB5967" w:rsidRDefault="00DB5967" w:rsidP="00036B81">
      <w:pPr>
        <w:pStyle w:val="a9"/>
        <w:numPr>
          <w:ilvl w:val="0"/>
          <w:numId w:val="21"/>
        </w:numPr>
        <w:spacing w:beforeLines="100" w:before="12pt" w:afterLines="100" w:after="12pt"/>
        <w:ind w:startChars="0"/>
        <w:jc w:val="both"/>
        <w:rPr>
          <w:lang w:eastAsia="zh-TW"/>
        </w:rPr>
      </w:pPr>
      <w:r>
        <w:rPr>
          <w:lang w:eastAsia="zh-TW"/>
        </w:rPr>
        <w:t>It generates artificial images step-by-step, starting from very low resolutions and going all the way up to high resolutions. By modifying the input at each level in the network separately, it can control the visual features represented at that level, from coarse features such as pose, face shape to fine details such as hair color, then without affecting others' levels.</w:t>
      </w:r>
    </w:p>
    <w:p w14:paraId="10A2D027" w14:textId="0B3843AA" w:rsidR="00DB5967" w:rsidRPr="00DB5967" w:rsidRDefault="00DB5967" w:rsidP="00036B81">
      <w:pPr>
        <w:pStyle w:val="a9"/>
        <w:numPr>
          <w:ilvl w:val="0"/>
          <w:numId w:val="21"/>
        </w:numPr>
        <w:spacing w:beforeLines="100" w:before="12pt" w:afterLines="100" w:after="12pt"/>
        <w:ind w:startChars="0"/>
        <w:jc w:val="both"/>
        <w:rPr>
          <w:lang w:eastAsia="zh-TW"/>
        </w:rPr>
      </w:pPr>
      <w:proofErr w:type="spellStart"/>
      <w:r>
        <w:rPr>
          <w:lang w:eastAsia="zh-TW"/>
        </w:rPr>
        <w:t>StyleGAN</w:t>
      </w:r>
      <w:proofErr w:type="spellEnd"/>
      <w:r>
        <w:rPr>
          <w:lang w:eastAsia="zh-TW"/>
        </w:rPr>
        <w:t xml:space="preserve"> can not only generate high-quality and realistic images, but also enables better control and understanding of the generated images, and even makes it easier than ever to generate high-confidence fake images.</w:t>
      </w:r>
    </w:p>
    <w:p w14:paraId="2F2025A2" w14:textId="112724A5" w:rsidR="007E6C23" w:rsidRDefault="007E6C23" w:rsidP="0057161C">
      <w:pPr>
        <w:pStyle w:val="20"/>
        <w:spacing w:beforeLines="100" w:before="12pt" w:afterLines="100" w:after="12pt"/>
      </w:pPr>
      <w:r>
        <w:t>Disa</w:t>
      </w:r>
      <w:r w:rsidRPr="002557BA">
        <w:t>dvantage</w:t>
      </w:r>
      <w:r w:rsidR="00DB5967">
        <w:t>s</w:t>
      </w:r>
    </w:p>
    <w:p w14:paraId="1C11C0A8" w14:textId="77777777" w:rsidR="00DB5967" w:rsidRDefault="00DB5967" w:rsidP="0057161C">
      <w:pPr>
        <w:spacing w:beforeLines="100" w:before="12pt" w:afterLines="100" w:after="12pt"/>
        <w:jc w:val="both"/>
      </w:pPr>
      <w:r>
        <w:t xml:space="preserve">      </w:t>
      </w:r>
      <w:r w:rsidRPr="00DB5967">
        <w:t>About DCGAN, we also discuss its shortcoming:</w:t>
      </w:r>
      <w:r>
        <w:t xml:space="preserve"> </w:t>
      </w:r>
    </w:p>
    <w:p w14:paraId="3F14AAEA" w14:textId="77777777" w:rsidR="00DB5967" w:rsidRDefault="00DB5967" w:rsidP="00036B81">
      <w:pPr>
        <w:pStyle w:val="a9"/>
        <w:numPr>
          <w:ilvl w:val="0"/>
          <w:numId w:val="22"/>
        </w:numPr>
        <w:spacing w:beforeLines="100" w:before="12pt" w:afterLines="100" w:after="12pt"/>
        <w:ind w:startChars="0"/>
        <w:jc w:val="both"/>
      </w:pPr>
      <w:r>
        <w:t>Since removing the fully connected layer, and directly using the convolution layer to connect the input and output layers of the generator and discriminator. It increases the stability of the model but slows down the convergence speed.</w:t>
      </w:r>
    </w:p>
    <w:p w14:paraId="74115B84" w14:textId="77777777" w:rsidR="00DB5967" w:rsidRDefault="00DB5967" w:rsidP="00036B81">
      <w:pPr>
        <w:pStyle w:val="a9"/>
        <w:numPr>
          <w:ilvl w:val="0"/>
          <w:numId w:val="22"/>
        </w:numPr>
        <w:spacing w:beforeLines="100" w:before="12pt" w:afterLines="100" w:after="12pt"/>
        <w:ind w:startChars="0"/>
        <w:jc w:val="both"/>
      </w:pPr>
      <w:r>
        <w:t xml:space="preserve">The generator produces a limited variety of samples and is highly sensitive to the hyperparameter selections. </w:t>
      </w:r>
    </w:p>
    <w:p w14:paraId="6D2B1D68" w14:textId="58F0DC06" w:rsidR="00DB5967" w:rsidRDefault="00DB5967" w:rsidP="00036B81">
      <w:pPr>
        <w:pStyle w:val="a9"/>
        <w:numPr>
          <w:ilvl w:val="0"/>
          <w:numId w:val="22"/>
        </w:numPr>
        <w:spacing w:beforeLines="100" w:before="12pt" w:afterLines="100" w:after="12pt"/>
        <w:ind w:startChars="0"/>
        <w:jc w:val="both"/>
      </w:pPr>
      <w:r>
        <w:t>About the parameters of the model, they destabilize and never converge.</w:t>
      </w:r>
    </w:p>
    <w:p w14:paraId="735A3018" w14:textId="77777777" w:rsidR="00DB5967" w:rsidRDefault="00DB5967" w:rsidP="0057161C">
      <w:pPr>
        <w:spacing w:beforeLines="100" w:before="12pt" w:afterLines="100" w:after="12pt"/>
        <w:jc w:val="both"/>
      </w:pPr>
      <w:r>
        <w:lastRenderedPageBreak/>
        <w:t xml:space="preserve">      </w:t>
      </w:r>
      <w:r w:rsidRPr="00DB5967">
        <w:t xml:space="preserve">Then, about </w:t>
      </w:r>
      <w:proofErr w:type="spellStart"/>
      <w:r w:rsidRPr="00DB5967">
        <w:t>StyleGAN</w:t>
      </w:r>
      <w:proofErr w:type="spellEnd"/>
      <w:r w:rsidRPr="00DB5967">
        <w:t xml:space="preserve"> also has some disadvantages that need to improve:</w:t>
      </w:r>
      <w:r>
        <w:t xml:space="preserve"> </w:t>
      </w:r>
    </w:p>
    <w:p w14:paraId="060E4D94" w14:textId="77777777" w:rsidR="00DB5967" w:rsidRDefault="00DB5967" w:rsidP="00036B81">
      <w:pPr>
        <w:pStyle w:val="a9"/>
        <w:numPr>
          <w:ilvl w:val="0"/>
          <w:numId w:val="23"/>
        </w:numPr>
        <w:spacing w:beforeLines="100" w:before="12pt" w:afterLines="100" w:after="12pt"/>
        <w:ind w:startChars="0"/>
        <w:jc w:val="both"/>
      </w:pPr>
      <w:r>
        <w:t xml:space="preserve">Obviously, using </w:t>
      </w:r>
      <w:proofErr w:type="spellStart"/>
      <w:r>
        <w:t>StyleGAN</w:t>
      </w:r>
      <w:proofErr w:type="spellEnd"/>
      <w:r>
        <w:t xml:space="preserve"> to generate images sometimes contains artifacts which like speckled. </w:t>
      </w:r>
    </w:p>
    <w:p w14:paraId="5FB94985" w14:textId="6664132A" w:rsidR="00DB5967" w:rsidRDefault="00DB5967" w:rsidP="00036B81">
      <w:pPr>
        <w:pStyle w:val="a9"/>
        <w:numPr>
          <w:ilvl w:val="0"/>
          <w:numId w:val="23"/>
        </w:numPr>
        <w:spacing w:beforeLines="100" w:before="12pt" w:afterLines="100" w:after="12pt"/>
        <w:ind w:startChars="0"/>
        <w:jc w:val="both"/>
      </w:pPr>
      <w:r>
        <w:t>Many details such as teeth, eyes, and other parts are not clear enough.</w:t>
      </w:r>
    </w:p>
    <w:p w14:paraId="0DD5EFE2" w14:textId="3F497A48" w:rsidR="00DB5967" w:rsidRDefault="00DB5967" w:rsidP="0057161C">
      <w:pPr>
        <w:pStyle w:val="20"/>
        <w:spacing w:beforeLines="100" w:before="12pt" w:afterLines="100" w:after="12pt"/>
        <w:jc w:val="both"/>
      </w:pPr>
      <w:r>
        <w:t xml:space="preserve">Discussion of </w:t>
      </w:r>
      <w:r w:rsidR="007D6AC1">
        <w:t>O</w:t>
      </w:r>
      <w:r>
        <w:t xml:space="preserve">ur </w:t>
      </w:r>
      <w:r w:rsidR="007D6AC1">
        <w:t>W</w:t>
      </w:r>
      <w:r>
        <w:t>ork</w:t>
      </w:r>
    </w:p>
    <w:p w14:paraId="551979CC" w14:textId="60EC5D4A" w:rsidR="002557BA" w:rsidRDefault="0057161C" w:rsidP="0057161C">
      <w:pPr>
        <w:spacing w:beforeLines="100" w:before="12pt" w:afterLines="100" w:after="12pt"/>
        <w:jc w:val="both"/>
      </w:pPr>
      <w:r>
        <w:t xml:space="preserve">      </w:t>
      </w:r>
      <w:r w:rsidR="00DB5967" w:rsidRPr="00DB5967">
        <w:t>In this work, we propose the shortcomings and difficulties encountered by the method used in our implementation:</w:t>
      </w:r>
      <w:r w:rsidR="00DB5967">
        <w:t xml:space="preserve"> </w:t>
      </w:r>
    </w:p>
    <w:p w14:paraId="60424821" w14:textId="77777777" w:rsidR="0057161C" w:rsidRDefault="00DB5967" w:rsidP="00036B81">
      <w:pPr>
        <w:pStyle w:val="a9"/>
        <w:numPr>
          <w:ilvl w:val="0"/>
          <w:numId w:val="24"/>
        </w:numPr>
        <w:spacing w:beforeLines="100" w:before="12pt" w:afterLines="100" w:after="12pt"/>
        <w:ind w:startChars="0"/>
        <w:jc w:val="both"/>
      </w:pPr>
      <w:r w:rsidRPr="00DB5967">
        <w:t xml:space="preserve">The original expected goal was to generate corresponding images through a full sentence of text description, but after actual research, it was found that it was difficult for us to implement, so we changed it to input a single feature to implement. </w:t>
      </w:r>
    </w:p>
    <w:p w14:paraId="36C6F894" w14:textId="77777777" w:rsidR="0057161C" w:rsidRDefault="0057161C" w:rsidP="00036B81">
      <w:pPr>
        <w:pStyle w:val="a9"/>
        <w:numPr>
          <w:ilvl w:val="0"/>
          <w:numId w:val="24"/>
        </w:numPr>
        <w:spacing w:beforeLines="100" w:before="12pt" w:afterLines="100" w:after="12pt"/>
        <w:ind w:startChars="0"/>
        <w:jc w:val="both"/>
      </w:pPr>
      <w:r>
        <w:t>T</w:t>
      </w:r>
      <w:r w:rsidR="00DB5967">
        <w:t>he DCGAN used in the first part has no way to generate fake pictures of the corresponding features. Although there is a way such as Conditional GAN that can achieve similar goals, the implementation is difficult, so we finally chose to separate the datasets according to the features to train the model and generate fake images.</w:t>
      </w:r>
    </w:p>
    <w:p w14:paraId="41F8A30A" w14:textId="05D80EA7" w:rsidR="00DB5967" w:rsidRDefault="00DB5967" w:rsidP="00036B81">
      <w:pPr>
        <w:pStyle w:val="a9"/>
        <w:numPr>
          <w:ilvl w:val="0"/>
          <w:numId w:val="24"/>
        </w:numPr>
        <w:spacing w:beforeLines="100" w:before="12pt" w:afterLines="100" w:after="12pt"/>
        <w:ind w:startChars="0"/>
        <w:jc w:val="both"/>
      </w:pPr>
      <w:r>
        <w:t xml:space="preserve">The environment we use is </w:t>
      </w:r>
      <w:proofErr w:type="spellStart"/>
      <w:r w:rsidR="007D6AC1">
        <w:t>C</w:t>
      </w:r>
      <w:r>
        <w:t>olab</w:t>
      </w:r>
      <w:proofErr w:type="spellEnd"/>
      <w:r>
        <w:t xml:space="preserve"> and </w:t>
      </w:r>
      <w:proofErr w:type="spellStart"/>
      <w:r w:rsidR="007D6AC1">
        <w:t>C</w:t>
      </w:r>
      <w:r>
        <w:t>olab</w:t>
      </w:r>
      <w:proofErr w:type="spellEnd"/>
      <w:r>
        <w:t xml:space="preserve"> has hardware limitations. Hence, there is no way to train so much data, and the effect of the output is relatively limited.</w:t>
      </w:r>
    </w:p>
    <w:p w14:paraId="5A50857C" w14:textId="4CB6CDE6" w:rsidR="0057161C" w:rsidRDefault="0057161C" w:rsidP="0057161C">
      <w:pPr>
        <w:spacing w:beforeLines="100" w:before="12pt" w:afterLines="100" w:after="12pt"/>
        <w:jc w:val="both"/>
      </w:pPr>
      <w:r>
        <w:t xml:space="preserve">      </w:t>
      </w:r>
      <w:r w:rsidRPr="0057161C">
        <w:t>But on the other hand, we also discuss where our proposed work has advantages in the application.</w:t>
      </w:r>
    </w:p>
    <w:p w14:paraId="3A43A391" w14:textId="77777777" w:rsidR="0057161C" w:rsidRDefault="0057161C" w:rsidP="00036B81">
      <w:pPr>
        <w:pStyle w:val="a9"/>
        <w:numPr>
          <w:ilvl w:val="0"/>
          <w:numId w:val="25"/>
        </w:numPr>
        <w:spacing w:beforeLines="100" w:before="12pt" w:afterLines="100" w:after="12pt"/>
        <w:ind w:startChars="0"/>
        <w:jc w:val="both"/>
      </w:pPr>
      <w:r>
        <w:rPr>
          <w:rFonts w:hint="eastAsia"/>
        </w:rPr>
        <w:t xml:space="preserve"> </w:t>
      </w:r>
      <w:r w:rsidRPr="0057161C">
        <w:t>When asking</w:t>
      </w:r>
      <w:r>
        <w:t xml:space="preserve"> about the face characteristics of a crime, the process is often highly interactive. Therefore, our proposed work, in the beginning, can first propose the most critical characteristics of the crime, generate a fake image. Then, step by step according to the detailed description of the victim, the facial features of the crime are continuously corrected in real-time to achieve an efficient investigation process.</w:t>
      </w:r>
    </w:p>
    <w:p w14:paraId="747149E3" w14:textId="5A16034A" w:rsidR="0057161C" w:rsidRDefault="0057161C" w:rsidP="00036B81">
      <w:pPr>
        <w:pStyle w:val="a9"/>
        <w:numPr>
          <w:ilvl w:val="0"/>
          <w:numId w:val="25"/>
        </w:numPr>
        <w:spacing w:beforeLines="100" w:before="12pt" w:afterLines="100" w:after="12pt"/>
        <w:ind w:startChars="0"/>
        <w:jc w:val="both"/>
      </w:pPr>
      <w:r>
        <w:t>Our proposed work not only can be a means of investigating criminals, but also in games, animations, and novels, this technology can be used to generate several possible faces as a reference to design the appearance of characters.</w:t>
      </w:r>
    </w:p>
    <w:p w14:paraId="2C5E2491" w14:textId="711D7A6F" w:rsidR="0057161C" w:rsidRDefault="0057161C" w:rsidP="003E47AB">
      <w:pPr>
        <w:pStyle w:val="10"/>
        <w:spacing w:beforeLines="100" w:before="12pt" w:afterLines="100" w:after="12pt"/>
        <w:jc w:val="center"/>
      </w:pPr>
      <w:r>
        <w:rPr>
          <w:rFonts w:hint="eastAsia"/>
        </w:rPr>
        <w:t>C</w:t>
      </w:r>
      <w:r>
        <w:t>onclusion</w:t>
      </w:r>
    </w:p>
    <w:p w14:paraId="12EEF906" w14:textId="1DDF816B" w:rsidR="0057161C" w:rsidRPr="0057161C" w:rsidRDefault="0057161C" w:rsidP="0057161C">
      <w:pPr>
        <w:spacing w:beforeLines="100" w:before="12pt" w:afterLines="100" w:after="12pt"/>
        <w:jc w:val="both"/>
      </w:pPr>
      <w:r>
        <w:t xml:space="preserve">      We have proposed a novel method for suspect face synthesis based on facial attribute, which unified two kinds of GAN into the same framework and achieves high </w:t>
      </w:r>
      <w:proofErr w:type="spellStart"/>
      <w:r>
        <w:t>controlability</w:t>
      </w:r>
      <w:proofErr w:type="spellEnd"/>
      <w:r>
        <w:t xml:space="preserve"> and user-friendly. Through the proposed method, we can effectively synthesize images with selectable features, and the following face-guided manipulation can be completed by the utilization of </w:t>
      </w:r>
      <w:proofErr w:type="spellStart"/>
      <w:r>
        <w:t>StyleGAN</w:t>
      </w:r>
      <w:proofErr w:type="spellEnd"/>
      <w:r>
        <w:t xml:space="preserve"> which can solve the problems of crime investigation in real scenario.</w:t>
      </w:r>
      <w:r>
        <w:rPr>
          <w:rFonts w:hint="eastAsia"/>
        </w:rPr>
        <w:t xml:space="preserve"> </w:t>
      </w:r>
      <w:r>
        <w:t xml:space="preserve">In the future, we want to generate images of higher quality and resolution by adopting a high-quality dataset such as </w:t>
      </w:r>
      <w:proofErr w:type="spellStart"/>
      <w:r>
        <w:t>CelebA</w:t>
      </w:r>
      <w:proofErr w:type="spellEnd"/>
      <w:r>
        <w:t xml:space="preserve"> HQ. By doing this, we expect we can generate 1028x1028 images with little distortion compared with our methods at present. Moreover, we will try to integrate our work at present with the NLP method. By doing this, we can not only use a single feature as input but a long sentence or description which will be more </w:t>
      </w:r>
      <w:r w:rsidR="003E47AB">
        <w:t>like</w:t>
      </w:r>
      <w:r>
        <w:t xml:space="preserve"> a real scenario. </w:t>
      </w:r>
    </w:p>
    <w:p w14:paraId="65E46E94" w14:textId="78A3240C" w:rsidR="009303D9" w:rsidRPr="005B520E" w:rsidRDefault="0075254B" w:rsidP="0075254B">
      <w:pPr>
        <w:pStyle w:val="10"/>
        <w:spacing w:beforeLines="100" w:before="12pt" w:afterLines="100" w:after="12pt"/>
        <w:jc w:val="center"/>
      </w:pPr>
      <w:r>
        <w:t xml:space="preserve">References </w:t>
      </w:r>
    </w:p>
    <w:p w14:paraId="0773016E" w14:textId="4DE0BFB6" w:rsidR="009303D9" w:rsidRPr="00C823E8" w:rsidRDefault="00C823E8" w:rsidP="0057161C">
      <w:pPr>
        <w:pStyle w:val="references"/>
        <w:spacing w:beforeLines="100" w:before="12pt" w:afterLines="100" w:after="12pt" w:line="12pt" w:lineRule="auto"/>
        <w:ind w:start="17.70pt" w:hanging="17.70pt"/>
      </w:pPr>
      <w:r w:rsidRPr="00C823E8">
        <w:t xml:space="preserve">Radford, Alec, Luke Metz, and Soumith Chintala. "Unsupervised representation learning with deep convolutional generative adversarial networks." arXiv preprint arXiv:1511.06434 (2015). </w:t>
      </w:r>
    </w:p>
    <w:p w14:paraId="01F09982" w14:textId="77777777" w:rsidR="0037653A" w:rsidRPr="0037653A" w:rsidRDefault="0037653A" w:rsidP="0057161C">
      <w:pPr>
        <w:pStyle w:val="references"/>
        <w:spacing w:beforeLines="100" w:before="12pt" w:afterLines="100" w:after="12pt" w:line="12pt" w:lineRule="auto"/>
        <w:rPr>
          <w:rFonts w:ascii="新細明體" w:hAnsi="新細明體" w:cs="新細明體"/>
          <w:sz w:val="24"/>
          <w:szCs w:val="24"/>
          <w:lang w:eastAsia="zh-TW"/>
        </w:rPr>
      </w:pPr>
      <w:r w:rsidRPr="0037653A">
        <w:rPr>
          <w:shd w:val="clear" w:color="auto" w:fill="FFFFFF"/>
          <w:lang w:eastAsia="zh-TW"/>
        </w:rPr>
        <w:t>Karras, Tero, Samuli Laine, and Timo Aila. "A style-based generator architecture for generative adversarial networks." </w:t>
      </w:r>
      <w:r w:rsidRPr="0037653A">
        <w:rPr>
          <w:i/>
          <w:iCs/>
          <w:shd w:val="clear" w:color="auto" w:fill="FFFFFF"/>
          <w:lang w:eastAsia="zh-TW"/>
        </w:rPr>
        <w:t>Proceedings of the IEEE/CVF Conference on Computer Vision and Pattern Recognition</w:t>
      </w:r>
      <w:r w:rsidRPr="0037653A">
        <w:rPr>
          <w:shd w:val="clear" w:color="auto" w:fill="FFFFFF"/>
          <w:lang w:eastAsia="zh-TW"/>
        </w:rPr>
        <w:t>. 2019.</w:t>
      </w:r>
    </w:p>
    <w:p w14:paraId="3C38180C" w14:textId="77777777" w:rsidR="00906EE6" w:rsidRPr="00906EE6" w:rsidRDefault="00906EE6" w:rsidP="0057161C">
      <w:pPr>
        <w:pStyle w:val="references"/>
        <w:spacing w:beforeLines="100" w:before="12pt" w:afterLines="100" w:after="12pt" w:line="12pt" w:lineRule="auto"/>
        <w:rPr>
          <w:rFonts w:ascii="新細明體" w:hAnsi="新細明體" w:cs="新細明體"/>
          <w:sz w:val="24"/>
          <w:szCs w:val="24"/>
          <w:lang w:eastAsia="zh-TW"/>
        </w:rPr>
      </w:pPr>
      <w:r w:rsidRPr="00906EE6">
        <w:rPr>
          <w:shd w:val="clear" w:color="auto" w:fill="FFFFFF"/>
          <w:lang w:eastAsia="zh-TW"/>
        </w:rPr>
        <w:t>Xia, Weihao, et al. "TediGAN: Text-Guided Diverse Face Image Generation and Manipulation." </w:t>
      </w:r>
      <w:r w:rsidRPr="00906EE6">
        <w:rPr>
          <w:i/>
          <w:iCs/>
          <w:shd w:val="clear" w:color="auto" w:fill="FFFFFF"/>
          <w:lang w:eastAsia="zh-TW"/>
        </w:rPr>
        <w:t>Proceedings of the IEEE/CVF Conference on Computer Vision and Pattern Recognition</w:t>
      </w:r>
      <w:r w:rsidRPr="00906EE6">
        <w:rPr>
          <w:shd w:val="clear" w:color="auto" w:fill="FFFFFF"/>
          <w:lang w:eastAsia="zh-TW"/>
        </w:rPr>
        <w:t>. 2021</w:t>
      </w:r>
    </w:p>
    <w:p w14:paraId="6A2016BE" w14:textId="77777777" w:rsidR="00906EE6" w:rsidRPr="00906EE6" w:rsidRDefault="00906EE6" w:rsidP="0057161C">
      <w:pPr>
        <w:pStyle w:val="references"/>
        <w:spacing w:beforeLines="100" w:before="12pt" w:afterLines="100" w:after="12pt" w:line="12pt" w:lineRule="auto"/>
        <w:rPr>
          <w:rFonts w:ascii="新細明體" w:hAnsi="新細明體" w:cs="新細明體"/>
          <w:sz w:val="24"/>
          <w:szCs w:val="24"/>
          <w:lang w:eastAsia="zh-TW"/>
        </w:rPr>
      </w:pPr>
      <w:r w:rsidRPr="00906EE6">
        <w:rPr>
          <w:shd w:val="clear" w:color="auto" w:fill="FFFFFF"/>
          <w:lang w:eastAsia="zh-TW"/>
        </w:rPr>
        <w:t>Barratt, Shane, and Rishi Sharma. "A note on the inception score." </w:t>
      </w:r>
      <w:r w:rsidRPr="00906EE6">
        <w:rPr>
          <w:i/>
          <w:iCs/>
          <w:shd w:val="clear" w:color="auto" w:fill="FFFFFF"/>
          <w:lang w:eastAsia="zh-TW"/>
        </w:rPr>
        <w:t>arXiv preprint arXiv:1801.01973</w:t>
      </w:r>
      <w:r w:rsidRPr="00906EE6">
        <w:rPr>
          <w:shd w:val="clear" w:color="auto" w:fill="FFFFFF"/>
          <w:lang w:eastAsia="zh-TW"/>
        </w:rPr>
        <w:t> (2018).</w:t>
      </w:r>
    </w:p>
    <w:p w14:paraId="65FB935D" w14:textId="77777777" w:rsidR="00906EE6" w:rsidRPr="00906EE6" w:rsidRDefault="00906EE6" w:rsidP="0057161C">
      <w:pPr>
        <w:pStyle w:val="references"/>
        <w:spacing w:beforeLines="100" w:before="12pt" w:afterLines="100" w:after="12pt" w:line="12pt" w:lineRule="auto"/>
        <w:rPr>
          <w:rFonts w:ascii="新細明體" w:hAnsi="新細明體" w:cs="新細明體"/>
          <w:sz w:val="24"/>
          <w:szCs w:val="24"/>
          <w:lang w:eastAsia="zh-TW"/>
        </w:rPr>
      </w:pPr>
      <w:r w:rsidRPr="00906EE6">
        <w:rPr>
          <w:shd w:val="clear" w:color="auto" w:fill="FFFFFF"/>
          <w:lang w:eastAsia="zh-TW"/>
        </w:rPr>
        <w:t>Heusel, Martin, et al. "Gans trained by a two time-scale update rule converge to a local nash equilibrium." </w:t>
      </w:r>
      <w:r w:rsidRPr="00906EE6">
        <w:rPr>
          <w:i/>
          <w:iCs/>
          <w:shd w:val="clear" w:color="auto" w:fill="FFFFFF"/>
          <w:lang w:eastAsia="zh-TW"/>
        </w:rPr>
        <w:t>Advances in neural information processing systems</w:t>
      </w:r>
      <w:r w:rsidRPr="00906EE6">
        <w:rPr>
          <w:shd w:val="clear" w:color="auto" w:fill="FFFFFF"/>
          <w:lang w:eastAsia="zh-TW"/>
        </w:rPr>
        <w:t> 30 (2017).</w:t>
      </w:r>
    </w:p>
    <w:p w14:paraId="051A10A8" w14:textId="77777777" w:rsidR="008A1769" w:rsidRDefault="0057161C" w:rsidP="009C15FA">
      <w:pPr>
        <w:pStyle w:val="references"/>
        <w:spacing w:beforeLines="100" w:before="12pt" w:afterLines="100" w:after="12pt" w:line="12pt" w:lineRule="auto"/>
        <w:rPr>
          <w:rFonts w:ascii="新細明體" w:hAnsi="新細明體" w:cs="新細明體"/>
          <w:sz w:val="24"/>
          <w:szCs w:val="24"/>
          <w:lang w:eastAsia="zh-TW"/>
        </w:rPr>
      </w:pPr>
      <w:r w:rsidRPr="0057161C">
        <w:rPr>
          <w:shd w:val="clear" w:color="auto" w:fill="FFFFFF"/>
          <w:lang w:eastAsia="zh-TW"/>
        </w:rPr>
        <w:t>Dewi, Christine, et al. "Various Generative Adversarial Networks Model for Synthetic Prohibitory Sign Image Generation." </w:t>
      </w:r>
      <w:r w:rsidRPr="0057161C">
        <w:rPr>
          <w:i/>
          <w:iCs/>
          <w:shd w:val="clear" w:color="auto" w:fill="FFFFFF"/>
          <w:lang w:eastAsia="zh-TW"/>
        </w:rPr>
        <w:t xml:space="preserve">Applied </w:t>
      </w:r>
      <w:r w:rsidRPr="00D1361F">
        <w:rPr>
          <w:i/>
          <w:iCs/>
          <w:shd w:val="clear" w:color="auto" w:fill="FFFFFF"/>
          <w:lang w:eastAsia="zh-TW"/>
        </w:rPr>
        <w:t>Sciences</w:t>
      </w:r>
      <w:r w:rsidRPr="00D1361F">
        <w:rPr>
          <w:shd w:val="clear" w:color="auto" w:fill="FFFFFF"/>
          <w:lang w:eastAsia="zh-TW"/>
        </w:rPr>
        <w:t> 11.7 (2021): 2913.</w:t>
      </w:r>
    </w:p>
    <w:p w14:paraId="6DBBD297" w14:textId="0C4831F0" w:rsidR="008A1769" w:rsidRPr="00CE06EB" w:rsidRDefault="008A1769" w:rsidP="00CE06EB">
      <w:pPr>
        <w:pStyle w:val="references"/>
        <w:rPr>
          <w:rFonts w:ascii="新細明體" w:hAnsi="新細明體" w:cs="新細明體"/>
          <w:sz w:val="24"/>
          <w:szCs w:val="24"/>
          <w:lang w:eastAsia="zh-TW"/>
        </w:rPr>
        <w:sectPr w:rsidR="008A1769" w:rsidRPr="00CE06EB" w:rsidSect="003B4E04">
          <w:type w:val="continuous"/>
          <w:pgSz w:w="595.30pt" w:h="841.90pt" w:code="9"/>
          <w:pgMar w:top="54pt" w:right="45.35pt" w:bottom="72pt" w:left="45.35pt" w:header="36pt" w:footer="36pt" w:gutter="0pt"/>
          <w:cols w:num="2" w:space="18pt"/>
          <w:docGrid w:linePitch="360"/>
        </w:sectPr>
      </w:pPr>
      <w:r w:rsidRPr="008A1769">
        <w:rPr>
          <w:shd w:val="clear" w:color="auto" w:fill="FFFFFF"/>
          <w:lang w:eastAsia="zh-TW"/>
        </w:rPr>
        <w:t>Menon, Sachit, et al. "Pulse: Self-supervised photo upsampling via latent space exploration of generative models." </w:t>
      </w:r>
      <w:r w:rsidRPr="008A1769">
        <w:rPr>
          <w:i/>
          <w:iCs/>
          <w:shd w:val="clear" w:color="auto" w:fill="FFFFFF"/>
          <w:lang w:eastAsia="zh-TW"/>
        </w:rPr>
        <w:t>Proceedings of the ieee/cvf conference on computer vision and pattern recognition</w:t>
      </w:r>
      <w:r w:rsidRPr="008A1769">
        <w:rPr>
          <w:shd w:val="clear" w:color="auto" w:fill="FFFFFF"/>
          <w:lang w:eastAsia="zh-TW"/>
        </w:rPr>
        <w:t>. 2020</w:t>
      </w:r>
    </w:p>
    <w:p w14:paraId="1282B42A" w14:textId="40449EDC" w:rsidR="00414553" w:rsidRDefault="00414553" w:rsidP="00CE06EB">
      <w:pPr>
        <w:spacing w:beforeLines="100" w:before="12pt" w:afterLines="100" w:after="12pt"/>
      </w:pPr>
    </w:p>
    <w:sectPr w:rsidR="00414553" w:rsidSect="003B4E04">
      <w:type w:val="continuous"/>
      <w:pgSz w:w="595.30pt" w:h="841.90pt" w:code="9"/>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endnote w:type="separator" w:id="-1">
    <w:p w14:paraId="00F105E1" w14:textId="77777777" w:rsidR="00F429BE" w:rsidRDefault="00F429BE" w:rsidP="001A3B3D">
      <w:r>
        <w:separator/>
      </w:r>
    </w:p>
  </w:endnote>
  <w:endnote w:type="continuationSeparator" w:id="0">
    <w:p w14:paraId="45CDB228" w14:textId="77777777" w:rsidR="00F429BE" w:rsidRDefault="00F429BE"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characterSet="iso-8859-1"/>
    <w:family w:val="decorative"/>
    <w:pitch w:val="variable"/>
    <w:sig w:usb0="00000003" w:usb1="00000000" w:usb2="00000000" w:usb3="00000000" w:csb0="80000001" w:csb1="00000000"/>
  </w:font>
  <w:font w:name="Times New Roman">
    <w:panose1 w:val="02020603050405020304"/>
    <w:charset w:characterSet="iso-8859-1"/>
    <w:family w:val="roman"/>
    <w:pitch w:val="variable"/>
    <w:sig w:usb0="E0002EFF" w:usb1="C000785B" w:usb2="00000009" w:usb3="00000000" w:csb0="000001FF" w:csb1="00000000"/>
  </w:font>
  <w:font w:name="Symbol">
    <w:panose1 w:val="05050102010706020507"/>
    <w:family w:val="decorative"/>
    <w:pitch w:val="variable"/>
    <w:sig w:usb0="00000000" w:usb1="10000000" w:usb2="00000000" w:usb3="00000000" w:csb0="80000000" w:csb1="00000000"/>
  </w:font>
  <w:font w:name="Courier New">
    <w:panose1 w:val="02070309020205020404"/>
    <w:charset w:characterSet="iso-8859-1"/>
    <w:family w:val="modern"/>
    <w:pitch w:val="fixed"/>
    <w:sig w:usb0="E0002AFF" w:usb1="C0007843" w:usb2="00000009" w:usb3="00000000" w:csb0="000001FF" w:csb1="00000000"/>
  </w:font>
  <w:font w:name="SimSun">
    <w:altName w:val="宋体"/>
    <w:panose1 w:val="02010600030101010101"/>
    <w:charset w:characterSet="GBK"/>
    <w:family w:val="auto"/>
    <w:pitch w:val="variable"/>
    <w:sig w:usb0="000000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新細明體">
    <w:altName w:val="PMingLiU"/>
    <w:panose1 w:val="02020500000000000000"/>
    <w:charset w:characterSet="Big5"/>
    <w:family w:val="roman"/>
    <w:pitch w:val="variable"/>
    <w:sig w:usb0="A00002FF" w:usb1="28CFFCFA" w:usb2="00000016" w:usb3="00000000" w:csb0="00100001" w:csb1="00000000"/>
  </w:font>
  <w:font w:name="Calibri">
    <w:panose1 w:val="020F0502020204030204"/>
    <w:charset w:characterSet="iso-8859-1"/>
    <w:family w:val="swiss"/>
    <w:pitch w:val="variable"/>
    <w:sig w:usb0="E4002EFF" w:usb1="C000247B" w:usb2="00000009" w:usb3="00000000" w:csb0="000001FF" w:csb1="00000000"/>
  </w:font>
  <w:font w:name="Cambria Math">
    <w:panose1 w:val="02040503050406030204"/>
    <w:charset w:characterSet="iso-8859-1"/>
    <w:family w:val="roman"/>
    <w:pitch w:val="variable"/>
    <w:sig w:usb0="E00002FF" w:usb1="420024FF" w:usb2="00000000" w:usb3="00000000" w:csb0="0000019F" w:csb1="00000000"/>
  </w:font>
  <w:font w:name="Calibri Light">
    <w:panose1 w:val="020F0302020204030204"/>
    <w:charset w:characterSet="iso-8859-1"/>
    <w:family w:val="swiss"/>
    <w:pitch w:val="variable"/>
    <w:sig w:usb0="E4002EFF" w:usb1="C000247B" w:usb2="00000009" w:usb3="00000000" w:csb0="000001FF" w:csb1="00000000"/>
  </w:font>
</w:fonts>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footnote w:type="separator" w:id="-1">
    <w:p w14:paraId="1000DEDC" w14:textId="77777777" w:rsidR="00F429BE" w:rsidRDefault="00F429BE" w:rsidP="001A3B3D">
      <w:r>
        <w:separator/>
      </w:r>
    </w:p>
  </w:footnote>
  <w:footnote w:type="continuationSeparator" w:id="0">
    <w:p w14:paraId="1A9DB13A" w14:textId="77777777" w:rsidR="00F429BE" w:rsidRDefault="00F429BE"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abstractNum w:abstractNumId="0" w15:restartNumberingAfterBreak="0">
    <w:nsid w:val="0CA83C4A"/>
    <w:multiLevelType w:val="multilevel"/>
    <w:tmpl w:val="99247428"/>
    <w:styleLink w:val="6"/>
    <w:lvl w:ilvl="0">
      <w:start w:val="1"/>
      <w:numFmt w:val="bullet"/>
      <w:lvlText w:val=""/>
      <w:lvlJc w:val="start"/>
      <w:pPr>
        <w:ind w:start="48pt" w:hanging="24pt"/>
      </w:pPr>
      <w:rPr>
        <w:rFonts w:ascii="Wingdings" w:hAnsi="Wingdings" w:hint="default"/>
      </w:rPr>
    </w:lvl>
    <w:lvl w:ilvl="1">
      <w:start w:val="1"/>
      <w:numFmt w:val="bullet"/>
      <w:lvlText w:val=""/>
      <w:lvlJc w:val="start"/>
      <w:pPr>
        <w:ind w:start="72pt" w:hanging="24pt"/>
      </w:pPr>
      <w:rPr>
        <w:rFonts w:ascii="Wingdings" w:hAnsi="Wingdings" w:hint="default"/>
      </w:rPr>
    </w:lvl>
    <w:lvl w:ilvl="2">
      <w:start w:val="1"/>
      <w:numFmt w:val="bullet"/>
      <w:lvlText w:val=""/>
      <w:lvlJc w:val="start"/>
      <w:pPr>
        <w:ind w:start="96pt" w:hanging="24pt"/>
      </w:pPr>
      <w:rPr>
        <w:rFonts w:ascii="Wingdings" w:hAnsi="Wingdings" w:hint="default"/>
      </w:rPr>
    </w:lvl>
    <w:lvl w:ilvl="3">
      <w:start w:val="1"/>
      <w:numFmt w:val="bullet"/>
      <w:lvlText w:val=""/>
      <w:lvlJc w:val="start"/>
      <w:pPr>
        <w:ind w:start="120pt" w:hanging="24pt"/>
      </w:pPr>
      <w:rPr>
        <w:rFonts w:ascii="Wingdings" w:hAnsi="Wingdings" w:hint="default"/>
      </w:rPr>
    </w:lvl>
    <w:lvl w:ilvl="4">
      <w:start w:val="1"/>
      <w:numFmt w:val="bullet"/>
      <w:lvlText w:val=""/>
      <w:lvlJc w:val="start"/>
      <w:pPr>
        <w:ind w:start="144pt" w:hanging="24pt"/>
      </w:pPr>
      <w:rPr>
        <w:rFonts w:ascii="Wingdings" w:hAnsi="Wingdings" w:hint="default"/>
      </w:rPr>
    </w:lvl>
    <w:lvl w:ilvl="5">
      <w:start w:val="1"/>
      <w:numFmt w:val="bullet"/>
      <w:lvlText w:val=""/>
      <w:lvlJc w:val="start"/>
      <w:pPr>
        <w:ind w:start="168pt" w:hanging="24pt"/>
      </w:pPr>
      <w:rPr>
        <w:rFonts w:ascii="Wingdings" w:hAnsi="Wingdings" w:hint="default"/>
      </w:rPr>
    </w:lvl>
    <w:lvl w:ilvl="6">
      <w:start w:val="1"/>
      <w:numFmt w:val="bullet"/>
      <w:lvlText w:val=""/>
      <w:lvlJc w:val="start"/>
      <w:pPr>
        <w:ind w:start="192pt" w:hanging="24pt"/>
      </w:pPr>
      <w:rPr>
        <w:rFonts w:ascii="Wingdings" w:hAnsi="Wingdings" w:hint="default"/>
      </w:rPr>
    </w:lvl>
    <w:lvl w:ilvl="7">
      <w:start w:val="1"/>
      <w:numFmt w:val="bullet"/>
      <w:lvlText w:val=""/>
      <w:lvlJc w:val="start"/>
      <w:pPr>
        <w:ind w:start="216pt" w:hanging="24pt"/>
      </w:pPr>
      <w:rPr>
        <w:rFonts w:ascii="Wingdings" w:hAnsi="Wingdings" w:hint="default"/>
      </w:rPr>
    </w:lvl>
    <w:lvl w:ilvl="8">
      <w:start w:val="1"/>
      <w:numFmt w:val="bullet"/>
      <w:lvlText w:val=""/>
      <w:lvlJc w:val="start"/>
      <w:pPr>
        <w:ind w:start="240pt" w:hanging="24pt"/>
      </w:pPr>
      <w:rPr>
        <w:rFonts w:ascii="Wingdings" w:hAnsi="Wingdings" w:hint="default"/>
      </w:rPr>
    </w:lvl>
  </w:abstractNum>
  <w:abstractNum w:abstractNumId="1" w15:restartNumberingAfterBreak="0">
    <w:nsid w:val="152B5915"/>
    <w:multiLevelType w:val="multilevel"/>
    <w:tmpl w:val="754EAC84"/>
    <w:styleLink w:val="2"/>
    <w:lvl w:ilvl="0">
      <w:start w:val="1"/>
      <w:numFmt w:val="bullet"/>
      <w:lvlText w:val=""/>
      <w:lvlJc w:val="start"/>
      <w:pPr>
        <w:tabs>
          <w:tab w:val="num" w:pos="18pt"/>
        </w:tabs>
        <w:ind w:start="18pt" w:hanging="18pt"/>
      </w:pPr>
      <w:rPr>
        <w:rFonts w:ascii="Symbol" w:hAnsi="Symbol" w:hint="default"/>
      </w:rPr>
    </w:lvl>
    <w:lvl w:ilvl="1">
      <w:start w:val="1"/>
      <w:numFmt w:val="bullet"/>
      <w:lvlText w:val="o"/>
      <w:lvlJc w:val="start"/>
      <w:pPr>
        <w:tabs>
          <w:tab w:val="num" w:pos="57.60pt"/>
        </w:tabs>
        <w:ind w:start="57.60pt" w:hanging="18pt"/>
      </w:pPr>
      <w:rPr>
        <w:rFonts w:ascii="Courier New" w:hAnsi="Courier New" w:hint="default"/>
      </w:rPr>
    </w:lvl>
    <w:lvl w:ilvl="2">
      <w:start w:val="1"/>
      <w:numFmt w:val="bullet"/>
      <w:lvlText w:val=""/>
      <w:lvlJc w:val="start"/>
      <w:pPr>
        <w:tabs>
          <w:tab w:val="num" w:pos="93.60pt"/>
        </w:tabs>
        <w:ind w:start="93.60pt" w:hanging="18pt"/>
      </w:pPr>
      <w:rPr>
        <w:rFonts w:ascii="Wingdings" w:hAnsi="Wingdings" w:hint="default"/>
      </w:rPr>
    </w:lvl>
    <w:lvl w:ilvl="3">
      <w:start w:val="1"/>
      <w:numFmt w:val="bullet"/>
      <w:lvlText w:val=""/>
      <w:lvlJc w:val="start"/>
      <w:pPr>
        <w:tabs>
          <w:tab w:val="num" w:pos="129.60pt"/>
        </w:tabs>
        <w:ind w:start="129.60pt" w:hanging="18pt"/>
      </w:pPr>
      <w:rPr>
        <w:rFonts w:ascii="Symbol" w:hAnsi="Symbol" w:hint="default"/>
      </w:rPr>
    </w:lvl>
    <w:lvl w:ilvl="4">
      <w:start w:val="1"/>
      <w:numFmt w:val="bullet"/>
      <w:lvlText w:val="o"/>
      <w:lvlJc w:val="start"/>
      <w:pPr>
        <w:tabs>
          <w:tab w:val="num" w:pos="165.60pt"/>
        </w:tabs>
        <w:ind w:start="165.60pt" w:hanging="18pt"/>
      </w:pPr>
      <w:rPr>
        <w:rFonts w:ascii="Courier New" w:hAnsi="Courier New" w:hint="default"/>
      </w:rPr>
    </w:lvl>
    <w:lvl w:ilvl="5">
      <w:start w:val="1"/>
      <w:numFmt w:val="bullet"/>
      <w:lvlText w:val=""/>
      <w:lvlJc w:val="start"/>
      <w:pPr>
        <w:tabs>
          <w:tab w:val="num" w:pos="201.60pt"/>
        </w:tabs>
        <w:ind w:start="201.60pt" w:hanging="18pt"/>
      </w:pPr>
      <w:rPr>
        <w:rFonts w:ascii="Wingdings" w:hAnsi="Wingdings" w:hint="default"/>
      </w:rPr>
    </w:lvl>
    <w:lvl w:ilvl="6">
      <w:start w:val="1"/>
      <w:numFmt w:val="bullet"/>
      <w:lvlText w:val=""/>
      <w:lvlJc w:val="start"/>
      <w:pPr>
        <w:tabs>
          <w:tab w:val="num" w:pos="237.60pt"/>
        </w:tabs>
        <w:ind w:start="237.60pt" w:hanging="18pt"/>
      </w:pPr>
      <w:rPr>
        <w:rFonts w:ascii="Symbol" w:hAnsi="Symbol" w:hint="default"/>
      </w:rPr>
    </w:lvl>
    <w:lvl w:ilvl="7">
      <w:start w:val="1"/>
      <w:numFmt w:val="bullet"/>
      <w:lvlText w:val="o"/>
      <w:lvlJc w:val="start"/>
      <w:pPr>
        <w:tabs>
          <w:tab w:val="num" w:pos="273.60pt"/>
        </w:tabs>
        <w:ind w:start="273.60pt" w:hanging="18pt"/>
      </w:pPr>
      <w:rPr>
        <w:rFonts w:ascii="Courier New" w:hAnsi="Courier New" w:hint="default"/>
      </w:rPr>
    </w:lvl>
    <w:lvl w:ilvl="8">
      <w:start w:val="1"/>
      <w:numFmt w:val="bullet"/>
      <w:lvlText w:val=""/>
      <w:lvlJc w:val="start"/>
      <w:pPr>
        <w:tabs>
          <w:tab w:val="num" w:pos="309.60pt"/>
        </w:tabs>
        <w:ind w:start="309.60pt" w:hanging="18pt"/>
      </w:pPr>
      <w:rPr>
        <w:rFonts w:ascii="Wingdings" w:hAnsi="Wingdings" w:hint="default"/>
      </w:rPr>
    </w:lvl>
  </w:abstractNum>
  <w:abstractNum w:abstractNumId="2" w15:restartNumberingAfterBreak="0">
    <w:nsid w:val="230C346F"/>
    <w:multiLevelType w:val="hybridMultilevel"/>
    <w:tmpl w:val="273440BE"/>
    <w:lvl w:ilvl="0" w:tplc="FFFFFFFF">
      <w:start w:val="1"/>
      <w:numFmt w:val="decimal"/>
      <w:lvlText w:val="%1)"/>
      <w:lvlJc w:val="start"/>
      <w:pPr>
        <w:ind w:start="48pt" w:hanging="24pt"/>
      </w:pPr>
      <w:rPr>
        <w:rFonts w:hint="eastAsia"/>
      </w:rPr>
    </w:lvl>
    <w:lvl w:ilvl="1" w:tplc="FFFFFFFF" w:tentative="1">
      <w:start w:val="1"/>
      <w:numFmt w:val="ideographTraditional"/>
      <w:lvlText w:val="%2、"/>
      <w:lvlJc w:val="start"/>
      <w:pPr>
        <w:ind w:start="83.65pt" w:hanging="24pt"/>
      </w:pPr>
    </w:lvl>
    <w:lvl w:ilvl="2" w:tplc="FFFFFFFF" w:tentative="1">
      <w:start w:val="1"/>
      <w:numFmt w:val="lowerRoman"/>
      <w:lvlText w:val="%3."/>
      <w:lvlJc w:val="end"/>
      <w:pPr>
        <w:ind w:start="107.65pt" w:hanging="24pt"/>
      </w:pPr>
    </w:lvl>
    <w:lvl w:ilvl="3" w:tplc="FFFFFFFF" w:tentative="1">
      <w:start w:val="1"/>
      <w:numFmt w:val="decimal"/>
      <w:lvlText w:val="%4."/>
      <w:lvlJc w:val="start"/>
      <w:pPr>
        <w:ind w:start="131.65pt" w:hanging="24pt"/>
      </w:pPr>
    </w:lvl>
    <w:lvl w:ilvl="4" w:tplc="FFFFFFFF" w:tentative="1">
      <w:start w:val="1"/>
      <w:numFmt w:val="ideographTraditional"/>
      <w:lvlText w:val="%5、"/>
      <w:lvlJc w:val="start"/>
      <w:pPr>
        <w:ind w:start="155.65pt" w:hanging="24pt"/>
      </w:pPr>
    </w:lvl>
    <w:lvl w:ilvl="5" w:tplc="FFFFFFFF" w:tentative="1">
      <w:start w:val="1"/>
      <w:numFmt w:val="lowerRoman"/>
      <w:lvlText w:val="%6."/>
      <w:lvlJc w:val="end"/>
      <w:pPr>
        <w:ind w:start="179.65pt" w:hanging="24pt"/>
      </w:pPr>
    </w:lvl>
    <w:lvl w:ilvl="6" w:tplc="FFFFFFFF" w:tentative="1">
      <w:start w:val="1"/>
      <w:numFmt w:val="decimal"/>
      <w:lvlText w:val="%7."/>
      <w:lvlJc w:val="start"/>
      <w:pPr>
        <w:ind w:start="203.65pt" w:hanging="24pt"/>
      </w:pPr>
    </w:lvl>
    <w:lvl w:ilvl="7" w:tplc="FFFFFFFF" w:tentative="1">
      <w:start w:val="1"/>
      <w:numFmt w:val="ideographTraditional"/>
      <w:lvlText w:val="%8、"/>
      <w:lvlJc w:val="start"/>
      <w:pPr>
        <w:ind w:start="227.65pt" w:hanging="24pt"/>
      </w:pPr>
    </w:lvl>
    <w:lvl w:ilvl="8" w:tplc="FFFFFFFF" w:tentative="1">
      <w:start w:val="1"/>
      <w:numFmt w:val="lowerRoman"/>
      <w:lvlText w:val="%9."/>
      <w:lvlJc w:val="end"/>
      <w:pPr>
        <w:ind w:start="251.65pt" w:hanging="24pt"/>
      </w:pPr>
    </w:lvl>
  </w:abstractNum>
  <w:abstractNum w:abstractNumId="3"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4" w15:restartNumberingAfterBreak="0">
    <w:nsid w:val="2D537A9A"/>
    <w:multiLevelType w:val="hybridMultilevel"/>
    <w:tmpl w:val="EB4EB83A"/>
    <w:lvl w:ilvl="0" w:tplc="1CFEBFDC">
      <w:start w:val="1"/>
      <w:numFmt w:val="decimal"/>
      <w:lvlText w:val="%1)"/>
      <w:lvlJc w:val="start"/>
      <w:pPr>
        <w:ind w:start="48pt" w:hanging="24pt"/>
      </w:pPr>
      <w:rPr>
        <w:rFonts w:hint="eastAsia"/>
      </w:rPr>
    </w:lvl>
    <w:lvl w:ilvl="1" w:tplc="FFFFFFFF" w:tentative="1">
      <w:start w:val="1"/>
      <w:numFmt w:val="ideographTraditional"/>
      <w:lvlText w:val="%2、"/>
      <w:lvlJc w:val="start"/>
      <w:pPr>
        <w:ind w:start="83.65pt" w:hanging="24pt"/>
      </w:pPr>
    </w:lvl>
    <w:lvl w:ilvl="2" w:tplc="FFFFFFFF" w:tentative="1">
      <w:start w:val="1"/>
      <w:numFmt w:val="lowerRoman"/>
      <w:lvlText w:val="%3."/>
      <w:lvlJc w:val="end"/>
      <w:pPr>
        <w:ind w:start="107.65pt" w:hanging="24pt"/>
      </w:pPr>
    </w:lvl>
    <w:lvl w:ilvl="3" w:tplc="FFFFFFFF" w:tentative="1">
      <w:start w:val="1"/>
      <w:numFmt w:val="decimal"/>
      <w:lvlText w:val="%4."/>
      <w:lvlJc w:val="start"/>
      <w:pPr>
        <w:ind w:start="131.65pt" w:hanging="24pt"/>
      </w:pPr>
    </w:lvl>
    <w:lvl w:ilvl="4" w:tplc="FFFFFFFF" w:tentative="1">
      <w:start w:val="1"/>
      <w:numFmt w:val="ideographTraditional"/>
      <w:lvlText w:val="%5、"/>
      <w:lvlJc w:val="start"/>
      <w:pPr>
        <w:ind w:start="155.65pt" w:hanging="24pt"/>
      </w:pPr>
    </w:lvl>
    <w:lvl w:ilvl="5" w:tplc="FFFFFFFF" w:tentative="1">
      <w:start w:val="1"/>
      <w:numFmt w:val="lowerRoman"/>
      <w:lvlText w:val="%6."/>
      <w:lvlJc w:val="end"/>
      <w:pPr>
        <w:ind w:start="179.65pt" w:hanging="24pt"/>
      </w:pPr>
    </w:lvl>
    <w:lvl w:ilvl="6" w:tplc="FFFFFFFF" w:tentative="1">
      <w:start w:val="1"/>
      <w:numFmt w:val="decimal"/>
      <w:lvlText w:val="%7."/>
      <w:lvlJc w:val="start"/>
      <w:pPr>
        <w:ind w:start="203.65pt" w:hanging="24pt"/>
      </w:pPr>
    </w:lvl>
    <w:lvl w:ilvl="7" w:tplc="FFFFFFFF" w:tentative="1">
      <w:start w:val="1"/>
      <w:numFmt w:val="ideographTraditional"/>
      <w:lvlText w:val="%8、"/>
      <w:lvlJc w:val="start"/>
      <w:pPr>
        <w:ind w:start="227.65pt" w:hanging="24pt"/>
      </w:pPr>
    </w:lvl>
    <w:lvl w:ilvl="8" w:tplc="FFFFFFFF" w:tentative="1">
      <w:start w:val="1"/>
      <w:numFmt w:val="lowerRoman"/>
      <w:lvlText w:val="%9."/>
      <w:lvlJc w:val="end"/>
      <w:pPr>
        <w:ind w:start="251.65pt" w:hanging="24pt"/>
      </w:pPr>
    </w:lvl>
  </w:abstractNum>
  <w:abstractNum w:abstractNumId="5" w15:restartNumberingAfterBreak="0">
    <w:nsid w:val="2D6E22AF"/>
    <w:multiLevelType w:val="hybridMultilevel"/>
    <w:tmpl w:val="D8328034"/>
    <w:lvl w:ilvl="0" w:tplc="1CFEBFDC">
      <w:start w:val="1"/>
      <w:numFmt w:val="decimal"/>
      <w:lvlText w:val="%1)"/>
      <w:lvlJc w:val="start"/>
      <w:pPr>
        <w:ind w:start="48pt" w:hanging="24pt"/>
      </w:pPr>
      <w:rPr>
        <w:rFonts w:hint="eastAsia"/>
      </w:rPr>
    </w:lvl>
    <w:lvl w:ilvl="1" w:tplc="04090003" w:tentative="1">
      <w:start w:val="1"/>
      <w:numFmt w:val="bullet"/>
      <w:lvlText w:val=""/>
      <w:lvlJc w:val="start"/>
      <w:pPr>
        <w:ind w:start="71.90pt" w:hanging="24pt"/>
      </w:pPr>
      <w:rPr>
        <w:rFonts w:ascii="Wingdings" w:hAnsi="Wingdings" w:hint="default"/>
      </w:rPr>
    </w:lvl>
    <w:lvl w:ilvl="2" w:tplc="04090005" w:tentative="1">
      <w:start w:val="1"/>
      <w:numFmt w:val="bullet"/>
      <w:lvlText w:val=""/>
      <w:lvlJc w:val="start"/>
      <w:pPr>
        <w:ind w:start="95.90pt" w:hanging="24pt"/>
      </w:pPr>
      <w:rPr>
        <w:rFonts w:ascii="Wingdings" w:hAnsi="Wingdings" w:hint="default"/>
      </w:rPr>
    </w:lvl>
    <w:lvl w:ilvl="3" w:tplc="04090001" w:tentative="1">
      <w:start w:val="1"/>
      <w:numFmt w:val="bullet"/>
      <w:lvlText w:val=""/>
      <w:lvlJc w:val="start"/>
      <w:pPr>
        <w:ind w:start="119.90pt" w:hanging="24pt"/>
      </w:pPr>
      <w:rPr>
        <w:rFonts w:ascii="Wingdings" w:hAnsi="Wingdings" w:hint="default"/>
      </w:rPr>
    </w:lvl>
    <w:lvl w:ilvl="4" w:tplc="04090003" w:tentative="1">
      <w:start w:val="1"/>
      <w:numFmt w:val="bullet"/>
      <w:lvlText w:val=""/>
      <w:lvlJc w:val="start"/>
      <w:pPr>
        <w:ind w:start="143.90pt" w:hanging="24pt"/>
      </w:pPr>
      <w:rPr>
        <w:rFonts w:ascii="Wingdings" w:hAnsi="Wingdings" w:hint="default"/>
      </w:rPr>
    </w:lvl>
    <w:lvl w:ilvl="5" w:tplc="04090005" w:tentative="1">
      <w:start w:val="1"/>
      <w:numFmt w:val="bullet"/>
      <w:lvlText w:val=""/>
      <w:lvlJc w:val="start"/>
      <w:pPr>
        <w:ind w:start="167.90pt" w:hanging="24pt"/>
      </w:pPr>
      <w:rPr>
        <w:rFonts w:ascii="Wingdings" w:hAnsi="Wingdings" w:hint="default"/>
      </w:rPr>
    </w:lvl>
    <w:lvl w:ilvl="6" w:tplc="04090001" w:tentative="1">
      <w:start w:val="1"/>
      <w:numFmt w:val="bullet"/>
      <w:lvlText w:val=""/>
      <w:lvlJc w:val="start"/>
      <w:pPr>
        <w:ind w:start="191.90pt" w:hanging="24pt"/>
      </w:pPr>
      <w:rPr>
        <w:rFonts w:ascii="Wingdings" w:hAnsi="Wingdings" w:hint="default"/>
      </w:rPr>
    </w:lvl>
    <w:lvl w:ilvl="7" w:tplc="04090003" w:tentative="1">
      <w:start w:val="1"/>
      <w:numFmt w:val="bullet"/>
      <w:lvlText w:val=""/>
      <w:lvlJc w:val="start"/>
      <w:pPr>
        <w:ind w:start="215.90pt" w:hanging="24pt"/>
      </w:pPr>
      <w:rPr>
        <w:rFonts w:ascii="Wingdings" w:hAnsi="Wingdings" w:hint="default"/>
      </w:rPr>
    </w:lvl>
    <w:lvl w:ilvl="8" w:tplc="04090005" w:tentative="1">
      <w:start w:val="1"/>
      <w:numFmt w:val="bullet"/>
      <w:lvlText w:val=""/>
      <w:lvlJc w:val="start"/>
      <w:pPr>
        <w:ind w:start="239.90pt" w:hanging="24pt"/>
      </w:pPr>
      <w:rPr>
        <w:rFonts w:ascii="Wingdings" w:hAnsi="Wingdings" w:hint="default"/>
      </w:rPr>
    </w:lvl>
  </w:abstractNum>
  <w:abstractNum w:abstractNumId="6" w15:restartNumberingAfterBreak="0">
    <w:nsid w:val="2DB23638"/>
    <w:multiLevelType w:val="hybridMultilevel"/>
    <w:tmpl w:val="69A459BA"/>
    <w:lvl w:ilvl="0" w:tplc="1CFEBFDC">
      <w:start w:val="1"/>
      <w:numFmt w:val="decimal"/>
      <w:lvlText w:val="%1)"/>
      <w:lvlJc w:val="start"/>
      <w:pPr>
        <w:ind w:start="48pt" w:hanging="24pt"/>
      </w:pPr>
      <w:rPr>
        <w:rFonts w:hint="eastAsia"/>
      </w:rPr>
    </w:lvl>
    <w:lvl w:ilvl="1" w:tplc="04090003" w:tentative="1">
      <w:start w:val="1"/>
      <w:numFmt w:val="bullet"/>
      <w:lvlText w:val=""/>
      <w:lvlJc w:val="start"/>
      <w:pPr>
        <w:ind w:start="72pt" w:hanging="24pt"/>
      </w:pPr>
      <w:rPr>
        <w:rFonts w:ascii="Wingdings" w:hAnsi="Wingdings" w:hint="default"/>
      </w:rPr>
    </w:lvl>
    <w:lvl w:ilvl="2" w:tplc="04090005" w:tentative="1">
      <w:start w:val="1"/>
      <w:numFmt w:val="bullet"/>
      <w:lvlText w:val=""/>
      <w:lvlJc w:val="start"/>
      <w:pPr>
        <w:ind w:start="96pt" w:hanging="24pt"/>
      </w:pPr>
      <w:rPr>
        <w:rFonts w:ascii="Wingdings" w:hAnsi="Wingdings" w:hint="default"/>
      </w:rPr>
    </w:lvl>
    <w:lvl w:ilvl="3" w:tplc="04090001" w:tentative="1">
      <w:start w:val="1"/>
      <w:numFmt w:val="bullet"/>
      <w:lvlText w:val=""/>
      <w:lvlJc w:val="start"/>
      <w:pPr>
        <w:ind w:start="120pt" w:hanging="24pt"/>
      </w:pPr>
      <w:rPr>
        <w:rFonts w:ascii="Wingdings" w:hAnsi="Wingdings" w:hint="default"/>
      </w:rPr>
    </w:lvl>
    <w:lvl w:ilvl="4" w:tplc="04090003" w:tentative="1">
      <w:start w:val="1"/>
      <w:numFmt w:val="bullet"/>
      <w:lvlText w:val=""/>
      <w:lvlJc w:val="start"/>
      <w:pPr>
        <w:ind w:start="144pt" w:hanging="24pt"/>
      </w:pPr>
      <w:rPr>
        <w:rFonts w:ascii="Wingdings" w:hAnsi="Wingdings" w:hint="default"/>
      </w:rPr>
    </w:lvl>
    <w:lvl w:ilvl="5" w:tplc="04090005" w:tentative="1">
      <w:start w:val="1"/>
      <w:numFmt w:val="bullet"/>
      <w:lvlText w:val=""/>
      <w:lvlJc w:val="start"/>
      <w:pPr>
        <w:ind w:start="168pt" w:hanging="24pt"/>
      </w:pPr>
      <w:rPr>
        <w:rFonts w:ascii="Wingdings" w:hAnsi="Wingdings" w:hint="default"/>
      </w:rPr>
    </w:lvl>
    <w:lvl w:ilvl="6" w:tplc="04090001" w:tentative="1">
      <w:start w:val="1"/>
      <w:numFmt w:val="bullet"/>
      <w:lvlText w:val=""/>
      <w:lvlJc w:val="start"/>
      <w:pPr>
        <w:ind w:start="192pt" w:hanging="24pt"/>
      </w:pPr>
      <w:rPr>
        <w:rFonts w:ascii="Wingdings" w:hAnsi="Wingdings" w:hint="default"/>
      </w:rPr>
    </w:lvl>
    <w:lvl w:ilvl="7" w:tplc="04090003" w:tentative="1">
      <w:start w:val="1"/>
      <w:numFmt w:val="bullet"/>
      <w:lvlText w:val=""/>
      <w:lvlJc w:val="start"/>
      <w:pPr>
        <w:ind w:start="216pt" w:hanging="24pt"/>
      </w:pPr>
      <w:rPr>
        <w:rFonts w:ascii="Wingdings" w:hAnsi="Wingdings" w:hint="default"/>
      </w:rPr>
    </w:lvl>
    <w:lvl w:ilvl="8" w:tplc="04090005" w:tentative="1">
      <w:start w:val="1"/>
      <w:numFmt w:val="bullet"/>
      <w:lvlText w:val=""/>
      <w:lvlJc w:val="start"/>
      <w:pPr>
        <w:ind w:start="240pt" w:hanging="24pt"/>
      </w:pPr>
      <w:rPr>
        <w:rFonts w:ascii="Wingdings" w:hAnsi="Wingdings" w:hint="default"/>
      </w:rPr>
    </w:lvl>
  </w:abstractNum>
  <w:abstractNum w:abstractNumId="7" w15:restartNumberingAfterBreak="0">
    <w:nsid w:val="2DCB76A7"/>
    <w:multiLevelType w:val="multilevel"/>
    <w:tmpl w:val="980A3FE8"/>
    <w:styleLink w:val="1"/>
    <w:lvl w:ilvl="0">
      <w:start w:val="1"/>
      <w:numFmt w:val="decimal"/>
      <w:lvlText w:val="(%1)"/>
      <w:lvlJc w:val="start"/>
      <w:pPr>
        <w:ind w:start="38.40pt" w:hanging="24pt"/>
      </w:pPr>
      <w:rPr>
        <w:rFonts w:hint="eastAsia"/>
      </w:rPr>
    </w:lvl>
    <w:lvl w:ilvl="1">
      <w:start w:val="1"/>
      <w:numFmt w:val="ideographTraditional"/>
      <w:lvlText w:val="%2、"/>
      <w:lvlJc w:val="start"/>
      <w:pPr>
        <w:ind w:start="62.40pt" w:hanging="24pt"/>
      </w:pPr>
    </w:lvl>
    <w:lvl w:ilvl="2">
      <w:start w:val="1"/>
      <w:numFmt w:val="lowerRoman"/>
      <w:lvlText w:val="%3."/>
      <w:lvlJc w:val="end"/>
      <w:pPr>
        <w:ind w:start="86.40pt" w:hanging="24pt"/>
      </w:pPr>
    </w:lvl>
    <w:lvl w:ilvl="3">
      <w:start w:val="1"/>
      <w:numFmt w:val="decimal"/>
      <w:lvlText w:val="%4."/>
      <w:lvlJc w:val="start"/>
      <w:pPr>
        <w:ind w:start="110.40pt" w:hanging="24pt"/>
      </w:pPr>
    </w:lvl>
    <w:lvl w:ilvl="4">
      <w:start w:val="1"/>
      <w:numFmt w:val="ideographTraditional"/>
      <w:lvlText w:val="%5、"/>
      <w:lvlJc w:val="start"/>
      <w:pPr>
        <w:ind w:start="134.40pt" w:hanging="24pt"/>
      </w:pPr>
    </w:lvl>
    <w:lvl w:ilvl="5">
      <w:start w:val="1"/>
      <w:numFmt w:val="lowerRoman"/>
      <w:lvlText w:val="%6."/>
      <w:lvlJc w:val="end"/>
      <w:pPr>
        <w:ind w:start="158.40pt" w:hanging="24pt"/>
      </w:pPr>
    </w:lvl>
    <w:lvl w:ilvl="6">
      <w:start w:val="1"/>
      <w:numFmt w:val="decimal"/>
      <w:lvlText w:val="%7."/>
      <w:lvlJc w:val="start"/>
      <w:pPr>
        <w:ind w:start="182.40pt" w:hanging="24pt"/>
      </w:pPr>
    </w:lvl>
    <w:lvl w:ilvl="7">
      <w:start w:val="1"/>
      <w:numFmt w:val="ideographTraditional"/>
      <w:lvlText w:val="%8、"/>
      <w:lvlJc w:val="start"/>
      <w:pPr>
        <w:ind w:start="206.40pt" w:hanging="24pt"/>
      </w:pPr>
    </w:lvl>
    <w:lvl w:ilvl="8">
      <w:start w:val="1"/>
      <w:numFmt w:val="lowerRoman"/>
      <w:lvlText w:val="%9."/>
      <w:lvlJc w:val="end"/>
      <w:pPr>
        <w:ind w:start="230.40pt" w:hanging="24pt"/>
      </w:pPr>
    </w:lvl>
  </w:abstractNum>
  <w:abstractNum w:abstractNumId="8" w15:restartNumberingAfterBreak="0">
    <w:nsid w:val="306135BC"/>
    <w:multiLevelType w:val="multilevel"/>
    <w:tmpl w:val="2200E02A"/>
    <w:styleLink w:val="8"/>
    <w:lvl w:ilvl="0">
      <w:start w:val="1"/>
      <w:numFmt w:val="bullet"/>
      <w:lvlText w:val=""/>
      <w:lvlJc w:val="start"/>
      <w:pPr>
        <w:ind w:start="48pt" w:hanging="24pt"/>
      </w:pPr>
      <w:rPr>
        <w:rFonts w:ascii="Wingdings" w:hAnsi="Wingdings" w:hint="default"/>
      </w:rPr>
    </w:lvl>
    <w:lvl w:ilvl="1">
      <w:start w:val="1"/>
      <w:numFmt w:val="ideographTraditional"/>
      <w:lvlText w:val="%2、"/>
      <w:lvlJc w:val="start"/>
      <w:pPr>
        <w:ind w:start="90.75pt" w:hanging="24pt"/>
      </w:pPr>
    </w:lvl>
    <w:lvl w:ilvl="2">
      <w:start w:val="1"/>
      <w:numFmt w:val="lowerRoman"/>
      <w:lvlText w:val="%3."/>
      <w:lvlJc w:val="end"/>
      <w:pPr>
        <w:ind w:start="114.75pt" w:hanging="24pt"/>
      </w:pPr>
    </w:lvl>
    <w:lvl w:ilvl="3">
      <w:start w:val="1"/>
      <w:numFmt w:val="decimal"/>
      <w:lvlText w:val="%4."/>
      <w:lvlJc w:val="start"/>
      <w:pPr>
        <w:ind w:start="138.75pt" w:hanging="24pt"/>
      </w:pPr>
    </w:lvl>
    <w:lvl w:ilvl="4">
      <w:start w:val="1"/>
      <w:numFmt w:val="ideographTraditional"/>
      <w:lvlText w:val="%5、"/>
      <w:lvlJc w:val="start"/>
      <w:pPr>
        <w:ind w:start="162.75pt" w:hanging="24pt"/>
      </w:pPr>
    </w:lvl>
    <w:lvl w:ilvl="5">
      <w:start w:val="1"/>
      <w:numFmt w:val="lowerRoman"/>
      <w:lvlText w:val="%6."/>
      <w:lvlJc w:val="end"/>
      <w:pPr>
        <w:ind w:start="186.75pt" w:hanging="24pt"/>
      </w:pPr>
    </w:lvl>
    <w:lvl w:ilvl="6">
      <w:start w:val="1"/>
      <w:numFmt w:val="decimal"/>
      <w:lvlText w:val="%7."/>
      <w:lvlJc w:val="start"/>
      <w:pPr>
        <w:ind w:start="210.75pt" w:hanging="24pt"/>
      </w:pPr>
    </w:lvl>
    <w:lvl w:ilvl="7">
      <w:start w:val="1"/>
      <w:numFmt w:val="ideographTraditional"/>
      <w:lvlText w:val="%8、"/>
      <w:lvlJc w:val="start"/>
      <w:pPr>
        <w:ind w:start="234.75pt" w:hanging="24pt"/>
      </w:pPr>
    </w:lvl>
    <w:lvl w:ilvl="8">
      <w:start w:val="1"/>
      <w:numFmt w:val="lowerRoman"/>
      <w:lvlText w:val="%9."/>
      <w:lvlJc w:val="end"/>
      <w:pPr>
        <w:ind w:start="258.75pt" w:hanging="24pt"/>
      </w:pPr>
    </w:lvl>
  </w:abstractNum>
  <w:abstractNum w:abstractNumId="9" w15:restartNumberingAfterBreak="0">
    <w:nsid w:val="3755751B"/>
    <w:multiLevelType w:val="multilevel"/>
    <w:tmpl w:val="370628E2"/>
    <w:styleLink w:val="4"/>
    <w:lvl w:ilvl="0">
      <w:start w:val="1"/>
      <w:numFmt w:val="bullet"/>
      <w:lvlText w:val=""/>
      <w:lvlJc w:val="start"/>
      <w:pPr>
        <w:ind w:start="38.40pt" w:hanging="24pt"/>
      </w:pPr>
      <w:rPr>
        <w:rFonts w:ascii="Wingdings" w:hAnsi="Wingdings" w:hint="default"/>
      </w:rPr>
    </w:lvl>
    <w:lvl w:ilvl="1">
      <w:start w:val="1"/>
      <w:numFmt w:val="bullet"/>
      <w:lvlText w:val=""/>
      <w:lvlJc w:val="start"/>
      <w:pPr>
        <w:ind w:start="48pt" w:hanging="24pt"/>
      </w:pPr>
      <w:rPr>
        <w:rFonts w:ascii="Wingdings" w:hAnsi="Wingdings" w:hint="default"/>
      </w:rPr>
    </w:lvl>
    <w:lvl w:ilvl="2">
      <w:start w:val="1"/>
      <w:numFmt w:val="bullet"/>
      <w:lvlText w:val=""/>
      <w:lvlJc w:val="start"/>
      <w:pPr>
        <w:ind w:start="72pt" w:hanging="24pt"/>
      </w:pPr>
      <w:rPr>
        <w:rFonts w:ascii="Wingdings" w:hAnsi="Wingdings" w:hint="default"/>
      </w:rPr>
    </w:lvl>
    <w:lvl w:ilvl="3">
      <w:start w:val="1"/>
      <w:numFmt w:val="bullet"/>
      <w:lvlText w:val=""/>
      <w:lvlJc w:val="start"/>
      <w:pPr>
        <w:ind w:start="96pt" w:hanging="24pt"/>
      </w:pPr>
      <w:rPr>
        <w:rFonts w:ascii="Wingdings" w:hAnsi="Wingdings" w:hint="default"/>
      </w:rPr>
    </w:lvl>
    <w:lvl w:ilvl="4">
      <w:start w:val="1"/>
      <w:numFmt w:val="bullet"/>
      <w:lvlText w:val=""/>
      <w:lvlJc w:val="start"/>
      <w:pPr>
        <w:ind w:start="120pt" w:hanging="24pt"/>
      </w:pPr>
      <w:rPr>
        <w:rFonts w:ascii="Wingdings" w:hAnsi="Wingdings" w:hint="default"/>
      </w:rPr>
    </w:lvl>
    <w:lvl w:ilvl="5">
      <w:start w:val="1"/>
      <w:numFmt w:val="bullet"/>
      <w:lvlText w:val=""/>
      <w:lvlJc w:val="start"/>
      <w:pPr>
        <w:ind w:start="144pt" w:hanging="24pt"/>
      </w:pPr>
      <w:rPr>
        <w:rFonts w:ascii="Wingdings" w:hAnsi="Wingdings" w:hint="default"/>
      </w:rPr>
    </w:lvl>
    <w:lvl w:ilvl="6">
      <w:start w:val="1"/>
      <w:numFmt w:val="bullet"/>
      <w:lvlText w:val=""/>
      <w:lvlJc w:val="start"/>
      <w:pPr>
        <w:ind w:start="168pt" w:hanging="24pt"/>
      </w:pPr>
      <w:rPr>
        <w:rFonts w:ascii="Wingdings" w:hAnsi="Wingdings" w:hint="default"/>
      </w:rPr>
    </w:lvl>
    <w:lvl w:ilvl="7">
      <w:start w:val="1"/>
      <w:numFmt w:val="bullet"/>
      <w:lvlText w:val=""/>
      <w:lvlJc w:val="start"/>
      <w:pPr>
        <w:ind w:start="192pt" w:hanging="24pt"/>
      </w:pPr>
      <w:rPr>
        <w:rFonts w:ascii="Wingdings" w:hAnsi="Wingdings" w:hint="default"/>
      </w:rPr>
    </w:lvl>
    <w:lvl w:ilvl="8">
      <w:start w:val="1"/>
      <w:numFmt w:val="bullet"/>
      <w:lvlText w:val=""/>
      <w:lvlJc w:val="start"/>
      <w:pPr>
        <w:ind w:start="216pt" w:hanging="24pt"/>
      </w:pPr>
      <w:rPr>
        <w:rFonts w:ascii="Wingdings" w:hAnsi="Wingdings" w:hint="default"/>
      </w:rPr>
    </w:lvl>
  </w:abstractNum>
  <w:abstractNum w:abstractNumId="10" w15:restartNumberingAfterBreak="0">
    <w:nsid w:val="3A091D75"/>
    <w:multiLevelType w:val="hybridMultilevel"/>
    <w:tmpl w:val="5D085CA2"/>
    <w:lvl w:ilvl="0" w:tplc="FFFFFFFF">
      <w:start w:val="1"/>
      <w:numFmt w:val="decimal"/>
      <w:lvlText w:val="%1)"/>
      <w:lvlJc w:val="start"/>
      <w:pPr>
        <w:ind w:start="48pt" w:hanging="24pt"/>
      </w:pPr>
      <w:rPr>
        <w:rFonts w:hint="eastAsia"/>
      </w:rPr>
    </w:lvl>
    <w:lvl w:ilvl="1" w:tplc="FFFFFFFF" w:tentative="1">
      <w:start w:val="1"/>
      <w:numFmt w:val="ideographTraditional"/>
      <w:lvlText w:val="%2、"/>
      <w:lvlJc w:val="start"/>
      <w:pPr>
        <w:ind w:start="83.65pt" w:hanging="24pt"/>
      </w:pPr>
    </w:lvl>
    <w:lvl w:ilvl="2" w:tplc="FFFFFFFF" w:tentative="1">
      <w:start w:val="1"/>
      <w:numFmt w:val="lowerRoman"/>
      <w:lvlText w:val="%3."/>
      <w:lvlJc w:val="end"/>
      <w:pPr>
        <w:ind w:start="107.65pt" w:hanging="24pt"/>
      </w:pPr>
    </w:lvl>
    <w:lvl w:ilvl="3" w:tplc="FFFFFFFF" w:tentative="1">
      <w:start w:val="1"/>
      <w:numFmt w:val="decimal"/>
      <w:lvlText w:val="%4."/>
      <w:lvlJc w:val="start"/>
      <w:pPr>
        <w:ind w:start="131.65pt" w:hanging="24pt"/>
      </w:pPr>
    </w:lvl>
    <w:lvl w:ilvl="4" w:tplc="FFFFFFFF" w:tentative="1">
      <w:start w:val="1"/>
      <w:numFmt w:val="ideographTraditional"/>
      <w:lvlText w:val="%5、"/>
      <w:lvlJc w:val="start"/>
      <w:pPr>
        <w:ind w:start="155.65pt" w:hanging="24pt"/>
      </w:pPr>
    </w:lvl>
    <w:lvl w:ilvl="5" w:tplc="FFFFFFFF" w:tentative="1">
      <w:start w:val="1"/>
      <w:numFmt w:val="lowerRoman"/>
      <w:lvlText w:val="%6."/>
      <w:lvlJc w:val="end"/>
      <w:pPr>
        <w:ind w:start="179.65pt" w:hanging="24pt"/>
      </w:pPr>
    </w:lvl>
    <w:lvl w:ilvl="6" w:tplc="FFFFFFFF" w:tentative="1">
      <w:start w:val="1"/>
      <w:numFmt w:val="decimal"/>
      <w:lvlText w:val="%7."/>
      <w:lvlJc w:val="start"/>
      <w:pPr>
        <w:ind w:start="203.65pt" w:hanging="24pt"/>
      </w:pPr>
    </w:lvl>
    <w:lvl w:ilvl="7" w:tplc="FFFFFFFF" w:tentative="1">
      <w:start w:val="1"/>
      <w:numFmt w:val="ideographTraditional"/>
      <w:lvlText w:val="%8、"/>
      <w:lvlJc w:val="start"/>
      <w:pPr>
        <w:ind w:start="227.65pt" w:hanging="24pt"/>
      </w:pPr>
    </w:lvl>
    <w:lvl w:ilvl="8" w:tplc="FFFFFFFF" w:tentative="1">
      <w:start w:val="1"/>
      <w:numFmt w:val="lowerRoman"/>
      <w:lvlText w:val="%9."/>
      <w:lvlJc w:val="end"/>
      <w:pPr>
        <w:ind w:start="251.65pt" w:hanging="24pt"/>
      </w:pPr>
    </w:lvl>
  </w:abstractNum>
  <w:abstractNum w:abstractNumId="11" w15:restartNumberingAfterBreak="0">
    <w:nsid w:val="3DFD5552"/>
    <w:multiLevelType w:val="hybridMultilevel"/>
    <w:tmpl w:val="EB4EB83A"/>
    <w:lvl w:ilvl="0" w:tplc="FFFFFFFF">
      <w:start w:val="1"/>
      <w:numFmt w:val="decimal"/>
      <w:lvlText w:val="%1)"/>
      <w:lvlJc w:val="start"/>
      <w:pPr>
        <w:ind w:start="48pt" w:hanging="24pt"/>
      </w:pPr>
      <w:rPr>
        <w:rFonts w:hint="eastAsia"/>
      </w:rPr>
    </w:lvl>
    <w:lvl w:ilvl="1" w:tplc="FFFFFFFF" w:tentative="1">
      <w:start w:val="1"/>
      <w:numFmt w:val="ideographTraditional"/>
      <w:lvlText w:val="%2、"/>
      <w:lvlJc w:val="start"/>
      <w:pPr>
        <w:ind w:start="83.65pt" w:hanging="24pt"/>
      </w:pPr>
    </w:lvl>
    <w:lvl w:ilvl="2" w:tplc="FFFFFFFF" w:tentative="1">
      <w:start w:val="1"/>
      <w:numFmt w:val="lowerRoman"/>
      <w:lvlText w:val="%3."/>
      <w:lvlJc w:val="end"/>
      <w:pPr>
        <w:ind w:start="107.65pt" w:hanging="24pt"/>
      </w:pPr>
    </w:lvl>
    <w:lvl w:ilvl="3" w:tplc="FFFFFFFF" w:tentative="1">
      <w:start w:val="1"/>
      <w:numFmt w:val="decimal"/>
      <w:lvlText w:val="%4."/>
      <w:lvlJc w:val="start"/>
      <w:pPr>
        <w:ind w:start="131.65pt" w:hanging="24pt"/>
      </w:pPr>
    </w:lvl>
    <w:lvl w:ilvl="4" w:tplc="FFFFFFFF" w:tentative="1">
      <w:start w:val="1"/>
      <w:numFmt w:val="ideographTraditional"/>
      <w:lvlText w:val="%5、"/>
      <w:lvlJc w:val="start"/>
      <w:pPr>
        <w:ind w:start="155.65pt" w:hanging="24pt"/>
      </w:pPr>
    </w:lvl>
    <w:lvl w:ilvl="5" w:tplc="FFFFFFFF" w:tentative="1">
      <w:start w:val="1"/>
      <w:numFmt w:val="lowerRoman"/>
      <w:lvlText w:val="%6."/>
      <w:lvlJc w:val="end"/>
      <w:pPr>
        <w:ind w:start="179.65pt" w:hanging="24pt"/>
      </w:pPr>
    </w:lvl>
    <w:lvl w:ilvl="6" w:tplc="FFFFFFFF" w:tentative="1">
      <w:start w:val="1"/>
      <w:numFmt w:val="decimal"/>
      <w:lvlText w:val="%7."/>
      <w:lvlJc w:val="start"/>
      <w:pPr>
        <w:ind w:start="203.65pt" w:hanging="24pt"/>
      </w:pPr>
    </w:lvl>
    <w:lvl w:ilvl="7" w:tplc="FFFFFFFF" w:tentative="1">
      <w:start w:val="1"/>
      <w:numFmt w:val="ideographTraditional"/>
      <w:lvlText w:val="%8、"/>
      <w:lvlJc w:val="start"/>
      <w:pPr>
        <w:ind w:start="227.65pt" w:hanging="24pt"/>
      </w:pPr>
    </w:lvl>
    <w:lvl w:ilvl="8" w:tplc="FFFFFFFF" w:tentative="1">
      <w:start w:val="1"/>
      <w:numFmt w:val="lowerRoman"/>
      <w:lvlText w:val="%9."/>
      <w:lvlJc w:val="end"/>
      <w:pPr>
        <w:ind w:start="251.65pt" w:hanging="24pt"/>
      </w:pPr>
    </w:lvl>
  </w:abstractNum>
  <w:abstractNum w:abstractNumId="12" w15:restartNumberingAfterBreak="0">
    <w:nsid w:val="4189603E"/>
    <w:multiLevelType w:val="multilevel"/>
    <w:tmpl w:val="0AB06E12"/>
    <w:lvl w:ilvl="0">
      <w:start w:val="1"/>
      <w:numFmt w:val="upperRoman"/>
      <w:pStyle w:val="10"/>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20"/>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40"/>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13"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14" w15:restartNumberingAfterBreak="0">
    <w:nsid w:val="4A8877E1"/>
    <w:multiLevelType w:val="multilevel"/>
    <w:tmpl w:val="1C46124A"/>
    <w:styleLink w:val="5"/>
    <w:lvl w:ilvl="0">
      <w:start w:val="1"/>
      <w:numFmt w:val="bullet"/>
      <w:lvlText w:val=""/>
      <w:lvlJc w:val="start"/>
      <w:pPr>
        <w:ind w:start="18.75pt" w:hanging="4.35pt"/>
      </w:pPr>
      <w:rPr>
        <w:rFonts w:ascii="Wingdings" w:hAnsi="Wingdings" w:hint="default"/>
      </w:rPr>
    </w:lvl>
    <w:lvl w:ilvl="1">
      <w:start w:val="1"/>
      <w:numFmt w:val="bullet"/>
      <w:lvlText w:val=""/>
      <w:lvlJc w:val="start"/>
      <w:pPr>
        <w:ind w:start="38.40pt" w:hanging="24pt"/>
      </w:pPr>
      <w:rPr>
        <w:rFonts w:ascii="Wingdings" w:hAnsi="Wingdings" w:hint="default"/>
      </w:rPr>
    </w:lvl>
    <w:lvl w:ilvl="2">
      <w:start w:val="1"/>
      <w:numFmt w:val="bullet"/>
      <w:lvlText w:val=""/>
      <w:lvlJc w:val="start"/>
      <w:pPr>
        <w:ind w:start="62.40pt" w:hanging="24pt"/>
      </w:pPr>
      <w:rPr>
        <w:rFonts w:ascii="Wingdings" w:hAnsi="Wingdings" w:hint="default"/>
      </w:rPr>
    </w:lvl>
    <w:lvl w:ilvl="3">
      <w:start w:val="1"/>
      <w:numFmt w:val="bullet"/>
      <w:lvlText w:val=""/>
      <w:lvlJc w:val="start"/>
      <w:pPr>
        <w:ind w:start="86.40pt" w:hanging="24pt"/>
      </w:pPr>
      <w:rPr>
        <w:rFonts w:ascii="Wingdings" w:hAnsi="Wingdings" w:hint="default"/>
      </w:rPr>
    </w:lvl>
    <w:lvl w:ilvl="4">
      <w:start w:val="1"/>
      <w:numFmt w:val="bullet"/>
      <w:lvlText w:val=""/>
      <w:lvlJc w:val="start"/>
      <w:pPr>
        <w:ind w:start="110.40pt" w:hanging="24pt"/>
      </w:pPr>
      <w:rPr>
        <w:rFonts w:ascii="Wingdings" w:hAnsi="Wingdings" w:hint="default"/>
      </w:rPr>
    </w:lvl>
    <w:lvl w:ilvl="5">
      <w:start w:val="1"/>
      <w:numFmt w:val="bullet"/>
      <w:lvlText w:val=""/>
      <w:lvlJc w:val="start"/>
      <w:pPr>
        <w:ind w:start="134.40pt" w:hanging="24pt"/>
      </w:pPr>
      <w:rPr>
        <w:rFonts w:ascii="Wingdings" w:hAnsi="Wingdings" w:hint="default"/>
      </w:rPr>
    </w:lvl>
    <w:lvl w:ilvl="6">
      <w:start w:val="1"/>
      <w:numFmt w:val="bullet"/>
      <w:lvlText w:val=""/>
      <w:lvlJc w:val="start"/>
      <w:pPr>
        <w:ind w:start="158.40pt" w:hanging="24pt"/>
      </w:pPr>
      <w:rPr>
        <w:rFonts w:ascii="Wingdings" w:hAnsi="Wingdings" w:hint="default"/>
      </w:rPr>
    </w:lvl>
    <w:lvl w:ilvl="7">
      <w:start w:val="1"/>
      <w:numFmt w:val="bullet"/>
      <w:lvlText w:val=""/>
      <w:lvlJc w:val="start"/>
      <w:pPr>
        <w:ind w:start="182.40pt" w:hanging="24pt"/>
      </w:pPr>
      <w:rPr>
        <w:rFonts w:ascii="Wingdings" w:hAnsi="Wingdings" w:hint="default"/>
      </w:rPr>
    </w:lvl>
    <w:lvl w:ilvl="8">
      <w:start w:val="1"/>
      <w:numFmt w:val="bullet"/>
      <w:lvlText w:val=""/>
      <w:lvlJc w:val="start"/>
      <w:pPr>
        <w:ind w:start="206.40pt" w:hanging="24pt"/>
      </w:pPr>
      <w:rPr>
        <w:rFonts w:ascii="Wingdings" w:hAnsi="Wingdings" w:hint="default"/>
      </w:rPr>
    </w:lvl>
  </w:abstractNum>
  <w:abstractNum w:abstractNumId="15" w15:restartNumberingAfterBreak="0">
    <w:nsid w:val="521D5CCF"/>
    <w:multiLevelType w:val="hybridMultilevel"/>
    <w:tmpl w:val="EB4EB83A"/>
    <w:lvl w:ilvl="0" w:tplc="FFFFFFFF">
      <w:start w:val="1"/>
      <w:numFmt w:val="decimal"/>
      <w:lvlText w:val="%1)"/>
      <w:lvlJc w:val="start"/>
      <w:pPr>
        <w:ind w:start="48pt" w:hanging="24pt"/>
      </w:pPr>
      <w:rPr>
        <w:rFonts w:hint="eastAsia"/>
      </w:rPr>
    </w:lvl>
    <w:lvl w:ilvl="1" w:tplc="FFFFFFFF" w:tentative="1">
      <w:start w:val="1"/>
      <w:numFmt w:val="ideographTraditional"/>
      <w:lvlText w:val="%2、"/>
      <w:lvlJc w:val="start"/>
      <w:pPr>
        <w:ind w:start="83.65pt" w:hanging="24pt"/>
      </w:pPr>
    </w:lvl>
    <w:lvl w:ilvl="2" w:tplc="FFFFFFFF" w:tentative="1">
      <w:start w:val="1"/>
      <w:numFmt w:val="lowerRoman"/>
      <w:lvlText w:val="%3."/>
      <w:lvlJc w:val="end"/>
      <w:pPr>
        <w:ind w:start="107.65pt" w:hanging="24pt"/>
      </w:pPr>
    </w:lvl>
    <w:lvl w:ilvl="3" w:tplc="FFFFFFFF" w:tentative="1">
      <w:start w:val="1"/>
      <w:numFmt w:val="decimal"/>
      <w:lvlText w:val="%4."/>
      <w:lvlJc w:val="start"/>
      <w:pPr>
        <w:ind w:start="131.65pt" w:hanging="24pt"/>
      </w:pPr>
    </w:lvl>
    <w:lvl w:ilvl="4" w:tplc="FFFFFFFF" w:tentative="1">
      <w:start w:val="1"/>
      <w:numFmt w:val="ideographTraditional"/>
      <w:lvlText w:val="%5、"/>
      <w:lvlJc w:val="start"/>
      <w:pPr>
        <w:ind w:start="155.65pt" w:hanging="24pt"/>
      </w:pPr>
    </w:lvl>
    <w:lvl w:ilvl="5" w:tplc="FFFFFFFF" w:tentative="1">
      <w:start w:val="1"/>
      <w:numFmt w:val="lowerRoman"/>
      <w:lvlText w:val="%6."/>
      <w:lvlJc w:val="end"/>
      <w:pPr>
        <w:ind w:start="179.65pt" w:hanging="24pt"/>
      </w:pPr>
    </w:lvl>
    <w:lvl w:ilvl="6" w:tplc="FFFFFFFF" w:tentative="1">
      <w:start w:val="1"/>
      <w:numFmt w:val="decimal"/>
      <w:lvlText w:val="%7."/>
      <w:lvlJc w:val="start"/>
      <w:pPr>
        <w:ind w:start="203.65pt" w:hanging="24pt"/>
      </w:pPr>
    </w:lvl>
    <w:lvl w:ilvl="7" w:tplc="FFFFFFFF" w:tentative="1">
      <w:start w:val="1"/>
      <w:numFmt w:val="ideographTraditional"/>
      <w:lvlText w:val="%8、"/>
      <w:lvlJc w:val="start"/>
      <w:pPr>
        <w:ind w:start="227.65pt" w:hanging="24pt"/>
      </w:pPr>
    </w:lvl>
    <w:lvl w:ilvl="8" w:tplc="FFFFFFFF" w:tentative="1">
      <w:start w:val="1"/>
      <w:numFmt w:val="lowerRoman"/>
      <w:lvlText w:val="%9."/>
      <w:lvlJc w:val="end"/>
      <w:pPr>
        <w:ind w:start="251.65pt" w:hanging="24pt"/>
      </w:pPr>
    </w:lvl>
  </w:abstractNum>
  <w:abstractNum w:abstractNumId="16"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17" w15:restartNumberingAfterBreak="0">
    <w:nsid w:val="57EA6FC3"/>
    <w:multiLevelType w:val="hybridMultilevel"/>
    <w:tmpl w:val="A5A67682"/>
    <w:lvl w:ilvl="0" w:tplc="1CFEBFDC">
      <w:start w:val="1"/>
      <w:numFmt w:val="decimal"/>
      <w:lvlText w:val="%1)"/>
      <w:lvlJc w:val="start"/>
      <w:pPr>
        <w:ind w:start="48pt" w:hanging="24pt"/>
      </w:pPr>
      <w:rPr>
        <w:rFonts w:hint="eastAsia"/>
      </w:rPr>
    </w:lvl>
    <w:lvl w:ilvl="1" w:tplc="04090019" w:tentative="1">
      <w:start w:val="1"/>
      <w:numFmt w:val="ideographTraditional"/>
      <w:lvlText w:val="%2、"/>
      <w:lvlJc w:val="start"/>
      <w:pPr>
        <w:ind w:start="90.75pt" w:hanging="24pt"/>
      </w:pPr>
    </w:lvl>
    <w:lvl w:ilvl="2" w:tplc="0409001B" w:tentative="1">
      <w:start w:val="1"/>
      <w:numFmt w:val="lowerRoman"/>
      <w:lvlText w:val="%3."/>
      <w:lvlJc w:val="end"/>
      <w:pPr>
        <w:ind w:start="114.75pt" w:hanging="24pt"/>
      </w:pPr>
    </w:lvl>
    <w:lvl w:ilvl="3" w:tplc="0409000F" w:tentative="1">
      <w:start w:val="1"/>
      <w:numFmt w:val="decimal"/>
      <w:lvlText w:val="%4."/>
      <w:lvlJc w:val="start"/>
      <w:pPr>
        <w:ind w:start="138.75pt" w:hanging="24pt"/>
      </w:pPr>
    </w:lvl>
    <w:lvl w:ilvl="4" w:tplc="04090019" w:tentative="1">
      <w:start w:val="1"/>
      <w:numFmt w:val="ideographTraditional"/>
      <w:lvlText w:val="%5、"/>
      <w:lvlJc w:val="start"/>
      <w:pPr>
        <w:ind w:start="162.75pt" w:hanging="24pt"/>
      </w:pPr>
    </w:lvl>
    <w:lvl w:ilvl="5" w:tplc="0409001B" w:tentative="1">
      <w:start w:val="1"/>
      <w:numFmt w:val="lowerRoman"/>
      <w:lvlText w:val="%6."/>
      <w:lvlJc w:val="end"/>
      <w:pPr>
        <w:ind w:start="186.75pt" w:hanging="24pt"/>
      </w:pPr>
    </w:lvl>
    <w:lvl w:ilvl="6" w:tplc="0409000F" w:tentative="1">
      <w:start w:val="1"/>
      <w:numFmt w:val="decimal"/>
      <w:lvlText w:val="%7."/>
      <w:lvlJc w:val="start"/>
      <w:pPr>
        <w:ind w:start="210.75pt" w:hanging="24pt"/>
      </w:pPr>
    </w:lvl>
    <w:lvl w:ilvl="7" w:tplc="04090019" w:tentative="1">
      <w:start w:val="1"/>
      <w:numFmt w:val="ideographTraditional"/>
      <w:lvlText w:val="%8、"/>
      <w:lvlJc w:val="start"/>
      <w:pPr>
        <w:ind w:start="234.75pt" w:hanging="24pt"/>
      </w:pPr>
    </w:lvl>
    <w:lvl w:ilvl="8" w:tplc="0409001B" w:tentative="1">
      <w:start w:val="1"/>
      <w:numFmt w:val="lowerRoman"/>
      <w:lvlText w:val="%9."/>
      <w:lvlJc w:val="end"/>
      <w:pPr>
        <w:ind w:start="258.75pt" w:hanging="24pt"/>
      </w:pPr>
    </w:lvl>
  </w:abstractNum>
  <w:abstractNum w:abstractNumId="18" w15:restartNumberingAfterBreak="0">
    <w:nsid w:val="609C13FD"/>
    <w:multiLevelType w:val="multilevel"/>
    <w:tmpl w:val="C444E488"/>
    <w:styleLink w:val="30"/>
    <w:lvl w:ilvl="0">
      <w:start w:val="1"/>
      <w:numFmt w:val="decimal"/>
      <w:lvlText w:val="%1)"/>
      <w:lvlJc w:val="start"/>
      <w:pPr>
        <w:ind w:start="60pt" w:hanging="24pt"/>
      </w:pPr>
      <w:rPr>
        <w:rFonts w:hint="eastAsia"/>
      </w:rPr>
    </w:lvl>
    <w:lvl w:ilvl="1">
      <w:start w:val="1"/>
      <w:numFmt w:val="ideographTraditional"/>
      <w:lvlText w:val="%2、"/>
      <w:lvlJc w:val="start"/>
      <w:pPr>
        <w:ind w:start="84pt" w:hanging="24pt"/>
      </w:pPr>
    </w:lvl>
    <w:lvl w:ilvl="2">
      <w:start w:val="1"/>
      <w:numFmt w:val="lowerRoman"/>
      <w:lvlText w:val="%3."/>
      <w:lvlJc w:val="end"/>
      <w:pPr>
        <w:ind w:start="108pt" w:hanging="24pt"/>
      </w:pPr>
    </w:lvl>
    <w:lvl w:ilvl="3">
      <w:start w:val="1"/>
      <w:numFmt w:val="decimal"/>
      <w:lvlText w:val="%4."/>
      <w:lvlJc w:val="start"/>
      <w:pPr>
        <w:ind w:start="132pt" w:hanging="24pt"/>
      </w:pPr>
    </w:lvl>
    <w:lvl w:ilvl="4">
      <w:start w:val="1"/>
      <w:numFmt w:val="ideographTraditional"/>
      <w:lvlText w:val="%5、"/>
      <w:lvlJc w:val="start"/>
      <w:pPr>
        <w:ind w:start="156pt" w:hanging="24pt"/>
      </w:pPr>
    </w:lvl>
    <w:lvl w:ilvl="5">
      <w:start w:val="1"/>
      <w:numFmt w:val="lowerRoman"/>
      <w:lvlText w:val="%6."/>
      <w:lvlJc w:val="end"/>
      <w:pPr>
        <w:ind w:start="180pt" w:hanging="24pt"/>
      </w:pPr>
    </w:lvl>
    <w:lvl w:ilvl="6">
      <w:start w:val="1"/>
      <w:numFmt w:val="decimal"/>
      <w:lvlText w:val="%7."/>
      <w:lvlJc w:val="start"/>
      <w:pPr>
        <w:ind w:start="204pt" w:hanging="24pt"/>
      </w:pPr>
    </w:lvl>
    <w:lvl w:ilvl="7">
      <w:start w:val="1"/>
      <w:numFmt w:val="ideographTraditional"/>
      <w:lvlText w:val="%8、"/>
      <w:lvlJc w:val="start"/>
      <w:pPr>
        <w:ind w:start="228pt" w:hanging="24pt"/>
      </w:pPr>
    </w:lvl>
    <w:lvl w:ilvl="8">
      <w:start w:val="1"/>
      <w:numFmt w:val="lowerRoman"/>
      <w:lvlText w:val="%9."/>
      <w:lvlJc w:val="end"/>
      <w:pPr>
        <w:ind w:start="252pt" w:hanging="24pt"/>
      </w:pPr>
    </w:lvl>
  </w:abstractNum>
  <w:abstractNum w:abstractNumId="19"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0"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abstractNum w:abstractNumId="21" w15:restartNumberingAfterBreak="0">
    <w:nsid w:val="6DC16668"/>
    <w:multiLevelType w:val="hybridMultilevel"/>
    <w:tmpl w:val="CBE6B36C"/>
    <w:lvl w:ilvl="0" w:tplc="FFFFFFFF">
      <w:start w:val="1"/>
      <w:numFmt w:val="decimal"/>
      <w:lvlText w:val="%1)"/>
      <w:lvlJc w:val="start"/>
      <w:pPr>
        <w:ind w:start="48pt" w:hanging="24pt"/>
      </w:pPr>
      <w:rPr>
        <w:rFonts w:hint="eastAsia"/>
      </w:rPr>
    </w:lvl>
    <w:lvl w:ilvl="1" w:tplc="FFFFFFFF" w:tentative="1">
      <w:start w:val="1"/>
      <w:numFmt w:val="ideographTraditional"/>
      <w:lvlText w:val="%2、"/>
      <w:lvlJc w:val="start"/>
      <w:pPr>
        <w:ind w:start="83.65pt" w:hanging="24pt"/>
      </w:pPr>
    </w:lvl>
    <w:lvl w:ilvl="2" w:tplc="FFFFFFFF" w:tentative="1">
      <w:start w:val="1"/>
      <w:numFmt w:val="lowerRoman"/>
      <w:lvlText w:val="%3."/>
      <w:lvlJc w:val="end"/>
      <w:pPr>
        <w:ind w:start="107.65pt" w:hanging="24pt"/>
      </w:pPr>
    </w:lvl>
    <w:lvl w:ilvl="3" w:tplc="FFFFFFFF" w:tentative="1">
      <w:start w:val="1"/>
      <w:numFmt w:val="decimal"/>
      <w:lvlText w:val="%4."/>
      <w:lvlJc w:val="start"/>
      <w:pPr>
        <w:ind w:start="131.65pt" w:hanging="24pt"/>
      </w:pPr>
    </w:lvl>
    <w:lvl w:ilvl="4" w:tplc="FFFFFFFF" w:tentative="1">
      <w:start w:val="1"/>
      <w:numFmt w:val="ideographTraditional"/>
      <w:lvlText w:val="%5、"/>
      <w:lvlJc w:val="start"/>
      <w:pPr>
        <w:ind w:start="155.65pt" w:hanging="24pt"/>
      </w:pPr>
    </w:lvl>
    <w:lvl w:ilvl="5" w:tplc="FFFFFFFF" w:tentative="1">
      <w:start w:val="1"/>
      <w:numFmt w:val="lowerRoman"/>
      <w:lvlText w:val="%6."/>
      <w:lvlJc w:val="end"/>
      <w:pPr>
        <w:ind w:start="179.65pt" w:hanging="24pt"/>
      </w:pPr>
    </w:lvl>
    <w:lvl w:ilvl="6" w:tplc="FFFFFFFF" w:tentative="1">
      <w:start w:val="1"/>
      <w:numFmt w:val="decimal"/>
      <w:lvlText w:val="%7."/>
      <w:lvlJc w:val="start"/>
      <w:pPr>
        <w:ind w:start="203.65pt" w:hanging="24pt"/>
      </w:pPr>
    </w:lvl>
    <w:lvl w:ilvl="7" w:tplc="FFFFFFFF" w:tentative="1">
      <w:start w:val="1"/>
      <w:numFmt w:val="ideographTraditional"/>
      <w:lvlText w:val="%8、"/>
      <w:lvlJc w:val="start"/>
      <w:pPr>
        <w:ind w:start="227.65pt" w:hanging="24pt"/>
      </w:pPr>
    </w:lvl>
    <w:lvl w:ilvl="8" w:tplc="FFFFFFFF" w:tentative="1">
      <w:start w:val="1"/>
      <w:numFmt w:val="lowerRoman"/>
      <w:lvlText w:val="%9."/>
      <w:lvlJc w:val="end"/>
      <w:pPr>
        <w:ind w:start="251.65pt" w:hanging="24pt"/>
      </w:pPr>
    </w:lvl>
  </w:abstractNum>
  <w:abstractNum w:abstractNumId="22" w15:restartNumberingAfterBreak="0">
    <w:nsid w:val="6E2B3CE3"/>
    <w:multiLevelType w:val="multilevel"/>
    <w:tmpl w:val="FBE0548C"/>
    <w:styleLink w:val="7"/>
    <w:lvl w:ilvl="0">
      <w:start w:val="1"/>
      <w:numFmt w:val="bullet"/>
      <w:lvlText w:val=""/>
      <w:lvlJc w:val="start"/>
      <w:pPr>
        <w:ind w:start="52.35pt" w:hanging="24pt"/>
      </w:pPr>
      <w:rPr>
        <w:rFonts w:ascii="Wingdings" w:hAnsi="Wingdings" w:hint="default"/>
      </w:rPr>
    </w:lvl>
    <w:lvl w:ilvl="1">
      <w:start w:val="1"/>
      <w:numFmt w:val="ideographTraditional"/>
      <w:lvlText w:val="%2、"/>
      <w:lvlJc w:val="start"/>
      <w:pPr>
        <w:ind w:start="90.75pt" w:hanging="24pt"/>
      </w:pPr>
    </w:lvl>
    <w:lvl w:ilvl="2">
      <w:start w:val="1"/>
      <w:numFmt w:val="lowerRoman"/>
      <w:lvlText w:val="%3."/>
      <w:lvlJc w:val="end"/>
      <w:pPr>
        <w:ind w:start="114.75pt" w:hanging="24pt"/>
      </w:pPr>
    </w:lvl>
    <w:lvl w:ilvl="3">
      <w:start w:val="1"/>
      <w:numFmt w:val="decimal"/>
      <w:lvlText w:val="%4."/>
      <w:lvlJc w:val="start"/>
      <w:pPr>
        <w:ind w:start="138.75pt" w:hanging="24pt"/>
      </w:pPr>
    </w:lvl>
    <w:lvl w:ilvl="4">
      <w:start w:val="1"/>
      <w:numFmt w:val="ideographTraditional"/>
      <w:lvlText w:val="%5、"/>
      <w:lvlJc w:val="start"/>
      <w:pPr>
        <w:ind w:start="162.75pt" w:hanging="24pt"/>
      </w:pPr>
    </w:lvl>
    <w:lvl w:ilvl="5">
      <w:start w:val="1"/>
      <w:numFmt w:val="lowerRoman"/>
      <w:lvlText w:val="%6."/>
      <w:lvlJc w:val="end"/>
      <w:pPr>
        <w:ind w:start="186.75pt" w:hanging="24pt"/>
      </w:pPr>
    </w:lvl>
    <w:lvl w:ilvl="6">
      <w:start w:val="1"/>
      <w:numFmt w:val="decimal"/>
      <w:lvlText w:val="%7."/>
      <w:lvlJc w:val="start"/>
      <w:pPr>
        <w:ind w:start="210.75pt" w:hanging="24pt"/>
      </w:pPr>
    </w:lvl>
    <w:lvl w:ilvl="7">
      <w:start w:val="1"/>
      <w:numFmt w:val="ideographTraditional"/>
      <w:lvlText w:val="%8、"/>
      <w:lvlJc w:val="start"/>
      <w:pPr>
        <w:ind w:start="234.75pt" w:hanging="24pt"/>
      </w:pPr>
    </w:lvl>
    <w:lvl w:ilvl="8">
      <w:start w:val="1"/>
      <w:numFmt w:val="lowerRoman"/>
      <w:lvlText w:val="%9."/>
      <w:lvlJc w:val="end"/>
      <w:pPr>
        <w:ind w:start="258.75pt" w:hanging="24pt"/>
      </w:pPr>
    </w:lvl>
  </w:abstractNum>
  <w:abstractNum w:abstractNumId="23" w15:restartNumberingAfterBreak="0">
    <w:nsid w:val="757F6572"/>
    <w:multiLevelType w:val="multilevel"/>
    <w:tmpl w:val="BC8A92A2"/>
    <w:styleLink w:val="9"/>
    <w:lvl w:ilvl="0">
      <w:start w:val="1"/>
      <w:numFmt w:val="bullet"/>
      <w:lvlText w:val=""/>
      <w:lvlJc w:val="start"/>
      <w:pPr>
        <w:ind w:start="47.90pt" w:hanging="24pt"/>
      </w:pPr>
      <w:rPr>
        <w:rFonts w:ascii="Wingdings" w:hAnsi="Wingdings" w:hint="default"/>
      </w:rPr>
    </w:lvl>
    <w:lvl w:ilvl="1">
      <w:start w:val="1"/>
      <w:numFmt w:val="bullet"/>
      <w:lvlText w:val=""/>
      <w:lvlJc w:val="start"/>
      <w:pPr>
        <w:ind w:start="71.90pt" w:hanging="24pt"/>
      </w:pPr>
      <w:rPr>
        <w:rFonts w:ascii="Wingdings" w:hAnsi="Wingdings" w:hint="default"/>
      </w:rPr>
    </w:lvl>
    <w:lvl w:ilvl="2">
      <w:start w:val="1"/>
      <w:numFmt w:val="bullet"/>
      <w:lvlText w:val=""/>
      <w:lvlJc w:val="start"/>
      <w:pPr>
        <w:ind w:start="95.90pt" w:hanging="24pt"/>
      </w:pPr>
      <w:rPr>
        <w:rFonts w:ascii="Wingdings" w:hAnsi="Wingdings" w:hint="default"/>
      </w:rPr>
    </w:lvl>
    <w:lvl w:ilvl="3">
      <w:start w:val="1"/>
      <w:numFmt w:val="bullet"/>
      <w:lvlText w:val=""/>
      <w:lvlJc w:val="start"/>
      <w:pPr>
        <w:ind w:start="119.90pt" w:hanging="24pt"/>
      </w:pPr>
      <w:rPr>
        <w:rFonts w:ascii="Wingdings" w:hAnsi="Wingdings" w:hint="default"/>
      </w:rPr>
    </w:lvl>
    <w:lvl w:ilvl="4">
      <w:start w:val="1"/>
      <w:numFmt w:val="bullet"/>
      <w:lvlText w:val=""/>
      <w:lvlJc w:val="start"/>
      <w:pPr>
        <w:ind w:start="143.90pt" w:hanging="24pt"/>
      </w:pPr>
      <w:rPr>
        <w:rFonts w:ascii="Wingdings" w:hAnsi="Wingdings" w:hint="default"/>
      </w:rPr>
    </w:lvl>
    <w:lvl w:ilvl="5">
      <w:start w:val="1"/>
      <w:numFmt w:val="bullet"/>
      <w:lvlText w:val=""/>
      <w:lvlJc w:val="start"/>
      <w:pPr>
        <w:ind w:start="167.90pt" w:hanging="24pt"/>
      </w:pPr>
      <w:rPr>
        <w:rFonts w:ascii="Wingdings" w:hAnsi="Wingdings" w:hint="default"/>
      </w:rPr>
    </w:lvl>
    <w:lvl w:ilvl="6">
      <w:start w:val="1"/>
      <w:numFmt w:val="bullet"/>
      <w:lvlText w:val=""/>
      <w:lvlJc w:val="start"/>
      <w:pPr>
        <w:ind w:start="191.90pt" w:hanging="24pt"/>
      </w:pPr>
      <w:rPr>
        <w:rFonts w:ascii="Wingdings" w:hAnsi="Wingdings" w:hint="default"/>
      </w:rPr>
    </w:lvl>
    <w:lvl w:ilvl="7">
      <w:start w:val="1"/>
      <w:numFmt w:val="bullet"/>
      <w:lvlText w:val=""/>
      <w:lvlJc w:val="start"/>
      <w:pPr>
        <w:ind w:start="215.90pt" w:hanging="24pt"/>
      </w:pPr>
      <w:rPr>
        <w:rFonts w:ascii="Wingdings" w:hAnsi="Wingdings" w:hint="default"/>
      </w:rPr>
    </w:lvl>
    <w:lvl w:ilvl="8">
      <w:start w:val="1"/>
      <w:numFmt w:val="bullet"/>
      <w:lvlText w:val=""/>
      <w:lvlJc w:val="start"/>
      <w:pPr>
        <w:ind w:start="239.90pt" w:hanging="24pt"/>
      </w:pPr>
      <w:rPr>
        <w:rFonts w:ascii="Wingdings" w:hAnsi="Wingdings" w:hint="default"/>
      </w:rPr>
    </w:lvl>
  </w:abstractNum>
  <w:abstractNum w:abstractNumId="24" w15:restartNumberingAfterBreak="0">
    <w:nsid w:val="77B70BEE"/>
    <w:multiLevelType w:val="hybridMultilevel"/>
    <w:tmpl w:val="30EAF2CC"/>
    <w:lvl w:ilvl="0" w:tplc="FFFFFFFF">
      <w:start w:val="1"/>
      <w:numFmt w:val="decimal"/>
      <w:lvlText w:val="%1)"/>
      <w:lvlJc w:val="start"/>
      <w:pPr>
        <w:ind w:start="48pt" w:hanging="24pt"/>
      </w:pPr>
      <w:rPr>
        <w:rFonts w:hint="eastAsia"/>
      </w:rPr>
    </w:lvl>
    <w:lvl w:ilvl="1" w:tplc="FFFFFFFF" w:tentative="1">
      <w:start w:val="1"/>
      <w:numFmt w:val="ideographTraditional"/>
      <w:lvlText w:val="%2、"/>
      <w:lvlJc w:val="start"/>
      <w:pPr>
        <w:ind w:start="83.65pt" w:hanging="24pt"/>
      </w:pPr>
    </w:lvl>
    <w:lvl w:ilvl="2" w:tplc="FFFFFFFF" w:tentative="1">
      <w:start w:val="1"/>
      <w:numFmt w:val="lowerRoman"/>
      <w:lvlText w:val="%3."/>
      <w:lvlJc w:val="end"/>
      <w:pPr>
        <w:ind w:start="107.65pt" w:hanging="24pt"/>
      </w:pPr>
    </w:lvl>
    <w:lvl w:ilvl="3" w:tplc="FFFFFFFF" w:tentative="1">
      <w:start w:val="1"/>
      <w:numFmt w:val="decimal"/>
      <w:lvlText w:val="%4."/>
      <w:lvlJc w:val="start"/>
      <w:pPr>
        <w:ind w:start="131.65pt" w:hanging="24pt"/>
      </w:pPr>
    </w:lvl>
    <w:lvl w:ilvl="4" w:tplc="FFFFFFFF" w:tentative="1">
      <w:start w:val="1"/>
      <w:numFmt w:val="ideographTraditional"/>
      <w:lvlText w:val="%5、"/>
      <w:lvlJc w:val="start"/>
      <w:pPr>
        <w:ind w:start="155.65pt" w:hanging="24pt"/>
      </w:pPr>
    </w:lvl>
    <w:lvl w:ilvl="5" w:tplc="FFFFFFFF" w:tentative="1">
      <w:start w:val="1"/>
      <w:numFmt w:val="lowerRoman"/>
      <w:lvlText w:val="%6."/>
      <w:lvlJc w:val="end"/>
      <w:pPr>
        <w:ind w:start="179.65pt" w:hanging="24pt"/>
      </w:pPr>
    </w:lvl>
    <w:lvl w:ilvl="6" w:tplc="FFFFFFFF" w:tentative="1">
      <w:start w:val="1"/>
      <w:numFmt w:val="decimal"/>
      <w:lvlText w:val="%7."/>
      <w:lvlJc w:val="start"/>
      <w:pPr>
        <w:ind w:start="203.65pt" w:hanging="24pt"/>
      </w:pPr>
    </w:lvl>
    <w:lvl w:ilvl="7" w:tplc="FFFFFFFF" w:tentative="1">
      <w:start w:val="1"/>
      <w:numFmt w:val="ideographTraditional"/>
      <w:lvlText w:val="%8、"/>
      <w:lvlJc w:val="start"/>
      <w:pPr>
        <w:ind w:start="227.65pt" w:hanging="24pt"/>
      </w:pPr>
    </w:lvl>
    <w:lvl w:ilvl="8" w:tplc="FFFFFFFF" w:tentative="1">
      <w:start w:val="1"/>
      <w:numFmt w:val="lowerRoman"/>
      <w:lvlText w:val="%9."/>
      <w:lvlJc w:val="end"/>
      <w:pPr>
        <w:ind w:start="251.65pt" w:hanging="24pt"/>
      </w:pPr>
    </w:lvl>
  </w:abstractNum>
  <w:num w:numId="1" w16cid:durableId="16977975">
    <w:abstractNumId w:val="19"/>
  </w:num>
  <w:num w:numId="2" w16cid:durableId="1466198101">
    <w:abstractNumId w:val="3"/>
  </w:num>
  <w:num w:numId="3" w16cid:durableId="1940674870">
    <w:abstractNumId w:val="12"/>
  </w:num>
  <w:num w:numId="4" w16cid:durableId="521942243">
    <w:abstractNumId w:val="16"/>
  </w:num>
  <w:num w:numId="5" w16cid:durableId="1420787256">
    <w:abstractNumId w:val="20"/>
  </w:num>
  <w:num w:numId="6" w16cid:durableId="602499318">
    <w:abstractNumId w:val="13"/>
  </w:num>
  <w:num w:numId="7" w16cid:durableId="827667646">
    <w:abstractNumId w:val="6"/>
  </w:num>
  <w:num w:numId="8" w16cid:durableId="820579737">
    <w:abstractNumId w:val="17"/>
  </w:num>
  <w:num w:numId="9" w16cid:durableId="832793110">
    <w:abstractNumId w:val="7"/>
  </w:num>
  <w:num w:numId="10" w16cid:durableId="2146197168">
    <w:abstractNumId w:val="1"/>
  </w:num>
  <w:num w:numId="11" w16cid:durableId="424157754">
    <w:abstractNumId w:val="18"/>
  </w:num>
  <w:num w:numId="12" w16cid:durableId="1265191094">
    <w:abstractNumId w:val="4"/>
  </w:num>
  <w:num w:numId="13" w16cid:durableId="1670672840">
    <w:abstractNumId w:val="9"/>
  </w:num>
  <w:num w:numId="14" w16cid:durableId="1214001470">
    <w:abstractNumId w:val="14"/>
  </w:num>
  <w:num w:numId="15" w16cid:durableId="1672369588">
    <w:abstractNumId w:val="0"/>
  </w:num>
  <w:num w:numId="16" w16cid:durableId="1867938060">
    <w:abstractNumId w:val="22"/>
  </w:num>
  <w:num w:numId="17" w16cid:durableId="1758750558">
    <w:abstractNumId w:val="8"/>
  </w:num>
  <w:num w:numId="18" w16cid:durableId="120267490">
    <w:abstractNumId w:val="5"/>
  </w:num>
  <w:num w:numId="19" w16cid:durableId="1165902067">
    <w:abstractNumId w:val="23"/>
  </w:num>
  <w:num w:numId="20" w16cid:durableId="1267157170">
    <w:abstractNumId w:val="2"/>
  </w:num>
  <w:num w:numId="21" w16cid:durableId="1438603491">
    <w:abstractNumId w:val="24"/>
  </w:num>
  <w:num w:numId="22" w16cid:durableId="719742550">
    <w:abstractNumId w:val="10"/>
  </w:num>
  <w:num w:numId="23" w16cid:durableId="430592938">
    <w:abstractNumId w:val="21"/>
  </w:num>
  <w:num w:numId="24" w16cid:durableId="1927768166">
    <w:abstractNumId w:val="15"/>
  </w:num>
  <w:num w:numId="25" w16cid:durableId="1254363644">
    <w:abstractNumId w:val="11"/>
  </w:num>
  <w:numIdMacAtCleanup w:val="25"/>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8%"/>
  <w:embedSystemFonts/>
  <w:bordersDoNotSurroundHeader/>
  <w:bordersDoNotSurroundFooter/>
  <w:proofState w:spelling="clean" w:grammar="clean"/>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065A5"/>
    <w:rsid w:val="00030343"/>
    <w:rsid w:val="00036B81"/>
    <w:rsid w:val="0004781E"/>
    <w:rsid w:val="0008758A"/>
    <w:rsid w:val="00090E09"/>
    <w:rsid w:val="000C1E68"/>
    <w:rsid w:val="000D1F7D"/>
    <w:rsid w:val="000E1B73"/>
    <w:rsid w:val="00130A19"/>
    <w:rsid w:val="001A2D7C"/>
    <w:rsid w:val="001A2EFD"/>
    <w:rsid w:val="001A3B3D"/>
    <w:rsid w:val="001B5909"/>
    <w:rsid w:val="001B67DC"/>
    <w:rsid w:val="001C4625"/>
    <w:rsid w:val="001E4653"/>
    <w:rsid w:val="001F75AA"/>
    <w:rsid w:val="002254A9"/>
    <w:rsid w:val="00233D97"/>
    <w:rsid w:val="002347A2"/>
    <w:rsid w:val="00242EC2"/>
    <w:rsid w:val="002557BA"/>
    <w:rsid w:val="002850E3"/>
    <w:rsid w:val="00290754"/>
    <w:rsid w:val="002C1A22"/>
    <w:rsid w:val="002D44BD"/>
    <w:rsid w:val="002F5C18"/>
    <w:rsid w:val="00354FCF"/>
    <w:rsid w:val="00372AEE"/>
    <w:rsid w:val="0037653A"/>
    <w:rsid w:val="003A19E2"/>
    <w:rsid w:val="003B2B40"/>
    <w:rsid w:val="003B4E04"/>
    <w:rsid w:val="003C5EEA"/>
    <w:rsid w:val="003E47AB"/>
    <w:rsid w:val="003F5A08"/>
    <w:rsid w:val="00414553"/>
    <w:rsid w:val="00420716"/>
    <w:rsid w:val="004325FB"/>
    <w:rsid w:val="004432BA"/>
    <w:rsid w:val="0044407E"/>
    <w:rsid w:val="00447BB9"/>
    <w:rsid w:val="0046031D"/>
    <w:rsid w:val="00473AC9"/>
    <w:rsid w:val="00473DA8"/>
    <w:rsid w:val="004D6DE7"/>
    <w:rsid w:val="004D72B5"/>
    <w:rsid w:val="005152AA"/>
    <w:rsid w:val="00515360"/>
    <w:rsid w:val="0054264A"/>
    <w:rsid w:val="00551B7F"/>
    <w:rsid w:val="0056610F"/>
    <w:rsid w:val="0057161C"/>
    <w:rsid w:val="00575BCA"/>
    <w:rsid w:val="005B0344"/>
    <w:rsid w:val="005B520E"/>
    <w:rsid w:val="005E2800"/>
    <w:rsid w:val="005E7EF6"/>
    <w:rsid w:val="00602730"/>
    <w:rsid w:val="00605825"/>
    <w:rsid w:val="00614C78"/>
    <w:rsid w:val="006275B6"/>
    <w:rsid w:val="00645D22"/>
    <w:rsid w:val="00651A08"/>
    <w:rsid w:val="00654204"/>
    <w:rsid w:val="00670434"/>
    <w:rsid w:val="006770B6"/>
    <w:rsid w:val="00691FC8"/>
    <w:rsid w:val="00695544"/>
    <w:rsid w:val="006A1C76"/>
    <w:rsid w:val="006B6B66"/>
    <w:rsid w:val="006F6D3D"/>
    <w:rsid w:val="00715BEA"/>
    <w:rsid w:val="00716CAE"/>
    <w:rsid w:val="00740EEA"/>
    <w:rsid w:val="00745228"/>
    <w:rsid w:val="0075254B"/>
    <w:rsid w:val="00792680"/>
    <w:rsid w:val="00794804"/>
    <w:rsid w:val="007B33F1"/>
    <w:rsid w:val="007B6DDA"/>
    <w:rsid w:val="007C0308"/>
    <w:rsid w:val="007C0E9C"/>
    <w:rsid w:val="007C2FF2"/>
    <w:rsid w:val="007D6232"/>
    <w:rsid w:val="007D6AC1"/>
    <w:rsid w:val="007E085F"/>
    <w:rsid w:val="007E6C23"/>
    <w:rsid w:val="007F1F99"/>
    <w:rsid w:val="007F768F"/>
    <w:rsid w:val="0080791D"/>
    <w:rsid w:val="00836367"/>
    <w:rsid w:val="00855557"/>
    <w:rsid w:val="008701A4"/>
    <w:rsid w:val="00871274"/>
    <w:rsid w:val="00873603"/>
    <w:rsid w:val="008A1769"/>
    <w:rsid w:val="008A2C7D"/>
    <w:rsid w:val="008B61CB"/>
    <w:rsid w:val="008B6524"/>
    <w:rsid w:val="008C4B23"/>
    <w:rsid w:val="008F6E2C"/>
    <w:rsid w:val="00906EE6"/>
    <w:rsid w:val="009303D9"/>
    <w:rsid w:val="00933C64"/>
    <w:rsid w:val="00972203"/>
    <w:rsid w:val="009C15FA"/>
    <w:rsid w:val="009E6E8C"/>
    <w:rsid w:val="009F1D79"/>
    <w:rsid w:val="00A059B3"/>
    <w:rsid w:val="00A6122E"/>
    <w:rsid w:val="00A631E5"/>
    <w:rsid w:val="00A80C9B"/>
    <w:rsid w:val="00AE3409"/>
    <w:rsid w:val="00B05134"/>
    <w:rsid w:val="00B11A60"/>
    <w:rsid w:val="00B22613"/>
    <w:rsid w:val="00B44A76"/>
    <w:rsid w:val="00B478D8"/>
    <w:rsid w:val="00B768D1"/>
    <w:rsid w:val="00BA1025"/>
    <w:rsid w:val="00BA5977"/>
    <w:rsid w:val="00BC3420"/>
    <w:rsid w:val="00BD670B"/>
    <w:rsid w:val="00BE7D3C"/>
    <w:rsid w:val="00BF5FF6"/>
    <w:rsid w:val="00C0207F"/>
    <w:rsid w:val="00C035BE"/>
    <w:rsid w:val="00C16117"/>
    <w:rsid w:val="00C3075A"/>
    <w:rsid w:val="00C823E8"/>
    <w:rsid w:val="00C919A4"/>
    <w:rsid w:val="00CA4392"/>
    <w:rsid w:val="00CC393F"/>
    <w:rsid w:val="00CE06EB"/>
    <w:rsid w:val="00D1361F"/>
    <w:rsid w:val="00D139CF"/>
    <w:rsid w:val="00D2176E"/>
    <w:rsid w:val="00D43168"/>
    <w:rsid w:val="00D43C31"/>
    <w:rsid w:val="00D54083"/>
    <w:rsid w:val="00D632BE"/>
    <w:rsid w:val="00D655ED"/>
    <w:rsid w:val="00D72D06"/>
    <w:rsid w:val="00D7522C"/>
    <w:rsid w:val="00D7536F"/>
    <w:rsid w:val="00D76668"/>
    <w:rsid w:val="00DB5967"/>
    <w:rsid w:val="00DD3B12"/>
    <w:rsid w:val="00DE4FC3"/>
    <w:rsid w:val="00DF01A0"/>
    <w:rsid w:val="00E07383"/>
    <w:rsid w:val="00E165BC"/>
    <w:rsid w:val="00E23A3B"/>
    <w:rsid w:val="00E61E12"/>
    <w:rsid w:val="00E7596C"/>
    <w:rsid w:val="00E878F2"/>
    <w:rsid w:val="00ED0149"/>
    <w:rsid w:val="00ED7A24"/>
    <w:rsid w:val="00EF7DE3"/>
    <w:rsid w:val="00F03103"/>
    <w:rsid w:val="00F14C9E"/>
    <w:rsid w:val="00F21000"/>
    <w:rsid w:val="00F271DE"/>
    <w:rsid w:val="00F27DF5"/>
    <w:rsid w:val="00F3451C"/>
    <w:rsid w:val="00F429BE"/>
    <w:rsid w:val="00F55733"/>
    <w:rsid w:val="00F627DA"/>
    <w:rsid w:val="00F7288F"/>
    <w:rsid w:val="00F847A6"/>
    <w:rsid w:val="00F91EF7"/>
    <w:rsid w:val="00F9441B"/>
    <w:rsid w:val="00FA4C32"/>
    <w:rsid w:val="00FE7114"/>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5635CEFC"/>
  <w15:chartTrackingRefBased/>
  <w15:docId w15:val="{024ECAD1-2323-4B9B-8C03-899AA7F9FF21}"/>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Web)" w:uiPriority="99"/>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style>
  <w:style w:type="paragraph" w:styleId="10">
    <w:name w:val="heading 1"/>
    <w:basedOn w:val="a"/>
    <w:next w:val="a"/>
    <w:qFormat/>
    <w:rsid w:val="006B6B66"/>
    <w:pPr>
      <w:keepNext/>
      <w:keepLines/>
      <w:numPr>
        <w:numId w:val="3"/>
      </w:numPr>
      <w:tabs>
        <w:tab w:val="start" w:pos="10.80pt"/>
      </w:tabs>
      <w:spacing w:before="8pt" w:after="4pt"/>
      <w:ind w:firstLine="0pt"/>
      <w:outlineLvl w:val="0"/>
    </w:pPr>
    <w:rPr>
      <w:smallCaps/>
      <w:noProof/>
    </w:rPr>
  </w:style>
  <w:style w:type="paragraph" w:styleId="20">
    <w:name w:val="heading 2"/>
    <w:basedOn w:val="a"/>
    <w:next w:val="a"/>
    <w:qFormat/>
    <w:rsid w:val="00ED0149"/>
    <w:pPr>
      <w:keepNext/>
      <w:keepLines/>
      <w:numPr>
        <w:ilvl w:val="1"/>
        <w:numId w:val="3"/>
      </w:numPr>
      <w:tabs>
        <w:tab w:val="clear" w:pos="18pt"/>
        <w:tab w:val="num" w:pos="14.40pt"/>
      </w:tabs>
      <w:spacing w:before="6pt" w:after="3pt"/>
      <w:outlineLvl w:val="1"/>
    </w:pPr>
    <w:rPr>
      <w:i/>
      <w:iCs/>
      <w:noProof/>
    </w:rPr>
  </w:style>
  <w:style w:type="paragraph" w:styleId="3">
    <w:name w:val="heading 3"/>
    <w:basedOn w:val="a"/>
    <w:next w:val="a"/>
    <w:qFormat/>
    <w:rsid w:val="00794804"/>
    <w:pPr>
      <w:numPr>
        <w:ilvl w:val="2"/>
        <w:numId w:val="3"/>
      </w:numPr>
      <w:spacing w:line="12pt" w:lineRule="exact"/>
      <w:ind w:firstLine="14.40pt"/>
      <w:jc w:val="both"/>
      <w:outlineLvl w:val="2"/>
    </w:pPr>
    <w:rPr>
      <w:i/>
      <w:iCs/>
      <w:noProof/>
    </w:rPr>
  </w:style>
  <w:style w:type="paragraph" w:styleId="40">
    <w:name w:val="heading 4"/>
    <w:basedOn w:val="a"/>
    <w:next w:val="a"/>
    <w:qFormat/>
    <w:rsid w:val="00794804"/>
    <w:pPr>
      <w:numPr>
        <w:ilvl w:val="3"/>
        <w:numId w:val="3"/>
      </w:numPr>
      <w:tabs>
        <w:tab w:val="clear" w:pos="31.50pt"/>
        <w:tab w:val="start" w:pos="36pt"/>
      </w:tabs>
      <w:spacing w:before="2pt" w:after="2pt"/>
      <w:ind w:firstLine="25.20pt"/>
      <w:jc w:val="both"/>
      <w:outlineLvl w:val="3"/>
    </w:pPr>
    <w:rPr>
      <w:i/>
      <w:iCs/>
      <w:noProof/>
    </w:rPr>
  </w:style>
  <w:style w:type="paragraph" w:styleId="50">
    <w:name w:val="heading 5"/>
    <w:basedOn w:val="a"/>
    <w:next w:val="a"/>
    <w:qFormat/>
    <w:pPr>
      <w:tabs>
        <w:tab w:val="start" w:pos="18pt"/>
      </w:tabs>
      <w:spacing w:before="8pt" w:after="4pt"/>
      <w:outlineLvl w:val="4"/>
    </w:pPr>
    <w:rPr>
      <w:smallCaps/>
      <w:noProof/>
    </w:rPr>
  </w:style>
  <w:style w:type="character" w:default="1" w:styleId="a0">
    <w:name w:val="Default Paragraph Font"/>
    <w:uiPriority w:val="1"/>
    <w:semiHidden/>
    <w:unhideWhenUsed/>
  </w:style>
  <w:style w:type="table" w:default="1" w:styleId="a1">
    <w:name w:val="Normal Table"/>
    <w:uiPriority w:val="99"/>
    <w:semiHidden/>
    <w:unhideWhenUsed/>
    <w:tblPr>
      <w:tblInd w:w="0pt" w:type="dxa"/>
      <w:tblCellMar>
        <w:top w:w="0pt" w:type="dxa"/>
        <w:start w:w="5.40pt" w:type="dxa"/>
        <w:bottom w:w="0pt" w:type="dxa"/>
        <w:end w:w="5.40pt" w:type="dxa"/>
      </w:tblCellMar>
    </w:tblPr>
  </w:style>
  <w:style w:type="numbering" w:default="1" w:styleId="a2">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a3">
    <w:name w:val="Body Text"/>
    <w:basedOn w:val="a"/>
    <w:link w:val="a4"/>
    <w:rsid w:val="00E7596C"/>
    <w:pPr>
      <w:tabs>
        <w:tab w:val="start" w:pos="14.40pt"/>
      </w:tabs>
      <w:spacing w:after="6pt" w:line="11.40pt" w:lineRule="auto"/>
      <w:ind w:firstLine="14.40pt"/>
      <w:jc w:val="both"/>
    </w:pPr>
    <w:rPr>
      <w:spacing w:val="-1"/>
      <w:lang w:val="x-none" w:eastAsia="x-none"/>
    </w:rPr>
  </w:style>
  <w:style w:type="character" w:customStyle="1" w:styleId="a4">
    <w:name w:val="本文 字元"/>
    <w:link w:val="a3"/>
    <w:rsid w:val="00E7596C"/>
    <w:rPr>
      <w:spacing w:val="-1"/>
      <w:lang w:val="x-none" w:eastAsia="x-none"/>
    </w:rPr>
  </w:style>
  <w:style w:type="paragraph" w:customStyle="1" w:styleId="bulletlist">
    <w:name w:val="bullet list"/>
    <w:basedOn w:val="a3"/>
    <w:rsid w:val="001B67DC"/>
    <w:pPr>
      <w:ind w:firstLine="0pt"/>
    </w:pPr>
  </w:style>
  <w:style w:type="paragraph" w:customStyle="1" w:styleId="equation">
    <w:name w:val="equation"/>
    <w:basedOn w:val="a"/>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1"/>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2"/>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4"/>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a"/>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6"/>
      </w:numPr>
      <w:spacing w:before="3pt" w:after="1.50pt"/>
      <w:ind w:start="2.90pt" w:hanging="1.45pt"/>
      <w:jc w:val="end"/>
    </w:pPr>
    <w:rPr>
      <w:sz w:val="12"/>
      <w:szCs w:val="12"/>
    </w:rPr>
  </w:style>
  <w:style w:type="paragraph" w:customStyle="1" w:styleId="tablehead">
    <w:name w:val="table head"/>
    <w:pPr>
      <w:numPr>
        <w:numId w:val="5"/>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a5">
    <w:name w:val="header"/>
    <w:basedOn w:val="a"/>
    <w:link w:val="a6"/>
    <w:rsid w:val="001A3B3D"/>
    <w:pPr>
      <w:tabs>
        <w:tab w:val="center" w:pos="234pt"/>
        <w:tab w:val="end" w:pos="468pt"/>
      </w:tabs>
    </w:pPr>
  </w:style>
  <w:style w:type="character" w:customStyle="1" w:styleId="a6">
    <w:name w:val="頁首 字元"/>
    <w:basedOn w:val="a0"/>
    <w:link w:val="a5"/>
    <w:rsid w:val="001A3B3D"/>
  </w:style>
  <w:style w:type="paragraph" w:styleId="a7">
    <w:name w:val="footer"/>
    <w:basedOn w:val="a"/>
    <w:link w:val="a8"/>
    <w:rsid w:val="001A3B3D"/>
    <w:pPr>
      <w:tabs>
        <w:tab w:val="center" w:pos="234pt"/>
        <w:tab w:val="end" w:pos="468pt"/>
      </w:tabs>
    </w:pPr>
  </w:style>
  <w:style w:type="character" w:customStyle="1" w:styleId="a8">
    <w:name w:val="頁尾 字元"/>
    <w:basedOn w:val="a0"/>
    <w:link w:val="a7"/>
    <w:rsid w:val="001A3B3D"/>
  </w:style>
  <w:style w:type="paragraph" w:styleId="a9">
    <w:name w:val="List Paragraph"/>
    <w:basedOn w:val="a"/>
    <w:uiPriority w:val="34"/>
    <w:qFormat/>
    <w:rsid w:val="00E23A3B"/>
    <w:pPr>
      <w:ind w:startChars="200" w:start="24pt"/>
    </w:pPr>
  </w:style>
  <w:style w:type="paragraph" w:styleId="Web">
    <w:name w:val="Normal (Web)"/>
    <w:basedOn w:val="a"/>
    <w:uiPriority w:val="99"/>
    <w:unhideWhenUsed/>
    <w:rsid w:val="00F21000"/>
    <w:pPr>
      <w:spacing w:before="5pt" w:beforeAutospacing="1" w:after="5pt" w:afterAutospacing="1"/>
    </w:pPr>
    <w:rPr>
      <w:rFonts w:ascii="新細明體" w:eastAsia="新細明體" w:hAnsi="新細明體" w:cs="新細明體"/>
      <w:sz w:val="24"/>
      <w:szCs w:val="24"/>
      <w:lang w:eastAsia="zh-TW"/>
    </w:rPr>
  </w:style>
  <w:style w:type="paragraph" w:styleId="aa">
    <w:name w:val="caption"/>
    <w:basedOn w:val="a"/>
    <w:next w:val="a"/>
    <w:unhideWhenUsed/>
    <w:qFormat/>
    <w:rsid w:val="001A2D7C"/>
  </w:style>
  <w:style w:type="numbering" w:customStyle="1" w:styleId="1">
    <w:name w:val="目前的清單1"/>
    <w:uiPriority w:val="99"/>
    <w:rsid w:val="00BA5977"/>
    <w:pPr>
      <w:numPr>
        <w:numId w:val="9"/>
      </w:numPr>
    </w:pPr>
  </w:style>
  <w:style w:type="numbering" w:customStyle="1" w:styleId="2">
    <w:name w:val="目前的清單2"/>
    <w:uiPriority w:val="99"/>
    <w:rsid w:val="00BA5977"/>
    <w:pPr>
      <w:numPr>
        <w:numId w:val="10"/>
      </w:numPr>
    </w:pPr>
  </w:style>
  <w:style w:type="numbering" w:customStyle="1" w:styleId="30">
    <w:name w:val="目前的清單3"/>
    <w:uiPriority w:val="99"/>
    <w:rsid w:val="00242EC2"/>
    <w:pPr>
      <w:numPr>
        <w:numId w:val="11"/>
      </w:numPr>
    </w:pPr>
  </w:style>
  <w:style w:type="numbering" w:customStyle="1" w:styleId="4">
    <w:name w:val="目前的清單4"/>
    <w:uiPriority w:val="99"/>
    <w:rsid w:val="00372AEE"/>
    <w:pPr>
      <w:numPr>
        <w:numId w:val="13"/>
      </w:numPr>
    </w:pPr>
  </w:style>
  <w:style w:type="numbering" w:customStyle="1" w:styleId="5">
    <w:name w:val="目前的清單5"/>
    <w:uiPriority w:val="99"/>
    <w:rsid w:val="00372AEE"/>
    <w:pPr>
      <w:numPr>
        <w:numId w:val="14"/>
      </w:numPr>
    </w:pPr>
  </w:style>
  <w:style w:type="numbering" w:customStyle="1" w:styleId="6">
    <w:name w:val="目前的清單6"/>
    <w:uiPriority w:val="99"/>
    <w:rsid w:val="00372AEE"/>
    <w:pPr>
      <w:numPr>
        <w:numId w:val="15"/>
      </w:numPr>
    </w:pPr>
  </w:style>
  <w:style w:type="numbering" w:customStyle="1" w:styleId="7">
    <w:name w:val="目前的清單7"/>
    <w:uiPriority w:val="99"/>
    <w:rsid w:val="00F91EF7"/>
    <w:pPr>
      <w:numPr>
        <w:numId w:val="16"/>
      </w:numPr>
    </w:pPr>
  </w:style>
  <w:style w:type="numbering" w:customStyle="1" w:styleId="8">
    <w:name w:val="目前的清單8"/>
    <w:uiPriority w:val="99"/>
    <w:rsid w:val="00F91EF7"/>
    <w:pPr>
      <w:numPr>
        <w:numId w:val="17"/>
      </w:numPr>
    </w:pPr>
  </w:style>
  <w:style w:type="numbering" w:customStyle="1" w:styleId="9">
    <w:name w:val="目前的清單9"/>
    <w:uiPriority w:val="99"/>
    <w:rsid w:val="00F91EF7"/>
    <w:pPr>
      <w:numPr>
        <w:numId w:val="19"/>
      </w:numPr>
    </w:pPr>
  </w:style>
  <w:style w:type="character" w:styleId="ab">
    <w:name w:val="Hyperlink"/>
    <w:basedOn w:val="a0"/>
    <w:rsid w:val="00414553"/>
    <w:rPr>
      <w:color w:val="0563C1" w:themeColor="hyperlink"/>
      <w:u w:val="single"/>
    </w:rPr>
  </w:style>
  <w:style w:type="character" w:styleId="ac">
    <w:name w:val="Unresolved Mention"/>
    <w:basedOn w:val="a0"/>
    <w:uiPriority w:val="99"/>
    <w:semiHidden/>
    <w:unhideWhenUsed/>
    <w:rsid w:val="00414553"/>
    <w:rPr>
      <w:color w:val="605E5C"/>
      <w:shd w:val="clear" w:color="auto" w:fill="E1DFDD"/>
    </w:rPr>
  </w:style>
  <w:style w:type="character" w:styleId="ad">
    <w:name w:val="FollowedHyperlink"/>
    <w:basedOn w:val="a0"/>
    <w:rsid w:val="00D1361F"/>
    <w:rPr>
      <w:color w:val="954F72" w:themeColor="followedHyperlink"/>
      <w:u w:val="single"/>
    </w:rPr>
  </w:style>
  <w:style w:type="character" w:styleId="ae">
    <w:name w:val="annotation reference"/>
    <w:basedOn w:val="a0"/>
    <w:rsid w:val="00D1361F"/>
    <w:rPr>
      <w:sz w:val="18"/>
      <w:szCs w:val="18"/>
    </w:rPr>
  </w:style>
  <w:style w:type="paragraph" w:styleId="af">
    <w:name w:val="annotation text"/>
    <w:basedOn w:val="a"/>
    <w:link w:val="af0"/>
    <w:rsid w:val="00D1361F"/>
  </w:style>
  <w:style w:type="character" w:customStyle="1" w:styleId="af0">
    <w:name w:val="註解文字 字元"/>
    <w:basedOn w:val="a0"/>
    <w:link w:val="af"/>
    <w:rsid w:val="00D1361F"/>
  </w:style>
  <w:style w:type="paragraph" w:styleId="af1">
    <w:name w:val="annotation subject"/>
    <w:basedOn w:val="af"/>
    <w:next w:val="af"/>
    <w:link w:val="af2"/>
    <w:semiHidden/>
    <w:unhideWhenUsed/>
    <w:rsid w:val="00D1361F"/>
    <w:rPr>
      <w:b/>
      <w:bCs/>
    </w:rPr>
  </w:style>
  <w:style w:type="character" w:customStyle="1" w:styleId="af2">
    <w:name w:val="註解主旨 字元"/>
    <w:basedOn w:val="af0"/>
    <w:link w:val="af1"/>
    <w:semiHidden/>
    <w:rsid w:val="00D1361F"/>
    <w:rPr>
      <w:b/>
      <w:bCs/>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05777">
      <w:bodyDiv w:val="1"/>
      <w:marLeft w:val="0pt"/>
      <w:marRight w:val="0pt"/>
      <w:marTop w:val="0pt"/>
      <w:marBottom w:val="0pt"/>
      <w:divBdr>
        <w:top w:val="none" w:sz="0" w:space="0" w:color="auto"/>
        <w:left w:val="none" w:sz="0" w:space="0" w:color="auto"/>
        <w:bottom w:val="none" w:sz="0" w:space="0" w:color="auto"/>
        <w:right w:val="none" w:sz="0" w:space="0" w:color="auto"/>
      </w:divBdr>
    </w:div>
    <w:div w:id="25109603">
      <w:bodyDiv w:val="1"/>
      <w:marLeft w:val="0pt"/>
      <w:marRight w:val="0pt"/>
      <w:marTop w:val="0pt"/>
      <w:marBottom w:val="0pt"/>
      <w:divBdr>
        <w:top w:val="none" w:sz="0" w:space="0" w:color="auto"/>
        <w:left w:val="none" w:sz="0" w:space="0" w:color="auto"/>
        <w:bottom w:val="none" w:sz="0" w:space="0" w:color="auto"/>
        <w:right w:val="none" w:sz="0" w:space="0" w:color="auto"/>
      </w:divBdr>
    </w:div>
    <w:div w:id="33315993">
      <w:bodyDiv w:val="1"/>
      <w:marLeft w:val="0pt"/>
      <w:marRight w:val="0pt"/>
      <w:marTop w:val="0pt"/>
      <w:marBottom w:val="0pt"/>
      <w:divBdr>
        <w:top w:val="none" w:sz="0" w:space="0" w:color="auto"/>
        <w:left w:val="none" w:sz="0" w:space="0" w:color="auto"/>
        <w:bottom w:val="none" w:sz="0" w:space="0" w:color="auto"/>
        <w:right w:val="none" w:sz="0" w:space="0" w:color="auto"/>
      </w:divBdr>
    </w:div>
    <w:div w:id="61606025">
      <w:bodyDiv w:val="1"/>
      <w:marLeft w:val="0pt"/>
      <w:marRight w:val="0pt"/>
      <w:marTop w:val="0pt"/>
      <w:marBottom w:val="0pt"/>
      <w:divBdr>
        <w:top w:val="none" w:sz="0" w:space="0" w:color="auto"/>
        <w:left w:val="none" w:sz="0" w:space="0" w:color="auto"/>
        <w:bottom w:val="none" w:sz="0" w:space="0" w:color="auto"/>
        <w:right w:val="none" w:sz="0" w:space="0" w:color="auto"/>
      </w:divBdr>
    </w:div>
    <w:div w:id="62683163">
      <w:bodyDiv w:val="1"/>
      <w:marLeft w:val="0pt"/>
      <w:marRight w:val="0pt"/>
      <w:marTop w:val="0pt"/>
      <w:marBottom w:val="0pt"/>
      <w:divBdr>
        <w:top w:val="none" w:sz="0" w:space="0" w:color="auto"/>
        <w:left w:val="none" w:sz="0" w:space="0" w:color="auto"/>
        <w:bottom w:val="none" w:sz="0" w:space="0" w:color="auto"/>
        <w:right w:val="none" w:sz="0" w:space="0" w:color="auto"/>
      </w:divBdr>
    </w:div>
    <w:div w:id="63065074">
      <w:bodyDiv w:val="1"/>
      <w:marLeft w:val="0pt"/>
      <w:marRight w:val="0pt"/>
      <w:marTop w:val="0pt"/>
      <w:marBottom w:val="0pt"/>
      <w:divBdr>
        <w:top w:val="none" w:sz="0" w:space="0" w:color="auto"/>
        <w:left w:val="none" w:sz="0" w:space="0" w:color="auto"/>
        <w:bottom w:val="none" w:sz="0" w:space="0" w:color="auto"/>
        <w:right w:val="none" w:sz="0" w:space="0" w:color="auto"/>
      </w:divBdr>
    </w:div>
    <w:div w:id="65806851">
      <w:bodyDiv w:val="1"/>
      <w:marLeft w:val="0pt"/>
      <w:marRight w:val="0pt"/>
      <w:marTop w:val="0pt"/>
      <w:marBottom w:val="0pt"/>
      <w:divBdr>
        <w:top w:val="none" w:sz="0" w:space="0" w:color="auto"/>
        <w:left w:val="none" w:sz="0" w:space="0" w:color="auto"/>
        <w:bottom w:val="none" w:sz="0" w:space="0" w:color="auto"/>
        <w:right w:val="none" w:sz="0" w:space="0" w:color="auto"/>
      </w:divBdr>
    </w:div>
    <w:div w:id="66802099">
      <w:bodyDiv w:val="1"/>
      <w:marLeft w:val="0pt"/>
      <w:marRight w:val="0pt"/>
      <w:marTop w:val="0pt"/>
      <w:marBottom w:val="0pt"/>
      <w:divBdr>
        <w:top w:val="none" w:sz="0" w:space="0" w:color="auto"/>
        <w:left w:val="none" w:sz="0" w:space="0" w:color="auto"/>
        <w:bottom w:val="none" w:sz="0" w:space="0" w:color="auto"/>
        <w:right w:val="none" w:sz="0" w:space="0" w:color="auto"/>
      </w:divBdr>
    </w:div>
    <w:div w:id="75639055">
      <w:bodyDiv w:val="1"/>
      <w:marLeft w:val="0pt"/>
      <w:marRight w:val="0pt"/>
      <w:marTop w:val="0pt"/>
      <w:marBottom w:val="0pt"/>
      <w:divBdr>
        <w:top w:val="none" w:sz="0" w:space="0" w:color="auto"/>
        <w:left w:val="none" w:sz="0" w:space="0" w:color="auto"/>
        <w:bottom w:val="none" w:sz="0" w:space="0" w:color="auto"/>
        <w:right w:val="none" w:sz="0" w:space="0" w:color="auto"/>
      </w:divBdr>
    </w:div>
    <w:div w:id="77020177">
      <w:bodyDiv w:val="1"/>
      <w:marLeft w:val="0pt"/>
      <w:marRight w:val="0pt"/>
      <w:marTop w:val="0pt"/>
      <w:marBottom w:val="0pt"/>
      <w:divBdr>
        <w:top w:val="none" w:sz="0" w:space="0" w:color="auto"/>
        <w:left w:val="none" w:sz="0" w:space="0" w:color="auto"/>
        <w:bottom w:val="none" w:sz="0" w:space="0" w:color="auto"/>
        <w:right w:val="none" w:sz="0" w:space="0" w:color="auto"/>
      </w:divBdr>
    </w:div>
    <w:div w:id="99614773">
      <w:bodyDiv w:val="1"/>
      <w:marLeft w:val="0pt"/>
      <w:marRight w:val="0pt"/>
      <w:marTop w:val="0pt"/>
      <w:marBottom w:val="0pt"/>
      <w:divBdr>
        <w:top w:val="none" w:sz="0" w:space="0" w:color="auto"/>
        <w:left w:val="none" w:sz="0" w:space="0" w:color="auto"/>
        <w:bottom w:val="none" w:sz="0" w:space="0" w:color="auto"/>
        <w:right w:val="none" w:sz="0" w:space="0" w:color="auto"/>
      </w:divBdr>
    </w:div>
    <w:div w:id="102463666">
      <w:bodyDiv w:val="1"/>
      <w:marLeft w:val="0pt"/>
      <w:marRight w:val="0pt"/>
      <w:marTop w:val="0pt"/>
      <w:marBottom w:val="0pt"/>
      <w:divBdr>
        <w:top w:val="none" w:sz="0" w:space="0" w:color="auto"/>
        <w:left w:val="none" w:sz="0" w:space="0" w:color="auto"/>
        <w:bottom w:val="none" w:sz="0" w:space="0" w:color="auto"/>
        <w:right w:val="none" w:sz="0" w:space="0" w:color="auto"/>
      </w:divBdr>
    </w:div>
    <w:div w:id="130832651">
      <w:bodyDiv w:val="1"/>
      <w:marLeft w:val="0pt"/>
      <w:marRight w:val="0pt"/>
      <w:marTop w:val="0pt"/>
      <w:marBottom w:val="0pt"/>
      <w:divBdr>
        <w:top w:val="none" w:sz="0" w:space="0" w:color="auto"/>
        <w:left w:val="none" w:sz="0" w:space="0" w:color="auto"/>
        <w:bottom w:val="none" w:sz="0" w:space="0" w:color="auto"/>
        <w:right w:val="none" w:sz="0" w:space="0" w:color="auto"/>
      </w:divBdr>
    </w:div>
    <w:div w:id="146866342">
      <w:bodyDiv w:val="1"/>
      <w:marLeft w:val="0pt"/>
      <w:marRight w:val="0pt"/>
      <w:marTop w:val="0pt"/>
      <w:marBottom w:val="0pt"/>
      <w:divBdr>
        <w:top w:val="none" w:sz="0" w:space="0" w:color="auto"/>
        <w:left w:val="none" w:sz="0" w:space="0" w:color="auto"/>
        <w:bottom w:val="none" w:sz="0" w:space="0" w:color="auto"/>
        <w:right w:val="none" w:sz="0" w:space="0" w:color="auto"/>
      </w:divBdr>
    </w:div>
    <w:div w:id="154494734">
      <w:bodyDiv w:val="1"/>
      <w:marLeft w:val="0pt"/>
      <w:marRight w:val="0pt"/>
      <w:marTop w:val="0pt"/>
      <w:marBottom w:val="0pt"/>
      <w:divBdr>
        <w:top w:val="none" w:sz="0" w:space="0" w:color="auto"/>
        <w:left w:val="none" w:sz="0" w:space="0" w:color="auto"/>
        <w:bottom w:val="none" w:sz="0" w:space="0" w:color="auto"/>
        <w:right w:val="none" w:sz="0" w:space="0" w:color="auto"/>
      </w:divBdr>
    </w:div>
    <w:div w:id="155265467">
      <w:bodyDiv w:val="1"/>
      <w:marLeft w:val="0pt"/>
      <w:marRight w:val="0pt"/>
      <w:marTop w:val="0pt"/>
      <w:marBottom w:val="0pt"/>
      <w:divBdr>
        <w:top w:val="none" w:sz="0" w:space="0" w:color="auto"/>
        <w:left w:val="none" w:sz="0" w:space="0" w:color="auto"/>
        <w:bottom w:val="none" w:sz="0" w:space="0" w:color="auto"/>
        <w:right w:val="none" w:sz="0" w:space="0" w:color="auto"/>
      </w:divBdr>
    </w:div>
    <w:div w:id="158622014">
      <w:bodyDiv w:val="1"/>
      <w:marLeft w:val="0pt"/>
      <w:marRight w:val="0pt"/>
      <w:marTop w:val="0pt"/>
      <w:marBottom w:val="0pt"/>
      <w:divBdr>
        <w:top w:val="none" w:sz="0" w:space="0" w:color="auto"/>
        <w:left w:val="none" w:sz="0" w:space="0" w:color="auto"/>
        <w:bottom w:val="none" w:sz="0" w:space="0" w:color="auto"/>
        <w:right w:val="none" w:sz="0" w:space="0" w:color="auto"/>
      </w:divBdr>
    </w:div>
    <w:div w:id="186915865">
      <w:bodyDiv w:val="1"/>
      <w:marLeft w:val="0pt"/>
      <w:marRight w:val="0pt"/>
      <w:marTop w:val="0pt"/>
      <w:marBottom w:val="0pt"/>
      <w:divBdr>
        <w:top w:val="none" w:sz="0" w:space="0" w:color="auto"/>
        <w:left w:val="none" w:sz="0" w:space="0" w:color="auto"/>
        <w:bottom w:val="none" w:sz="0" w:space="0" w:color="auto"/>
        <w:right w:val="none" w:sz="0" w:space="0" w:color="auto"/>
      </w:divBdr>
    </w:div>
    <w:div w:id="188835212">
      <w:bodyDiv w:val="1"/>
      <w:marLeft w:val="0pt"/>
      <w:marRight w:val="0pt"/>
      <w:marTop w:val="0pt"/>
      <w:marBottom w:val="0pt"/>
      <w:divBdr>
        <w:top w:val="none" w:sz="0" w:space="0" w:color="auto"/>
        <w:left w:val="none" w:sz="0" w:space="0" w:color="auto"/>
        <w:bottom w:val="none" w:sz="0" w:space="0" w:color="auto"/>
        <w:right w:val="none" w:sz="0" w:space="0" w:color="auto"/>
      </w:divBdr>
    </w:div>
    <w:div w:id="192426788">
      <w:bodyDiv w:val="1"/>
      <w:marLeft w:val="0pt"/>
      <w:marRight w:val="0pt"/>
      <w:marTop w:val="0pt"/>
      <w:marBottom w:val="0pt"/>
      <w:divBdr>
        <w:top w:val="none" w:sz="0" w:space="0" w:color="auto"/>
        <w:left w:val="none" w:sz="0" w:space="0" w:color="auto"/>
        <w:bottom w:val="none" w:sz="0" w:space="0" w:color="auto"/>
        <w:right w:val="none" w:sz="0" w:space="0" w:color="auto"/>
      </w:divBdr>
    </w:div>
    <w:div w:id="200173226">
      <w:bodyDiv w:val="1"/>
      <w:marLeft w:val="0pt"/>
      <w:marRight w:val="0pt"/>
      <w:marTop w:val="0pt"/>
      <w:marBottom w:val="0pt"/>
      <w:divBdr>
        <w:top w:val="none" w:sz="0" w:space="0" w:color="auto"/>
        <w:left w:val="none" w:sz="0" w:space="0" w:color="auto"/>
        <w:bottom w:val="none" w:sz="0" w:space="0" w:color="auto"/>
        <w:right w:val="none" w:sz="0" w:space="0" w:color="auto"/>
      </w:divBdr>
    </w:div>
    <w:div w:id="219830690">
      <w:bodyDiv w:val="1"/>
      <w:marLeft w:val="0pt"/>
      <w:marRight w:val="0pt"/>
      <w:marTop w:val="0pt"/>
      <w:marBottom w:val="0pt"/>
      <w:divBdr>
        <w:top w:val="none" w:sz="0" w:space="0" w:color="auto"/>
        <w:left w:val="none" w:sz="0" w:space="0" w:color="auto"/>
        <w:bottom w:val="none" w:sz="0" w:space="0" w:color="auto"/>
        <w:right w:val="none" w:sz="0" w:space="0" w:color="auto"/>
      </w:divBdr>
    </w:div>
    <w:div w:id="236746212">
      <w:bodyDiv w:val="1"/>
      <w:marLeft w:val="0pt"/>
      <w:marRight w:val="0pt"/>
      <w:marTop w:val="0pt"/>
      <w:marBottom w:val="0pt"/>
      <w:divBdr>
        <w:top w:val="none" w:sz="0" w:space="0" w:color="auto"/>
        <w:left w:val="none" w:sz="0" w:space="0" w:color="auto"/>
        <w:bottom w:val="none" w:sz="0" w:space="0" w:color="auto"/>
        <w:right w:val="none" w:sz="0" w:space="0" w:color="auto"/>
      </w:divBdr>
    </w:div>
    <w:div w:id="246156041">
      <w:bodyDiv w:val="1"/>
      <w:marLeft w:val="0pt"/>
      <w:marRight w:val="0pt"/>
      <w:marTop w:val="0pt"/>
      <w:marBottom w:val="0pt"/>
      <w:divBdr>
        <w:top w:val="none" w:sz="0" w:space="0" w:color="auto"/>
        <w:left w:val="none" w:sz="0" w:space="0" w:color="auto"/>
        <w:bottom w:val="none" w:sz="0" w:space="0" w:color="auto"/>
        <w:right w:val="none" w:sz="0" w:space="0" w:color="auto"/>
      </w:divBdr>
    </w:div>
    <w:div w:id="264729835">
      <w:bodyDiv w:val="1"/>
      <w:marLeft w:val="0pt"/>
      <w:marRight w:val="0pt"/>
      <w:marTop w:val="0pt"/>
      <w:marBottom w:val="0pt"/>
      <w:divBdr>
        <w:top w:val="none" w:sz="0" w:space="0" w:color="auto"/>
        <w:left w:val="none" w:sz="0" w:space="0" w:color="auto"/>
        <w:bottom w:val="none" w:sz="0" w:space="0" w:color="auto"/>
        <w:right w:val="none" w:sz="0" w:space="0" w:color="auto"/>
      </w:divBdr>
    </w:div>
    <w:div w:id="268662691">
      <w:bodyDiv w:val="1"/>
      <w:marLeft w:val="0pt"/>
      <w:marRight w:val="0pt"/>
      <w:marTop w:val="0pt"/>
      <w:marBottom w:val="0pt"/>
      <w:divBdr>
        <w:top w:val="none" w:sz="0" w:space="0" w:color="auto"/>
        <w:left w:val="none" w:sz="0" w:space="0" w:color="auto"/>
        <w:bottom w:val="none" w:sz="0" w:space="0" w:color="auto"/>
        <w:right w:val="none" w:sz="0" w:space="0" w:color="auto"/>
      </w:divBdr>
    </w:div>
    <w:div w:id="268858783">
      <w:bodyDiv w:val="1"/>
      <w:marLeft w:val="0pt"/>
      <w:marRight w:val="0pt"/>
      <w:marTop w:val="0pt"/>
      <w:marBottom w:val="0pt"/>
      <w:divBdr>
        <w:top w:val="none" w:sz="0" w:space="0" w:color="auto"/>
        <w:left w:val="none" w:sz="0" w:space="0" w:color="auto"/>
        <w:bottom w:val="none" w:sz="0" w:space="0" w:color="auto"/>
        <w:right w:val="none" w:sz="0" w:space="0" w:color="auto"/>
      </w:divBdr>
    </w:div>
    <w:div w:id="282733359">
      <w:bodyDiv w:val="1"/>
      <w:marLeft w:val="0pt"/>
      <w:marRight w:val="0pt"/>
      <w:marTop w:val="0pt"/>
      <w:marBottom w:val="0pt"/>
      <w:divBdr>
        <w:top w:val="none" w:sz="0" w:space="0" w:color="auto"/>
        <w:left w:val="none" w:sz="0" w:space="0" w:color="auto"/>
        <w:bottom w:val="none" w:sz="0" w:space="0" w:color="auto"/>
        <w:right w:val="none" w:sz="0" w:space="0" w:color="auto"/>
      </w:divBdr>
    </w:div>
    <w:div w:id="307787406">
      <w:bodyDiv w:val="1"/>
      <w:marLeft w:val="0pt"/>
      <w:marRight w:val="0pt"/>
      <w:marTop w:val="0pt"/>
      <w:marBottom w:val="0pt"/>
      <w:divBdr>
        <w:top w:val="none" w:sz="0" w:space="0" w:color="auto"/>
        <w:left w:val="none" w:sz="0" w:space="0" w:color="auto"/>
        <w:bottom w:val="none" w:sz="0" w:space="0" w:color="auto"/>
        <w:right w:val="none" w:sz="0" w:space="0" w:color="auto"/>
      </w:divBdr>
    </w:div>
    <w:div w:id="312680688">
      <w:bodyDiv w:val="1"/>
      <w:marLeft w:val="0pt"/>
      <w:marRight w:val="0pt"/>
      <w:marTop w:val="0pt"/>
      <w:marBottom w:val="0pt"/>
      <w:divBdr>
        <w:top w:val="none" w:sz="0" w:space="0" w:color="auto"/>
        <w:left w:val="none" w:sz="0" w:space="0" w:color="auto"/>
        <w:bottom w:val="none" w:sz="0" w:space="0" w:color="auto"/>
        <w:right w:val="none" w:sz="0" w:space="0" w:color="auto"/>
      </w:divBdr>
    </w:div>
    <w:div w:id="317152882">
      <w:bodyDiv w:val="1"/>
      <w:marLeft w:val="0pt"/>
      <w:marRight w:val="0pt"/>
      <w:marTop w:val="0pt"/>
      <w:marBottom w:val="0pt"/>
      <w:divBdr>
        <w:top w:val="none" w:sz="0" w:space="0" w:color="auto"/>
        <w:left w:val="none" w:sz="0" w:space="0" w:color="auto"/>
        <w:bottom w:val="none" w:sz="0" w:space="0" w:color="auto"/>
        <w:right w:val="none" w:sz="0" w:space="0" w:color="auto"/>
      </w:divBdr>
    </w:div>
    <w:div w:id="322970919">
      <w:bodyDiv w:val="1"/>
      <w:marLeft w:val="0pt"/>
      <w:marRight w:val="0pt"/>
      <w:marTop w:val="0pt"/>
      <w:marBottom w:val="0pt"/>
      <w:divBdr>
        <w:top w:val="none" w:sz="0" w:space="0" w:color="auto"/>
        <w:left w:val="none" w:sz="0" w:space="0" w:color="auto"/>
        <w:bottom w:val="none" w:sz="0" w:space="0" w:color="auto"/>
        <w:right w:val="none" w:sz="0" w:space="0" w:color="auto"/>
      </w:divBdr>
    </w:div>
    <w:div w:id="343941860">
      <w:bodyDiv w:val="1"/>
      <w:marLeft w:val="0pt"/>
      <w:marRight w:val="0pt"/>
      <w:marTop w:val="0pt"/>
      <w:marBottom w:val="0pt"/>
      <w:divBdr>
        <w:top w:val="none" w:sz="0" w:space="0" w:color="auto"/>
        <w:left w:val="none" w:sz="0" w:space="0" w:color="auto"/>
        <w:bottom w:val="none" w:sz="0" w:space="0" w:color="auto"/>
        <w:right w:val="none" w:sz="0" w:space="0" w:color="auto"/>
      </w:divBdr>
    </w:div>
    <w:div w:id="378626482">
      <w:bodyDiv w:val="1"/>
      <w:marLeft w:val="0pt"/>
      <w:marRight w:val="0pt"/>
      <w:marTop w:val="0pt"/>
      <w:marBottom w:val="0pt"/>
      <w:divBdr>
        <w:top w:val="none" w:sz="0" w:space="0" w:color="auto"/>
        <w:left w:val="none" w:sz="0" w:space="0" w:color="auto"/>
        <w:bottom w:val="none" w:sz="0" w:space="0" w:color="auto"/>
        <w:right w:val="none" w:sz="0" w:space="0" w:color="auto"/>
      </w:divBdr>
    </w:div>
    <w:div w:id="381825626">
      <w:bodyDiv w:val="1"/>
      <w:marLeft w:val="0pt"/>
      <w:marRight w:val="0pt"/>
      <w:marTop w:val="0pt"/>
      <w:marBottom w:val="0pt"/>
      <w:divBdr>
        <w:top w:val="none" w:sz="0" w:space="0" w:color="auto"/>
        <w:left w:val="none" w:sz="0" w:space="0" w:color="auto"/>
        <w:bottom w:val="none" w:sz="0" w:space="0" w:color="auto"/>
        <w:right w:val="none" w:sz="0" w:space="0" w:color="auto"/>
      </w:divBdr>
    </w:div>
    <w:div w:id="396442405">
      <w:bodyDiv w:val="1"/>
      <w:marLeft w:val="0pt"/>
      <w:marRight w:val="0pt"/>
      <w:marTop w:val="0pt"/>
      <w:marBottom w:val="0pt"/>
      <w:divBdr>
        <w:top w:val="none" w:sz="0" w:space="0" w:color="auto"/>
        <w:left w:val="none" w:sz="0" w:space="0" w:color="auto"/>
        <w:bottom w:val="none" w:sz="0" w:space="0" w:color="auto"/>
        <w:right w:val="none" w:sz="0" w:space="0" w:color="auto"/>
      </w:divBdr>
    </w:div>
    <w:div w:id="402990023">
      <w:bodyDiv w:val="1"/>
      <w:marLeft w:val="0pt"/>
      <w:marRight w:val="0pt"/>
      <w:marTop w:val="0pt"/>
      <w:marBottom w:val="0pt"/>
      <w:divBdr>
        <w:top w:val="none" w:sz="0" w:space="0" w:color="auto"/>
        <w:left w:val="none" w:sz="0" w:space="0" w:color="auto"/>
        <w:bottom w:val="none" w:sz="0" w:space="0" w:color="auto"/>
        <w:right w:val="none" w:sz="0" w:space="0" w:color="auto"/>
      </w:divBdr>
    </w:div>
    <w:div w:id="417405594">
      <w:bodyDiv w:val="1"/>
      <w:marLeft w:val="0pt"/>
      <w:marRight w:val="0pt"/>
      <w:marTop w:val="0pt"/>
      <w:marBottom w:val="0pt"/>
      <w:divBdr>
        <w:top w:val="none" w:sz="0" w:space="0" w:color="auto"/>
        <w:left w:val="none" w:sz="0" w:space="0" w:color="auto"/>
        <w:bottom w:val="none" w:sz="0" w:space="0" w:color="auto"/>
        <w:right w:val="none" w:sz="0" w:space="0" w:color="auto"/>
      </w:divBdr>
    </w:div>
    <w:div w:id="434177641">
      <w:bodyDiv w:val="1"/>
      <w:marLeft w:val="0pt"/>
      <w:marRight w:val="0pt"/>
      <w:marTop w:val="0pt"/>
      <w:marBottom w:val="0pt"/>
      <w:divBdr>
        <w:top w:val="none" w:sz="0" w:space="0" w:color="auto"/>
        <w:left w:val="none" w:sz="0" w:space="0" w:color="auto"/>
        <w:bottom w:val="none" w:sz="0" w:space="0" w:color="auto"/>
        <w:right w:val="none" w:sz="0" w:space="0" w:color="auto"/>
      </w:divBdr>
    </w:div>
    <w:div w:id="455367848">
      <w:bodyDiv w:val="1"/>
      <w:marLeft w:val="0pt"/>
      <w:marRight w:val="0pt"/>
      <w:marTop w:val="0pt"/>
      <w:marBottom w:val="0pt"/>
      <w:divBdr>
        <w:top w:val="none" w:sz="0" w:space="0" w:color="auto"/>
        <w:left w:val="none" w:sz="0" w:space="0" w:color="auto"/>
        <w:bottom w:val="none" w:sz="0" w:space="0" w:color="auto"/>
        <w:right w:val="none" w:sz="0" w:space="0" w:color="auto"/>
      </w:divBdr>
    </w:div>
    <w:div w:id="465272634">
      <w:bodyDiv w:val="1"/>
      <w:marLeft w:val="0pt"/>
      <w:marRight w:val="0pt"/>
      <w:marTop w:val="0pt"/>
      <w:marBottom w:val="0pt"/>
      <w:divBdr>
        <w:top w:val="none" w:sz="0" w:space="0" w:color="auto"/>
        <w:left w:val="none" w:sz="0" w:space="0" w:color="auto"/>
        <w:bottom w:val="none" w:sz="0" w:space="0" w:color="auto"/>
        <w:right w:val="none" w:sz="0" w:space="0" w:color="auto"/>
      </w:divBdr>
    </w:div>
    <w:div w:id="487405677">
      <w:bodyDiv w:val="1"/>
      <w:marLeft w:val="0pt"/>
      <w:marRight w:val="0pt"/>
      <w:marTop w:val="0pt"/>
      <w:marBottom w:val="0pt"/>
      <w:divBdr>
        <w:top w:val="none" w:sz="0" w:space="0" w:color="auto"/>
        <w:left w:val="none" w:sz="0" w:space="0" w:color="auto"/>
        <w:bottom w:val="none" w:sz="0" w:space="0" w:color="auto"/>
        <w:right w:val="none" w:sz="0" w:space="0" w:color="auto"/>
      </w:divBdr>
    </w:div>
    <w:div w:id="521748008">
      <w:bodyDiv w:val="1"/>
      <w:marLeft w:val="0pt"/>
      <w:marRight w:val="0pt"/>
      <w:marTop w:val="0pt"/>
      <w:marBottom w:val="0pt"/>
      <w:divBdr>
        <w:top w:val="none" w:sz="0" w:space="0" w:color="auto"/>
        <w:left w:val="none" w:sz="0" w:space="0" w:color="auto"/>
        <w:bottom w:val="none" w:sz="0" w:space="0" w:color="auto"/>
        <w:right w:val="none" w:sz="0" w:space="0" w:color="auto"/>
      </w:divBdr>
    </w:div>
    <w:div w:id="522325389">
      <w:bodyDiv w:val="1"/>
      <w:marLeft w:val="0pt"/>
      <w:marRight w:val="0pt"/>
      <w:marTop w:val="0pt"/>
      <w:marBottom w:val="0pt"/>
      <w:divBdr>
        <w:top w:val="none" w:sz="0" w:space="0" w:color="auto"/>
        <w:left w:val="none" w:sz="0" w:space="0" w:color="auto"/>
        <w:bottom w:val="none" w:sz="0" w:space="0" w:color="auto"/>
        <w:right w:val="none" w:sz="0" w:space="0" w:color="auto"/>
      </w:divBdr>
    </w:div>
    <w:div w:id="531302408">
      <w:bodyDiv w:val="1"/>
      <w:marLeft w:val="0pt"/>
      <w:marRight w:val="0pt"/>
      <w:marTop w:val="0pt"/>
      <w:marBottom w:val="0pt"/>
      <w:divBdr>
        <w:top w:val="none" w:sz="0" w:space="0" w:color="auto"/>
        <w:left w:val="none" w:sz="0" w:space="0" w:color="auto"/>
        <w:bottom w:val="none" w:sz="0" w:space="0" w:color="auto"/>
        <w:right w:val="none" w:sz="0" w:space="0" w:color="auto"/>
      </w:divBdr>
    </w:div>
    <w:div w:id="533927897">
      <w:bodyDiv w:val="1"/>
      <w:marLeft w:val="0pt"/>
      <w:marRight w:val="0pt"/>
      <w:marTop w:val="0pt"/>
      <w:marBottom w:val="0pt"/>
      <w:divBdr>
        <w:top w:val="none" w:sz="0" w:space="0" w:color="auto"/>
        <w:left w:val="none" w:sz="0" w:space="0" w:color="auto"/>
        <w:bottom w:val="none" w:sz="0" w:space="0" w:color="auto"/>
        <w:right w:val="none" w:sz="0" w:space="0" w:color="auto"/>
      </w:divBdr>
    </w:div>
    <w:div w:id="553548330">
      <w:bodyDiv w:val="1"/>
      <w:marLeft w:val="0pt"/>
      <w:marRight w:val="0pt"/>
      <w:marTop w:val="0pt"/>
      <w:marBottom w:val="0pt"/>
      <w:divBdr>
        <w:top w:val="none" w:sz="0" w:space="0" w:color="auto"/>
        <w:left w:val="none" w:sz="0" w:space="0" w:color="auto"/>
        <w:bottom w:val="none" w:sz="0" w:space="0" w:color="auto"/>
        <w:right w:val="none" w:sz="0" w:space="0" w:color="auto"/>
      </w:divBdr>
    </w:div>
    <w:div w:id="572936660">
      <w:bodyDiv w:val="1"/>
      <w:marLeft w:val="0pt"/>
      <w:marRight w:val="0pt"/>
      <w:marTop w:val="0pt"/>
      <w:marBottom w:val="0pt"/>
      <w:divBdr>
        <w:top w:val="none" w:sz="0" w:space="0" w:color="auto"/>
        <w:left w:val="none" w:sz="0" w:space="0" w:color="auto"/>
        <w:bottom w:val="none" w:sz="0" w:space="0" w:color="auto"/>
        <w:right w:val="none" w:sz="0" w:space="0" w:color="auto"/>
      </w:divBdr>
    </w:div>
    <w:div w:id="590773524">
      <w:bodyDiv w:val="1"/>
      <w:marLeft w:val="0pt"/>
      <w:marRight w:val="0pt"/>
      <w:marTop w:val="0pt"/>
      <w:marBottom w:val="0pt"/>
      <w:divBdr>
        <w:top w:val="none" w:sz="0" w:space="0" w:color="auto"/>
        <w:left w:val="none" w:sz="0" w:space="0" w:color="auto"/>
        <w:bottom w:val="none" w:sz="0" w:space="0" w:color="auto"/>
        <w:right w:val="none" w:sz="0" w:space="0" w:color="auto"/>
      </w:divBdr>
    </w:div>
    <w:div w:id="614020460">
      <w:bodyDiv w:val="1"/>
      <w:marLeft w:val="0pt"/>
      <w:marRight w:val="0pt"/>
      <w:marTop w:val="0pt"/>
      <w:marBottom w:val="0pt"/>
      <w:divBdr>
        <w:top w:val="none" w:sz="0" w:space="0" w:color="auto"/>
        <w:left w:val="none" w:sz="0" w:space="0" w:color="auto"/>
        <w:bottom w:val="none" w:sz="0" w:space="0" w:color="auto"/>
        <w:right w:val="none" w:sz="0" w:space="0" w:color="auto"/>
      </w:divBdr>
    </w:div>
    <w:div w:id="614597922">
      <w:bodyDiv w:val="1"/>
      <w:marLeft w:val="0pt"/>
      <w:marRight w:val="0pt"/>
      <w:marTop w:val="0pt"/>
      <w:marBottom w:val="0pt"/>
      <w:divBdr>
        <w:top w:val="none" w:sz="0" w:space="0" w:color="auto"/>
        <w:left w:val="none" w:sz="0" w:space="0" w:color="auto"/>
        <w:bottom w:val="none" w:sz="0" w:space="0" w:color="auto"/>
        <w:right w:val="none" w:sz="0" w:space="0" w:color="auto"/>
      </w:divBdr>
    </w:div>
    <w:div w:id="622271029">
      <w:bodyDiv w:val="1"/>
      <w:marLeft w:val="0pt"/>
      <w:marRight w:val="0pt"/>
      <w:marTop w:val="0pt"/>
      <w:marBottom w:val="0pt"/>
      <w:divBdr>
        <w:top w:val="none" w:sz="0" w:space="0" w:color="auto"/>
        <w:left w:val="none" w:sz="0" w:space="0" w:color="auto"/>
        <w:bottom w:val="none" w:sz="0" w:space="0" w:color="auto"/>
        <w:right w:val="none" w:sz="0" w:space="0" w:color="auto"/>
      </w:divBdr>
    </w:div>
    <w:div w:id="623315964">
      <w:bodyDiv w:val="1"/>
      <w:marLeft w:val="0pt"/>
      <w:marRight w:val="0pt"/>
      <w:marTop w:val="0pt"/>
      <w:marBottom w:val="0pt"/>
      <w:divBdr>
        <w:top w:val="none" w:sz="0" w:space="0" w:color="auto"/>
        <w:left w:val="none" w:sz="0" w:space="0" w:color="auto"/>
        <w:bottom w:val="none" w:sz="0" w:space="0" w:color="auto"/>
        <w:right w:val="none" w:sz="0" w:space="0" w:color="auto"/>
      </w:divBdr>
    </w:div>
    <w:div w:id="633025085">
      <w:bodyDiv w:val="1"/>
      <w:marLeft w:val="0pt"/>
      <w:marRight w:val="0pt"/>
      <w:marTop w:val="0pt"/>
      <w:marBottom w:val="0pt"/>
      <w:divBdr>
        <w:top w:val="none" w:sz="0" w:space="0" w:color="auto"/>
        <w:left w:val="none" w:sz="0" w:space="0" w:color="auto"/>
        <w:bottom w:val="none" w:sz="0" w:space="0" w:color="auto"/>
        <w:right w:val="none" w:sz="0" w:space="0" w:color="auto"/>
      </w:divBdr>
    </w:div>
    <w:div w:id="640155823">
      <w:bodyDiv w:val="1"/>
      <w:marLeft w:val="0pt"/>
      <w:marRight w:val="0pt"/>
      <w:marTop w:val="0pt"/>
      <w:marBottom w:val="0pt"/>
      <w:divBdr>
        <w:top w:val="none" w:sz="0" w:space="0" w:color="auto"/>
        <w:left w:val="none" w:sz="0" w:space="0" w:color="auto"/>
        <w:bottom w:val="none" w:sz="0" w:space="0" w:color="auto"/>
        <w:right w:val="none" w:sz="0" w:space="0" w:color="auto"/>
      </w:divBdr>
    </w:div>
    <w:div w:id="649405541">
      <w:bodyDiv w:val="1"/>
      <w:marLeft w:val="0pt"/>
      <w:marRight w:val="0pt"/>
      <w:marTop w:val="0pt"/>
      <w:marBottom w:val="0pt"/>
      <w:divBdr>
        <w:top w:val="none" w:sz="0" w:space="0" w:color="auto"/>
        <w:left w:val="none" w:sz="0" w:space="0" w:color="auto"/>
        <w:bottom w:val="none" w:sz="0" w:space="0" w:color="auto"/>
        <w:right w:val="none" w:sz="0" w:space="0" w:color="auto"/>
      </w:divBdr>
    </w:div>
    <w:div w:id="662664373">
      <w:bodyDiv w:val="1"/>
      <w:marLeft w:val="0pt"/>
      <w:marRight w:val="0pt"/>
      <w:marTop w:val="0pt"/>
      <w:marBottom w:val="0pt"/>
      <w:divBdr>
        <w:top w:val="none" w:sz="0" w:space="0" w:color="auto"/>
        <w:left w:val="none" w:sz="0" w:space="0" w:color="auto"/>
        <w:bottom w:val="none" w:sz="0" w:space="0" w:color="auto"/>
        <w:right w:val="none" w:sz="0" w:space="0" w:color="auto"/>
      </w:divBdr>
    </w:div>
    <w:div w:id="684676704">
      <w:bodyDiv w:val="1"/>
      <w:marLeft w:val="0pt"/>
      <w:marRight w:val="0pt"/>
      <w:marTop w:val="0pt"/>
      <w:marBottom w:val="0pt"/>
      <w:divBdr>
        <w:top w:val="none" w:sz="0" w:space="0" w:color="auto"/>
        <w:left w:val="none" w:sz="0" w:space="0" w:color="auto"/>
        <w:bottom w:val="none" w:sz="0" w:space="0" w:color="auto"/>
        <w:right w:val="none" w:sz="0" w:space="0" w:color="auto"/>
      </w:divBdr>
    </w:div>
    <w:div w:id="691078019">
      <w:bodyDiv w:val="1"/>
      <w:marLeft w:val="0pt"/>
      <w:marRight w:val="0pt"/>
      <w:marTop w:val="0pt"/>
      <w:marBottom w:val="0pt"/>
      <w:divBdr>
        <w:top w:val="none" w:sz="0" w:space="0" w:color="auto"/>
        <w:left w:val="none" w:sz="0" w:space="0" w:color="auto"/>
        <w:bottom w:val="none" w:sz="0" w:space="0" w:color="auto"/>
        <w:right w:val="none" w:sz="0" w:space="0" w:color="auto"/>
      </w:divBdr>
    </w:div>
    <w:div w:id="704410804">
      <w:bodyDiv w:val="1"/>
      <w:marLeft w:val="0pt"/>
      <w:marRight w:val="0pt"/>
      <w:marTop w:val="0pt"/>
      <w:marBottom w:val="0pt"/>
      <w:divBdr>
        <w:top w:val="none" w:sz="0" w:space="0" w:color="auto"/>
        <w:left w:val="none" w:sz="0" w:space="0" w:color="auto"/>
        <w:bottom w:val="none" w:sz="0" w:space="0" w:color="auto"/>
        <w:right w:val="none" w:sz="0" w:space="0" w:color="auto"/>
      </w:divBdr>
    </w:div>
    <w:div w:id="705518998">
      <w:bodyDiv w:val="1"/>
      <w:marLeft w:val="0pt"/>
      <w:marRight w:val="0pt"/>
      <w:marTop w:val="0pt"/>
      <w:marBottom w:val="0pt"/>
      <w:divBdr>
        <w:top w:val="none" w:sz="0" w:space="0" w:color="auto"/>
        <w:left w:val="none" w:sz="0" w:space="0" w:color="auto"/>
        <w:bottom w:val="none" w:sz="0" w:space="0" w:color="auto"/>
        <w:right w:val="none" w:sz="0" w:space="0" w:color="auto"/>
      </w:divBdr>
    </w:div>
    <w:div w:id="714963170">
      <w:bodyDiv w:val="1"/>
      <w:marLeft w:val="0pt"/>
      <w:marRight w:val="0pt"/>
      <w:marTop w:val="0pt"/>
      <w:marBottom w:val="0pt"/>
      <w:divBdr>
        <w:top w:val="none" w:sz="0" w:space="0" w:color="auto"/>
        <w:left w:val="none" w:sz="0" w:space="0" w:color="auto"/>
        <w:bottom w:val="none" w:sz="0" w:space="0" w:color="auto"/>
        <w:right w:val="none" w:sz="0" w:space="0" w:color="auto"/>
      </w:divBdr>
    </w:div>
    <w:div w:id="725221847">
      <w:bodyDiv w:val="1"/>
      <w:marLeft w:val="0pt"/>
      <w:marRight w:val="0pt"/>
      <w:marTop w:val="0pt"/>
      <w:marBottom w:val="0pt"/>
      <w:divBdr>
        <w:top w:val="none" w:sz="0" w:space="0" w:color="auto"/>
        <w:left w:val="none" w:sz="0" w:space="0" w:color="auto"/>
        <w:bottom w:val="none" w:sz="0" w:space="0" w:color="auto"/>
        <w:right w:val="none" w:sz="0" w:space="0" w:color="auto"/>
      </w:divBdr>
    </w:div>
    <w:div w:id="730272220">
      <w:bodyDiv w:val="1"/>
      <w:marLeft w:val="0pt"/>
      <w:marRight w:val="0pt"/>
      <w:marTop w:val="0pt"/>
      <w:marBottom w:val="0pt"/>
      <w:divBdr>
        <w:top w:val="none" w:sz="0" w:space="0" w:color="auto"/>
        <w:left w:val="none" w:sz="0" w:space="0" w:color="auto"/>
        <w:bottom w:val="none" w:sz="0" w:space="0" w:color="auto"/>
        <w:right w:val="none" w:sz="0" w:space="0" w:color="auto"/>
      </w:divBdr>
    </w:div>
    <w:div w:id="738285344">
      <w:bodyDiv w:val="1"/>
      <w:marLeft w:val="0pt"/>
      <w:marRight w:val="0pt"/>
      <w:marTop w:val="0pt"/>
      <w:marBottom w:val="0pt"/>
      <w:divBdr>
        <w:top w:val="none" w:sz="0" w:space="0" w:color="auto"/>
        <w:left w:val="none" w:sz="0" w:space="0" w:color="auto"/>
        <w:bottom w:val="none" w:sz="0" w:space="0" w:color="auto"/>
        <w:right w:val="none" w:sz="0" w:space="0" w:color="auto"/>
      </w:divBdr>
    </w:div>
    <w:div w:id="740978823">
      <w:bodyDiv w:val="1"/>
      <w:marLeft w:val="0pt"/>
      <w:marRight w:val="0pt"/>
      <w:marTop w:val="0pt"/>
      <w:marBottom w:val="0pt"/>
      <w:divBdr>
        <w:top w:val="none" w:sz="0" w:space="0" w:color="auto"/>
        <w:left w:val="none" w:sz="0" w:space="0" w:color="auto"/>
        <w:bottom w:val="none" w:sz="0" w:space="0" w:color="auto"/>
        <w:right w:val="none" w:sz="0" w:space="0" w:color="auto"/>
      </w:divBdr>
    </w:div>
    <w:div w:id="747114690">
      <w:bodyDiv w:val="1"/>
      <w:marLeft w:val="0pt"/>
      <w:marRight w:val="0pt"/>
      <w:marTop w:val="0pt"/>
      <w:marBottom w:val="0pt"/>
      <w:divBdr>
        <w:top w:val="none" w:sz="0" w:space="0" w:color="auto"/>
        <w:left w:val="none" w:sz="0" w:space="0" w:color="auto"/>
        <w:bottom w:val="none" w:sz="0" w:space="0" w:color="auto"/>
        <w:right w:val="none" w:sz="0" w:space="0" w:color="auto"/>
      </w:divBdr>
    </w:div>
    <w:div w:id="784620258">
      <w:bodyDiv w:val="1"/>
      <w:marLeft w:val="0pt"/>
      <w:marRight w:val="0pt"/>
      <w:marTop w:val="0pt"/>
      <w:marBottom w:val="0pt"/>
      <w:divBdr>
        <w:top w:val="none" w:sz="0" w:space="0" w:color="auto"/>
        <w:left w:val="none" w:sz="0" w:space="0" w:color="auto"/>
        <w:bottom w:val="none" w:sz="0" w:space="0" w:color="auto"/>
        <w:right w:val="none" w:sz="0" w:space="0" w:color="auto"/>
      </w:divBdr>
    </w:div>
    <w:div w:id="787508884">
      <w:bodyDiv w:val="1"/>
      <w:marLeft w:val="0pt"/>
      <w:marRight w:val="0pt"/>
      <w:marTop w:val="0pt"/>
      <w:marBottom w:val="0pt"/>
      <w:divBdr>
        <w:top w:val="none" w:sz="0" w:space="0" w:color="auto"/>
        <w:left w:val="none" w:sz="0" w:space="0" w:color="auto"/>
        <w:bottom w:val="none" w:sz="0" w:space="0" w:color="auto"/>
        <w:right w:val="none" w:sz="0" w:space="0" w:color="auto"/>
      </w:divBdr>
    </w:div>
    <w:div w:id="799494183">
      <w:bodyDiv w:val="1"/>
      <w:marLeft w:val="0pt"/>
      <w:marRight w:val="0pt"/>
      <w:marTop w:val="0pt"/>
      <w:marBottom w:val="0pt"/>
      <w:divBdr>
        <w:top w:val="none" w:sz="0" w:space="0" w:color="auto"/>
        <w:left w:val="none" w:sz="0" w:space="0" w:color="auto"/>
        <w:bottom w:val="none" w:sz="0" w:space="0" w:color="auto"/>
        <w:right w:val="none" w:sz="0" w:space="0" w:color="auto"/>
      </w:divBdr>
    </w:div>
    <w:div w:id="813178099">
      <w:bodyDiv w:val="1"/>
      <w:marLeft w:val="0pt"/>
      <w:marRight w:val="0pt"/>
      <w:marTop w:val="0pt"/>
      <w:marBottom w:val="0pt"/>
      <w:divBdr>
        <w:top w:val="none" w:sz="0" w:space="0" w:color="auto"/>
        <w:left w:val="none" w:sz="0" w:space="0" w:color="auto"/>
        <w:bottom w:val="none" w:sz="0" w:space="0" w:color="auto"/>
        <w:right w:val="none" w:sz="0" w:space="0" w:color="auto"/>
      </w:divBdr>
    </w:div>
    <w:div w:id="816000192">
      <w:bodyDiv w:val="1"/>
      <w:marLeft w:val="0pt"/>
      <w:marRight w:val="0pt"/>
      <w:marTop w:val="0pt"/>
      <w:marBottom w:val="0pt"/>
      <w:divBdr>
        <w:top w:val="none" w:sz="0" w:space="0" w:color="auto"/>
        <w:left w:val="none" w:sz="0" w:space="0" w:color="auto"/>
        <w:bottom w:val="none" w:sz="0" w:space="0" w:color="auto"/>
        <w:right w:val="none" w:sz="0" w:space="0" w:color="auto"/>
      </w:divBdr>
    </w:div>
    <w:div w:id="865673681">
      <w:bodyDiv w:val="1"/>
      <w:marLeft w:val="0pt"/>
      <w:marRight w:val="0pt"/>
      <w:marTop w:val="0pt"/>
      <w:marBottom w:val="0pt"/>
      <w:divBdr>
        <w:top w:val="none" w:sz="0" w:space="0" w:color="auto"/>
        <w:left w:val="none" w:sz="0" w:space="0" w:color="auto"/>
        <w:bottom w:val="none" w:sz="0" w:space="0" w:color="auto"/>
        <w:right w:val="none" w:sz="0" w:space="0" w:color="auto"/>
      </w:divBdr>
    </w:div>
    <w:div w:id="911239955">
      <w:bodyDiv w:val="1"/>
      <w:marLeft w:val="0pt"/>
      <w:marRight w:val="0pt"/>
      <w:marTop w:val="0pt"/>
      <w:marBottom w:val="0pt"/>
      <w:divBdr>
        <w:top w:val="none" w:sz="0" w:space="0" w:color="auto"/>
        <w:left w:val="none" w:sz="0" w:space="0" w:color="auto"/>
        <w:bottom w:val="none" w:sz="0" w:space="0" w:color="auto"/>
        <w:right w:val="none" w:sz="0" w:space="0" w:color="auto"/>
      </w:divBdr>
    </w:div>
    <w:div w:id="913977267">
      <w:bodyDiv w:val="1"/>
      <w:marLeft w:val="0pt"/>
      <w:marRight w:val="0pt"/>
      <w:marTop w:val="0pt"/>
      <w:marBottom w:val="0pt"/>
      <w:divBdr>
        <w:top w:val="none" w:sz="0" w:space="0" w:color="auto"/>
        <w:left w:val="none" w:sz="0" w:space="0" w:color="auto"/>
        <w:bottom w:val="none" w:sz="0" w:space="0" w:color="auto"/>
        <w:right w:val="none" w:sz="0" w:space="0" w:color="auto"/>
      </w:divBdr>
    </w:div>
    <w:div w:id="919220034">
      <w:bodyDiv w:val="1"/>
      <w:marLeft w:val="0pt"/>
      <w:marRight w:val="0pt"/>
      <w:marTop w:val="0pt"/>
      <w:marBottom w:val="0pt"/>
      <w:divBdr>
        <w:top w:val="none" w:sz="0" w:space="0" w:color="auto"/>
        <w:left w:val="none" w:sz="0" w:space="0" w:color="auto"/>
        <w:bottom w:val="none" w:sz="0" w:space="0" w:color="auto"/>
        <w:right w:val="none" w:sz="0" w:space="0" w:color="auto"/>
      </w:divBdr>
    </w:div>
    <w:div w:id="921062354">
      <w:bodyDiv w:val="1"/>
      <w:marLeft w:val="0pt"/>
      <w:marRight w:val="0pt"/>
      <w:marTop w:val="0pt"/>
      <w:marBottom w:val="0pt"/>
      <w:divBdr>
        <w:top w:val="none" w:sz="0" w:space="0" w:color="auto"/>
        <w:left w:val="none" w:sz="0" w:space="0" w:color="auto"/>
        <w:bottom w:val="none" w:sz="0" w:space="0" w:color="auto"/>
        <w:right w:val="none" w:sz="0" w:space="0" w:color="auto"/>
      </w:divBdr>
    </w:div>
    <w:div w:id="925118393">
      <w:bodyDiv w:val="1"/>
      <w:marLeft w:val="0pt"/>
      <w:marRight w:val="0pt"/>
      <w:marTop w:val="0pt"/>
      <w:marBottom w:val="0pt"/>
      <w:divBdr>
        <w:top w:val="none" w:sz="0" w:space="0" w:color="auto"/>
        <w:left w:val="none" w:sz="0" w:space="0" w:color="auto"/>
        <w:bottom w:val="none" w:sz="0" w:space="0" w:color="auto"/>
        <w:right w:val="none" w:sz="0" w:space="0" w:color="auto"/>
      </w:divBdr>
    </w:div>
    <w:div w:id="927156759">
      <w:bodyDiv w:val="1"/>
      <w:marLeft w:val="0pt"/>
      <w:marRight w:val="0pt"/>
      <w:marTop w:val="0pt"/>
      <w:marBottom w:val="0pt"/>
      <w:divBdr>
        <w:top w:val="none" w:sz="0" w:space="0" w:color="auto"/>
        <w:left w:val="none" w:sz="0" w:space="0" w:color="auto"/>
        <w:bottom w:val="none" w:sz="0" w:space="0" w:color="auto"/>
        <w:right w:val="none" w:sz="0" w:space="0" w:color="auto"/>
      </w:divBdr>
    </w:div>
    <w:div w:id="930091810">
      <w:bodyDiv w:val="1"/>
      <w:marLeft w:val="0pt"/>
      <w:marRight w:val="0pt"/>
      <w:marTop w:val="0pt"/>
      <w:marBottom w:val="0pt"/>
      <w:divBdr>
        <w:top w:val="none" w:sz="0" w:space="0" w:color="auto"/>
        <w:left w:val="none" w:sz="0" w:space="0" w:color="auto"/>
        <w:bottom w:val="none" w:sz="0" w:space="0" w:color="auto"/>
        <w:right w:val="none" w:sz="0" w:space="0" w:color="auto"/>
      </w:divBdr>
    </w:div>
    <w:div w:id="966399093">
      <w:bodyDiv w:val="1"/>
      <w:marLeft w:val="0pt"/>
      <w:marRight w:val="0pt"/>
      <w:marTop w:val="0pt"/>
      <w:marBottom w:val="0pt"/>
      <w:divBdr>
        <w:top w:val="none" w:sz="0" w:space="0" w:color="auto"/>
        <w:left w:val="none" w:sz="0" w:space="0" w:color="auto"/>
        <w:bottom w:val="none" w:sz="0" w:space="0" w:color="auto"/>
        <w:right w:val="none" w:sz="0" w:space="0" w:color="auto"/>
      </w:divBdr>
    </w:div>
    <w:div w:id="989867447">
      <w:bodyDiv w:val="1"/>
      <w:marLeft w:val="0pt"/>
      <w:marRight w:val="0pt"/>
      <w:marTop w:val="0pt"/>
      <w:marBottom w:val="0pt"/>
      <w:divBdr>
        <w:top w:val="none" w:sz="0" w:space="0" w:color="auto"/>
        <w:left w:val="none" w:sz="0" w:space="0" w:color="auto"/>
        <w:bottom w:val="none" w:sz="0" w:space="0" w:color="auto"/>
        <w:right w:val="none" w:sz="0" w:space="0" w:color="auto"/>
      </w:divBdr>
    </w:div>
    <w:div w:id="995110759">
      <w:bodyDiv w:val="1"/>
      <w:marLeft w:val="0pt"/>
      <w:marRight w:val="0pt"/>
      <w:marTop w:val="0pt"/>
      <w:marBottom w:val="0pt"/>
      <w:divBdr>
        <w:top w:val="none" w:sz="0" w:space="0" w:color="auto"/>
        <w:left w:val="none" w:sz="0" w:space="0" w:color="auto"/>
        <w:bottom w:val="none" w:sz="0" w:space="0" w:color="auto"/>
        <w:right w:val="none" w:sz="0" w:space="0" w:color="auto"/>
      </w:divBdr>
    </w:div>
    <w:div w:id="1001545458">
      <w:bodyDiv w:val="1"/>
      <w:marLeft w:val="0pt"/>
      <w:marRight w:val="0pt"/>
      <w:marTop w:val="0pt"/>
      <w:marBottom w:val="0pt"/>
      <w:divBdr>
        <w:top w:val="none" w:sz="0" w:space="0" w:color="auto"/>
        <w:left w:val="none" w:sz="0" w:space="0" w:color="auto"/>
        <w:bottom w:val="none" w:sz="0" w:space="0" w:color="auto"/>
        <w:right w:val="none" w:sz="0" w:space="0" w:color="auto"/>
      </w:divBdr>
    </w:div>
    <w:div w:id="1023556719">
      <w:bodyDiv w:val="1"/>
      <w:marLeft w:val="0pt"/>
      <w:marRight w:val="0pt"/>
      <w:marTop w:val="0pt"/>
      <w:marBottom w:val="0pt"/>
      <w:divBdr>
        <w:top w:val="none" w:sz="0" w:space="0" w:color="auto"/>
        <w:left w:val="none" w:sz="0" w:space="0" w:color="auto"/>
        <w:bottom w:val="none" w:sz="0" w:space="0" w:color="auto"/>
        <w:right w:val="none" w:sz="0" w:space="0" w:color="auto"/>
      </w:divBdr>
    </w:div>
    <w:div w:id="1033502855">
      <w:bodyDiv w:val="1"/>
      <w:marLeft w:val="0pt"/>
      <w:marRight w:val="0pt"/>
      <w:marTop w:val="0pt"/>
      <w:marBottom w:val="0pt"/>
      <w:divBdr>
        <w:top w:val="none" w:sz="0" w:space="0" w:color="auto"/>
        <w:left w:val="none" w:sz="0" w:space="0" w:color="auto"/>
        <w:bottom w:val="none" w:sz="0" w:space="0" w:color="auto"/>
        <w:right w:val="none" w:sz="0" w:space="0" w:color="auto"/>
      </w:divBdr>
    </w:div>
    <w:div w:id="1038974257">
      <w:bodyDiv w:val="1"/>
      <w:marLeft w:val="0pt"/>
      <w:marRight w:val="0pt"/>
      <w:marTop w:val="0pt"/>
      <w:marBottom w:val="0pt"/>
      <w:divBdr>
        <w:top w:val="none" w:sz="0" w:space="0" w:color="auto"/>
        <w:left w:val="none" w:sz="0" w:space="0" w:color="auto"/>
        <w:bottom w:val="none" w:sz="0" w:space="0" w:color="auto"/>
        <w:right w:val="none" w:sz="0" w:space="0" w:color="auto"/>
      </w:divBdr>
    </w:div>
    <w:div w:id="1045518219">
      <w:bodyDiv w:val="1"/>
      <w:marLeft w:val="0pt"/>
      <w:marRight w:val="0pt"/>
      <w:marTop w:val="0pt"/>
      <w:marBottom w:val="0pt"/>
      <w:divBdr>
        <w:top w:val="none" w:sz="0" w:space="0" w:color="auto"/>
        <w:left w:val="none" w:sz="0" w:space="0" w:color="auto"/>
        <w:bottom w:val="none" w:sz="0" w:space="0" w:color="auto"/>
        <w:right w:val="none" w:sz="0" w:space="0" w:color="auto"/>
      </w:divBdr>
    </w:div>
    <w:div w:id="1047681207">
      <w:bodyDiv w:val="1"/>
      <w:marLeft w:val="0pt"/>
      <w:marRight w:val="0pt"/>
      <w:marTop w:val="0pt"/>
      <w:marBottom w:val="0pt"/>
      <w:divBdr>
        <w:top w:val="none" w:sz="0" w:space="0" w:color="auto"/>
        <w:left w:val="none" w:sz="0" w:space="0" w:color="auto"/>
        <w:bottom w:val="none" w:sz="0" w:space="0" w:color="auto"/>
        <w:right w:val="none" w:sz="0" w:space="0" w:color="auto"/>
      </w:divBdr>
    </w:div>
    <w:div w:id="1059286397">
      <w:bodyDiv w:val="1"/>
      <w:marLeft w:val="0pt"/>
      <w:marRight w:val="0pt"/>
      <w:marTop w:val="0pt"/>
      <w:marBottom w:val="0pt"/>
      <w:divBdr>
        <w:top w:val="none" w:sz="0" w:space="0" w:color="auto"/>
        <w:left w:val="none" w:sz="0" w:space="0" w:color="auto"/>
        <w:bottom w:val="none" w:sz="0" w:space="0" w:color="auto"/>
        <w:right w:val="none" w:sz="0" w:space="0" w:color="auto"/>
      </w:divBdr>
    </w:div>
    <w:div w:id="1068501436">
      <w:bodyDiv w:val="1"/>
      <w:marLeft w:val="0pt"/>
      <w:marRight w:val="0pt"/>
      <w:marTop w:val="0pt"/>
      <w:marBottom w:val="0pt"/>
      <w:divBdr>
        <w:top w:val="none" w:sz="0" w:space="0" w:color="auto"/>
        <w:left w:val="none" w:sz="0" w:space="0" w:color="auto"/>
        <w:bottom w:val="none" w:sz="0" w:space="0" w:color="auto"/>
        <w:right w:val="none" w:sz="0" w:space="0" w:color="auto"/>
      </w:divBdr>
    </w:div>
    <w:div w:id="1075123832">
      <w:bodyDiv w:val="1"/>
      <w:marLeft w:val="0pt"/>
      <w:marRight w:val="0pt"/>
      <w:marTop w:val="0pt"/>
      <w:marBottom w:val="0pt"/>
      <w:divBdr>
        <w:top w:val="none" w:sz="0" w:space="0" w:color="auto"/>
        <w:left w:val="none" w:sz="0" w:space="0" w:color="auto"/>
        <w:bottom w:val="none" w:sz="0" w:space="0" w:color="auto"/>
        <w:right w:val="none" w:sz="0" w:space="0" w:color="auto"/>
      </w:divBdr>
    </w:div>
    <w:div w:id="1079402672">
      <w:bodyDiv w:val="1"/>
      <w:marLeft w:val="0pt"/>
      <w:marRight w:val="0pt"/>
      <w:marTop w:val="0pt"/>
      <w:marBottom w:val="0pt"/>
      <w:divBdr>
        <w:top w:val="none" w:sz="0" w:space="0" w:color="auto"/>
        <w:left w:val="none" w:sz="0" w:space="0" w:color="auto"/>
        <w:bottom w:val="none" w:sz="0" w:space="0" w:color="auto"/>
        <w:right w:val="none" w:sz="0" w:space="0" w:color="auto"/>
      </w:divBdr>
    </w:div>
    <w:div w:id="1088229379">
      <w:bodyDiv w:val="1"/>
      <w:marLeft w:val="0pt"/>
      <w:marRight w:val="0pt"/>
      <w:marTop w:val="0pt"/>
      <w:marBottom w:val="0pt"/>
      <w:divBdr>
        <w:top w:val="none" w:sz="0" w:space="0" w:color="auto"/>
        <w:left w:val="none" w:sz="0" w:space="0" w:color="auto"/>
        <w:bottom w:val="none" w:sz="0" w:space="0" w:color="auto"/>
        <w:right w:val="none" w:sz="0" w:space="0" w:color="auto"/>
      </w:divBdr>
    </w:div>
    <w:div w:id="1092629771">
      <w:bodyDiv w:val="1"/>
      <w:marLeft w:val="0pt"/>
      <w:marRight w:val="0pt"/>
      <w:marTop w:val="0pt"/>
      <w:marBottom w:val="0pt"/>
      <w:divBdr>
        <w:top w:val="none" w:sz="0" w:space="0" w:color="auto"/>
        <w:left w:val="none" w:sz="0" w:space="0" w:color="auto"/>
        <w:bottom w:val="none" w:sz="0" w:space="0" w:color="auto"/>
        <w:right w:val="none" w:sz="0" w:space="0" w:color="auto"/>
      </w:divBdr>
    </w:div>
    <w:div w:id="1098016083">
      <w:bodyDiv w:val="1"/>
      <w:marLeft w:val="0pt"/>
      <w:marRight w:val="0pt"/>
      <w:marTop w:val="0pt"/>
      <w:marBottom w:val="0pt"/>
      <w:divBdr>
        <w:top w:val="none" w:sz="0" w:space="0" w:color="auto"/>
        <w:left w:val="none" w:sz="0" w:space="0" w:color="auto"/>
        <w:bottom w:val="none" w:sz="0" w:space="0" w:color="auto"/>
        <w:right w:val="none" w:sz="0" w:space="0" w:color="auto"/>
      </w:divBdr>
    </w:div>
    <w:div w:id="1100225509">
      <w:bodyDiv w:val="1"/>
      <w:marLeft w:val="0pt"/>
      <w:marRight w:val="0pt"/>
      <w:marTop w:val="0pt"/>
      <w:marBottom w:val="0pt"/>
      <w:divBdr>
        <w:top w:val="none" w:sz="0" w:space="0" w:color="auto"/>
        <w:left w:val="none" w:sz="0" w:space="0" w:color="auto"/>
        <w:bottom w:val="none" w:sz="0" w:space="0" w:color="auto"/>
        <w:right w:val="none" w:sz="0" w:space="0" w:color="auto"/>
      </w:divBdr>
    </w:div>
    <w:div w:id="1121608017">
      <w:bodyDiv w:val="1"/>
      <w:marLeft w:val="0pt"/>
      <w:marRight w:val="0pt"/>
      <w:marTop w:val="0pt"/>
      <w:marBottom w:val="0pt"/>
      <w:divBdr>
        <w:top w:val="none" w:sz="0" w:space="0" w:color="auto"/>
        <w:left w:val="none" w:sz="0" w:space="0" w:color="auto"/>
        <w:bottom w:val="none" w:sz="0" w:space="0" w:color="auto"/>
        <w:right w:val="none" w:sz="0" w:space="0" w:color="auto"/>
      </w:divBdr>
    </w:div>
    <w:div w:id="1142964008">
      <w:bodyDiv w:val="1"/>
      <w:marLeft w:val="0pt"/>
      <w:marRight w:val="0pt"/>
      <w:marTop w:val="0pt"/>
      <w:marBottom w:val="0pt"/>
      <w:divBdr>
        <w:top w:val="none" w:sz="0" w:space="0" w:color="auto"/>
        <w:left w:val="none" w:sz="0" w:space="0" w:color="auto"/>
        <w:bottom w:val="none" w:sz="0" w:space="0" w:color="auto"/>
        <w:right w:val="none" w:sz="0" w:space="0" w:color="auto"/>
      </w:divBdr>
    </w:div>
    <w:div w:id="1170026244">
      <w:bodyDiv w:val="1"/>
      <w:marLeft w:val="0pt"/>
      <w:marRight w:val="0pt"/>
      <w:marTop w:val="0pt"/>
      <w:marBottom w:val="0pt"/>
      <w:divBdr>
        <w:top w:val="none" w:sz="0" w:space="0" w:color="auto"/>
        <w:left w:val="none" w:sz="0" w:space="0" w:color="auto"/>
        <w:bottom w:val="none" w:sz="0" w:space="0" w:color="auto"/>
        <w:right w:val="none" w:sz="0" w:space="0" w:color="auto"/>
      </w:divBdr>
    </w:div>
    <w:div w:id="1175412940">
      <w:bodyDiv w:val="1"/>
      <w:marLeft w:val="0pt"/>
      <w:marRight w:val="0pt"/>
      <w:marTop w:val="0pt"/>
      <w:marBottom w:val="0pt"/>
      <w:divBdr>
        <w:top w:val="none" w:sz="0" w:space="0" w:color="auto"/>
        <w:left w:val="none" w:sz="0" w:space="0" w:color="auto"/>
        <w:bottom w:val="none" w:sz="0" w:space="0" w:color="auto"/>
        <w:right w:val="none" w:sz="0" w:space="0" w:color="auto"/>
      </w:divBdr>
    </w:div>
    <w:div w:id="1178159646">
      <w:bodyDiv w:val="1"/>
      <w:marLeft w:val="0pt"/>
      <w:marRight w:val="0pt"/>
      <w:marTop w:val="0pt"/>
      <w:marBottom w:val="0pt"/>
      <w:divBdr>
        <w:top w:val="none" w:sz="0" w:space="0" w:color="auto"/>
        <w:left w:val="none" w:sz="0" w:space="0" w:color="auto"/>
        <w:bottom w:val="none" w:sz="0" w:space="0" w:color="auto"/>
        <w:right w:val="none" w:sz="0" w:space="0" w:color="auto"/>
      </w:divBdr>
    </w:div>
    <w:div w:id="1187015790">
      <w:bodyDiv w:val="1"/>
      <w:marLeft w:val="0pt"/>
      <w:marRight w:val="0pt"/>
      <w:marTop w:val="0pt"/>
      <w:marBottom w:val="0pt"/>
      <w:divBdr>
        <w:top w:val="none" w:sz="0" w:space="0" w:color="auto"/>
        <w:left w:val="none" w:sz="0" w:space="0" w:color="auto"/>
        <w:bottom w:val="none" w:sz="0" w:space="0" w:color="auto"/>
        <w:right w:val="none" w:sz="0" w:space="0" w:color="auto"/>
      </w:divBdr>
    </w:div>
    <w:div w:id="1192913807">
      <w:bodyDiv w:val="1"/>
      <w:marLeft w:val="0pt"/>
      <w:marRight w:val="0pt"/>
      <w:marTop w:val="0pt"/>
      <w:marBottom w:val="0pt"/>
      <w:divBdr>
        <w:top w:val="none" w:sz="0" w:space="0" w:color="auto"/>
        <w:left w:val="none" w:sz="0" w:space="0" w:color="auto"/>
        <w:bottom w:val="none" w:sz="0" w:space="0" w:color="auto"/>
        <w:right w:val="none" w:sz="0" w:space="0" w:color="auto"/>
      </w:divBdr>
    </w:div>
    <w:div w:id="1212957422">
      <w:bodyDiv w:val="1"/>
      <w:marLeft w:val="0pt"/>
      <w:marRight w:val="0pt"/>
      <w:marTop w:val="0pt"/>
      <w:marBottom w:val="0pt"/>
      <w:divBdr>
        <w:top w:val="none" w:sz="0" w:space="0" w:color="auto"/>
        <w:left w:val="none" w:sz="0" w:space="0" w:color="auto"/>
        <w:bottom w:val="none" w:sz="0" w:space="0" w:color="auto"/>
        <w:right w:val="none" w:sz="0" w:space="0" w:color="auto"/>
      </w:divBdr>
    </w:div>
    <w:div w:id="1237713243">
      <w:bodyDiv w:val="1"/>
      <w:marLeft w:val="0pt"/>
      <w:marRight w:val="0pt"/>
      <w:marTop w:val="0pt"/>
      <w:marBottom w:val="0pt"/>
      <w:divBdr>
        <w:top w:val="none" w:sz="0" w:space="0" w:color="auto"/>
        <w:left w:val="none" w:sz="0" w:space="0" w:color="auto"/>
        <w:bottom w:val="none" w:sz="0" w:space="0" w:color="auto"/>
        <w:right w:val="none" w:sz="0" w:space="0" w:color="auto"/>
      </w:divBdr>
    </w:div>
    <w:div w:id="1246454628">
      <w:bodyDiv w:val="1"/>
      <w:marLeft w:val="0pt"/>
      <w:marRight w:val="0pt"/>
      <w:marTop w:val="0pt"/>
      <w:marBottom w:val="0pt"/>
      <w:divBdr>
        <w:top w:val="none" w:sz="0" w:space="0" w:color="auto"/>
        <w:left w:val="none" w:sz="0" w:space="0" w:color="auto"/>
        <w:bottom w:val="none" w:sz="0" w:space="0" w:color="auto"/>
        <w:right w:val="none" w:sz="0" w:space="0" w:color="auto"/>
      </w:divBdr>
    </w:div>
    <w:div w:id="1246914707">
      <w:bodyDiv w:val="1"/>
      <w:marLeft w:val="0pt"/>
      <w:marRight w:val="0pt"/>
      <w:marTop w:val="0pt"/>
      <w:marBottom w:val="0pt"/>
      <w:divBdr>
        <w:top w:val="none" w:sz="0" w:space="0" w:color="auto"/>
        <w:left w:val="none" w:sz="0" w:space="0" w:color="auto"/>
        <w:bottom w:val="none" w:sz="0" w:space="0" w:color="auto"/>
        <w:right w:val="none" w:sz="0" w:space="0" w:color="auto"/>
      </w:divBdr>
    </w:div>
    <w:div w:id="1251045854">
      <w:bodyDiv w:val="1"/>
      <w:marLeft w:val="0pt"/>
      <w:marRight w:val="0pt"/>
      <w:marTop w:val="0pt"/>
      <w:marBottom w:val="0pt"/>
      <w:divBdr>
        <w:top w:val="none" w:sz="0" w:space="0" w:color="auto"/>
        <w:left w:val="none" w:sz="0" w:space="0" w:color="auto"/>
        <w:bottom w:val="none" w:sz="0" w:space="0" w:color="auto"/>
        <w:right w:val="none" w:sz="0" w:space="0" w:color="auto"/>
      </w:divBdr>
    </w:div>
    <w:div w:id="1262032407">
      <w:bodyDiv w:val="1"/>
      <w:marLeft w:val="0pt"/>
      <w:marRight w:val="0pt"/>
      <w:marTop w:val="0pt"/>
      <w:marBottom w:val="0pt"/>
      <w:divBdr>
        <w:top w:val="none" w:sz="0" w:space="0" w:color="auto"/>
        <w:left w:val="none" w:sz="0" w:space="0" w:color="auto"/>
        <w:bottom w:val="none" w:sz="0" w:space="0" w:color="auto"/>
        <w:right w:val="none" w:sz="0" w:space="0" w:color="auto"/>
      </w:divBdr>
    </w:div>
    <w:div w:id="1269511886">
      <w:bodyDiv w:val="1"/>
      <w:marLeft w:val="0pt"/>
      <w:marRight w:val="0pt"/>
      <w:marTop w:val="0pt"/>
      <w:marBottom w:val="0pt"/>
      <w:divBdr>
        <w:top w:val="none" w:sz="0" w:space="0" w:color="auto"/>
        <w:left w:val="none" w:sz="0" w:space="0" w:color="auto"/>
        <w:bottom w:val="none" w:sz="0" w:space="0" w:color="auto"/>
        <w:right w:val="none" w:sz="0" w:space="0" w:color="auto"/>
      </w:divBdr>
    </w:div>
    <w:div w:id="1284505807">
      <w:bodyDiv w:val="1"/>
      <w:marLeft w:val="0pt"/>
      <w:marRight w:val="0pt"/>
      <w:marTop w:val="0pt"/>
      <w:marBottom w:val="0pt"/>
      <w:divBdr>
        <w:top w:val="none" w:sz="0" w:space="0" w:color="auto"/>
        <w:left w:val="none" w:sz="0" w:space="0" w:color="auto"/>
        <w:bottom w:val="none" w:sz="0" w:space="0" w:color="auto"/>
        <w:right w:val="none" w:sz="0" w:space="0" w:color="auto"/>
      </w:divBdr>
    </w:div>
    <w:div w:id="1284506701">
      <w:bodyDiv w:val="1"/>
      <w:marLeft w:val="0pt"/>
      <w:marRight w:val="0pt"/>
      <w:marTop w:val="0pt"/>
      <w:marBottom w:val="0pt"/>
      <w:divBdr>
        <w:top w:val="none" w:sz="0" w:space="0" w:color="auto"/>
        <w:left w:val="none" w:sz="0" w:space="0" w:color="auto"/>
        <w:bottom w:val="none" w:sz="0" w:space="0" w:color="auto"/>
        <w:right w:val="none" w:sz="0" w:space="0" w:color="auto"/>
      </w:divBdr>
    </w:div>
    <w:div w:id="1296835622">
      <w:bodyDiv w:val="1"/>
      <w:marLeft w:val="0pt"/>
      <w:marRight w:val="0pt"/>
      <w:marTop w:val="0pt"/>
      <w:marBottom w:val="0pt"/>
      <w:divBdr>
        <w:top w:val="none" w:sz="0" w:space="0" w:color="auto"/>
        <w:left w:val="none" w:sz="0" w:space="0" w:color="auto"/>
        <w:bottom w:val="none" w:sz="0" w:space="0" w:color="auto"/>
        <w:right w:val="none" w:sz="0" w:space="0" w:color="auto"/>
      </w:divBdr>
    </w:div>
    <w:div w:id="1297949688">
      <w:bodyDiv w:val="1"/>
      <w:marLeft w:val="0pt"/>
      <w:marRight w:val="0pt"/>
      <w:marTop w:val="0pt"/>
      <w:marBottom w:val="0pt"/>
      <w:divBdr>
        <w:top w:val="none" w:sz="0" w:space="0" w:color="auto"/>
        <w:left w:val="none" w:sz="0" w:space="0" w:color="auto"/>
        <w:bottom w:val="none" w:sz="0" w:space="0" w:color="auto"/>
        <w:right w:val="none" w:sz="0" w:space="0" w:color="auto"/>
      </w:divBdr>
    </w:div>
    <w:div w:id="1317999929">
      <w:bodyDiv w:val="1"/>
      <w:marLeft w:val="0pt"/>
      <w:marRight w:val="0pt"/>
      <w:marTop w:val="0pt"/>
      <w:marBottom w:val="0pt"/>
      <w:divBdr>
        <w:top w:val="none" w:sz="0" w:space="0" w:color="auto"/>
        <w:left w:val="none" w:sz="0" w:space="0" w:color="auto"/>
        <w:bottom w:val="none" w:sz="0" w:space="0" w:color="auto"/>
        <w:right w:val="none" w:sz="0" w:space="0" w:color="auto"/>
      </w:divBdr>
    </w:div>
    <w:div w:id="1333222760">
      <w:bodyDiv w:val="1"/>
      <w:marLeft w:val="0pt"/>
      <w:marRight w:val="0pt"/>
      <w:marTop w:val="0pt"/>
      <w:marBottom w:val="0pt"/>
      <w:divBdr>
        <w:top w:val="none" w:sz="0" w:space="0" w:color="auto"/>
        <w:left w:val="none" w:sz="0" w:space="0" w:color="auto"/>
        <w:bottom w:val="none" w:sz="0" w:space="0" w:color="auto"/>
        <w:right w:val="none" w:sz="0" w:space="0" w:color="auto"/>
      </w:divBdr>
    </w:div>
    <w:div w:id="1341396671">
      <w:bodyDiv w:val="1"/>
      <w:marLeft w:val="0pt"/>
      <w:marRight w:val="0pt"/>
      <w:marTop w:val="0pt"/>
      <w:marBottom w:val="0pt"/>
      <w:divBdr>
        <w:top w:val="none" w:sz="0" w:space="0" w:color="auto"/>
        <w:left w:val="none" w:sz="0" w:space="0" w:color="auto"/>
        <w:bottom w:val="none" w:sz="0" w:space="0" w:color="auto"/>
        <w:right w:val="none" w:sz="0" w:space="0" w:color="auto"/>
      </w:divBdr>
    </w:div>
    <w:div w:id="1347439567">
      <w:bodyDiv w:val="1"/>
      <w:marLeft w:val="0pt"/>
      <w:marRight w:val="0pt"/>
      <w:marTop w:val="0pt"/>
      <w:marBottom w:val="0pt"/>
      <w:divBdr>
        <w:top w:val="none" w:sz="0" w:space="0" w:color="auto"/>
        <w:left w:val="none" w:sz="0" w:space="0" w:color="auto"/>
        <w:bottom w:val="none" w:sz="0" w:space="0" w:color="auto"/>
        <w:right w:val="none" w:sz="0" w:space="0" w:color="auto"/>
      </w:divBdr>
    </w:div>
    <w:div w:id="1363936909">
      <w:bodyDiv w:val="1"/>
      <w:marLeft w:val="0pt"/>
      <w:marRight w:val="0pt"/>
      <w:marTop w:val="0pt"/>
      <w:marBottom w:val="0pt"/>
      <w:divBdr>
        <w:top w:val="none" w:sz="0" w:space="0" w:color="auto"/>
        <w:left w:val="none" w:sz="0" w:space="0" w:color="auto"/>
        <w:bottom w:val="none" w:sz="0" w:space="0" w:color="auto"/>
        <w:right w:val="none" w:sz="0" w:space="0" w:color="auto"/>
      </w:divBdr>
    </w:div>
    <w:div w:id="1370646800">
      <w:bodyDiv w:val="1"/>
      <w:marLeft w:val="0pt"/>
      <w:marRight w:val="0pt"/>
      <w:marTop w:val="0pt"/>
      <w:marBottom w:val="0pt"/>
      <w:divBdr>
        <w:top w:val="none" w:sz="0" w:space="0" w:color="auto"/>
        <w:left w:val="none" w:sz="0" w:space="0" w:color="auto"/>
        <w:bottom w:val="none" w:sz="0" w:space="0" w:color="auto"/>
        <w:right w:val="none" w:sz="0" w:space="0" w:color="auto"/>
      </w:divBdr>
    </w:div>
    <w:div w:id="1379622974">
      <w:bodyDiv w:val="1"/>
      <w:marLeft w:val="0pt"/>
      <w:marRight w:val="0pt"/>
      <w:marTop w:val="0pt"/>
      <w:marBottom w:val="0pt"/>
      <w:divBdr>
        <w:top w:val="none" w:sz="0" w:space="0" w:color="auto"/>
        <w:left w:val="none" w:sz="0" w:space="0" w:color="auto"/>
        <w:bottom w:val="none" w:sz="0" w:space="0" w:color="auto"/>
        <w:right w:val="none" w:sz="0" w:space="0" w:color="auto"/>
      </w:divBdr>
    </w:div>
    <w:div w:id="1391341422">
      <w:bodyDiv w:val="1"/>
      <w:marLeft w:val="0pt"/>
      <w:marRight w:val="0pt"/>
      <w:marTop w:val="0pt"/>
      <w:marBottom w:val="0pt"/>
      <w:divBdr>
        <w:top w:val="none" w:sz="0" w:space="0" w:color="auto"/>
        <w:left w:val="none" w:sz="0" w:space="0" w:color="auto"/>
        <w:bottom w:val="none" w:sz="0" w:space="0" w:color="auto"/>
        <w:right w:val="none" w:sz="0" w:space="0" w:color="auto"/>
      </w:divBdr>
    </w:div>
    <w:div w:id="1402682099">
      <w:bodyDiv w:val="1"/>
      <w:marLeft w:val="0pt"/>
      <w:marRight w:val="0pt"/>
      <w:marTop w:val="0pt"/>
      <w:marBottom w:val="0pt"/>
      <w:divBdr>
        <w:top w:val="none" w:sz="0" w:space="0" w:color="auto"/>
        <w:left w:val="none" w:sz="0" w:space="0" w:color="auto"/>
        <w:bottom w:val="none" w:sz="0" w:space="0" w:color="auto"/>
        <w:right w:val="none" w:sz="0" w:space="0" w:color="auto"/>
      </w:divBdr>
    </w:div>
    <w:div w:id="1403483402">
      <w:bodyDiv w:val="1"/>
      <w:marLeft w:val="0pt"/>
      <w:marRight w:val="0pt"/>
      <w:marTop w:val="0pt"/>
      <w:marBottom w:val="0pt"/>
      <w:divBdr>
        <w:top w:val="none" w:sz="0" w:space="0" w:color="auto"/>
        <w:left w:val="none" w:sz="0" w:space="0" w:color="auto"/>
        <w:bottom w:val="none" w:sz="0" w:space="0" w:color="auto"/>
        <w:right w:val="none" w:sz="0" w:space="0" w:color="auto"/>
      </w:divBdr>
    </w:div>
    <w:div w:id="1419905854">
      <w:bodyDiv w:val="1"/>
      <w:marLeft w:val="0pt"/>
      <w:marRight w:val="0pt"/>
      <w:marTop w:val="0pt"/>
      <w:marBottom w:val="0pt"/>
      <w:divBdr>
        <w:top w:val="none" w:sz="0" w:space="0" w:color="auto"/>
        <w:left w:val="none" w:sz="0" w:space="0" w:color="auto"/>
        <w:bottom w:val="none" w:sz="0" w:space="0" w:color="auto"/>
        <w:right w:val="none" w:sz="0" w:space="0" w:color="auto"/>
      </w:divBdr>
    </w:div>
    <w:div w:id="1424491936">
      <w:bodyDiv w:val="1"/>
      <w:marLeft w:val="0pt"/>
      <w:marRight w:val="0pt"/>
      <w:marTop w:val="0pt"/>
      <w:marBottom w:val="0pt"/>
      <w:divBdr>
        <w:top w:val="none" w:sz="0" w:space="0" w:color="auto"/>
        <w:left w:val="none" w:sz="0" w:space="0" w:color="auto"/>
        <w:bottom w:val="none" w:sz="0" w:space="0" w:color="auto"/>
        <w:right w:val="none" w:sz="0" w:space="0" w:color="auto"/>
      </w:divBdr>
    </w:div>
    <w:div w:id="1445151544">
      <w:bodyDiv w:val="1"/>
      <w:marLeft w:val="0pt"/>
      <w:marRight w:val="0pt"/>
      <w:marTop w:val="0pt"/>
      <w:marBottom w:val="0pt"/>
      <w:divBdr>
        <w:top w:val="none" w:sz="0" w:space="0" w:color="auto"/>
        <w:left w:val="none" w:sz="0" w:space="0" w:color="auto"/>
        <w:bottom w:val="none" w:sz="0" w:space="0" w:color="auto"/>
        <w:right w:val="none" w:sz="0" w:space="0" w:color="auto"/>
      </w:divBdr>
    </w:div>
    <w:div w:id="1457680489">
      <w:bodyDiv w:val="1"/>
      <w:marLeft w:val="0pt"/>
      <w:marRight w:val="0pt"/>
      <w:marTop w:val="0pt"/>
      <w:marBottom w:val="0pt"/>
      <w:divBdr>
        <w:top w:val="none" w:sz="0" w:space="0" w:color="auto"/>
        <w:left w:val="none" w:sz="0" w:space="0" w:color="auto"/>
        <w:bottom w:val="none" w:sz="0" w:space="0" w:color="auto"/>
        <w:right w:val="none" w:sz="0" w:space="0" w:color="auto"/>
      </w:divBdr>
    </w:div>
    <w:div w:id="1471482595">
      <w:bodyDiv w:val="1"/>
      <w:marLeft w:val="0pt"/>
      <w:marRight w:val="0pt"/>
      <w:marTop w:val="0pt"/>
      <w:marBottom w:val="0pt"/>
      <w:divBdr>
        <w:top w:val="none" w:sz="0" w:space="0" w:color="auto"/>
        <w:left w:val="none" w:sz="0" w:space="0" w:color="auto"/>
        <w:bottom w:val="none" w:sz="0" w:space="0" w:color="auto"/>
        <w:right w:val="none" w:sz="0" w:space="0" w:color="auto"/>
      </w:divBdr>
    </w:div>
    <w:div w:id="1476067962">
      <w:bodyDiv w:val="1"/>
      <w:marLeft w:val="0pt"/>
      <w:marRight w:val="0pt"/>
      <w:marTop w:val="0pt"/>
      <w:marBottom w:val="0pt"/>
      <w:divBdr>
        <w:top w:val="none" w:sz="0" w:space="0" w:color="auto"/>
        <w:left w:val="none" w:sz="0" w:space="0" w:color="auto"/>
        <w:bottom w:val="none" w:sz="0" w:space="0" w:color="auto"/>
        <w:right w:val="none" w:sz="0" w:space="0" w:color="auto"/>
      </w:divBdr>
    </w:div>
    <w:div w:id="1480265266">
      <w:bodyDiv w:val="1"/>
      <w:marLeft w:val="0pt"/>
      <w:marRight w:val="0pt"/>
      <w:marTop w:val="0pt"/>
      <w:marBottom w:val="0pt"/>
      <w:divBdr>
        <w:top w:val="none" w:sz="0" w:space="0" w:color="auto"/>
        <w:left w:val="none" w:sz="0" w:space="0" w:color="auto"/>
        <w:bottom w:val="none" w:sz="0" w:space="0" w:color="auto"/>
        <w:right w:val="none" w:sz="0" w:space="0" w:color="auto"/>
      </w:divBdr>
    </w:div>
    <w:div w:id="1534610826">
      <w:bodyDiv w:val="1"/>
      <w:marLeft w:val="0pt"/>
      <w:marRight w:val="0pt"/>
      <w:marTop w:val="0pt"/>
      <w:marBottom w:val="0pt"/>
      <w:divBdr>
        <w:top w:val="none" w:sz="0" w:space="0" w:color="auto"/>
        <w:left w:val="none" w:sz="0" w:space="0" w:color="auto"/>
        <w:bottom w:val="none" w:sz="0" w:space="0" w:color="auto"/>
        <w:right w:val="none" w:sz="0" w:space="0" w:color="auto"/>
      </w:divBdr>
    </w:div>
    <w:div w:id="1579829604">
      <w:bodyDiv w:val="1"/>
      <w:marLeft w:val="0pt"/>
      <w:marRight w:val="0pt"/>
      <w:marTop w:val="0pt"/>
      <w:marBottom w:val="0pt"/>
      <w:divBdr>
        <w:top w:val="none" w:sz="0" w:space="0" w:color="auto"/>
        <w:left w:val="none" w:sz="0" w:space="0" w:color="auto"/>
        <w:bottom w:val="none" w:sz="0" w:space="0" w:color="auto"/>
        <w:right w:val="none" w:sz="0" w:space="0" w:color="auto"/>
      </w:divBdr>
    </w:div>
    <w:div w:id="1583678563">
      <w:bodyDiv w:val="1"/>
      <w:marLeft w:val="0pt"/>
      <w:marRight w:val="0pt"/>
      <w:marTop w:val="0pt"/>
      <w:marBottom w:val="0pt"/>
      <w:divBdr>
        <w:top w:val="none" w:sz="0" w:space="0" w:color="auto"/>
        <w:left w:val="none" w:sz="0" w:space="0" w:color="auto"/>
        <w:bottom w:val="none" w:sz="0" w:space="0" w:color="auto"/>
        <w:right w:val="none" w:sz="0" w:space="0" w:color="auto"/>
      </w:divBdr>
    </w:div>
    <w:div w:id="1602107019">
      <w:bodyDiv w:val="1"/>
      <w:marLeft w:val="0pt"/>
      <w:marRight w:val="0pt"/>
      <w:marTop w:val="0pt"/>
      <w:marBottom w:val="0pt"/>
      <w:divBdr>
        <w:top w:val="none" w:sz="0" w:space="0" w:color="auto"/>
        <w:left w:val="none" w:sz="0" w:space="0" w:color="auto"/>
        <w:bottom w:val="none" w:sz="0" w:space="0" w:color="auto"/>
        <w:right w:val="none" w:sz="0" w:space="0" w:color="auto"/>
      </w:divBdr>
    </w:div>
    <w:div w:id="1612325460">
      <w:bodyDiv w:val="1"/>
      <w:marLeft w:val="0pt"/>
      <w:marRight w:val="0pt"/>
      <w:marTop w:val="0pt"/>
      <w:marBottom w:val="0pt"/>
      <w:divBdr>
        <w:top w:val="none" w:sz="0" w:space="0" w:color="auto"/>
        <w:left w:val="none" w:sz="0" w:space="0" w:color="auto"/>
        <w:bottom w:val="none" w:sz="0" w:space="0" w:color="auto"/>
        <w:right w:val="none" w:sz="0" w:space="0" w:color="auto"/>
      </w:divBdr>
    </w:div>
    <w:div w:id="1613049169">
      <w:bodyDiv w:val="1"/>
      <w:marLeft w:val="0pt"/>
      <w:marRight w:val="0pt"/>
      <w:marTop w:val="0pt"/>
      <w:marBottom w:val="0pt"/>
      <w:divBdr>
        <w:top w:val="none" w:sz="0" w:space="0" w:color="auto"/>
        <w:left w:val="none" w:sz="0" w:space="0" w:color="auto"/>
        <w:bottom w:val="none" w:sz="0" w:space="0" w:color="auto"/>
        <w:right w:val="none" w:sz="0" w:space="0" w:color="auto"/>
      </w:divBdr>
    </w:div>
    <w:div w:id="1616280970">
      <w:bodyDiv w:val="1"/>
      <w:marLeft w:val="0pt"/>
      <w:marRight w:val="0pt"/>
      <w:marTop w:val="0pt"/>
      <w:marBottom w:val="0pt"/>
      <w:divBdr>
        <w:top w:val="none" w:sz="0" w:space="0" w:color="auto"/>
        <w:left w:val="none" w:sz="0" w:space="0" w:color="auto"/>
        <w:bottom w:val="none" w:sz="0" w:space="0" w:color="auto"/>
        <w:right w:val="none" w:sz="0" w:space="0" w:color="auto"/>
      </w:divBdr>
    </w:div>
    <w:div w:id="1628007837">
      <w:bodyDiv w:val="1"/>
      <w:marLeft w:val="0pt"/>
      <w:marRight w:val="0pt"/>
      <w:marTop w:val="0pt"/>
      <w:marBottom w:val="0pt"/>
      <w:divBdr>
        <w:top w:val="none" w:sz="0" w:space="0" w:color="auto"/>
        <w:left w:val="none" w:sz="0" w:space="0" w:color="auto"/>
        <w:bottom w:val="none" w:sz="0" w:space="0" w:color="auto"/>
        <w:right w:val="none" w:sz="0" w:space="0" w:color="auto"/>
      </w:divBdr>
    </w:div>
    <w:div w:id="1646857544">
      <w:bodyDiv w:val="1"/>
      <w:marLeft w:val="0pt"/>
      <w:marRight w:val="0pt"/>
      <w:marTop w:val="0pt"/>
      <w:marBottom w:val="0pt"/>
      <w:divBdr>
        <w:top w:val="none" w:sz="0" w:space="0" w:color="auto"/>
        <w:left w:val="none" w:sz="0" w:space="0" w:color="auto"/>
        <w:bottom w:val="none" w:sz="0" w:space="0" w:color="auto"/>
        <w:right w:val="none" w:sz="0" w:space="0" w:color="auto"/>
      </w:divBdr>
    </w:div>
    <w:div w:id="1663851018">
      <w:bodyDiv w:val="1"/>
      <w:marLeft w:val="0pt"/>
      <w:marRight w:val="0pt"/>
      <w:marTop w:val="0pt"/>
      <w:marBottom w:val="0pt"/>
      <w:divBdr>
        <w:top w:val="none" w:sz="0" w:space="0" w:color="auto"/>
        <w:left w:val="none" w:sz="0" w:space="0" w:color="auto"/>
        <w:bottom w:val="none" w:sz="0" w:space="0" w:color="auto"/>
        <w:right w:val="none" w:sz="0" w:space="0" w:color="auto"/>
      </w:divBdr>
    </w:div>
    <w:div w:id="1679313144">
      <w:bodyDiv w:val="1"/>
      <w:marLeft w:val="0pt"/>
      <w:marRight w:val="0pt"/>
      <w:marTop w:val="0pt"/>
      <w:marBottom w:val="0pt"/>
      <w:divBdr>
        <w:top w:val="none" w:sz="0" w:space="0" w:color="auto"/>
        <w:left w:val="none" w:sz="0" w:space="0" w:color="auto"/>
        <w:bottom w:val="none" w:sz="0" w:space="0" w:color="auto"/>
        <w:right w:val="none" w:sz="0" w:space="0" w:color="auto"/>
      </w:divBdr>
    </w:div>
    <w:div w:id="1680232618">
      <w:bodyDiv w:val="1"/>
      <w:marLeft w:val="0pt"/>
      <w:marRight w:val="0pt"/>
      <w:marTop w:val="0pt"/>
      <w:marBottom w:val="0pt"/>
      <w:divBdr>
        <w:top w:val="none" w:sz="0" w:space="0" w:color="auto"/>
        <w:left w:val="none" w:sz="0" w:space="0" w:color="auto"/>
        <w:bottom w:val="none" w:sz="0" w:space="0" w:color="auto"/>
        <w:right w:val="none" w:sz="0" w:space="0" w:color="auto"/>
      </w:divBdr>
    </w:div>
    <w:div w:id="1714890406">
      <w:bodyDiv w:val="1"/>
      <w:marLeft w:val="0pt"/>
      <w:marRight w:val="0pt"/>
      <w:marTop w:val="0pt"/>
      <w:marBottom w:val="0pt"/>
      <w:divBdr>
        <w:top w:val="none" w:sz="0" w:space="0" w:color="auto"/>
        <w:left w:val="none" w:sz="0" w:space="0" w:color="auto"/>
        <w:bottom w:val="none" w:sz="0" w:space="0" w:color="auto"/>
        <w:right w:val="none" w:sz="0" w:space="0" w:color="auto"/>
      </w:divBdr>
    </w:div>
    <w:div w:id="1716390319">
      <w:bodyDiv w:val="1"/>
      <w:marLeft w:val="0pt"/>
      <w:marRight w:val="0pt"/>
      <w:marTop w:val="0pt"/>
      <w:marBottom w:val="0pt"/>
      <w:divBdr>
        <w:top w:val="none" w:sz="0" w:space="0" w:color="auto"/>
        <w:left w:val="none" w:sz="0" w:space="0" w:color="auto"/>
        <w:bottom w:val="none" w:sz="0" w:space="0" w:color="auto"/>
        <w:right w:val="none" w:sz="0" w:space="0" w:color="auto"/>
      </w:divBdr>
    </w:div>
    <w:div w:id="1727726853">
      <w:bodyDiv w:val="1"/>
      <w:marLeft w:val="0pt"/>
      <w:marRight w:val="0pt"/>
      <w:marTop w:val="0pt"/>
      <w:marBottom w:val="0pt"/>
      <w:divBdr>
        <w:top w:val="none" w:sz="0" w:space="0" w:color="auto"/>
        <w:left w:val="none" w:sz="0" w:space="0" w:color="auto"/>
        <w:bottom w:val="none" w:sz="0" w:space="0" w:color="auto"/>
        <w:right w:val="none" w:sz="0" w:space="0" w:color="auto"/>
      </w:divBdr>
    </w:div>
    <w:div w:id="1749880547">
      <w:bodyDiv w:val="1"/>
      <w:marLeft w:val="0pt"/>
      <w:marRight w:val="0pt"/>
      <w:marTop w:val="0pt"/>
      <w:marBottom w:val="0pt"/>
      <w:divBdr>
        <w:top w:val="none" w:sz="0" w:space="0" w:color="auto"/>
        <w:left w:val="none" w:sz="0" w:space="0" w:color="auto"/>
        <w:bottom w:val="none" w:sz="0" w:space="0" w:color="auto"/>
        <w:right w:val="none" w:sz="0" w:space="0" w:color="auto"/>
      </w:divBdr>
    </w:div>
    <w:div w:id="1754087672">
      <w:bodyDiv w:val="1"/>
      <w:marLeft w:val="0pt"/>
      <w:marRight w:val="0pt"/>
      <w:marTop w:val="0pt"/>
      <w:marBottom w:val="0pt"/>
      <w:divBdr>
        <w:top w:val="none" w:sz="0" w:space="0" w:color="auto"/>
        <w:left w:val="none" w:sz="0" w:space="0" w:color="auto"/>
        <w:bottom w:val="none" w:sz="0" w:space="0" w:color="auto"/>
        <w:right w:val="none" w:sz="0" w:space="0" w:color="auto"/>
      </w:divBdr>
    </w:div>
    <w:div w:id="1773209161">
      <w:bodyDiv w:val="1"/>
      <w:marLeft w:val="0pt"/>
      <w:marRight w:val="0pt"/>
      <w:marTop w:val="0pt"/>
      <w:marBottom w:val="0pt"/>
      <w:divBdr>
        <w:top w:val="none" w:sz="0" w:space="0" w:color="auto"/>
        <w:left w:val="none" w:sz="0" w:space="0" w:color="auto"/>
        <w:bottom w:val="none" w:sz="0" w:space="0" w:color="auto"/>
        <w:right w:val="none" w:sz="0" w:space="0" w:color="auto"/>
      </w:divBdr>
    </w:div>
    <w:div w:id="1779596401">
      <w:bodyDiv w:val="1"/>
      <w:marLeft w:val="0pt"/>
      <w:marRight w:val="0pt"/>
      <w:marTop w:val="0pt"/>
      <w:marBottom w:val="0pt"/>
      <w:divBdr>
        <w:top w:val="none" w:sz="0" w:space="0" w:color="auto"/>
        <w:left w:val="none" w:sz="0" w:space="0" w:color="auto"/>
        <w:bottom w:val="none" w:sz="0" w:space="0" w:color="auto"/>
        <w:right w:val="none" w:sz="0" w:space="0" w:color="auto"/>
      </w:divBdr>
    </w:div>
    <w:div w:id="1801920148">
      <w:bodyDiv w:val="1"/>
      <w:marLeft w:val="0pt"/>
      <w:marRight w:val="0pt"/>
      <w:marTop w:val="0pt"/>
      <w:marBottom w:val="0pt"/>
      <w:divBdr>
        <w:top w:val="none" w:sz="0" w:space="0" w:color="auto"/>
        <w:left w:val="none" w:sz="0" w:space="0" w:color="auto"/>
        <w:bottom w:val="none" w:sz="0" w:space="0" w:color="auto"/>
        <w:right w:val="none" w:sz="0" w:space="0" w:color="auto"/>
      </w:divBdr>
    </w:div>
    <w:div w:id="1837768657">
      <w:bodyDiv w:val="1"/>
      <w:marLeft w:val="0pt"/>
      <w:marRight w:val="0pt"/>
      <w:marTop w:val="0pt"/>
      <w:marBottom w:val="0pt"/>
      <w:divBdr>
        <w:top w:val="none" w:sz="0" w:space="0" w:color="auto"/>
        <w:left w:val="none" w:sz="0" w:space="0" w:color="auto"/>
        <w:bottom w:val="none" w:sz="0" w:space="0" w:color="auto"/>
        <w:right w:val="none" w:sz="0" w:space="0" w:color="auto"/>
      </w:divBdr>
    </w:div>
    <w:div w:id="1837845187">
      <w:bodyDiv w:val="1"/>
      <w:marLeft w:val="0pt"/>
      <w:marRight w:val="0pt"/>
      <w:marTop w:val="0pt"/>
      <w:marBottom w:val="0pt"/>
      <w:divBdr>
        <w:top w:val="none" w:sz="0" w:space="0" w:color="auto"/>
        <w:left w:val="none" w:sz="0" w:space="0" w:color="auto"/>
        <w:bottom w:val="none" w:sz="0" w:space="0" w:color="auto"/>
        <w:right w:val="none" w:sz="0" w:space="0" w:color="auto"/>
      </w:divBdr>
    </w:div>
    <w:div w:id="1872910436">
      <w:bodyDiv w:val="1"/>
      <w:marLeft w:val="0pt"/>
      <w:marRight w:val="0pt"/>
      <w:marTop w:val="0pt"/>
      <w:marBottom w:val="0pt"/>
      <w:divBdr>
        <w:top w:val="none" w:sz="0" w:space="0" w:color="auto"/>
        <w:left w:val="none" w:sz="0" w:space="0" w:color="auto"/>
        <w:bottom w:val="none" w:sz="0" w:space="0" w:color="auto"/>
        <w:right w:val="none" w:sz="0" w:space="0" w:color="auto"/>
      </w:divBdr>
    </w:div>
    <w:div w:id="1879583221">
      <w:bodyDiv w:val="1"/>
      <w:marLeft w:val="0pt"/>
      <w:marRight w:val="0pt"/>
      <w:marTop w:val="0pt"/>
      <w:marBottom w:val="0pt"/>
      <w:divBdr>
        <w:top w:val="none" w:sz="0" w:space="0" w:color="auto"/>
        <w:left w:val="none" w:sz="0" w:space="0" w:color="auto"/>
        <w:bottom w:val="none" w:sz="0" w:space="0" w:color="auto"/>
        <w:right w:val="none" w:sz="0" w:space="0" w:color="auto"/>
      </w:divBdr>
    </w:div>
    <w:div w:id="1890457366">
      <w:bodyDiv w:val="1"/>
      <w:marLeft w:val="0pt"/>
      <w:marRight w:val="0pt"/>
      <w:marTop w:val="0pt"/>
      <w:marBottom w:val="0pt"/>
      <w:divBdr>
        <w:top w:val="none" w:sz="0" w:space="0" w:color="auto"/>
        <w:left w:val="none" w:sz="0" w:space="0" w:color="auto"/>
        <w:bottom w:val="none" w:sz="0" w:space="0" w:color="auto"/>
        <w:right w:val="none" w:sz="0" w:space="0" w:color="auto"/>
      </w:divBdr>
    </w:div>
    <w:div w:id="1891770161">
      <w:bodyDiv w:val="1"/>
      <w:marLeft w:val="0pt"/>
      <w:marRight w:val="0pt"/>
      <w:marTop w:val="0pt"/>
      <w:marBottom w:val="0pt"/>
      <w:divBdr>
        <w:top w:val="none" w:sz="0" w:space="0" w:color="auto"/>
        <w:left w:val="none" w:sz="0" w:space="0" w:color="auto"/>
        <w:bottom w:val="none" w:sz="0" w:space="0" w:color="auto"/>
        <w:right w:val="none" w:sz="0" w:space="0" w:color="auto"/>
      </w:divBdr>
    </w:div>
    <w:div w:id="1895503635">
      <w:bodyDiv w:val="1"/>
      <w:marLeft w:val="0pt"/>
      <w:marRight w:val="0pt"/>
      <w:marTop w:val="0pt"/>
      <w:marBottom w:val="0pt"/>
      <w:divBdr>
        <w:top w:val="none" w:sz="0" w:space="0" w:color="auto"/>
        <w:left w:val="none" w:sz="0" w:space="0" w:color="auto"/>
        <w:bottom w:val="none" w:sz="0" w:space="0" w:color="auto"/>
        <w:right w:val="none" w:sz="0" w:space="0" w:color="auto"/>
      </w:divBdr>
    </w:div>
    <w:div w:id="1902908520">
      <w:bodyDiv w:val="1"/>
      <w:marLeft w:val="0pt"/>
      <w:marRight w:val="0pt"/>
      <w:marTop w:val="0pt"/>
      <w:marBottom w:val="0pt"/>
      <w:divBdr>
        <w:top w:val="none" w:sz="0" w:space="0" w:color="auto"/>
        <w:left w:val="none" w:sz="0" w:space="0" w:color="auto"/>
        <w:bottom w:val="none" w:sz="0" w:space="0" w:color="auto"/>
        <w:right w:val="none" w:sz="0" w:space="0" w:color="auto"/>
      </w:divBdr>
    </w:div>
    <w:div w:id="1912108778">
      <w:bodyDiv w:val="1"/>
      <w:marLeft w:val="0pt"/>
      <w:marRight w:val="0pt"/>
      <w:marTop w:val="0pt"/>
      <w:marBottom w:val="0pt"/>
      <w:divBdr>
        <w:top w:val="none" w:sz="0" w:space="0" w:color="auto"/>
        <w:left w:val="none" w:sz="0" w:space="0" w:color="auto"/>
        <w:bottom w:val="none" w:sz="0" w:space="0" w:color="auto"/>
        <w:right w:val="none" w:sz="0" w:space="0" w:color="auto"/>
      </w:divBdr>
    </w:div>
    <w:div w:id="1916086002">
      <w:bodyDiv w:val="1"/>
      <w:marLeft w:val="0pt"/>
      <w:marRight w:val="0pt"/>
      <w:marTop w:val="0pt"/>
      <w:marBottom w:val="0pt"/>
      <w:divBdr>
        <w:top w:val="none" w:sz="0" w:space="0" w:color="auto"/>
        <w:left w:val="none" w:sz="0" w:space="0" w:color="auto"/>
        <w:bottom w:val="none" w:sz="0" w:space="0" w:color="auto"/>
        <w:right w:val="none" w:sz="0" w:space="0" w:color="auto"/>
      </w:divBdr>
    </w:div>
    <w:div w:id="1933120426">
      <w:bodyDiv w:val="1"/>
      <w:marLeft w:val="0pt"/>
      <w:marRight w:val="0pt"/>
      <w:marTop w:val="0pt"/>
      <w:marBottom w:val="0pt"/>
      <w:divBdr>
        <w:top w:val="none" w:sz="0" w:space="0" w:color="auto"/>
        <w:left w:val="none" w:sz="0" w:space="0" w:color="auto"/>
        <w:bottom w:val="none" w:sz="0" w:space="0" w:color="auto"/>
        <w:right w:val="none" w:sz="0" w:space="0" w:color="auto"/>
      </w:divBdr>
    </w:div>
    <w:div w:id="1949003300">
      <w:bodyDiv w:val="1"/>
      <w:marLeft w:val="0pt"/>
      <w:marRight w:val="0pt"/>
      <w:marTop w:val="0pt"/>
      <w:marBottom w:val="0pt"/>
      <w:divBdr>
        <w:top w:val="none" w:sz="0" w:space="0" w:color="auto"/>
        <w:left w:val="none" w:sz="0" w:space="0" w:color="auto"/>
        <w:bottom w:val="none" w:sz="0" w:space="0" w:color="auto"/>
        <w:right w:val="none" w:sz="0" w:space="0" w:color="auto"/>
      </w:divBdr>
    </w:div>
    <w:div w:id="1979258602">
      <w:bodyDiv w:val="1"/>
      <w:marLeft w:val="0pt"/>
      <w:marRight w:val="0pt"/>
      <w:marTop w:val="0pt"/>
      <w:marBottom w:val="0pt"/>
      <w:divBdr>
        <w:top w:val="none" w:sz="0" w:space="0" w:color="auto"/>
        <w:left w:val="none" w:sz="0" w:space="0" w:color="auto"/>
        <w:bottom w:val="none" w:sz="0" w:space="0" w:color="auto"/>
        <w:right w:val="none" w:sz="0" w:space="0" w:color="auto"/>
      </w:divBdr>
    </w:div>
    <w:div w:id="1993173152">
      <w:bodyDiv w:val="1"/>
      <w:marLeft w:val="0pt"/>
      <w:marRight w:val="0pt"/>
      <w:marTop w:val="0pt"/>
      <w:marBottom w:val="0pt"/>
      <w:divBdr>
        <w:top w:val="none" w:sz="0" w:space="0" w:color="auto"/>
        <w:left w:val="none" w:sz="0" w:space="0" w:color="auto"/>
        <w:bottom w:val="none" w:sz="0" w:space="0" w:color="auto"/>
        <w:right w:val="none" w:sz="0" w:space="0" w:color="auto"/>
      </w:divBdr>
    </w:div>
    <w:div w:id="1997686167">
      <w:bodyDiv w:val="1"/>
      <w:marLeft w:val="0pt"/>
      <w:marRight w:val="0pt"/>
      <w:marTop w:val="0pt"/>
      <w:marBottom w:val="0pt"/>
      <w:divBdr>
        <w:top w:val="none" w:sz="0" w:space="0" w:color="auto"/>
        <w:left w:val="none" w:sz="0" w:space="0" w:color="auto"/>
        <w:bottom w:val="none" w:sz="0" w:space="0" w:color="auto"/>
        <w:right w:val="none" w:sz="0" w:space="0" w:color="auto"/>
      </w:divBdr>
    </w:div>
    <w:div w:id="2001618737">
      <w:bodyDiv w:val="1"/>
      <w:marLeft w:val="0pt"/>
      <w:marRight w:val="0pt"/>
      <w:marTop w:val="0pt"/>
      <w:marBottom w:val="0pt"/>
      <w:divBdr>
        <w:top w:val="none" w:sz="0" w:space="0" w:color="auto"/>
        <w:left w:val="none" w:sz="0" w:space="0" w:color="auto"/>
        <w:bottom w:val="none" w:sz="0" w:space="0" w:color="auto"/>
        <w:right w:val="none" w:sz="0" w:space="0" w:color="auto"/>
      </w:divBdr>
    </w:div>
    <w:div w:id="2002809478">
      <w:bodyDiv w:val="1"/>
      <w:marLeft w:val="0pt"/>
      <w:marRight w:val="0pt"/>
      <w:marTop w:val="0pt"/>
      <w:marBottom w:val="0pt"/>
      <w:divBdr>
        <w:top w:val="none" w:sz="0" w:space="0" w:color="auto"/>
        <w:left w:val="none" w:sz="0" w:space="0" w:color="auto"/>
        <w:bottom w:val="none" w:sz="0" w:space="0" w:color="auto"/>
        <w:right w:val="none" w:sz="0" w:space="0" w:color="auto"/>
      </w:divBdr>
    </w:div>
    <w:div w:id="2020083745">
      <w:bodyDiv w:val="1"/>
      <w:marLeft w:val="0pt"/>
      <w:marRight w:val="0pt"/>
      <w:marTop w:val="0pt"/>
      <w:marBottom w:val="0pt"/>
      <w:divBdr>
        <w:top w:val="none" w:sz="0" w:space="0" w:color="auto"/>
        <w:left w:val="none" w:sz="0" w:space="0" w:color="auto"/>
        <w:bottom w:val="none" w:sz="0" w:space="0" w:color="auto"/>
        <w:right w:val="none" w:sz="0" w:space="0" w:color="auto"/>
      </w:divBdr>
    </w:div>
    <w:div w:id="2036805639">
      <w:bodyDiv w:val="1"/>
      <w:marLeft w:val="0pt"/>
      <w:marRight w:val="0pt"/>
      <w:marTop w:val="0pt"/>
      <w:marBottom w:val="0pt"/>
      <w:divBdr>
        <w:top w:val="none" w:sz="0" w:space="0" w:color="auto"/>
        <w:left w:val="none" w:sz="0" w:space="0" w:color="auto"/>
        <w:bottom w:val="none" w:sz="0" w:space="0" w:color="auto"/>
        <w:right w:val="none" w:sz="0" w:space="0" w:color="auto"/>
      </w:divBdr>
    </w:div>
    <w:div w:id="2065257422">
      <w:bodyDiv w:val="1"/>
      <w:marLeft w:val="0pt"/>
      <w:marRight w:val="0pt"/>
      <w:marTop w:val="0pt"/>
      <w:marBottom w:val="0pt"/>
      <w:divBdr>
        <w:top w:val="none" w:sz="0" w:space="0" w:color="auto"/>
        <w:left w:val="none" w:sz="0" w:space="0" w:color="auto"/>
        <w:bottom w:val="none" w:sz="0" w:space="0" w:color="auto"/>
        <w:right w:val="none" w:sz="0" w:space="0" w:color="auto"/>
      </w:divBdr>
    </w:div>
    <w:div w:id="2073430553">
      <w:bodyDiv w:val="1"/>
      <w:marLeft w:val="0pt"/>
      <w:marRight w:val="0pt"/>
      <w:marTop w:val="0pt"/>
      <w:marBottom w:val="0pt"/>
      <w:divBdr>
        <w:top w:val="none" w:sz="0" w:space="0" w:color="auto"/>
        <w:left w:val="none" w:sz="0" w:space="0" w:color="auto"/>
        <w:bottom w:val="none" w:sz="0" w:space="0" w:color="auto"/>
        <w:right w:val="none" w:sz="0" w:space="0" w:color="auto"/>
      </w:divBdr>
    </w:div>
    <w:div w:id="2086293594">
      <w:bodyDiv w:val="1"/>
      <w:marLeft w:val="0pt"/>
      <w:marRight w:val="0pt"/>
      <w:marTop w:val="0pt"/>
      <w:marBottom w:val="0pt"/>
      <w:divBdr>
        <w:top w:val="none" w:sz="0" w:space="0" w:color="auto"/>
        <w:left w:val="none" w:sz="0" w:space="0" w:color="auto"/>
        <w:bottom w:val="none" w:sz="0" w:space="0" w:color="auto"/>
        <w:right w:val="none" w:sz="0" w:space="0" w:color="auto"/>
      </w:divBdr>
    </w:div>
    <w:div w:id="2092192327">
      <w:bodyDiv w:val="1"/>
      <w:marLeft w:val="0pt"/>
      <w:marRight w:val="0pt"/>
      <w:marTop w:val="0pt"/>
      <w:marBottom w:val="0pt"/>
      <w:divBdr>
        <w:top w:val="none" w:sz="0" w:space="0" w:color="auto"/>
        <w:left w:val="none" w:sz="0" w:space="0" w:color="auto"/>
        <w:bottom w:val="none" w:sz="0" w:space="0" w:color="auto"/>
        <w:right w:val="none" w:sz="0" w:space="0" w:color="auto"/>
      </w:divBdr>
    </w:div>
    <w:div w:id="2110739006">
      <w:bodyDiv w:val="1"/>
      <w:marLeft w:val="0pt"/>
      <w:marRight w:val="0pt"/>
      <w:marTop w:val="0pt"/>
      <w:marBottom w:val="0pt"/>
      <w:divBdr>
        <w:top w:val="none" w:sz="0" w:space="0" w:color="auto"/>
        <w:left w:val="none" w:sz="0" w:space="0" w:color="auto"/>
        <w:bottom w:val="none" w:sz="0" w:space="0" w:color="auto"/>
        <w:right w:val="none" w:sz="0" w:space="0" w:color="auto"/>
      </w:divBdr>
    </w:div>
    <w:div w:id="2126802184">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purl.oclc.org/ooxml/officeDocument/relationships/image" Target="media/image1.png"/><Relationship Id="rId13" Type="http://purl.oclc.org/ooxml/officeDocument/relationships/image" Target="media/image6.png"/><Relationship Id="rId18" Type="http://purl.oclc.org/ooxml/officeDocument/relationships/image" Target="media/image11.png"/><Relationship Id="rId3" Type="http://purl.oclc.org/ooxml/officeDocument/relationships/styles" Target="styles.xml"/><Relationship Id="rId21" Type="http://purl.oclc.org/ooxml/officeDocument/relationships/image" Target="media/image14.png"/><Relationship Id="rId7" Type="http://purl.oclc.org/ooxml/officeDocument/relationships/endnotes" Target="endnotes.xml"/><Relationship Id="rId12" Type="http://purl.oclc.org/ooxml/officeDocument/relationships/image" Target="media/image5.png"/><Relationship Id="rId17" Type="http://purl.oclc.org/ooxml/officeDocument/relationships/image" Target="media/image10.png"/><Relationship Id="rId2" Type="http://purl.oclc.org/ooxml/officeDocument/relationships/numbering" Target="numbering.xml"/><Relationship Id="rId16" Type="http://purl.oclc.org/ooxml/officeDocument/relationships/image" Target="media/image9.png"/><Relationship Id="rId20" Type="http://purl.oclc.org/ooxml/officeDocument/relationships/image" Target="media/image13.png"/><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4.png"/><Relationship Id="rId5" Type="http://purl.oclc.org/ooxml/officeDocument/relationships/webSettings" Target="webSettings.xml"/><Relationship Id="rId15" Type="http://purl.oclc.org/ooxml/officeDocument/relationships/image" Target="media/image8.png"/><Relationship Id="rId23" Type="http://purl.oclc.org/ooxml/officeDocument/relationships/theme" Target="theme/theme1.xml"/><Relationship Id="rId10" Type="http://purl.oclc.org/ooxml/officeDocument/relationships/image" Target="media/image3.png"/><Relationship Id="rId19" Type="http://purl.oclc.org/ooxml/officeDocument/relationships/image" Target="media/image12.png"/><Relationship Id="rId4" Type="http://purl.oclc.org/ooxml/officeDocument/relationships/settings" Target="settings.xml"/><Relationship Id="rId9" Type="http://purl.oclc.org/ooxml/officeDocument/relationships/image" Target="media/image2.png"/><Relationship Id="rId14" Type="http://purl.oclc.org/ooxml/officeDocument/relationships/image" Target="media/image7.png"/><Relationship Id="rId22" Type="http://purl.oclc.org/ooxml/officeDocument/relationships/fontTable" Target="fontTable.xml"/></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9E966C7F-158E-4883-86A6-4454069232BB}">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13</TotalTime>
  <Pages>6</Pages>
  <Words>3476</Words>
  <Characters>19818</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23248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楊舒晴</cp:lastModifiedBy>
  <cp:revision>7</cp:revision>
  <cp:lastPrinted>2022-02-05T16:06:00Z</cp:lastPrinted>
  <dcterms:created xsi:type="dcterms:W3CDTF">2022-02-05T16:06:00Z</dcterms:created>
  <dcterms:modified xsi:type="dcterms:W3CDTF">2022-06-16T14:11:00Z</dcterms:modified>
</cp:coreProperties>
</file>