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38804FAB" w:rsidR="004251D8" w:rsidRPr="009D0347" w:rsidRDefault="004251D8" w:rsidP="004251D8">
      <w:pPr>
        <w:pStyle w:val="Default"/>
        <w:rPr>
          <w:b/>
          <w:sz w:val="28"/>
          <w:szCs w:val="28"/>
        </w:rPr>
      </w:pPr>
      <w:r w:rsidRPr="009D0347">
        <w:rPr>
          <w:b/>
          <w:bCs/>
          <w:sz w:val="28"/>
          <w:szCs w:val="28"/>
        </w:rPr>
        <w:t xml:space="preserve">Группа </w:t>
      </w:r>
      <w:r w:rsidRPr="0092737F">
        <w:rPr>
          <w:b/>
          <w:color w:val="000000" w:themeColor="text1"/>
          <w:sz w:val="28"/>
          <w:szCs w:val="28"/>
        </w:rPr>
        <w:t>П</w:t>
      </w:r>
      <w:r w:rsidR="00241F4E" w:rsidRPr="0092737F">
        <w:rPr>
          <w:b/>
          <w:color w:val="000000" w:themeColor="text1"/>
          <w:sz w:val="28"/>
          <w:szCs w:val="28"/>
        </w:rPr>
        <w:t>50-1-18</w:t>
      </w:r>
    </w:p>
    <w:p w14:paraId="03FB42C3" w14:textId="2CC34932" w:rsidR="00937A41" w:rsidRPr="009D0347" w:rsidRDefault="00937A41" w:rsidP="004251D8">
      <w:pPr>
        <w:pStyle w:val="Default"/>
        <w:rPr>
          <w:sz w:val="23"/>
          <w:szCs w:val="23"/>
        </w:rPr>
      </w:pPr>
    </w:p>
    <w:p w14:paraId="5ADBC314" w14:textId="3B040D05" w:rsidR="00937A41" w:rsidRPr="009D0347" w:rsidRDefault="00937A41" w:rsidP="004251D8">
      <w:pPr>
        <w:pStyle w:val="Default"/>
        <w:rPr>
          <w:sz w:val="23"/>
          <w:szCs w:val="23"/>
        </w:rPr>
      </w:pPr>
    </w:p>
    <w:p w14:paraId="257439B5" w14:textId="6A98DDCB" w:rsidR="00937A41" w:rsidRPr="009D0347" w:rsidRDefault="00937A41" w:rsidP="004251D8">
      <w:pPr>
        <w:pStyle w:val="Default"/>
        <w:rPr>
          <w:sz w:val="23"/>
          <w:szCs w:val="23"/>
        </w:rPr>
      </w:pPr>
    </w:p>
    <w:p w14:paraId="0581956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2DA6C5B1" w14:textId="1C9B4FEE" w:rsidR="004251D8" w:rsidRPr="009D0347" w:rsidRDefault="00877D10" w:rsidP="00937A41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b/>
          <w:bCs/>
          <w:sz w:val="28"/>
          <w:szCs w:val="23"/>
        </w:rPr>
        <w:t>Дрюпин</w:t>
      </w:r>
    </w:p>
    <w:p w14:paraId="71FAE82F" w14:textId="361D48F3" w:rsidR="004251D8" w:rsidRPr="009D0347" w:rsidRDefault="00877D10" w:rsidP="00937A41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b/>
          <w:bCs/>
          <w:sz w:val="28"/>
          <w:szCs w:val="23"/>
        </w:rPr>
        <w:t>Андрей</w:t>
      </w:r>
    </w:p>
    <w:p w14:paraId="41AA4334" w14:textId="74EFAED3" w:rsidR="004251D8" w:rsidRPr="009D0347" w:rsidRDefault="00877D10" w:rsidP="00937A41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b/>
          <w:bCs/>
          <w:sz w:val="28"/>
          <w:szCs w:val="23"/>
        </w:rPr>
        <w:t>Александрович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35341C42" w:rsidR="00CC7E32" w:rsidRPr="0092737F" w:rsidRDefault="0092737F" w:rsidP="004251D8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«26</w:t>
      </w:r>
      <w:r w:rsidR="004251D8" w:rsidRPr="0092737F">
        <w:rPr>
          <w:color w:val="000000" w:themeColor="text1"/>
          <w:szCs w:val="28"/>
        </w:rPr>
        <w:t xml:space="preserve">» </w:t>
      </w:r>
      <w:r w:rsidR="00241F4E" w:rsidRPr="0092737F">
        <w:rPr>
          <w:color w:val="000000" w:themeColor="text1"/>
          <w:szCs w:val="28"/>
        </w:rPr>
        <w:t xml:space="preserve">января 2021 </w:t>
      </w:r>
      <w:r w:rsidR="004251D8" w:rsidRPr="0092737F">
        <w:rPr>
          <w:color w:val="000000" w:themeColor="text1"/>
          <w:szCs w:val="28"/>
        </w:rPr>
        <w:t>г. по «</w:t>
      </w:r>
      <w:r w:rsidR="00241F4E" w:rsidRPr="0092737F">
        <w:rPr>
          <w:color w:val="000000" w:themeColor="text1"/>
          <w:szCs w:val="28"/>
        </w:rPr>
        <w:t>21» июня 2021</w:t>
      </w:r>
      <w:r w:rsidR="00937A41" w:rsidRPr="0092737F">
        <w:rPr>
          <w:color w:val="000000" w:themeColor="text1"/>
          <w:szCs w:val="28"/>
        </w:rPr>
        <w:t xml:space="preserve"> </w:t>
      </w:r>
      <w:r w:rsidR="004251D8" w:rsidRPr="0092737F">
        <w:rPr>
          <w:color w:val="000000" w:themeColor="text1"/>
          <w:szCs w:val="28"/>
        </w:rPr>
        <w:t>г.</w:t>
      </w:r>
    </w:p>
    <w:p w14:paraId="219BC88F" w14:textId="77777777" w:rsidR="004251D8" w:rsidRPr="009D0347" w:rsidRDefault="004251D8" w:rsidP="00CC7E32"/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74904283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8"/>
          <w:szCs w:val="28"/>
        </w:rPr>
        <w:t xml:space="preserve">Ф.И.О.: </w:t>
      </w:r>
      <w:r w:rsidR="0092737F">
        <w:rPr>
          <w:sz w:val="28"/>
          <w:szCs w:val="28"/>
          <w:u w:val="single"/>
        </w:rPr>
        <w:t>Копылов Олег Валерьевич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CDC695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8"/>
          <w:szCs w:val="23"/>
        </w:rPr>
        <w:t>Должность:</w:t>
      </w:r>
      <w:r w:rsidR="0092737F">
        <w:rPr>
          <w:sz w:val="28"/>
          <w:szCs w:val="23"/>
        </w:rPr>
        <w:t xml:space="preserve"> </w:t>
      </w:r>
      <w:r w:rsidR="0092737F">
        <w:rPr>
          <w:sz w:val="28"/>
          <w:szCs w:val="28"/>
        </w:rPr>
        <w:t>Преподаватель</w:t>
      </w:r>
      <w:r w:rsidR="004251D8" w:rsidRPr="009D0347">
        <w:rPr>
          <w:sz w:val="23"/>
          <w:szCs w:val="23"/>
        </w:rPr>
        <w:t xml:space="preserve"> 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41485F9" w:rsidR="004251D8" w:rsidRPr="009D0347" w:rsidRDefault="00040712" w:rsidP="00040712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 xml:space="preserve">Ф.И.О.: </w:t>
      </w:r>
      <w:r w:rsidR="00821981">
        <w:rPr>
          <w:sz w:val="28"/>
          <w:szCs w:val="28"/>
          <w:u w:val="single"/>
        </w:rPr>
        <w:t>Мартынов</w:t>
      </w:r>
      <w:r w:rsidR="004B426A">
        <w:rPr>
          <w:sz w:val="28"/>
          <w:szCs w:val="28"/>
          <w:u w:val="single"/>
        </w:rPr>
        <w:t xml:space="preserve"> </w:t>
      </w:r>
      <w:r w:rsidR="00CC100E">
        <w:rPr>
          <w:sz w:val="28"/>
          <w:szCs w:val="28"/>
          <w:u w:val="single"/>
        </w:rPr>
        <w:t>Алексей</w:t>
      </w:r>
      <w:r w:rsidR="004B426A">
        <w:rPr>
          <w:sz w:val="28"/>
          <w:szCs w:val="28"/>
          <w:u w:val="single"/>
        </w:rPr>
        <w:t xml:space="preserve"> </w:t>
      </w:r>
      <w:r w:rsidR="00CC100E">
        <w:rPr>
          <w:sz w:val="28"/>
          <w:szCs w:val="28"/>
          <w:u w:val="single"/>
        </w:rPr>
        <w:t>Александрович</w:t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5311DC66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1A2506">
        <w:rPr>
          <w:sz w:val="28"/>
          <w:szCs w:val="23"/>
          <w:u w:val="single"/>
        </w:rPr>
        <w:t>Ведущий инженер</w:t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C409F4E" w14:textId="2D6C560B" w:rsidR="00937A41" w:rsidRPr="00CD06C1" w:rsidRDefault="00CD06C1" w:rsidP="004251D8">
      <w:pPr>
        <w:pStyle w:val="Default"/>
        <w:rPr>
          <w:sz w:val="28"/>
          <w:szCs w:val="28"/>
        </w:rPr>
      </w:pPr>
      <w:r w:rsidRPr="00CD06C1">
        <w:rPr>
          <w:sz w:val="28"/>
          <w:szCs w:val="28"/>
          <w:u w:val="single"/>
        </w:rPr>
        <w:t>ООО "ИнноЦентр ВАО"</w:t>
      </w: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01A122F" w14:textId="2B64ABE4" w:rsidR="004251D8" w:rsidRPr="009D0347" w:rsidRDefault="004251D8" w:rsidP="00A031B6">
      <w:pPr>
        <w:pStyle w:val="Default"/>
        <w:rPr>
          <w:sz w:val="23"/>
          <w:szCs w:val="23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A031B6" w:rsidRPr="00A42C40">
        <w:rPr>
          <w:sz w:val="28"/>
          <w:szCs w:val="28"/>
          <w:u w:val="single"/>
        </w:rPr>
        <w:t>107564, МОСКВА ГОРОД, УЛИЦА КРАСНОБОГАТЫРСКАЯ, ДОМ 2, СТР 2, ОФИС 40</w:t>
      </w: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7A7A5471" w:rsidR="004251D8" w:rsidRPr="0067632A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67632A">
        <w:rPr>
          <w:color w:val="000000" w:themeColor="text1"/>
          <w:sz w:val="28"/>
          <w:szCs w:val="23"/>
        </w:rPr>
        <w:t>с «</w:t>
      </w:r>
      <w:r w:rsidR="00D5192D" w:rsidRPr="0067632A">
        <w:rPr>
          <w:color w:val="000000" w:themeColor="text1"/>
          <w:sz w:val="28"/>
          <w:szCs w:val="23"/>
        </w:rPr>
        <w:t>26</w:t>
      </w:r>
      <w:r w:rsidRPr="0067632A">
        <w:rPr>
          <w:color w:val="000000" w:themeColor="text1"/>
          <w:sz w:val="28"/>
          <w:szCs w:val="23"/>
        </w:rPr>
        <w:t xml:space="preserve">» </w:t>
      </w:r>
      <w:r w:rsidR="00241F4E" w:rsidRPr="0067632A">
        <w:rPr>
          <w:color w:val="000000" w:themeColor="text1"/>
          <w:sz w:val="28"/>
          <w:szCs w:val="23"/>
        </w:rPr>
        <w:t>января</w:t>
      </w:r>
      <w:r w:rsidR="00743E6B" w:rsidRPr="0067632A">
        <w:rPr>
          <w:color w:val="000000" w:themeColor="text1"/>
          <w:sz w:val="28"/>
          <w:szCs w:val="23"/>
        </w:rPr>
        <w:t xml:space="preserve"> </w:t>
      </w:r>
      <w:r w:rsidRPr="0067632A">
        <w:rPr>
          <w:color w:val="000000" w:themeColor="text1"/>
          <w:sz w:val="28"/>
          <w:szCs w:val="23"/>
        </w:rPr>
        <w:t>20</w:t>
      </w:r>
      <w:r w:rsidR="00241F4E" w:rsidRPr="0067632A">
        <w:rPr>
          <w:color w:val="000000" w:themeColor="text1"/>
          <w:sz w:val="28"/>
          <w:szCs w:val="23"/>
        </w:rPr>
        <w:t>21</w:t>
      </w:r>
      <w:r w:rsidR="00743E6B" w:rsidRPr="0067632A">
        <w:rPr>
          <w:color w:val="000000" w:themeColor="text1"/>
          <w:sz w:val="28"/>
          <w:szCs w:val="23"/>
        </w:rPr>
        <w:t xml:space="preserve"> </w:t>
      </w:r>
      <w:r w:rsidRPr="0067632A">
        <w:rPr>
          <w:color w:val="000000" w:themeColor="text1"/>
          <w:sz w:val="28"/>
          <w:szCs w:val="23"/>
        </w:rPr>
        <w:t>г. по «</w:t>
      </w:r>
      <w:r w:rsidR="00D5192D" w:rsidRPr="0067632A">
        <w:rPr>
          <w:color w:val="000000" w:themeColor="text1"/>
          <w:sz w:val="28"/>
          <w:szCs w:val="23"/>
        </w:rPr>
        <w:t>8</w:t>
      </w:r>
      <w:r w:rsidRPr="0067632A">
        <w:rPr>
          <w:color w:val="000000" w:themeColor="text1"/>
          <w:sz w:val="28"/>
          <w:szCs w:val="23"/>
        </w:rPr>
        <w:t>»</w:t>
      </w:r>
      <w:r w:rsidR="00D5192D" w:rsidRPr="0067632A">
        <w:rPr>
          <w:color w:val="000000" w:themeColor="text1"/>
          <w:sz w:val="28"/>
          <w:szCs w:val="23"/>
        </w:rPr>
        <w:t xml:space="preserve"> февраля</w:t>
      </w:r>
      <w:r w:rsidR="00743E6B" w:rsidRPr="0067632A">
        <w:rPr>
          <w:color w:val="000000" w:themeColor="text1"/>
          <w:sz w:val="28"/>
          <w:szCs w:val="23"/>
        </w:rPr>
        <w:t xml:space="preserve"> </w:t>
      </w:r>
      <w:r w:rsidRPr="0067632A">
        <w:rPr>
          <w:color w:val="000000" w:themeColor="text1"/>
          <w:sz w:val="28"/>
          <w:szCs w:val="23"/>
        </w:rPr>
        <w:t>20</w:t>
      </w:r>
      <w:r w:rsidR="00241F4E" w:rsidRPr="0067632A">
        <w:rPr>
          <w:color w:val="000000" w:themeColor="text1"/>
          <w:sz w:val="28"/>
          <w:szCs w:val="23"/>
        </w:rPr>
        <w:t>21</w:t>
      </w:r>
      <w:r w:rsidR="00743E6B" w:rsidRPr="0067632A">
        <w:rPr>
          <w:color w:val="000000" w:themeColor="text1"/>
          <w:sz w:val="28"/>
          <w:szCs w:val="23"/>
        </w:rPr>
        <w:t xml:space="preserve"> </w:t>
      </w:r>
      <w:r w:rsidRPr="0067632A">
        <w:rPr>
          <w:color w:val="000000" w:themeColor="text1"/>
          <w:sz w:val="28"/>
          <w:szCs w:val="23"/>
        </w:rPr>
        <w:t xml:space="preserve">г. </w:t>
      </w:r>
    </w:p>
    <w:p w14:paraId="7CF69849" w14:textId="452CD7DB" w:rsidR="00241F4E" w:rsidRPr="0067632A" w:rsidRDefault="00D5192D" w:rsidP="00D5192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с «2» марта </w:t>
      </w:r>
      <w:r w:rsidR="004251D8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г. по «21</w:t>
      </w:r>
      <w:r w:rsidR="004251D8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="004251D8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4251D8" w:rsidRPr="0067632A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676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D47BCC" w14:textId="77777777" w:rsidR="00241F4E" w:rsidRPr="00241F4E" w:rsidRDefault="00241F4E" w:rsidP="00241F4E"/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1.5. Осуществлять рефакторинг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12092FB0" w:rsidR="00743E6B" w:rsidRPr="009D0347" w:rsidRDefault="00BA1A0F" w:rsidP="0017446F">
      <w:pPr>
        <w:pStyle w:val="Default"/>
        <w:jc w:val="center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>Мартынов</w:t>
      </w:r>
      <w:r w:rsidR="00946A2F">
        <w:rPr>
          <w:sz w:val="28"/>
          <w:szCs w:val="23"/>
          <w:u w:val="single"/>
        </w:rPr>
        <w:t xml:space="preserve"> </w:t>
      </w:r>
      <w:r>
        <w:rPr>
          <w:sz w:val="28"/>
          <w:szCs w:val="23"/>
          <w:u w:val="single"/>
        </w:rPr>
        <w:t>Алексей</w:t>
      </w:r>
      <w:r w:rsidR="00946A2F">
        <w:rPr>
          <w:sz w:val="28"/>
          <w:szCs w:val="23"/>
          <w:u w:val="single"/>
        </w:rPr>
        <w:t xml:space="preserve"> </w:t>
      </w:r>
      <w:r>
        <w:rPr>
          <w:sz w:val="28"/>
          <w:szCs w:val="23"/>
          <w:u w:val="single"/>
        </w:rPr>
        <w:t>Александрович</w:t>
      </w:r>
      <w:bookmarkStart w:id="0" w:name="_GoBack"/>
      <w:bookmarkEnd w:id="0"/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0A3A6433" w:rsidR="004251D8" w:rsidRPr="009D0347" w:rsidRDefault="00B84FBC" w:rsidP="00B84FBC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  <w:u w:val="single"/>
        </w:rPr>
        <w:t>Дрюпин Андрей Александрович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A770B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3"/>
          <w:szCs w:val="23"/>
          <w:lang w:eastAsia="en-US"/>
        </w:rPr>
      </w:pPr>
    </w:p>
    <w:p w14:paraId="09A28447" w14:textId="77777777" w:rsidR="00087F08" w:rsidRPr="00BE67F9" w:rsidRDefault="00087F08" w:rsidP="00A770BE">
      <w:pPr>
        <w:ind w:firstLine="709"/>
        <w:jc w:val="both"/>
        <w:rPr>
          <w:szCs w:val="28"/>
        </w:rPr>
      </w:pPr>
      <w:r w:rsidRPr="00BE67F9">
        <w:rPr>
          <w:szCs w:val="28"/>
        </w:rPr>
        <w:t>Необходимо разработать программно-аппаратный комплекс на базе детского квадроцикла.</w:t>
      </w:r>
    </w:p>
    <w:p w14:paraId="3AB94414" w14:textId="77777777" w:rsidR="00087F08" w:rsidRPr="00BE67F9" w:rsidRDefault="00087F08" w:rsidP="00A770BE">
      <w:pPr>
        <w:ind w:firstLine="709"/>
        <w:jc w:val="both"/>
        <w:rPr>
          <w:szCs w:val="28"/>
        </w:rPr>
      </w:pPr>
      <w:r w:rsidRPr="00BE67F9">
        <w:rPr>
          <w:szCs w:val="28"/>
        </w:rPr>
        <w:t>Квадроцикл представляет собой роботизированную платформу с набором датчиков и моторов, управляемую оператором по радиоканалу с помощью программы на ПК.</w:t>
      </w:r>
    </w:p>
    <w:p w14:paraId="70757427" w14:textId="77777777" w:rsidR="00087F08" w:rsidRPr="00BE67F9" w:rsidRDefault="00087F08" w:rsidP="00A770BE">
      <w:pPr>
        <w:ind w:firstLine="709"/>
        <w:jc w:val="both"/>
        <w:rPr>
          <w:szCs w:val="28"/>
        </w:rPr>
      </w:pPr>
      <w:r w:rsidRPr="00BE67F9">
        <w:rPr>
          <w:szCs w:val="28"/>
        </w:rPr>
        <w:t>Управление осуществляется оператором с персонального компьютера. В программе уп</w:t>
      </w:r>
      <w:r>
        <w:rPr>
          <w:szCs w:val="28"/>
        </w:rPr>
        <w:t>равления оператору предоставлены</w:t>
      </w:r>
      <w:r w:rsidRPr="00BE67F9">
        <w:rPr>
          <w:szCs w:val="28"/>
        </w:rPr>
        <w:t xml:space="preserve"> кнопки перемещения квадроцикла, видеопоток с камеры квадроцикла, передаваемый по радиоканалу, а также телеметрия.</w:t>
      </w:r>
    </w:p>
    <w:p w14:paraId="64F5E18B" w14:textId="77777777" w:rsidR="00087F08" w:rsidRPr="00BE67F9" w:rsidRDefault="00087F08" w:rsidP="00A770BE">
      <w:pPr>
        <w:ind w:firstLine="709"/>
        <w:jc w:val="both"/>
        <w:rPr>
          <w:szCs w:val="28"/>
        </w:rPr>
      </w:pPr>
      <w:r w:rsidRPr="00BE67F9">
        <w:rPr>
          <w:szCs w:val="28"/>
        </w:rPr>
        <w:t>Конечной целью программно-аппаратного комплекса является сбор данных окружающей среды. Опционально добавления «орудия».</w:t>
      </w:r>
    </w:p>
    <w:p w14:paraId="327BD40A" w14:textId="08B7BEE2" w:rsidR="00E64286" w:rsidRDefault="00087F08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 w:rsidRPr="00BE67F9">
        <w:rPr>
          <w:szCs w:val="28"/>
        </w:rPr>
        <w:t>«Орудие» представляет собой пневматичес</w:t>
      </w:r>
      <w:r w:rsidR="006C0187">
        <w:rPr>
          <w:szCs w:val="28"/>
        </w:rPr>
        <w:t xml:space="preserve">кую пушку, установленную сверху </w:t>
      </w:r>
      <w:r w:rsidRPr="00BE67F9">
        <w:rPr>
          <w:szCs w:val="28"/>
        </w:rPr>
        <w:t>квадроцикла на вращающейся платформе, приводимой в движение шаговым двигателем. Управление шаговым двигателем и пушкой осуществляется оператором.</w:t>
      </w:r>
    </w:p>
    <w:p w14:paraId="0C22A12C" w14:textId="4E6C6D0B" w:rsidR="00A34BCA" w:rsidRDefault="00A34BCA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30A02978" w14:textId="3F64946A" w:rsidR="00A34BCA" w:rsidRDefault="00A34BCA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109E872B" w14:textId="20C3857A" w:rsidR="00A34BCA" w:rsidRDefault="00A34BCA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7E44F1F" w14:textId="7FD5EC2B" w:rsidR="00A34BCA" w:rsidRDefault="00A34BCA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73DA347" w14:textId="74E3D081" w:rsidR="00A34BCA" w:rsidRPr="009D0347" w:rsidRDefault="00A34BCA" w:rsidP="00A770B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7F203EC6" w:rsidR="004251D8" w:rsidRPr="009D0347" w:rsidRDefault="00600B9C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</w:t>
            </w:r>
            <w:r w:rsidRPr="0067632A">
              <w:rPr>
                <w:color w:val="000000" w:themeColor="text1"/>
                <w:szCs w:val="23"/>
              </w:rPr>
              <w:t>26</w:t>
            </w:r>
            <w:r>
              <w:rPr>
                <w:rFonts w:eastAsiaTheme="minorHAnsi"/>
                <w:color w:val="000000"/>
                <w:szCs w:val="23"/>
                <w:lang w:eastAsia="en-US"/>
              </w:rPr>
              <w:t>» Января</w:t>
            </w:r>
            <w:r w:rsidR="00BE00C9">
              <w:rPr>
                <w:rFonts w:eastAsiaTheme="minorHAnsi"/>
                <w:color w:val="000000"/>
                <w:szCs w:val="23"/>
                <w:lang w:eastAsia="en-US"/>
              </w:rPr>
              <w:t xml:space="preserve"> 2021</w:t>
            </w:r>
            <w:r>
              <w:rPr>
                <w:rFonts w:eastAsiaTheme="minorHAnsi"/>
                <w:color w:val="000000"/>
                <w:szCs w:val="23"/>
                <w:lang w:eastAsia="en-US"/>
              </w:rPr>
              <w:t xml:space="preserve"> года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26E6DF56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5CB6C3AE" w:rsidR="001D08F5" w:rsidRPr="0076160E" w:rsidRDefault="0076160E" w:rsidP="002D3D6A">
            <w:pPr>
              <w:rPr>
                <w:lang w:val="en-US"/>
              </w:rPr>
            </w:pPr>
            <w:r>
              <w:t>26.01</w:t>
            </w:r>
            <w:r w:rsidR="002D3D6A">
              <w:t xml:space="preserve"> </w:t>
            </w:r>
            <w:r w:rsidR="002D3D6A">
              <w:rPr>
                <w:lang w:val="en-US"/>
              </w:rPr>
              <w:t>-</w:t>
            </w:r>
            <w:r>
              <w:t xml:space="preserve"> 3</w:t>
            </w:r>
            <w:r>
              <w:rPr>
                <w:lang w:val="en-US"/>
              </w:rPr>
              <w:t>.02</w:t>
            </w:r>
          </w:p>
        </w:tc>
        <w:tc>
          <w:tcPr>
            <w:tcW w:w="5672" w:type="dxa"/>
          </w:tcPr>
          <w:p w14:paraId="29574FCF" w14:textId="70F204C5" w:rsidR="001D08F5" w:rsidRPr="00FD579A" w:rsidRDefault="00FD579A" w:rsidP="003A64FE">
            <w:r>
              <w:t>Анализ технического задания</w:t>
            </w:r>
            <w:r w:rsidR="005921FD">
              <w:t>, анализ роботизированной платформы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378879AD" w:rsidR="001D08F5" w:rsidRPr="009D0347" w:rsidRDefault="005079C8" w:rsidP="003A64FE">
            <w:r>
              <w:t>2.03</w:t>
            </w:r>
            <w:r w:rsidR="002D3D6A">
              <w:t xml:space="preserve"> </w:t>
            </w:r>
            <w:r>
              <w:t>- 10.03</w:t>
            </w:r>
          </w:p>
        </w:tc>
        <w:tc>
          <w:tcPr>
            <w:tcW w:w="5672" w:type="dxa"/>
          </w:tcPr>
          <w:p w14:paraId="527CD0AB" w14:textId="340FC840" w:rsidR="001D08F5" w:rsidRPr="009D0347" w:rsidRDefault="005921FD" w:rsidP="005921FD">
            <w:r>
              <w:t>Проектирование схем и предварительного перечня компонентов роботизированной платформы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1D08F5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3AD7256E" w:rsidR="001D08F5" w:rsidRPr="009D0347" w:rsidRDefault="005079C8" w:rsidP="003A64FE">
            <w:r>
              <w:t>16.03 – 24.03</w:t>
            </w:r>
          </w:p>
        </w:tc>
        <w:tc>
          <w:tcPr>
            <w:tcW w:w="5672" w:type="dxa"/>
          </w:tcPr>
          <w:p w14:paraId="137BE4C8" w14:textId="573532D3" w:rsidR="001D08F5" w:rsidRPr="009D0347" w:rsidRDefault="00610982" w:rsidP="003A64FE">
            <w:r>
              <w:t>Сборка роботизированной платформы</w:t>
            </w:r>
          </w:p>
        </w:tc>
        <w:tc>
          <w:tcPr>
            <w:tcW w:w="1852" w:type="dxa"/>
          </w:tcPr>
          <w:p w14:paraId="3424FC26" w14:textId="77777777" w:rsidR="001D08F5" w:rsidRPr="009D0347" w:rsidRDefault="001D08F5" w:rsidP="003A64FE"/>
        </w:tc>
      </w:tr>
      <w:tr w:rsidR="001D08F5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547BBC32" w:rsidR="001D08F5" w:rsidRPr="009D0347" w:rsidRDefault="005079C8" w:rsidP="003A64FE">
            <w:r>
              <w:t>30.03 – 7.04</w:t>
            </w:r>
          </w:p>
        </w:tc>
        <w:tc>
          <w:tcPr>
            <w:tcW w:w="5672" w:type="dxa"/>
          </w:tcPr>
          <w:p w14:paraId="0A47AD86" w14:textId="28468B2C" w:rsidR="001D08F5" w:rsidRPr="009D0347" w:rsidRDefault="00610982" w:rsidP="003A64FE">
            <w:r>
              <w:t>Разработка прошивки для роботизированной платформы</w:t>
            </w:r>
          </w:p>
        </w:tc>
        <w:tc>
          <w:tcPr>
            <w:tcW w:w="1852" w:type="dxa"/>
          </w:tcPr>
          <w:p w14:paraId="731E77AE" w14:textId="77777777" w:rsidR="001D08F5" w:rsidRPr="009D0347" w:rsidRDefault="001D08F5" w:rsidP="003A64FE"/>
        </w:tc>
      </w:tr>
      <w:tr w:rsidR="001D08F5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1FD2656A" w:rsidR="001D08F5" w:rsidRPr="009D0347" w:rsidRDefault="005079C8" w:rsidP="003A64FE">
            <w:r>
              <w:t>13.04 – 14.04</w:t>
            </w:r>
          </w:p>
        </w:tc>
        <w:tc>
          <w:tcPr>
            <w:tcW w:w="5672" w:type="dxa"/>
          </w:tcPr>
          <w:p w14:paraId="65E9B553" w14:textId="4D942F3A" w:rsidR="001D08F5" w:rsidRPr="009D0347" w:rsidRDefault="00610982" w:rsidP="003A64FE">
            <w:r>
              <w:t>Разработка</w:t>
            </w:r>
            <w:r w:rsidR="00C84FE1">
              <w:t xml:space="preserve"> десктоп-</w:t>
            </w:r>
            <w:r>
              <w:t>приложения для стресс-теста роботизированной платформы</w:t>
            </w:r>
          </w:p>
        </w:tc>
        <w:tc>
          <w:tcPr>
            <w:tcW w:w="1852" w:type="dxa"/>
          </w:tcPr>
          <w:p w14:paraId="6FDE3F21" w14:textId="77777777" w:rsidR="001D08F5" w:rsidRPr="009D0347" w:rsidRDefault="001D08F5" w:rsidP="003A64FE"/>
        </w:tc>
      </w:tr>
      <w:tr w:rsidR="001D08F5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3640A072" w:rsidR="001D08F5" w:rsidRPr="009D0347" w:rsidRDefault="00292D79" w:rsidP="003A64FE">
            <w:r>
              <w:t>20.04 – 19.05</w:t>
            </w:r>
          </w:p>
        </w:tc>
        <w:tc>
          <w:tcPr>
            <w:tcW w:w="5672" w:type="dxa"/>
          </w:tcPr>
          <w:p w14:paraId="7F035C1B" w14:textId="602D2FFE" w:rsidR="001D08F5" w:rsidRPr="009D0347" w:rsidRDefault="0078043A" w:rsidP="003A64FE">
            <w:r>
              <w:t>Разработка десктоп-приложения для удаленного контроля за роботизированной платформой</w:t>
            </w:r>
          </w:p>
        </w:tc>
        <w:tc>
          <w:tcPr>
            <w:tcW w:w="1852" w:type="dxa"/>
          </w:tcPr>
          <w:p w14:paraId="0525CEF3" w14:textId="77777777" w:rsidR="001D08F5" w:rsidRPr="009D0347" w:rsidRDefault="001D08F5" w:rsidP="003A64FE"/>
        </w:tc>
      </w:tr>
      <w:tr w:rsidR="001D08F5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4C7A755D" w:rsidR="001D08F5" w:rsidRPr="009D0347" w:rsidRDefault="008E4078" w:rsidP="003A64FE">
            <w:r>
              <w:t>25.05 – 9.06</w:t>
            </w:r>
          </w:p>
        </w:tc>
        <w:tc>
          <w:tcPr>
            <w:tcW w:w="5672" w:type="dxa"/>
          </w:tcPr>
          <w:p w14:paraId="2A219CDA" w14:textId="25D01527" w:rsidR="001D08F5" w:rsidRPr="009D0347" w:rsidRDefault="00DF4B98" w:rsidP="003A64FE">
            <w:r>
              <w:t>Отладка приложения</w:t>
            </w:r>
          </w:p>
        </w:tc>
        <w:tc>
          <w:tcPr>
            <w:tcW w:w="1852" w:type="dxa"/>
          </w:tcPr>
          <w:p w14:paraId="6B0E708D" w14:textId="77777777" w:rsidR="001D08F5" w:rsidRPr="009D0347" w:rsidRDefault="001D08F5" w:rsidP="003A64FE"/>
        </w:tc>
      </w:tr>
      <w:tr w:rsidR="001D08F5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580A6AC7" w:rsidR="001D08F5" w:rsidRPr="009D0347" w:rsidRDefault="005079C8" w:rsidP="005079C8">
            <w:r>
              <w:t>15.06 – 16.06</w:t>
            </w:r>
          </w:p>
        </w:tc>
        <w:tc>
          <w:tcPr>
            <w:tcW w:w="5672" w:type="dxa"/>
          </w:tcPr>
          <w:p w14:paraId="0D91040B" w14:textId="0A3E2E03" w:rsidR="001D08F5" w:rsidRPr="009D0347" w:rsidRDefault="00DF4B98" w:rsidP="003A64FE">
            <w:r>
              <w:t>Заполнение документации</w:t>
            </w:r>
          </w:p>
        </w:tc>
        <w:tc>
          <w:tcPr>
            <w:tcW w:w="1852" w:type="dxa"/>
          </w:tcPr>
          <w:p w14:paraId="4D134411" w14:textId="77777777" w:rsidR="001D08F5" w:rsidRPr="009D0347" w:rsidRDefault="001D08F5" w:rsidP="003A64FE"/>
        </w:tc>
      </w:tr>
      <w:tr w:rsidR="001D08F5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1382E5DB" w:rsidR="001D08F5" w:rsidRPr="009D0347" w:rsidRDefault="005079C8" w:rsidP="003A64FE">
            <w:r>
              <w:t>21.06</w:t>
            </w:r>
          </w:p>
        </w:tc>
        <w:tc>
          <w:tcPr>
            <w:tcW w:w="5672" w:type="dxa"/>
          </w:tcPr>
          <w:p w14:paraId="3FD6EC3C" w14:textId="0A3E2B86" w:rsidR="001D08F5" w:rsidRPr="009D0347" w:rsidRDefault="00007448" w:rsidP="003A64FE">
            <w:r>
              <w:t>Сдача проекта</w:t>
            </w:r>
          </w:p>
        </w:tc>
        <w:tc>
          <w:tcPr>
            <w:tcW w:w="1852" w:type="dxa"/>
          </w:tcPr>
          <w:p w14:paraId="342065FA" w14:textId="77777777" w:rsidR="001D08F5" w:rsidRPr="009D0347" w:rsidRDefault="001D08F5" w:rsidP="003A64FE"/>
        </w:tc>
      </w:tr>
      <w:tr w:rsidR="001D08F5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77777777" w:rsidR="001D08F5" w:rsidRPr="009D0347" w:rsidRDefault="001D08F5" w:rsidP="003A64FE"/>
        </w:tc>
        <w:tc>
          <w:tcPr>
            <w:tcW w:w="5672" w:type="dxa"/>
          </w:tcPr>
          <w:p w14:paraId="0464EF56" w14:textId="77777777" w:rsidR="001D08F5" w:rsidRPr="009D0347" w:rsidRDefault="001D08F5" w:rsidP="003A64FE"/>
        </w:tc>
        <w:tc>
          <w:tcPr>
            <w:tcW w:w="1852" w:type="dxa"/>
          </w:tcPr>
          <w:p w14:paraId="25EED1D9" w14:textId="77777777" w:rsidR="001D08F5" w:rsidRPr="009D0347" w:rsidRDefault="001D08F5" w:rsidP="003A64FE"/>
        </w:tc>
      </w:tr>
      <w:tr w:rsidR="001D08F5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7777777" w:rsidR="001D08F5" w:rsidRPr="009D0347" w:rsidRDefault="001D08F5" w:rsidP="003A64FE"/>
        </w:tc>
        <w:tc>
          <w:tcPr>
            <w:tcW w:w="5672" w:type="dxa"/>
          </w:tcPr>
          <w:p w14:paraId="37C7B317" w14:textId="77777777" w:rsidR="001D08F5" w:rsidRPr="009D0347" w:rsidRDefault="001D08F5" w:rsidP="003A64FE"/>
        </w:tc>
        <w:tc>
          <w:tcPr>
            <w:tcW w:w="1852" w:type="dxa"/>
          </w:tcPr>
          <w:p w14:paraId="392F132A" w14:textId="77777777" w:rsidR="001D08F5" w:rsidRPr="009D0347" w:rsidRDefault="001D08F5" w:rsidP="003A64FE"/>
        </w:tc>
      </w:tr>
      <w:tr w:rsidR="001D08F5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77777777" w:rsidR="001D08F5" w:rsidRPr="009D0347" w:rsidRDefault="001D08F5" w:rsidP="003A64FE"/>
        </w:tc>
        <w:tc>
          <w:tcPr>
            <w:tcW w:w="5672" w:type="dxa"/>
          </w:tcPr>
          <w:p w14:paraId="48C3AFE3" w14:textId="77777777" w:rsidR="001D08F5" w:rsidRPr="009D0347" w:rsidRDefault="001D08F5" w:rsidP="003A64FE"/>
        </w:tc>
        <w:tc>
          <w:tcPr>
            <w:tcW w:w="1852" w:type="dxa"/>
          </w:tcPr>
          <w:p w14:paraId="1B88B7E1" w14:textId="77777777" w:rsidR="001D08F5" w:rsidRPr="009D0347" w:rsidRDefault="001D08F5" w:rsidP="003A64FE"/>
        </w:tc>
      </w:tr>
      <w:tr w:rsidR="001D08F5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77777777" w:rsidR="001D08F5" w:rsidRPr="009D0347" w:rsidRDefault="001D08F5" w:rsidP="003A64FE"/>
        </w:tc>
        <w:tc>
          <w:tcPr>
            <w:tcW w:w="5672" w:type="dxa"/>
          </w:tcPr>
          <w:p w14:paraId="28FCD604" w14:textId="77777777" w:rsidR="001D08F5" w:rsidRPr="009D0347" w:rsidRDefault="001D08F5" w:rsidP="003A64FE"/>
        </w:tc>
        <w:tc>
          <w:tcPr>
            <w:tcW w:w="1852" w:type="dxa"/>
          </w:tcPr>
          <w:p w14:paraId="76940EA6" w14:textId="77777777" w:rsidR="001D08F5" w:rsidRPr="009D0347" w:rsidRDefault="001D08F5" w:rsidP="003A64FE"/>
        </w:tc>
      </w:tr>
      <w:tr w:rsidR="001D08F5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77777777" w:rsidR="001D08F5" w:rsidRPr="009D0347" w:rsidRDefault="001D08F5" w:rsidP="003A64FE"/>
        </w:tc>
        <w:tc>
          <w:tcPr>
            <w:tcW w:w="5672" w:type="dxa"/>
          </w:tcPr>
          <w:p w14:paraId="4F3E6A78" w14:textId="77777777" w:rsidR="001D08F5" w:rsidRPr="009D0347" w:rsidRDefault="001D08F5" w:rsidP="003A64FE"/>
        </w:tc>
        <w:tc>
          <w:tcPr>
            <w:tcW w:w="1852" w:type="dxa"/>
          </w:tcPr>
          <w:p w14:paraId="6F000A45" w14:textId="77777777" w:rsidR="001D08F5" w:rsidRPr="009D0347" w:rsidRDefault="001D08F5" w:rsidP="003A64FE"/>
        </w:tc>
      </w:tr>
      <w:tr w:rsidR="001D08F5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77777777" w:rsidR="001D08F5" w:rsidRPr="009D0347" w:rsidRDefault="001D08F5" w:rsidP="003A64FE"/>
        </w:tc>
        <w:tc>
          <w:tcPr>
            <w:tcW w:w="5672" w:type="dxa"/>
          </w:tcPr>
          <w:p w14:paraId="5B646B59" w14:textId="77777777" w:rsidR="001D08F5" w:rsidRPr="009D0347" w:rsidRDefault="001D08F5" w:rsidP="003A64FE"/>
        </w:tc>
        <w:tc>
          <w:tcPr>
            <w:tcW w:w="1852" w:type="dxa"/>
          </w:tcPr>
          <w:p w14:paraId="091A34F7" w14:textId="77777777" w:rsidR="001D08F5" w:rsidRPr="009D0347" w:rsidRDefault="001D08F5" w:rsidP="003A64FE"/>
        </w:tc>
      </w:tr>
      <w:tr w:rsidR="001D08F5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77777777" w:rsidR="001D08F5" w:rsidRPr="009D0347" w:rsidRDefault="001D08F5" w:rsidP="003A64FE"/>
        </w:tc>
        <w:tc>
          <w:tcPr>
            <w:tcW w:w="5672" w:type="dxa"/>
          </w:tcPr>
          <w:p w14:paraId="223C00A9" w14:textId="77777777" w:rsidR="001D08F5" w:rsidRPr="009D0347" w:rsidRDefault="001D08F5" w:rsidP="003A64FE"/>
        </w:tc>
        <w:tc>
          <w:tcPr>
            <w:tcW w:w="1852" w:type="dxa"/>
          </w:tcPr>
          <w:p w14:paraId="26761B3D" w14:textId="77777777" w:rsidR="001D08F5" w:rsidRPr="009D0347" w:rsidRDefault="001D08F5" w:rsidP="003A64FE"/>
        </w:tc>
      </w:tr>
      <w:tr w:rsidR="001D08F5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7777777" w:rsidR="001D08F5" w:rsidRPr="009D0347" w:rsidRDefault="001D08F5" w:rsidP="003A64FE"/>
        </w:tc>
        <w:tc>
          <w:tcPr>
            <w:tcW w:w="5672" w:type="dxa"/>
          </w:tcPr>
          <w:p w14:paraId="0A80B921" w14:textId="77777777" w:rsidR="001D08F5" w:rsidRPr="009D0347" w:rsidRDefault="001D08F5" w:rsidP="003A64FE"/>
        </w:tc>
        <w:tc>
          <w:tcPr>
            <w:tcW w:w="1852" w:type="dxa"/>
          </w:tcPr>
          <w:p w14:paraId="3DD01D09" w14:textId="77777777" w:rsidR="001D08F5" w:rsidRPr="009D0347" w:rsidRDefault="001D08F5" w:rsidP="003A64FE"/>
        </w:tc>
      </w:tr>
      <w:tr w:rsidR="001D08F5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77777777" w:rsidR="001D08F5" w:rsidRPr="009D0347" w:rsidRDefault="001D08F5" w:rsidP="003A64FE"/>
        </w:tc>
        <w:tc>
          <w:tcPr>
            <w:tcW w:w="5672" w:type="dxa"/>
          </w:tcPr>
          <w:p w14:paraId="556ECC8A" w14:textId="77777777" w:rsidR="001D08F5" w:rsidRPr="009D0347" w:rsidRDefault="001D08F5" w:rsidP="003A64FE"/>
        </w:tc>
        <w:tc>
          <w:tcPr>
            <w:tcW w:w="1852" w:type="dxa"/>
          </w:tcPr>
          <w:p w14:paraId="5CFFBFCE" w14:textId="77777777" w:rsidR="001D08F5" w:rsidRPr="009D0347" w:rsidRDefault="001D08F5" w:rsidP="003A64FE"/>
        </w:tc>
      </w:tr>
      <w:tr w:rsidR="001D08F5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77777777" w:rsidR="001D08F5" w:rsidRPr="009D0347" w:rsidRDefault="001D08F5" w:rsidP="003A64FE"/>
        </w:tc>
        <w:tc>
          <w:tcPr>
            <w:tcW w:w="5672" w:type="dxa"/>
          </w:tcPr>
          <w:p w14:paraId="6BC5794A" w14:textId="77777777" w:rsidR="001D08F5" w:rsidRPr="009D0347" w:rsidRDefault="001D08F5" w:rsidP="003A64FE"/>
        </w:tc>
        <w:tc>
          <w:tcPr>
            <w:tcW w:w="1852" w:type="dxa"/>
          </w:tcPr>
          <w:p w14:paraId="51056108" w14:textId="77777777" w:rsidR="001D08F5" w:rsidRPr="009D0347" w:rsidRDefault="001D08F5" w:rsidP="003A64FE"/>
        </w:tc>
      </w:tr>
      <w:tr w:rsidR="001D08F5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77777777" w:rsidR="001D08F5" w:rsidRPr="009D0347" w:rsidRDefault="001D08F5" w:rsidP="003A64FE"/>
        </w:tc>
        <w:tc>
          <w:tcPr>
            <w:tcW w:w="5672" w:type="dxa"/>
          </w:tcPr>
          <w:p w14:paraId="08BF492C" w14:textId="77777777" w:rsidR="001D08F5" w:rsidRPr="009D0347" w:rsidRDefault="001D08F5" w:rsidP="003A64FE"/>
        </w:tc>
        <w:tc>
          <w:tcPr>
            <w:tcW w:w="1852" w:type="dxa"/>
          </w:tcPr>
          <w:p w14:paraId="7A15B3BA" w14:textId="77777777" w:rsidR="001D08F5" w:rsidRPr="009D0347" w:rsidRDefault="001D08F5" w:rsidP="003A64FE"/>
        </w:tc>
      </w:tr>
      <w:tr w:rsidR="001D08F5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77777777" w:rsidR="001D08F5" w:rsidRPr="009D0347" w:rsidRDefault="001D08F5" w:rsidP="003A64FE"/>
        </w:tc>
        <w:tc>
          <w:tcPr>
            <w:tcW w:w="5672" w:type="dxa"/>
          </w:tcPr>
          <w:p w14:paraId="6CE452E4" w14:textId="77777777" w:rsidR="001D08F5" w:rsidRPr="009D0347" w:rsidRDefault="001D08F5" w:rsidP="003A64FE"/>
        </w:tc>
        <w:tc>
          <w:tcPr>
            <w:tcW w:w="1852" w:type="dxa"/>
          </w:tcPr>
          <w:p w14:paraId="779E880D" w14:textId="77777777" w:rsidR="001D08F5" w:rsidRPr="009D0347" w:rsidRDefault="001D08F5" w:rsidP="003A64FE"/>
        </w:tc>
      </w:tr>
      <w:tr w:rsidR="001D08F5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77777777" w:rsidR="001D08F5" w:rsidRPr="009D0347" w:rsidRDefault="001D08F5" w:rsidP="003A64FE"/>
        </w:tc>
        <w:tc>
          <w:tcPr>
            <w:tcW w:w="5672" w:type="dxa"/>
          </w:tcPr>
          <w:p w14:paraId="234A6BFB" w14:textId="77777777" w:rsidR="001D08F5" w:rsidRPr="009D0347" w:rsidRDefault="001D08F5" w:rsidP="003A64FE"/>
        </w:tc>
        <w:tc>
          <w:tcPr>
            <w:tcW w:w="1852" w:type="dxa"/>
          </w:tcPr>
          <w:p w14:paraId="16599D30" w14:textId="77777777" w:rsidR="001D08F5" w:rsidRPr="009D0347" w:rsidRDefault="001D08F5" w:rsidP="003A64FE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494BFA17" w:rsidR="00EA646F" w:rsidRPr="00B816A1" w:rsidRDefault="00B816A1" w:rsidP="0042219A">
      <w:pPr>
        <w:pStyle w:val="Default"/>
        <w:jc w:val="both"/>
        <w:rPr>
          <w:sz w:val="28"/>
          <w:szCs w:val="23"/>
        </w:rPr>
      </w:pPr>
      <w:r w:rsidRPr="00B816A1">
        <w:rPr>
          <w:sz w:val="28"/>
          <w:szCs w:val="23"/>
        </w:rPr>
        <w:t>Разработка и сборка электронной схемы, разработка десктоп-приложения, разработка прошивки для бортовой электроники, трехмерное моделирование деталей</w:t>
      </w:r>
      <w:r>
        <w:rPr>
          <w:sz w:val="28"/>
          <w:szCs w:val="23"/>
        </w:rPr>
        <w:t>, закупка компонентов</w:t>
      </w:r>
      <w:r w:rsidR="00C811DF">
        <w:rPr>
          <w:sz w:val="28"/>
          <w:szCs w:val="23"/>
        </w:rPr>
        <w:t xml:space="preserve"> и деталей</w:t>
      </w:r>
      <w:r>
        <w:rPr>
          <w:sz w:val="28"/>
          <w:szCs w:val="23"/>
        </w:rPr>
        <w:t>.</w:t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213622E5" w14:textId="145F1ECD" w:rsidR="00783139" w:rsidRPr="0042219A" w:rsidRDefault="00C16F24" w:rsidP="0042219A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При прохождении практики </w:t>
      </w:r>
      <w:r w:rsidR="00783139" w:rsidRPr="0042219A">
        <w:rPr>
          <w:sz w:val="28"/>
          <w:szCs w:val="23"/>
        </w:rPr>
        <w:t xml:space="preserve">студент </w:t>
      </w:r>
      <w:r w:rsidR="00783139" w:rsidRPr="00984FFE">
        <w:rPr>
          <w:sz w:val="28"/>
          <w:szCs w:val="23"/>
          <w:u w:val="single"/>
        </w:rPr>
        <w:t xml:space="preserve">Дрюпин Андрей </w:t>
      </w:r>
      <w:r w:rsidR="0042219A" w:rsidRPr="00984FFE">
        <w:rPr>
          <w:sz w:val="28"/>
          <w:szCs w:val="23"/>
          <w:u w:val="single"/>
        </w:rPr>
        <w:t>Александрович</w:t>
      </w:r>
      <w:r w:rsidR="0042219A" w:rsidRPr="0042219A">
        <w:rPr>
          <w:sz w:val="28"/>
          <w:szCs w:val="23"/>
        </w:rPr>
        <w:t xml:space="preserve"> проявил</w:t>
      </w:r>
      <w:r w:rsidR="00783139" w:rsidRPr="00783139">
        <w:rPr>
          <w:sz w:val="28"/>
          <w:szCs w:val="23"/>
          <w:u w:val="single"/>
        </w:rPr>
        <w:t xml:space="preserve"> </w:t>
      </w:r>
      <w:r w:rsidR="00783139" w:rsidRPr="0042219A">
        <w:rPr>
          <w:sz w:val="28"/>
          <w:szCs w:val="23"/>
        </w:rPr>
        <w:t>такие качества, как высокую дисциплинированность и ответственность, исполнительность.</w:t>
      </w:r>
    </w:p>
    <w:p w14:paraId="7ED2F2AA" w14:textId="34E571DA" w:rsidR="00EA646F" w:rsidRPr="0042219A" w:rsidRDefault="00783139" w:rsidP="0042219A">
      <w:pPr>
        <w:pStyle w:val="Default"/>
        <w:jc w:val="both"/>
        <w:rPr>
          <w:sz w:val="28"/>
          <w:szCs w:val="23"/>
        </w:rPr>
      </w:pPr>
      <w:r w:rsidRPr="0042219A">
        <w:rPr>
          <w:sz w:val="28"/>
          <w:szCs w:val="23"/>
        </w:rPr>
        <w:t>Студент хорошо адаптируется в коллективе, самостоятелен в решении попутно возникающих проблем. Студентом были освоены общие и профессиональные компетенции. Выявлен высокий уровень мотивации к развитию в профессиональной области, стремление к саморазвитию</w:t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68F560A8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>студента за практику</w:t>
      </w:r>
      <w:r w:rsidR="00777278">
        <w:rPr>
          <w:sz w:val="28"/>
          <w:szCs w:val="22"/>
        </w:rPr>
        <w:t xml:space="preserve"> </w:t>
      </w:r>
      <w:r w:rsidRPr="009D0347">
        <w:rPr>
          <w:sz w:val="28"/>
          <w:szCs w:val="22"/>
        </w:rPr>
        <w:t xml:space="preserve">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06690808" w14:textId="7A456BE3" w:rsidR="002E11EE" w:rsidRPr="002E11EE" w:rsidRDefault="002E11EE" w:rsidP="00911BF7">
      <w:pPr>
        <w:pStyle w:val="Default"/>
        <w:ind w:firstLine="709"/>
        <w:rPr>
          <w:sz w:val="28"/>
          <w:szCs w:val="23"/>
        </w:rPr>
      </w:pPr>
      <w:r w:rsidRPr="002E11EE">
        <w:rPr>
          <w:sz w:val="28"/>
          <w:szCs w:val="23"/>
        </w:rPr>
        <w:t>В процессе прохождения производственной практики</w:t>
      </w:r>
      <w:r>
        <w:rPr>
          <w:sz w:val="28"/>
          <w:szCs w:val="23"/>
        </w:rPr>
        <w:t xml:space="preserve"> по профессиональному модулю</w:t>
      </w:r>
      <w:r w:rsidRPr="002E11EE">
        <w:rPr>
          <w:sz w:val="28"/>
          <w:szCs w:val="23"/>
        </w:rPr>
        <w:t xml:space="preserve"> студентом были осуществлены работы</w:t>
      </w:r>
      <w:r>
        <w:rPr>
          <w:sz w:val="28"/>
          <w:szCs w:val="23"/>
        </w:rPr>
        <w:t xml:space="preserve"> </w:t>
      </w:r>
      <w:r w:rsidRPr="002E11EE">
        <w:rPr>
          <w:sz w:val="28"/>
          <w:szCs w:val="23"/>
        </w:rPr>
        <w:t>с применением стека следу</w:t>
      </w:r>
      <w:r>
        <w:rPr>
          <w:sz w:val="28"/>
          <w:szCs w:val="23"/>
        </w:rPr>
        <w:t>ющих технологий: разработка десктоп-приложений, разработка встроенных систем</w:t>
      </w:r>
      <w:r w:rsidR="00E554A4">
        <w:rPr>
          <w:sz w:val="28"/>
          <w:szCs w:val="23"/>
        </w:rPr>
        <w:t>, трехмерное моделирование и прототипирование</w:t>
      </w:r>
      <w:r w:rsidR="009D419D">
        <w:rPr>
          <w:sz w:val="28"/>
          <w:szCs w:val="23"/>
        </w:rPr>
        <w:t>, схемотехника</w:t>
      </w:r>
      <w:r w:rsidRPr="002E11EE">
        <w:rPr>
          <w:sz w:val="28"/>
          <w:szCs w:val="23"/>
        </w:rPr>
        <w:t>.</w:t>
      </w:r>
    </w:p>
    <w:p w14:paraId="0665C5FE" w14:textId="2177159F" w:rsidR="002E11EE" w:rsidRPr="002E11EE" w:rsidRDefault="00911BF7" w:rsidP="0018284C">
      <w:pPr>
        <w:pStyle w:val="Default"/>
        <w:ind w:firstLine="709"/>
        <w:rPr>
          <w:sz w:val="28"/>
          <w:szCs w:val="23"/>
        </w:rPr>
      </w:pPr>
      <w:r>
        <w:rPr>
          <w:sz w:val="28"/>
          <w:szCs w:val="23"/>
        </w:rPr>
        <w:t>С</w:t>
      </w:r>
      <w:r w:rsidR="002E11EE" w:rsidRPr="002E11EE">
        <w:rPr>
          <w:sz w:val="28"/>
          <w:szCs w:val="23"/>
        </w:rPr>
        <w:t>тудент проявил такие качества, как высокую дисциплинированность и ответственность, исполнительность.</w:t>
      </w:r>
    </w:p>
    <w:p w14:paraId="60D2B132" w14:textId="01BF4401" w:rsidR="009D0347" w:rsidRDefault="002E11EE" w:rsidP="0018284C">
      <w:pPr>
        <w:pStyle w:val="Default"/>
        <w:ind w:firstLine="709"/>
        <w:rPr>
          <w:sz w:val="28"/>
          <w:szCs w:val="23"/>
        </w:rPr>
      </w:pPr>
      <w:r w:rsidRPr="002E11EE">
        <w:rPr>
          <w:sz w:val="28"/>
          <w:szCs w:val="23"/>
        </w:rPr>
        <w:t>Студент хорошо адаптируется в коллективе, самостоятелен в решении попутно возникающих проблем. Студентом были освоены общие и профессиональные компетенции. Выявлен высокий уровень мотивации к развитию в профессиональной области, стремление к саморазвитию</w:t>
      </w:r>
      <w:r w:rsidR="00DE4BFD">
        <w:rPr>
          <w:sz w:val="28"/>
          <w:szCs w:val="23"/>
        </w:rPr>
        <w:t>.</w:t>
      </w:r>
    </w:p>
    <w:p w14:paraId="58A88AC8" w14:textId="77777777" w:rsidR="00541AA2" w:rsidRPr="002E11EE" w:rsidRDefault="00541AA2" w:rsidP="002E11EE">
      <w:pPr>
        <w:pStyle w:val="Default"/>
        <w:rPr>
          <w:sz w:val="28"/>
          <w:szCs w:val="23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C4C60" w14:textId="77777777" w:rsidR="007A1966" w:rsidRDefault="007A1966" w:rsidP="00FE1729">
      <w:r>
        <w:separator/>
      </w:r>
    </w:p>
  </w:endnote>
  <w:endnote w:type="continuationSeparator" w:id="0">
    <w:p w14:paraId="15AAD32E" w14:textId="77777777" w:rsidR="007A1966" w:rsidRDefault="007A1966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2A208604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A0F">
          <w:rPr>
            <w:noProof/>
          </w:rPr>
          <w:t>4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D8337" w14:textId="77777777" w:rsidR="007A1966" w:rsidRDefault="007A1966" w:rsidP="00FE1729">
      <w:r>
        <w:separator/>
      </w:r>
    </w:p>
  </w:footnote>
  <w:footnote w:type="continuationSeparator" w:id="0">
    <w:p w14:paraId="73A1EEC6" w14:textId="77777777" w:rsidR="007A1966" w:rsidRDefault="007A1966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448"/>
    <w:rsid w:val="000075A6"/>
    <w:rsid w:val="00040712"/>
    <w:rsid w:val="0006016B"/>
    <w:rsid w:val="0006159F"/>
    <w:rsid w:val="00087F08"/>
    <w:rsid w:val="0010258E"/>
    <w:rsid w:val="00146F9B"/>
    <w:rsid w:val="00150501"/>
    <w:rsid w:val="0017446F"/>
    <w:rsid w:val="00177751"/>
    <w:rsid w:val="0018284C"/>
    <w:rsid w:val="001A2506"/>
    <w:rsid w:val="001D08F5"/>
    <w:rsid w:val="001D3F7E"/>
    <w:rsid w:val="001F240B"/>
    <w:rsid w:val="00200C9A"/>
    <w:rsid w:val="00206C90"/>
    <w:rsid w:val="00241F4E"/>
    <w:rsid w:val="002767B4"/>
    <w:rsid w:val="00280CAA"/>
    <w:rsid w:val="00292D79"/>
    <w:rsid w:val="002D3D6A"/>
    <w:rsid w:val="002E11EE"/>
    <w:rsid w:val="0030493F"/>
    <w:rsid w:val="00334F5F"/>
    <w:rsid w:val="003442ED"/>
    <w:rsid w:val="003556FE"/>
    <w:rsid w:val="003A64FE"/>
    <w:rsid w:val="003E2305"/>
    <w:rsid w:val="00407286"/>
    <w:rsid w:val="0042219A"/>
    <w:rsid w:val="004251D8"/>
    <w:rsid w:val="00427873"/>
    <w:rsid w:val="00494C66"/>
    <w:rsid w:val="004B426A"/>
    <w:rsid w:val="004D1B32"/>
    <w:rsid w:val="005079C8"/>
    <w:rsid w:val="00510A43"/>
    <w:rsid w:val="005273A3"/>
    <w:rsid w:val="005341D2"/>
    <w:rsid w:val="00541AA2"/>
    <w:rsid w:val="00557164"/>
    <w:rsid w:val="00571219"/>
    <w:rsid w:val="005921FD"/>
    <w:rsid w:val="005A4C5D"/>
    <w:rsid w:val="005B48FB"/>
    <w:rsid w:val="005F0DA9"/>
    <w:rsid w:val="00600B9C"/>
    <w:rsid w:val="00610982"/>
    <w:rsid w:val="006362CE"/>
    <w:rsid w:val="00640C5F"/>
    <w:rsid w:val="006732AA"/>
    <w:rsid w:val="006750F8"/>
    <w:rsid w:val="0067632A"/>
    <w:rsid w:val="00684D24"/>
    <w:rsid w:val="006946C6"/>
    <w:rsid w:val="006A76D7"/>
    <w:rsid w:val="006B608C"/>
    <w:rsid w:val="006C0187"/>
    <w:rsid w:val="0071757F"/>
    <w:rsid w:val="00743E6B"/>
    <w:rsid w:val="007615BA"/>
    <w:rsid w:val="0076160E"/>
    <w:rsid w:val="00777278"/>
    <w:rsid w:val="0078043A"/>
    <w:rsid w:val="00783139"/>
    <w:rsid w:val="007A1966"/>
    <w:rsid w:val="007C12FA"/>
    <w:rsid w:val="007E5EE5"/>
    <w:rsid w:val="007F7E78"/>
    <w:rsid w:val="00817DCB"/>
    <w:rsid w:val="00821981"/>
    <w:rsid w:val="00875CCA"/>
    <w:rsid w:val="00877D10"/>
    <w:rsid w:val="008E0106"/>
    <w:rsid w:val="008E4078"/>
    <w:rsid w:val="008F6744"/>
    <w:rsid w:val="009072E3"/>
    <w:rsid w:val="00911BF7"/>
    <w:rsid w:val="0092737F"/>
    <w:rsid w:val="00937A41"/>
    <w:rsid w:val="00940055"/>
    <w:rsid w:val="00946A2F"/>
    <w:rsid w:val="00984FFE"/>
    <w:rsid w:val="009D00F0"/>
    <w:rsid w:val="009D0347"/>
    <w:rsid w:val="009D419D"/>
    <w:rsid w:val="00A031B6"/>
    <w:rsid w:val="00A1105E"/>
    <w:rsid w:val="00A272B9"/>
    <w:rsid w:val="00A34BCA"/>
    <w:rsid w:val="00A42C40"/>
    <w:rsid w:val="00A6499D"/>
    <w:rsid w:val="00A770BE"/>
    <w:rsid w:val="00AA2A3E"/>
    <w:rsid w:val="00AB2872"/>
    <w:rsid w:val="00AD60FA"/>
    <w:rsid w:val="00B32A85"/>
    <w:rsid w:val="00B800D7"/>
    <w:rsid w:val="00B816A1"/>
    <w:rsid w:val="00B84FBC"/>
    <w:rsid w:val="00BA1A0F"/>
    <w:rsid w:val="00BE00C9"/>
    <w:rsid w:val="00BF3A1B"/>
    <w:rsid w:val="00C00910"/>
    <w:rsid w:val="00C1144B"/>
    <w:rsid w:val="00C14212"/>
    <w:rsid w:val="00C16F24"/>
    <w:rsid w:val="00C33661"/>
    <w:rsid w:val="00C525C4"/>
    <w:rsid w:val="00C77EC6"/>
    <w:rsid w:val="00C811DF"/>
    <w:rsid w:val="00C84FE1"/>
    <w:rsid w:val="00CA0CF2"/>
    <w:rsid w:val="00CA1E82"/>
    <w:rsid w:val="00CA38F9"/>
    <w:rsid w:val="00CC100E"/>
    <w:rsid w:val="00CC7E32"/>
    <w:rsid w:val="00CD06C1"/>
    <w:rsid w:val="00CD2236"/>
    <w:rsid w:val="00CE5885"/>
    <w:rsid w:val="00CF2710"/>
    <w:rsid w:val="00D3594F"/>
    <w:rsid w:val="00D5192D"/>
    <w:rsid w:val="00D64253"/>
    <w:rsid w:val="00D9528E"/>
    <w:rsid w:val="00DA44FF"/>
    <w:rsid w:val="00DA7206"/>
    <w:rsid w:val="00DB380B"/>
    <w:rsid w:val="00DE4BFD"/>
    <w:rsid w:val="00DF4B98"/>
    <w:rsid w:val="00DF657D"/>
    <w:rsid w:val="00E36E02"/>
    <w:rsid w:val="00E554A4"/>
    <w:rsid w:val="00E64286"/>
    <w:rsid w:val="00EA646F"/>
    <w:rsid w:val="00ED0FC5"/>
    <w:rsid w:val="00F8479E"/>
    <w:rsid w:val="00FA5CA0"/>
    <w:rsid w:val="00FC0773"/>
    <w:rsid w:val="00FD579A"/>
    <w:rsid w:val="00FE1729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31610026-9B95-4925-AA9E-50D4FC3E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DA80-F0DC-4DE8-8CE3-42D904AD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UserLaptop</dc:creator>
  <cp:lastModifiedBy>Andrey</cp:lastModifiedBy>
  <cp:revision>72</cp:revision>
  <cp:lastPrinted>2020-09-01T08:14:00Z</cp:lastPrinted>
  <dcterms:created xsi:type="dcterms:W3CDTF">2021-01-12T21:12:00Z</dcterms:created>
  <dcterms:modified xsi:type="dcterms:W3CDTF">2021-06-14T12:50:00Z</dcterms:modified>
</cp:coreProperties>
</file>