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73C9AF" w14:textId="0DF70F8E" w:rsidR="002D6505" w:rsidRPr="00A52EA0" w:rsidRDefault="000F0144" w:rsidP="00A52EA0">
      <w:pPr>
        <w:jc w:val="center"/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>Roller Coaster</w:t>
      </w:r>
    </w:p>
    <w:p w14:paraId="10D0509A" w14:textId="65DDC6F7" w:rsidR="002D6505" w:rsidRDefault="00662E0F" w:rsidP="00242F80">
      <w:pPr>
        <w:jc w:val="center"/>
      </w:pPr>
      <w:r w:rsidRPr="00662E0F">
        <w:t xml:space="preserve"> </w:t>
      </w:r>
      <w:r w:rsidR="00AC2CD8" w:rsidRPr="00AC2CD8">
        <w:t xml:space="preserve"> </w:t>
      </w:r>
      <w:r w:rsidR="000B62EA">
        <w:rPr>
          <w:noProof/>
        </w:rPr>
        <w:drawing>
          <wp:inline distT="0" distB="0" distL="0" distR="0" wp14:anchorId="3AB11D28" wp14:editId="703943F0">
            <wp:extent cx="5486400" cy="35625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62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0E177" w14:textId="77777777" w:rsidR="008B775A" w:rsidRPr="00242F80" w:rsidRDefault="008B775A" w:rsidP="002D6505">
      <w:pPr>
        <w:jc w:val="center"/>
        <w:rPr>
          <w:u w:val="single"/>
        </w:rPr>
      </w:pPr>
    </w:p>
    <w:p w14:paraId="76C64A93" w14:textId="54F7AE4F" w:rsidR="002D6505" w:rsidRPr="00416EEB" w:rsidRDefault="002D6505" w:rsidP="002D6505">
      <w:pPr>
        <w:rPr>
          <w:b/>
        </w:rPr>
      </w:pPr>
      <w:r w:rsidRPr="00416EEB">
        <w:rPr>
          <w:b/>
        </w:rPr>
        <w:t>Description</w:t>
      </w:r>
      <w:r w:rsidR="008B775A" w:rsidRPr="00416EEB">
        <w:rPr>
          <w:b/>
        </w:rPr>
        <w:t>:</w:t>
      </w:r>
    </w:p>
    <w:p w14:paraId="3027DA05" w14:textId="7A3D7D15" w:rsidR="008B775A" w:rsidRPr="00C825D6" w:rsidRDefault="00C32D44" w:rsidP="002D6505">
      <w:pPr>
        <w:rPr>
          <w:rFonts w:ascii="Times" w:eastAsia="Times New Roman" w:hAnsi="Times" w:cs="Times New Roman"/>
          <w:sz w:val="20"/>
          <w:szCs w:val="20"/>
        </w:rPr>
      </w:pPr>
      <w:r>
        <w:tab/>
      </w:r>
      <w:r w:rsidR="000F0144">
        <w:t>Today you will be</w:t>
      </w:r>
      <w:r w:rsidR="00A51853">
        <w:t xml:space="preserve"> implementing </w:t>
      </w:r>
      <w:r w:rsidR="00F617CA">
        <w:t>a</w:t>
      </w:r>
      <w:r w:rsidR="00A51853">
        <w:t xml:space="preserve"> spline</w:t>
      </w:r>
      <w:r w:rsidR="004D4F80">
        <w:t xml:space="preserve"> in 3D</w:t>
      </w:r>
      <w:r w:rsidR="00A51853">
        <w:t>.</w:t>
      </w:r>
      <w:r w:rsidR="003D0471">
        <w:t xml:space="preserve"> </w:t>
      </w:r>
      <w:r w:rsidR="00E816A9">
        <w:t>A spline is a function that allows us to interpolate between a set of points, resulting in a smooth curve.</w:t>
      </w:r>
      <w:r w:rsidR="00C825D6">
        <w:t xml:space="preserve">  Th</w:t>
      </w:r>
      <w:r w:rsidR="008A682C">
        <w:t>ere are examples of the spline provided below.  Also, be sure to study the course lectures to make sure that you understand how cubic splines work before you start.</w:t>
      </w:r>
      <w:r w:rsidR="00C825D6">
        <w:br/>
      </w:r>
      <w:r w:rsidR="00C825D6">
        <w:rPr>
          <w:rFonts w:ascii="Tahoma" w:eastAsia="Times New Roman" w:hAnsi="Tahoma" w:cs="Times New Roman"/>
          <w:color w:val="000000"/>
          <w:sz w:val="18"/>
          <w:szCs w:val="18"/>
        </w:rPr>
        <w:br/>
        <w:t xml:space="preserve">Demo: </w:t>
      </w:r>
      <w:hyperlink r:id="rId9" w:history="1">
        <w:r w:rsidR="00C825D6" w:rsidRPr="00C825D6">
          <w:rPr>
            <w:rFonts w:ascii="Tahoma" w:eastAsia="Times New Roman" w:hAnsi="Tahoma" w:cs="Times New Roman"/>
            <w:color w:val="000080"/>
            <w:sz w:val="18"/>
            <w:szCs w:val="18"/>
          </w:rPr>
          <w:t>(Spline Example)</w:t>
        </w:r>
      </w:hyperlink>
    </w:p>
    <w:p w14:paraId="03E3CBF6" w14:textId="1617EFBE" w:rsidR="008248DE" w:rsidRDefault="00261692" w:rsidP="002D6505">
      <w:hyperlink r:id="rId10" w:history="1">
        <w:r w:rsidR="00B744F4" w:rsidRPr="00F5781E">
          <w:rPr>
            <w:rStyle w:val="Hyperlink"/>
          </w:rPr>
          <w:t>http://www.cs.tufts.edu/comp/150VIZ/support/spline</w:t>
        </w:r>
      </w:hyperlink>
    </w:p>
    <w:p w14:paraId="09372E3C" w14:textId="77777777" w:rsidR="00B744F4" w:rsidRDefault="00B744F4" w:rsidP="002D6505"/>
    <w:p w14:paraId="55143D2F" w14:textId="77777777" w:rsidR="008B775A" w:rsidRPr="00416EEB" w:rsidRDefault="008B775A" w:rsidP="002D6505">
      <w:pPr>
        <w:rPr>
          <w:b/>
        </w:rPr>
      </w:pPr>
      <w:r w:rsidRPr="00416EEB">
        <w:rPr>
          <w:b/>
        </w:rPr>
        <w:t>Your Task:</w:t>
      </w:r>
    </w:p>
    <w:p w14:paraId="69316554" w14:textId="76514BA3" w:rsidR="00E56ECD" w:rsidRDefault="00861531" w:rsidP="000F0144">
      <w:pPr>
        <w:pStyle w:val="ListParagraph"/>
        <w:numPr>
          <w:ilvl w:val="0"/>
          <w:numId w:val="1"/>
        </w:numPr>
      </w:pPr>
      <w:r>
        <w:t xml:space="preserve">Implement the </w:t>
      </w:r>
      <w:r w:rsidR="00186407">
        <w:t>member functions of the spline class for</w:t>
      </w:r>
      <w:r>
        <w:t>.</w:t>
      </w:r>
    </w:p>
    <w:p w14:paraId="3682663C" w14:textId="2E7E9839" w:rsidR="004D4F80" w:rsidRDefault="009E5625" w:rsidP="004D4F80">
      <w:pPr>
        <w:pStyle w:val="ListParagraph"/>
        <w:numPr>
          <w:ilvl w:val="1"/>
          <w:numId w:val="1"/>
        </w:numPr>
      </w:pPr>
      <w:proofErr w:type="spellStart"/>
      <w:r>
        <w:t>draw</w:t>
      </w:r>
      <w:r w:rsidR="00186407" w:rsidRPr="00186407">
        <w:t>_spline</w:t>
      </w:r>
      <w:proofErr w:type="spellEnd"/>
    </w:p>
    <w:p w14:paraId="617858E8" w14:textId="62D22D05" w:rsidR="000E31A0" w:rsidRDefault="009E5625" w:rsidP="000E31A0">
      <w:pPr>
        <w:pStyle w:val="ListParagraph"/>
        <w:numPr>
          <w:ilvl w:val="2"/>
          <w:numId w:val="1"/>
        </w:numPr>
      </w:pPr>
      <w:r>
        <w:t>This function is responsible for drawing a set of interpolated points between a starting and ending (“goal”) point.</w:t>
      </w:r>
    </w:p>
    <w:p w14:paraId="7C329E04" w14:textId="3CE4EC79" w:rsidR="00186407" w:rsidRDefault="00186407" w:rsidP="004D4F80">
      <w:pPr>
        <w:pStyle w:val="ListParagraph"/>
        <w:numPr>
          <w:ilvl w:val="1"/>
          <w:numId w:val="1"/>
        </w:numPr>
      </w:pPr>
      <w:proofErr w:type="spellStart"/>
      <w:r>
        <w:t>calculate_Spline</w:t>
      </w:r>
      <w:proofErr w:type="spellEnd"/>
    </w:p>
    <w:p w14:paraId="0CB53DD4" w14:textId="6EC83920" w:rsidR="000E31A0" w:rsidRDefault="000E31A0" w:rsidP="000E31A0">
      <w:pPr>
        <w:pStyle w:val="ListParagraph"/>
        <w:numPr>
          <w:ilvl w:val="2"/>
          <w:numId w:val="1"/>
        </w:numPr>
      </w:pPr>
      <w:r>
        <w:t xml:space="preserve">This function is responsible for </w:t>
      </w:r>
      <w:r w:rsidR="009E5625">
        <w:t xml:space="preserve">generating </w:t>
      </w:r>
      <w:r w:rsidR="00E11D53">
        <w:t>a single interpolated point</w:t>
      </w:r>
      <w:r w:rsidR="009E5625">
        <w:t xml:space="preserve"> between a starting and ending point.</w:t>
      </w:r>
    </w:p>
    <w:p w14:paraId="3FA90049" w14:textId="2550C78A" w:rsidR="00166EB0" w:rsidRDefault="00B73F4D" w:rsidP="004B45E3">
      <w:pPr>
        <w:pStyle w:val="ListParagraph"/>
        <w:numPr>
          <w:ilvl w:val="1"/>
          <w:numId w:val="1"/>
        </w:numPr>
      </w:pPr>
      <w:r>
        <w:t xml:space="preserve"> </w:t>
      </w:r>
      <w:r w:rsidR="004B45E3">
        <w:t>(</w:t>
      </w:r>
      <w:r>
        <w:t>Optional</w:t>
      </w:r>
      <w:r w:rsidR="004B45E3">
        <w:t xml:space="preserve">) </w:t>
      </w:r>
      <w:proofErr w:type="spellStart"/>
      <w:r w:rsidR="00166EB0">
        <w:t>renderAsRollerCoaser</w:t>
      </w:r>
      <w:proofErr w:type="spellEnd"/>
    </w:p>
    <w:p w14:paraId="53EE0A69" w14:textId="3AA5A605" w:rsidR="004B45E3" w:rsidRDefault="004B45E3" w:rsidP="00166EB0">
      <w:pPr>
        <w:pStyle w:val="ListParagraph"/>
        <w:numPr>
          <w:ilvl w:val="2"/>
          <w:numId w:val="1"/>
        </w:numPr>
      </w:pPr>
      <w:r>
        <w:t>draw your spline as a roller coaster</w:t>
      </w:r>
      <w:r w:rsidR="00166EB0">
        <w:t xml:space="preserve"> (whatever your interpretation of this is) </w:t>
      </w:r>
    </w:p>
    <w:p w14:paraId="1B0FA237" w14:textId="77777777" w:rsidR="00E0003C" w:rsidRDefault="00E0003C" w:rsidP="00E0003C">
      <w:pPr>
        <w:pStyle w:val="ListParagraph"/>
        <w:ind w:left="2880"/>
      </w:pPr>
    </w:p>
    <w:p w14:paraId="1F1BD7AE" w14:textId="77777777" w:rsidR="00B73F4D" w:rsidRDefault="00B73F4D" w:rsidP="00B73F4D">
      <w:pPr>
        <w:pStyle w:val="ListParagraph"/>
        <w:numPr>
          <w:ilvl w:val="0"/>
          <w:numId w:val="1"/>
        </w:numPr>
      </w:pPr>
      <w:r>
        <w:lastRenderedPageBreak/>
        <w:t xml:space="preserve">In main.cpp, modify the chunk of code in </w:t>
      </w:r>
      <w:proofErr w:type="spellStart"/>
      <w:r>
        <w:t>MyGlutRedisplay</w:t>
      </w:r>
      <w:proofErr w:type="spellEnd"/>
      <w:r>
        <w:t>, under:</w:t>
      </w:r>
    </w:p>
    <w:p w14:paraId="42A5F86F" w14:textId="77777777" w:rsidR="00611797" w:rsidRDefault="00611797" w:rsidP="00611797">
      <w:pPr>
        <w:pStyle w:val="ListParagraph"/>
        <w:ind w:left="1440"/>
      </w:pPr>
    </w:p>
    <w:p w14:paraId="201AAD60" w14:textId="3216B04A" w:rsidR="00B73F4D" w:rsidRDefault="00B73F4D" w:rsidP="00B73F4D">
      <w:pPr>
        <w:pStyle w:val="ListParagraph"/>
        <w:ind w:left="2160"/>
        <w:rPr>
          <w:rFonts w:ascii="Courier New" w:hAnsi="Courier New" w:cs="Courier New"/>
        </w:rPr>
      </w:pPr>
      <w:r w:rsidRPr="00B73F4D">
        <w:rPr>
          <w:rFonts w:ascii="Courier New" w:hAnsi="Courier New" w:cs="Courier New"/>
        </w:rPr>
        <w:t xml:space="preserve">if (following == 1) </w:t>
      </w:r>
      <w:r>
        <w:rPr>
          <w:rFonts w:ascii="Courier New" w:hAnsi="Courier New" w:cs="Courier New"/>
        </w:rPr>
        <w:t>{…</w:t>
      </w:r>
    </w:p>
    <w:p w14:paraId="743897E8" w14:textId="77777777" w:rsidR="00611797" w:rsidRPr="00611797" w:rsidRDefault="00611797" w:rsidP="00611797">
      <w:pPr>
        <w:rPr>
          <w:rFonts w:ascii="Courier New" w:hAnsi="Courier New" w:cs="Courier New"/>
        </w:rPr>
      </w:pPr>
    </w:p>
    <w:p w14:paraId="150759A1" w14:textId="77777777" w:rsidR="00B73F4D" w:rsidRDefault="00B73F4D" w:rsidP="00B73F4D">
      <w:pPr>
        <w:pStyle w:val="ListParagraph"/>
        <w:numPr>
          <w:ilvl w:val="1"/>
          <w:numId w:val="1"/>
        </w:numPr>
      </w:pPr>
      <w:r>
        <w:t>(Optional, but strongly encouraged): Modify that section (and maybe a few lines above) such that the roller coaster becomes a “first person” experience!</w:t>
      </w:r>
    </w:p>
    <w:p w14:paraId="27CFAFDE" w14:textId="69B78110" w:rsidR="00186407" w:rsidRDefault="00B73F4D" w:rsidP="00B73F4D">
      <w:pPr>
        <w:pStyle w:val="ListParagraph"/>
        <w:numPr>
          <w:ilvl w:val="1"/>
          <w:numId w:val="1"/>
        </w:numPr>
      </w:pPr>
      <w:r>
        <w:t xml:space="preserve">(Optional) </w:t>
      </w:r>
      <w:r w:rsidR="00186407">
        <w:t xml:space="preserve">Implement </w:t>
      </w:r>
      <w:r>
        <w:t xml:space="preserve">additional interesting </w:t>
      </w:r>
      <w:r w:rsidR="00186407">
        <w:t>camera</w:t>
      </w:r>
      <w:r w:rsidR="00C825D6">
        <w:t xml:space="preserve"> </w:t>
      </w:r>
      <w:r>
        <w:t xml:space="preserve">path </w:t>
      </w:r>
      <w:r w:rsidR="00186407">
        <w:t>(</w:t>
      </w:r>
      <w:r>
        <w:t xml:space="preserve">first person, </w:t>
      </w:r>
      <w:r w:rsidR="00186407">
        <w:t>third person, or another interesting view)</w:t>
      </w:r>
      <w:r w:rsidR="00F72CF6">
        <w:t xml:space="preserve"> </w:t>
      </w:r>
      <w:r w:rsidR="00186407">
        <w:t>that move</w:t>
      </w:r>
      <w:r>
        <w:t>s</w:t>
      </w:r>
      <w:r w:rsidR="00186407">
        <w:t xml:space="preserve"> along the spline.</w:t>
      </w:r>
    </w:p>
    <w:p w14:paraId="432EBA4C" w14:textId="6B095CC2" w:rsidR="00F806BB" w:rsidRDefault="00F806BB" w:rsidP="00B73F4D">
      <w:pPr>
        <w:pStyle w:val="ListParagraph"/>
        <w:numPr>
          <w:ilvl w:val="2"/>
          <w:numId w:val="1"/>
        </w:numPr>
      </w:pPr>
      <w:r>
        <w:t xml:space="preserve">One suggested strategy to do this is to populate a dynamic </w:t>
      </w:r>
      <w:proofErr w:type="gramStart"/>
      <w:r>
        <w:t>array(</w:t>
      </w:r>
      <w:proofErr w:type="gramEnd"/>
      <w:r>
        <w:t xml:space="preserve">private member: </w:t>
      </w:r>
      <w:proofErr w:type="spellStart"/>
      <w:r>
        <w:t>computed_x_y_z</w:t>
      </w:r>
      <w:proofErr w:type="spellEnd"/>
      <w:r>
        <w:t>) with a list of points in your spline.</w:t>
      </w:r>
    </w:p>
    <w:p w14:paraId="68DAD961" w14:textId="690DB2C2" w:rsidR="00C825D6" w:rsidRDefault="00C825D6" w:rsidP="00BF1A5C">
      <w:pPr>
        <w:pStyle w:val="ListParagraph"/>
        <w:numPr>
          <w:ilvl w:val="0"/>
          <w:numId w:val="1"/>
        </w:numPr>
      </w:pPr>
      <w:r>
        <w:t>(Optional sub tasks) Add some interactivity</w:t>
      </w:r>
    </w:p>
    <w:p w14:paraId="52D7DC43" w14:textId="63BAF1D2" w:rsidR="00C825D6" w:rsidRDefault="00C825D6" w:rsidP="00C825D6">
      <w:pPr>
        <w:pStyle w:val="ListParagraph"/>
        <w:numPr>
          <w:ilvl w:val="1"/>
          <w:numId w:val="1"/>
        </w:numPr>
      </w:pPr>
      <w:r>
        <w:t>Modify the class so that we can change the velocity</w:t>
      </w:r>
    </w:p>
    <w:p w14:paraId="43E282A6" w14:textId="61387FA7" w:rsidR="00C825D6" w:rsidRDefault="00BF1A5C" w:rsidP="00C825D6">
      <w:pPr>
        <w:pStyle w:val="ListParagraph"/>
        <w:numPr>
          <w:ilvl w:val="1"/>
          <w:numId w:val="1"/>
        </w:numPr>
      </w:pPr>
      <w:r>
        <w:t>Figure out how to add loops!</w:t>
      </w:r>
      <w:r w:rsidR="00F806BB">
        <w:t xml:space="preserve"> (Challenging!)</w:t>
      </w:r>
    </w:p>
    <w:p w14:paraId="7EC0F6C0" w14:textId="77777777" w:rsidR="00E56ECD" w:rsidRDefault="00E56ECD" w:rsidP="00E56ECD">
      <w:pPr>
        <w:pStyle w:val="ListParagraph"/>
        <w:ind w:left="2160"/>
      </w:pPr>
    </w:p>
    <w:p w14:paraId="2964B6B2" w14:textId="77777777" w:rsidR="008B775A" w:rsidRPr="00416EEB" w:rsidRDefault="008B775A" w:rsidP="002D6505">
      <w:pPr>
        <w:rPr>
          <w:b/>
        </w:rPr>
      </w:pPr>
      <w:r w:rsidRPr="00416EEB">
        <w:rPr>
          <w:b/>
        </w:rPr>
        <w:t>Files Given:</w:t>
      </w:r>
    </w:p>
    <w:p w14:paraId="17C18855" w14:textId="77777777" w:rsidR="008B775A" w:rsidRDefault="008B775A" w:rsidP="002D6505"/>
    <w:p w14:paraId="6331F057" w14:textId="3CD5634D" w:rsidR="00A52EA0" w:rsidRDefault="00213589" w:rsidP="00115BDD">
      <w:pPr>
        <w:pStyle w:val="Highlight"/>
      </w:pPr>
      <w:r>
        <w:t>main.cpp</w:t>
      </w:r>
      <w:r w:rsidR="00242F80">
        <w:t xml:space="preserve"> – Main </w:t>
      </w:r>
    </w:p>
    <w:p w14:paraId="46859CA3" w14:textId="05D66F78" w:rsidR="00C32D44" w:rsidRDefault="000F0144" w:rsidP="00115BDD">
      <w:pPr>
        <w:pStyle w:val="Highlight"/>
      </w:pPr>
      <w:r>
        <w:t>spline</w:t>
      </w:r>
      <w:r w:rsidR="00C32D44">
        <w:t xml:space="preserve">.cpp and </w:t>
      </w:r>
      <w:proofErr w:type="spellStart"/>
      <w:r>
        <w:t>spline</w:t>
      </w:r>
      <w:r w:rsidR="00C32D44">
        <w:t>.h</w:t>
      </w:r>
      <w:proofErr w:type="spellEnd"/>
      <w:r w:rsidR="00C32D44">
        <w:t xml:space="preserve"> – Fill in the empty </w:t>
      </w:r>
      <w:r>
        <w:t>cubic spline</w:t>
      </w:r>
      <w:r w:rsidR="00C32D44">
        <w:t xml:space="preserve"> </w:t>
      </w:r>
      <w:r w:rsidR="00C825D6">
        <w:t xml:space="preserve">and </w:t>
      </w:r>
      <w:proofErr w:type="spellStart"/>
      <w:r w:rsidR="00C825D6">
        <w:t>calculate_spline</w:t>
      </w:r>
      <w:proofErr w:type="spellEnd"/>
      <w:r w:rsidR="00C825D6">
        <w:t xml:space="preserve"> </w:t>
      </w:r>
      <w:r>
        <w:t>method</w:t>
      </w:r>
    </w:p>
    <w:p w14:paraId="2BEBAED2" w14:textId="41B44E3C" w:rsidR="00186407" w:rsidRDefault="00186407" w:rsidP="00115BDD">
      <w:pPr>
        <w:pStyle w:val="Highlight"/>
      </w:pPr>
      <w:proofErr w:type="spellStart"/>
      <w:r>
        <w:t>controlPoint.h</w:t>
      </w:r>
      <w:proofErr w:type="spellEnd"/>
      <w:r>
        <w:t xml:space="preserve"> – A point in 3D space along the spline</w:t>
      </w:r>
    </w:p>
    <w:p w14:paraId="04636B97" w14:textId="77777777" w:rsidR="00213589" w:rsidRDefault="00213589" w:rsidP="002D6505"/>
    <w:p w14:paraId="6016C001" w14:textId="68190C22" w:rsidR="00374D3A" w:rsidRPr="00BD0F50" w:rsidRDefault="00BD0F50" w:rsidP="002D6505">
      <w:pPr>
        <w:rPr>
          <w:b/>
        </w:rPr>
      </w:pPr>
      <w:r w:rsidRPr="00BD0F50">
        <w:rPr>
          <w:b/>
        </w:rPr>
        <w:t>Finished Early?</w:t>
      </w:r>
    </w:p>
    <w:p w14:paraId="7EA81C71" w14:textId="341AC07D" w:rsidR="007953D4" w:rsidRDefault="007953D4" w:rsidP="000F0144">
      <w:pPr>
        <w:pStyle w:val="ListParagraph"/>
        <w:numPr>
          <w:ilvl w:val="0"/>
          <w:numId w:val="1"/>
        </w:numPr>
      </w:pPr>
      <w:r>
        <w:t xml:space="preserve">Load </w:t>
      </w:r>
      <w:r w:rsidR="000F0144">
        <w:t>a ply object and have it move along a path.</w:t>
      </w:r>
    </w:p>
    <w:p w14:paraId="0157393B" w14:textId="1D380905" w:rsidR="000F0144" w:rsidRDefault="000F0144" w:rsidP="000F0144">
      <w:pPr>
        <w:pStyle w:val="ListParagraph"/>
        <w:numPr>
          <w:ilvl w:val="0"/>
          <w:numId w:val="1"/>
        </w:numPr>
      </w:pPr>
      <w:r>
        <w:t>Make your roller coaster move normal to the spine</w:t>
      </w:r>
    </w:p>
    <w:p w14:paraId="0A3B3A4B" w14:textId="19F4DD7E" w:rsidR="000F0144" w:rsidRDefault="000F0144" w:rsidP="000F0144">
      <w:pPr>
        <w:pStyle w:val="ListParagraph"/>
        <w:numPr>
          <w:ilvl w:val="0"/>
          <w:numId w:val="1"/>
        </w:numPr>
      </w:pPr>
      <w:r>
        <w:t>Make your roller coaster accelerate and decelerate based on the slope of the curve</w:t>
      </w:r>
    </w:p>
    <w:p w14:paraId="22DE0254" w14:textId="77777777" w:rsidR="007953D4" w:rsidRDefault="007953D4" w:rsidP="002D6505"/>
    <w:p w14:paraId="04FC25D8" w14:textId="77777777" w:rsidR="00C93F38" w:rsidRPr="00416EEB" w:rsidRDefault="00C93F38" w:rsidP="00C93F38">
      <w:pPr>
        <w:rPr>
          <w:b/>
        </w:rPr>
      </w:pPr>
      <w:r w:rsidRPr="00416EEB">
        <w:rPr>
          <w:b/>
        </w:rPr>
        <w:t>Going Further:</w:t>
      </w:r>
    </w:p>
    <w:p w14:paraId="5844905B" w14:textId="077B10F2" w:rsidR="00C93F38" w:rsidRDefault="00C93F38" w:rsidP="00C93F38">
      <w:r>
        <w:t xml:space="preserve">Did you enjoy this in class assignment? </w:t>
      </w:r>
      <w:r w:rsidR="007953D4">
        <w:t xml:space="preserve"> </w:t>
      </w:r>
      <w:r w:rsidR="000F0144">
        <w:t>Combine the spline with your movie scene!  Have your camera move along a spline.</w:t>
      </w:r>
    </w:p>
    <w:p w14:paraId="28399125" w14:textId="77275FDA" w:rsidR="00CD3F07" w:rsidRDefault="00CD3F07" w:rsidP="00CD3F07">
      <w:pPr>
        <w:pStyle w:val="ListParagraph"/>
        <w:numPr>
          <w:ilvl w:val="0"/>
          <w:numId w:val="10"/>
        </w:numPr>
      </w:pPr>
      <w:r>
        <w:t xml:space="preserve">Make your spline interactive </w:t>
      </w:r>
    </w:p>
    <w:p w14:paraId="4BFAFF77" w14:textId="318E469F" w:rsidR="00CD3F07" w:rsidRDefault="00CD3F07" w:rsidP="00CD3F07">
      <w:pPr>
        <w:pStyle w:val="ListParagraph"/>
        <w:numPr>
          <w:ilvl w:val="1"/>
          <w:numId w:val="10"/>
        </w:numPr>
      </w:pPr>
      <w:r>
        <w:t>Combine a visual interface with your spline so you can move poin</w:t>
      </w:r>
      <w:r w:rsidR="00DA775B">
        <w:t>ts and watch the spline transform</w:t>
      </w:r>
      <w:r>
        <w:t>.</w:t>
      </w:r>
    </w:p>
    <w:p w14:paraId="409BFD7D" w14:textId="214FE9B4" w:rsidR="00932D5F" w:rsidRDefault="00932D5F" w:rsidP="00932D5F">
      <w:pPr>
        <w:pStyle w:val="ListParagraph"/>
        <w:numPr>
          <w:ilvl w:val="0"/>
          <w:numId w:val="10"/>
        </w:numPr>
      </w:pPr>
      <w:r>
        <w:t xml:space="preserve">Try implementing a </w:t>
      </w:r>
      <w:hyperlink r:id="rId11" w:history="1">
        <w:r w:rsidRPr="00166EB0">
          <w:rPr>
            <w:rStyle w:val="Hyperlink"/>
          </w:rPr>
          <w:t>Bezier curve</w:t>
        </w:r>
      </w:hyperlink>
      <w:r>
        <w:t xml:space="preserve"> which is a different way of interpolating a curve along a point.</w:t>
      </w:r>
    </w:p>
    <w:p w14:paraId="20FB6D66" w14:textId="5FF454B9" w:rsidR="002A142D" w:rsidRDefault="002A142D" w:rsidP="00932D5F">
      <w:pPr>
        <w:pStyle w:val="ListParagraph"/>
        <w:numPr>
          <w:ilvl w:val="0"/>
          <w:numId w:val="10"/>
        </w:numPr>
      </w:pPr>
      <w:r>
        <w:t>How would you implement loops (so that along the x-axis we can get smooth curves that overlap)</w:t>
      </w:r>
      <w:r w:rsidR="00584561">
        <w:t>?</w:t>
      </w:r>
    </w:p>
    <w:p w14:paraId="0690C6E1" w14:textId="7B0AC36F" w:rsidR="001939F7" w:rsidRDefault="00166EB0" w:rsidP="00932D5F">
      <w:pPr>
        <w:pStyle w:val="ListParagraph"/>
        <w:numPr>
          <w:ilvl w:val="0"/>
          <w:numId w:val="10"/>
        </w:numPr>
      </w:pPr>
      <w:r>
        <w:t>Color the points along the spline according to some metric.</w:t>
      </w:r>
    </w:p>
    <w:p w14:paraId="2D1FE6A0" w14:textId="3BDF46FE" w:rsidR="00166EB0" w:rsidRDefault="00166EB0" w:rsidP="00166EB0">
      <w:pPr>
        <w:pStyle w:val="ListParagraph"/>
        <w:numPr>
          <w:ilvl w:val="1"/>
          <w:numId w:val="10"/>
        </w:numPr>
      </w:pPr>
      <w:r>
        <w:t>Some ideas</w:t>
      </w:r>
    </w:p>
    <w:p w14:paraId="5C38686B" w14:textId="7251AD61" w:rsidR="00166EB0" w:rsidRDefault="00166EB0" w:rsidP="00166EB0">
      <w:pPr>
        <w:pStyle w:val="ListParagraph"/>
        <w:numPr>
          <w:ilvl w:val="2"/>
          <w:numId w:val="10"/>
        </w:numPr>
      </w:pPr>
      <w:r>
        <w:t xml:space="preserve">Slope (and once you know slope, you can model your </w:t>
      </w:r>
    </w:p>
    <w:p w14:paraId="66F86F1C" w14:textId="35575481" w:rsidR="00166EB0" w:rsidRDefault="00166EB0" w:rsidP="00166EB0">
      <w:pPr>
        <w:pStyle w:val="ListParagraph"/>
        <w:numPr>
          <w:ilvl w:val="2"/>
          <w:numId w:val="10"/>
        </w:numPr>
      </w:pPr>
      <w:r>
        <w:t>Local max or minimum</w:t>
      </w:r>
    </w:p>
    <w:p w14:paraId="6CF40C82" w14:textId="77777777" w:rsidR="007953D4" w:rsidRDefault="007953D4" w:rsidP="0058454A"/>
    <w:p w14:paraId="51CEC8DA" w14:textId="77777777" w:rsidR="00C93F38" w:rsidRDefault="00C93F38" w:rsidP="002D6505"/>
    <w:sectPr w:rsidR="00C93F38" w:rsidSect="00692ACE">
      <w:headerReference w:type="default" r:id="rId12"/>
      <w:type w:val="continuous"/>
      <w:pgSz w:w="12240" w:h="15840"/>
      <w:pgMar w:top="1440" w:right="1800" w:bottom="1440" w:left="1800" w:header="720" w:footer="720" w:gutter="0"/>
      <w:pgBorders>
        <w:top w:val="single" w:sz="4" w:space="1" w:color="auto"/>
        <w:bottom w:val="single" w:sz="4" w:space="1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9C227C" w14:textId="77777777" w:rsidR="00261692" w:rsidRDefault="00261692" w:rsidP="002D6505">
      <w:r>
        <w:separator/>
      </w:r>
    </w:p>
  </w:endnote>
  <w:endnote w:type="continuationSeparator" w:id="0">
    <w:p w14:paraId="41986773" w14:textId="77777777" w:rsidR="00261692" w:rsidRDefault="00261692" w:rsidP="002D6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F06BC2" w14:textId="77777777" w:rsidR="00261692" w:rsidRDefault="00261692" w:rsidP="002D6505">
      <w:r>
        <w:separator/>
      </w:r>
    </w:p>
  </w:footnote>
  <w:footnote w:type="continuationSeparator" w:id="0">
    <w:p w14:paraId="16D16E9D" w14:textId="77777777" w:rsidR="00261692" w:rsidRDefault="00261692" w:rsidP="002D650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55709D" w14:textId="15121060" w:rsidR="00166EB0" w:rsidRPr="003E2A7F" w:rsidRDefault="00166EB0" w:rsidP="003E2A7F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rPr>
        <w:u w:val="single"/>
      </w:rPr>
    </w:pPr>
    <w:r w:rsidRPr="003E2A7F">
      <w:rPr>
        <w:u w:val="single"/>
      </w:rPr>
      <w:t>Spr</w:t>
    </w:r>
    <w:r w:rsidR="00285C55">
      <w:rPr>
        <w:u w:val="single"/>
      </w:rPr>
      <w:t>ing 2018</w:t>
    </w:r>
    <w:r w:rsidR="00285C55">
      <w:rPr>
        <w:u w:val="single"/>
      </w:rPr>
      <w:tab/>
    </w:r>
    <w:r w:rsidR="00285C55">
      <w:rPr>
        <w:u w:val="single"/>
      </w:rPr>
      <w:tab/>
    </w:r>
    <w:r w:rsidR="00285C55">
      <w:rPr>
        <w:u w:val="single"/>
      </w:rPr>
      <w:tab/>
      <w:t>In Class Assignment 6</w:t>
    </w:r>
    <w:r w:rsidRPr="003E2A7F">
      <w:rPr>
        <w:u w:val="single"/>
      </w:rPr>
      <w:tab/>
    </w:r>
    <w:r w:rsidRPr="003E2A7F">
      <w:rPr>
        <w:u w:val="single"/>
      </w:rPr>
      <w:tab/>
      <w:t>Comp 175</w:t>
    </w:r>
    <w:r>
      <w:rPr>
        <w:u w:val="single"/>
      </w:rPr>
      <w:t xml:space="preserve"> - Graphics  </w:t>
    </w:r>
  </w:p>
  <w:p w14:paraId="61CE0C14" w14:textId="77777777" w:rsidR="00166EB0" w:rsidRDefault="00166EB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E0C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51409D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405C56D7"/>
    <w:multiLevelType w:val="multilevel"/>
    <w:tmpl w:val="F9D4E1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08352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">
    <w:nsid w:val="4F117E4A"/>
    <w:multiLevelType w:val="hybridMultilevel"/>
    <w:tmpl w:val="774E5EFC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5">
    <w:nsid w:val="58895B5C"/>
    <w:multiLevelType w:val="hybridMultilevel"/>
    <w:tmpl w:val="7416F7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F72686F"/>
    <w:multiLevelType w:val="hybridMultilevel"/>
    <w:tmpl w:val="81F28B90"/>
    <w:lvl w:ilvl="0" w:tplc="788651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DF4A84"/>
    <w:multiLevelType w:val="hybridMultilevel"/>
    <w:tmpl w:val="E3724E42"/>
    <w:lvl w:ilvl="0" w:tplc="CD3AB794">
      <w:start w:val="1"/>
      <w:numFmt w:val="decimal"/>
      <w:pStyle w:val="SourceCod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BC4B5F"/>
    <w:multiLevelType w:val="hybridMultilevel"/>
    <w:tmpl w:val="9D86C4FC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7"/>
  </w:num>
  <w:num w:numId="7">
    <w:abstractNumId w:val="2"/>
  </w:num>
  <w:num w:numId="8">
    <w:abstractNumId w:val="7"/>
    <w:lvlOverride w:ilvl="0">
      <w:startOverride w:val="1"/>
    </w:lvlOverride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505"/>
    <w:rsid w:val="00001594"/>
    <w:rsid w:val="000937EA"/>
    <w:rsid w:val="000B62EA"/>
    <w:rsid w:val="000E31A0"/>
    <w:rsid w:val="000E6C72"/>
    <w:rsid w:val="000E7C95"/>
    <w:rsid w:val="000F0144"/>
    <w:rsid w:val="00115BDD"/>
    <w:rsid w:val="001240BB"/>
    <w:rsid w:val="00166EB0"/>
    <w:rsid w:val="00186407"/>
    <w:rsid w:val="001933F1"/>
    <w:rsid w:val="001939F7"/>
    <w:rsid w:val="00195782"/>
    <w:rsid w:val="00213589"/>
    <w:rsid w:val="00242F80"/>
    <w:rsid w:val="00261692"/>
    <w:rsid w:val="00285C55"/>
    <w:rsid w:val="002A142D"/>
    <w:rsid w:val="002D0D4D"/>
    <w:rsid w:val="002D6505"/>
    <w:rsid w:val="00301C4C"/>
    <w:rsid w:val="00374D3A"/>
    <w:rsid w:val="003D0471"/>
    <w:rsid w:val="003E2A7F"/>
    <w:rsid w:val="00416EEB"/>
    <w:rsid w:val="004235E6"/>
    <w:rsid w:val="004313FA"/>
    <w:rsid w:val="00470E03"/>
    <w:rsid w:val="0049783B"/>
    <w:rsid w:val="004A5672"/>
    <w:rsid w:val="004B45E3"/>
    <w:rsid w:val="004C664A"/>
    <w:rsid w:val="004D02DC"/>
    <w:rsid w:val="004D4F80"/>
    <w:rsid w:val="0052259D"/>
    <w:rsid w:val="0058454A"/>
    <w:rsid w:val="00584561"/>
    <w:rsid w:val="00591759"/>
    <w:rsid w:val="00597C3F"/>
    <w:rsid w:val="005E01BD"/>
    <w:rsid w:val="00611797"/>
    <w:rsid w:val="006215D6"/>
    <w:rsid w:val="00662E0F"/>
    <w:rsid w:val="00692ACE"/>
    <w:rsid w:val="00707A5A"/>
    <w:rsid w:val="00715B89"/>
    <w:rsid w:val="00742BAD"/>
    <w:rsid w:val="00774BAC"/>
    <w:rsid w:val="007953D4"/>
    <w:rsid w:val="007A09FD"/>
    <w:rsid w:val="007B1095"/>
    <w:rsid w:val="008248DE"/>
    <w:rsid w:val="008426C7"/>
    <w:rsid w:val="00860479"/>
    <w:rsid w:val="00861531"/>
    <w:rsid w:val="0086734A"/>
    <w:rsid w:val="008A63A0"/>
    <w:rsid w:val="008A682C"/>
    <w:rsid w:val="008B775A"/>
    <w:rsid w:val="008D6694"/>
    <w:rsid w:val="00914951"/>
    <w:rsid w:val="00932D5F"/>
    <w:rsid w:val="0096271E"/>
    <w:rsid w:val="00990D16"/>
    <w:rsid w:val="0099400B"/>
    <w:rsid w:val="009E5625"/>
    <w:rsid w:val="009F0EF5"/>
    <w:rsid w:val="00A2202D"/>
    <w:rsid w:val="00A51853"/>
    <w:rsid w:val="00A52EA0"/>
    <w:rsid w:val="00A71A22"/>
    <w:rsid w:val="00AA6748"/>
    <w:rsid w:val="00AC2CD8"/>
    <w:rsid w:val="00AF4A81"/>
    <w:rsid w:val="00B5177E"/>
    <w:rsid w:val="00B522A0"/>
    <w:rsid w:val="00B73F4D"/>
    <w:rsid w:val="00B744F4"/>
    <w:rsid w:val="00BD0F50"/>
    <w:rsid w:val="00BF1A5C"/>
    <w:rsid w:val="00C148C8"/>
    <w:rsid w:val="00C32D44"/>
    <w:rsid w:val="00C404BA"/>
    <w:rsid w:val="00C54A75"/>
    <w:rsid w:val="00C64E00"/>
    <w:rsid w:val="00C761C3"/>
    <w:rsid w:val="00C825D6"/>
    <w:rsid w:val="00C93F38"/>
    <w:rsid w:val="00CD3F07"/>
    <w:rsid w:val="00D075EB"/>
    <w:rsid w:val="00D07BC1"/>
    <w:rsid w:val="00DA6122"/>
    <w:rsid w:val="00DA775B"/>
    <w:rsid w:val="00E0003C"/>
    <w:rsid w:val="00E016D3"/>
    <w:rsid w:val="00E11D53"/>
    <w:rsid w:val="00E3325E"/>
    <w:rsid w:val="00E41CB6"/>
    <w:rsid w:val="00E4490F"/>
    <w:rsid w:val="00E451B7"/>
    <w:rsid w:val="00E56ECD"/>
    <w:rsid w:val="00E60368"/>
    <w:rsid w:val="00E7119C"/>
    <w:rsid w:val="00E816A9"/>
    <w:rsid w:val="00EB73FF"/>
    <w:rsid w:val="00EC6D73"/>
    <w:rsid w:val="00ED5A45"/>
    <w:rsid w:val="00EE5B76"/>
    <w:rsid w:val="00EF0BBE"/>
    <w:rsid w:val="00F149E6"/>
    <w:rsid w:val="00F617CA"/>
    <w:rsid w:val="00F72CF6"/>
    <w:rsid w:val="00F806BB"/>
    <w:rsid w:val="00FC5ED8"/>
    <w:rsid w:val="00FC739C"/>
    <w:rsid w:val="00FD46C9"/>
    <w:rsid w:val="00FE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245DF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65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6505"/>
  </w:style>
  <w:style w:type="paragraph" w:styleId="Footer">
    <w:name w:val="footer"/>
    <w:basedOn w:val="Normal"/>
    <w:link w:val="FooterChar"/>
    <w:uiPriority w:val="99"/>
    <w:unhideWhenUsed/>
    <w:rsid w:val="002D65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6505"/>
  </w:style>
  <w:style w:type="paragraph" w:styleId="BalloonText">
    <w:name w:val="Balloon Text"/>
    <w:basedOn w:val="Normal"/>
    <w:link w:val="BalloonTextChar"/>
    <w:uiPriority w:val="99"/>
    <w:semiHidden/>
    <w:unhideWhenUsed/>
    <w:rsid w:val="00242F8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F80"/>
    <w:rPr>
      <w:rFonts w:ascii="Lucida Grande" w:hAnsi="Lucida Grande"/>
      <w:sz w:val="18"/>
      <w:szCs w:val="18"/>
    </w:rPr>
  </w:style>
  <w:style w:type="paragraph" w:customStyle="1" w:styleId="Highlight">
    <w:name w:val="Highlight"/>
    <w:basedOn w:val="Normal"/>
    <w:qFormat/>
    <w:rsid w:val="00416EE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0E0E0"/>
    </w:pPr>
  </w:style>
  <w:style w:type="paragraph" w:styleId="ListParagraph">
    <w:name w:val="List Paragraph"/>
    <w:basedOn w:val="Normal"/>
    <w:uiPriority w:val="34"/>
    <w:qFormat/>
    <w:rsid w:val="003E2A7F"/>
    <w:pPr>
      <w:ind w:left="720"/>
      <w:contextualSpacing/>
    </w:pPr>
  </w:style>
  <w:style w:type="paragraph" w:customStyle="1" w:styleId="SourceCode">
    <w:name w:val="SourceCode"/>
    <w:basedOn w:val="Normal"/>
    <w:autoRedefine/>
    <w:qFormat/>
    <w:rsid w:val="00B5177E"/>
    <w:pPr>
      <w:numPr>
        <w:numId w:val="6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ind w:left="360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C825D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825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93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http://pomax.github.io/bezierinfo/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://www.cs.tufts.edu/comp/150VIZ/support/spline" TargetMode="External"/><Relationship Id="rId10" Type="http://schemas.openxmlformats.org/officeDocument/2006/relationships/hyperlink" Target="http://www.cs.tufts.edu/comp/150VIZ/support/spl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F5FB889-9316-CA43-831A-3D2C966C8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402</Words>
  <Characters>2294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Microsoft Office User</cp:lastModifiedBy>
  <cp:revision>2</cp:revision>
  <dcterms:created xsi:type="dcterms:W3CDTF">2018-03-12T17:24:00Z</dcterms:created>
  <dcterms:modified xsi:type="dcterms:W3CDTF">2018-03-12T17:24:00Z</dcterms:modified>
</cp:coreProperties>
</file>