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06DA378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7C91005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083E421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6E09541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76ECF8F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r w:rsidR="00562198">
        <w:rPr>
          <w:lang w:val="fr-CA"/>
        </w:rPr>
        <w:t xml:space="preserve"> </w:t>
      </w:r>
    </w:p>
    <w:p w14:paraId="1F2BD8BB" w14:textId="7C18BF9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5C7A571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 de dossier du travailleur : </w:t>
      </w:r>
    </w:p>
    <w:p w14:paraId="56E5BEC3" w14:textId="5C6D2FA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43EA1BF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CC7DD1">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5E72D811" w14:textId="65B4BDC1" w:rsidR="00C33AF3" w:rsidRPr="00C33AF3" w:rsidRDefault="00C33AF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C33AF3">
        <w:rPr>
          <w:b/>
          <w:bCs/>
          <w:lang w:val="fr-CA"/>
        </w:rPr>
        <w:t xml:space="preserve">DATE de l’expertise : </w:t>
      </w:r>
      <w:r w:rsidR="00673484">
        <w:rPr>
          <w:b/>
          <w:bCs/>
          <w:lang w:val="fr-CA"/>
        </w:rPr>
        <w:t>2024-04-11</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54EAEA14" w14:textId="77777777" w:rsidR="00562198" w:rsidRDefault="00562198" w:rsidP="00562198">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441AA369" w:rsidR="00E74F26" w:rsidRDefault="00E74F26" w:rsidP="00E74F26">
      <w:pPr>
        <w:ind w:firstLine="720"/>
        <w:rPr>
          <w:lang w:val="fr-CA"/>
        </w:rPr>
      </w:pPr>
    </w:p>
    <w:p w14:paraId="4CFBD8E6" w14:textId="48022329" w:rsidR="00EB006F" w:rsidRPr="00114013" w:rsidRDefault="00673484" w:rsidP="00E74F26">
      <w:pPr>
        <w:ind w:firstLine="720"/>
        <w:rPr>
          <w:lang w:val="fr-CA"/>
        </w:rPr>
      </w:pPr>
      <w:r>
        <w:rPr>
          <w:lang w:val="fr-CA"/>
        </w:rPr>
        <w:t>Bursite rotulienne au genou gauche et cellulite à la jambe gauche.</w:t>
      </w:r>
    </w:p>
    <w:p w14:paraId="245513AA" w14:textId="77777777" w:rsidR="00E74F26" w:rsidRDefault="00E74F26"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63CB03DF"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clinique du </w:t>
      </w:r>
      <w:r w:rsidR="00055E59">
        <w:rPr>
          <w:lang w:val="fr-CA"/>
        </w:rPr>
        <w:t>Médicale de l’Or et des Bois,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49126C1B" w14:textId="7E605DCC" w:rsidR="00CC7DD1"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F35F68">
        <w:rPr>
          <w:lang w:val="fr-CA"/>
        </w:rPr>
        <w:t>e</w:t>
      </w:r>
      <w:r w:rsidR="00CC7DD1">
        <w:rPr>
          <w:lang w:val="fr-CA"/>
        </w:rPr>
        <w:t xml:space="preserve"> travailleu</w:t>
      </w:r>
      <w:r w:rsidR="00F35F68">
        <w:rPr>
          <w:lang w:val="fr-CA"/>
        </w:rPr>
        <w:t>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w:t>
      </w:r>
      <w:r w:rsidR="00CC7DD1">
        <w:rPr>
          <w:lang w:val="fr-CA"/>
        </w:rPr>
        <w:t>.</w:t>
      </w:r>
    </w:p>
    <w:p w14:paraId="14C95DF8" w14:textId="77777777" w:rsidR="00CC7DD1" w:rsidRDefault="00CC7DD1" w:rsidP="00E90331">
      <w:pPr>
        <w:ind w:left="720"/>
        <w:jc w:val="both"/>
        <w:rPr>
          <w:lang w:val="fr-CA"/>
        </w:rPr>
      </w:pPr>
    </w:p>
    <w:p w14:paraId="40F0C120" w14:textId="51FB4881"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F35F68">
        <w:rPr>
          <w:lang w:val="fr-CA"/>
        </w:rPr>
        <w:t>’il</w:t>
      </w:r>
      <w:r w:rsidRPr="00114013">
        <w:rPr>
          <w:lang w:val="fr-CA"/>
        </w:rPr>
        <w:t xml:space="preserve"> avait d’autres commentaires ou informations à nous divulguer. </w:t>
      </w:r>
      <w:r w:rsidRPr="00E90331">
        <w:rPr>
          <w:lang w:val="fr-CA"/>
        </w:rPr>
        <w:t>Ce derni</w:t>
      </w:r>
      <w:r w:rsidR="00F35F68">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CD5F07" w:rsidRDefault="00114013" w:rsidP="00114013">
      <w:pPr>
        <w:rPr>
          <w:lang w:val="fr-CA"/>
        </w:rPr>
      </w:pPr>
    </w:p>
    <w:p w14:paraId="62735B2B" w14:textId="18DDACB2" w:rsidR="00114013" w:rsidRPr="00CD5F07"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CD5F07">
        <w:rPr>
          <w:lang w:val="fr-CA"/>
        </w:rPr>
        <w:tab/>
      </w:r>
      <w:r w:rsidRPr="00CD5F07">
        <w:rPr>
          <w:u w:val="single"/>
          <w:lang w:val="fr-CA"/>
        </w:rPr>
        <w:t>4. Identification</w:t>
      </w:r>
    </w:p>
    <w:p w14:paraId="7B45C2B9" w14:textId="77777777" w:rsidR="00E90331" w:rsidRPr="00CD5F07" w:rsidRDefault="00E90331">
      <w:pPr>
        <w:rPr>
          <w:lang w:val="fr-CA"/>
        </w:rPr>
      </w:pPr>
      <w:r w:rsidRPr="00CD5F07">
        <w:rPr>
          <w:lang w:val="fr-CA"/>
        </w:rPr>
        <w:tab/>
      </w:r>
    </w:p>
    <w:p w14:paraId="0B36EAAE" w14:textId="5C968F62" w:rsidR="00E90331" w:rsidRDefault="00E90331" w:rsidP="00E90331">
      <w:pPr>
        <w:ind w:firstLine="720"/>
        <w:rPr>
          <w:lang w:val="fr-CA"/>
        </w:rPr>
      </w:pPr>
      <w:r w:rsidRPr="00E90331">
        <w:rPr>
          <w:lang w:val="fr-CA"/>
        </w:rPr>
        <w:t xml:space="preserve">Âge : Il s’agit d’un </w:t>
      </w:r>
      <w:r w:rsidR="00F35F68">
        <w:rPr>
          <w:lang w:val="fr-CA"/>
        </w:rPr>
        <w:t>homme</w:t>
      </w:r>
      <w:r w:rsidRPr="00E90331">
        <w:rPr>
          <w:lang w:val="fr-CA"/>
        </w:rPr>
        <w:t xml:space="preserve"> </w:t>
      </w:r>
      <w:r>
        <w:rPr>
          <w:lang w:val="fr-CA"/>
        </w:rPr>
        <w:t>de</w:t>
      </w:r>
      <w:r w:rsidR="00F35F68">
        <w:rPr>
          <w:lang w:val="fr-CA"/>
        </w:rPr>
        <w:t xml:space="preserve"> 43 ans</w:t>
      </w:r>
      <w:r w:rsidR="00CC7DD1">
        <w:rPr>
          <w:lang w:val="fr-CA"/>
        </w:rPr>
        <w:t>.</w:t>
      </w:r>
    </w:p>
    <w:p w14:paraId="329507A8" w14:textId="2DFA8700" w:rsidR="00E90331" w:rsidRDefault="00E90331">
      <w:pPr>
        <w:rPr>
          <w:lang w:val="fr-CA"/>
        </w:rPr>
      </w:pPr>
      <w:r>
        <w:rPr>
          <w:lang w:val="fr-CA"/>
        </w:rPr>
        <w:tab/>
        <w:t xml:space="preserve">Dominance : </w:t>
      </w:r>
      <w:r w:rsidR="00F35F68">
        <w:rPr>
          <w:lang w:val="fr-CA"/>
        </w:rPr>
        <w:t>Il</w:t>
      </w:r>
      <w:r>
        <w:rPr>
          <w:lang w:val="fr-CA"/>
        </w:rPr>
        <w:t xml:space="preserve"> est </w:t>
      </w:r>
      <w:r w:rsidR="00F35F68">
        <w:rPr>
          <w:lang w:val="fr-CA"/>
        </w:rPr>
        <w:t>droitier</w:t>
      </w:r>
      <w:r w:rsidR="00CC7DD1">
        <w:rPr>
          <w:lang w:val="fr-CA"/>
        </w:rPr>
        <w:t>.</w:t>
      </w:r>
    </w:p>
    <w:p w14:paraId="51D4F8DB" w14:textId="6E9B7433" w:rsidR="00E90331" w:rsidRDefault="00E90331" w:rsidP="00E90331">
      <w:pPr>
        <w:ind w:left="709"/>
        <w:rPr>
          <w:lang w:val="fr-CA"/>
        </w:rPr>
      </w:pPr>
      <w:r>
        <w:rPr>
          <w:lang w:val="fr-CA"/>
        </w:rPr>
        <w:tab/>
        <w:t xml:space="preserve">Emploi : </w:t>
      </w:r>
      <w:r w:rsidR="00F35F68">
        <w:rPr>
          <w:lang w:val="fr-CA"/>
        </w:rPr>
        <w:t>Il</w:t>
      </w:r>
      <w:r>
        <w:rPr>
          <w:lang w:val="fr-CA"/>
        </w:rPr>
        <w:t xml:space="preserve"> </w:t>
      </w:r>
      <w:r w:rsidR="00CC7DD1">
        <w:rPr>
          <w:lang w:val="fr-CA"/>
        </w:rPr>
        <w:t xml:space="preserve">travaille </w:t>
      </w:r>
      <w:r>
        <w:rPr>
          <w:lang w:val="fr-CA"/>
        </w:rPr>
        <w:t xml:space="preserve">comme </w:t>
      </w:r>
      <w:r w:rsidR="00F35F68">
        <w:rPr>
          <w:lang w:val="fr-CA"/>
        </w:rPr>
        <w:t xml:space="preserve">ouvrier spécialisé </w:t>
      </w:r>
      <w:r>
        <w:rPr>
          <w:lang w:val="fr-CA"/>
        </w:rPr>
        <w:t>à l’emploi d</w:t>
      </w:r>
      <w:r w:rsidR="00CC7DD1">
        <w:rPr>
          <w:lang w:val="fr-CA"/>
        </w:rPr>
        <w:t xml:space="preserve">e </w:t>
      </w:r>
      <w:r w:rsidR="00F35F68">
        <w:rPr>
          <w:lang w:val="fr-CA"/>
        </w:rPr>
        <w:t xml:space="preserve">la Ville d’Amos </w:t>
      </w:r>
      <w:r>
        <w:rPr>
          <w:lang w:val="fr-CA"/>
        </w:rPr>
        <w:t>depuis</w:t>
      </w:r>
      <w:r w:rsidR="00F35F68">
        <w:rPr>
          <w:lang w:val="fr-CA"/>
        </w:rPr>
        <w:t xml:space="preserve"> janvier 2014</w:t>
      </w:r>
      <w:r w:rsidR="00CC7DD1">
        <w:rPr>
          <w:lang w:val="fr-CA"/>
        </w:rPr>
        <w:t>.</w:t>
      </w:r>
    </w:p>
    <w:p w14:paraId="701D54CF" w14:textId="32580EA5" w:rsidR="00E90331" w:rsidRDefault="00F35F68" w:rsidP="00E90331">
      <w:pPr>
        <w:ind w:left="709"/>
        <w:rPr>
          <w:lang w:val="fr-CA"/>
        </w:rPr>
      </w:pPr>
      <w:r>
        <w:rPr>
          <w:lang w:val="fr-CA"/>
        </w:rPr>
        <w:t>Il</w:t>
      </w:r>
      <w:r w:rsidR="00E90331">
        <w:rPr>
          <w:lang w:val="fr-CA"/>
        </w:rPr>
        <w:t xml:space="preserve"> travaille à temps complet soit </w:t>
      </w:r>
      <w:r>
        <w:rPr>
          <w:lang w:val="fr-CA"/>
        </w:rPr>
        <w:t>40</w:t>
      </w:r>
      <w:r w:rsidR="00CC7DD1">
        <w:rPr>
          <w:lang w:val="fr-CA"/>
        </w:rPr>
        <w:t xml:space="preserve"> </w:t>
      </w:r>
      <w:r w:rsidR="00E90331">
        <w:rPr>
          <w:lang w:val="fr-CA"/>
        </w:rPr>
        <w:t>heures par semaine</w:t>
      </w:r>
    </w:p>
    <w:p w14:paraId="65540C37" w14:textId="17F0E743" w:rsidR="00E90331" w:rsidRDefault="00F35F68" w:rsidP="00E90331">
      <w:pPr>
        <w:ind w:left="709"/>
        <w:rPr>
          <w:lang w:val="fr-CA"/>
        </w:rPr>
      </w:pPr>
      <w:r>
        <w:rPr>
          <w:lang w:val="fr-CA"/>
        </w:rPr>
        <w:t>Il</w:t>
      </w:r>
      <w:r w:rsidR="00E90331">
        <w:rPr>
          <w:lang w:val="fr-CA"/>
        </w:rPr>
        <w:t xml:space="preserve"> est </w:t>
      </w:r>
      <w:r w:rsidR="00CC7DD1">
        <w:rPr>
          <w:lang w:val="fr-CA"/>
        </w:rPr>
        <w:t>de retour à son travail régulier à temps plein depuis</w:t>
      </w:r>
      <w:r>
        <w:rPr>
          <w:lang w:val="fr-CA"/>
        </w:rPr>
        <w:t xml:space="preserve"> août 2022</w:t>
      </w:r>
      <w:r w:rsidR="00FE798D">
        <w:rPr>
          <w:lang w:val="fr-CA"/>
        </w:rPr>
        <w:t>,</w:t>
      </w:r>
      <w:r>
        <w:rPr>
          <w:lang w:val="fr-CA"/>
        </w:rPr>
        <w:t xml:space="preserve"> qu’il tolère bien</w:t>
      </w:r>
      <w:r w:rsidR="00CC7DD1">
        <w:rPr>
          <w:lang w:val="fr-CA"/>
        </w:rPr>
        <w:t>.</w:t>
      </w:r>
    </w:p>
    <w:p w14:paraId="1D1B5D7A" w14:textId="77777777" w:rsidR="00CC7DD1" w:rsidRDefault="00CC7DD1" w:rsidP="00E90331">
      <w:pPr>
        <w:ind w:left="709"/>
        <w:rPr>
          <w:lang w:val="fr-CA"/>
        </w:rPr>
      </w:pPr>
    </w:p>
    <w:p w14:paraId="00BC6D4F" w14:textId="77777777" w:rsidR="00CC7DD1" w:rsidRDefault="00CC7DD1" w:rsidP="00E90331">
      <w:pPr>
        <w:ind w:left="709"/>
        <w:rPr>
          <w:lang w:val="fr-CA"/>
        </w:rPr>
      </w:pPr>
    </w:p>
    <w:p w14:paraId="1C8AD403" w14:textId="77777777" w:rsidR="00CC7DD1" w:rsidRDefault="00CC7DD1" w:rsidP="00E90331">
      <w:pPr>
        <w:ind w:left="709"/>
        <w:rPr>
          <w:lang w:val="fr-CA"/>
        </w:rPr>
      </w:pPr>
    </w:p>
    <w:p w14:paraId="78EBED7F" w14:textId="77777777" w:rsidR="00CC7DD1" w:rsidRDefault="00CC7DD1" w:rsidP="00E90331">
      <w:pPr>
        <w:ind w:left="709"/>
        <w:rPr>
          <w:lang w:val="fr-CA"/>
        </w:rPr>
      </w:pPr>
    </w:p>
    <w:p w14:paraId="276DEC03" w14:textId="77777777" w:rsidR="00CC7DD1" w:rsidRDefault="00CC7DD1" w:rsidP="00E90331">
      <w:pPr>
        <w:ind w:left="709"/>
        <w:rPr>
          <w:lang w:val="fr-CA"/>
        </w:rPr>
      </w:pPr>
    </w:p>
    <w:p w14:paraId="7135F3CC" w14:textId="77777777" w:rsidR="00562198" w:rsidRDefault="00562198" w:rsidP="00E90331">
      <w:pPr>
        <w:ind w:left="709"/>
        <w:rPr>
          <w:lang w:val="fr-CA"/>
        </w:rPr>
      </w:pPr>
    </w:p>
    <w:p w14:paraId="73E06076" w14:textId="77777777" w:rsidR="00562198" w:rsidRDefault="00562198" w:rsidP="00E90331">
      <w:pPr>
        <w:ind w:left="709"/>
        <w:rPr>
          <w:lang w:val="fr-CA"/>
        </w:rPr>
      </w:pPr>
    </w:p>
    <w:p w14:paraId="7B087835" w14:textId="0EF8905A" w:rsidR="00E90331" w:rsidRDefault="00E90331"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1A6D6932" w:rsidR="00E90331" w:rsidRDefault="00E90331" w:rsidP="00E90331">
      <w:pPr>
        <w:ind w:left="709"/>
        <w:rPr>
          <w:lang w:val="fr-CA"/>
        </w:rPr>
      </w:pPr>
      <w:r>
        <w:rPr>
          <w:lang w:val="fr-CA"/>
        </w:rPr>
        <w:t>Médicaux :</w:t>
      </w:r>
      <w:r w:rsidR="00565A1F">
        <w:rPr>
          <w:lang w:val="fr-CA"/>
        </w:rPr>
        <w:t xml:space="preserve"> AVC 2018, dyslipidémie</w:t>
      </w:r>
    </w:p>
    <w:p w14:paraId="2098DA7D" w14:textId="72E3FF98" w:rsidR="00E90331" w:rsidRDefault="00E90331" w:rsidP="00E90331">
      <w:pPr>
        <w:ind w:left="709"/>
        <w:rPr>
          <w:lang w:val="fr-CA"/>
        </w:rPr>
      </w:pPr>
      <w:r>
        <w:rPr>
          <w:lang w:val="fr-CA"/>
        </w:rPr>
        <w:t xml:space="preserve">Chirurgicaux : </w:t>
      </w:r>
      <w:r w:rsidR="00565A1F">
        <w:rPr>
          <w:lang w:val="fr-CA"/>
        </w:rPr>
        <w:t>Aucun</w:t>
      </w:r>
    </w:p>
    <w:p w14:paraId="050B0EFC" w14:textId="5CA053E2" w:rsidR="00E90331" w:rsidRDefault="00E90331" w:rsidP="00E90331">
      <w:pPr>
        <w:ind w:left="709"/>
        <w:rPr>
          <w:lang w:val="fr-CA"/>
        </w:rPr>
      </w:pPr>
      <w:r>
        <w:rPr>
          <w:lang w:val="fr-CA"/>
        </w:rPr>
        <w:t>Au site et au pourtour de la lésion :</w:t>
      </w:r>
      <w:r w:rsidR="00565A1F">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042AF489" w:rsidR="00E90331" w:rsidRDefault="00E90331" w:rsidP="00565A1F">
      <w:pPr>
        <w:ind w:left="1440"/>
        <w:rPr>
          <w:lang w:val="fr-CA"/>
        </w:rPr>
      </w:pPr>
      <w:r>
        <w:rPr>
          <w:lang w:val="fr-CA"/>
        </w:rPr>
        <w:t>CNESST :</w:t>
      </w:r>
      <w:r w:rsidR="00565A1F">
        <w:rPr>
          <w:lang w:val="fr-CA"/>
        </w:rPr>
        <w:t xml:space="preserve"> Lacération à la tête le 29 juillet 2021 consolidée sans APIPP et LF. À plusieurs reprises, corps étrangers dans les yeux sans séquelle.</w:t>
      </w:r>
    </w:p>
    <w:p w14:paraId="3D7FBBEA" w14:textId="6CBB9144" w:rsidR="00E90331" w:rsidRDefault="00E90331" w:rsidP="00E90331">
      <w:pPr>
        <w:ind w:left="709"/>
        <w:rPr>
          <w:lang w:val="fr-CA"/>
        </w:rPr>
      </w:pPr>
      <w:r>
        <w:rPr>
          <w:lang w:val="fr-CA"/>
        </w:rPr>
        <w:tab/>
      </w:r>
      <w:r>
        <w:rPr>
          <w:lang w:val="fr-CA"/>
        </w:rPr>
        <w:tab/>
        <w:t xml:space="preserve">SAAQ : </w:t>
      </w:r>
      <w:r w:rsidR="00565A1F">
        <w:rPr>
          <w:lang w:val="fr-CA"/>
        </w:rPr>
        <w:t>Aucun</w:t>
      </w:r>
    </w:p>
    <w:p w14:paraId="627105A9" w14:textId="7555A661" w:rsidR="00E90331" w:rsidRDefault="00E90331" w:rsidP="00E90331">
      <w:pPr>
        <w:ind w:left="709"/>
        <w:rPr>
          <w:lang w:val="fr-CA"/>
        </w:rPr>
      </w:pPr>
      <w:r>
        <w:rPr>
          <w:lang w:val="fr-CA"/>
        </w:rPr>
        <w:tab/>
      </w:r>
      <w:r>
        <w:rPr>
          <w:lang w:val="fr-CA"/>
        </w:rPr>
        <w:tab/>
        <w:t xml:space="preserve">Autres : </w:t>
      </w:r>
      <w:r w:rsidR="00565A1F">
        <w:rPr>
          <w:lang w:val="fr-CA"/>
        </w:rPr>
        <w:t>Aucun</w:t>
      </w:r>
    </w:p>
    <w:p w14:paraId="6D4C643C" w14:textId="76475143" w:rsidR="00E90331" w:rsidRDefault="00E90331" w:rsidP="00E90331">
      <w:pPr>
        <w:ind w:left="709"/>
        <w:rPr>
          <w:lang w:val="fr-CA"/>
        </w:rPr>
      </w:pPr>
      <w:r>
        <w:rPr>
          <w:lang w:val="fr-CA"/>
        </w:rPr>
        <w:t xml:space="preserve">Allergie : </w:t>
      </w:r>
      <w:r w:rsidR="00565A1F">
        <w:rPr>
          <w:lang w:val="fr-CA"/>
        </w:rPr>
        <w:t>Sulfamides</w:t>
      </w:r>
    </w:p>
    <w:p w14:paraId="61222D82" w14:textId="7F92AE41" w:rsidR="00E90331" w:rsidRDefault="00E90331" w:rsidP="00E90331">
      <w:pPr>
        <w:ind w:left="709"/>
        <w:rPr>
          <w:lang w:val="fr-CA"/>
        </w:rPr>
      </w:pPr>
      <w:r>
        <w:rPr>
          <w:lang w:val="fr-CA"/>
        </w:rPr>
        <w:t xml:space="preserve">Tabac : </w:t>
      </w:r>
      <w:r w:rsidR="00565A1F">
        <w:rPr>
          <w:lang w:val="fr-CA"/>
        </w:rPr>
        <w:t>Négatif</w:t>
      </w:r>
      <w:r w:rsidR="00565A1F">
        <w:rPr>
          <w:lang w:val="fr-CA"/>
        </w:rPr>
        <w:tab/>
      </w:r>
      <w:r>
        <w:rPr>
          <w:lang w:val="fr-CA"/>
        </w:rPr>
        <w:tab/>
        <w:t xml:space="preserve">Cannabis : </w:t>
      </w:r>
      <w:r w:rsidR="00565A1F">
        <w:rPr>
          <w:lang w:val="fr-CA"/>
        </w:rPr>
        <w:t>Négatif</w:t>
      </w:r>
      <w:r w:rsidR="00565A1F">
        <w:rPr>
          <w:lang w:val="fr-CA"/>
        </w:rPr>
        <w:tab/>
      </w:r>
      <w:r>
        <w:rPr>
          <w:lang w:val="fr-CA"/>
        </w:rPr>
        <w:tab/>
      </w:r>
      <w:r>
        <w:rPr>
          <w:lang w:val="fr-CA"/>
        </w:rPr>
        <w:tab/>
        <w:t xml:space="preserve">Alcool : </w:t>
      </w:r>
      <w:r w:rsidR="00565A1F">
        <w:rPr>
          <w:lang w:val="fr-CA"/>
        </w:rPr>
        <w:t>Occasionnel</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691C24D4" w:rsidR="006048F3" w:rsidRDefault="00565A1F" w:rsidP="00E90331">
      <w:pPr>
        <w:ind w:left="709"/>
        <w:rPr>
          <w:lang w:val="fr-CA"/>
        </w:rPr>
      </w:pPr>
      <w:r>
        <w:rPr>
          <w:lang w:val="fr-CA"/>
        </w:rPr>
        <w:br/>
        <w:t>Aucun pour la lésion au genou gauche.</w:t>
      </w:r>
    </w:p>
    <w:p w14:paraId="48E70F27" w14:textId="1F1ED98C" w:rsidR="00565A1F" w:rsidRDefault="00565A1F" w:rsidP="00E90331">
      <w:pPr>
        <w:ind w:left="709"/>
        <w:rPr>
          <w:lang w:val="fr-CA"/>
        </w:rPr>
      </w:pPr>
      <w:r>
        <w:rPr>
          <w:lang w:val="fr-CA"/>
        </w:rPr>
        <w:t>Aspirine</w:t>
      </w:r>
    </w:p>
    <w:p w14:paraId="4A97E6E1" w14:textId="77777777" w:rsidR="000E0FE7" w:rsidRDefault="000E0FE7"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30D269D" w14:textId="455804FC" w:rsidR="00565A1F" w:rsidRDefault="004C34FC" w:rsidP="006867D4">
      <w:pPr>
        <w:ind w:left="709"/>
        <w:jc w:val="both"/>
        <w:rPr>
          <w:lang w:val="fr-CA"/>
        </w:rPr>
      </w:pPr>
      <w:r>
        <w:rPr>
          <w:lang w:val="fr-CA"/>
        </w:rPr>
        <w:t xml:space="preserve">La fiche de réclamation du travailleur décrit l’événement suivant survenu le </w:t>
      </w:r>
      <w:r w:rsidRPr="004D55AB">
        <w:rPr>
          <w:b/>
          <w:bCs/>
          <w:lang w:val="fr-CA"/>
        </w:rPr>
        <w:t>31 mai 2022</w:t>
      </w:r>
      <w:r>
        <w:rPr>
          <w:lang w:val="fr-CA"/>
        </w:rPr>
        <w:t xml:space="preserve"> :</w:t>
      </w:r>
    </w:p>
    <w:p w14:paraId="6C3A4BBF" w14:textId="77777777" w:rsidR="004C34FC" w:rsidRDefault="004C34FC" w:rsidP="006867D4">
      <w:pPr>
        <w:ind w:left="709"/>
        <w:jc w:val="both"/>
        <w:rPr>
          <w:lang w:val="fr-CA"/>
        </w:rPr>
      </w:pPr>
    </w:p>
    <w:p w14:paraId="1F5C1477" w14:textId="347EE836" w:rsidR="004C34FC" w:rsidRDefault="004C34FC" w:rsidP="006867D4">
      <w:pPr>
        <w:ind w:left="709"/>
        <w:jc w:val="both"/>
        <w:rPr>
          <w:lang w:val="fr-CA"/>
        </w:rPr>
      </w:pPr>
      <w:r>
        <w:rPr>
          <w:lang w:val="fr-CA"/>
        </w:rPr>
        <w:t xml:space="preserve">« </w:t>
      </w:r>
      <w:r w:rsidRPr="004C34FC">
        <w:rPr>
          <w:i/>
          <w:iCs/>
          <w:lang w:val="fr-CA"/>
        </w:rPr>
        <w:t xml:space="preserve">Le 31 mai en PM je suis allé à la marina pour réparer les escaliers. Je suis rentré à </w:t>
      </w:r>
      <w:proofErr w:type="spellStart"/>
      <w:r w:rsidRPr="004C34FC">
        <w:rPr>
          <w:i/>
          <w:iCs/>
          <w:lang w:val="fr-CA"/>
        </w:rPr>
        <w:t>quattre</w:t>
      </w:r>
      <w:proofErr w:type="spellEnd"/>
      <w:r w:rsidRPr="004C34FC">
        <w:rPr>
          <w:i/>
          <w:iCs/>
          <w:lang w:val="fr-CA"/>
        </w:rPr>
        <w:t xml:space="preserve"> pattes sous l’escalier pour là soulever une roche qui as planté dans le genou gauche je l’ai retiré rapidement et j’ai continué mon travail. Le soir même j’ai ressenti une légère douleur au genou gauche </w:t>
      </w:r>
      <w:proofErr w:type="spellStart"/>
      <w:r w:rsidRPr="004C34FC">
        <w:rPr>
          <w:i/>
          <w:iCs/>
          <w:lang w:val="fr-CA"/>
        </w:rPr>
        <w:t>commu</w:t>
      </w:r>
      <w:proofErr w:type="spellEnd"/>
      <w:r w:rsidRPr="004C34FC">
        <w:rPr>
          <w:i/>
          <w:iCs/>
          <w:lang w:val="fr-CA"/>
        </w:rPr>
        <w:t xml:space="preserve"> un bleu. Le 1</w:t>
      </w:r>
      <w:r w:rsidRPr="004C34FC">
        <w:rPr>
          <w:i/>
          <w:iCs/>
          <w:vertAlign w:val="superscript"/>
          <w:lang w:val="fr-CA"/>
        </w:rPr>
        <w:t>er</w:t>
      </w:r>
      <w:r w:rsidRPr="004C34FC">
        <w:rPr>
          <w:i/>
          <w:iCs/>
          <w:lang w:val="fr-CA"/>
        </w:rPr>
        <w:t xml:space="preserve"> juin </w:t>
      </w:r>
      <w:proofErr w:type="gramStart"/>
      <w:r w:rsidRPr="004C34FC">
        <w:rPr>
          <w:i/>
          <w:iCs/>
          <w:lang w:val="fr-CA"/>
        </w:rPr>
        <w:t>suite à</w:t>
      </w:r>
      <w:proofErr w:type="gramEnd"/>
      <w:r w:rsidRPr="004C34FC">
        <w:rPr>
          <w:i/>
          <w:iCs/>
          <w:lang w:val="fr-CA"/>
        </w:rPr>
        <w:t xml:space="preserve"> l’enflure j’ai consulté à l’hôpital.</w:t>
      </w:r>
      <w:r>
        <w:rPr>
          <w:lang w:val="fr-CA"/>
        </w:rPr>
        <w:t xml:space="preserve"> »</w:t>
      </w:r>
    </w:p>
    <w:p w14:paraId="0D5AFB77" w14:textId="77777777" w:rsidR="004C34FC" w:rsidRDefault="004C34FC" w:rsidP="006867D4">
      <w:pPr>
        <w:ind w:left="709"/>
        <w:jc w:val="both"/>
        <w:rPr>
          <w:lang w:val="fr-CA"/>
        </w:rPr>
      </w:pPr>
    </w:p>
    <w:p w14:paraId="6B49FF9F" w14:textId="3D4A11A6" w:rsidR="004C34FC" w:rsidRDefault="004C34FC" w:rsidP="006867D4">
      <w:pPr>
        <w:ind w:left="709"/>
        <w:jc w:val="both"/>
        <w:rPr>
          <w:lang w:val="fr-CA"/>
        </w:rPr>
      </w:pPr>
      <w:r>
        <w:rPr>
          <w:lang w:val="fr-CA"/>
        </w:rPr>
        <w:t>Le travailleur consulte</w:t>
      </w:r>
      <w:r w:rsidR="00265D2E">
        <w:rPr>
          <w:lang w:val="fr-CA"/>
        </w:rPr>
        <w:t xml:space="preserve"> le docteur Roch Matte, le 2 juin 2022. Il diagnostique une cellulite à la jambe gauche. Il prescrit des antibiotiques et maintient les travaux réguliers.</w:t>
      </w:r>
    </w:p>
    <w:p w14:paraId="6AFF0E02" w14:textId="77777777" w:rsidR="00265D2E" w:rsidRDefault="00265D2E" w:rsidP="006867D4">
      <w:pPr>
        <w:ind w:left="709"/>
        <w:jc w:val="both"/>
        <w:rPr>
          <w:lang w:val="fr-CA"/>
        </w:rPr>
      </w:pPr>
    </w:p>
    <w:p w14:paraId="263C005F" w14:textId="2CB76D2D" w:rsidR="00265D2E" w:rsidRDefault="00265D2E" w:rsidP="006867D4">
      <w:pPr>
        <w:ind w:left="709"/>
        <w:jc w:val="both"/>
        <w:rPr>
          <w:lang w:val="fr-CA"/>
        </w:rPr>
      </w:pPr>
      <w:r>
        <w:rPr>
          <w:lang w:val="fr-CA"/>
        </w:rPr>
        <w:t xml:space="preserve">Le travailleur rencontre le docteur </w:t>
      </w:r>
      <w:proofErr w:type="spellStart"/>
      <w:r>
        <w:rPr>
          <w:lang w:val="fr-CA"/>
        </w:rPr>
        <w:t>Touzin</w:t>
      </w:r>
      <w:proofErr w:type="spellEnd"/>
      <w:r>
        <w:rPr>
          <w:lang w:val="fr-CA"/>
        </w:rPr>
        <w:t>, le 5 juin 2022. Il diagnostique une bursite rotulienne surinfectée. Il prescrit des antibiotiques par voie intraveineuse. Il juge l’état clinique détérioré.</w:t>
      </w:r>
    </w:p>
    <w:p w14:paraId="2F96FCC9" w14:textId="77777777" w:rsidR="00265D2E" w:rsidRDefault="00265D2E" w:rsidP="006867D4">
      <w:pPr>
        <w:ind w:left="709"/>
        <w:jc w:val="both"/>
        <w:rPr>
          <w:lang w:val="fr-CA"/>
        </w:rPr>
      </w:pPr>
    </w:p>
    <w:p w14:paraId="305AA9D3" w14:textId="4026F9C8" w:rsidR="00265D2E" w:rsidRDefault="00265D2E" w:rsidP="006867D4">
      <w:pPr>
        <w:ind w:left="709"/>
        <w:jc w:val="both"/>
        <w:rPr>
          <w:lang w:val="fr-CA"/>
        </w:rPr>
      </w:pPr>
      <w:r>
        <w:rPr>
          <w:lang w:val="fr-CA"/>
        </w:rPr>
        <w:t>Le travailleur rencontre le docteur Dominique Garant, le 7 juin 2022. Elle diagnostique une bursite rotulienne surinfectée. Elle juge la condition clinique détérioré. Elle prescrit des restrictions de ne pas s’agenouillée sur sa jambe gauche. Elle prescrit des visites quotidiennes au centre hospitalier, car le travailleur est sous antibiotiques intraveineux.</w:t>
      </w:r>
    </w:p>
    <w:p w14:paraId="3DCA8185" w14:textId="77777777" w:rsidR="00265D2E" w:rsidRDefault="00265D2E" w:rsidP="006867D4">
      <w:pPr>
        <w:ind w:left="709"/>
        <w:jc w:val="both"/>
        <w:rPr>
          <w:lang w:val="fr-CA"/>
        </w:rPr>
      </w:pPr>
    </w:p>
    <w:p w14:paraId="16F64C12" w14:textId="5DDEF69D" w:rsidR="00265D2E" w:rsidRDefault="00265D2E" w:rsidP="006867D4">
      <w:pPr>
        <w:ind w:left="709"/>
        <w:jc w:val="both"/>
        <w:rPr>
          <w:lang w:val="fr-CA"/>
        </w:rPr>
      </w:pPr>
      <w:r>
        <w:rPr>
          <w:lang w:val="fr-CA"/>
        </w:rPr>
        <w:lastRenderedPageBreak/>
        <w:t>Le travailleur revoit le docteur Garant, le 8 juin 2022.</w:t>
      </w:r>
      <w:r w:rsidR="004D55AB">
        <w:rPr>
          <w:lang w:val="fr-CA"/>
        </w:rPr>
        <w:t xml:space="preserve"> E</w:t>
      </w:r>
      <w:r>
        <w:rPr>
          <w:lang w:val="fr-CA"/>
        </w:rPr>
        <w:t>lle juge la condition clinique détérioré avec une collection purulente au scan. Elle prescrit un arrêt de travail est réfère le travailleur en chirurgie orthopédique.</w:t>
      </w:r>
    </w:p>
    <w:p w14:paraId="1F6FFB1E" w14:textId="77777777" w:rsidR="00265D2E" w:rsidRDefault="00265D2E" w:rsidP="006867D4">
      <w:pPr>
        <w:ind w:left="709"/>
        <w:jc w:val="both"/>
        <w:rPr>
          <w:lang w:val="fr-CA"/>
        </w:rPr>
      </w:pPr>
    </w:p>
    <w:p w14:paraId="20E7102F" w14:textId="6963AA21" w:rsidR="00265D2E" w:rsidRDefault="00265D2E" w:rsidP="006867D4">
      <w:pPr>
        <w:ind w:left="709"/>
        <w:jc w:val="both"/>
        <w:rPr>
          <w:lang w:val="fr-CA"/>
        </w:rPr>
      </w:pPr>
      <w:r>
        <w:rPr>
          <w:lang w:val="fr-CA"/>
        </w:rPr>
        <w:t>Le travailleur revoit le docteur Garant, le 10 juin 2022.</w:t>
      </w:r>
      <w:r w:rsidR="004D55AB">
        <w:rPr>
          <w:lang w:val="fr-CA"/>
        </w:rPr>
        <w:t xml:space="preserve"> E</w:t>
      </w:r>
      <w:r>
        <w:rPr>
          <w:lang w:val="fr-CA"/>
        </w:rPr>
        <w:t>lle juge la condition clinique améliorée. Elle maintient l’arrêt de travail.</w:t>
      </w:r>
    </w:p>
    <w:p w14:paraId="5D8BEE2C" w14:textId="77777777" w:rsidR="00265D2E" w:rsidRDefault="00265D2E" w:rsidP="006867D4">
      <w:pPr>
        <w:ind w:left="709"/>
        <w:jc w:val="both"/>
        <w:rPr>
          <w:lang w:val="fr-CA"/>
        </w:rPr>
      </w:pPr>
    </w:p>
    <w:p w14:paraId="2C61C41B" w14:textId="36E89980" w:rsidR="00265D2E" w:rsidRDefault="00265D2E" w:rsidP="006867D4">
      <w:pPr>
        <w:ind w:left="709"/>
        <w:jc w:val="both"/>
        <w:rPr>
          <w:lang w:val="fr-CA"/>
        </w:rPr>
      </w:pPr>
      <w:r>
        <w:rPr>
          <w:lang w:val="fr-CA"/>
        </w:rPr>
        <w:t xml:space="preserve">Le travailleur revoit le docteur Garant, le 13 juin 2022. Elle juge la condition clinique améliorée. Elle note que l’infection est </w:t>
      </w:r>
      <w:r w:rsidR="004D55AB">
        <w:rPr>
          <w:lang w:val="fr-CA"/>
        </w:rPr>
        <w:t>résolue</w:t>
      </w:r>
      <w:r>
        <w:rPr>
          <w:lang w:val="fr-CA"/>
        </w:rPr>
        <w:t xml:space="preserve"> et qu’il reste une bursite réactive. Elle prescrit un retour au travail à partir du 15 juin 2022 mais avec restriction d’éviter de s’agenouillée sur le genou gauche.</w:t>
      </w:r>
    </w:p>
    <w:p w14:paraId="57BC8943" w14:textId="77777777" w:rsidR="00265D2E" w:rsidRDefault="00265D2E" w:rsidP="006867D4">
      <w:pPr>
        <w:ind w:left="709"/>
        <w:jc w:val="both"/>
        <w:rPr>
          <w:lang w:val="fr-CA"/>
        </w:rPr>
      </w:pPr>
    </w:p>
    <w:p w14:paraId="26F57285" w14:textId="3241142E" w:rsidR="00265D2E" w:rsidRDefault="00265D2E" w:rsidP="006867D4">
      <w:pPr>
        <w:ind w:left="709"/>
        <w:jc w:val="both"/>
        <w:rPr>
          <w:lang w:val="fr-CA"/>
        </w:rPr>
      </w:pPr>
      <w:r>
        <w:rPr>
          <w:lang w:val="fr-CA"/>
        </w:rPr>
        <w:t>Le travailleur rencontre le docteur Micheline Letendre, le 22 juin 2022. Elle diagnostique une bursite au genou gauche avec douleurs résiduelles post-infection. Elle note une condition clinique améliorée. Elle rapporte qu’il persiste une guérison sous optimale car le travailleur doit s’agenouillée fréquemment.</w:t>
      </w:r>
    </w:p>
    <w:p w14:paraId="4AA400CF" w14:textId="77777777" w:rsidR="00265D2E" w:rsidRDefault="00265D2E" w:rsidP="006867D4">
      <w:pPr>
        <w:ind w:left="709"/>
        <w:jc w:val="both"/>
        <w:rPr>
          <w:lang w:val="fr-CA"/>
        </w:rPr>
      </w:pPr>
    </w:p>
    <w:p w14:paraId="2EEA3121" w14:textId="7460D26E" w:rsidR="00265D2E" w:rsidRDefault="00265D2E" w:rsidP="006867D4">
      <w:pPr>
        <w:ind w:left="709"/>
        <w:jc w:val="both"/>
        <w:rPr>
          <w:lang w:val="fr-CA"/>
        </w:rPr>
      </w:pPr>
      <w:r>
        <w:rPr>
          <w:lang w:val="fr-CA"/>
        </w:rPr>
        <w:t xml:space="preserve">Le travailleur revoit le </w:t>
      </w:r>
      <w:r w:rsidR="006867D4">
        <w:rPr>
          <w:lang w:val="fr-CA"/>
        </w:rPr>
        <w:t>d</w:t>
      </w:r>
      <w:r>
        <w:rPr>
          <w:lang w:val="fr-CA"/>
        </w:rPr>
        <w:t>octeur Letendre, le 21 septembre 2022.</w:t>
      </w:r>
      <w:r w:rsidR="004D55AB">
        <w:rPr>
          <w:lang w:val="fr-CA"/>
        </w:rPr>
        <w:t xml:space="preserve"> E</w:t>
      </w:r>
      <w:r>
        <w:rPr>
          <w:lang w:val="fr-CA"/>
        </w:rPr>
        <w:t>lle juge la condition clinique améliorée mais que la guérison n’est pas encore optimale.</w:t>
      </w:r>
    </w:p>
    <w:p w14:paraId="4EE91F11" w14:textId="77777777" w:rsidR="00265D2E" w:rsidRDefault="00265D2E" w:rsidP="006867D4">
      <w:pPr>
        <w:ind w:left="709"/>
        <w:jc w:val="both"/>
        <w:rPr>
          <w:lang w:val="fr-CA"/>
        </w:rPr>
      </w:pPr>
    </w:p>
    <w:p w14:paraId="693A6132" w14:textId="0D3DB617" w:rsidR="00265D2E" w:rsidRDefault="00265D2E" w:rsidP="006867D4">
      <w:pPr>
        <w:ind w:left="709"/>
        <w:jc w:val="both"/>
        <w:rPr>
          <w:lang w:val="fr-CA"/>
        </w:rPr>
      </w:pPr>
      <w:r>
        <w:rPr>
          <w:lang w:val="fr-CA"/>
        </w:rPr>
        <w:t xml:space="preserve">Le travailleur revoit le </w:t>
      </w:r>
      <w:r w:rsidR="006867D4">
        <w:rPr>
          <w:lang w:val="fr-CA"/>
        </w:rPr>
        <w:t>d</w:t>
      </w:r>
      <w:r>
        <w:rPr>
          <w:lang w:val="fr-CA"/>
        </w:rPr>
        <w:t>octeur Letendre, le 23 novembre 2022.</w:t>
      </w:r>
      <w:r w:rsidR="004D55AB">
        <w:rPr>
          <w:lang w:val="fr-CA"/>
        </w:rPr>
        <w:t xml:space="preserve"> Elle </w:t>
      </w:r>
      <w:r>
        <w:rPr>
          <w:lang w:val="fr-CA"/>
        </w:rPr>
        <w:t>juge la condition clinique améliorée mais que la guérison n’est pas optimale.</w:t>
      </w:r>
    </w:p>
    <w:p w14:paraId="3B198CE6" w14:textId="77777777" w:rsidR="00265D2E" w:rsidRDefault="00265D2E" w:rsidP="006867D4">
      <w:pPr>
        <w:ind w:left="709"/>
        <w:jc w:val="both"/>
        <w:rPr>
          <w:lang w:val="fr-CA"/>
        </w:rPr>
      </w:pPr>
    </w:p>
    <w:p w14:paraId="387B3057" w14:textId="28AD6601" w:rsidR="00265D2E" w:rsidRDefault="00265D2E" w:rsidP="004D55AB">
      <w:pPr>
        <w:ind w:left="709"/>
        <w:jc w:val="both"/>
        <w:rPr>
          <w:lang w:val="fr-CA"/>
        </w:rPr>
      </w:pPr>
      <w:r>
        <w:rPr>
          <w:lang w:val="fr-CA"/>
        </w:rPr>
        <w:t xml:space="preserve">Le </w:t>
      </w:r>
      <w:r w:rsidR="006867D4">
        <w:rPr>
          <w:lang w:val="fr-CA"/>
        </w:rPr>
        <w:t>d</w:t>
      </w:r>
      <w:r>
        <w:rPr>
          <w:lang w:val="fr-CA"/>
        </w:rPr>
        <w:t xml:space="preserve">octeur Letendre produit </w:t>
      </w:r>
      <w:r w:rsidR="004D55AB">
        <w:rPr>
          <w:lang w:val="fr-CA"/>
        </w:rPr>
        <w:t xml:space="preserve">un </w:t>
      </w:r>
      <w:r>
        <w:rPr>
          <w:lang w:val="fr-CA"/>
        </w:rPr>
        <w:t>rapport final, le 21 février 2023 sur le diagnostic de bursite genou gauche infectée. Elle consolide le travailleur avec atteinte permanente à l’intégrité physique ou psychique et limitations fonctionnelles. Elle ne produira pas le rapport d’évaluation médicale.</w:t>
      </w:r>
    </w:p>
    <w:p w14:paraId="5EF450FD" w14:textId="77777777" w:rsidR="00265D2E" w:rsidRDefault="00265D2E" w:rsidP="006867D4">
      <w:pPr>
        <w:ind w:left="709"/>
        <w:jc w:val="both"/>
        <w:rPr>
          <w:lang w:val="fr-CA"/>
        </w:rPr>
      </w:pPr>
    </w:p>
    <w:p w14:paraId="25775B81" w14:textId="67D11A22" w:rsidR="00265D2E" w:rsidRDefault="00265D2E" w:rsidP="006867D4">
      <w:pPr>
        <w:ind w:left="709"/>
        <w:jc w:val="both"/>
        <w:rPr>
          <w:lang w:val="fr-CA"/>
        </w:rPr>
      </w:pPr>
      <w:r>
        <w:rPr>
          <w:lang w:val="fr-CA"/>
        </w:rPr>
        <w:t xml:space="preserve">Le </w:t>
      </w:r>
      <w:r w:rsidR="006867D4">
        <w:rPr>
          <w:lang w:val="fr-CA"/>
        </w:rPr>
        <w:t>d</w:t>
      </w:r>
      <w:r>
        <w:rPr>
          <w:lang w:val="fr-CA"/>
        </w:rPr>
        <w:t>octeur Letendre produit un 2</w:t>
      </w:r>
      <w:r w:rsidRPr="00265D2E">
        <w:rPr>
          <w:vertAlign w:val="superscript"/>
          <w:lang w:val="fr-CA"/>
        </w:rPr>
        <w:t>e</w:t>
      </w:r>
      <w:r>
        <w:rPr>
          <w:lang w:val="fr-CA"/>
        </w:rPr>
        <w:t xml:space="preserve"> rapport final, le 17 mai 2023 sur le diagnostic de bursite genou gauche infectée. Elle consolide le travailleur avec atteinte permanente à l’intégrité physique ou psychique et limitations fonctionnelles. Elle note qu’il reste un léger gonflement et une intolérance à la position agenouillée de plus de 10 minutes. Elle ne produira pas le rapport d’évaluation médicale.</w:t>
      </w:r>
    </w:p>
    <w:p w14:paraId="35D5F4BB" w14:textId="77777777" w:rsidR="000E0FE7" w:rsidRDefault="000E0FE7" w:rsidP="00E90331">
      <w:pPr>
        <w:ind w:left="709"/>
        <w:rPr>
          <w:lang w:val="fr-CA"/>
        </w:rPr>
      </w:pPr>
    </w:p>
    <w:p w14:paraId="59568778" w14:textId="77777777" w:rsidR="006867D4" w:rsidRDefault="006867D4" w:rsidP="00E90331">
      <w:pPr>
        <w:ind w:left="709"/>
        <w:rPr>
          <w:lang w:val="fr-CA"/>
        </w:rPr>
      </w:pPr>
    </w:p>
    <w:p w14:paraId="4CBFD1E2" w14:textId="77777777" w:rsidR="006867D4" w:rsidRDefault="006867D4" w:rsidP="00E90331">
      <w:pPr>
        <w:ind w:left="709"/>
        <w:rPr>
          <w:lang w:val="fr-CA"/>
        </w:rPr>
      </w:pPr>
    </w:p>
    <w:p w14:paraId="3C913CD0" w14:textId="77777777" w:rsidR="006867D4" w:rsidRDefault="006867D4" w:rsidP="00E90331">
      <w:pPr>
        <w:ind w:left="709"/>
        <w:rPr>
          <w:lang w:val="fr-CA"/>
        </w:rPr>
      </w:pPr>
    </w:p>
    <w:p w14:paraId="0EAAA867" w14:textId="77777777" w:rsidR="006867D4" w:rsidRDefault="006867D4" w:rsidP="00E90331">
      <w:pPr>
        <w:ind w:left="709"/>
        <w:rPr>
          <w:lang w:val="fr-CA"/>
        </w:rPr>
      </w:pPr>
    </w:p>
    <w:p w14:paraId="7CFA9388" w14:textId="77777777" w:rsidR="006867D4" w:rsidRDefault="006867D4" w:rsidP="00E90331">
      <w:pPr>
        <w:ind w:left="709"/>
        <w:rPr>
          <w:lang w:val="fr-CA"/>
        </w:rPr>
      </w:pPr>
    </w:p>
    <w:p w14:paraId="3498F552" w14:textId="77777777" w:rsidR="006867D4" w:rsidRDefault="006867D4" w:rsidP="00E90331">
      <w:pPr>
        <w:ind w:left="709"/>
        <w:rPr>
          <w:lang w:val="fr-CA"/>
        </w:rPr>
      </w:pPr>
    </w:p>
    <w:p w14:paraId="2FA6465D" w14:textId="77777777" w:rsidR="006867D4" w:rsidRDefault="006867D4" w:rsidP="00E90331">
      <w:pPr>
        <w:ind w:left="709"/>
        <w:rPr>
          <w:lang w:val="fr-CA"/>
        </w:rPr>
      </w:pPr>
    </w:p>
    <w:p w14:paraId="516F9820" w14:textId="77777777" w:rsidR="006867D4" w:rsidRDefault="006867D4"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8. Questionnaire subjectif et état actuel</w:t>
      </w:r>
    </w:p>
    <w:p w14:paraId="79993AD1" w14:textId="77777777" w:rsidR="00445ECA" w:rsidRDefault="00445ECA" w:rsidP="00E90331">
      <w:pPr>
        <w:ind w:left="709"/>
        <w:rPr>
          <w:lang w:val="fr-CA"/>
        </w:rPr>
      </w:pPr>
    </w:p>
    <w:p w14:paraId="385889C0" w14:textId="2B7B4DA7" w:rsidR="006048F3" w:rsidRDefault="006048F3" w:rsidP="004D55AB">
      <w:pPr>
        <w:ind w:left="709"/>
        <w:jc w:val="both"/>
        <w:rPr>
          <w:lang w:val="fr-CA"/>
        </w:rPr>
      </w:pPr>
      <w:r w:rsidRPr="00FE798D">
        <w:rPr>
          <w:b/>
          <w:bCs/>
          <w:lang w:val="fr-CA"/>
        </w:rPr>
        <w:t>Appréciation subjective de l’évolution :</w:t>
      </w:r>
      <w:r>
        <w:rPr>
          <w:lang w:val="fr-CA"/>
        </w:rPr>
        <w:t xml:space="preserve"> </w:t>
      </w:r>
      <w:r w:rsidR="00FE798D">
        <w:rPr>
          <w:lang w:val="fr-CA"/>
        </w:rPr>
        <w:t>Le travailleur nous rapporte bien tolérer son emploi.</w:t>
      </w:r>
    </w:p>
    <w:p w14:paraId="47488BEB" w14:textId="77777777" w:rsidR="00565A1F" w:rsidRDefault="00565A1F" w:rsidP="004D55AB">
      <w:pPr>
        <w:ind w:left="709"/>
        <w:jc w:val="both"/>
        <w:rPr>
          <w:lang w:val="fr-CA"/>
        </w:rPr>
      </w:pPr>
    </w:p>
    <w:p w14:paraId="5CED9434" w14:textId="029BA738" w:rsidR="006048F3" w:rsidRDefault="006048F3" w:rsidP="004D55AB">
      <w:pPr>
        <w:ind w:left="709"/>
        <w:jc w:val="both"/>
        <w:rPr>
          <w:lang w:val="fr-CA"/>
        </w:rPr>
      </w:pPr>
      <w:r w:rsidRPr="00FE798D">
        <w:rPr>
          <w:b/>
          <w:bCs/>
          <w:lang w:val="fr-CA"/>
        </w:rPr>
        <w:t>Plaintes et problèmes :</w:t>
      </w:r>
      <w:r>
        <w:rPr>
          <w:lang w:val="fr-CA"/>
        </w:rPr>
        <w:t xml:space="preserve"> </w:t>
      </w:r>
      <w:r w:rsidR="00FE798D">
        <w:rPr>
          <w:lang w:val="fr-CA"/>
        </w:rPr>
        <w:t xml:space="preserve">Il se plaint principalement d’une douleur à son genou gauche lorsqu’il est en position agenouillée prolongée de plus de </w:t>
      </w:r>
      <w:r w:rsidR="004D55AB">
        <w:rPr>
          <w:lang w:val="fr-CA"/>
        </w:rPr>
        <w:t>quelques heures</w:t>
      </w:r>
      <w:r w:rsidR="00FE798D">
        <w:rPr>
          <w:lang w:val="fr-CA"/>
        </w:rPr>
        <w:t xml:space="preserve">. Il note qu’il doit pouvoir modifier sa position au besoin pour éviter ces douleurs et porter des protecteurs au niveau de ses genoux. La position assise prolongée de plus de 5 à 6 heures lui occasionne des douleurs au niveau de son genou gauche </w:t>
      </w:r>
      <w:r w:rsidR="004D55AB">
        <w:rPr>
          <w:lang w:val="fr-CA"/>
        </w:rPr>
        <w:t>accompagnées</w:t>
      </w:r>
      <w:r w:rsidR="00FE798D">
        <w:rPr>
          <w:lang w:val="fr-CA"/>
        </w:rPr>
        <w:t xml:space="preserve"> de raideurs.</w:t>
      </w:r>
    </w:p>
    <w:p w14:paraId="39A1B3B9" w14:textId="77777777" w:rsidR="00FE798D" w:rsidRDefault="00FE798D" w:rsidP="004D55AB">
      <w:pPr>
        <w:ind w:left="709"/>
        <w:jc w:val="both"/>
        <w:rPr>
          <w:lang w:val="fr-CA"/>
        </w:rPr>
      </w:pPr>
    </w:p>
    <w:p w14:paraId="2B619F8D" w14:textId="65E727D5" w:rsidR="00FE798D" w:rsidRDefault="00FE798D" w:rsidP="004D55AB">
      <w:pPr>
        <w:ind w:left="709"/>
        <w:jc w:val="both"/>
        <w:rPr>
          <w:lang w:val="fr-CA"/>
        </w:rPr>
      </w:pPr>
      <w:r>
        <w:rPr>
          <w:lang w:val="fr-CA"/>
        </w:rPr>
        <w:t>Il nie toute éveils nocturnes secondaires à la douleur ou toute raideur matinale. Il rapporte aucun blocage ou aucun symptôme d’instabilité au niveau de son genou gauche.</w:t>
      </w:r>
    </w:p>
    <w:p w14:paraId="5FA4B476" w14:textId="77777777" w:rsidR="00565A1F" w:rsidRDefault="00565A1F" w:rsidP="004D55AB">
      <w:pPr>
        <w:ind w:left="709"/>
        <w:jc w:val="both"/>
        <w:rPr>
          <w:lang w:val="fr-CA"/>
        </w:rPr>
      </w:pPr>
    </w:p>
    <w:p w14:paraId="556F9FE7" w14:textId="2A0EC788" w:rsidR="006048F3" w:rsidRDefault="006048F3" w:rsidP="004D55AB">
      <w:pPr>
        <w:ind w:left="709"/>
        <w:jc w:val="both"/>
        <w:rPr>
          <w:lang w:val="fr-CA"/>
        </w:rPr>
      </w:pPr>
      <w:r w:rsidRPr="00565A1F">
        <w:rPr>
          <w:b/>
          <w:bCs/>
          <w:lang w:val="fr-CA"/>
        </w:rPr>
        <w:t>Impact sur AVQ/AVD :</w:t>
      </w:r>
      <w:r>
        <w:rPr>
          <w:lang w:val="fr-CA"/>
        </w:rPr>
        <w:t xml:space="preserve"> </w:t>
      </w:r>
      <w:proofErr w:type="spellStart"/>
      <w:r w:rsidR="00565A1F">
        <w:rPr>
          <w:lang w:val="fr-CA"/>
        </w:rPr>
        <w:t>cf</w:t>
      </w:r>
      <w:proofErr w:type="spellEnd"/>
      <w:r w:rsidR="00565A1F">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53A0C5D7" w14:textId="228DFF0E" w:rsidR="006048F3" w:rsidRDefault="006048F3" w:rsidP="00E90331">
      <w:pPr>
        <w:ind w:left="709"/>
        <w:rPr>
          <w:lang w:val="fr-CA"/>
        </w:rPr>
      </w:pPr>
      <w:r>
        <w:rPr>
          <w:lang w:val="fr-CA"/>
        </w:rPr>
        <w:t xml:space="preserve">Poids : </w:t>
      </w:r>
      <w:r w:rsidR="00FE798D">
        <w:rPr>
          <w:lang w:val="fr-CA"/>
        </w:rPr>
        <w:t>115 kg</w:t>
      </w:r>
      <w:r w:rsidR="00FE798D">
        <w:rPr>
          <w:lang w:val="fr-CA"/>
        </w:rPr>
        <w:tab/>
      </w:r>
      <w:r>
        <w:rPr>
          <w:lang w:val="fr-CA"/>
        </w:rPr>
        <w:tab/>
      </w:r>
      <w:r>
        <w:rPr>
          <w:lang w:val="fr-CA"/>
        </w:rPr>
        <w:tab/>
        <w:t xml:space="preserve">Taille : </w:t>
      </w:r>
      <w:r w:rsidR="00FE798D">
        <w:rPr>
          <w:lang w:val="fr-CA"/>
        </w:rPr>
        <w:t>1.91 m</w:t>
      </w:r>
      <w:r>
        <w:rPr>
          <w:lang w:val="fr-CA"/>
        </w:rPr>
        <w:tab/>
      </w:r>
      <w:r>
        <w:rPr>
          <w:lang w:val="fr-CA"/>
        </w:rPr>
        <w:tab/>
        <w:t xml:space="preserve">Dominance : </w:t>
      </w:r>
      <w:r w:rsidR="00565A1F">
        <w:rPr>
          <w:lang w:val="fr-CA"/>
        </w:rPr>
        <w:t>Droitier</w:t>
      </w:r>
      <w:r>
        <w:rPr>
          <w:lang w:val="fr-CA"/>
        </w:rPr>
        <w:t xml:space="preserve"> </w:t>
      </w:r>
    </w:p>
    <w:p w14:paraId="3036C150" w14:textId="3FA2F9E5" w:rsidR="006048F3" w:rsidRDefault="006048F3" w:rsidP="00E90331">
      <w:pPr>
        <w:ind w:left="709"/>
        <w:rPr>
          <w:lang w:val="fr-CA"/>
        </w:rPr>
      </w:pPr>
    </w:p>
    <w:p w14:paraId="55C6332B" w14:textId="314772FA" w:rsidR="0090555E" w:rsidRDefault="006048F3" w:rsidP="0090555E">
      <w:pPr>
        <w:ind w:left="709"/>
        <w:jc w:val="both"/>
        <w:rPr>
          <w:lang w:val="fr-CA"/>
        </w:rPr>
      </w:pPr>
      <w:r w:rsidRPr="0090555E">
        <w:rPr>
          <w:b/>
          <w:bCs/>
          <w:lang w:val="fr-CA"/>
        </w:rPr>
        <w:t>Observation générale et attitude :</w:t>
      </w:r>
      <w:r>
        <w:rPr>
          <w:lang w:val="fr-CA"/>
        </w:rPr>
        <w:t xml:space="preserve"> </w:t>
      </w:r>
      <w:r w:rsidR="0090555E">
        <w:rPr>
          <w:lang w:val="fr-CA"/>
        </w:rPr>
        <w:t xml:space="preserve">Le travailleur s’est présenté à l’heure pour l’évaluation. À l’accueil, il se lève spontanément et l’attitude générale est exempt de positionnement antalgique ou de précaution en regard du membre inférieur </w:t>
      </w:r>
      <w:r w:rsidR="00FE798D">
        <w:rPr>
          <w:lang w:val="fr-CA"/>
        </w:rPr>
        <w:t>gauche</w:t>
      </w:r>
      <w:r w:rsidR="0090555E">
        <w:rPr>
          <w:lang w:val="fr-CA"/>
        </w:rPr>
        <w:t>. On observe aucune boiterie, la vitesse de marche est adéquate et le travailleur n’utilise pas d’aide technique. Tout au long de l’entrevue et de l’examen, le travailleur présente des gestes fluides sans surprotection.</w:t>
      </w:r>
    </w:p>
    <w:p w14:paraId="6F67FB68" w14:textId="6E590834" w:rsidR="00FE798D" w:rsidRPr="00FE798D" w:rsidRDefault="00FE798D" w:rsidP="0090555E">
      <w:pPr>
        <w:ind w:left="709"/>
        <w:jc w:val="both"/>
        <w:rPr>
          <w:bCs/>
          <w:lang w:val="fr-CA"/>
        </w:rPr>
      </w:pPr>
      <w:r w:rsidRPr="00FE798D">
        <w:rPr>
          <w:bCs/>
          <w:lang w:val="fr-CA"/>
        </w:rPr>
        <w:t>Il est en mesure de marcher sur la pointe des pieds, sur les talons ainsi que d’exercer une marche en tandem sans difficulté.</w:t>
      </w:r>
    </w:p>
    <w:p w14:paraId="6A59AC3E" w14:textId="0AFA5F04" w:rsidR="006048F3" w:rsidRDefault="0090555E" w:rsidP="0090555E">
      <w:pPr>
        <w:ind w:left="709"/>
        <w:jc w:val="both"/>
        <w:rPr>
          <w:lang w:val="fr-CA"/>
        </w:rPr>
      </w:pPr>
      <w:r>
        <w:rPr>
          <w:lang w:val="fr-CA"/>
        </w:rPr>
        <w:t>La collaboration offerte est optimale, pour les fins d’examen Monsieur est vêtu de façon à bien exposer les zones anatomiques à évaluer.</w:t>
      </w:r>
    </w:p>
    <w:p w14:paraId="138B0A06" w14:textId="4B1A9774" w:rsidR="006048F3" w:rsidRDefault="006048F3" w:rsidP="00E90331">
      <w:pPr>
        <w:ind w:left="709"/>
        <w:rPr>
          <w:lang w:val="fr-CA"/>
        </w:rPr>
      </w:pPr>
    </w:p>
    <w:p w14:paraId="56311003" w14:textId="306B6A45" w:rsidR="00FF1A72" w:rsidRPr="00625A8F" w:rsidRDefault="00914F01" w:rsidP="00E90331">
      <w:pPr>
        <w:ind w:left="709"/>
        <w:rPr>
          <w:b/>
          <w:bCs/>
          <w:lang w:val="fr-CA"/>
        </w:rPr>
      </w:pPr>
      <w:r w:rsidRPr="00625A8F">
        <w:rPr>
          <w:b/>
          <w:bCs/>
          <w:lang w:val="fr-CA"/>
        </w:rPr>
        <w:t>Rachis Lombaire</w:t>
      </w:r>
      <w:r w:rsidR="00625A8F">
        <w:rPr>
          <w:b/>
          <w:bCs/>
          <w:lang w:val="fr-CA"/>
        </w:rPr>
        <w:t> :</w:t>
      </w:r>
    </w:p>
    <w:p w14:paraId="1B7068F7" w14:textId="77777777" w:rsidR="00625A8F" w:rsidRDefault="00625A8F" w:rsidP="00E90331">
      <w:pPr>
        <w:ind w:left="709"/>
        <w:rPr>
          <w:lang w:val="fr-CA"/>
        </w:rPr>
      </w:pPr>
    </w:p>
    <w:p w14:paraId="34472D98" w14:textId="29C6EE79" w:rsidR="005C41EB" w:rsidRDefault="005C41EB" w:rsidP="00E90331">
      <w:pPr>
        <w:ind w:left="709"/>
        <w:rPr>
          <w:lang w:val="fr-CA"/>
        </w:rPr>
      </w:pPr>
      <w:r>
        <w:rPr>
          <w:lang w:val="fr-CA"/>
        </w:rPr>
        <w:tab/>
      </w:r>
      <w:r>
        <w:rPr>
          <w:lang w:val="fr-CA"/>
        </w:rPr>
        <w:tab/>
        <w:t>Palpation : apophyses et épineuses sans douleur</w:t>
      </w:r>
    </w:p>
    <w:p w14:paraId="41C9BD1E" w14:textId="77777777" w:rsidR="006F55E5" w:rsidRDefault="005C41EB" w:rsidP="00E90331">
      <w:pPr>
        <w:ind w:left="709"/>
        <w:rPr>
          <w:lang w:val="fr-CA"/>
        </w:rPr>
      </w:pPr>
      <w:r>
        <w:rPr>
          <w:lang w:val="fr-CA"/>
        </w:rPr>
        <w:tab/>
      </w:r>
      <w:r>
        <w:rPr>
          <w:lang w:val="fr-CA"/>
        </w:rPr>
        <w:tab/>
      </w:r>
    </w:p>
    <w:p w14:paraId="4FB76AE7" w14:textId="1BD126C9" w:rsidR="005C41EB" w:rsidRDefault="005C41EB" w:rsidP="006F55E5">
      <w:pPr>
        <w:ind w:left="1429" w:firstLine="11"/>
        <w:rPr>
          <w:lang w:val="fr-CA"/>
        </w:rPr>
      </w:pPr>
      <w:r>
        <w:rPr>
          <w:lang w:val="fr-CA"/>
        </w:rPr>
        <w:t>Inspection : lordose lombaire conservée</w:t>
      </w:r>
    </w:p>
    <w:p w14:paraId="4D0F568E" w14:textId="77777777" w:rsidR="006867D4" w:rsidRDefault="006867D4" w:rsidP="006F55E5">
      <w:pPr>
        <w:ind w:left="1429" w:firstLine="11"/>
        <w:rPr>
          <w:lang w:val="fr-CA"/>
        </w:rPr>
      </w:pPr>
    </w:p>
    <w:p w14:paraId="24BD8D13" w14:textId="77777777" w:rsidR="004D55AB" w:rsidRDefault="004D55AB" w:rsidP="006F55E5">
      <w:pPr>
        <w:ind w:left="1429" w:firstLine="11"/>
        <w:rPr>
          <w:lang w:val="fr-CA"/>
        </w:rPr>
      </w:pPr>
    </w:p>
    <w:p w14:paraId="3EC305E4" w14:textId="77777777" w:rsidR="004D55AB" w:rsidRDefault="004D55AB" w:rsidP="006F55E5">
      <w:pPr>
        <w:ind w:left="1429" w:firstLine="11"/>
        <w:rPr>
          <w:lang w:val="fr-CA"/>
        </w:rPr>
      </w:pPr>
    </w:p>
    <w:p w14:paraId="048FEEAC" w14:textId="77777777" w:rsidR="006867D4" w:rsidRDefault="006867D4" w:rsidP="006F55E5">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5C41EB" w14:paraId="7D476F84" w14:textId="77777777" w:rsidTr="006F55E5">
        <w:tc>
          <w:tcPr>
            <w:tcW w:w="2121" w:type="dxa"/>
          </w:tcPr>
          <w:p w14:paraId="77E3B941" w14:textId="77777777" w:rsidR="005C41EB" w:rsidRDefault="005C41EB" w:rsidP="006F55E5">
            <w:pPr>
              <w:rPr>
                <w:lang w:val="fr-CA"/>
              </w:rPr>
            </w:pPr>
          </w:p>
        </w:tc>
        <w:tc>
          <w:tcPr>
            <w:tcW w:w="1276" w:type="dxa"/>
          </w:tcPr>
          <w:p w14:paraId="7646EC25" w14:textId="77777777" w:rsidR="005C41EB" w:rsidRDefault="005C41EB" w:rsidP="006F55E5">
            <w:pPr>
              <w:jc w:val="center"/>
              <w:rPr>
                <w:lang w:val="fr-CA"/>
              </w:rPr>
            </w:pPr>
            <w:r>
              <w:rPr>
                <w:lang w:val="fr-CA"/>
              </w:rPr>
              <w:t>Patient (e)</w:t>
            </w:r>
          </w:p>
        </w:tc>
        <w:tc>
          <w:tcPr>
            <w:tcW w:w="1559" w:type="dxa"/>
          </w:tcPr>
          <w:p w14:paraId="19DE3943" w14:textId="77777777" w:rsidR="005C41EB" w:rsidRDefault="005C41EB" w:rsidP="006F55E5">
            <w:pPr>
              <w:jc w:val="center"/>
              <w:rPr>
                <w:lang w:val="fr-CA"/>
              </w:rPr>
            </w:pPr>
            <w:r>
              <w:rPr>
                <w:lang w:val="fr-CA"/>
              </w:rPr>
              <w:t>Normale</w:t>
            </w:r>
          </w:p>
        </w:tc>
      </w:tr>
      <w:tr w:rsidR="005C41EB" w14:paraId="3A62F1DF" w14:textId="77777777" w:rsidTr="006F55E5">
        <w:tc>
          <w:tcPr>
            <w:tcW w:w="2121" w:type="dxa"/>
          </w:tcPr>
          <w:p w14:paraId="388E134A" w14:textId="77777777" w:rsidR="005C41EB" w:rsidRDefault="005C41EB" w:rsidP="006F55E5">
            <w:pPr>
              <w:rPr>
                <w:lang w:val="fr-CA"/>
              </w:rPr>
            </w:pPr>
            <w:r>
              <w:rPr>
                <w:lang w:val="fr-CA"/>
              </w:rPr>
              <w:t>Flexion</w:t>
            </w:r>
          </w:p>
        </w:tc>
        <w:tc>
          <w:tcPr>
            <w:tcW w:w="1276" w:type="dxa"/>
          </w:tcPr>
          <w:p w14:paraId="3D86CCEF" w14:textId="5E4D545D" w:rsidR="005C41EB" w:rsidRDefault="00FE798D" w:rsidP="006F55E5">
            <w:pPr>
              <w:jc w:val="center"/>
              <w:rPr>
                <w:lang w:val="fr-CA"/>
              </w:rPr>
            </w:pPr>
            <w:r>
              <w:rPr>
                <w:lang w:val="fr-CA"/>
              </w:rPr>
              <w:t>90</w:t>
            </w:r>
          </w:p>
        </w:tc>
        <w:tc>
          <w:tcPr>
            <w:tcW w:w="1559" w:type="dxa"/>
          </w:tcPr>
          <w:p w14:paraId="7770B880" w14:textId="77777777" w:rsidR="005C41EB" w:rsidRDefault="005C41EB" w:rsidP="006F55E5">
            <w:pPr>
              <w:jc w:val="center"/>
              <w:rPr>
                <w:lang w:val="fr-CA"/>
              </w:rPr>
            </w:pPr>
            <w:r>
              <w:rPr>
                <w:lang w:val="fr-CA"/>
              </w:rPr>
              <w:t>90</w:t>
            </w:r>
            <w:r w:rsidRPr="006F55E5">
              <w:rPr>
                <w:vertAlign w:val="superscript"/>
                <w:lang w:val="fr-CA"/>
              </w:rPr>
              <w:t>o</w:t>
            </w:r>
          </w:p>
        </w:tc>
      </w:tr>
      <w:tr w:rsidR="005C41EB" w14:paraId="0401AEC7" w14:textId="77777777" w:rsidTr="006F55E5">
        <w:tc>
          <w:tcPr>
            <w:tcW w:w="2121" w:type="dxa"/>
          </w:tcPr>
          <w:p w14:paraId="00E5DD18" w14:textId="77777777" w:rsidR="005C41EB" w:rsidRDefault="005C41EB" w:rsidP="006F55E5">
            <w:pPr>
              <w:rPr>
                <w:lang w:val="fr-CA"/>
              </w:rPr>
            </w:pPr>
            <w:r>
              <w:rPr>
                <w:lang w:val="fr-CA"/>
              </w:rPr>
              <w:t>Extension</w:t>
            </w:r>
          </w:p>
        </w:tc>
        <w:tc>
          <w:tcPr>
            <w:tcW w:w="1276" w:type="dxa"/>
          </w:tcPr>
          <w:p w14:paraId="0D5F9679" w14:textId="3E144668" w:rsidR="005C41EB" w:rsidRDefault="00FE798D" w:rsidP="006F55E5">
            <w:pPr>
              <w:jc w:val="center"/>
              <w:rPr>
                <w:lang w:val="fr-CA"/>
              </w:rPr>
            </w:pPr>
            <w:r>
              <w:rPr>
                <w:lang w:val="fr-CA"/>
              </w:rPr>
              <w:t>30</w:t>
            </w:r>
          </w:p>
        </w:tc>
        <w:tc>
          <w:tcPr>
            <w:tcW w:w="1559" w:type="dxa"/>
          </w:tcPr>
          <w:p w14:paraId="271C4EA4" w14:textId="77777777" w:rsidR="005C41EB" w:rsidRDefault="005C41EB" w:rsidP="006F55E5">
            <w:pPr>
              <w:jc w:val="center"/>
              <w:rPr>
                <w:lang w:val="fr-CA"/>
              </w:rPr>
            </w:pPr>
            <w:r>
              <w:rPr>
                <w:lang w:val="fr-CA"/>
              </w:rPr>
              <w:t>30</w:t>
            </w:r>
            <w:r w:rsidRPr="006F55E5">
              <w:rPr>
                <w:vertAlign w:val="superscript"/>
                <w:lang w:val="fr-CA"/>
              </w:rPr>
              <w:t>o</w:t>
            </w:r>
          </w:p>
        </w:tc>
      </w:tr>
      <w:tr w:rsidR="005C41EB" w14:paraId="242BB01D" w14:textId="77777777" w:rsidTr="006F55E5">
        <w:tc>
          <w:tcPr>
            <w:tcW w:w="2121" w:type="dxa"/>
          </w:tcPr>
          <w:p w14:paraId="4F9AC52C" w14:textId="77777777" w:rsidR="005C41EB" w:rsidRDefault="005C41EB" w:rsidP="006F55E5">
            <w:pPr>
              <w:rPr>
                <w:lang w:val="fr-CA"/>
              </w:rPr>
            </w:pPr>
            <w:r>
              <w:rPr>
                <w:lang w:val="fr-CA"/>
              </w:rPr>
              <w:t>Flexion Latérale G.</w:t>
            </w:r>
          </w:p>
        </w:tc>
        <w:tc>
          <w:tcPr>
            <w:tcW w:w="1276" w:type="dxa"/>
          </w:tcPr>
          <w:p w14:paraId="7F8B0601" w14:textId="1B135F61" w:rsidR="005C41EB" w:rsidRDefault="00FE798D" w:rsidP="006F55E5">
            <w:pPr>
              <w:jc w:val="center"/>
              <w:rPr>
                <w:lang w:val="fr-CA"/>
              </w:rPr>
            </w:pPr>
            <w:r>
              <w:rPr>
                <w:lang w:val="fr-CA"/>
              </w:rPr>
              <w:t>30</w:t>
            </w:r>
          </w:p>
        </w:tc>
        <w:tc>
          <w:tcPr>
            <w:tcW w:w="1559" w:type="dxa"/>
          </w:tcPr>
          <w:p w14:paraId="137254CB"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65132B4" w14:textId="77777777" w:rsidTr="006F55E5">
        <w:tc>
          <w:tcPr>
            <w:tcW w:w="2121" w:type="dxa"/>
          </w:tcPr>
          <w:p w14:paraId="3B0FFD23" w14:textId="77777777" w:rsidR="005C41EB" w:rsidRDefault="005C41EB" w:rsidP="006F55E5">
            <w:pPr>
              <w:rPr>
                <w:lang w:val="fr-CA"/>
              </w:rPr>
            </w:pPr>
            <w:r>
              <w:rPr>
                <w:lang w:val="fr-CA"/>
              </w:rPr>
              <w:t>Flexion Latérale D.</w:t>
            </w:r>
          </w:p>
        </w:tc>
        <w:tc>
          <w:tcPr>
            <w:tcW w:w="1276" w:type="dxa"/>
          </w:tcPr>
          <w:p w14:paraId="6F6EEED2" w14:textId="6FA6BD24" w:rsidR="005C41EB" w:rsidRDefault="00FE798D" w:rsidP="006F55E5">
            <w:pPr>
              <w:jc w:val="center"/>
              <w:rPr>
                <w:lang w:val="fr-CA"/>
              </w:rPr>
            </w:pPr>
            <w:r>
              <w:rPr>
                <w:lang w:val="fr-CA"/>
              </w:rPr>
              <w:t>30</w:t>
            </w:r>
          </w:p>
        </w:tc>
        <w:tc>
          <w:tcPr>
            <w:tcW w:w="1559" w:type="dxa"/>
          </w:tcPr>
          <w:p w14:paraId="0DCCD698"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372C860" w14:textId="77777777" w:rsidTr="006F55E5">
        <w:tc>
          <w:tcPr>
            <w:tcW w:w="2121" w:type="dxa"/>
          </w:tcPr>
          <w:p w14:paraId="7412E0AE" w14:textId="77777777" w:rsidR="005C41EB" w:rsidRDefault="005C41EB" w:rsidP="006F55E5">
            <w:pPr>
              <w:rPr>
                <w:lang w:val="fr-CA"/>
              </w:rPr>
            </w:pPr>
            <w:r>
              <w:rPr>
                <w:lang w:val="fr-CA"/>
              </w:rPr>
              <w:t>Rotation G.</w:t>
            </w:r>
          </w:p>
        </w:tc>
        <w:tc>
          <w:tcPr>
            <w:tcW w:w="1276" w:type="dxa"/>
          </w:tcPr>
          <w:p w14:paraId="13426362" w14:textId="7040A875" w:rsidR="005C41EB" w:rsidRDefault="00FE798D" w:rsidP="006F55E5">
            <w:pPr>
              <w:jc w:val="center"/>
              <w:rPr>
                <w:lang w:val="fr-CA"/>
              </w:rPr>
            </w:pPr>
            <w:r>
              <w:rPr>
                <w:lang w:val="fr-CA"/>
              </w:rPr>
              <w:t>30</w:t>
            </w:r>
          </w:p>
        </w:tc>
        <w:tc>
          <w:tcPr>
            <w:tcW w:w="1559" w:type="dxa"/>
          </w:tcPr>
          <w:p w14:paraId="74EB56ED" w14:textId="77777777" w:rsidR="005C41EB" w:rsidRDefault="005C41EB" w:rsidP="006F55E5">
            <w:pPr>
              <w:jc w:val="center"/>
              <w:rPr>
                <w:lang w:val="fr-CA"/>
              </w:rPr>
            </w:pPr>
            <w:r>
              <w:rPr>
                <w:lang w:val="fr-CA"/>
              </w:rPr>
              <w:t>30</w:t>
            </w:r>
            <w:r w:rsidRPr="006F55E5">
              <w:rPr>
                <w:vertAlign w:val="superscript"/>
                <w:lang w:val="fr-CA"/>
              </w:rPr>
              <w:t>o</w:t>
            </w:r>
          </w:p>
        </w:tc>
      </w:tr>
      <w:tr w:rsidR="005C41EB" w14:paraId="5E360F73" w14:textId="77777777" w:rsidTr="006F55E5">
        <w:tc>
          <w:tcPr>
            <w:tcW w:w="2121" w:type="dxa"/>
          </w:tcPr>
          <w:p w14:paraId="657DAB2B" w14:textId="77777777" w:rsidR="005C41EB" w:rsidRDefault="005C41EB" w:rsidP="006F55E5">
            <w:pPr>
              <w:rPr>
                <w:lang w:val="fr-CA"/>
              </w:rPr>
            </w:pPr>
            <w:r>
              <w:rPr>
                <w:lang w:val="fr-CA"/>
              </w:rPr>
              <w:t>Rotation D.</w:t>
            </w:r>
          </w:p>
        </w:tc>
        <w:tc>
          <w:tcPr>
            <w:tcW w:w="1276" w:type="dxa"/>
          </w:tcPr>
          <w:p w14:paraId="211C757A" w14:textId="3301EFAC" w:rsidR="005C41EB" w:rsidRDefault="00FE798D" w:rsidP="006F55E5">
            <w:pPr>
              <w:jc w:val="center"/>
              <w:rPr>
                <w:lang w:val="fr-CA"/>
              </w:rPr>
            </w:pPr>
            <w:r>
              <w:rPr>
                <w:lang w:val="fr-CA"/>
              </w:rPr>
              <w:t>30</w:t>
            </w:r>
          </w:p>
        </w:tc>
        <w:tc>
          <w:tcPr>
            <w:tcW w:w="1559" w:type="dxa"/>
          </w:tcPr>
          <w:p w14:paraId="5BD38F87" w14:textId="77777777" w:rsidR="005C41EB" w:rsidRDefault="005C41EB" w:rsidP="006F55E5">
            <w:pPr>
              <w:jc w:val="center"/>
              <w:rPr>
                <w:lang w:val="fr-CA"/>
              </w:rPr>
            </w:pPr>
            <w:r>
              <w:rPr>
                <w:lang w:val="fr-CA"/>
              </w:rPr>
              <w:t>30</w:t>
            </w:r>
            <w:r w:rsidRPr="006F55E5">
              <w:rPr>
                <w:vertAlign w:val="superscript"/>
                <w:lang w:val="fr-CA"/>
              </w:rPr>
              <w:t>o</w:t>
            </w:r>
          </w:p>
        </w:tc>
      </w:tr>
    </w:tbl>
    <w:p w14:paraId="0F5D8E84" w14:textId="5AC5BEE3" w:rsidR="005C41EB" w:rsidRDefault="005C41EB" w:rsidP="004D55AB">
      <w:pPr>
        <w:ind w:left="709"/>
        <w:rPr>
          <w:lang w:val="fr-CA"/>
        </w:rPr>
      </w:pPr>
      <w:r>
        <w:rPr>
          <w:lang w:val="fr-CA"/>
        </w:rPr>
        <w:tab/>
      </w:r>
      <w:r>
        <w:rPr>
          <w:lang w:val="fr-CA"/>
        </w:rPr>
        <w:tab/>
        <w:t xml:space="preserve">Amplitude articulaire : </w:t>
      </w:r>
    </w:p>
    <w:p w14:paraId="63CCF4C8" w14:textId="30FDB034" w:rsidR="005C41EB" w:rsidRDefault="005C41EB" w:rsidP="00E90331">
      <w:pPr>
        <w:ind w:left="709"/>
        <w:rPr>
          <w:lang w:val="fr-CA"/>
        </w:rPr>
      </w:pPr>
    </w:p>
    <w:p w14:paraId="3FD8EA5C" w14:textId="5AFB8DB6" w:rsidR="00914F01" w:rsidRDefault="00914F01" w:rsidP="00E90331">
      <w:pPr>
        <w:ind w:left="709"/>
        <w:rPr>
          <w:lang w:val="fr-CA"/>
        </w:rPr>
      </w:pPr>
    </w:p>
    <w:p w14:paraId="7F785E46" w14:textId="47C5977E" w:rsidR="005C41EB" w:rsidRDefault="005C41EB" w:rsidP="00E90331">
      <w:pPr>
        <w:ind w:left="709"/>
        <w:rPr>
          <w:lang w:val="fr-CA"/>
        </w:rPr>
      </w:pPr>
    </w:p>
    <w:p w14:paraId="0251A48E" w14:textId="11227EA8" w:rsidR="005C41EB" w:rsidRDefault="005C41EB" w:rsidP="00E90331">
      <w:pPr>
        <w:ind w:left="709"/>
        <w:rPr>
          <w:lang w:val="fr-CA"/>
        </w:rPr>
      </w:pPr>
    </w:p>
    <w:p w14:paraId="7361A6CE" w14:textId="04493163" w:rsidR="005C41EB" w:rsidRDefault="005C41EB" w:rsidP="00E90331">
      <w:pPr>
        <w:ind w:left="709"/>
        <w:rPr>
          <w:lang w:val="fr-CA"/>
        </w:rPr>
      </w:pPr>
    </w:p>
    <w:p w14:paraId="06F862E2" w14:textId="01F62942" w:rsidR="005C41EB" w:rsidRDefault="005C41EB" w:rsidP="00E90331">
      <w:pPr>
        <w:ind w:left="709"/>
        <w:rPr>
          <w:lang w:val="fr-CA"/>
        </w:rPr>
      </w:pPr>
    </w:p>
    <w:p w14:paraId="5B998272" w14:textId="2B2E3578" w:rsidR="005C41EB" w:rsidRDefault="005C41EB" w:rsidP="00E90331">
      <w:pPr>
        <w:ind w:left="709"/>
        <w:rPr>
          <w:lang w:val="fr-CA"/>
        </w:rPr>
      </w:pPr>
    </w:p>
    <w:p w14:paraId="26C61636" w14:textId="012A732A" w:rsidR="005C41EB" w:rsidRDefault="005C41EB" w:rsidP="00E90331">
      <w:pPr>
        <w:ind w:left="709"/>
        <w:rPr>
          <w:lang w:val="fr-CA"/>
        </w:rPr>
      </w:pPr>
    </w:p>
    <w:p w14:paraId="77DFD05F" w14:textId="77777777" w:rsidR="004D55AB" w:rsidRDefault="004D55AB" w:rsidP="00E90331">
      <w:pPr>
        <w:ind w:left="709"/>
        <w:rPr>
          <w:lang w:val="fr-CA"/>
        </w:rPr>
      </w:pPr>
    </w:p>
    <w:p w14:paraId="798CFBE8" w14:textId="0E121686" w:rsidR="005C41EB" w:rsidRDefault="005C41EB" w:rsidP="00E90331">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625A8F" w14:paraId="5D329C05" w14:textId="77777777" w:rsidTr="002B552C">
        <w:tc>
          <w:tcPr>
            <w:tcW w:w="2405" w:type="dxa"/>
          </w:tcPr>
          <w:p w14:paraId="26D73EC7" w14:textId="77777777" w:rsidR="00625A8F" w:rsidRDefault="00625A8F" w:rsidP="002B552C">
            <w:pPr>
              <w:rPr>
                <w:lang w:val="fr-CA"/>
              </w:rPr>
            </w:pPr>
          </w:p>
        </w:tc>
        <w:tc>
          <w:tcPr>
            <w:tcW w:w="1276" w:type="dxa"/>
          </w:tcPr>
          <w:p w14:paraId="2A902DB6" w14:textId="77777777" w:rsidR="00625A8F" w:rsidRDefault="00625A8F" w:rsidP="002B552C">
            <w:pPr>
              <w:jc w:val="center"/>
              <w:rPr>
                <w:lang w:val="fr-CA"/>
              </w:rPr>
            </w:pPr>
            <w:r>
              <w:rPr>
                <w:lang w:val="fr-CA"/>
              </w:rPr>
              <w:t>Droit</w:t>
            </w:r>
          </w:p>
        </w:tc>
        <w:tc>
          <w:tcPr>
            <w:tcW w:w="1275" w:type="dxa"/>
          </w:tcPr>
          <w:p w14:paraId="78367BA7" w14:textId="77777777" w:rsidR="00625A8F" w:rsidRDefault="00625A8F" w:rsidP="002B552C">
            <w:pPr>
              <w:jc w:val="center"/>
              <w:rPr>
                <w:lang w:val="fr-CA"/>
              </w:rPr>
            </w:pPr>
            <w:r>
              <w:rPr>
                <w:lang w:val="fr-CA"/>
              </w:rPr>
              <w:t>Gauche</w:t>
            </w:r>
          </w:p>
        </w:tc>
      </w:tr>
      <w:tr w:rsidR="00625A8F" w14:paraId="4923A499" w14:textId="77777777" w:rsidTr="002B552C">
        <w:tc>
          <w:tcPr>
            <w:tcW w:w="2405" w:type="dxa"/>
          </w:tcPr>
          <w:p w14:paraId="79984A73" w14:textId="77777777" w:rsidR="00625A8F" w:rsidRDefault="00625A8F" w:rsidP="002B552C">
            <w:pPr>
              <w:rPr>
                <w:lang w:val="fr-CA"/>
              </w:rPr>
            </w:pPr>
            <w:r>
              <w:rPr>
                <w:lang w:val="fr-CA"/>
              </w:rPr>
              <w:t>S.L.R.</w:t>
            </w:r>
          </w:p>
        </w:tc>
        <w:tc>
          <w:tcPr>
            <w:tcW w:w="1276" w:type="dxa"/>
          </w:tcPr>
          <w:p w14:paraId="626D076D" w14:textId="30019CB2" w:rsidR="00625A8F" w:rsidRDefault="00FE798D" w:rsidP="002B552C">
            <w:pPr>
              <w:jc w:val="center"/>
              <w:rPr>
                <w:lang w:val="fr-CA"/>
              </w:rPr>
            </w:pPr>
            <w:proofErr w:type="spellStart"/>
            <w:r>
              <w:rPr>
                <w:lang w:val="fr-CA"/>
              </w:rPr>
              <w:t>Neg</w:t>
            </w:r>
            <w:proofErr w:type="spellEnd"/>
          </w:p>
        </w:tc>
        <w:tc>
          <w:tcPr>
            <w:tcW w:w="1275" w:type="dxa"/>
          </w:tcPr>
          <w:p w14:paraId="0BC2BEF0" w14:textId="3252956B" w:rsidR="00625A8F" w:rsidRDefault="00FE798D" w:rsidP="002B552C">
            <w:pPr>
              <w:jc w:val="center"/>
              <w:rPr>
                <w:lang w:val="fr-CA"/>
              </w:rPr>
            </w:pPr>
            <w:proofErr w:type="spellStart"/>
            <w:r>
              <w:rPr>
                <w:lang w:val="fr-CA"/>
              </w:rPr>
              <w:t>Neg</w:t>
            </w:r>
            <w:proofErr w:type="spellEnd"/>
          </w:p>
        </w:tc>
      </w:tr>
      <w:tr w:rsidR="00625A8F" w14:paraId="61A47D14" w14:textId="77777777" w:rsidTr="002B552C">
        <w:tc>
          <w:tcPr>
            <w:tcW w:w="2405" w:type="dxa"/>
          </w:tcPr>
          <w:p w14:paraId="776E7040" w14:textId="77777777" w:rsidR="00625A8F" w:rsidRDefault="00625A8F" w:rsidP="002B552C">
            <w:pPr>
              <w:rPr>
                <w:lang w:val="fr-CA"/>
              </w:rPr>
            </w:pPr>
            <w:r>
              <w:rPr>
                <w:lang w:val="fr-CA"/>
              </w:rPr>
              <w:t>Tripode</w:t>
            </w:r>
          </w:p>
        </w:tc>
        <w:tc>
          <w:tcPr>
            <w:tcW w:w="1276" w:type="dxa"/>
          </w:tcPr>
          <w:p w14:paraId="62D52BF4" w14:textId="4E8FFD88" w:rsidR="00625A8F" w:rsidRDefault="00FE798D" w:rsidP="002B552C">
            <w:pPr>
              <w:jc w:val="center"/>
              <w:rPr>
                <w:lang w:val="fr-CA"/>
              </w:rPr>
            </w:pPr>
            <w:proofErr w:type="spellStart"/>
            <w:r>
              <w:rPr>
                <w:lang w:val="fr-CA"/>
              </w:rPr>
              <w:t>Neg</w:t>
            </w:r>
            <w:proofErr w:type="spellEnd"/>
          </w:p>
        </w:tc>
        <w:tc>
          <w:tcPr>
            <w:tcW w:w="1275" w:type="dxa"/>
          </w:tcPr>
          <w:p w14:paraId="27040E47" w14:textId="397EC421" w:rsidR="00625A8F" w:rsidRDefault="00FE798D" w:rsidP="002B552C">
            <w:pPr>
              <w:jc w:val="center"/>
              <w:rPr>
                <w:lang w:val="fr-CA"/>
              </w:rPr>
            </w:pPr>
            <w:proofErr w:type="spellStart"/>
            <w:r>
              <w:rPr>
                <w:lang w:val="fr-CA"/>
              </w:rPr>
              <w:t>Neg</w:t>
            </w:r>
            <w:proofErr w:type="spellEnd"/>
          </w:p>
        </w:tc>
      </w:tr>
      <w:tr w:rsidR="00625A8F" w14:paraId="3939C9E4" w14:textId="77777777" w:rsidTr="002B552C">
        <w:tc>
          <w:tcPr>
            <w:tcW w:w="2405" w:type="dxa"/>
          </w:tcPr>
          <w:p w14:paraId="7E5F4672" w14:textId="77777777" w:rsidR="00625A8F" w:rsidRDefault="00625A8F" w:rsidP="002B552C">
            <w:pPr>
              <w:rPr>
                <w:lang w:val="fr-CA"/>
              </w:rPr>
            </w:pPr>
            <w:r>
              <w:rPr>
                <w:lang w:val="fr-CA"/>
              </w:rPr>
              <w:t>Lasègue</w:t>
            </w:r>
          </w:p>
        </w:tc>
        <w:tc>
          <w:tcPr>
            <w:tcW w:w="1276" w:type="dxa"/>
          </w:tcPr>
          <w:p w14:paraId="281E8FFB" w14:textId="1E927B2E" w:rsidR="00625A8F" w:rsidRDefault="00FE798D" w:rsidP="002B552C">
            <w:pPr>
              <w:jc w:val="center"/>
              <w:rPr>
                <w:lang w:val="fr-CA"/>
              </w:rPr>
            </w:pPr>
            <w:proofErr w:type="spellStart"/>
            <w:r>
              <w:rPr>
                <w:lang w:val="fr-CA"/>
              </w:rPr>
              <w:t>Neg</w:t>
            </w:r>
            <w:proofErr w:type="spellEnd"/>
          </w:p>
        </w:tc>
        <w:tc>
          <w:tcPr>
            <w:tcW w:w="1275" w:type="dxa"/>
          </w:tcPr>
          <w:p w14:paraId="378660BB" w14:textId="31C1DCFA" w:rsidR="00625A8F" w:rsidRDefault="00FE798D" w:rsidP="002B552C">
            <w:pPr>
              <w:jc w:val="center"/>
              <w:rPr>
                <w:lang w:val="fr-CA"/>
              </w:rPr>
            </w:pPr>
            <w:proofErr w:type="spellStart"/>
            <w:r>
              <w:rPr>
                <w:lang w:val="fr-CA"/>
              </w:rPr>
              <w:t>Neg</w:t>
            </w:r>
            <w:proofErr w:type="spellEnd"/>
          </w:p>
        </w:tc>
      </w:tr>
      <w:tr w:rsidR="00625A8F" w14:paraId="7F341C29" w14:textId="77777777" w:rsidTr="002B552C">
        <w:tc>
          <w:tcPr>
            <w:tcW w:w="2405" w:type="dxa"/>
          </w:tcPr>
          <w:p w14:paraId="7902EF24" w14:textId="77777777" w:rsidR="00625A8F" w:rsidRDefault="00625A8F" w:rsidP="002B552C">
            <w:pPr>
              <w:rPr>
                <w:lang w:val="fr-CA"/>
              </w:rPr>
            </w:pPr>
            <w:r>
              <w:rPr>
                <w:lang w:val="fr-CA"/>
              </w:rPr>
              <w:t>Lasègue inversé (Ely)</w:t>
            </w:r>
          </w:p>
        </w:tc>
        <w:tc>
          <w:tcPr>
            <w:tcW w:w="1276" w:type="dxa"/>
          </w:tcPr>
          <w:p w14:paraId="009D2494" w14:textId="45263CA6" w:rsidR="00625A8F" w:rsidRDefault="00FE798D" w:rsidP="002B552C">
            <w:pPr>
              <w:jc w:val="center"/>
              <w:rPr>
                <w:lang w:val="fr-CA"/>
              </w:rPr>
            </w:pPr>
            <w:r>
              <w:rPr>
                <w:lang w:val="fr-CA"/>
              </w:rPr>
              <w:t>NF</w:t>
            </w:r>
          </w:p>
        </w:tc>
        <w:tc>
          <w:tcPr>
            <w:tcW w:w="1275" w:type="dxa"/>
          </w:tcPr>
          <w:p w14:paraId="2790F5D8" w14:textId="5BCDBE70" w:rsidR="00625A8F" w:rsidRDefault="00FE798D" w:rsidP="002B552C">
            <w:pPr>
              <w:jc w:val="center"/>
              <w:rPr>
                <w:lang w:val="fr-CA"/>
              </w:rPr>
            </w:pPr>
            <w:r>
              <w:rPr>
                <w:lang w:val="fr-CA"/>
              </w:rPr>
              <w:t>NF</w:t>
            </w:r>
          </w:p>
        </w:tc>
      </w:tr>
    </w:tbl>
    <w:p w14:paraId="5490C236" w14:textId="2D177FC2" w:rsidR="005C41EB" w:rsidRDefault="005C41EB" w:rsidP="00E90331">
      <w:pPr>
        <w:ind w:left="709"/>
        <w:rPr>
          <w:lang w:val="fr-CA"/>
        </w:rPr>
      </w:pPr>
    </w:p>
    <w:p w14:paraId="22E9DF5B" w14:textId="29ADF68E" w:rsidR="005C41EB" w:rsidRDefault="005C41EB" w:rsidP="00E90331">
      <w:pPr>
        <w:ind w:left="709"/>
        <w:rPr>
          <w:lang w:val="fr-CA"/>
        </w:rPr>
      </w:pPr>
    </w:p>
    <w:p w14:paraId="11D871A4" w14:textId="378C6211" w:rsidR="005C41EB" w:rsidRDefault="005C41EB" w:rsidP="00E90331">
      <w:pPr>
        <w:ind w:left="709"/>
        <w:rPr>
          <w:lang w:val="fr-CA"/>
        </w:rPr>
      </w:pPr>
    </w:p>
    <w:p w14:paraId="1F9AF693" w14:textId="16F23B6C" w:rsidR="005C41EB" w:rsidRDefault="005C41EB" w:rsidP="00E90331">
      <w:pPr>
        <w:ind w:left="709"/>
        <w:rPr>
          <w:lang w:val="fr-CA"/>
        </w:rPr>
      </w:pPr>
    </w:p>
    <w:p w14:paraId="30B4AE5E" w14:textId="77777777" w:rsidR="00625A8F" w:rsidRDefault="00625A8F" w:rsidP="00800E62">
      <w:pPr>
        <w:rPr>
          <w:lang w:val="fr-CA"/>
        </w:rPr>
      </w:pPr>
    </w:p>
    <w:p w14:paraId="6594C5EE" w14:textId="77777777" w:rsidR="00625A8F" w:rsidRDefault="00625A8F" w:rsidP="00E90331">
      <w:pPr>
        <w:ind w:left="709"/>
        <w:rPr>
          <w:lang w:val="fr-CA"/>
        </w:rPr>
      </w:pPr>
    </w:p>
    <w:p w14:paraId="43B750A2" w14:textId="6F05BCEC" w:rsidR="00914F01" w:rsidRPr="00625A8F" w:rsidRDefault="00914F01" w:rsidP="00E90331">
      <w:pPr>
        <w:ind w:left="709"/>
        <w:rPr>
          <w:b/>
          <w:bCs/>
          <w:lang w:val="fr-CA"/>
        </w:rPr>
      </w:pPr>
      <w:r w:rsidRPr="00625A8F">
        <w:rPr>
          <w:b/>
          <w:bCs/>
          <w:lang w:val="fr-CA"/>
        </w:rPr>
        <w:t>Hanche</w:t>
      </w:r>
      <w:r w:rsidR="00DD51A0" w:rsidRPr="00625A8F">
        <w:rPr>
          <w:b/>
          <w:bCs/>
          <w:lang w:val="fr-CA"/>
        </w:rPr>
        <w:t xml:space="preserve">s : </w:t>
      </w:r>
    </w:p>
    <w:p w14:paraId="4A2D9362" w14:textId="77777777" w:rsidR="00625A8F" w:rsidRDefault="00625A8F" w:rsidP="00E90331">
      <w:pPr>
        <w:ind w:left="709"/>
        <w:rPr>
          <w:lang w:val="fr-CA"/>
        </w:rPr>
      </w:pPr>
    </w:p>
    <w:p w14:paraId="219E96FA" w14:textId="1493B945" w:rsidR="00070E2B" w:rsidRDefault="00070E2B" w:rsidP="00E90331">
      <w:pPr>
        <w:ind w:left="709"/>
        <w:rPr>
          <w:lang w:val="fr-CA"/>
        </w:rPr>
      </w:pPr>
      <w:r>
        <w:rPr>
          <w:lang w:val="fr-CA"/>
        </w:rPr>
        <w:tab/>
      </w:r>
      <w:r>
        <w:rPr>
          <w:lang w:val="fr-CA"/>
        </w:rPr>
        <w:tab/>
        <w:t>Palpation : grands trochanters sans douleur</w:t>
      </w:r>
    </w:p>
    <w:p w14:paraId="41CF39CD" w14:textId="77777777" w:rsidR="00625A8F" w:rsidRDefault="00070E2B" w:rsidP="00070E2B">
      <w:pPr>
        <w:ind w:left="709"/>
        <w:rPr>
          <w:lang w:val="fr-CA"/>
        </w:rPr>
      </w:pPr>
      <w:r>
        <w:rPr>
          <w:lang w:val="fr-CA"/>
        </w:rPr>
        <w:tab/>
      </w:r>
      <w:r>
        <w:rPr>
          <w:lang w:val="fr-CA"/>
        </w:rPr>
        <w:tab/>
      </w:r>
    </w:p>
    <w:p w14:paraId="2EC2B6AB" w14:textId="177A16F4" w:rsidR="00070E2B" w:rsidRDefault="00070E2B" w:rsidP="00625A8F">
      <w:pPr>
        <w:ind w:left="1429" w:firstLine="11"/>
        <w:rPr>
          <w:lang w:val="fr-CA"/>
        </w:rPr>
      </w:pPr>
      <w:r>
        <w:rPr>
          <w:lang w:val="fr-CA"/>
        </w:rPr>
        <w:t>Inspection : pas d’atrophie fessiers ou cuisse. Aucune cicatrice</w:t>
      </w:r>
    </w:p>
    <w:p w14:paraId="1F39B291" w14:textId="77777777" w:rsidR="00625A8F" w:rsidRDefault="00070E2B" w:rsidP="00E90331">
      <w:pPr>
        <w:ind w:left="709"/>
        <w:rPr>
          <w:lang w:val="fr-CA"/>
        </w:rPr>
      </w:pPr>
      <w:r>
        <w:rPr>
          <w:lang w:val="fr-CA"/>
        </w:rPr>
        <w:tab/>
      </w:r>
      <w:r>
        <w:rPr>
          <w:lang w:val="fr-CA"/>
        </w:rPr>
        <w:tab/>
      </w:r>
    </w:p>
    <w:p w14:paraId="2DD1D4BF" w14:textId="03842FAF" w:rsidR="00070E2B" w:rsidRDefault="00070E2B" w:rsidP="00625A8F">
      <w:pPr>
        <w:ind w:left="1418" w:firstLine="11"/>
        <w:rPr>
          <w:lang w:val="fr-CA"/>
        </w:rPr>
      </w:pPr>
      <w:r>
        <w:rPr>
          <w:lang w:val="fr-CA"/>
        </w:rPr>
        <w:t xml:space="preserve">Amplitude articulaire : </w:t>
      </w:r>
    </w:p>
    <w:p w14:paraId="0125F93C" w14:textId="77777777" w:rsidR="00625A8F" w:rsidRDefault="00625A8F" w:rsidP="00625A8F">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070E2B" w14:paraId="0B2ACC00" w14:textId="77777777" w:rsidTr="006F55E5">
        <w:tc>
          <w:tcPr>
            <w:tcW w:w="1991" w:type="dxa"/>
          </w:tcPr>
          <w:p w14:paraId="64E810EB" w14:textId="77777777" w:rsidR="00070E2B" w:rsidRDefault="00070E2B" w:rsidP="00E90331">
            <w:pPr>
              <w:rPr>
                <w:lang w:val="fr-CA"/>
              </w:rPr>
            </w:pPr>
          </w:p>
        </w:tc>
        <w:tc>
          <w:tcPr>
            <w:tcW w:w="1701" w:type="dxa"/>
            <w:gridSpan w:val="2"/>
          </w:tcPr>
          <w:p w14:paraId="35DDE508" w14:textId="53801485" w:rsidR="00070E2B" w:rsidRDefault="00070E2B" w:rsidP="006F55E5">
            <w:pPr>
              <w:jc w:val="center"/>
              <w:rPr>
                <w:lang w:val="fr-CA"/>
              </w:rPr>
            </w:pPr>
            <w:r>
              <w:rPr>
                <w:lang w:val="fr-CA"/>
              </w:rPr>
              <w:t>Droit</w:t>
            </w:r>
          </w:p>
        </w:tc>
        <w:tc>
          <w:tcPr>
            <w:tcW w:w="1701" w:type="dxa"/>
            <w:gridSpan w:val="2"/>
          </w:tcPr>
          <w:p w14:paraId="1CA83FB2" w14:textId="37F8D5B7" w:rsidR="00070E2B" w:rsidRDefault="00070E2B" w:rsidP="006F55E5">
            <w:pPr>
              <w:jc w:val="center"/>
              <w:rPr>
                <w:lang w:val="fr-CA"/>
              </w:rPr>
            </w:pPr>
            <w:r>
              <w:rPr>
                <w:lang w:val="fr-CA"/>
              </w:rPr>
              <w:t>Gauche</w:t>
            </w:r>
          </w:p>
        </w:tc>
        <w:tc>
          <w:tcPr>
            <w:tcW w:w="1134" w:type="dxa"/>
          </w:tcPr>
          <w:p w14:paraId="7DA056B1" w14:textId="7C9BCE0F" w:rsidR="00070E2B" w:rsidRDefault="00070E2B" w:rsidP="006F55E5">
            <w:pPr>
              <w:jc w:val="center"/>
              <w:rPr>
                <w:lang w:val="fr-CA"/>
              </w:rPr>
            </w:pPr>
            <w:r>
              <w:rPr>
                <w:lang w:val="fr-CA"/>
              </w:rPr>
              <w:t>Normale</w:t>
            </w:r>
          </w:p>
        </w:tc>
      </w:tr>
      <w:tr w:rsidR="00070E2B" w14:paraId="3B839672" w14:textId="77777777" w:rsidTr="006F55E5">
        <w:tc>
          <w:tcPr>
            <w:tcW w:w="1991" w:type="dxa"/>
          </w:tcPr>
          <w:p w14:paraId="03E0CDAE" w14:textId="77777777" w:rsidR="00070E2B" w:rsidRDefault="00070E2B" w:rsidP="00E90331">
            <w:pPr>
              <w:rPr>
                <w:lang w:val="fr-CA"/>
              </w:rPr>
            </w:pPr>
          </w:p>
        </w:tc>
        <w:tc>
          <w:tcPr>
            <w:tcW w:w="850" w:type="dxa"/>
          </w:tcPr>
          <w:p w14:paraId="21308340" w14:textId="313A0A82" w:rsidR="00070E2B" w:rsidRDefault="00070E2B" w:rsidP="006F55E5">
            <w:pPr>
              <w:jc w:val="center"/>
              <w:rPr>
                <w:lang w:val="fr-CA"/>
              </w:rPr>
            </w:pPr>
            <w:r>
              <w:rPr>
                <w:lang w:val="fr-CA"/>
              </w:rPr>
              <w:t>Actif</w:t>
            </w:r>
          </w:p>
        </w:tc>
        <w:tc>
          <w:tcPr>
            <w:tcW w:w="851" w:type="dxa"/>
          </w:tcPr>
          <w:p w14:paraId="623F5018" w14:textId="1700F4EE" w:rsidR="00070E2B" w:rsidRDefault="00070E2B" w:rsidP="006F55E5">
            <w:pPr>
              <w:jc w:val="center"/>
              <w:rPr>
                <w:lang w:val="fr-CA"/>
              </w:rPr>
            </w:pPr>
            <w:r>
              <w:rPr>
                <w:lang w:val="fr-CA"/>
              </w:rPr>
              <w:t>Passif</w:t>
            </w:r>
          </w:p>
        </w:tc>
        <w:tc>
          <w:tcPr>
            <w:tcW w:w="850" w:type="dxa"/>
          </w:tcPr>
          <w:p w14:paraId="0533CEC1" w14:textId="18915D7E" w:rsidR="00070E2B" w:rsidRDefault="00070E2B" w:rsidP="006F55E5">
            <w:pPr>
              <w:jc w:val="center"/>
              <w:rPr>
                <w:lang w:val="fr-CA"/>
              </w:rPr>
            </w:pPr>
            <w:r>
              <w:rPr>
                <w:lang w:val="fr-CA"/>
              </w:rPr>
              <w:t>Actif</w:t>
            </w:r>
          </w:p>
        </w:tc>
        <w:tc>
          <w:tcPr>
            <w:tcW w:w="851" w:type="dxa"/>
          </w:tcPr>
          <w:p w14:paraId="31F0984A" w14:textId="11E15370" w:rsidR="00070E2B" w:rsidRDefault="00070E2B" w:rsidP="006F55E5">
            <w:pPr>
              <w:jc w:val="center"/>
              <w:rPr>
                <w:lang w:val="fr-CA"/>
              </w:rPr>
            </w:pPr>
            <w:r>
              <w:rPr>
                <w:lang w:val="fr-CA"/>
              </w:rPr>
              <w:t>Passif</w:t>
            </w:r>
          </w:p>
        </w:tc>
        <w:tc>
          <w:tcPr>
            <w:tcW w:w="1134" w:type="dxa"/>
          </w:tcPr>
          <w:p w14:paraId="760F141D" w14:textId="77777777" w:rsidR="00070E2B" w:rsidRDefault="00070E2B" w:rsidP="006F55E5">
            <w:pPr>
              <w:jc w:val="center"/>
              <w:rPr>
                <w:lang w:val="fr-CA"/>
              </w:rPr>
            </w:pPr>
          </w:p>
        </w:tc>
      </w:tr>
      <w:tr w:rsidR="00FE798D" w14:paraId="67D7BF34" w14:textId="77777777" w:rsidTr="006F55E5">
        <w:tc>
          <w:tcPr>
            <w:tcW w:w="1991" w:type="dxa"/>
          </w:tcPr>
          <w:p w14:paraId="422F5B45" w14:textId="47653E2D" w:rsidR="00FE798D" w:rsidRDefault="00FE798D" w:rsidP="00FE798D">
            <w:pPr>
              <w:rPr>
                <w:lang w:val="fr-CA"/>
              </w:rPr>
            </w:pPr>
            <w:r>
              <w:rPr>
                <w:lang w:val="fr-CA"/>
              </w:rPr>
              <w:t>Flexion</w:t>
            </w:r>
          </w:p>
        </w:tc>
        <w:tc>
          <w:tcPr>
            <w:tcW w:w="850" w:type="dxa"/>
          </w:tcPr>
          <w:p w14:paraId="60FF6C3A" w14:textId="312E2838" w:rsidR="00FE798D" w:rsidRDefault="00FE798D" w:rsidP="00FE798D">
            <w:pPr>
              <w:jc w:val="center"/>
              <w:rPr>
                <w:lang w:val="fr-CA"/>
              </w:rPr>
            </w:pPr>
            <w:r>
              <w:rPr>
                <w:lang w:val="fr-CA"/>
              </w:rPr>
              <w:t>120</w:t>
            </w:r>
          </w:p>
        </w:tc>
        <w:tc>
          <w:tcPr>
            <w:tcW w:w="851" w:type="dxa"/>
          </w:tcPr>
          <w:p w14:paraId="2DCD4753" w14:textId="619E1FCD" w:rsidR="00FE798D" w:rsidRDefault="00FE798D" w:rsidP="00FE798D">
            <w:pPr>
              <w:jc w:val="center"/>
              <w:rPr>
                <w:lang w:val="fr-CA"/>
              </w:rPr>
            </w:pPr>
            <w:r>
              <w:rPr>
                <w:lang w:val="fr-CA"/>
              </w:rPr>
              <w:t>-</w:t>
            </w:r>
          </w:p>
        </w:tc>
        <w:tc>
          <w:tcPr>
            <w:tcW w:w="850" w:type="dxa"/>
          </w:tcPr>
          <w:p w14:paraId="2ACD8AFC" w14:textId="6665CBC3" w:rsidR="00FE798D" w:rsidRDefault="00FE798D" w:rsidP="00FE798D">
            <w:pPr>
              <w:jc w:val="center"/>
              <w:rPr>
                <w:lang w:val="fr-CA"/>
              </w:rPr>
            </w:pPr>
            <w:r>
              <w:rPr>
                <w:lang w:val="fr-CA"/>
              </w:rPr>
              <w:t>120</w:t>
            </w:r>
          </w:p>
        </w:tc>
        <w:tc>
          <w:tcPr>
            <w:tcW w:w="851" w:type="dxa"/>
          </w:tcPr>
          <w:p w14:paraId="37360C27" w14:textId="6A46E216" w:rsidR="00FE798D" w:rsidRDefault="00FE798D" w:rsidP="00FE798D">
            <w:pPr>
              <w:jc w:val="center"/>
              <w:rPr>
                <w:lang w:val="fr-CA"/>
              </w:rPr>
            </w:pPr>
            <w:r>
              <w:rPr>
                <w:lang w:val="fr-CA"/>
              </w:rPr>
              <w:t>-</w:t>
            </w:r>
          </w:p>
        </w:tc>
        <w:tc>
          <w:tcPr>
            <w:tcW w:w="1134" w:type="dxa"/>
          </w:tcPr>
          <w:p w14:paraId="2F7CF535" w14:textId="4AEF4A5A" w:rsidR="00FE798D" w:rsidRDefault="00FE798D" w:rsidP="00FE798D">
            <w:pPr>
              <w:jc w:val="center"/>
              <w:rPr>
                <w:lang w:val="fr-CA"/>
              </w:rPr>
            </w:pPr>
            <w:r>
              <w:rPr>
                <w:lang w:val="fr-CA"/>
              </w:rPr>
              <w:t>120</w:t>
            </w:r>
            <w:r w:rsidRPr="006F55E5">
              <w:rPr>
                <w:vertAlign w:val="superscript"/>
                <w:lang w:val="fr-CA"/>
              </w:rPr>
              <w:t>o</w:t>
            </w:r>
          </w:p>
        </w:tc>
      </w:tr>
      <w:tr w:rsidR="00FE798D" w14:paraId="25A09351" w14:textId="77777777" w:rsidTr="006F55E5">
        <w:tc>
          <w:tcPr>
            <w:tcW w:w="1991" w:type="dxa"/>
          </w:tcPr>
          <w:p w14:paraId="5ACF1CA2" w14:textId="37A16083" w:rsidR="00FE798D" w:rsidRDefault="00FE798D" w:rsidP="00FE798D">
            <w:pPr>
              <w:rPr>
                <w:lang w:val="fr-CA"/>
              </w:rPr>
            </w:pPr>
            <w:r>
              <w:rPr>
                <w:lang w:val="fr-CA"/>
              </w:rPr>
              <w:t>Extension</w:t>
            </w:r>
          </w:p>
        </w:tc>
        <w:tc>
          <w:tcPr>
            <w:tcW w:w="850" w:type="dxa"/>
          </w:tcPr>
          <w:p w14:paraId="7802598F" w14:textId="1E1E94C8" w:rsidR="00FE798D" w:rsidRDefault="00FE798D" w:rsidP="00FE798D">
            <w:pPr>
              <w:jc w:val="center"/>
              <w:rPr>
                <w:lang w:val="fr-CA"/>
              </w:rPr>
            </w:pPr>
            <w:r>
              <w:rPr>
                <w:lang w:val="fr-CA"/>
              </w:rPr>
              <w:t>30</w:t>
            </w:r>
          </w:p>
        </w:tc>
        <w:tc>
          <w:tcPr>
            <w:tcW w:w="851" w:type="dxa"/>
          </w:tcPr>
          <w:p w14:paraId="568A5E86" w14:textId="20471284" w:rsidR="00FE798D" w:rsidRDefault="00FE798D" w:rsidP="00FE798D">
            <w:pPr>
              <w:jc w:val="center"/>
              <w:rPr>
                <w:lang w:val="fr-CA"/>
              </w:rPr>
            </w:pPr>
            <w:r>
              <w:rPr>
                <w:lang w:val="fr-CA"/>
              </w:rPr>
              <w:t>-</w:t>
            </w:r>
          </w:p>
        </w:tc>
        <w:tc>
          <w:tcPr>
            <w:tcW w:w="850" w:type="dxa"/>
          </w:tcPr>
          <w:p w14:paraId="4C2367D6" w14:textId="3C5C5590" w:rsidR="00FE798D" w:rsidRDefault="00FE798D" w:rsidP="00FE798D">
            <w:pPr>
              <w:jc w:val="center"/>
              <w:rPr>
                <w:lang w:val="fr-CA"/>
              </w:rPr>
            </w:pPr>
            <w:r>
              <w:rPr>
                <w:lang w:val="fr-CA"/>
              </w:rPr>
              <w:t>30</w:t>
            </w:r>
          </w:p>
        </w:tc>
        <w:tc>
          <w:tcPr>
            <w:tcW w:w="851" w:type="dxa"/>
          </w:tcPr>
          <w:p w14:paraId="15591532" w14:textId="3D4B3A8C" w:rsidR="00FE798D" w:rsidRDefault="00FE798D" w:rsidP="00FE798D">
            <w:pPr>
              <w:jc w:val="center"/>
              <w:rPr>
                <w:lang w:val="fr-CA"/>
              </w:rPr>
            </w:pPr>
            <w:r>
              <w:rPr>
                <w:lang w:val="fr-CA"/>
              </w:rPr>
              <w:t>-</w:t>
            </w:r>
          </w:p>
        </w:tc>
        <w:tc>
          <w:tcPr>
            <w:tcW w:w="1134" w:type="dxa"/>
          </w:tcPr>
          <w:p w14:paraId="158EE2D4" w14:textId="374434E4" w:rsidR="00FE798D" w:rsidRDefault="00FE798D" w:rsidP="00FE798D">
            <w:pPr>
              <w:jc w:val="center"/>
              <w:rPr>
                <w:lang w:val="fr-CA"/>
              </w:rPr>
            </w:pPr>
            <w:r>
              <w:rPr>
                <w:lang w:val="fr-CA"/>
              </w:rPr>
              <w:t>30</w:t>
            </w:r>
            <w:r w:rsidRPr="006F55E5">
              <w:rPr>
                <w:vertAlign w:val="superscript"/>
                <w:lang w:val="fr-CA"/>
              </w:rPr>
              <w:t>o</w:t>
            </w:r>
          </w:p>
        </w:tc>
      </w:tr>
      <w:tr w:rsidR="00FE798D" w14:paraId="4AA3DB7F" w14:textId="77777777" w:rsidTr="006F55E5">
        <w:tc>
          <w:tcPr>
            <w:tcW w:w="1991" w:type="dxa"/>
          </w:tcPr>
          <w:p w14:paraId="1C405C06" w14:textId="15AC6D1D" w:rsidR="00FE798D" w:rsidRDefault="00FE798D" w:rsidP="00FE798D">
            <w:pPr>
              <w:rPr>
                <w:lang w:val="fr-CA"/>
              </w:rPr>
            </w:pPr>
            <w:r>
              <w:rPr>
                <w:lang w:val="fr-CA"/>
              </w:rPr>
              <w:t>Rotation interne</w:t>
            </w:r>
          </w:p>
        </w:tc>
        <w:tc>
          <w:tcPr>
            <w:tcW w:w="850" w:type="dxa"/>
          </w:tcPr>
          <w:p w14:paraId="6C8742BE" w14:textId="73CE009E" w:rsidR="00FE798D" w:rsidRDefault="00FE798D" w:rsidP="00FE798D">
            <w:pPr>
              <w:jc w:val="center"/>
              <w:rPr>
                <w:lang w:val="fr-CA"/>
              </w:rPr>
            </w:pPr>
            <w:r>
              <w:rPr>
                <w:lang w:val="fr-CA"/>
              </w:rPr>
              <w:t>40</w:t>
            </w:r>
          </w:p>
        </w:tc>
        <w:tc>
          <w:tcPr>
            <w:tcW w:w="851" w:type="dxa"/>
          </w:tcPr>
          <w:p w14:paraId="6C172499" w14:textId="295796F6" w:rsidR="00FE798D" w:rsidRDefault="00FE798D" w:rsidP="00FE798D">
            <w:pPr>
              <w:jc w:val="center"/>
              <w:rPr>
                <w:lang w:val="fr-CA"/>
              </w:rPr>
            </w:pPr>
            <w:r>
              <w:rPr>
                <w:lang w:val="fr-CA"/>
              </w:rPr>
              <w:t>-</w:t>
            </w:r>
          </w:p>
        </w:tc>
        <w:tc>
          <w:tcPr>
            <w:tcW w:w="850" w:type="dxa"/>
          </w:tcPr>
          <w:p w14:paraId="695CD1A1" w14:textId="0A11E068" w:rsidR="00FE798D" w:rsidRDefault="00FE798D" w:rsidP="00FE798D">
            <w:pPr>
              <w:jc w:val="center"/>
              <w:rPr>
                <w:lang w:val="fr-CA"/>
              </w:rPr>
            </w:pPr>
            <w:r>
              <w:rPr>
                <w:lang w:val="fr-CA"/>
              </w:rPr>
              <w:t>40</w:t>
            </w:r>
          </w:p>
        </w:tc>
        <w:tc>
          <w:tcPr>
            <w:tcW w:w="851" w:type="dxa"/>
          </w:tcPr>
          <w:p w14:paraId="4EE3FA4A" w14:textId="6ADABD8F" w:rsidR="00FE798D" w:rsidRDefault="00FE798D" w:rsidP="00FE798D">
            <w:pPr>
              <w:jc w:val="center"/>
              <w:rPr>
                <w:lang w:val="fr-CA"/>
              </w:rPr>
            </w:pPr>
            <w:r>
              <w:rPr>
                <w:lang w:val="fr-CA"/>
              </w:rPr>
              <w:t>-</w:t>
            </w:r>
          </w:p>
        </w:tc>
        <w:tc>
          <w:tcPr>
            <w:tcW w:w="1134" w:type="dxa"/>
          </w:tcPr>
          <w:p w14:paraId="1B05DAB4" w14:textId="4CC4C258" w:rsidR="00FE798D" w:rsidRDefault="00FE798D" w:rsidP="00FE798D">
            <w:pPr>
              <w:jc w:val="center"/>
              <w:rPr>
                <w:lang w:val="fr-CA"/>
              </w:rPr>
            </w:pPr>
            <w:r>
              <w:rPr>
                <w:lang w:val="fr-CA"/>
              </w:rPr>
              <w:t>40</w:t>
            </w:r>
            <w:r w:rsidRPr="006F55E5">
              <w:rPr>
                <w:vertAlign w:val="superscript"/>
                <w:lang w:val="fr-CA"/>
              </w:rPr>
              <w:t>o</w:t>
            </w:r>
          </w:p>
        </w:tc>
      </w:tr>
      <w:tr w:rsidR="00FE798D" w14:paraId="6DA68DBC" w14:textId="77777777" w:rsidTr="006F55E5">
        <w:tc>
          <w:tcPr>
            <w:tcW w:w="1991" w:type="dxa"/>
          </w:tcPr>
          <w:p w14:paraId="0B286225" w14:textId="740C01A7" w:rsidR="00FE798D" w:rsidRDefault="00FE798D" w:rsidP="00FE798D">
            <w:pPr>
              <w:rPr>
                <w:lang w:val="fr-CA"/>
              </w:rPr>
            </w:pPr>
            <w:r>
              <w:rPr>
                <w:lang w:val="fr-CA"/>
              </w:rPr>
              <w:t>Rotation externe</w:t>
            </w:r>
          </w:p>
        </w:tc>
        <w:tc>
          <w:tcPr>
            <w:tcW w:w="850" w:type="dxa"/>
          </w:tcPr>
          <w:p w14:paraId="6D85925E" w14:textId="68D20212" w:rsidR="00FE798D" w:rsidRDefault="00FE798D" w:rsidP="00FE798D">
            <w:pPr>
              <w:jc w:val="center"/>
              <w:rPr>
                <w:lang w:val="fr-CA"/>
              </w:rPr>
            </w:pPr>
            <w:r>
              <w:rPr>
                <w:lang w:val="fr-CA"/>
              </w:rPr>
              <w:t>50</w:t>
            </w:r>
          </w:p>
        </w:tc>
        <w:tc>
          <w:tcPr>
            <w:tcW w:w="851" w:type="dxa"/>
          </w:tcPr>
          <w:p w14:paraId="2749D21A" w14:textId="580A9734" w:rsidR="00FE798D" w:rsidRDefault="00FE798D" w:rsidP="00FE798D">
            <w:pPr>
              <w:jc w:val="center"/>
              <w:rPr>
                <w:lang w:val="fr-CA"/>
              </w:rPr>
            </w:pPr>
            <w:r>
              <w:rPr>
                <w:lang w:val="fr-CA"/>
              </w:rPr>
              <w:t>-</w:t>
            </w:r>
          </w:p>
        </w:tc>
        <w:tc>
          <w:tcPr>
            <w:tcW w:w="850" w:type="dxa"/>
          </w:tcPr>
          <w:p w14:paraId="24894AEA" w14:textId="64A71799" w:rsidR="00FE798D" w:rsidRDefault="00FE798D" w:rsidP="00FE798D">
            <w:pPr>
              <w:jc w:val="center"/>
              <w:rPr>
                <w:lang w:val="fr-CA"/>
              </w:rPr>
            </w:pPr>
            <w:r>
              <w:rPr>
                <w:lang w:val="fr-CA"/>
              </w:rPr>
              <w:t>50</w:t>
            </w:r>
          </w:p>
        </w:tc>
        <w:tc>
          <w:tcPr>
            <w:tcW w:w="851" w:type="dxa"/>
          </w:tcPr>
          <w:p w14:paraId="560DECD0" w14:textId="79414423" w:rsidR="00FE798D" w:rsidRDefault="00FE798D" w:rsidP="00FE798D">
            <w:pPr>
              <w:jc w:val="center"/>
              <w:rPr>
                <w:lang w:val="fr-CA"/>
              </w:rPr>
            </w:pPr>
            <w:r>
              <w:rPr>
                <w:lang w:val="fr-CA"/>
              </w:rPr>
              <w:t>-</w:t>
            </w:r>
          </w:p>
        </w:tc>
        <w:tc>
          <w:tcPr>
            <w:tcW w:w="1134" w:type="dxa"/>
          </w:tcPr>
          <w:p w14:paraId="6F42B855" w14:textId="71AAEB57" w:rsidR="00FE798D" w:rsidRDefault="00FE798D" w:rsidP="00FE798D">
            <w:pPr>
              <w:jc w:val="center"/>
              <w:rPr>
                <w:lang w:val="fr-CA"/>
              </w:rPr>
            </w:pPr>
            <w:r>
              <w:rPr>
                <w:lang w:val="fr-CA"/>
              </w:rPr>
              <w:t>50</w:t>
            </w:r>
            <w:r w:rsidRPr="006F55E5">
              <w:rPr>
                <w:vertAlign w:val="superscript"/>
                <w:lang w:val="fr-CA"/>
              </w:rPr>
              <w:t>o</w:t>
            </w:r>
          </w:p>
        </w:tc>
      </w:tr>
      <w:tr w:rsidR="00FE798D" w14:paraId="321CF030" w14:textId="77777777" w:rsidTr="006F55E5">
        <w:tc>
          <w:tcPr>
            <w:tcW w:w="1991" w:type="dxa"/>
          </w:tcPr>
          <w:p w14:paraId="2998650D" w14:textId="7353C598" w:rsidR="00FE798D" w:rsidRDefault="00FE798D" w:rsidP="00FE798D">
            <w:pPr>
              <w:rPr>
                <w:lang w:val="fr-CA"/>
              </w:rPr>
            </w:pPr>
            <w:r>
              <w:rPr>
                <w:lang w:val="fr-CA"/>
              </w:rPr>
              <w:t>Abduction</w:t>
            </w:r>
          </w:p>
        </w:tc>
        <w:tc>
          <w:tcPr>
            <w:tcW w:w="850" w:type="dxa"/>
          </w:tcPr>
          <w:p w14:paraId="01B99034" w14:textId="18CC3C09" w:rsidR="00FE798D" w:rsidRDefault="00FE798D" w:rsidP="00FE798D">
            <w:pPr>
              <w:jc w:val="center"/>
              <w:rPr>
                <w:lang w:val="fr-CA"/>
              </w:rPr>
            </w:pPr>
            <w:r>
              <w:rPr>
                <w:lang w:val="fr-CA"/>
              </w:rPr>
              <w:t>40</w:t>
            </w:r>
          </w:p>
        </w:tc>
        <w:tc>
          <w:tcPr>
            <w:tcW w:w="851" w:type="dxa"/>
          </w:tcPr>
          <w:p w14:paraId="56697206" w14:textId="6B87E935" w:rsidR="00FE798D" w:rsidRDefault="00FE798D" w:rsidP="00FE798D">
            <w:pPr>
              <w:jc w:val="center"/>
              <w:rPr>
                <w:lang w:val="fr-CA"/>
              </w:rPr>
            </w:pPr>
            <w:r>
              <w:rPr>
                <w:lang w:val="fr-CA"/>
              </w:rPr>
              <w:t>-</w:t>
            </w:r>
          </w:p>
        </w:tc>
        <w:tc>
          <w:tcPr>
            <w:tcW w:w="850" w:type="dxa"/>
          </w:tcPr>
          <w:p w14:paraId="54A56D38" w14:textId="57DFE0B5" w:rsidR="00FE798D" w:rsidRDefault="00FE798D" w:rsidP="00FE798D">
            <w:pPr>
              <w:jc w:val="center"/>
              <w:rPr>
                <w:lang w:val="fr-CA"/>
              </w:rPr>
            </w:pPr>
            <w:r>
              <w:rPr>
                <w:lang w:val="fr-CA"/>
              </w:rPr>
              <w:t>40</w:t>
            </w:r>
          </w:p>
        </w:tc>
        <w:tc>
          <w:tcPr>
            <w:tcW w:w="851" w:type="dxa"/>
          </w:tcPr>
          <w:p w14:paraId="264822E7" w14:textId="42BC7278" w:rsidR="00FE798D" w:rsidRDefault="00FE798D" w:rsidP="00FE798D">
            <w:pPr>
              <w:jc w:val="center"/>
              <w:rPr>
                <w:lang w:val="fr-CA"/>
              </w:rPr>
            </w:pPr>
            <w:r>
              <w:rPr>
                <w:lang w:val="fr-CA"/>
              </w:rPr>
              <w:t>-</w:t>
            </w:r>
          </w:p>
        </w:tc>
        <w:tc>
          <w:tcPr>
            <w:tcW w:w="1134" w:type="dxa"/>
          </w:tcPr>
          <w:p w14:paraId="386FBFC6" w14:textId="78F40B08" w:rsidR="00FE798D" w:rsidRDefault="00FE798D" w:rsidP="00FE798D">
            <w:pPr>
              <w:jc w:val="center"/>
              <w:rPr>
                <w:lang w:val="fr-CA"/>
              </w:rPr>
            </w:pPr>
            <w:r>
              <w:rPr>
                <w:lang w:val="fr-CA"/>
              </w:rPr>
              <w:t>40</w:t>
            </w:r>
            <w:r w:rsidRPr="006F55E5">
              <w:rPr>
                <w:vertAlign w:val="superscript"/>
                <w:lang w:val="fr-CA"/>
              </w:rPr>
              <w:t>o</w:t>
            </w:r>
          </w:p>
        </w:tc>
      </w:tr>
      <w:tr w:rsidR="00FE798D" w14:paraId="3781FF1F" w14:textId="77777777" w:rsidTr="006F55E5">
        <w:tc>
          <w:tcPr>
            <w:tcW w:w="1991" w:type="dxa"/>
          </w:tcPr>
          <w:p w14:paraId="1B373270" w14:textId="6991BF75" w:rsidR="00FE798D" w:rsidRDefault="00FE798D" w:rsidP="00FE798D">
            <w:pPr>
              <w:rPr>
                <w:lang w:val="fr-CA"/>
              </w:rPr>
            </w:pPr>
            <w:r>
              <w:rPr>
                <w:lang w:val="fr-CA"/>
              </w:rPr>
              <w:t>Adduction</w:t>
            </w:r>
          </w:p>
        </w:tc>
        <w:tc>
          <w:tcPr>
            <w:tcW w:w="850" w:type="dxa"/>
          </w:tcPr>
          <w:p w14:paraId="44CFEE81" w14:textId="0DCC19DC" w:rsidR="00FE798D" w:rsidRDefault="00FE798D" w:rsidP="00FE798D">
            <w:pPr>
              <w:jc w:val="center"/>
              <w:rPr>
                <w:lang w:val="fr-CA"/>
              </w:rPr>
            </w:pPr>
            <w:r>
              <w:rPr>
                <w:lang w:val="fr-CA"/>
              </w:rPr>
              <w:t>20</w:t>
            </w:r>
          </w:p>
        </w:tc>
        <w:tc>
          <w:tcPr>
            <w:tcW w:w="851" w:type="dxa"/>
          </w:tcPr>
          <w:p w14:paraId="2F96B3BA" w14:textId="6A08B801" w:rsidR="00FE798D" w:rsidRDefault="00FE798D" w:rsidP="00FE798D">
            <w:pPr>
              <w:jc w:val="center"/>
              <w:rPr>
                <w:lang w:val="fr-CA"/>
              </w:rPr>
            </w:pPr>
            <w:r>
              <w:rPr>
                <w:lang w:val="fr-CA"/>
              </w:rPr>
              <w:t>-</w:t>
            </w:r>
          </w:p>
        </w:tc>
        <w:tc>
          <w:tcPr>
            <w:tcW w:w="850" w:type="dxa"/>
          </w:tcPr>
          <w:p w14:paraId="01F687C9" w14:textId="528042F4" w:rsidR="00FE798D" w:rsidRDefault="00FE798D" w:rsidP="00FE798D">
            <w:pPr>
              <w:jc w:val="center"/>
              <w:rPr>
                <w:lang w:val="fr-CA"/>
              </w:rPr>
            </w:pPr>
            <w:r>
              <w:rPr>
                <w:lang w:val="fr-CA"/>
              </w:rPr>
              <w:t>20</w:t>
            </w:r>
          </w:p>
        </w:tc>
        <w:tc>
          <w:tcPr>
            <w:tcW w:w="851" w:type="dxa"/>
          </w:tcPr>
          <w:p w14:paraId="4379B386" w14:textId="1D9570EC" w:rsidR="00FE798D" w:rsidRDefault="00FE798D" w:rsidP="00FE798D">
            <w:pPr>
              <w:jc w:val="center"/>
              <w:rPr>
                <w:lang w:val="fr-CA"/>
              </w:rPr>
            </w:pPr>
            <w:r>
              <w:rPr>
                <w:lang w:val="fr-CA"/>
              </w:rPr>
              <w:t>-</w:t>
            </w:r>
          </w:p>
        </w:tc>
        <w:tc>
          <w:tcPr>
            <w:tcW w:w="1134" w:type="dxa"/>
          </w:tcPr>
          <w:p w14:paraId="2EE8E410" w14:textId="5250C6E1" w:rsidR="00FE798D" w:rsidRDefault="00FE798D" w:rsidP="00FE798D">
            <w:pPr>
              <w:jc w:val="center"/>
              <w:rPr>
                <w:lang w:val="fr-CA"/>
              </w:rPr>
            </w:pPr>
            <w:r>
              <w:rPr>
                <w:lang w:val="fr-CA"/>
              </w:rPr>
              <w:t>20</w:t>
            </w:r>
            <w:r w:rsidRPr="006F55E5">
              <w:rPr>
                <w:vertAlign w:val="superscript"/>
                <w:lang w:val="fr-CA"/>
              </w:rPr>
              <w:t>o</w:t>
            </w:r>
          </w:p>
        </w:tc>
      </w:tr>
    </w:tbl>
    <w:p w14:paraId="60772D8C" w14:textId="5DB4D269" w:rsidR="00070E2B" w:rsidRDefault="00070E2B" w:rsidP="00E90331">
      <w:pPr>
        <w:ind w:left="709"/>
        <w:rPr>
          <w:lang w:val="fr-CA"/>
        </w:rPr>
      </w:pPr>
    </w:p>
    <w:p w14:paraId="4C618AAB" w14:textId="650CC2F1" w:rsidR="00914F01" w:rsidRDefault="00070E2B" w:rsidP="00E90331">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6F55E5" w14:paraId="1CC0B3BE" w14:textId="77777777" w:rsidTr="006F55E5">
        <w:trPr>
          <w:trHeight w:val="294"/>
        </w:trPr>
        <w:tc>
          <w:tcPr>
            <w:tcW w:w="2842" w:type="dxa"/>
          </w:tcPr>
          <w:p w14:paraId="4C8E23CC" w14:textId="77777777" w:rsidR="006F55E5" w:rsidRDefault="006F55E5" w:rsidP="006F55E5">
            <w:pPr>
              <w:rPr>
                <w:lang w:val="fr-CA"/>
              </w:rPr>
            </w:pPr>
          </w:p>
        </w:tc>
        <w:tc>
          <w:tcPr>
            <w:tcW w:w="1508" w:type="dxa"/>
          </w:tcPr>
          <w:p w14:paraId="04003409" w14:textId="77777777" w:rsidR="006F55E5" w:rsidRDefault="006F55E5" w:rsidP="006F55E5">
            <w:pPr>
              <w:jc w:val="center"/>
              <w:rPr>
                <w:lang w:val="fr-CA"/>
              </w:rPr>
            </w:pPr>
            <w:r>
              <w:rPr>
                <w:lang w:val="fr-CA"/>
              </w:rPr>
              <w:t>Droit</w:t>
            </w:r>
          </w:p>
        </w:tc>
        <w:tc>
          <w:tcPr>
            <w:tcW w:w="1506" w:type="dxa"/>
          </w:tcPr>
          <w:p w14:paraId="16D8F877" w14:textId="77777777" w:rsidR="006F55E5" w:rsidRDefault="006F55E5" w:rsidP="006F55E5">
            <w:pPr>
              <w:jc w:val="center"/>
              <w:rPr>
                <w:lang w:val="fr-CA"/>
              </w:rPr>
            </w:pPr>
            <w:r>
              <w:rPr>
                <w:lang w:val="fr-CA"/>
              </w:rPr>
              <w:t>Gauche</w:t>
            </w:r>
          </w:p>
        </w:tc>
      </w:tr>
      <w:tr w:rsidR="006F55E5" w14:paraId="16F60558" w14:textId="77777777" w:rsidTr="006F55E5">
        <w:trPr>
          <w:trHeight w:val="294"/>
        </w:trPr>
        <w:tc>
          <w:tcPr>
            <w:tcW w:w="2842" w:type="dxa"/>
          </w:tcPr>
          <w:p w14:paraId="27BC3094" w14:textId="77777777" w:rsidR="006F55E5" w:rsidRDefault="006F55E5" w:rsidP="006F55E5">
            <w:pPr>
              <w:rPr>
                <w:lang w:val="fr-CA"/>
              </w:rPr>
            </w:pPr>
            <w:r>
              <w:rPr>
                <w:lang w:val="fr-CA"/>
              </w:rPr>
              <w:t>Trendelenburg</w:t>
            </w:r>
          </w:p>
        </w:tc>
        <w:tc>
          <w:tcPr>
            <w:tcW w:w="1508" w:type="dxa"/>
          </w:tcPr>
          <w:p w14:paraId="79A06C36" w14:textId="0C8233CD" w:rsidR="006F55E5" w:rsidRDefault="00FE798D" w:rsidP="006F55E5">
            <w:pPr>
              <w:jc w:val="center"/>
              <w:rPr>
                <w:lang w:val="fr-CA"/>
              </w:rPr>
            </w:pPr>
            <w:proofErr w:type="spellStart"/>
            <w:r>
              <w:rPr>
                <w:lang w:val="fr-CA"/>
              </w:rPr>
              <w:t>Neg</w:t>
            </w:r>
            <w:proofErr w:type="spellEnd"/>
          </w:p>
        </w:tc>
        <w:tc>
          <w:tcPr>
            <w:tcW w:w="1506" w:type="dxa"/>
          </w:tcPr>
          <w:p w14:paraId="1A645AA4" w14:textId="15A59643" w:rsidR="006F55E5" w:rsidRDefault="00FE798D" w:rsidP="006F55E5">
            <w:pPr>
              <w:jc w:val="center"/>
              <w:rPr>
                <w:lang w:val="fr-CA"/>
              </w:rPr>
            </w:pPr>
            <w:proofErr w:type="spellStart"/>
            <w:r>
              <w:rPr>
                <w:lang w:val="fr-CA"/>
              </w:rPr>
              <w:t>Neg</w:t>
            </w:r>
            <w:proofErr w:type="spellEnd"/>
          </w:p>
        </w:tc>
      </w:tr>
      <w:tr w:rsidR="006F55E5" w14:paraId="0E261D84" w14:textId="77777777" w:rsidTr="006F55E5">
        <w:trPr>
          <w:trHeight w:val="279"/>
        </w:trPr>
        <w:tc>
          <w:tcPr>
            <w:tcW w:w="2842" w:type="dxa"/>
          </w:tcPr>
          <w:p w14:paraId="7737CA8C" w14:textId="77777777" w:rsidR="006F55E5" w:rsidRDefault="006F55E5" w:rsidP="006F55E5">
            <w:pPr>
              <w:rPr>
                <w:lang w:val="fr-CA"/>
              </w:rPr>
            </w:pPr>
            <w:r>
              <w:rPr>
                <w:lang w:val="fr-CA"/>
              </w:rPr>
              <w:t>FADIR</w:t>
            </w:r>
          </w:p>
        </w:tc>
        <w:tc>
          <w:tcPr>
            <w:tcW w:w="1508" w:type="dxa"/>
          </w:tcPr>
          <w:p w14:paraId="326244F0" w14:textId="0BD12924" w:rsidR="006F55E5" w:rsidRDefault="00FE798D" w:rsidP="006F55E5">
            <w:pPr>
              <w:jc w:val="center"/>
              <w:rPr>
                <w:lang w:val="fr-CA"/>
              </w:rPr>
            </w:pPr>
            <w:proofErr w:type="spellStart"/>
            <w:r>
              <w:rPr>
                <w:lang w:val="fr-CA"/>
              </w:rPr>
              <w:t>Neg</w:t>
            </w:r>
            <w:proofErr w:type="spellEnd"/>
          </w:p>
        </w:tc>
        <w:tc>
          <w:tcPr>
            <w:tcW w:w="1506" w:type="dxa"/>
          </w:tcPr>
          <w:p w14:paraId="7EFB6A33" w14:textId="57EC6993" w:rsidR="006F55E5" w:rsidRDefault="00FE798D" w:rsidP="006F55E5">
            <w:pPr>
              <w:jc w:val="center"/>
              <w:rPr>
                <w:lang w:val="fr-CA"/>
              </w:rPr>
            </w:pPr>
            <w:proofErr w:type="spellStart"/>
            <w:r>
              <w:rPr>
                <w:lang w:val="fr-CA"/>
              </w:rPr>
              <w:t>Neg</w:t>
            </w:r>
            <w:proofErr w:type="spellEnd"/>
          </w:p>
        </w:tc>
      </w:tr>
      <w:tr w:rsidR="006F55E5" w14:paraId="14A7AFFB" w14:textId="77777777" w:rsidTr="006F55E5">
        <w:trPr>
          <w:trHeight w:val="294"/>
        </w:trPr>
        <w:tc>
          <w:tcPr>
            <w:tcW w:w="2842" w:type="dxa"/>
          </w:tcPr>
          <w:p w14:paraId="67471583" w14:textId="77777777" w:rsidR="006F55E5" w:rsidRDefault="006F55E5" w:rsidP="006F55E5">
            <w:pPr>
              <w:rPr>
                <w:lang w:val="fr-CA"/>
              </w:rPr>
            </w:pPr>
            <w:r>
              <w:rPr>
                <w:lang w:val="fr-CA"/>
              </w:rPr>
              <w:t>FABER</w:t>
            </w:r>
          </w:p>
        </w:tc>
        <w:tc>
          <w:tcPr>
            <w:tcW w:w="1508" w:type="dxa"/>
          </w:tcPr>
          <w:p w14:paraId="2D112426" w14:textId="5D3E8E7A" w:rsidR="006F55E5" w:rsidRDefault="00FE798D" w:rsidP="006F55E5">
            <w:pPr>
              <w:jc w:val="center"/>
              <w:rPr>
                <w:lang w:val="fr-CA"/>
              </w:rPr>
            </w:pPr>
            <w:proofErr w:type="spellStart"/>
            <w:r>
              <w:rPr>
                <w:lang w:val="fr-CA"/>
              </w:rPr>
              <w:t>Neg</w:t>
            </w:r>
            <w:proofErr w:type="spellEnd"/>
          </w:p>
        </w:tc>
        <w:tc>
          <w:tcPr>
            <w:tcW w:w="1506" w:type="dxa"/>
          </w:tcPr>
          <w:p w14:paraId="05A48C51" w14:textId="21C1F5A4" w:rsidR="006F55E5" w:rsidRDefault="00FE798D" w:rsidP="006F55E5">
            <w:pPr>
              <w:jc w:val="center"/>
              <w:rPr>
                <w:lang w:val="fr-CA"/>
              </w:rPr>
            </w:pPr>
            <w:proofErr w:type="spellStart"/>
            <w:r>
              <w:rPr>
                <w:lang w:val="fr-CA"/>
              </w:rPr>
              <w:t>Neg</w:t>
            </w:r>
            <w:proofErr w:type="spellEnd"/>
          </w:p>
        </w:tc>
      </w:tr>
    </w:tbl>
    <w:p w14:paraId="359F9641" w14:textId="5D04E88F" w:rsidR="00070E2B" w:rsidRDefault="00070E2B" w:rsidP="00E90331">
      <w:pPr>
        <w:ind w:left="709"/>
        <w:rPr>
          <w:lang w:val="fr-CA"/>
        </w:rPr>
      </w:pPr>
    </w:p>
    <w:p w14:paraId="205A8D51" w14:textId="4CEC2E52" w:rsidR="00070E2B" w:rsidRDefault="00070E2B" w:rsidP="00E90331">
      <w:pPr>
        <w:ind w:left="709"/>
        <w:rPr>
          <w:lang w:val="fr-CA"/>
        </w:rPr>
      </w:pPr>
    </w:p>
    <w:p w14:paraId="1BB9EE16" w14:textId="46EF83DB" w:rsidR="00070E2B" w:rsidRDefault="00070E2B" w:rsidP="00E90331">
      <w:pPr>
        <w:ind w:left="709"/>
        <w:rPr>
          <w:lang w:val="fr-CA"/>
        </w:rPr>
      </w:pPr>
    </w:p>
    <w:p w14:paraId="6DA2356F" w14:textId="395E0C9C" w:rsidR="00070E2B" w:rsidRDefault="00070E2B" w:rsidP="00E90331">
      <w:pPr>
        <w:ind w:left="709"/>
        <w:rPr>
          <w:lang w:val="fr-CA"/>
        </w:rPr>
      </w:pPr>
    </w:p>
    <w:p w14:paraId="6816892C" w14:textId="77777777" w:rsidR="00070E2B" w:rsidRDefault="00070E2B" w:rsidP="00E90331">
      <w:pPr>
        <w:ind w:left="709"/>
        <w:rPr>
          <w:lang w:val="fr-CA"/>
        </w:rPr>
      </w:pPr>
    </w:p>
    <w:p w14:paraId="23AAEA99" w14:textId="77777777" w:rsidR="00070E2B" w:rsidRDefault="00070E2B" w:rsidP="00E90331">
      <w:pPr>
        <w:ind w:left="709"/>
        <w:rPr>
          <w:lang w:val="fr-CA"/>
        </w:rPr>
      </w:pPr>
    </w:p>
    <w:p w14:paraId="15C899D6" w14:textId="77777777" w:rsidR="006867D4" w:rsidRDefault="006867D4" w:rsidP="00E90331">
      <w:pPr>
        <w:ind w:left="709"/>
        <w:rPr>
          <w:lang w:val="fr-CA"/>
        </w:rPr>
      </w:pPr>
    </w:p>
    <w:p w14:paraId="1DBBD382" w14:textId="541704B6" w:rsidR="00914F01" w:rsidRPr="00625A8F" w:rsidRDefault="00914F01" w:rsidP="00E90331">
      <w:pPr>
        <w:ind w:left="709"/>
        <w:rPr>
          <w:b/>
          <w:bCs/>
          <w:lang w:val="fr-CA"/>
        </w:rPr>
      </w:pPr>
      <w:r w:rsidRPr="00625A8F">
        <w:rPr>
          <w:b/>
          <w:bCs/>
          <w:lang w:val="fr-CA"/>
        </w:rPr>
        <w:lastRenderedPageBreak/>
        <w:t>Genou</w:t>
      </w:r>
      <w:r w:rsidR="00DD51A0" w:rsidRPr="00625A8F">
        <w:rPr>
          <w:b/>
          <w:bCs/>
          <w:lang w:val="fr-CA"/>
        </w:rPr>
        <w:t xml:space="preserve">x : </w:t>
      </w:r>
    </w:p>
    <w:p w14:paraId="121C9ED3" w14:textId="77777777" w:rsidR="00625A8F" w:rsidRDefault="00625A8F" w:rsidP="00E90331">
      <w:pPr>
        <w:ind w:left="709"/>
        <w:rPr>
          <w:lang w:val="fr-CA"/>
        </w:rPr>
      </w:pPr>
    </w:p>
    <w:p w14:paraId="7FFE67B1" w14:textId="41C4AE5F" w:rsidR="00914F01" w:rsidRDefault="00070E2B" w:rsidP="00070E2B">
      <w:pPr>
        <w:ind w:left="1418" w:hanging="709"/>
        <w:rPr>
          <w:lang w:val="fr-CA"/>
        </w:rPr>
      </w:pPr>
      <w:r>
        <w:rPr>
          <w:lang w:val="fr-CA"/>
        </w:rPr>
        <w:tab/>
        <w:t>Palpation : aucune douleur à l’interligne articulaire, palpation rotule sans douleur</w:t>
      </w:r>
    </w:p>
    <w:p w14:paraId="625F8C08" w14:textId="77777777" w:rsidR="00625A8F" w:rsidRDefault="00070E2B" w:rsidP="00E90331">
      <w:pPr>
        <w:ind w:left="709"/>
        <w:rPr>
          <w:lang w:val="fr-CA"/>
        </w:rPr>
      </w:pPr>
      <w:r>
        <w:rPr>
          <w:lang w:val="fr-CA"/>
        </w:rPr>
        <w:tab/>
      </w:r>
      <w:r>
        <w:rPr>
          <w:lang w:val="fr-CA"/>
        </w:rPr>
        <w:tab/>
      </w:r>
    </w:p>
    <w:p w14:paraId="6A76D030" w14:textId="67F2842F" w:rsidR="00070E2B" w:rsidRDefault="00070E2B" w:rsidP="00625A8F">
      <w:pPr>
        <w:ind w:left="1407" w:firstLine="11"/>
        <w:rPr>
          <w:lang w:val="fr-CA"/>
        </w:rPr>
      </w:pPr>
      <w:r>
        <w:rPr>
          <w:lang w:val="fr-CA"/>
        </w:rPr>
        <w:t xml:space="preserve">Inspection : </w:t>
      </w:r>
      <w:r w:rsidR="00FE798D">
        <w:rPr>
          <w:lang w:val="fr-CA"/>
        </w:rPr>
        <w:t>On remarque de l’œdème au niveau du tendon rotulien gauche sans toutefois observer de la fluctuation à ce niveau. A</w:t>
      </w:r>
      <w:r>
        <w:rPr>
          <w:lang w:val="fr-CA"/>
        </w:rPr>
        <w:t>ucune cicatrice</w:t>
      </w:r>
    </w:p>
    <w:p w14:paraId="410C41EB" w14:textId="77777777" w:rsidR="00625A8F" w:rsidRDefault="00070E2B" w:rsidP="00E90331">
      <w:pPr>
        <w:ind w:left="709"/>
        <w:rPr>
          <w:lang w:val="fr-CA"/>
        </w:rPr>
      </w:pPr>
      <w:r>
        <w:rPr>
          <w:lang w:val="fr-CA"/>
        </w:rPr>
        <w:tab/>
      </w:r>
      <w:r>
        <w:rPr>
          <w:lang w:val="fr-CA"/>
        </w:rPr>
        <w:tab/>
      </w:r>
    </w:p>
    <w:p w14:paraId="324A6A72" w14:textId="0E49B2B6" w:rsidR="00070E2B" w:rsidRDefault="00070E2B" w:rsidP="00625A8F">
      <w:pPr>
        <w:ind w:left="1396" w:firstLine="11"/>
        <w:rPr>
          <w:lang w:val="fr-CA"/>
        </w:rPr>
      </w:pPr>
      <w:r>
        <w:rPr>
          <w:lang w:val="fr-CA"/>
        </w:rPr>
        <w:t>Amplitude</w:t>
      </w:r>
      <w:r w:rsidR="00DD51A0">
        <w:rPr>
          <w:lang w:val="fr-CA"/>
        </w:rPr>
        <w:t xml:space="preserve"> articulaire : </w:t>
      </w:r>
    </w:p>
    <w:p w14:paraId="3C599788" w14:textId="77777777" w:rsidR="00625A8F" w:rsidRDefault="00625A8F" w:rsidP="00625A8F">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DD51A0" w14:paraId="1E2C7B71" w14:textId="77777777" w:rsidTr="00DD51A0">
        <w:tc>
          <w:tcPr>
            <w:tcW w:w="1503" w:type="dxa"/>
          </w:tcPr>
          <w:p w14:paraId="59C35517" w14:textId="77777777" w:rsidR="00DD51A0" w:rsidRDefault="00DD51A0" w:rsidP="00DD51A0">
            <w:pPr>
              <w:rPr>
                <w:lang w:val="fr-CA"/>
              </w:rPr>
            </w:pPr>
          </w:p>
        </w:tc>
        <w:tc>
          <w:tcPr>
            <w:tcW w:w="1598" w:type="dxa"/>
            <w:gridSpan w:val="2"/>
          </w:tcPr>
          <w:p w14:paraId="35A4324A" w14:textId="77777777" w:rsidR="00DD51A0" w:rsidRDefault="00DD51A0" w:rsidP="006F55E5">
            <w:pPr>
              <w:jc w:val="center"/>
              <w:rPr>
                <w:lang w:val="fr-CA"/>
              </w:rPr>
            </w:pPr>
            <w:r>
              <w:rPr>
                <w:lang w:val="fr-CA"/>
              </w:rPr>
              <w:t>Droit</w:t>
            </w:r>
          </w:p>
        </w:tc>
        <w:tc>
          <w:tcPr>
            <w:tcW w:w="1599" w:type="dxa"/>
            <w:gridSpan w:val="2"/>
          </w:tcPr>
          <w:p w14:paraId="772A200A" w14:textId="77777777" w:rsidR="00DD51A0" w:rsidRDefault="00DD51A0" w:rsidP="006F55E5">
            <w:pPr>
              <w:jc w:val="center"/>
              <w:rPr>
                <w:lang w:val="fr-CA"/>
              </w:rPr>
            </w:pPr>
            <w:r>
              <w:rPr>
                <w:lang w:val="fr-CA"/>
              </w:rPr>
              <w:t>Gauche</w:t>
            </w:r>
          </w:p>
        </w:tc>
        <w:tc>
          <w:tcPr>
            <w:tcW w:w="1107" w:type="dxa"/>
          </w:tcPr>
          <w:p w14:paraId="261C13B3" w14:textId="77777777" w:rsidR="00DD51A0" w:rsidRDefault="00DD51A0" w:rsidP="006F55E5">
            <w:pPr>
              <w:jc w:val="center"/>
              <w:rPr>
                <w:lang w:val="fr-CA"/>
              </w:rPr>
            </w:pPr>
            <w:r>
              <w:rPr>
                <w:lang w:val="fr-CA"/>
              </w:rPr>
              <w:t>Normale</w:t>
            </w:r>
          </w:p>
        </w:tc>
      </w:tr>
      <w:tr w:rsidR="00DD51A0" w14:paraId="7C439BAF" w14:textId="77777777" w:rsidTr="00DD51A0">
        <w:tc>
          <w:tcPr>
            <w:tcW w:w="1503" w:type="dxa"/>
          </w:tcPr>
          <w:p w14:paraId="2B88677B" w14:textId="77777777" w:rsidR="00DD51A0" w:rsidRDefault="00DD51A0" w:rsidP="00DD51A0">
            <w:pPr>
              <w:rPr>
                <w:lang w:val="fr-CA"/>
              </w:rPr>
            </w:pPr>
          </w:p>
        </w:tc>
        <w:tc>
          <w:tcPr>
            <w:tcW w:w="778" w:type="dxa"/>
          </w:tcPr>
          <w:p w14:paraId="2AF6B3D3" w14:textId="77777777" w:rsidR="00DD51A0" w:rsidRDefault="00DD51A0" w:rsidP="006F55E5">
            <w:pPr>
              <w:jc w:val="center"/>
              <w:rPr>
                <w:lang w:val="fr-CA"/>
              </w:rPr>
            </w:pPr>
            <w:r>
              <w:rPr>
                <w:lang w:val="fr-CA"/>
              </w:rPr>
              <w:t>Actif</w:t>
            </w:r>
          </w:p>
        </w:tc>
        <w:tc>
          <w:tcPr>
            <w:tcW w:w="820" w:type="dxa"/>
          </w:tcPr>
          <w:p w14:paraId="555D6CD5" w14:textId="77777777" w:rsidR="00DD51A0" w:rsidRDefault="00DD51A0" w:rsidP="006F55E5">
            <w:pPr>
              <w:jc w:val="center"/>
              <w:rPr>
                <w:lang w:val="fr-CA"/>
              </w:rPr>
            </w:pPr>
            <w:r>
              <w:rPr>
                <w:lang w:val="fr-CA"/>
              </w:rPr>
              <w:t>Passif</w:t>
            </w:r>
          </w:p>
        </w:tc>
        <w:tc>
          <w:tcPr>
            <w:tcW w:w="779" w:type="dxa"/>
          </w:tcPr>
          <w:p w14:paraId="7C2516A5" w14:textId="77777777" w:rsidR="00DD51A0" w:rsidRDefault="00DD51A0" w:rsidP="006F55E5">
            <w:pPr>
              <w:jc w:val="center"/>
              <w:rPr>
                <w:lang w:val="fr-CA"/>
              </w:rPr>
            </w:pPr>
            <w:r>
              <w:rPr>
                <w:lang w:val="fr-CA"/>
              </w:rPr>
              <w:t>Actif</w:t>
            </w:r>
          </w:p>
        </w:tc>
        <w:tc>
          <w:tcPr>
            <w:tcW w:w="820" w:type="dxa"/>
          </w:tcPr>
          <w:p w14:paraId="35E2AE08" w14:textId="77777777" w:rsidR="00DD51A0" w:rsidRDefault="00DD51A0" w:rsidP="006F55E5">
            <w:pPr>
              <w:jc w:val="center"/>
              <w:rPr>
                <w:lang w:val="fr-CA"/>
              </w:rPr>
            </w:pPr>
            <w:r>
              <w:rPr>
                <w:lang w:val="fr-CA"/>
              </w:rPr>
              <w:t>Passif</w:t>
            </w:r>
          </w:p>
        </w:tc>
        <w:tc>
          <w:tcPr>
            <w:tcW w:w="1107" w:type="dxa"/>
          </w:tcPr>
          <w:p w14:paraId="543B2692" w14:textId="77777777" w:rsidR="00DD51A0" w:rsidRDefault="00DD51A0" w:rsidP="006F55E5">
            <w:pPr>
              <w:jc w:val="center"/>
              <w:rPr>
                <w:lang w:val="fr-CA"/>
              </w:rPr>
            </w:pPr>
          </w:p>
        </w:tc>
      </w:tr>
      <w:tr w:rsidR="00DD51A0" w14:paraId="3CFCA578" w14:textId="77777777" w:rsidTr="00DD51A0">
        <w:tc>
          <w:tcPr>
            <w:tcW w:w="1503" w:type="dxa"/>
          </w:tcPr>
          <w:p w14:paraId="48B870F3" w14:textId="77777777" w:rsidR="00DD51A0" w:rsidRDefault="00DD51A0" w:rsidP="00DD51A0">
            <w:pPr>
              <w:rPr>
                <w:lang w:val="fr-CA"/>
              </w:rPr>
            </w:pPr>
            <w:r>
              <w:rPr>
                <w:lang w:val="fr-CA"/>
              </w:rPr>
              <w:t>Flexion</w:t>
            </w:r>
          </w:p>
        </w:tc>
        <w:tc>
          <w:tcPr>
            <w:tcW w:w="778" w:type="dxa"/>
          </w:tcPr>
          <w:p w14:paraId="66D1F52A" w14:textId="2E1960D2" w:rsidR="00DD51A0" w:rsidRDefault="00FE798D" w:rsidP="006F55E5">
            <w:pPr>
              <w:jc w:val="center"/>
              <w:rPr>
                <w:lang w:val="fr-CA"/>
              </w:rPr>
            </w:pPr>
            <w:r>
              <w:rPr>
                <w:lang w:val="fr-CA"/>
              </w:rPr>
              <w:t>130</w:t>
            </w:r>
          </w:p>
        </w:tc>
        <w:tc>
          <w:tcPr>
            <w:tcW w:w="820" w:type="dxa"/>
          </w:tcPr>
          <w:p w14:paraId="1FB732C3" w14:textId="1EA430C8" w:rsidR="00DD51A0" w:rsidRDefault="00FE798D" w:rsidP="006F55E5">
            <w:pPr>
              <w:jc w:val="center"/>
              <w:rPr>
                <w:lang w:val="fr-CA"/>
              </w:rPr>
            </w:pPr>
            <w:r>
              <w:rPr>
                <w:lang w:val="fr-CA"/>
              </w:rPr>
              <w:t>-</w:t>
            </w:r>
          </w:p>
        </w:tc>
        <w:tc>
          <w:tcPr>
            <w:tcW w:w="779" w:type="dxa"/>
          </w:tcPr>
          <w:p w14:paraId="522328E6" w14:textId="2C6BE53E" w:rsidR="00DD51A0" w:rsidRDefault="00FE798D" w:rsidP="006F55E5">
            <w:pPr>
              <w:jc w:val="center"/>
              <w:rPr>
                <w:lang w:val="fr-CA"/>
              </w:rPr>
            </w:pPr>
            <w:r>
              <w:rPr>
                <w:lang w:val="fr-CA"/>
              </w:rPr>
              <w:t>120</w:t>
            </w:r>
          </w:p>
        </w:tc>
        <w:tc>
          <w:tcPr>
            <w:tcW w:w="820" w:type="dxa"/>
          </w:tcPr>
          <w:p w14:paraId="29E4D307" w14:textId="42463AB0" w:rsidR="00DD51A0" w:rsidRDefault="00FE798D" w:rsidP="006F55E5">
            <w:pPr>
              <w:jc w:val="center"/>
              <w:rPr>
                <w:lang w:val="fr-CA"/>
              </w:rPr>
            </w:pPr>
            <w:r>
              <w:rPr>
                <w:lang w:val="fr-CA"/>
              </w:rPr>
              <w:t>-</w:t>
            </w:r>
          </w:p>
        </w:tc>
        <w:tc>
          <w:tcPr>
            <w:tcW w:w="1107" w:type="dxa"/>
          </w:tcPr>
          <w:p w14:paraId="4A80745B" w14:textId="7746FF3B" w:rsidR="00DD51A0" w:rsidRDefault="00DD51A0" w:rsidP="006F55E5">
            <w:pPr>
              <w:jc w:val="center"/>
              <w:rPr>
                <w:lang w:val="fr-CA"/>
              </w:rPr>
            </w:pPr>
            <w:r>
              <w:rPr>
                <w:lang w:val="fr-CA"/>
              </w:rPr>
              <w:t>150</w:t>
            </w:r>
            <w:r w:rsidRPr="006F55E5">
              <w:rPr>
                <w:vertAlign w:val="superscript"/>
                <w:lang w:val="fr-CA"/>
              </w:rPr>
              <w:t>o</w:t>
            </w:r>
          </w:p>
        </w:tc>
      </w:tr>
      <w:tr w:rsidR="00DD51A0" w14:paraId="7C0C8E94" w14:textId="77777777" w:rsidTr="00DD51A0">
        <w:tc>
          <w:tcPr>
            <w:tcW w:w="1503" w:type="dxa"/>
          </w:tcPr>
          <w:p w14:paraId="4364C156" w14:textId="77777777" w:rsidR="00DD51A0" w:rsidRDefault="00DD51A0" w:rsidP="00DD51A0">
            <w:pPr>
              <w:rPr>
                <w:lang w:val="fr-CA"/>
              </w:rPr>
            </w:pPr>
            <w:r>
              <w:rPr>
                <w:lang w:val="fr-CA"/>
              </w:rPr>
              <w:t>Extension</w:t>
            </w:r>
          </w:p>
        </w:tc>
        <w:tc>
          <w:tcPr>
            <w:tcW w:w="778" w:type="dxa"/>
          </w:tcPr>
          <w:p w14:paraId="0B59EACB" w14:textId="1BF02FFE" w:rsidR="00DD51A0" w:rsidRDefault="00FE798D" w:rsidP="006F55E5">
            <w:pPr>
              <w:jc w:val="center"/>
              <w:rPr>
                <w:lang w:val="fr-CA"/>
              </w:rPr>
            </w:pPr>
            <w:r>
              <w:rPr>
                <w:lang w:val="fr-CA"/>
              </w:rPr>
              <w:t>0</w:t>
            </w:r>
          </w:p>
        </w:tc>
        <w:tc>
          <w:tcPr>
            <w:tcW w:w="820" w:type="dxa"/>
          </w:tcPr>
          <w:p w14:paraId="13912C77" w14:textId="686DD3C0" w:rsidR="00DD51A0" w:rsidRDefault="00FE798D" w:rsidP="006F55E5">
            <w:pPr>
              <w:jc w:val="center"/>
              <w:rPr>
                <w:lang w:val="fr-CA"/>
              </w:rPr>
            </w:pPr>
            <w:r>
              <w:rPr>
                <w:lang w:val="fr-CA"/>
              </w:rPr>
              <w:t>-</w:t>
            </w:r>
          </w:p>
        </w:tc>
        <w:tc>
          <w:tcPr>
            <w:tcW w:w="779" w:type="dxa"/>
          </w:tcPr>
          <w:p w14:paraId="436385FB" w14:textId="1B465080" w:rsidR="00DD51A0" w:rsidRDefault="00FE798D" w:rsidP="006F55E5">
            <w:pPr>
              <w:jc w:val="center"/>
              <w:rPr>
                <w:lang w:val="fr-CA"/>
              </w:rPr>
            </w:pPr>
            <w:r>
              <w:rPr>
                <w:lang w:val="fr-CA"/>
              </w:rPr>
              <w:t>0</w:t>
            </w:r>
          </w:p>
        </w:tc>
        <w:tc>
          <w:tcPr>
            <w:tcW w:w="820" w:type="dxa"/>
          </w:tcPr>
          <w:p w14:paraId="5C17C33A" w14:textId="738AFAD1" w:rsidR="00DD51A0" w:rsidRDefault="00FE798D" w:rsidP="006F55E5">
            <w:pPr>
              <w:jc w:val="center"/>
              <w:rPr>
                <w:lang w:val="fr-CA"/>
              </w:rPr>
            </w:pPr>
            <w:r>
              <w:rPr>
                <w:lang w:val="fr-CA"/>
              </w:rPr>
              <w:t>-</w:t>
            </w:r>
          </w:p>
        </w:tc>
        <w:tc>
          <w:tcPr>
            <w:tcW w:w="1107" w:type="dxa"/>
          </w:tcPr>
          <w:p w14:paraId="16A96822" w14:textId="79BA6AF9" w:rsidR="00DD51A0" w:rsidRDefault="00DD51A0" w:rsidP="006F55E5">
            <w:pPr>
              <w:jc w:val="center"/>
              <w:rPr>
                <w:lang w:val="fr-CA"/>
              </w:rPr>
            </w:pPr>
            <w:r>
              <w:rPr>
                <w:lang w:val="fr-CA"/>
              </w:rPr>
              <w:t>0</w:t>
            </w:r>
            <w:r w:rsidRPr="006F55E5">
              <w:rPr>
                <w:vertAlign w:val="superscript"/>
                <w:lang w:val="fr-CA"/>
              </w:rPr>
              <w:t>o</w:t>
            </w:r>
          </w:p>
        </w:tc>
      </w:tr>
      <w:tr w:rsidR="00DD51A0" w14:paraId="2E93DB12" w14:textId="77777777" w:rsidTr="00DD51A0">
        <w:tc>
          <w:tcPr>
            <w:tcW w:w="1503" w:type="dxa"/>
          </w:tcPr>
          <w:p w14:paraId="08C6C6BE" w14:textId="6D68534F" w:rsidR="00DD51A0" w:rsidRDefault="00DD51A0" w:rsidP="00DD51A0">
            <w:pPr>
              <w:rPr>
                <w:lang w:val="fr-CA"/>
              </w:rPr>
            </w:pPr>
            <w:r>
              <w:rPr>
                <w:lang w:val="fr-CA"/>
              </w:rPr>
              <w:t>Varus/Valgus</w:t>
            </w:r>
          </w:p>
        </w:tc>
        <w:tc>
          <w:tcPr>
            <w:tcW w:w="1598" w:type="dxa"/>
            <w:gridSpan w:val="2"/>
          </w:tcPr>
          <w:p w14:paraId="76C7D08B" w14:textId="7BA1D59D" w:rsidR="00DD51A0" w:rsidRDefault="00FE798D" w:rsidP="006F55E5">
            <w:pPr>
              <w:jc w:val="center"/>
              <w:rPr>
                <w:lang w:val="fr-CA"/>
              </w:rPr>
            </w:pPr>
            <w:r>
              <w:rPr>
                <w:lang w:val="fr-CA"/>
              </w:rPr>
              <w:t>Normoaxé</w:t>
            </w:r>
          </w:p>
        </w:tc>
        <w:tc>
          <w:tcPr>
            <w:tcW w:w="1599" w:type="dxa"/>
            <w:gridSpan w:val="2"/>
          </w:tcPr>
          <w:p w14:paraId="73B234E4" w14:textId="0C0CF6F4" w:rsidR="00DD51A0" w:rsidRDefault="00FE798D" w:rsidP="006F55E5">
            <w:pPr>
              <w:jc w:val="center"/>
              <w:rPr>
                <w:lang w:val="fr-CA"/>
              </w:rPr>
            </w:pPr>
            <w:r>
              <w:rPr>
                <w:lang w:val="fr-CA"/>
              </w:rPr>
              <w:t>Normoaxé</w:t>
            </w:r>
          </w:p>
        </w:tc>
        <w:tc>
          <w:tcPr>
            <w:tcW w:w="1107" w:type="dxa"/>
          </w:tcPr>
          <w:p w14:paraId="16A40D03" w14:textId="6818AE9D" w:rsidR="00DD51A0" w:rsidRDefault="00DD51A0" w:rsidP="006F55E5">
            <w:pPr>
              <w:jc w:val="center"/>
              <w:rPr>
                <w:lang w:val="fr-CA"/>
              </w:rPr>
            </w:pPr>
            <w:r>
              <w:rPr>
                <w:lang w:val="fr-CA"/>
              </w:rPr>
              <w:t>-</w:t>
            </w:r>
          </w:p>
        </w:tc>
      </w:tr>
    </w:tbl>
    <w:p w14:paraId="007701FA" w14:textId="77777777" w:rsidR="00625A8F" w:rsidRDefault="00DD51A0" w:rsidP="00E90331">
      <w:pPr>
        <w:ind w:left="709"/>
        <w:rPr>
          <w:lang w:val="fr-CA"/>
        </w:rPr>
      </w:pPr>
      <w:r>
        <w:rPr>
          <w:lang w:val="fr-CA"/>
        </w:rPr>
        <w:tab/>
      </w:r>
      <w:r>
        <w:rPr>
          <w:lang w:val="fr-CA"/>
        </w:rPr>
        <w:tab/>
      </w:r>
    </w:p>
    <w:p w14:paraId="29AA29FD" w14:textId="42779409" w:rsidR="00DD51A0" w:rsidRDefault="00DD51A0"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CD5F07" w14:paraId="0F0370E3" w14:textId="77777777" w:rsidTr="002B552C">
        <w:trPr>
          <w:trHeight w:val="294"/>
        </w:trPr>
        <w:tc>
          <w:tcPr>
            <w:tcW w:w="2842" w:type="dxa"/>
          </w:tcPr>
          <w:p w14:paraId="3D8433E1" w14:textId="77777777" w:rsidR="00CD5F07" w:rsidRDefault="00CD5F07" w:rsidP="002B552C">
            <w:pPr>
              <w:rPr>
                <w:lang w:val="fr-CA"/>
              </w:rPr>
            </w:pPr>
          </w:p>
        </w:tc>
        <w:tc>
          <w:tcPr>
            <w:tcW w:w="1508" w:type="dxa"/>
          </w:tcPr>
          <w:p w14:paraId="13C7107D" w14:textId="77777777" w:rsidR="00CD5F07" w:rsidRDefault="00CD5F07" w:rsidP="002B552C">
            <w:pPr>
              <w:jc w:val="center"/>
              <w:rPr>
                <w:lang w:val="fr-CA"/>
              </w:rPr>
            </w:pPr>
            <w:r>
              <w:rPr>
                <w:lang w:val="fr-CA"/>
              </w:rPr>
              <w:t>Droit</w:t>
            </w:r>
          </w:p>
        </w:tc>
        <w:tc>
          <w:tcPr>
            <w:tcW w:w="1506" w:type="dxa"/>
          </w:tcPr>
          <w:p w14:paraId="56D04567" w14:textId="77777777" w:rsidR="00CD5F07" w:rsidRDefault="00CD5F07" w:rsidP="002B552C">
            <w:pPr>
              <w:jc w:val="center"/>
              <w:rPr>
                <w:lang w:val="fr-CA"/>
              </w:rPr>
            </w:pPr>
            <w:r>
              <w:rPr>
                <w:lang w:val="fr-CA"/>
              </w:rPr>
              <w:t>Gauche</w:t>
            </w:r>
          </w:p>
        </w:tc>
      </w:tr>
      <w:tr w:rsidR="008F1476" w14:paraId="265F9E05" w14:textId="77777777" w:rsidTr="002B552C">
        <w:trPr>
          <w:trHeight w:val="294"/>
        </w:trPr>
        <w:tc>
          <w:tcPr>
            <w:tcW w:w="2842" w:type="dxa"/>
          </w:tcPr>
          <w:p w14:paraId="120E8098" w14:textId="77777777" w:rsidR="008F1476" w:rsidRDefault="008F1476" w:rsidP="008F1476">
            <w:pPr>
              <w:rPr>
                <w:lang w:val="fr-CA"/>
              </w:rPr>
            </w:pPr>
            <w:r>
              <w:rPr>
                <w:lang w:val="fr-CA"/>
              </w:rPr>
              <w:t>LCI 0o</w:t>
            </w:r>
          </w:p>
        </w:tc>
        <w:tc>
          <w:tcPr>
            <w:tcW w:w="1508" w:type="dxa"/>
          </w:tcPr>
          <w:p w14:paraId="51680FAC" w14:textId="77777777" w:rsidR="008F1476" w:rsidRDefault="008F1476" w:rsidP="008F1476">
            <w:pPr>
              <w:jc w:val="center"/>
              <w:rPr>
                <w:lang w:val="fr-CA"/>
              </w:rPr>
            </w:pPr>
            <w:r>
              <w:rPr>
                <w:lang w:val="fr-CA"/>
              </w:rPr>
              <w:t>Sec</w:t>
            </w:r>
          </w:p>
        </w:tc>
        <w:tc>
          <w:tcPr>
            <w:tcW w:w="1506" w:type="dxa"/>
          </w:tcPr>
          <w:p w14:paraId="202E2C20" w14:textId="5A56FA65" w:rsidR="008F1476" w:rsidRDefault="008F1476" w:rsidP="008F1476">
            <w:pPr>
              <w:jc w:val="center"/>
              <w:rPr>
                <w:lang w:val="fr-CA"/>
              </w:rPr>
            </w:pPr>
            <w:r>
              <w:rPr>
                <w:lang w:val="fr-CA"/>
              </w:rPr>
              <w:t>Sec</w:t>
            </w:r>
          </w:p>
        </w:tc>
      </w:tr>
      <w:tr w:rsidR="008F1476" w14:paraId="4FD74EE0" w14:textId="77777777" w:rsidTr="002B552C">
        <w:trPr>
          <w:trHeight w:val="279"/>
        </w:trPr>
        <w:tc>
          <w:tcPr>
            <w:tcW w:w="2842" w:type="dxa"/>
          </w:tcPr>
          <w:p w14:paraId="3D3DE9DA" w14:textId="77777777" w:rsidR="008F1476" w:rsidRDefault="008F1476" w:rsidP="008F1476">
            <w:pPr>
              <w:rPr>
                <w:lang w:val="fr-CA"/>
              </w:rPr>
            </w:pPr>
            <w:r>
              <w:rPr>
                <w:lang w:val="fr-CA"/>
              </w:rPr>
              <w:t>LCI 20o</w:t>
            </w:r>
          </w:p>
        </w:tc>
        <w:tc>
          <w:tcPr>
            <w:tcW w:w="1508" w:type="dxa"/>
          </w:tcPr>
          <w:p w14:paraId="0B412757" w14:textId="77777777" w:rsidR="008F1476" w:rsidRDefault="008F1476" w:rsidP="008F1476">
            <w:pPr>
              <w:jc w:val="center"/>
              <w:rPr>
                <w:lang w:val="fr-CA"/>
              </w:rPr>
            </w:pPr>
            <w:r>
              <w:rPr>
                <w:lang w:val="fr-CA"/>
              </w:rPr>
              <w:t>Sec</w:t>
            </w:r>
          </w:p>
        </w:tc>
        <w:tc>
          <w:tcPr>
            <w:tcW w:w="1506" w:type="dxa"/>
          </w:tcPr>
          <w:p w14:paraId="5D8EF198" w14:textId="46C0E6E1" w:rsidR="008F1476" w:rsidRDefault="008F1476" w:rsidP="008F1476">
            <w:pPr>
              <w:jc w:val="center"/>
              <w:rPr>
                <w:lang w:val="fr-CA"/>
              </w:rPr>
            </w:pPr>
            <w:r>
              <w:rPr>
                <w:lang w:val="fr-CA"/>
              </w:rPr>
              <w:t>Sec</w:t>
            </w:r>
          </w:p>
        </w:tc>
      </w:tr>
      <w:tr w:rsidR="008F1476" w14:paraId="6B196D90" w14:textId="77777777" w:rsidTr="002B552C">
        <w:trPr>
          <w:trHeight w:val="294"/>
        </w:trPr>
        <w:tc>
          <w:tcPr>
            <w:tcW w:w="2842" w:type="dxa"/>
          </w:tcPr>
          <w:p w14:paraId="11F9CE7B" w14:textId="77777777" w:rsidR="008F1476" w:rsidRDefault="008F1476" w:rsidP="008F1476">
            <w:pPr>
              <w:rPr>
                <w:lang w:val="fr-CA"/>
              </w:rPr>
            </w:pPr>
            <w:r>
              <w:rPr>
                <w:lang w:val="fr-CA"/>
              </w:rPr>
              <w:t>LCE 0o</w:t>
            </w:r>
          </w:p>
        </w:tc>
        <w:tc>
          <w:tcPr>
            <w:tcW w:w="1508" w:type="dxa"/>
          </w:tcPr>
          <w:p w14:paraId="3772F5C3" w14:textId="77777777" w:rsidR="008F1476" w:rsidRDefault="008F1476" w:rsidP="008F1476">
            <w:pPr>
              <w:jc w:val="center"/>
              <w:rPr>
                <w:lang w:val="fr-CA"/>
              </w:rPr>
            </w:pPr>
            <w:r>
              <w:rPr>
                <w:lang w:val="fr-CA"/>
              </w:rPr>
              <w:t>Sec</w:t>
            </w:r>
          </w:p>
        </w:tc>
        <w:tc>
          <w:tcPr>
            <w:tcW w:w="1506" w:type="dxa"/>
          </w:tcPr>
          <w:p w14:paraId="504B12B4" w14:textId="76C4D7B3" w:rsidR="008F1476" w:rsidRDefault="008F1476" w:rsidP="008F1476">
            <w:pPr>
              <w:jc w:val="center"/>
              <w:rPr>
                <w:lang w:val="fr-CA"/>
              </w:rPr>
            </w:pPr>
            <w:r>
              <w:rPr>
                <w:lang w:val="fr-CA"/>
              </w:rPr>
              <w:t>Sec</w:t>
            </w:r>
          </w:p>
        </w:tc>
      </w:tr>
      <w:tr w:rsidR="008F1476" w14:paraId="36638F4F" w14:textId="77777777" w:rsidTr="002B552C">
        <w:trPr>
          <w:trHeight w:val="294"/>
        </w:trPr>
        <w:tc>
          <w:tcPr>
            <w:tcW w:w="2842" w:type="dxa"/>
          </w:tcPr>
          <w:p w14:paraId="498D15EA" w14:textId="77777777" w:rsidR="008F1476" w:rsidRDefault="008F1476" w:rsidP="008F1476">
            <w:pPr>
              <w:rPr>
                <w:lang w:val="fr-CA"/>
              </w:rPr>
            </w:pPr>
            <w:r>
              <w:rPr>
                <w:lang w:val="fr-CA"/>
              </w:rPr>
              <w:t>LCE 20o</w:t>
            </w:r>
          </w:p>
        </w:tc>
        <w:tc>
          <w:tcPr>
            <w:tcW w:w="1508" w:type="dxa"/>
          </w:tcPr>
          <w:p w14:paraId="448E7B5D" w14:textId="77777777" w:rsidR="008F1476" w:rsidRDefault="008F1476" w:rsidP="008F1476">
            <w:pPr>
              <w:jc w:val="center"/>
              <w:rPr>
                <w:lang w:val="fr-CA"/>
              </w:rPr>
            </w:pPr>
            <w:r>
              <w:rPr>
                <w:lang w:val="fr-CA"/>
              </w:rPr>
              <w:t>Sec</w:t>
            </w:r>
          </w:p>
        </w:tc>
        <w:tc>
          <w:tcPr>
            <w:tcW w:w="1506" w:type="dxa"/>
          </w:tcPr>
          <w:p w14:paraId="291F71F5" w14:textId="5E945A44" w:rsidR="008F1476" w:rsidRDefault="008F1476" w:rsidP="008F1476">
            <w:pPr>
              <w:jc w:val="center"/>
              <w:rPr>
                <w:lang w:val="fr-CA"/>
              </w:rPr>
            </w:pPr>
            <w:r>
              <w:rPr>
                <w:lang w:val="fr-CA"/>
              </w:rPr>
              <w:t>Sec</w:t>
            </w:r>
          </w:p>
        </w:tc>
      </w:tr>
      <w:tr w:rsidR="008F1476" w14:paraId="7D46DE74" w14:textId="77777777" w:rsidTr="002B552C">
        <w:trPr>
          <w:trHeight w:val="294"/>
        </w:trPr>
        <w:tc>
          <w:tcPr>
            <w:tcW w:w="2842" w:type="dxa"/>
          </w:tcPr>
          <w:p w14:paraId="247D923B" w14:textId="77777777" w:rsidR="008F1476" w:rsidRDefault="008F1476" w:rsidP="008F1476">
            <w:pPr>
              <w:rPr>
                <w:lang w:val="fr-CA"/>
              </w:rPr>
            </w:pPr>
            <w:r>
              <w:rPr>
                <w:lang w:val="fr-CA"/>
              </w:rPr>
              <w:t>Lachman</w:t>
            </w:r>
          </w:p>
        </w:tc>
        <w:tc>
          <w:tcPr>
            <w:tcW w:w="1508" w:type="dxa"/>
          </w:tcPr>
          <w:p w14:paraId="005FB4AF" w14:textId="77777777" w:rsidR="008F1476" w:rsidRDefault="008F1476" w:rsidP="008F1476">
            <w:pPr>
              <w:jc w:val="center"/>
              <w:rPr>
                <w:lang w:val="fr-CA"/>
              </w:rPr>
            </w:pPr>
            <w:r>
              <w:rPr>
                <w:lang w:val="fr-CA"/>
              </w:rPr>
              <w:t>Sec</w:t>
            </w:r>
          </w:p>
        </w:tc>
        <w:tc>
          <w:tcPr>
            <w:tcW w:w="1506" w:type="dxa"/>
          </w:tcPr>
          <w:p w14:paraId="72A3497B" w14:textId="4D6D2C38" w:rsidR="008F1476" w:rsidRDefault="008F1476" w:rsidP="008F1476">
            <w:pPr>
              <w:jc w:val="center"/>
              <w:rPr>
                <w:lang w:val="fr-CA"/>
              </w:rPr>
            </w:pPr>
            <w:r>
              <w:rPr>
                <w:lang w:val="fr-CA"/>
              </w:rPr>
              <w:t>Sec</w:t>
            </w:r>
          </w:p>
        </w:tc>
      </w:tr>
      <w:tr w:rsidR="008F1476" w14:paraId="2C600584" w14:textId="77777777" w:rsidTr="002B552C">
        <w:trPr>
          <w:trHeight w:val="294"/>
        </w:trPr>
        <w:tc>
          <w:tcPr>
            <w:tcW w:w="2842" w:type="dxa"/>
          </w:tcPr>
          <w:p w14:paraId="22D11096" w14:textId="77777777" w:rsidR="008F1476" w:rsidRDefault="008F1476" w:rsidP="008F1476">
            <w:pPr>
              <w:rPr>
                <w:lang w:val="fr-CA"/>
              </w:rPr>
            </w:pPr>
            <w:r>
              <w:rPr>
                <w:lang w:val="fr-CA"/>
              </w:rPr>
              <w:t>Pivot</w:t>
            </w:r>
          </w:p>
        </w:tc>
        <w:tc>
          <w:tcPr>
            <w:tcW w:w="1508" w:type="dxa"/>
          </w:tcPr>
          <w:p w14:paraId="49761B7D" w14:textId="77777777" w:rsidR="008F1476" w:rsidRDefault="008F1476" w:rsidP="008F1476">
            <w:pPr>
              <w:jc w:val="center"/>
              <w:rPr>
                <w:lang w:val="fr-CA"/>
              </w:rPr>
            </w:pPr>
            <w:proofErr w:type="spellStart"/>
            <w:r>
              <w:rPr>
                <w:lang w:val="fr-CA"/>
              </w:rPr>
              <w:t>Neg</w:t>
            </w:r>
            <w:proofErr w:type="spellEnd"/>
          </w:p>
        </w:tc>
        <w:tc>
          <w:tcPr>
            <w:tcW w:w="1506" w:type="dxa"/>
          </w:tcPr>
          <w:p w14:paraId="530971CF" w14:textId="5177EBA4" w:rsidR="008F1476" w:rsidRDefault="008F1476" w:rsidP="008F1476">
            <w:pPr>
              <w:jc w:val="center"/>
              <w:rPr>
                <w:lang w:val="fr-CA"/>
              </w:rPr>
            </w:pPr>
            <w:proofErr w:type="spellStart"/>
            <w:r>
              <w:rPr>
                <w:lang w:val="fr-CA"/>
              </w:rPr>
              <w:t>Neg</w:t>
            </w:r>
            <w:proofErr w:type="spellEnd"/>
          </w:p>
        </w:tc>
      </w:tr>
      <w:tr w:rsidR="008F1476" w14:paraId="367CF231" w14:textId="77777777" w:rsidTr="002B552C">
        <w:trPr>
          <w:trHeight w:val="294"/>
        </w:trPr>
        <w:tc>
          <w:tcPr>
            <w:tcW w:w="2842" w:type="dxa"/>
          </w:tcPr>
          <w:p w14:paraId="7AC06155" w14:textId="77777777" w:rsidR="008F1476" w:rsidRDefault="008F1476" w:rsidP="008F1476">
            <w:pPr>
              <w:rPr>
                <w:lang w:val="fr-CA"/>
              </w:rPr>
            </w:pPr>
            <w:r>
              <w:rPr>
                <w:lang w:val="fr-CA"/>
              </w:rPr>
              <w:t>Tiroir antérieur</w:t>
            </w:r>
          </w:p>
        </w:tc>
        <w:tc>
          <w:tcPr>
            <w:tcW w:w="1508" w:type="dxa"/>
          </w:tcPr>
          <w:p w14:paraId="4162E58D" w14:textId="77777777" w:rsidR="008F1476" w:rsidRDefault="008F1476" w:rsidP="008F1476">
            <w:pPr>
              <w:jc w:val="center"/>
              <w:rPr>
                <w:lang w:val="fr-CA"/>
              </w:rPr>
            </w:pPr>
            <w:r>
              <w:rPr>
                <w:lang w:val="fr-CA"/>
              </w:rPr>
              <w:t>Sec</w:t>
            </w:r>
          </w:p>
        </w:tc>
        <w:tc>
          <w:tcPr>
            <w:tcW w:w="1506" w:type="dxa"/>
          </w:tcPr>
          <w:p w14:paraId="0A0D2CD1" w14:textId="5CEB5B20" w:rsidR="008F1476" w:rsidRDefault="008F1476" w:rsidP="008F1476">
            <w:pPr>
              <w:jc w:val="center"/>
              <w:rPr>
                <w:lang w:val="fr-CA"/>
              </w:rPr>
            </w:pPr>
            <w:r>
              <w:rPr>
                <w:lang w:val="fr-CA"/>
              </w:rPr>
              <w:t>Sec</w:t>
            </w:r>
          </w:p>
        </w:tc>
      </w:tr>
      <w:tr w:rsidR="008F1476" w14:paraId="2ECDDCA0" w14:textId="77777777" w:rsidTr="002B552C">
        <w:trPr>
          <w:trHeight w:val="294"/>
        </w:trPr>
        <w:tc>
          <w:tcPr>
            <w:tcW w:w="2842" w:type="dxa"/>
          </w:tcPr>
          <w:p w14:paraId="72641857" w14:textId="77777777" w:rsidR="008F1476" w:rsidRDefault="008F1476" w:rsidP="008F1476">
            <w:pPr>
              <w:rPr>
                <w:lang w:val="fr-CA"/>
              </w:rPr>
            </w:pPr>
            <w:r>
              <w:rPr>
                <w:lang w:val="fr-CA"/>
              </w:rPr>
              <w:t>Tiroir postérieur</w:t>
            </w:r>
          </w:p>
        </w:tc>
        <w:tc>
          <w:tcPr>
            <w:tcW w:w="1508" w:type="dxa"/>
          </w:tcPr>
          <w:p w14:paraId="0506B9F2" w14:textId="26691FC4" w:rsidR="008F1476" w:rsidRDefault="008F1476" w:rsidP="008F1476">
            <w:pPr>
              <w:jc w:val="center"/>
              <w:rPr>
                <w:lang w:val="fr-CA"/>
              </w:rPr>
            </w:pPr>
            <w:r>
              <w:rPr>
                <w:lang w:val="fr-CA"/>
              </w:rPr>
              <w:t>Sec</w:t>
            </w:r>
          </w:p>
        </w:tc>
        <w:tc>
          <w:tcPr>
            <w:tcW w:w="1506" w:type="dxa"/>
          </w:tcPr>
          <w:p w14:paraId="6E182199" w14:textId="4C13BCB5" w:rsidR="008F1476" w:rsidRDefault="008F1476" w:rsidP="008F1476">
            <w:pPr>
              <w:jc w:val="center"/>
              <w:rPr>
                <w:lang w:val="fr-CA"/>
              </w:rPr>
            </w:pPr>
            <w:r>
              <w:rPr>
                <w:lang w:val="fr-CA"/>
              </w:rPr>
              <w:t>Sec</w:t>
            </w:r>
          </w:p>
        </w:tc>
      </w:tr>
      <w:tr w:rsidR="008F1476" w14:paraId="67617B75" w14:textId="77777777" w:rsidTr="002B552C">
        <w:trPr>
          <w:trHeight w:val="294"/>
        </w:trPr>
        <w:tc>
          <w:tcPr>
            <w:tcW w:w="2842" w:type="dxa"/>
          </w:tcPr>
          <w:p w14:paraId="2A95AB49" w14:textId="77777777" w:rsidR="008F1476" w:rsidRDefault="008F1476" w:rsidP="008F1476">
            <w:pPr>
              <w:rPr>
                <w:lang w:val="fr-CA"/>
              </w:rPr>
            </w:pPr>
            <w:proofErr w:type="spellStart"/>
            <w:r>
              <w:rPr>
                <w:lang w:val="fr-CA"/>
              </w:rPr>
              <w:t>Sag</w:t>
            </w:r>
            <w:proofErr w:type="spellEnd"/>
            <w:r>
              <w:rPr>
                <w:lang w:val="fr-CA"/>
              </w:rPr>
              <w:t xml:space="preserve"> postérieur</w:t>
            </w:r>
          </w:p>
        </w:tc>
        <w:tc>
          <w:tcPr>
            <w:tcW w:w="1508" w:type="dxa"/>
          </w:tcPr>
          <w:p w14:paraId="4AD8DC19" w14:textId="0885F833" w:rsidR="008F1476" w:rsidRDefault="008F1476" w:rsidP="008F1476">
            <w:pPr>
              <w:jc w:val="center"/>
              <w:rPr>
                <w:lang w:val="fr-CA"/>
              </w:rPr>
            </w:pPr>
            <w:proofErr w:type="spellStart"/>
            <w:r>
              <w:rPr>
                <w:lang w:val="fr-CA"/>
              </w:rPr>
              <w:t>Neg</w:t>
            </w:r>
            <w:proofErr w:type="spellEnd"/>
          </w:p>
        </w:tc>
        <w:tc>
          <w:tcPr>
            <w:tcW w:w="1506" w:type="dxa"/>
          </w:tcPr>
          <w:p w14:paraId="7C8076FB" w14:textId="2C3B4824" w:rsidR="008F1476" w:rsidRDefault="008F1476" w:rsidP="008F1476">
            <w:pPr>
              <w:jc w:val="center"/>
              <w:rPr>
                <w:lang w:val="fr-CA"/>
              </w:rPr>
            </w:pPr>
            <w:proofErr w:type="spellStart"/>
            <w:r>
              <w:rPr>
                <w:lang w:val="fr-CA"/>
              </w:rPr>
              <w:t>Neg</w:t>
            </w:r>
            <w:proofErr w:type="spellEnd"/>
          </w:p>
        </w:tc>
      </w:tr>
      <w:tr w:rsidR="008F1476" w14:paraId="2C0FB6E4" w14:textId="77777777" w:rsidTr="002B552C">
        <w:trPr>
          <w:trHeight w:val="294"/>
        </w:trPr>
        <w:tc>
          <w:tcPr>
            <w:tcW w:w="2842" w:type="dxa"/>
          </w:tcPr>
          <w:p w14:paraId="21CA3682" w14:textId="77777777" w:rsidR="008F1476" w:rsidRDefault="008F1476" w:rsidP="008F1476">
            <w:pPr>
              <w:rPr>
                <w:lang w:val="fr-CA"/>
              </w:rPr>
            </w:pPr>
            <w:r>
              <w:rPr>
                <w:lang w:val="fr-CA"/>
              </w:rPr>
              <w:t>Dial à 30</w:t>
            </w:r>
            <w:r w:rsidRPr="00B87F8D">
              <w:rPr>
                <w:vertAlign w:val="superscript"/>
                <w:lang w:val="fr-CA"/>
              </w:rPr>
              <w:t>o</w:t>
            </w:r>
          </w:p>
        </w:tc>
        <w:tc>
          <w:tcPr>
            <w:tcW w:w="1508" w:type="dxa"/>
          </w:tcPr>
          <w:p w14:paraId="6599EE7E" w14:textId="7E228C1F" w:rsidR="008F1476" w:rsidRDefault="008F1476" w:rsidP="008F1476">
            <w:pPr>
              <w:jc w:val="center"/>
              <w:rPr>
                <w:lang w:val="fr-CA"/>
              </w:rPr>
            </w:pPr>
            <w:proofErr w:type="spellStart"/>
            <w:r>
              <w:rPr>
                <w:lang w:val="fr-CA"/>
              </w:rPr>
              <w:t>Neg</w:t>
            </w:r>
            <w:proofErr w:type="spellEnd"/>
          </w:p>
        </w:tc>
        <w:tc>
          <w:tcPr>
            <w:tcW w:w="1506" w:type="dxa"/>
          </w:tcPr>
          <w:p w14:paraId="5D5F4CBC" w14:textId="794B657E" w:rsidR="008F1476" w:rsidRDefault="008F1476" w:rsidP="008F1476">
            <w:pPr>
              <w:jc w:val="center"/>
              <w:rPr>
                <w:lang w:val="fr-CA"/>
              </w:rPr>
            </w:pPr>
            <w:proofErr w:type="spellStart"/>
            <w:r>
              <w:rPr>
                <w:lang w:val="fr-CA"/>
              </w:rPr>
              <w:t>Neg</w:t>
            </w:r>
            <w:proofErr w:type="spellEnd"/>
          </w:p>
        </w:tc>
      </w:tr>
      <w:tr w:rsidR="008F1476" w14:paraId="2D428B4D" w14:textId="77777777" w:rsidTr="002B552C">
        <w:trPr>
          <w:trHeight w:val="294"/>
        </w:trPr>
        <w:tc>
          <w:tcPr>
            <w:tcW w:w="2842" w:type="dxa"/>
          </w:tcPr>
          <w:p w14:paraId="71E82690" w14:textId="77777777" w:rsidR="008F1476" w:rsidRDefault="008F1476" w:rsidP="008F1476">
            <w:pPr>
              <w:rPr>
                <w:lang w:val="fr-CA"/>
              </w:rPr>
            </w:pPr>
            <w:r>
              <w:rPr>
                <w:lang w:val="fr-CA"/>
              </w:rPr>
              <w:t>Dial à 90</w:t>
            </w:r>
            <w:r w:rsidRPr="00B87F8D">
              <w:rPr>
                <w:vertAlign w:val="superscript"/>
                <w:lang w:val="fr-CA"/>
              </w:rPr>
              <w:t>o</w:t>
            </w:r>
          </w:p>
        </w:tc>
        <w:tc>
          <w:tcPr>
            <w:tcW w:w="1508" w:type="dxa"/>
          </w:tcPr>
          <w:p w14:paraId="721C4511" w14:textId="54221059" w:rsidR="008F1476" w:rsidRDefault="008F1476" w:rsidP="008F1476">
            <w:pPr>
              <w:jc w:val="center"/>
              <w:rPr>
                <w:lang w:val="fr-CA"/>
              </w:rPr>
            </w:pPr>
            <w:proofErr w:type="spellStart"/>
            <w:r>
              <w:rPr>
                <w:lang w:val="fr-CA"/>
              </w:rPr>
              <w:t>Neg</w:t>
            </w:r>
            <w:proofErr w:type="spellEnd"/>
          </w:p>
        </w:tc>
        <w:tc>
          <w:tcPr>
            <w:tcW w:w="1506" w:type="dxa"/>
          </w:tcPr>
          <w:p w14:paraId="4192869A" w14:textId="5C817980" w:rsidR="008F1476" w:rsidRDefault="008F1476" w:rsidP="008F1476">
            <w:pPr>
              <w:jc w:val="center"/>
              <w:rPr>
                <w:lang w:val="fr-CA"/>
              </w:rPr>
            </w:pPr>
            <w:proofErr w:type="spellStart"/>
            <w:r>
              <w:rPr>
                <w:lang w:val="fr-CA"/>
              </w:rPr>
              <w:t>Neg</w:t>
            </w:r>
            <w:proofErr w:type="spellEnd"/>
          </w:p>
        </w:tc>
      </w:tr>
    </w:tbl>
    <w:p w14:paraId="6F5E24F7" w14:textId="2A5E974E" w:rsidR="00070E2B" w:rsidRDefault="00070E2B" w:rsidP="00E90331">
      <w:pPr>
        <w:ind w:left="709"/>
        <w:rPr>
          <w:lang w:val="fr-CA"/>
        </w:rPr>
      </w:pPr>
    </w:p>
    <w:p w14:paraId="09DF4988" w14:textId="561490BD" w:rsidR="00DD51A0" w:rsidRDefault="00DD51A0" w:rsidP="00E90331">
      <w:pPr>
        <w:ind w:left="709"/>
        <w:rPr>
          <w:lang w:val="fr-CA"/>
        </w:rPr>
      </w:pPr>
    </w:p>
    <w:p w14:paraId="6E01948C" w14:textId="4F003453" w:rsidR="00DD51A0" w:rsidRDefault="00DD51A0" w:rsidP="00E90331">
      <w:pPr>
        <w:ind w:left="709"/>
        <w:rPr>
          <w:lang w:val="fr-CA"/>
        </w:rPr>
      </w:pPr>
    </w:p>
    <w:p w14:paraId="55E445E4" w14:textId="315A31B1" w:rsidR="00DD51A0" w:rsidRDefault="00DD51A0" w:rsidP="00E90331">
      <w:pPr>
        <w:ind w:left="709"/>
        <w:rPr>
          <w:lang w:val="fr-CA"/>
        </w:rPr>
      </w:pPr>
    </w:p>
    <w:p w14:paraId="6C31226C" w14:textId="3402823F" w:rsidR="00DD51A0" w:rsidRDefault="00DD51A0" w:rsidP="00E90331">
      <w:pPr>
        <w:ind w:left="709"/>
        <w:rPr>
          <w:lang w:val="fr-CA"/>
        </w:rPr>
      </w:pPr>
    </w:p>
    <w:p w14:paraId="7E617618" w14:textId="77777777" w:rsidR="006867D4" w:rsidRDefault="006867D4" w:rsidP="00E90331">
      <w:pPr>
        <w:ind w:left="709"/>
        <w:rPr>
          <w:lang w:val="fr-CA"/>
        </w:rPr>
      </w:pPr>
    </w:p>
    <w:p w14:paraId="1CADAD0A" w14:textId="77777777" w:rsidR="006867D4" w:rsidRDefault="006867D4" w:rsidP="00E90331">
      <w:pPr>
        <w:ind w:left="709"/>
        <w:rPr>
          <w:lang w:val="fr-CA"/>
        </w:rPr>
      </w:pPr>
    </w:p>
    <w:p w14:paraId="5D14C67F" w14:textId="77777777" w:rsidR="006867D4" w:rsidRDefault="006867D4" w:rsidP="00E90331">
      <w:pPr>
        <w:ind w:left="709"/>
        <w:rPr>
          <w:lang w:val="fr-CA"/>
        </w:rPr>
      </w:pPr>
    </w:p>
    <w:p w14:paraId="5648BFE3" w14:textId="77777777" w:rsidR="006867D4" w:rsidRDefault="006867D4" w:rsidP="00E90331">
      <w:pPr>
        <w:ind w:left="709"/>
        <w:rPr>
          <w:lang w:val="fr-CA"/>
        </w:rPr>
      </w:pPr>
    </w:p>
    <w:p w14:paraId="68E3000D" w14:textId="77777777" w:rsidR="006867D4" w:rsidRDefault="006867D4" w:rsidP="00E90331">
      <w:pPr>
        <w:ind w:left="709"/>
        <w:rPr>
          <w:lang w:val="fr-CA"/>
        </w:rPr>
      </w:pPr>
    </w:p>
    <w:p w14:paraId="16277DE8" w14:textId="77777777" w:rsidR="006867D4" w:rsidRDefault="006867D4" w:rsidP="00E90331">
      <w:pPr>
        <w:ind w:left="709"/>
        <w:rPr>
          <w:lang w:val="fr-CA"/>
        </w:rPr>
      </w:pPr>
    </w:p>
    <w:p w14:paraId="567622FC" w14:textId="77777777" w:rsidR="006867D4" w:rsidRDefault="006867D4" w:rsidP="00E90331">
      <w:pPr>
        <w:ind w:left="709"/>
        <w:rPr>
          <w:lang w:val="fr-CA"/>
        </w:rPr>
      </w:pPr>
    </w:p>
    <w:p w14:paraId="77C70136" w14:textId="77777777" w:rsidR="006867D4" w:rsidRDefault="006867D4" w:rsidP="00E90331">
      <w:pPr>
        <w:ind w:left="709"/>
        <w:rPr>
          <w:lang w:val="fr-CA"/>
        </w:rPr>
      </w:pPr>
    </w:p>
    <w:p w14:paraId="5F4B6BD9" w14:textId="6B75502D" w:rsidR="00DD51A0" w:rsidRDefault="00DD51A0" w:rsidP="00E90331">
      <w:pPr>
        <w:ind w:left="709"/>
        <w:rPr>
          <w:lang w:val="fr-CA"/>
        </w:rPr>
      </w:pPr>
    </w:p>
    <w:p w14:paraId="67723801" w14:textId="1246E287" w:rsidR="00625A8F" w:rsidRDefault="00DD51A0" w:rsidP="00625A8F">
      <w:pPr>
        <w:ind w:left="709"/>
        <w:rPr>
          <w:lang w:val="fr-CA"/>
        </w:rPr>
      </w:pPr>
      <w:r>
        <w:rPr>
          <w:lang w:val="fr-CA"/>
        </w:rPr>
        <w:tab/>
      </w:r>
      <w:r>
        <w:rPr>
          <w:lang w:val="fr-CA"/>
        </w:rPr>
        <w:tab/>
        <w:t xml:space="preserve">Manœuvres méniscales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DD51A0" w14:paraId="02FCD7B7" w14:textId="77777777" w:rsidTr="006F55E5">
        <w:trPr>
          <w:trHeight w:val="294"/>
        </w:trPr>
        <w:tc>
          <w:tcPr>
            <w:tcW w:w="2122" w:type="dxa"/>
          </w:tcPr>
          <w:p w14:paraId="067B8A24" w14:textId="77777777" w:rsidR="00DD51A0" w:rsidRDefault="00DD51A0" w:rsidP="00DD51A0">
            <w:pPr>
              <w:rPr>
                <w:lang w:val="fr-CA"/>
              </w:rPr>
            </w:pPr>
          </w:p>
        </w:tc>
        <w:tc>
          <w:tcPr>
            <w:tcW w:w="992" w:type="dxa"/>
          </w:tcPr>
          <w:p w14:paraId="4C6F3B01" w14:textId="77777777" w:rsidR="00DD51A0" w:rsidRDefault="00DD51A0" w:rsidP="006F55E5">
            <w:pPr>
              <w:jc w:val="center"/>
              <w:rPr>
                <w:lang w:val="fr-CA"/>
              </w:rPr>
            </w:pPr>
            <w:r>
              <w:rPr>
                <w:lang w:val="fr-CA"/>
              </w:rPr>
              <w:t>Droit</w:t>
            </w:r>
          </w:p>
        </w:tc>
        <w:tc>
          <w:tcPr>
            <w:tcW w:w="992" w:type="dxa"/>
          </w:tcPr>
          <w:p w14:paraId="62376A7B" w14:textId="77777777" w:rsidR="00DD51A0" w:rsidRDefault="00DD51A0" w:rsidP="006F55E5">
            <w:pPr>
              <w:jc w:val="center"/>
              <w:rPr>
                <w:lang w:val="fr-CA"/>
              </w:rPr>
            </w:pPr>
            <w:r>
              <w:rPr>
                <w:lang w:val="fr-CA"/>
              </w:rPr>
              <w:t>Gauche</w:t>
            </w:r>
          </w:p>
        </w:tc>
      </w:tr>
      <w:tr w:rsidR="00DD51A0" w14:paraId="7BF81955" w14:textId="77777777" w:rsidTr="006F55E5">
        <w:trPr>
          <w:trHeight w:val="294"/>
        </w:trPr>
        <w:tc>
          <w:tcPr>
            <w:tcW w:w="2122" w:type="dxa"/>
          </w:tcPr>
          <w:p w14:paraId="38EC3197" w14:textId="7CB7D43D" w:rsidR="00DD51A0" w:rsidRDefault="00DD51A0" w:rsidP="00DD51A0">
            <w:pPr>
              <w:rPr>
                <w:lang w:val="fr-CA"/>
              </w:rPr>
            </w:pPr>
            <w:proofErr w:type="spellStart"/>
            <w:r>
              <w:rPr>
                <w:lang w:val="fr-CA"/>
              </w:rPr>
              <w:t>Apley</w:t>
            </w:r>
            <w:proofErr w:type="spellEnd"/>
          </w:p>
        </w:tc>
        <w:tc>
          <w:tcPr>
            <w:tcW w:w="992" w:type="dxa"/>
          </w:tcPr>
          <w:p w14:paraId="58374AD8" w14:textId="3617C236" w:rsidR="00DD51A0" w:rsidRDefault="008F1476" w:rsidP="006F55E5">
            <w:pPr>
              <w:jc w:val="center"/>
              <w:rPr>
                <w:lang w:val="fr-CA"/>
              </w:rPr>
            </w:pPr>
            <w:r>
              <w:rPr>
                <w:lang w:val="fr-CA"/>
              </w:rPr>
              <w:t>NF</w:t>
            </w:r>
          </w:p>
        </w:tc>
        <w:tc>
          <w:tcPr>
            <w:tcW w:w="992" w:type="dxa"/>
          </w:tcPr>
          <w:p w14:paraId="5C3F1AE8" w14:textId="4A33E949" w:rsidR="00DD51A0" w:rsidRDefault="008F1476" w:rsidP="006F55E5">
            <w:pPr>
              <w:jc w:val="center"/>
              <w:rPr>
                <w:lang w:val="fr-CA"/>
              </w:rPr>
            </w:pPr>
            <w:r>
              <w:rPr>
                <w:lang w:val="fr-CA"/>
              </w:rPr>
              <w:t>NF</w:t>
            </w:r>
          </w:p>
        </w:tc>
      </w:tr>
      <w:tr w:rsidR="00DD51A0" w14:paraId="3D46B53B" w14:textId="77777777" w:rsidTr="006F55E5">
        <w:trPr>
          <w:trHeight w:val="279"/>
        </w:trPr>
        <w:tc>
          <w:tcPr>
            <w:tcW w:w="2122" w:type="dxa"/>
          </w:tcPr>
          <w:p w14:paraId="77F0D706" w14:textId="2DC932F4" w:rsidR="00DD51A0" w:rsidRDefault="00DD51A0" w:rsidP="00DD51A0">
            <w:pPr>
              <w:rPr>
                <w:lang w:val="fr-CA"/>
              </w:rPr>
            </w:pPr>
            <w:r>
              <w:rPr>
                <w:lang w:val="fr-CA"/>
              </w:rPr>
              <w:t>McMurray</w:t>
            </w:r>
          </w:p>
        </w:tc>
        <w:tc>
          <w:tcPr>
            <w:tcW w:w="992" w:type="dxa"/>
          </w:tcPr>
          <w:p w14:paraId="6D75F8D6" w14:textId="4B7126F3" w:rsidR="00DD51A0" w:rsidRDefault="008F1476" w:rsidP="006F55E5">
            <w:pPr>
              <w:jc w:val="center"/>
              <w:rPr>
                <w:lang w:val="fr-CA"/>
              </w:rPr>
            </w:pPr>
            <w:proofErr w:type="spellStart"/>
            <w:r>
              <w:rPr>
                <w:lang w:val="fr-CA"/>
              </w:rPr>
              <w:t>Neg</w:t>
            </w:r>
            <w:proofErr w:type="spellEnd"/>
          </w:p>
        </w:tc>
        <w:tc>
          <w:tcPr>
            <w:tcW w:w="992" w:type="dxa"/>
          </w:tcPr>
          <w:p w14:paraId="61D82D17" w14:textId="7084D19B" w:rsidR="00DD51A0" w:rsidRDefault="008F1476" w:rsidP="006F55E5">
            <w:pPr>
              <w:jc w:val="center"/>
              <w:rPr>
                <w:lang w:val="fr-CA"/>
              </w:rPr>
            </w:pPr>
            <w:proofErr w:type="spellStart"/>
            <w:r>
              <w:rPr>
                <w:lang w:val="fr-CA"/>
              </w:rPr>
              <w:t>Neg</w:t>
            </w:r>
            <w:proofErr w:type="spellEnd"/>
          </w:p>
        </w:tc>
      </w:tr>
      <w:tr w:rsidR="00DD51A0" w14:paraId="0D2C537D" w14:textId="77777777" w:rsidTr="006F55E5">
        <w:trPr>
          <w:trHeight w:val="294"/>
        </w:trPr>
        <w:tc>
          <w:tcPr>
            <w:tcW w:w="2122" w:type="dxa"/>
          </w:tcPr>
          <w:p w14:paraId="5CA36529" w14:textId="264C4726" w:rsidR="00DD51A0" w:rsidRDefault="00DD51A0" w:rsidP="00DD51A0">
            <w:pPr>
              <w:rPr>
                <w:lang w:val="fr-CA"/>
              </w:rPr>
            </w:pPr>
            <w:proofErr w:type="spellStart"/>
            <w:r>
              <w:rPr>
                <w:lang w:val="fr-CA"/>
              </w:rPr>
              <w:t>Thessaly</w:t>
            </w:r>
            <w:proofErr w:type="spellEnd"/>
          </w:p>
        </w:tc>
        <w:tc>
          <w:tcPr>
            <w:tcW w:w="992" w:type="dxa"/>
          </w:tcPr>
          <w:p w14:paraId="036CAFBD" w14:textId="5FFEF669" w:rsidR="00DD51A0" w:rsidRDefault="008F1476" w:rsidP="006F55E5">
            <w:pPr>
              <w:jc w:val="center"/>
              <w:rPr>
                <w:lang w:val="fr-CA"/>
              </w:rPr>
            </w:pPr>
            <w:proofErr w:type="spellStart"/>
            <w:r>
              <w:rPr>
                <w:lang w:val="fr-CA"/>
              </w:rPr>
              <w:t>Neg</w:t>
            </w:r>
            <w:proofErr w:type="spellEnd"/>
          </w:p>
        </w:tc>
        <w:tc>
          <w:tcPr>
            <w:tcW w:w="992" w:type="dxa"/>
          </w:tcPr>
          <w:p w14:paraId="7B9E90F7" w14:textId="31BE14C5" w:rsidR="00DD51A0" w:rsidRDefault="008F1476" w:rsidP="006F55E5">
            <w:pPr>
              <w:jc w:val="center"/>
              <w:rPr>
                <w:lang w:val="fr-CA"/>
              </w:rPr>
            </w:pPr>
            <w:proofErr w:type="spellStart"/>
            <w:r>
              <w:rPr>
                <w:lang w:val="fr-CA"/>
              </w:rPr>
              <w:t>Neg</w:t>
            </w:r>
            <w:proofErr w:type="spellEnd"/>
          </w:p>
        </w:tc>
      </w:tr>
    </w:tbl>
    <w:p w14:paraId="48F0EB37" w14:textId="788B8A58" w:rsidR="00DD51A0" w:rsidRDefault="00DD51A0" w:rsidP="00E90331">
      <w:pPr>
        <w:ind w:left="709"/>
        <w:rPr>
          <w:lang w:val="fr-CA"/>
        </w:rPr>
      </w:pPr>
    </w:p>
    <w:p w14:paraId="1C474B0E" w14:textId="76171FF0" w:rsidR="00DD51A0" w:rsidRDefault="00DD51A0" w:rsidP="00E90331">
      <w:pPr>
        <w:ind w:left="709"/>
        <w:rPr>
          <w:lang w:val="fr-CA"/>
        </w:rPr>
      </w:pPr>
    </w:p>
    <w:p w14:paraId="703141CE" w14:textId="2CB67359" w:rsidR="00DD51A0" w:rsidRDefault="00DD51A0" w:rsidP="00E90331">
      <w:pPr>
        <w:ind w:left="709"/>
        <w:rPr>
          <w:lang w:val="fr-CA"/>
        </w:rPr>
      </w:pPr>
    </w:p>
    <w:p w14:paraId="6E73EC61" w14:textId="77777777" w:rsidR="00DD51A0" w:rsidRDefault="00DD51A0" w:rsidP="00E90331">
      <w:pPr>
        <w:ind w:left="709"/>
        <w:rPr>
          <w:lang w:val="fr-CA"/>
        </w:rPr>
      </w:pPr>
    </w:p>
    <w:p w14:paraId="0CC7325E" w14:textId="77777777" w:rsidR="00DD51A0" w:rsidRDefault="00DD51A0" w:rsidP="00E90331">
      <w:pPr>
        <w:ind w:left="709"/>
        <w:rPr>
          <w:lang w:val="fr-CA"/>
        </w:rPr>
      </w:pPr>
    </w:p>
    <w:p w14:paraId="544DEF90" w14:textId="77777777" w:rsidR="00DD51A0" w:rsidRDefault="00DD51A0" w:rsidP="00E90331">
      <w:pPr>
        <w:ind w:left="709"/>
        <w:rPr>
          <w:lang w:val="fr-CA"/>
        </w:rPr>
      </w:pPr>
    </w:p>
    <w:p w14:paraId="481FDAC4" w14:textId="77777777" w:rsidR="006867D4" w:rsidRDefault="006867D4" w:rsidP="00E90331">
      <w:pPr>
        <w:ind w:left="709"/>
        <w:rPr>
          <w:lang w:val="fr-CA"/>
        </w:rPr>
      </w:pPr>
    </w:p>
    <w:p w14:paraId="06A48FA2" w14:textId="77777777" w:rsidR="006867D4" w:rsidRDefault="006867D4" w:rsidP="00E90331">
      <w:pPr>
        <w:ind w:left="709"/>
        <w:rPr>
          <w:lang w:val="fr-CA"/>
        </w:rPr>
      </w:pPr>
    </w:p>
    <w:p w14:paraId="58D073AE" w14:textId="77777777" w:rsidR="006867D4" w:rsidRDefault="006867D4" w:rsidP="00E90331">
      <w:pPr>
        <w:ind w:left="709"/>
        <w:rPr>
          <w:lang w:val="fr-CA"/>
        </w:rPr>
      </w:pPr>
    </w:p>
    <w:p w14:paraId="2EF7911E" w14:textId="77777777" w:rsidR="006867D4" w:rsidRDefault="006867D4" w:rsidP="00E90331">
      <w:pPr>
        <w:ind w:left="709"/>
        <w:rPr>
          <w:lang w:val="fr-CA"/>
        </w:rPr>
      </w:pPr>
    </w:p>
    <w:p w14:paraId="56F44C5A" w14:textId="77777777" w:rsidR="006867D4" w:rsidRDefault="006867D4" w:rsidP="00E90331">
      <w:pPr>
        <w:ind w:left="709"/>
        <w:rPr>
          <w:lang w:val="fr-CA"/>
        </w:rPr>
      </w:pPr>
    </w:p>
    <w:p w14:paraId="5A818815" w14:textId="446CFF9A" w:rsidR="00DD51A0" w:rsidRPr="00625A8F" w:rsidRDefault="00DD51A0" w:rsidP="00E90331">
      <w:pPr>
        <w:ind w:left="709"/>
        <w:rPr>
          <w:b/>
          <w:bCs/>
          <w:lang w:val="fr-CA"/>
        </w:rPr>
      </w:pPr>
      <w:r w:rsidRPr="00625A8F">
        <w:rPr>
          <w:b/>
          <w:bCs/>
          <w:lang w:val="fr-CA"/>
        </w:rPr>
        <w:lastRenderedPageBreak/>
        <w:tab/>
        <w:t xml:space="preserve">Atrophie musculaire : </w:t>
      </w:r>
    </w:p>
    <w:p w14:paraId="24969761" w14:textId="77777777" w:rsidR="00625A8F" w:rsidRDefault="00625A8F" w:rsidP="00E90331">
      <w:pPr>
        <w:ind w:left="709"/>
        <w:rPr>
          <w:lang w:val="fr-CA"/>
        </w:rPr>
      </w:pPr>
    </w:p>
    <w:tbl>
      <w:tblPr>
        <w:tblStyle w:val="TableGrid"/>
        <w:tblpPr w:leftFromText="180" w:rightFromText="180" w:vertAnchor="text" w:horzAnchor="page" w:tblpX="4220" w:tblpY="97"/>
        <w:tblW w:w="0" w:type="auto"/>
        <w:tblLook w:val="04A0" w:firstRow="1" w:lastRow="0" w:firstColumn="1" w:lastColumn="0" w:noHBand="0" w:noVBand="1"/>
      </w:tblPr>
      <w:tblGrid>
        <w:gridCol w:w="2842"/>
        <w:gridCol w:w="1508"/>
        <w:gridCol w:w="1506"/>
      </w:tblGrid>
      <w:tr w:rsidR="00DD51A0" w14:paraId="4DB460EE" w14:textId="77777777" w:rsidTr="00DD51A0">
        <w:trPr>
          <w:trHeight w:val="294"/>
        </w:trPr>
        <w:tc>
          <w:tcPr>
            <w:tcW w:w="2842" w:type="dxa"/>
          </w:tcPr>
          <w:p w14:paraId="731731C9" w14:textId="77777777" w:rsidR="00DD51A0" w:rsidRDefault="00DD51A0" w:rsidP="00DD51A0">
            <w:pPr>
              <w:rPr>
                <w:lang w:val="fr-CA"/>
              </w:rPr>
            </w:pPr>
          </w:p>
        </w:tc>
        <w:tc>
          <w:tcPr>
            <w:tcW w:w="1508" w:type="dxa"/>
          </w:tcPr>
          <w:p w14:paraId="5BDDE254" w14:textId="77777777" w:rsidR="00DD51A0" w:rsidRDefault="00DD51A0" w:rsidP="006F55E5">
            <w:pPr>
              <w:jc w:val="center"/>
              <w:rPr>
                <w:lang w:val="fr-CA"/>
              </w:rPr>
            </w:pPr>
            <w:r>
              <w:rPr>
                <w:lang w:val="fr-CA"/>
              </w:rPr>
              <w:t>Droit</w:t>
            </w:r>
          </w:p>
        </w:tc>
        <w:tc>
          <w:tcPr>
            <w:tcW w:w="1506" w:type="dxa"/>
          </w:tcPr>
          <w:p w14:paraId="6A40A986" w14:textId="77777777" w:rsidR="00DD51A0" w:rsidRDefault="00DD51A0" w:rsidP="006F55E5">
            <w:pPr>
              <w:jc w:val="center"/>
              <w:rPr>
                <w:lang w:val="fr-CA"/>
              </w:rPr>
            </w:pPr>
            <w:r>
              <w:rPr>
                <w:lang w:val="fr-CA"/>
              </w:rPr>
              <w:t>Gauche</w:t>
            </w:r>
          </w:p>
        </w:tc>
      </w:tr>
      <w:tr w:rsidR="00DD51A0" w14:paraId="6BBD9867" w14:textId="77777777" w:rsidTr="00DD51A0">
        <w:trPr>
          <w:trHeight w:val="294"/>
        </w:trPr>
        <w:tc>
          <w:tcPr>
            <w:tcW w:w="2842" w:type="dxa"/>
          </w:tcPr>
          <w:p w14:paraId="1BF76FD7" w14:textId="65867F6E" w:rsidR="00DD51A0" w:rsidRDefault="00DD51A0" w:rsidP="00DD51A0">
            <w:pPr>
              <w:rPr>
                <w:lang w:val="fr-CA"/>
              </w:rPr>
            </w:pPr>
            <w:r>
              <w:rPr>
                <w:lang w:val="fr-CA"/>
              </w:rPr>
              <w:t>Circonférence cuisse (cm)</w:t>
            </w:r>
          </w:p>
        </w:tc>
        <w:tc>
          <w:tcPr>
            <w:tcW w:w="1508" w:type="dxa"/>
          </w:tcPr>
          <w:p w14:paraId="7E8A5BBA" w14:textId="41E02885" w:rsidR="00DD51A0" w:rsidRDefault="008F1476" w:rsidP="006F55E5">
            <w:pPr>
              <w:jc w:val="center"/>
              <w:rPr>
                <w:lang w:val="fr-CA"/>
              </w:rPr>
            </w:pPr>
            <w:r>
              <w:rPr>
                <w:lang w:val="fr-CA"/>
              </w:rPr>
              <w:t>43.0</w:t>
            </w:r>
          </w:p>
        </w:tc>
        <w:tc>
          <w:tcPr>
            <w:tcW w:w="1506" w:type="dxa"/>
          </w:tcPr>
          <w:p w14:paraId="1CEDD97F" w14:textId="468913B3" w:rsidR="00DD51A0" w:rsidRDefault="008F1476" w:rsidP="006F55E5">
            <w:pPr>
              <w:jc w:val="center"/>
              <w:rPr>
                <w:lang w:val="fr-CA"/>
              </w:rPr>
            </w:pPr>
            <w:r>
              <w:rPr>
                <w:lang w:val="fr-CA"/>
              </w:rPr>
              <w:t>43.0</w:t>
            </w:r>
          </w:p>
        </w:tc>
      </w:tr>
      <w:tr w:rsidR="00DD51A0" w14:paraId="034ADC09" w14:textId="77777777" w:rsidTr="00DD51A0">
        <w:trPr>
          <w:trHeight w:val="279"/>
        </w:trPr>
        <w:tc>
          <w:tcPr>
            <w:tcW w:w="2842" w:type="dxa"/>
          </w:tcPr>
          <w:p w14:paraId="638C9B41" w14:textId="61AABF01" w:rsidR="00DD51A0" w:rsidRDefault="00DD51A0" w:rsidP="00DD51A0">
            <w:pPr>
              <w:rPr>
                <w:lang w:val="fr-CA"/>
              </w:rPr>
            </w:pPr>
            <w:proofErr w:type="spellStart"/>
            <w:r>
              <w:rPr>
                <w:lang w:val="fr-CA"/>
              </w:rPr>
              <w:t>Cironférence</w:t>
            </w:r>
            <w:proofErr w:type="spellEnd"/>
            <w:r>
              <w:rPr>
                <w:lang w:val="fr-CA"/>
              </w:rPr>
              <w:t xml:space="preserve"> mollet (cm)</w:t>
            </w:r>
          </w:p>
        </w:tc>
        <w:tc>
          <w:tcPr>
            <w:tcW w:w="1508" w:type="dxa"/>
          </w:tcPr>
          <w:p w14:paraId="242D05ED" w14:textId="2A5512E2" w:rsidR="00DD51A0" w:rsidRDefault="008F1476" w:rsidP="006F55E5">
            <w:pPr>
              <w:jc w:val="center"/>
              <w:rPr>
                <w:lang w:val="fr-CA"/>
              </w:rPr>
            </w:pPr>
            <w:r>
              <w:rPr>
                <w:lang w:val="fr-CA"/>
              </w:rPr>
              <w:t>40.0</w:t>
            </w:r>
          </w:p>
        </w:tc>
        <w:tc>
          <w:tcPr>
            <w:tcW w:w="1506" w:type="dxa"/>
          </w:tcPr>
          <w:p w14:paraId="6E490B7E" w14:textId="7FB8E99E" w:rsidR="00DD51A0" w:rsidRDefault="008F1476" w:rsidP="006F55E5">
            <w:pPr>
              <w:jc w:val="center"/>
              <w:rPr>
                <w:lang w:val="fr-CA"/>
              </w:rPr>
            </w:pPr>
            <w:r>
              <w:rPr>
                <w:lang w:val="fr-CA"/>
              </w:rPr>
              <w:t>39.0</w:t>
            </w:r>
          </w:p>
        </w:tc>
      </w:tr>
    </w:tbl>
    <w:p w14:paraId="2E96E027" w14:textId="33945CEF" w:rsidR="00DD51A0" w:rsidRDefault="00DD51A0" w:rsidP="00E90331">
      <w:pPr>
        <w:ind w:left="709"/>
        <w:rPr>
          <w:lang w:val="fr-CA"/>
        </w:rPr>
      </w:pPr>
    </w:p>
    <w:p w14:paraId="5DBE0115" w14:textId="6E6E7B1A" w:rsidR="00DD51A0" w:rsidRDefault="00DD51A0" w:rsidP="00E90331">
      <w:pPr>
        <w:ind w:left="709"/>
        <w:rPr>
          <w:lang w:val="fr-CA"/>
        </w:rPr>
      </w:pPr>
    </w:p>
    <w:p w14:paraId="1F758A4F" w14:textId="7B47C7E5" w:rsidR="00DD51A0" w:rsidRDefault="00DD51A0" w:rsidP="00E90331">
      <w:pPr>
        <w:ind w:left="709"/>
        <w:rPr>
          <w:lang w:val="fr-CA"/>
        </w:rPr>
      </w:pPr>
    </w:p>
    <w:p w14:paraId="0BCC9C2C" w14:textId="439000C0" w:rsidR="00DD51A0" w:rsidRDefault="00DD51A0" w:rsidP="00E90331">
      <w:pPr>
        <w:ind w:left="709"/>
        <w:rPr>
          <w:lang w:val="fr-CA"/>
        </w:rPr>
      </w:pPr>
    </w:p>
    <w:p w14:paraId="4BB58F74" w14:textId="77777777" w:rsidR="00DD51A0" w:rsidRDefault="00DD51A0" w:rsidP="00DD51A0">
      <w:pPr>
        <w:rPr>
          <w:lang w:val="fr-CA"/>
        </w:rPr>
      </w:pPr>
    </w:p>
    <w:p w14:paraId="00ADEDAA" w14:textId="1F24A316" w:rsidR="00914F01" w:rsidRPr="00625A8F" w:rsidRDefault="00DD51A0" w:rsidP="00E90331">
      <w:pPr>
        <w:ind w:left="709"/>
        <w:rPr>
          <w:b/>
          <w:bCs/>
          <w:lang w:val="fr-CA"/>
        </w:rPr>
      </w:pPr>
      <w:r w:rsidRPr="00625A8F">
        <w:rPr>
          <w:b/>
          <w:bCs/>
          <w:lang w:val="fr-CA"/>
        </w:rPr>
        <w:t xml:space="preserve">Pieds / </w:t>
      </w:r>
      <w:r w:rsidR="00914F01" w:rsidRPr="00625A8F">
        <w:rPr>
          <w:b/>
          <w:bCs/>
          <w:lang w:val="fr-CA"/>
        </w:rPr>
        <w:t>Cheville</w:t>
      </w:r>
      <w:r w:rsidRPr="00625A8F">
        <w:rPr>
          <w:b/>
          <w:bCs/>
          <w:lang w:val="fr-CA"/>
        </w:rPr>
        <w:t xml:space="preserve">s : </w:t>
      </w:r>
    </w:p>
    <w:p w14:paraId="47B98977" w14:textId="77777777" w:rsidR="00625A8F" w:rsidRDefault="00DD51A0" w:rsidP="00DD51A0">
      <w:pPr>
        <w:ind w:left="1418" w:hanging="709"/>
        <w:rPr>
          <w:lang w:val="fr-CA"/>
        </w:rPr>
      </w:pPr>
      <w:r>
        <w:rPr>
          <w:lang w:val="fr-CA"/>
        </w:rPr>
        <w:tab/>
      </w:r>
    </w:p>
    <w:p w14:paraId="6BB7D89C" w14:textId="23D89ADB" w:rsidR="00914F01" w:rsidRDefault="00DD51A0" w:rsidP="00625A8F">
      <w:pPr>
        <w:ind w:left="1418"/>
        <w:rPr>
          <w:lang w:val="fr-CA"/>
        </w:rPr>
      </w:pPr>
      <w:r>
        <w:rPr>
          <w:lang w:val="fr-CA"/>
        </w:rPr>
        <w:t>Palpation : aucune douleur aux malléoles, aucune douleur à l’interligne articulaire des chevilles, aucune douleur au mi-pied.</w:t>
      </w:r>
    </w:p>
    <w:p w14:paraId="07B5690C" w14:textId="77777777" w:rsidR="00625A8F" w:rsidRDefault="00DD51A0" w:rsidP="00DD51A0">
      <w:pPr>
        <w:ind w:left="709"/>
        <w:rPr>
          <w:lang w:val="fr-CA"/>
        </w:rPr>
      </w:pPr>
      <w:r>
        <w:rPr>
          <w:lang w:val="fr-CA"/>
        </w:rPr>
        <w:tab/>
      </w:r>
      <w:r>
        <w:rPr>
          <w:lang w:val="fr-CA"/>
        </w:rPr>
        <w:tab/>
      </w:r>
    </w:p>
    <w:p w14:paraId="2F7EC30F" w14:textId="33DB8621" w:rsidR="00DD51A0" w:rsidRDefault="00DD51A0" w:rsidP="00625A8F">
      <w:pPr>
        <w:ind w:left="1407" w:firstLine="11"/>
        <w:rPr>
          <w:lang w:val="fr-CA"/>
        </w:rPr>
      </w:pPr>
      <w:r>
        <w:rPr>
          <w:lang w:val="fr-CA"/>
        </w:rPr>
        <w:t>Inspection : aucune déformation. Arches plantaires présente, aucune cicatrice</w:t>
      </w:r>
    </w:p>
    <w:p w14:paraId="69D210D1" w14:textId="77777777" w:rsidR="00625A8F" w:rsidRDefault="00DD51A0" w:rsidP="00E90331">
      <w:pPr>
        <w:ind w:left="709"/>
        <w:rPr>
          <w:lang w:val="fr-CA"/>
        </w:rPr>
      </w:pPr>
      <w:r>
        <w:rPr>
          <w:lang w:val="fr-CA"/>
        </w:rPr>
        <w:tab/>
      </w:r>
      <w:r>
        <w:rPr>
          <w:lang w:val="fr-CA"/>
        </w:rPr>
        <w:tab/>
      </w:r>
    </w:p>
    <w:p w14:paraId="019087CB" w14:textId="3ADC0F52" w:rsidR="00DD51A0" w:rsidRDefault="00DD51A0" w:rsidP="00625A8F">
      <w:pPr>
        <w:ind w:left="1396" w:firstLine="11"/>
        <w:rPr>
          <w:lang w:val="fr-CA"/>
        </w:rPr>
      </w:pPr>
      <w:r>
        <w:rPr>
          <w:lang w:val="fr-CA"/>
        </w:rPr>
        <w:t xml:space="preserve">Amplitude articulaire : </w:t>
      </w:r>
    </w:p>
    <w:p w14:paraId="27449E1F" w14:textId="77777777" w:rsidR="00625A8F" w:rsidRDefault="00625A8F" w:rsidP="00625A8F">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DD51A0" w14:paraId="7FF473A4" w14:textId="77777777" w:rsidTr="006F55E5">
        <w:tc>
          <w:tcPr>
            <w:tcW w:w="2570" w:type="dxa"/>
          </w:tcPr>
          <w:p w14:paraId="5FEFFD97" w14:textId="77777777" w:rsidR="00DD51A0" w:rsidRDefault="00DD51A0" w:rsidP="00DD51A0">
            <w:pPr>
              <w:rPr>
                <w:lang w:val="fr-CA"/>
              </w:rPr>
            </w:pPr>
          </w:p>
        </w:tc>
        <w:tc>
          <w:tcPr>
            <w:tcW w:w="1930" w:type="dxa"/>
            <w:gridSpan w:val="2"/>
          </w:tcPr>
          <w:p w14:paraId="14E08351" w14:textId="77777777" w:rsidR="00DD51A0" w:rsidRDefault="00DD51A0" w:rsidP="006F55E5">
            <w:pPr>
              <w:jc w:val="center"/>
              <w:rPr>
                <w:lang w:val="fr-CA"/>
              </w:rPr>
            </w:pPr>
            <w:r>
              <w:rPr>
                <w:lang w:val="fr-CA"/>
              </w:rPr>
              <w:t>Droit</w:t>
            </w:r>
          </w:p>
        </w:tc>
        <w:tc>
          <w:tcPr>
            <w:tcW w:w="1930" w:type="dxa"/>
            <w:gridSpan w:val="2"/>
          </w:tcPr>
          <w:p w14:paraId="041A7EC4" w14:textId="77777777" w:rsidR="00DD51A0" w:rsidRDefault="00DD51A0" w:rsidP="006F55E5">
            <w:pPr>
              <w:jc w:val="center"/>
              <w:rPr>
                <w:lang w:val="fr-CA"/>
              </w:rPr>
            </w:pPr>
            <w:r>
              <w:rPr>
                <w:lang w:val="fr-CA"/>
              </w:rPr>
              <w:t>Gauche</w:t>
            </w:r>
          </w:p>
        </w:tc>
        <w:tc>
          <w:tcPr>
            <w:tcW w:w="1089" w:type="dxa"/>
          </w:tcPr>
          <w:p w14:paraId="077DCB7F" w14:textId="77777777" w:rsidR="00DD51A0" w:rsidRDefault="00DD51A0" w:rsidP="006F55E5">
            <w:pPr>
              <w:jc w:val="center"/>
              <w:rPr>
                <w:lang w:val="fr-CA"/>
              </w:rPr>
            </w:pPr>
            <w:r>
              <w:rPr>
                <w:lang w:val="fr-CA"/>
              </w:rPr>
              <w:t>Normale</w:t>
            </w:r>
          </w:p>
        </w:tc>
      </w:tr>
      <w:tr w:rsidR="00DD51A0" w14:paraId="42092058" w14:textId="77777777" w:rsidTr="006F55E5">
        <w:tc>
          <w:tcPr>
            <w:tcW w:w="2570" w:type="dxa"/>
          </w:tcPr>
          <w:p w14:paraId="600556BC" w14:textId="77777777" w:rsidR="00DD51A0" w:rsidRDefault="00DD51A0" w:rsidP="00DD51A0">
            <w:pPr>
              <w:rPr>
                <w:lang w:val="fr-CA"/>
              </w:rPr>
            </w:pPr>
          </w:p>
        </w:tc>
        <w:tc>
          <w:tcPr>
            <w:tcW w:w="965" w:type="dxa"/>
          </w:tcPr>
          <w:p w14:paraId="47DD4363" w14:textId="77777777" w:rsidR="00DD51A0" w:rsidRDefault="00DD51A0" w:rsidP="006F55E5">
            <w:pPr>
              <w:jc w:val="center"/>
              <w:rPr>
                <w:lang w:val="fr-CA"/>
              </w:rPr>
            </w:pPr>
            <w:r>
              <w:rPr>
                <w:lang w:val="fr-CA"/>
              </w:rPr>
              <w:t>Actif</w:t>
            </w:r>
          </w:p>
        </w:tc>
        <w:tc>
          <w:tcPr>
            <w:tcW w:w="965" w:type="dxa"/>
          </w:tcPr>
          <w:p w14:paraId="0E6F05AF" w14:textId="77777777" w:rsidR="00DD51A0" w:rsidRDefault="00DD51A0" w:rsidP="006F55E5">
            <w:pPr>
              <w:jc w:val="center"/>
              <w:rPr>
                <w:lang w:val="fr-CA"/>
              </w:rPr>
            </w:pPr>
            <w:r>
              <w:rPr>
                <w:lang w:val="fr-CA"/>
              </w:rPr>
              <w:t>Passif</w:t>
            </w:r>
          </w:p>
        </w:tc>
        <w:tc>
          <w:tcPr>
            <w:tcW w:w="965" w:type="dxa"/>
          </w:tcPr>
          <w:p w14:paraId="5439C072" w14:textId="77777777" w:rsidR="00DD51A0" w:rsidRDefault="00DD51A0" w:rsidP="006F55E5">
            <w:pPr>
              <w:jc w:val="center"/>
              <w:rPr>
                <w:lang w:val="fr-CA"/>
              </w:rPr>
            </w:pPr>
            <w:r>
              <w:rPr>
                <w:lang w:val="fr-CA"/>
              </w:rPr>
              <w:t>Actif</w:t>
            </w:r>
          </w:p>
        </w:tc>
        <w:tc>
          <w:tcPr>
            <w:tcW w:w="965" w:type="dxa"/>
          </w:tcPr>
          <w:p w14:paraId="4698C642" w14:textId="77777777" w:rsidR="00DD51A0" w:rsidRDefault="00DD51A0" w:rsidP="006F55E5">
            <w:pPr>
              <w:jc w:val="center"/>
              <w:rPr>
                <w:lang w:val="fr-CA"/>
              </w:rPr>
            </w:pPr>
            <w:r>
              <w:rPr>
                <w:lang w:val="fr-CA"/>
              </w:rPr>
              <w:t>Passif</w:t>
            </w:r>
          </w:p>
        </w:tc>
        <w:tc>
          <w:tcPr>
            <w:tcW w:w="1089" w:type="dxa"/>
          </w:tcPr>
          <w:p w14:paraId="6DFA9A94" w14:textId="77777777" w:rsidR="00DD51A0" w:rsidRDefault="00DD51A0" w:rsidP="006F55E5">
            <w:pPr>
              <w:jc w:val="center"/>
              <w:rPr>
                <w:lang w:val="fr-CA"/>
              </w:rPr>
            </w:pPr>
          </w:p>
        </w:tc>
      </w:tr>
      <w:tr w:rsidR="00DD51A0" w14:paraId="4E1D641A" w14:textId="77777777" w:rsidTr="006F55E5">
        <w:tc>
          <w:tcPr>
            <w:tcW w:w="2570" w:type="dxa"/>
          </w:tcPr>
          <w:p w14:paraId="732A9E1E" w14:textId="6A546D15" w:rsidR="00DD51A0" w:rsidRDefault="00DD51A0" w:rsidP="00DD51A0">
            <w:pPr>
              <w:rPr>
                <w:lang w:val="fr-CA"/>
              </w:rPr>
            </w:pPr>
            <w:r>
              <w:rPr>
                <w:lang w:val="fr-CA"/>
              </w:rPr>
              <w:t>Dorsiflexion cheville</w:t>
            </w:r>
          </w:p>
        </w:tc>
        <w:tc>
          <w:tcPr>
            <w:tcW w:w="965" w:type="dxa"/>
          </w:tcPr>
          <w:p w14:paraId="4500D00C" w14:textId="0E8376A9" w:rsidR="00DD51A0" w:rsidRDefault="008F1476" w:rsidP="006F55E5">
            <w:pPr>
              <w:jc w:val="center"/>
              <w:rPr>
                <w:lang w:val="fr-CA"/>
              </w:rPr>
            </w:pPr>
            <w:r>
              <w:rPr>
                <w:lang w:val="fr-CA"/>
              </w:rPr>
              <w:t>20</w:t>
            </w:r>
          </w:p>
        </w:tc>
        <w:tc>
          <w:tcPr>
            <w:tcW w:w="965" w:type="dxa"/>
          </w:tcPr>
          <w:p w14:paraId="4B3A2C9B" w14:textId="646BEEC2" w:rsidR="00DD51A0" w:rsidRDefault="008F1476" w:rsidP="006F55E5">
            <w:pPr>
              <w:jc w:val="center"/>
              <w:rPr>
                <w:lang w:val="fr-CA"/>
              </w:rPr>
            </w:pPr>
            <w:r>
              <w:rPr>
                <w:lang w:val="fr-CA"/>
              </w:rPr>
              <w:t>-</w:t>
            </w:r>
          </w:p>
        </w:tc>
        <w:tc>
          <w:tcPr>
            <w:tcW w:w="965" w:type="dxa"/>
          </w:tcPr>
          <w:p w14:paraId="11CE24C2" w14:textId="50337C88" w:rsidR="00DD51A0" w:rsidRDefault="008F1476" w:rsidP="006F55E5">
            <w:pPr>
              <w:jc w:val="center"/>
              <w:rPr>
                <w:lang w:val="fr-CA"/>
              </w:rPr>
            </w:pPr>
            <w:r>
              <w:rPr>
                <w:lang w:val="fr-CA"/>
              </w:rPr>
              <w:t>20</w:t>
            </w:r>
          </w:p>
        </w:tc>
        <w:tc>
          <w:tcPr>
            <w:tcW w:w="965" w:type="dxa"/>
          </w:tcPr>
          <w:p w14:paraId="2C64CFEA" w14:textId="623D46B8" w:rsidR="00DD51A0" w:rsidRDefault="008F1476" w:rsidP="006F55E5">
            <w:pPr>
              <w:jc w:val="center"/>
              <w:rPr>
                <w:lang w:val="fr-CA"/>
              </w:rPr>
            </w:pPr>
            <w:r>
              <w:rPr>
                <w:lang w:val="fr-CA"/>
              </w:rPr>
              <w:t>-</w:t>
            </w:r>
          </w:p>
        </w:tc>
        <w:tc>
          <w:tcPr>
            <w:tcW w:w="1089" w:type="dxa"/>
          </w:tcPr>
          <w:p w14:paraId="328908A5" w14:textId="4821636D" w:rsidR="00DD51A0" w:rsidRDefault="00B61508" w:rsidP="006F55E5">
            <w:pPr>
              <w:jc w:val="center"/>
              <w:rPr>
                <w:lang w:val="fr-CA"/>
              </w:rPr>
            </w:pPr>
            <w:r>
              <w:rPr>
                <w:lang w:val="fr-CA"/>
              </w:rPr>
              <w:t>20</w:t>
            </w:r>
            <w:r w:rsidR="006F55E5" w:rsidRPr="006F55E5">
              <w:rPr>
                <w:vertAlign w:val="superscript"/>
                <w:lang w:val="fr-CA"/>
              </w:rPr>
              <w:t>o</w:t>
            </w:r>
          </w:p>
        </w:tc>
      </w:tr>
      <w:tr w:rsidR="00DD51A0" w14:paraId="2034991D" w14:textId="77777777" w:rsidTr="006F55E5">
        <w:tc>
          <w:tcPr>
            <w:tcW w:w="2570" w:type="dxa"/>
          </w:tcPr>
          <w:p w14:paraId="58962232" w14:textId="4F2DF3FF" w:rsidR="00DD51A0" w:rsidRDefault="00DD51A0" w:rsidP="00DD51A0">
            <w:pPr>
              <w:rPr>
                <w:lang w:val="fr-CA"/>
              </w:rPr>
            </w:pPr>
            <w:r>
              <w:rPr>
                <w:lang w:val="fr-CA"/>
              </w:rPr>
              <w:t>Plantiflexion cheville</w:t>
            </w:r>
          </w:p>
        </w:tc>
        <w:tc>
          <w:tcPr>
            <w:tcW w:w="965" w:type="dxa"/>
          </w:tcPr>
          <w:p w14:paraId="12AAAF75" w14:textId="149F1B1B" w:rsidR="00DD51A0" w:rsidRDefault="008F1476" w:rsidP="006F55E5">
            <w:pPr>
              <w:jc w:val="center"/>
              <w:rPr>
                <w:lang w:val="fr-CA"/>
              </w:rPr>
            </w:pPr>
            <w:r>
              <w:rPr>
                <w:lang w:val="fr-CA"/>
              </w:rPr>
              <w:t>40</w:t>
            </w:r>
          </w:p>
        </w:tc>
        <w:tc>
          <w:tcPr>
            <w:tcW w:w="965" w:type="dxa"/>
          </w:tcPr>
          <w:p w14:paraId="3919E66F" w14:textId="36DFA66A" w:rsidR="00DD51A0" w:rsidRDefault="008F1476" w:rsidP="006F55E5">
            <w:pPr>
              <w:jc w:val="center"/>
              <w:rPr>
                <w:lang w:val="fr-CA"/>
              </w:rPr>
            </w:pPr>
            <w:r>
              <w:rPr>
                <w:lang w:val="fr-CA"/>
              </w:rPr>
              <w:t>-</w:t>
            </w:r>
          </w:p>
        </w:tc>
        <w:tc>
          <w:tcPr>
            <w:tcW w:w="965" w:type="dxa"/>
          </w:tcPr>
          <w:p w14:paraId="31A9FC61" w14:textId="416F59FC" w:rsidR="00DD51A0" w:rsidRDefault="008F1476" w:rsidP="006F55E5">
            <w:pPr>
              <w:jc w:val="center"/>
              <w:rPr>
                <w:lang w:val="fr-CA"/>
              </w:rPr>
            </w:pPr>
            <w:r>
              <w:rPr>
                <w:lang w:val="fr-CA"/>
              </w:rPr>
              <w:t>40</w:t>
            </w:r>
          </w:p>
        </w:tc>
        <w:tc>
          <w:tcPr>
            <w:tcW w:w="965" w:type="dxa"/>
          </w:tcPr>
          <w:p w14:paraId="6143D6B9" w14:textId="67DBEC51" w:rsidR="00DD51A0" w:rsidRDefault="008F1476" w:rsidP="006F55E5">
            <w:pPr>
              <w:jc w:val="center"/>
              <w:rPr>
                <w:lang w:val="fr-CA"/>
              </w:rPr>
            </w:pPr>
            <w:r>
              <w:rPr>
                <w:lang w:val="fr-CA"/>
              </w:rPr>
              <w:t>-</w:t>
            </w:r>
          </w:p>
        </w:tc>
        <w:tc>
          <w:tcPr>
            <w:tcW w:w="1089" w:type="dxa"/>
          </w:tcPr>
          <w:p w14:paraId="02916DF9" w14:textId="36E14BE7" w:rsidR="00DD51A0" w:rsidRDefault="00B61508" w:rsidP="006F55E5">
            <w:pPr>
              <w:jc w:val="center"/>
              <w:rPr>
                <w:lang w:val="fr-CA"/>
              </w:rPr>
            </w:pPr>
            <w:r>
              <w:rPr>
                <w:lang w:val="fr-CA"/>
              </w:rPr>
              <w:t>4</w:t>
            </w:r>
            <w:r w:rsidR="00DD51A0">
              <w:rPr>
                <w:lang w:val="fr-CA"/>
              </w:rPr>
              <w:t>0</w:t>
            </w:r>
            <w:r w:rsidR="00DD51A0" w:rsidRPr="006F55E5">
              <w:rPr>
                <w:vertAlign w:val="superscript"/>
                <w:lang w:val="fr-CA"/>
              </w:rPr>
              <w:t>o</w:t>
            </w:r>
          </w:p>
        </w:tc>
      </w:tr>
      <w:tr w:rsidR="00DD51A0" w14:paraId="45F80F7D" w14:textId="77777777" w:rsidTr="006F55E5">
        <w:tc>
          <w:tcPr>
            <w:tcW w:w="2570" w:type="dxa"/>
          </w:tcPr>
          <w:p w14:paraId="1CE2B519" w14:textId="2E45FECA" w:rsidR="00DD51A0" w:rsidRDefault="00DD51A0" w:rsidP="00DD51A0">
            <w:pPr>
              <w:rPr>
                <w:lang w:val="fr-CA"/>
              </w:rPr>
            </w:pPr>
            <w:proofErr w:type="spellStart"/>
            <w:r>
              <w:rPr>
                <w:lang w:val="fr-CA"/>
              </w:rPr>
              <w:t>Mvts</w:t>
            </w:r>
            <w:proofErr w:type="spellEnd"/>
            <w:r>
              <w:rPr>
                <w:lang w:val="fr-CA"/>
              </w:rPr>
              <w:t xml:space="preserve"> sous-astragaliens</w:t>
            </w:r>
          </w:p>
        </w:tc>
        <w:tc>
          <w:tcPr>
            <w:tcW w:w="965" w:type="dxa"/>
          </w:tcPr>
          <w:p w14:paraId="404A361B" w14:textId="260E7276" w:rsidR="00DD51A0" w:rsidRDefault="008F1476" w:rsidP="006F55E5">
            <w:pPr>
              <w:jc w:val="center"/>
              <w:rPr>
                <w:lang w:val="fr-CA"/>
              </w:rPr>
            </w:pPr>
            <w:r>
              <w:rPr>
                <w:lang w:val="fr-CA"/>
              </w:rPr>
              <w:t>P</w:t>
            </w:r>
            <w:r w:rsidR="00B61508">
              <w:rPr>
                <w:lang w:val="fr-CA"/>
              </w:rPr>
              <w:t>résent</w:t>
            </w:r>
          </w:p>
        </w:tc>
        <w:tc>
          <w:tcPr>
            <w:tcW w:w="965" w:type="dxa"/>
          </w:tcPr>
          <w:p w14:paraId="7A0A8239" w14:textId="1666E1A3" w:rsidR="00DD51A0" w:rsidRDefault="008F1476" w:rsidP="006F55E5">
            <w:pPr>
              <w:jc w:val="center"/>
              <w:rPr>
                <w:lang w:val="fr-CA"/>
              </w:rPr>
            </w:pPr>
            <w:r>
              <w:rPr>
                <w:lang w:val="fr-CA"/>
              </w:rPr>
              <w:t>Présent</w:t>
            </w:r>
          </w:p>
        </w:tc>
        <w:tc>
          <w:tcPr>
            <w:tcW w:w="965" w:type="dxa"/>
          </w:tcPr>
          <w:p w14:paraId="0032AB70" w14:textId="651C5767" w:rsidR="00DD51A0" w:rsidRDefault="008F1476" w:rsidP="006F55E5">
            <w:pPr>
              <w:jc w:val="center"/>
              <w:rPr>
                <w:lang w:val="fr-CA"/>
              </w:rPr>
            </w:pPr>
            <w:r>
              <w:rPr>
                <w:lang w:val="fr-CA"/>
              </w:rPr>
              <w:t>Présent</w:t>
            </w:r>
          </w:p>
        </w:tc>
        <w:tc>
          <w:tcPr>
            <w:tcW w:w="965" w:type="dxa"/>
          </w:tcPr>
          <w:p w14:paraId="32E79C5D" w14:textId="5FE8070F" w:rsidR="00DD51A0" w:rsidRDefault="008F1476" w:rsidP="006F55E5">
            <w:pPr>
              <w:jc w:val="center"/>
              <w:rPr>
                <w:lang w:val="fr-CA"/>
              </w:rPr>
            </w:pPr>
            <w:r>
              <w:rPr>
                <w:lang w:val="fr-CA"/>
              </w:rPr>
              <w:t>Présent</w:t>
            </w:r>
          </w:p>
        </w:tc>
        <w:tc>
          <w:tcPr>
            <w:tcW w:w="1089" w:type="dxa"/>
          </w:tcPr>
          <w:p w14:paraId="7A6669DC" w14:textId="5EEC19E2" w:rsidR="00DD51A0" w:rsidRDefault="00B61508" w:rsidP="006F55E5">
            <w:pPr>
              <w:jc w:val="center"/>
              <w:rPr>
                <w:lang w:val="fr-CA"/>
              </w:rPr>
            </w:pPr>
            <w:r>
              <w:rPr>
                <w:lang w:val="fr-CA"/>
              </w:rPr>
              <w:t>-</w:t>
            </w:r>
          </w:p>
        </w:tc>
      </w:tr>
      <w:tr w:rsidR="008F1476" w14:paraId="7637412D" w14:textId="77777777" w:rsidTr="006F55E5">
        <w:tc>
          <w:tcPr>
            <w:tcW w:w="2570" w:type="dxa"/>
          </w:tcPr>
          <w:p w14:paraId="5876FDE8" w14:textId="4408E6BC" w:rsidR="008F1476" w:rsidRDefault="008F1476" w:rsidP="008F1476">
            <w:pPr>
              <w:rPr>
                <w:lang w:val="fr-CA"/>
              </w:rPr>
            </w:pPr>
            <w:proofErr w:type="spellStart"/>
            <w:r>
              <w:rPr>
                <w:lang w:val="fr-CA"/>
              </w:rPr>
              <w:t>Mvts</w:t>
            </w:r>
            <w:proofErr w:type="spellEnd"/>
            <w:r>
              <w:rPr>
                <w:lang w:val="fr-CA"/>
              </w:rPr>
              <w:t xml:space="preserve"> </w:t>
            </w:r>
            <w:proofErr w:type="spellStart"/>
            <w:r>
              <w:rPr>
                <w:lang w:val="fr-CA"/>
              </w:rPr>
              <w:t>mid</w:t>
            </w:r>
            <w:proofErr w:type="spellEnd"/>
            <w:r>
              <w:rPr>
                <w:lang w:val="fr-CA"/>
              </w:rPr>
              <w:t>-tarsien</w:t>
            </w:r>
          </w:p>
        </w:tc>
        <w:tc>
          <w:tcPr>
            <w:tcW w:w="965" w:type="dxa"/>
          </w:tcPr>
          <w:p w14:paraId="67F7A2C4" w14:textId="3B6C9D7A" w:rsidR="008F1476" w:rsidRDefault="008F1476" w:rsidP="008F1476">
            <w:pPr>
              <w:jc w:val="center"/>
              <w:rPr>
                <w:lang w:val="fr-CA"/>
              </w:rPr>
            </w:pPr>
            <w:r>
              <w:rPr>
                <w:lang w:val="fr-CA"/>
              </w:rPr>
              <w:t>Présent</w:t>
            </w:r>
          </w:p>
        </w:tc>
        <w:tc>
          <w:tcPr>
            <w:tcW w:w="965" w:type="dxa"/>
          </w:tcPr>
          <w:p w14:paraId="222C3237" w14:textId="50E215BB" w:rsidR="008F1476" w:rsidRDefault="008F1476" w:rsidP="008F1476">
            <w:pPr>
              <w:jc w:val="center"/>
              <w:rPr>
                <w:lang w:val="fr-CA"/>
              </w:rPr>
            </w:pPr>
            <w:r>
              <w:rPr>
                <w:lang w:val="fr-CA"/>
              </w:rPr>
              <w:t>Présent</w:t>
            </w:r>
          </w:p>
        </w:tc>
        <w:tc>
          <w:tcPr>
            <w:tcW w:w="965" w:type="dxa"/>
          </w:tcPr>
          <w:p w14:paraId="148F28DF" w14:textId="0C687A8F" w:rsidR="008F1476" w:rsidRDefault="008F1476" w:rsidP="008F1476">
            <w:pPr>
              <w:jc w:val="center"/>
              <w:rPr>
                <w:lang w:val="fr-CA"/>
              </w:rPr>
            </w:pPr>
            <w:r>
              <w:rPr>
                <w:lang w:val="fr-CA"/>
              </w:rPr>
              <w:t>Présent</w:t>
            </w:r>
          </w:p>
        </w:tc>
        <w:tc>
          <w:tcPr>
            <w:tcW w:w="965" w:type="dxa"/>
          </w:tcPr>
          <w:p w14:paraId="531FB207" w14:textId="1F326857" w:rsidR="008F1476" w:rsidRDefault="008F1476" w:rsidP="008F1476">
            <w:pPr>
              <w:jc w:val="center"/>
              <w:rPr>
                <w:lang w:val="fr-CA"/>
              </w:rPr>
            </w:pPr>
            <w:r>
              <w:rPr>
                <w:lang w:val="fr-CA"/>
              </w:rPr>
              <w:t>Présent</w:t>
            </w:r>
          </w:p>
        </w:tc>
        <w:tc>
          <w:tcPr>
            <w:tcW w:w="1089" w:type="dxa"/>
          </w:tcPr>
          <w:p w14:paraId="01FD872C" w14:textId="3B93C070" w:rsidR="008F1476" w:rsidRDefault="008F1476" w:rsidP="008F1476">
            <w:pPr>
              <w:jc w:val="center"/>
              <w:rPr>
                <w:lang w:val="fr-CA"/>
              </w:rPr>
            </w:pPr>
            <w:r>
              <w:rPr>
                <w:lang w:val="fr-CA"/>
              </w:rPr>
              <w:t>-</w:t>
            </w:r>
          </w:p>
        </w:tc>
      </w:tr>
    </w:tbl>
    <w:p w14:paraId="68840B59" w14:textId="77777777" w:rsidR="00625A8F" w:rsidRDefault="00B61508" w:rsidP="00E90331">
      <w:pPr>
        <w:ind w:left="709"/>
        <w:rPr>
          <w:lang w:val="fr-CA"/>
        </w:rPr>
      </w:pPr>
      <w:r>
        <w:rPr>
          <w:lang w:val="fr-CA"/>
        </w:rPr>
        <w:tab/>
      </w:r>
      <w:r>
        <w:rPr>
          <w:lang w:val="fr-CA"/>
        </w:rPr>
        <w:tab/>
      </w:r>
    </w:p>
    <w:p w14:paraId="388A1A0C" w14:textId="0E72E33B" w:rsidR="00DD51A0" w:rsidRDefault="00B61508"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B61508" w14:paraId="6D060E0D" w14:textId="77777777" w:rsidTr="002B552C">
        <w:trPr>
          <w:trHeight w:val="294"/>
        </w:trPr>
        <w:tc>
          <w:tcPr>
            <w:tcW w:w="2842" w:type="dxa"/>
          </w:tcPr>
          <w:p w14:paraId="479BB925" w14:textId="77777777" w:rsidR="00B61508" w:rsidRDefault="00B61508" w:rsidP="002B552C">
            <w:pPr>
              <w:rPr>
                <w:lang w:val="fr-CA"/>
              </w:rPr>
            </w:pPr>
          </w:p>
        </w:tc>
        <w:tc>
          <w:tcPr>
            <w:tcW w:w="1508" w:type="dxa"/>
          </w:tcPr>
          <w:p w14:paraId="3C1AA78B" w14:textId="77777777" w:rsidR="00B61508" w:rsidRDefault="00B61508" w:rsidP="006F55E5">
            <w:pPr>
              <w:jc w:val="center"/>
              <w:rPr>
                <w:lang w:val="fr-CA"/>
              </w:rPr>
            </w:pPr>
            <w:r>
              <w:rPr>
                <w:lang w:val="fr-CA"/>
              </w:rPr>
              <w:t>Droit</w:t>
            </w:r>
          </w:p>
        </w:tc>
        <w:tc>
          <w:tcPr>
            <w:tcW w:w="1506" w:type="dxa"/>
          </w:tcPr>
          <w:p w14:paraId="659A56EF" w14:textId="77777777" w:rsidR="00B61508" w:rsidRDefault="00B61508" w:rsidP="006F55E5">
            <w:pPr>
              <w:jc w:val="center"/>
              <w:rPr>
                <w:lang w:val="fr-CA"/>
              </w:rPr>
            </w:pPr>
            <w:r>
              <w:rPr>
                <w:lang w:val="fr-CA"/>
              </w:rPr>
              <w:t>Gauche</w:t>
            </w:r>
          </w:p>
        </w:tc>
      </w:tr>
      <w:tr w:rsidR="00B61508" w14:paraId="36CDDE82" w14:textId="77777777" w:rsidTr="002B552C">
        <w:trPr>
          <w:trHeight w:val="294"/>
        </w:trPr>
        <w:tc>
          <w:tcPr>
            <w:tcW w:w="2842" w:type="dxa"/>
          </w:tcPr>
          <w:p w14:paraId="1C55F2E6" w14:textId="194DB888" w:rsidR="00B61508" w:rsidRDefault="00B61508" w:rsidP="002B552C">
            <w:pPr>
              <w:rPr>
                <w:lang w:val="fr-CA"/>
              </w:rPr>
            </w:pPr>
            <w:r>
              <w:rPr>
                <w:lang w:val="fr-CA"/>
              </w:rPr>
              <w:t>Tiroir 0</w:t>
            </w:r>
            <w:r w:rsidRPr="006F55E5">
              <w:rPr>
                <w:vertAlign w:val="superscript"/>
                <w:lang w:val="fr-CA"/>
              </w:rPr>
              <w:t>o</w:t>
            </w:r>
          </w:p>
        </w:tc>
        <w:tc>
          <w:tcPr>
            <w:tcW w:w="1508" w:type="dxa"/>
          </w:tcPr>
          <w:p w14:paraId="285423DE" w14:textId="330F46CC" w:rsidR="00B61508" w:rsidRDefault="008F1476" w:rsidP="006F55E5">
            <w:pPr>
              <w:jc w:val="center"/>
              <w:rPr>
                <w:lang w:val="fr-CA"/>
              </w:rPr>
            </w:pPr>
            <w:proofErr w:type="spellStart"/>
            <w:r>
              <w:rPr>
                <w:lang w:val="fr-CA"/>
              </w:rPr>
              <w:t>Neg</w:t>
            </w:r>
            <w:proofErr w:type="spellEnd"/>
          </w:p>
        </w:tc>
        <w:tc>
          <w:tcPr>
            <w:tcW w:w="1506" w:type="dxa"/>
          </w:tcPr>
          <w:p w14:paraId="3EF0CBF9" w14:textId="6477174E" w:rsidR="00B61508" w:rsidRDefault="008F1476" w:rsidP="006F55E5">
            <w:pPr>
              <w:jc w:val="center"/>
              <w:rPr>
                <w:lang w:val="fr-CA"/>
              </w:rPr>
            </w:pPr>
            <w:proofErr w:type="spellStart"/>
            <w:r>
              <w:rPr>
                <w:lang w:val="fr-CA"/>
              </w:rPr>
              <w:t>Neg</w:t>
            </w:r>
            <w:proofErr w:type="spellEnd"/>
          </w:p>
        </w:tc>
      </w:tr>
      <w:tr w:rsidR="00B61508" w14:paraId="6C54349B" w14:textId="77777777" w:rsidTr="002B552C">
        <w:trPr>
          <w:trHeight w:val="279"/>
        </w:trPr>
        <w:tc>
          <w:tcPr>
            <w:tcW w:w="2842" w:type="dxa"/>
          </w:tcPr>
          <w:p w14:paraId="12DDECE8" w14:textId="52C88A76" w:rsidR="00B61508" w:rsidRDefault="00B61508" w:rsidP="002B552C">
            <w:pPr>
              <w:rPr>
                <w:lang w:val="fr-CA"/>
              </w:rPr>
            </w:pPr>
            <w:r>
              <w:rPr>
                <w:lang w:val="fr-CA"/>
              </w:rPr>
              <w:t>Tiroir 20</w:t>
            </w:r>
            <w:r w:rsidRPr="006F55E5">
              <w:rPr>
                <w:vertAlign w:val="superscript"/>
                <w:lang w:val="fr-CA"/>
              </w:rPr>
              <w:t>o</w:t>
            </w:r>
          </w:p>
        </w:tc>
        <w:tc>
          <w:tcPr>
            <w:tcW w:w="1508" w:type="dxa"/>
          </w:tcPr>
          <w:p w14:paraId="66D6454A" w14:textId="70126B5B" w:rsidR="00B61508" w:rsidRDefault="008F1476" w:rsidP="006F55E5">
            <w:pPr>
              <w:jc w:val="center"/>
              <w:rPr>
                <w:lang w:val="fr-CA"/>
              </w:rPr>
            </w:pPr>
            <w:proofErr w:type="spellStart"/>
            <w:r>
              <w:rPr>
                <w:lang w:val="fr-CA"/>
              </w:rPr>
              <w:t>Neg</w:t>
            </w:r>
            <w:proofErr w:type="spellEnd"/>
          </w:p>
        </w:tc>
        <w:tc>
          <w:tcPr>
            <w:tcW w:w="1506" w:type="dxa"/>
          </w:tcPr>
          <w:p w14:paraId="452D0CE3" w14:textId="5B0F6DBB" w:rsidR="00B61508" w:rsidRDefault="008F1476" w:rsidP="006F55E5">
            <w:pPr>
              <w:jc w:val="center"/>
              <w:rPr>
                <w:lang w:val="fr-CA"/>
              </w:rPr>
            </w:pPr>
            <w:proofErr w:type="spellStart"/>
            <w:r>
              <w:rPr>
                <w:lang w:val="fr-CA"/>
              </w:rPr>
              <w:t>Neg</w:t>
            </w:r>
            <w:proofErr w:type="spellEnd"/>
          </w:p>
        </w:tc>
      </w:tr>
      <w:tr w:rsidR="00B61508" w14:paraId="1A1D0DFD" w14:textId="77777777" w:rsidTr="002B552C">
        <w:trPr>
          <w:trHeight w:val="294"/>
        </w:trPr>
        <w:tc>
          <w:tcPr>
            <w:tcW w:w="2842" w:type="dxa"/>
          </w:tcPr>
          <w:p w14:paraId="75731DD5" w14:textId="12EF08CA" w:rsidR="00B61508" w:rsidRDefault="00B61508" w:rsidP="002B552C">
            <w:pPr>
              <w:rPr>
                <w:lang w:val="fr-CA"/>
              </w:rPr>
            </w:pPr>
            <w:r>
              <w:rPr>
                <w:lang w:val="fr-CA"/>
              </w:rPr>
              <w:t>Varus stress</w:t>
            </w:r>
          </w:p>
        </w:tc>
        <w:tc>
          <w:tcPr>
            <w:tcW w:w="1508" w:type="dxa"/>
          </w:tcPr>
          <w:p w14:paraId="5C4C7A93" w14:textId="6BDDEDBE" w:rsidR="00B61508" w:rsidRDefault="008F1476" w:rsidP="006F55E5">
            <w:pPr>
              <w:jc w:val="center"/>
              <w:rPr>
                <w:lang w:val="fr-CA"/>
              </w:rPr>
            </w:pPr>
            <w:proofErr w:type="spellStart"/>
            <w:r>
              <w:rPr>
                <w:lang w:val="fr-CA"/>
              </w:rPr>
              <w:t>Neg</w:t>
            </w:r>
            <w:proofErr w:type="spellEnd"/>
          </w:p>
        </w:tc>
        <w:tc>
          <w:tcPr>
            <w:tcW w:w="1506" w:type="dxa"/>
          </w:tcPr>
          <w:p w14:paraId="7D073F87" w14:textId="53FAE61F" w:rsidR="00B61508" w:rsidRDefault="008F1476" w:rsidP="006F55E5">
            <w:pPr>
              <w:jc w:val="center"/>
              <w:rPr>
                <w:lang w:val="fr-CA"/>
              </w:rPr>
            </w:pPr>
            <w:proofErr w:type="spellStart"/>
            <w:r>
              <w:rPr>
                <w:lang w:val="fr-CA"/>
              </w:rPr>
              <w:t>Neg</w:t>
            </w:r>
            <w:proofErr w:type="spellEnd"/>
          </w:p>
        </w:tc>
      </w:tr>
      <w:tr w:rsidR="00B61508" w14:paraId="4F9F3072" w14:textId="77777777" w:rsidTr="002B552C">
        <w:trPr>
          <w:trHeight w:val="294"/>
        </w:trPr>
        <w:tc>
          <w:tcPr>
            <w:tcW w:w="2842" w:type="dxa"/>
          </w:tcPr>
          <w:p w14:paraId="637E8E75" w14:textId="35371728" w:rsidR="00B61508" w:rsidRDefault="00B61508" w:rsidP="002B552C">
            <w:pPr>
              <w:rPr>
                <w:lang w:val="fr-CA"/>
              </w:rPr>
            </w:pPr>
            <w:r>
              <w:rPr>
                <w:lang w:val="fr-CA"/>
              </w:rPr>
              <w:t xml:space="preserve">Laxité </w:t>
            </w:r>
            <w:proofErr w:type="spellStart"/>
            <w:r>
              <w:rPr>
                <w:lang w:val="fr-CA"/>
              </w:rPr>
              <w:t>calcanéo</w:t>
            </w:r>
            <w:proofErr w:type="spellEnd"/>
            <w:r>
              <w:rPr>
                <w:lang w:val="fr-CA"/>
              </w:rPr>
              <w:t>-péroné</w:t>
            </w:r>
          </w:p>
        </w:tc>
        <w:tc>
          <w:tcPr>
            <w:tcW w:w="1508" w:type="dxa"/>
          </w:tcPr>
          <w:p w14:paraId="092C0C94" w14:textId="3CB0FEFA" w:rsidR="00B61508" w:rsidRDefault="008F1476" w:rsidP="006F55E5">
            <w:pPr>
              <w:jc w:val="center"/>
              <w:rPr>
                <w:lang w:val="fr-CA"/>
              </w:rPr>
            </w:pPr>
            <w:proofErr w:type="spellStart"/>
            <w:r>
              <w:rPr>
                <w:lang w:val="fr-CA"/>
              </w:rPr>
              <w:t>Neg</w:t>
            </w:r>
            <w:proofErr w:type="spellEnd"/>
          </w:p>
        </w:tc>
        <w:tc>
          <w:tcPr>
            <w:tcW w:w="1506" w:type="dxa"/>
          </w:tcPr>
          <w:p w14:paraId="79EB36B8" w14:textId="34BD5107" w:rsidR="00B61508" w:rsidRDefault="008F1476" w:rsidP="006F55E5">
            <w:pPr>
              <w:jc w:val="center"/>
              <w:rPr>
                <w:lang w:val="fr-CA"/>
              </w:rPr>
            </w:pPr>
            <w:proofErr w:type="spellStart"/>
            <w:r>
              <w:rPr>
                <w:lang w:val="fr-CA"/>
              </w:rPr>
              <w:t>Neg</w:t>
            </w:r>
            <w:proofErr w:type="spellEnd"/>
          </w:p>
        </w:tc>
      </w:tr>
    </w:tbl>
    <w:p w14:paraId="26924BB0" w14:textId="77777777" w:rsidR="00B61508" w:rsidRDefault="00B61508" w:rsidP="00E90331">
      <w:pPr>
        <w:ind w:left="709"/>
        <w:rPr>
          <w:lang w:val="fr-CA"/>
        </w:rPr>
      </w:pPr>
    </w:p>
    <w:p w14:paraId="33033C33" w14:textId="77777777" w:rsidR="006867D4" w:rsidRDefault="006867D4" w:rsidP="00E90331">
      <w:pPr>
        <w:ind w:left="709"/>
        <w:rPr>
          <w:lang w:val="fr-CA"/>
        </w:rPr>
      </w:pPr>
    </w:p>
    <w:p w14:paraId="30F44B60" w14:textId="77777777" w:rsidR="006867D4" w:rsidRDefault="006867D4" w:rsidP="00E90331">
      <w:pPr>
        <w:ind w:left="709"/>
        <w:rPr>
          <w:lang w:val="fr-CA"/>
        </w:rPr>
      </w:pPr>
    </w:p>
    <w:p w14:paraId="3AFB5D01" w14:textId="77777777" w:rsidR="006867D4" w:rsidRDefault="006867D4" w:rsidP="00E90331">
      <w:pPr>
        <w:ind w:left="709"/>
        <w:rPr>
          <w:lang w:val="fr-CA"/>
        </w:rPr>
      </w:pPr>
    </w:p>
    <w:p w14:paraId="214BB327" w14:textId="77777777" w:rsidR="006867D4" w:rsidRDefault="006867D4" w:rsidP="00E90331">
      <w:pPr>
        <w:ind w:left="709"/>
        <w:rPr>
          <w:lang w:val="fr-CA"/>
        </w:rPr>
      </w:pPr>
    </w:p>
    <w:p w14:paraId="498A2E0A" w14:textId="77777777" w:rsidR="006867D4" w:rsidRDefault="006867D4" w:rsidP="00E90331">
      <w:pPr>
        <w:ind w:left="709"/>
        <w:rPr>
          <w:lang w:val="fr-CA"/>
        </w:rPr>
      </w:pPr>
    </w:p>
    <w:p w14:paraId="171C0BCF" w14:textId="29FDC803" w:rsidR="00DD51A0" w:rsidRDefault="00DD51A0" w:rsidP="00E90331">
      <w:pPr>
        <w:ind w:left="709"/>
        <w:rPr>
          <w:lang w:val="fr-CA"/>
        </w:rPr>
      </w:pPr>
    </w:p>
    <w:p w14:paraId="3AF28E9A" w14:textId="77777777" w:rsidR="00292F49" w:rsidRDefault="00292F49" w:rsidP="00292F49">
      <w:pPr>
        <w:ind w:left="1429" w:firstLine="11"/>
        <w:rPr>
          <w:lang w:val="fr-CA"/>
        </w:rPr>
      </w:pPr>
      <w:r>
        <w:rPr>
          <w:lang w:val="fr-CA"/>
        </w:rPr>
        <w:t>Manœuvres spécifiques tendons :</w:t>
      </w:r>
    </w:p>
    <w:tbl>
      <w:tblPr>
        <w:tblStyle w:val="TableGrid"/>
        <w:tblpPr w:leftFromText="180" w:rightFromText="180" w:vertAnchor="text" w:horzAnchor="page" w:tblpX="4975" w:tblpY="194"/>
        <w:tblW w:w="0" w:type="auto"/>
        <w:tblLook w:val="04A0" w:firstRow="1" w:lastRow="0" w:firstColumn="1" w:lastColumn="0" w:noHBand="0" w:noVBand="1"/>
      </w:tblPr>
      <w:tblGrid>
        <w:gridCol w:w="3595"/>
        <w:gridCol w:w="1080"/>
        <w:gridCol w:w="1181"/>
      </w:tblGrid>
      <w:tr w:rsidR="00292F49" w14:paraId="5D7587E8" w14:textId="77777777" w:rsidTr="002B552C">
        <w:trPr>
          <w:trHeight w:val="294"/>
        </w:trPr>
        <w:tc>
          <w:tcPr>
            <w:tcW w:w="3595" w:type="dxa"/>
            <w:tcBorders>
              <w:top w:val="single" w:sz="4" w:space="0" w:color="auto"/>
              <w:left w:val="single" w:sz="4" w:space="0" w:color="auto"/>
              <w:bottom w:val="single" w:sz="4" w:space="0" w:color="auto"/>
              <w:right w:val="single" w:sz="4" w:space="0" w:color="auto"/>
            </w:tcBorders>
          </w:tcPr>
          <w:p w14:paraId="06557879" w14:textId="77777777" w:rsidR="00292F49" w:rsidRDefault="00292F49" w:rsidP="002B552C">
            <w:pPr>
              <w:rPr>
                <w:lang w:val="fr-CA"/>
              </w:rPr>
            </w:pPr>
          </w:p>
        </w:tc>
        <w:tc>
          <w:tcPr>
            <w:tcW w:w="1080" w:type="dxa"/>
            <w:tcBorders>
              <w:top w:val="single" w:sz="4" w:space="0" w:color="auto"/>
              <w:left w:val="single" w:sz="4" w:space="0" w:color="auto"/>
              <w:bottom w:val="single" w:sz="4" w:space="0" w:color="auto"/>
              <w:right w:val="single" w:sz="4" w:space="0" w:color="auto"/>
            </w:tcBorders>
            <w:hideMark/>
          </w:tcPr>
          <w:p w14:paraId="17FB7B39" w14:textId="77777777" w:rsidR="00292F49" w:rsidRDefault="00292F49" w:rsidP="002B552C">
            <w:pPr>
              <w:jc w:val="center"/>
              <w:rPr>
                <w:lang w:val="fr-CA"/>
              </w:rPr>
            </w:pPr>
            <w:r>
              <w:rPr>
                <w:lang w:val="fr-CA"/>
              </w:rPr>
              <w:t>Droit</w:t>
            </w:r>
          </w:p>
        </w:tc>
        <w:tc>
          <w:tcPr>
            <w:tcW w:w="1181" w:type="dxa"/>
            <w:tcBorders>
              <w:top w:val="single" w:sz="4" w:space="0" w:color="auto"/>
              <w:left w:val="single" w:sz="4" w:space="0" w:color="auto"/>
              <w:bottom w:val="single" w:sz="4" w:space="0" w:color="auto"/>
              <w:right w:val="single" w:sz="4" w:space="0" w:color="auto"/>
            </w:tcBorders>
            <w:hideMark/>
          </w:tcPr>
          <w:p w14:paraId="25B2F534" w14:textId="77777777" w:rsidR="00292F49" w:rsidRDefault="00292F49" w:rsidP="002B552C">
            <w:pPr>
              <w:jc w:val="center"/>
              <w:rPr>
                <w:lang w:val="fr-CA"/>
              </w:rPr>
            </w:pPr>
            <w:r>
              <w:rPr>
                <w:lang w:val="fr-CA"/>
              </w:rPr>
              <w:t>Gauche</w:t>
            </w:r>
          </w:p>
        </w:tc>
      </w:tr>
      <w:tr w:rsidR="00292F49" w14:paraId="11E0100C"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0EBBC15" w14:textId="77777777" w:rsidR="00292F49" w:rsidRDefault="00292F49" w:rsidP="002B552C">
            <w:pPr>
              <w:rPr>
                <w:lang w:val="en-US"/>
              </w:rPr>
            </w:pPr>
            <w:r>
              <w:t>Single heel raise (Tib post)</w:t>
            </w:r>
          </w:p>
        </w:tc>
        <w:tc>
          <w:tcPr>
            <w:tcW w:w="1080" w:type="dxa"/>
            <w:tcBorders>
              <w:top w:val="single" w:sz="4" w:space="0" w:color="auto"/>
              <w:left w:val="single" w:sz="4" w:space="0" w:color="auto"/>
              <w:bottom w:val="single" w:sz="4" w:space="0" w:color="auto"/>
              <w:right w:val="single" w:sz="4" w:space="0" w:color="auto"/>
            </w:tcBorders>
          </w:tcPr>
          <w:p w14:paraId="6E9B1B36" w14:textId="1B75CB82" w:rsidR="00292F49" w:rsidRPr="00011608" w:rsidRDefault="008F1476" w:rsidP="002B552C">
            <w:pPr>
              <w:jc w:val="center"/>
            </w:pPr>
            <w:r>
              <w:t>NF</w:t>
            </w:r>
          </w:p>
        </w:tc>
        <w:tc>
          <w:tcPr>
            <w:tcW w:w="1181" w:type="dxa"/>
            <w:tcBorders>
              <w:top w:val="single" w:sz="4" w:space="0" w:color="auto"/>
              <w:left w:val="single" w:sz="4" w:space="0" w:color="auto"/>
              <w:bottom w:val="single" w:sz="4" w:space="0" w:color="auto"/>
              <w:right w:val="single" w:sz="4" w:space="0" w:color="auto"/>
            </w:tcBorders>
          </w:tcPr>
          <w:p w14:paraId="4F6FDF8D" w14:textId="3BE79772" w:rsidR="00292F49" w:rsidRPr="00011608" w:rsidRDefault="008F1476" w:rsidP="002B552C">
            <w:pPr>
              <w:jc w:val="center"/>
            </w:pPr>
            <w:r>
              <w:t>NF</w:t>
            </w:r>
          </w:p>
        </w:tc>
      </w:tr>
      <w:tr w:rsidR="008F1476" w14:paraId="58351251" w14:textId="77777777" w:rsidTr="00292F49">
        <w:trPr>
          <w:trHeight w:val="279"/>
        </w:trPr>
        <w:tc>
          <w:tcPr>
            <w:tcW w:w="3595" w:type="dxa"/>
            <w:tcBorders>
              <w:top w:val="single" w:sz="4" w:space="0" w:color="auto"/>
              <w:left w:val="single" w:sz="4" w:space="0" w:color="auto"/>
              <w:bottom w:val="single" w:sz="4" w:space="0" w:color="auto"/>
              <w:right w:val="single" w:sz="4" w:space="0" w:color="auto"/>
            </w:tcBorders>
            <w:hideMark/>
          </w:tcPr>
          <w:p w14:paraId="5BD45E72" w14:textId="77777777" w:rsidR="008F1476" w:rsidRDefault="008F1476" w:rsidP="008F1476">
            <w:pPr>
              <w:rPr>
                <w:lang w:val="fr-CA"/>
              </w:rPr>
            </w:pPr>
            <w:r>
              <w:rPr>
                <w:lang w:val="fr-CA"/>
              </w:rPr>
              <w:t>Thompson (Tendon d’Achille)</w:t>
            </w:r>
          </w:p>
        </w:tc>
        <w:tc>
          <w:tcPr>
            <w:tcW w:w="1080" w:type="dxa"/>
            <w:tcBorders>
              <w:top w:val="single" w:sz="4" w:space="0" w:color="auto"/>
              <w:left w:val="single" w:sz="4" w:space="0" w:color="auto"/>
              <w:bottom w:val="single" w:sz="4" w:space="0" w:color="auto"/>
              <w:right w:val="single" w:sz="4" w:space="0" w:color="auto"/>
            </w:tcBorders>
          </w:tcPr>
          <w:p w14:paraId="7D381D31" w14:textId="5024CF90" w:rsidR="008F1476" w:rsidRDefault="008F1476" w:rsidP="008F1476">
            <w:pPr>
              <w:jc w:val="center"/>
              <w:rPr>
                <w:lang w:val="fr-CA"/>
              </w:rPr>
            </w:pPr>
            <w:r>
              <w:t>NF</w:t>
            </w:r>
          </w:p>
        </w:tc>
        <w:tc>
          <w:tcPr>
            <w:tcW w:w="1181" w:type="dxa"/>
            <w:tcBorders>
              <w:top w:val="single" w:sz="4" w:space="0" w:color="auto"/>
              <w:left w:val="single" w:sz="4" w:space="0" w:color="auto"/>
              <w:bottom w:val="single" w:sz="4" w:space="0" w:color="auto"/>
              <w:right w:val="single" w:sz="4" w:space="0" w:color="auto"/>
            </w:tcBorders>
          </w:tcPr>
          <w:p w14:paraId="6CC4E293" w14:textId="2F3B9B15" w:rsidR="008F1476" w:rsidRDefault="008F1476" w:rsidP="008F1476">
            <w:pPr>
              <w:jc w:val="center"/>
              <w:rPr>
                <w:lang w:val="fr-CA"/>
              </w:rPr>
            </w:pPr>
            <w:r>
              <w:t>NF</w:t>
            </w:r>
          </w:p>
        </w:tc>
      </w:tr>
      <w:tr w:rsidR="008F1476" w14:paraId="483ACC2B"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70CA371" w14:textId="77777777" w:rsidR="008F1476" w:rsidRDefault="008F1476" w:rsidP="008F1476">
            <w:pPr>
              <w:rPr>
                <w:lang w:val="fr-CA"/>
              </w:rPr>
            </w:pPr>
            <w:r>
              <w:rPr>
                <w:lang w:val="fr-CA"/>
              </w:rPr>
              <w:t>Test d’appréhension (Fibulaires)</w:t>
            </w:r>
          </w:p>
        </w:tc>
        <w:tc>
          <w:tcPr>
            <w:tcW w:w="1080" w:type="dxa"/>
            <w:tcBorders>
              <w:top w:val="single" w:sz="4" w:space="0" w:color="auto"/>
              <w:left w:val="single" w:sz="4" w:space="0" w:color="auto"/>
              <w:bottom w:val="single" w:sz="4" w:space="0" w:color="auto"/>
              <w:right w:val="single" w:sz="4" w:space="0" w:color="auto"/>
            </w:tcBorders>
          </w:tcPr>
          <w:p w14:paraId="0AE6DCC1" w14:textId="174D685D" w:rsidR="008F1476" w:rsidRDefault="008F1476" w:rsidP="008F1476">
            <w:pPr>
              <w:jc w:val="center"/>
              <w:rPr>
                <w:lang w:val="fr-CA"/>
              </w:rPr>
            </w:pPr>
            <w:r>
              <w:t>NF</w:t>
            </w:r>
          </w:p>
        </w:tc>
        <w:tc>
          <w:tcPr>
            <w:tcW w:w="1181" w:type="dxa"/>
            <w:tcBorders>
              <w:top w:val="single" w:sz="4" w:space="0" w:color="auto"/>
              <w:left w:val="single" w:sz="4" w:space="0" w:color="auto"/>
              <w:bottom w:val="single" w:sz="4" w:space="0" w:color="auto"/>
              <w:right w:val="single" w:sz="4" w:space="0" w:color="auto"/>
            </w:tcBorders>
          </w:tcPr>
          <w:p w14:paraId="55AF7C27" w14:textId="0FA96B7D" w:rsidR="008F1476" w:rsidRDefault="008F1476" w:rsidP="008F1476">
            <w:pPr>
              <w:jc w:val="center"/>
              <w:rPr>
                <w:lang w:val="fr-CA"/>
              </w:rPr>
            </w:pPr>
            <w:r>
              <w:t>NF</w:t>
            </w:r>
          </w:p>
        </w:tc>
      </w:tr>
    </w:tbl>
    <w:p w14:paraId="12B76BF5" w14:textId="77777777" w:rsidR="00292F49" w:rsidRDefault="00292F49" w:rsidP="00292F49">
      <w:pPr>
        <w:ind w:left="709"/>
        <w:rPr>
          <w:lang w:val="fr-CA"/>
        </w:rPr>
      </w:pPr>
    </w:p>
    <w:p w14:paraId="21B563C8" w14:textId="77777777" w:rsidR="00292F49" w:rsidRDefault="00292F49" w:rsidP="00292F49">
      <w:pPr>
        <w:ind w:left="709"/>
        <w:rPr>
          <w:lang w:val="fr-CA"/>
        </w:rPr>
      </w:pPr>
    </w:p>
    <w:p w14:paraId="46C1B7F6" w14:textId="77777777" w:rsidR="00292F49" w:rsidRDefault="00292F49" w:rsidP="00292F49">
      <w:pPr>
        <w:ind w:left="709"/>
        <w:rPr>
          <w:lang w:val="fr-CA"/>
        </w:rPr>
      </w:pPr>
    </w:p>
    <w:p w14:paraId="10BB3D13" w14:textId="77777777" w:rsidR="00292F49" w:rsidRDefault="00292F49" w:rsidP="00292F49">
      <w:pPr>
        <w:ind w:left="709"/>
        <w:rPr>
          <w:lang w:val="fr-CA"/>
        </w:rPr>
      </w:pPr>
    </w:p>
    <w:p w14:paraId="7A22BA2C" w14:textId="77777777" w:rsidR="00292F49" w:rsidRDefault="00292F49" w:rsidP="00292F49">
      <w:pPr>
        <w:ind w:left="709"/>
        <w:rPr>
          <w:lang w:val="fr-CA"/>
        </w:rPr>
      </w:pPr>
    </w:p>
    <w:p w14:paraId="2763CE6A" w14:textId="77777777" w:rsidR="00292F49" w:rsidRDefault="00292F49" w:rsidP="00E90331">
      <w:pPr>
        <w:ind w:left="709"/>
        <w:rPr>
          <w:lang w:val="fr-CA"/>
        </w:rPr>
      </w:pPr>
    </w:p>
    <w:p w14:paraId="7BD2C582" w14:textId="77777777" w:rsidR="00DD51A0" w:rsidRDefault="00DD51A0" w:rsidP="00E90331">
      <w:pPr>
        <w:ind w:left="709"/>
        <w:rPr>
          <w:lang w:val="fr-CA"/>
        </w:rPr>
      </w:pPr>
    </w:p>
    <w:p w14:paraId="24ABDEDF" w14:textId="77777777" w:rsidR="006867D4" w:rsidRDefault="006867D4" w:rsidP="00E90331">
      <w:pPr>
        <w:ind w:left="709"/>
        <w:rPr>
          <w:lang w:val="fr-CA"/>
        </w:rPr>
      </w:pPr>
    </w:p>
    <w:p w14:paraId="264ADD22" w14:textId="77777777" w:rsidR="006867D4" w:rsidRDefault="006867D4" w:rsidP="00E90331">
      <w:pPr>
        <w:ind w:left="709"/>
        <w:rPr>
          <w:lang w:val="fr-CA"/>
        </w:rPr>
      </w:pPr>
    </w:p>
    <w:p w14:paraId="4E6DD269" w14:textId="77777777" w:rsidR="006867D4" w:rsidRDefault="006867D4" w:rsidP="00E90331">
      <w:pPr>
        <w:ind w:left="709"/>
        <w:rPr>
          <w:lang w:val="fr-CA"/>
        </w:rPr>
      </w:pPr>
    </w:p>
    <w:p w14:paraId="517ED1AE" w14:textId="2CB44906" w:rsidR="00914F01" w:rsidRPr="00625A8F" w:rsidRDefault="00914F01" w:rsidP="00E90331">
      <w:pPr>
        <w:ind w:left="709"/>
        <w:rPr>
          <w:b/>
          <w:bCs/>
          <w:lang w:val="fr-CA"/>
        </w:rPr>
      </w:pPr>
      <w:r w:rsidRPr="00625A8F">
        <w:rPr>
          <w:b/>
          <w:bCs/>
          <w:lang w:val="fr-CA"/>
        </w:rPr>
        <w:lastRenderedPageBreak/>
        <w:t>Neuro-vasculaire</w:t>
      </w:r>
      <w:r w:rsidR="00B61508" w:rsidRPr="00625A8F">
        <w:rPr>
          <w:b/>
          <w:bCs/>
          <w:lang w:val="fr-CA"/>
        </w:rPr>
        <w:t xml:space="preserve"> : </w:t>
      </w:r>
    </w:p>
    <w:p w14:paraId="1B62300B" w14:textId="77777777" w:rsidR="00625A8F" w:rsidRDefault="00625A8F" w:rsidP="00E90331">
      <w:pPr>
        <w:ind w:left="709"/>
        <w:rPr>
          <w:lang w:val="fr-CA"/>
        </w:rPr>
      </w:pPr>
    </w:p>
    <w:p w14:paraId="0C486CE6" w14:textId="6ABDA692" w:rsidR="00B61508" w:rsidRDefault="00244425" w:rsidP="00E90331">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244425" w14:paraId="3ECC6B50" w14:textId="77777777" w:rsidTr="00244425">
        <w:trPr>
          <w:trHeight w:val="294"/>
        </w:trPr>
        <w:tc>
          <w:tcPr>
            <w:tcW w:w="3131" w:type="dxa"/>
          </w:tcPr>
          <w:p w14:paraId="0D2E5E81" w14:textId="4DC87572" w:rsidR="00244425" w:rsidRDefault="00244425" w:rsidP="00244425">
            <w:pPr>
              <w:rPr>
                <w:lang w:val="fr-CA"/>
              </w:rPr>
            </w:pPr>
            <w:r>
              <w:rPr>
                <w:lang w:val="fr-CA"/>
              </w:rPr>
              <w:t>Racine (ASIA)</w:t>
            </w:r>
          </w:p>
        </w:tc>
        <w:tc>
          <w:tcPr>
            <w:tcW w:w="1508" w:type="dxa"/>
          </w:tcPr>
          <w:p w14:paraId="46EC3887" w14:textId="77777777" w:rsidR="00244425" w:rsidRDefault="00244425" w:rsidP="006F55E5">
            <w:pPr>
              <w:jc w:val="center"/>
              <w:rPr>
                <w:lang w:val="fr-CA"/>
              </w:rPr>
            </w:pPr>
            <w:r>
              <w:rPr>
                <w:lang w:val="fr-CA"/>
              </w:rPr>
              <w:t>Droit</w:t>
            </w:r>
          </w:p>
        </w:tc>
        <w:tc>
          <w:tcPr>
            <w:tcW w:w="1506" w:type="dxa"/>
          </w:tcPr>
          <w:p w14:paraId="6F417FB0" w14:textId="77777777" w:rsidR="00244425" w:rsidRDefault="00244425" w:rsidP="006F55E5">
            <w:pPr>
              <w:jc w:val="center"/>
              <w:rPr>
                <w:lang w:val="fr-CA"/>
              </w:rPr>
            </w:pPr>
            <w:r>
              <w:rPr>
                <w:lang w:val="fr-CA"/>
              </w:rPr>
              <w:t>Gauche</w:t>
            </w:r>
          </w:p>
        </w:tc>
      </w:tr>
      <w:tr w:rsidR="00244425" w14:paraId="4C0FA3F3" w14:textId="77777777" w:rsidTr="00244425">
        <w:trPr>
          <w:trHeight w:val="294"/>
        </w:trPr>
        <w:tc>
          <w:tcPr>
            <w:tcW w:w="3131" w:type="dxa"/>
          </w:tcPr>
          <w:p w14:paraId="433DB6F3" w14:textId="79B27E13" w:rsidR="00244425" w:rsidRDefault="00244425" w:rsidP="00244425">
            <w:pPr>
              <w:rPr>
                <w:lang w:val="fr-CA"/>
              </w:rPr>
            </w:pPr>
            <w:r>
              <w:rPr>
                <w:lang w:val="fr-CA"/>
              </w:rPr>
              <w:t>L2 (flexion hanche)</w:t>
            </w:r>
          </w:p>
        </w:tc>
        <w:tc>
          <w:tcPr>
            <w:tcW w:w="1508" w:type="dxa"/>
          </w:tcPr>
          <w:p w14:paraId="31A06EC8" w14:textId="224D0624" w:rsidR="00244425" w:rsidRDefault="00244425" w:rsidP="006F55E5">
            <w:pPr>
              <w:jc w:val="center"/>
              <w:rPr>
                <w:lang w:val="fr-CA"/>
              </w:rPr>
            </w:pPr>
            <w:r>
              <w:rPr>
                <w:lang w:val="fr-CA"/>
              </w:rPr>
              <w:t>5/5</w:t>
            </w:r>
          </w:p>
        </w:tc>
        <w:tc>
          <w:tcPr>
            <w:tcW w:w="1506" w:type="dxa"/>
          </w:tcPr>
          <w:p w14:paraId="72C6B4B6" w14:textId="09BA3389" w:rsidR="00244425" w:rsidRDefault="00244425" w:rsidP="006F55E5">
            <w:pPr>
              <w:jc w:val="center"/>
              <w:rPr>
                <w:lang w:val="fr-CA"/>
              </w:rPr>
            </w:pPr>
            <w:r>
              <w:rPr>
                <w:lang w:val="fr-CA"/>
              </w:rPr>
              <w:t>5/5</w:t>
            </w:r>
          </w:p>
        </w:tc>
      </w:tr>
      <w:tr w:rsidR="00244425" w14:paraId="57DCA4A9" w14:textId="77777777" w:rsidTr="00244425">
        <w:trPr>
          <w:trHeight w:val="279"/>
        </w:trPr>
        <w:tc>
          <w:tcPr>
            <w:tcW w:w="3131" w:type="dxa"/>
          </w:tcPr>
          <w:p w14:paraId="200AAED8" w14:textId="6AD364F4" w:rsidR="00244425" w:rsidRDefault="00244425" w:rsidP="00244425">
            <w:pPr>
              <w:rPr>
                <w:lang w:val="fr-CA"/>
              </w:rPr>
            </w:pPr>
            <w:r>
              <w:rPr>
                <w:lang w:val="fr-CA"/>
              </w:rPr>
              <w:t>L3 (extension genou)</w:t>
            </w:r>
          </w:p>
        </w:tc>
        <w:tc>
          <w:tcPr>
            <w:tcW w:w="1508" w:type="dxa"/>
          </w:tcPr>
          <w:p w14:paraId="54E26431" w14:textId="6AC4325C" w:rsidR="00244425" w:rsidRDefault="00244425" w:rsidP="006F55E5">
            <w:pPr>
              <w:jc w:val="center"/>
              <w:rPr>
                <w:lang w:val="fr-CA"/>
              </w:rPr>
            </w:pPr>
            <w:r>
              <w:rPr>
                <w:lang w:val="fr-CA"/>
              </w:rPr>
              <w:t>5/5</w:t>
            </w:r>
          </w:p>
        </w:tc>
        <w:tc>
          <w:tcPr>
            <w:tcW w:w="1506" w:type="dxa"/>
          </w:tcPr>
          <w:p w14:paraId="0C2A8FD5" w14:textId="61941A1A" w:rsidR="00244425" w:rsidRDefault="00244425" w:rsidP="006F55E5">
            <w:pPr>
              <w:jc w:val="center"/>
              <w:rPr>
                <w:lang w:val="fr-CA"/>
              </w:rPr>
            </w:pPr>
            <w:r>
              <w:rPr>
                <w:lang w:val="fr-CA"/>
              </w:rPr>
              <w:t>5/5</w:t>
            </w:r>
          </w:p>
        </w:tc>
      </w:tr>
      <w:tr w:rsidR="00244425" w14:paraId="7D1677AE" w14:textId="77777777" w:rsidTr="00244425">
        <w:trPr>
          <w:trHeight w:val="279"/>
        </w:trPr>
        <w:tc>
          <w:tcPr>
            <w:tcW w:w="3131" w:type="dxa"/>
          </w:tcPr>
          <w:p w14:paraId="0F11889B" w14:textId="5A427E97" w:rsidR="00244425" w:rsidRDefault="00244425" w:rsidP="00244425">
            <w:pPr>
              <w:rPr>
                <w:lang w:val="fr-CA"/>
              </w:rPr>
            </w:pPr>
            <w:r>
              <w:rPr>
                <w:lang w:val="fr-CA"/>
              </w:rPr>
              <w:t>L4 (dorsiflexion cheville)</w:t>
            </w:r>
          </w:p>
        </w:tc>
        <w:tc>
          <w:tcPr>
            <w:tcW w:w="1508" w:type="dxa"/>
          </w:tcPr>
          <w:p w14:paraId="2EB2684B" w14:textId="03CCF5BA" w:rsidR="00244425" w:rsidRDefault="00244425" w:rsidP="006F55E5">
            <w:pPr>
              <w:jc w:val="center"/>
              <w:rPr>
                <w:lang w:val="fr-CA"/>
              </w:rPr>
            </w:pPr>
            <w:r>
              <w:rPr>
                <w:lang w:val="fr-CA"/>
              </w:rPr>
              <w:t>5/5</w:t>
            </w:r>
          </w:p>
        </w:tc>
        <w:tc>
          <w:tcPr>
            <w:tcW w:w="1506" w:type="dxa"/>
          </w:tcPr>
          <w:p w14:paraId="0D57D1C0" w14:textId="0D9328E2" w:rsidR="00244425" w:rsidRDefault="00244425" w:rsidP="006F55E5">
            <w:pPr>
              <w:jc w:val="center"/>
              <w:rPr>
                <w:lang w:val="fr-CA"/>
              </w:rPr>
            </w:pPr>
            <w:r>
              <w:rPr>
                <w:lang w:val="fr-CA"/>
              </w:rPr>
              <w:t>5/5</w:t>
            </w:r>
          </w:p>
        </w:tc>
      </w:tr>
      <w:tr w:rsidR="00244425" w14:paraId="0DA988EB" w14:textId="77777777" w:rsidTr="00244425">
        <w:trPr>
          <w:trHeight w:val="294"/>
        </w:trPr>
        <w:tc>
          <w:tcPr>
            <w:tcW w:w="3131" w:type="dxa"/>
          </w:tcPr>
          <w:p w14:paraId="61FA529C" w14:textId="0E9E00C8" w:rsidR="00244425" w:rsidRDefault="00244425" w:rsidP="00244425">
            <w:pPr>
              <w:rPr>
                <w:lang w:val="fr-CA"/>
              </w:rPr>
            </w:pPr>
            <w:r>
              <w:rPr>
                <w:lang w:val="fr-CA"/>
              </w:rPr>
              <w:t>L5 (extension D1 pied)</w:t>
            </w:r>
          </w:p>
        </w:tc>
        <w:tc>
          <w:tcPr>
            <w:tcW w:w="1508" w:type="dxa"/>
          </w:tcPr>
          <w:p w14:paraId="5B400303" w14:textId="68FB8F40" w:rsidR="00244425" w:rsidRDefault="00244425" w:rsidP="006F55E5">
            <w:pPr>
              <w:jc w:val="center"/>
              <w:rPr>
                <w:lang w:val="fr-CA"/>
              </w:rPr>
            </w:pPr>
            <w:r>
              <w:rPr>
                <w:lang w:val="fr-CA"/>
              </w:rPr>
              <w:t>5/5</w:t>
            </w:r>
          </w:p>
        </w:tc>
        <w:tc>
          <w:tcPr>
            <w:tcW w:w="1506" w:type="dxa"/>
          </w:tcPr>
          <w:p w14:paraId="41C069D9" w14:textId="319072DC" w:rsidR="00244425" w:rsidRDefault="00244425" w:rsidP="006F55E5">
            <w:pPr>
              <w:jc w:val="center"/>
              <w:rPr>
                <w:lang w:val="fr-CA"/>
              </w:rPr>
            </w:pPr>
            <w:r>
              <w:rPr>
                <w:lang w:val="fr-CA"/>
              </w:rPr>
              <w:t>5/5</w:t>
            </w:r>
          </w:p>
        </w:tc>
      </w:tr>
      <w:tr w:rsidR="00244425" w14:paraId="372DE61A" w14:textId="77777777" w:rsidTr="00244425">
        <w:trPr>
          <w:trHeight w:val="294"/>
        </w:trPr>
        <w:tc>
          <w:tcPr>
            <w:tcW w:w="3131" w:type="dxa"/>
          </w:tcPr>
          <w:p w14:paraId="3BF6661B" w14:textId="66F9227F" w:rsidR="00244425" w:rsidRDefault="00244425" w:rsidP="00244425">
            <w:pPr>
              <w:rPr>
                <w:lang w:val="fr-CA"/>
              </w:rPr>
            </w:pPr>
            <w:r>
              <w:rPr>
                <w:lang w:val="fr-CA"/>
              </w:rPr>
              <w:t>S1 (</w:t>
            </w:r>
            <w:proofErr w:type="spellStart"/>
            <w:r>
              <w:rPr>
                <w:lang w:val="fr-CA"/>
              </w:rPr>
              <w:t>flexionplantaire</w:t>
            </w:r>
            <w:proofErr w:type="spellEnd"/>
            <w:r>
              <w:rPr>
                <w:lang w:val="fr-CA"/>
              </w:rPr>
              <w:t xml:space="preserve"> cheville)</w:t>
            </w:r>
          </w:p>
        </w:tc>
        <w:tc>
          <w:tcPr>
            <w:tcW w:w="1508" w:type="dxa"/>
          </w:tcPr>
          <w:p w14:paraId="76B7DF44" w14:textId="15B36A50" w:rsidR="00244425" w:rsidRDefault="00244425" w:rsidP="006F55E5">
            <w:pPr>
              <w:jc w:val="center"/>
              <w:rPr>
                <w:lang w:val="fr-CA"/>
              </w:rPr>
            </w:pPr>
            <w:r>
              <w:rPr>
                <w:lang w:val="fr-CA"/>
              </w:rPr>
              <w:t>5/5</w:t>
            </w:r>
          </w:p>
        </w:tc>
        <w:tc>
          <w:tcPr>
            <w:tcW w:w="1506" w:type="dxa"/>
          </w:tcPr>
          <w:p w14:paraId="06FD1C28" w14:textId="1F022D4C" w:rsidR="00244425" w:rsidRDefault="00244425" w:rsidP="006F55E5">
            <w:pPr>
              <w:jc w:val="center"/>
              <w:rPr>
                <w:lang w:val="fr-CA"/>
              </w:rPr>
            </w:pPr>
            <w:r>
              <w:rPr>
                <w:lang w:val="fr-CA"/>
              </w:rPr>
              <w:t>5/5</w:t>
            </w:r>
          </w:p>
        </w:tc>
      </w:tr>
    </w:tbl>
    <w:p w14:paraId="3D076F1E" w14:textId="76E1366E" w:rsidR="00FF1A72" w:rsidRDefault="00FF1A72" w:rsidP="00E90331">
      <w:pPr>
        <w:ind w:left="709"/>
        <w:rPr>
          <w:lang w:val="fr-CA"/>
        </w:rPr>
      </w:pPr>
    </w:p>
    <w:p w14:paraId="38F202A3" w14:textId="375BF79D" w:rsidR="00244425" w:rsidRDefault="00244425" w:rsidP="00E90331">
      <w:pPr>
        <w:ind w:left="709"/>
        <w:rPr>
          <w:lang w:val="fr-CA"/>
        </w:rPr>
      </w:pPr>
    </w:p>
    <w:p w14:paraId="5E37180D" w14:textId="02A298A6" w:rsidR="00244425" w:rsidRDefault="00244425" w:rsidP="00E90331">
      <w:pPr>
        <w:ind w:left="709"/>
        <w:rPr>
          <w:lang w:val="fr-CA"/>
        </w:rPr>
      </w:pPr>
    </w:p>
    <w:p w14:paraId="32C6B753" w14:textId="0C73CCA4" w:rsidR="00244425" w:rsidRDefault="00244425" w:rsidP="00E90331">
      <w:pPr>
        <w:ind w:left="709"/>
        <w:rPr>
          <w:lang w:val="fr-CA"/>
        </w:rPr>
      </w:pPr>
    </w:p>
    <w:p w14:paraId="517E5FC2" w14:textId="77777777" w:rsidR="00244425" w:rsidRDefault="00244425" w:rsidP="00E90331">
      <w:pPr>
        <w:ind w:left="709"/>
        <w:rPr>
          <w:lang w:val="fr-CA"/>
        </w:rPr>
      </w:pPr>
    </w:p>
    <w:p w14:paraId="7ABA75CF" w14:textId="39078E8A" w:rsidR="00244425" w:rsidRDefault="00244425" w:rsidP="00E90331">
      <w:pPr>
        <w:ind w:left="709"/>
        <w:rPr>
          <w:lang w:val="fr-CA"/>
        </w:rPr>
      </w:pPr>
    </w:p>
    <w:p w14:paraId="71F41FC4" w14:textId="3D73A807" w:rsidR="006F55E5" w:rsidRDefault="006F55E5" w:rsidP="00E90331">
      <w:pPr>
        <w:ind w:left="709"/>
        <w:rPr>
          <w:lang w:val="fr-CA"/>
        </w:rPr>
      </w:pPr>
    </w:p>
    <w:p w14:paraId="5068A8B7" w14:textId="5A1D6206" w:rsidR="00244425" w:rsidRDefault="00244425" w:rsidP="00625A8F">
      <w:pPr>
        <w:rPr>
          <w:lang w:val="fr-CA"/>
        </w:rPr>
      </w:pPr>
    </w:p>
    <w:p w14:paraId="34466F73" w14:textId="53CF6832" w:rsidR="00244425" w:rsidRDefault="00244425" w:rsidP="00E90331">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DEF70BA" w14:textId="77777777" w:rsidTr="00244425">
        <w:trPr>
          <w:trHeight w:val="294"/>
        </w:trPr>
        <w:tc>
          <w:tcPr>
            <w:tcW w:w="1271" w:type="dxa"/>
          </w:tcPr>
          <w:p w14:paraId="7341270B" w14:textId="052C262F" w:rsidR="00244425" w:rsidRDefault="00244425" w:rsidP="002B552C">
            <w:pPr>
              <w:rPr>
                <w:lang w:val="fr-CA"/>
              </w:rPr>
            </w:pPr>
            <w:r>
              <w:rPr>
                <w:lang w:val="fr-CA"/>
              </w:rPr>
              <w:t>Racine</w:t>
            </w:r>
          </w:p>
        </w:tc>
        <w:tc>
          <w:tcPr>
            <w:tcW w:w="992" w:type="dxa"/>
          </w:tcPr>
          <w:p w14:paraId="2583CE81" w14:textId="77777777" w:rsidR="00244425" w:rsidRDefault="00244425" w:rsidP="006F55E5">
            <w:pPr>
              <w:jc w:val="center"/>
              <w:rPr>
                <w:lang w:val="fr-CA"/>
              </w:rPr>
            </w:pPr>
            <w:r>
              <w:rPr>
                <w:lang w:val="fr-CA"/>
              </w:rPr>
              <w:t>Droit</w:t>
            </w:r>
          </w:p>
        </w:tc>
        <w:tc>
          <w:tcPr>
            <w:tcW w:w="815" w:type="dxa"/>
          </w:tcPr>
          <w:p w14:paraId="4C95E7EE" w14:textId="77777777" w:rsidR="00244425" w:rsidRDefault="00244425" w:rsidP="006F55E5">
            <w:pPr>
              <w:jc w:val="center"/>
              <w:rPr>
                <w:lang w:val="fr-CA"/>
              </w:rPr>
            </w:pPr>
            <w:r>
              <w:rPr>
                <w:lang w:val="fr-CA"/>
              </w:rPr>
              <w:t>Gauche</w:t>
            </w:r>
          </w:p>
        </w:tc>
      </w:tr>
      <w:tr w:rsidR="00244425" w14:paraId="3CA62393" w14:textId="77777777" w:rsidTr="00244425">
        <w:trPr>
          <w:trHeight w:val="294"/>
        </w:trPr>
        <w:tc>
          <w:tcPr>
            <w:tcW w:w="1271" w:type="dxa"/>
          </w:tcPr>
          <w:p w14:paraId="55C44C30" w14:textId="46517285" w:rsidR="00244425" w:rsidRDefault="00244425" w:rsidP="002B552C">
            <w:pPr>
              <w:rPr>
                <w:lang w:val="fr-CA"/>
              </w:rPr>
            </w:pPr>
            <w:r>
              <w:rPr>
                <w:lang w:val="fr-CA"/>
              </w:rPr>
              <w:t xml:space="preserve">L2 </w:t>
            </w:r>
          </w:p>
        </w:tc>
        <w:tc>
          <w:tcPr>
            <w:tcW w:w="992" w:type="dxa"/>
          </w:tcPr>
          <w:p w14:paraId="66ABA540" w14:textId="7F56C70E" w:rsidR="00244425" w:rsidRDefault="00244425" w:rsidP="006F55E5">
            <w:pPr>
              <w:jc w:val="center"/>
              <w:rPr>
                <w:lang w:val="fr-CA"/>
              </w:rPr>
            </w:pPr>
            <w:r>
              <w:rPr>
                <w:lang w:val="fr-CA"/>
              </w:rPr>
              <w:t>2/2</w:t>
            </w:r>
          </w:p>
        </w:tc>
        <w:tc>
          <w:tcPr>
            <w:tcW w:w="815" w:type="dxa"/>
          </w:tcPr>
          <w:p w14:paraId="61EF83F4" w14:textId="3DD7D450" w:rsidR="00244425" w:rsidRDefault="00244425" w:rsidP="006F55E5">
            <w:pPr>
              <w:jc w:val="center"/>
              <w:rPr>
                <w:lang w:val="fr-CA"/>
              </w:rPr>
            </w:pPr>
            <w:r>
              <w:rPr>
                <w:lang w:val="fr-CA"/>
              </w:rPr>
              <w:t>2/2</w:t>
            </w:r>
          </w:p>
        </w:tc>
      </w:tr>
      <w:tr w:rsidR="00244425" w14:paraId="2B32CA03" w14:textId="77777777" w:rsidTr="00244425">
        <w:trPr>
          <w:trHeight w:val="279"/>
        </w:trPr>
        <w:tc>
          <w:tcPr>
            <w:tcW w:w="1271" w:type="dxa"/>
          </w:tcPr>
          <w:p w14:paraId="4CAF8283" w14:textId="4AC3B1AD" w:rsidR="00244425" w:rsidRDefault="00244425" w:rsidP="002B552C">
            <w:pPr>
              <w:rPr>
                <w:lang w:val="fr-CA"/>
              </w:rPr>
            </w:pPr>
            <w:r>
              <w:rPr>
                <w:lang w:val="fr-CA"/>
              </w:rPr>
              <w:t xml:space="preserve">L3 </w:t>
            </w:r>
          </w:p>
        </w:tc>
        <w:tc>
          <w:tcPr>
            <w:tcW w:w="992" w:type="dxa"/>
          </w:tcPr>
          <w:p w14:paraId="042EB9B4" w14:textId="2FBC5AA2" w:rsidR="00244425" w:rsidRDefault="00244425" w:rsidP="006F55E5">
            <w:pPr>
              <w:jc w:val="center"/>
              <w:rPr>
                <w:lang w:val="fr-CA"/>
              </w:rPr>
            </w:pPr>
            <w:r>
              <w:rPr>
                <w:lang w:val="fr-CA"/>
              </w:rPr>
              <w:t>2/2</w:t>
            </w:r>
          </w:p>
        </w:tc>
        <w:tc>
          <w:tcPr>
            <w:tcW w:w="815" w:type="dxa"/>
          </w:tcPr>
          <w:p w14:paraId="0F96E744" w14:textId="67EDD636" w:rsidR="00244425" w:rsidRDefault="00244425" w:rsidP="006F55E5">
            <w:pPr>
              <w:jc w:val="center"/>
              <w:rPr>
                <w:lang w:val="fr-CA"/>
              </w:rPr>
            </w:pPr>
            <w:r>
              <w:rPr>
                <w:lang w:val="fr-CA"/>
              </w:rPr>
              <w:t>2/2</w:t>
            </w:r>
          </w:p>
        </w:tc>
      </w:tr>
      <w:tr w:rsidR="00244425" w14:paraId="5990E8CA" w14:textId="77777777" w:rsidTr="00244425">
        <w:trPr>
          <w:trHeight w:val="279"/>
        </w:trPr>
        <w:tc>
          <w:tcPr>
            <w:tcW w:w="1271" w:type="dxa"/>
          </w:tcPr>
          <w:p w14:paraId="567C924E" w14:textId="3C2B937B" w:rsidR="00244425" w:rsidRDefault="00244425" w:rsidP="002B552C">
            <w:pPr>
              <w:rPr>
                <w:lang w:val="fr-CA"/>
              </w:rPr>
            </w:pPr>
            <w:r>
              <w:rPr>
                <w:lang w:val="fr-CA"/>
              </w:rPr>
              <w:t xml:space="preserve">L4 </w:t>
            </w:r>
          </w:p>
        </w:tc>
        <w:tc>
          <w:tcPr>
            <w:tcW w:w="992" w:type="dxa"/>
          </w:tcPr>
          <w:p w14:paraId="0405A38A" w14:textId="6A1817B5" w:rsidR="00244425" w:rsidRDefault="00244425" w:rsidP="006F55E5">
            <w:pPr>
              <w:jc w:val="center"/>
              <w:rPr>
                <w:lang w:val="fr-CA"/>
              </w:rPr>
            </w:pPr>
            <w:r>
              <w:rPr>
                <w:lang w:val="fr-CA"/>
              </w:rPr>
              <w:t>2/2</w:t>
            </w:r>
          </w:p>
        </w:tc>
        <w:tc>
          <w:tcPr>
            <w:tcW w:w="815" w:type="dxa"/>
          </w:tcPr>
          <w:p w14:paraId="675F9981" w14:textId="2A3FBBE5" w:rsidR="00244425" w:rsidRDefault="00244425" w:rsidP="006F55E5">
            <w:pPr>
              <w:jc w:val="center"/>
              <w:rPr>
                <w:lang w:val="fr-CA"/>
              </w:rPr>
            </w:pPr>
            <w:r>
              <w:rPr>
                <w:lang w:val="fr-CA"/>
              </w:rPr>
              <w:t>2/2</w:t>
            </w:r>
          </w:p>
        </w:tc>
      </w:tr>
      <w:tr w:rsidR="00244425" w14:paraId="7FC1F04D" w14:textId="77777777" w:rsidTr="00244425">
        <w:trPr>
          <w:trHeight w:val="294"/>
        </w:trPr>
        <w:tc>
          <w:tcPr>
            <w:tcW w:w="1271" w:type="dxa"/>
          </w:tcPr>
          <w:p w14:paraId="273F820C" w14:textId="38CD0095" w:rsidR="00244425" w:rsidRDefault="00244425" w:rsidP="002B552C">
            <w:pPr>
              <w:rPr>
                <w:lang w:val="fr-CA"/>
              </w:rPr>
            </w:pPr>
            <w:r>
              <w:rPr>
                <w:lang w:val="fr-CA"/>
              </w:rPr>
              <w:t xml:space="preserve">L5 </w:t>
            </w:r>
          </w:p>
        </w:tc>
        <w:tc>
          <w:tcPr>
            <w:tcW w:w="992" w:type="dxa"/>
          </w:tcPr>
          <w:p w14:paraId="4A6CD914" w14:textId="39525A97" w:rsidR="00244425" w:rsidRDefault="00244425" w:rsidP="006F55E5">
            <w:pPr>
              <w:jc w:val="center"/>
              <w:rPr>
                <w:lang w:val="fr-CA"/>
              </w:rPr>
            </w:pPr>
            <w:r>
              <w:rPr>
                <w:lang w:val="fr-CA"/>
              </w:rPr>
              <w:t>2/2</w:t>
            </w:r>
          </w:p>
        </w:tc>
        <w:tc>
          <w:tcPr>
            <w:tcW w:w="815" w:type="dxa"/>
          </w:tcPr>
          <w:p w14:paraId="4CD0C27C" w14:textId="2800B2CB" w:rsidR="00244425" w:rsidRDefault="00244425" w:rsidP="006F55E5">
            <w:pPr>
              <w:jc w:val="center"/>
              <w:rPr>
                <w:lang w:val="fr-CA"/>
              </w:rPr>
            </w:pPr>
            <w:r>
              <w:rPr>
                <w:lang w:val="fr-CA"/>
              </w:rPr>
              <w:t>2/2</w:t>
            </w:r>
          </w:p>
        </w:tc>
      </w:tr>
      <w:tr w:rsidR="00244425" w14:paraId="46B07871" w14:textId="77777777" w:rsidTr="00244425">
        <w:trPr>
          <w:trHeight w:val="294"/>
        </w:trPr>
        <w:tc>
          <w:tcPr>
            <w:tcW w:w="1271" w:type="dxa"/>
          </w:tcPr>
          <w:p w14:paraId="4E2CB155" w14:textId="77B89C11" w:rsidR="00244425" w:rsidRDefault="00244425" w:rsidP="002B552C">
            <w:pPr>
              <w:rPr>
                <w:lang w:val="fr-CA"/>
              </w:rPr>
            </w:pPr>
            <w:r>
              <w:rPr>
                <w:lang w:val="fr-CA"/>
              </w:rPr>
              <w:t xml:space="preserve">S1 </w:t>
            </w:r>
          </w:p>
        </w:tc>
        <w:tc>
          <w:tcPr>
            <w:tcW w:w="992" w:type="dxa"/>
          </w:tcPr>
          <w:p w14:paraId="239BF15B" w14:textId="276A128C" w:rsidR="00244425" w:rsidRDefault="00244425" w:rsidP="006F55E5">
            <w:pPr>
              <w:jc w:val="center"/>
              <w:rPr>
                <w:lang w:val="fr-CA"/>
              </w:rPr>
            </w:pPr>
            <w:r>
              <w:rPr>
                <w:lang w:val="fr-CA"/>
              </w:rPr>
              <w:t>2/2</w:t>
            </w:r>
          </w:p>
        </w:tc>
        <w:tc>
          <w:tcPr>
            <w:tcW w:w="815" w:type="dxa"/>
          </w:tcPr>
          <w:p w14:paraId="308703FB" w14:textId="2B564779" w:rsidR="00244425" w:rsidRDefault="00244425" w:rsidP="006F55E5">
            <w:pPr>
              <w:jc w:val="center"/>
              <w:rPr>
                <w:lang w:val="fr-CA"/>
              </w:rPr>
            </w:pPr>
            <w:r>
              <w:rPr>
                <w:lang w:val="fr-CA"/>
              </w:rPr>
              <w:t>2/2</w:t>
            </w:r>
          </w:p>
        </w:tc>
      </w:tr>
    </w:tbl>
    <w:p w14:paraId="41384AAB" w14:textId="7B097318" w:rsidR="00244425" w:rsidRDefault="00244425" w:rsidP="00E90331">
      <w:pPr>
        <w:ind w:left="709"/>
        <w:rPr>
          <w:lang w:val="fr-CA"/>
        </w:rPr>
      </w:pPr>
    </w:p>
    <w:p w14:paraId="34915D13" w14:textId="47AC7765" w:rsidR="00244425" w:rsidRDefault="00244425" w:rsidP="00E90331">
      <w:pPr>
        <w:ind w:left="709"/>
        <w:rPr>
          <w:lang w:val="fr-CA"/>
        </w:rPr>
      </w:pPr>
    </w:p>
    <w:p w14:paraId="3E6D4132" w14:textId="006AFD66" w:rsidR="00244425" w:rsidRDefault="00244425" w:rsidP="00E90331">
      <w:pPr>
        <w:ind w:left="709"/>
        <w:rPr>
          <w:lang w:val="fr-CA"/>
        </w:rPr>
      </w:pPr>
    </w:p>
    <w:p w14:paraId="2387EA8D" w14:textId="303DFB6A" w:rsidR="00244425" w:rsidRDefault="00244425" w:rsidP="00E90331">
      <w:pPr>
        <w:ind w:left="709"/>
        <w:rPr>
          <w:lang w:val="fr-CA"/>
        </w:rPr>
      </w:pPr>
    </w:p>
    <w:p w14:paraId="54E2EED4" w14:textId="77777777" w:rsidR="00244425" w:rsidRDefault="00244425" w:rsidP="00E90331">
      <w:pPr>
        <w:ind w:left="709"/>
        <w:rPr>
          <w:lang w:val="fr-CA"/>
        </w:rPr>
      </w:pPr>
    </w:p>
    <w:p w14:paraId="24BFA307" w14:textId="66DE124A" w:rsidR="00244425" w:rsidRDefault="00244425" w:rsidP="00E90331">
      <w:pPr>
        <w:ind w:left="709"/>
        <w:rPr>
          <w:lang w:val="fr-CA"/>
        </w:rPr>
      </w:pPr>
    </w:p>
    <w:p w14:paraId="70709D69" w14:textId="2B53C101" w:rsidR="00244425" w:rsidRDefault="00244425" w:rsidP="00E90331">
      <w:pPr>
        <w:ind w:left="709"/>
        <w:rPr>
          <w:lang w:val="fr-CA"/>
        </w:rPr>
      </w:pPr>
    </w:p>
    <w:p w14:paraId="47200094" w14:textId="6314BD5D" w:rsidR="00244425" w:rsidRDefault="00244425" w:rsidP="00E90331">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B6B7C54" w14:textId="77777777" w:rsidTr="00244425">
        <w:trPr>
          <w:trHeight w:val="294"/>
        </w:trPr>
        <w:tc>
          <w:tcPr>
            <w:tcW w:w="1271" w:type="dxa"/>
          </w:tcPr>
          <w:p w14:paraId="2A35FAA6" w14:textId="6CCF9571" w:rsidR="00244425" w:rsidRDefault="00244425" w:rsidP="002B552C">
            <w:pPr>
              <w:rPr>
                <w:lang w:val="fr-CA"/>
              </w:rPr>
            </w:pPr>
            <w:r>
              <w:rPr>
                <w:lang w:val="fr-CA"/>
              </w:rPr>
              <w:t>Réflexes</w:t>
            </w:r>
          </w:p>
        </w:tc>
        <w:tc>
          <w:tcPr>
            <w:tcW w:w="992" w:type="dxa"/>
          </w:tcPr>
          <w:p w14:paraId="73DD8746" w14:textId="77777777" w:rsidR="00244425" w:rsidRDefault="00244425" w:rsidP="006F55E5">
            <w:pPr>
              <w:jc w:val="center"/>
              <w:rPr>
                <w:lang w:val="fr-CA"/>
              </w:rPr>
            </w:pPr>
            <w:r>
              <w:rPr>
                <w:lang w:val="fr-CA"/>
              </w:rPr>
              <w:t>Droit</w:t>
            </w:r>
          </w:p>
        </w:tc>
        <w:tc>
          <w:tcPr>
            <w:tcW w:w="956" w:type="dxa"/>
          </w:tcPr>
          <w:p w14:paraId="149B7886" w14:textId="77777777" w:rsidR="00244425" w:rsidRDefault="00244425" w:rsidP="006F55E5">
            <w:pPr>
              <w:jc w:val="center"/>
              <w:rPr>
                <w:lang w:val="fr-CA"/>
              </w:rPr>
            </w:pPr>
            <w:r>
              <w:rPr>
                <w:lang w:val="fr-CA"/>
              </w:rPr>
              <w:t>Gauche</w:t>
            </w:r>
          </w:p>
        </w:tc>
      </w:tr>
      <w:tr w:rsidR="00244425" w14:paraId="5BEA3A18" w14:textId="77777777" w:rsidTr="00244425">
        <w:trPr>
          <w:trHeight w:val="294"/>
        </w:trPr>
        <w:tc>
          <w:tcPr>
            <w:tcW w:w="1271" w:type="dxa"/>
          </w:tcPr>
          <w:p w14:paraId="558D7F93" w14:textId="089850DB" w:rsidR="00244425" w:rsidRDefault="00244425" w:rsidP="002B552C">
            <w:pPr>
              <w:rPr>
                <w:lang w:val="fr-CA"/>
              </w:rPr>
            </w:pPr>
            <w:r>
              <w:rPr>
                <w:lang w:val="fr-CA"/>
              </w:rPr>
              <w:t>Rotulien</w:t>
            </w:r>
          </w:p>
        </w:tc>
        <w:tc>
          <w:tcPr>
            <w:tcW w:w="992" w:type="dxa"/>
          </w:tcPr>
          <w:p w14:paraId="30641B2C" w14:textId="07902C81" w:rsidR="00244425" w:rsidRDefault="00AE7B06" w:rsidP="006F55E5">
            <w:pPr>
              <w:jc w:val="center"/>
              <w:rPr>
                <w:lang w:val="fr-CA"/>
              </w:rPr>
            </w:pPr>
            <w:r>
              <w:rPr>
                <w:lang w:val="fr-CA"/>
              </w:rPr>
              <w:t>2</w:t>
            </w:r>
            <w:r w:rsidR="00244425">
              <w:rPr>
                <w:lang w:val="fr-CA"/>
              </w:rPr>
              <w:t>+</w:t>
            </w:r>
          </w:p>
        </w:tc>
        <w:tc>
          <w:tcPr>
            <w:tcW w:w="956" w:type="dxa"/>
          </w:tcPr>
          <w:p w14:paraId="0B7328A0" w14:textId="18BC67DE" w:rsidR="00244425" w:rsidRDefault="00AE7B06" w:rsidP="006F55E5">
            <w:pPr>
              <w:jc w:val="center"/>
              <w:rPr>
                <w:lang w:val="fr-CA"/>
              </w:rPr>
            </w:pPr>
            <w:r>
              <w:rPr>
                <w:lang w:val="fr-CA"/>
              </w:rPr>
              <w:t>2</w:t>
            </w:r>
            <w:r w:rsidR="00244425">
              <w:rPr>
                <w:lang w:val="fr-CA"/>
              </w:rPr>
              <w:t>+</w:t>
            </w:r>
          </w:p>
        </w:tc>
      </w:tr>
      <w:tr w:rsidR="00244425" w14:paraId="640D8190" w14:textId="77777777" w:rsidTr="00244425">
        <w:trPr>
          <w:trHeight w:val="279"/>
        </w:trPr>
        <w:tc>
          <w:tcPr>
            <w:tcW w:w="1271" w:type="dxa"/>
          </w:tcPr>
          <w:p w14:paraId="43C39EDC" w14:textId="7B125D4C" w:rsidR="00244425" w:rsidRDefault="00244425" w:rsidP="002B552C">
            <w:pPr>
              <w:rPr>
                <w:lang w:val="fr-CA"/>
              </w:rPr>
            </w:pPr>
            <w:r>
              <w:rPr>
                <w:lang w:val="fr-CA"/>
              </w:rPr>
              <w:t>Achilléen</w:t>
            </w:r>
          </w:p>
        </w:tc>
        <w:tc>
          <w:tcPr>
            <w:tcW w:w="992" w:type="dxa"/>
          </w:tcPr>
          <w:p w14:paraId="42B2263A" w14:textId="6DFF93BA" w:rsidR="00244425" w:rsidRDefault="00AE7B06" w:rsidP="006F55E5">
            <w:pPr>
              <w:jc w:val="center"/>
              <w:rPr>
                <w:lang w:val="fr-CA"/>
              </w:rPr>
            </w:pPr>
            <w:r>
              <w:rPr>
                <w:lang w:val="fr-CA"/>
              </w:rPr>
              <w:t>2</w:t>
            </w:r>
            <w:r w:rsidR="00244425">
              <w:rPr>
                <w:lang w:val="fr-CA"/>
              </w:rPr>
              <w:t>+</w:t>
            </w:r>
          </w:p>
        </w:tc>
        <w:tc>
          <w:tcPr>
            <w:tcW w:w="956" w:type="dxa"/>
          </w:tcPr>
          <w:p w14:paraId="477163C6" w14:textId="44ED04A3" w:rsidR="00244425" w:rsidRDefault="00AE7B06" w:rsidP="006F55E5">
            <w:pPr>
              <w:jc w:val="center"/>
              <w:rPr>
                <w:lang w:val="fr-CA"/>
              </w:rPr>
            </w:pPr>
            <w:r>
              <w:rPr>
                <w:lang w:val="fr-CA"/>
              </w:rPr>
              <w:t>2</w:t>
            </w:r>
            <w:r w:rsidR="00244425">
              <w:rPr>
                <w:lang w:val="fr-CA"/>
              </w:rPr>
              <w:t>+</w:t>
            </w:r>
          </w:p>
        </w:tc>
      </w:tr>
      <w:tr w:rsidR="00244425" w14:paraId="57E32604" w14:textId="77777777" w:rsidTr="00244425">
        <w:trPr>
          <w:trHeight w:val="279"/>
        </w:trPr>
        <w:tc>
          <w:tcPr>
            <w:tcW w:w="1271" w:type="dxa"/>
          </w:tcPr>
          <w:p w14:paraId="75305AF5" w14:textId="0F4D40C6" w:rsidR="00244425" w:rsidRDefault="00244425" w:rsidP="002B552C">
            <w:pPr>
              <w:rPr>
                <w:lang w:val="fr-CA"/>
              </w:rPr>
            </w:pPr>
            <w:r>
              <w:rPr>
                <w:lang w:val="fr-CA"/>
              </w:rPr>
              <w:t>Babinski</w:t>
            </w:r>
          </w:p>
        </w:tc>
        <w:tc>
          <w:tcPr>
            <w:tcW w:w="992" w:type="dxa"/>
          </w:tcPr>
          <w:p w14:paraId="5B1E6D8D" w14:textId="7B4A5E22" w:rsidR="00244425" w:rsidRDefault="00244425" w:rsidP="006F55E5">
            <w:pPr>
              <w:jc w:val="center"/>
              <w:rPr>
                <w:lang w:val="fr-CA"/>
              </w:rPr>
            </w:pPr>
            <w:proofErr w:type="spellStart"/>
            <w:proofErr w:type="gramStart"/>
            <w:r>
              <w:rPr>
                <w:lang w:val="fr-CA"/>
              </w:rPr>
              <w:t>neg</w:t>
            </w:r>
            <w:proofErr w:type="spellEnd"/>
            <w:proofErr w:type="gramEnd"/>
          </w:p>
        </w:tc>
        <w:tc>
          <w:tcPr>
            <w:tcW w:w="956" w:type="dxa"/>
          </w:tcPr>
          <w:p w14:paraId="395DA080" w14:textId="19D6B807" w:rsidR="00244425" w:rsidRDefault="00244425" w:rsidP="006F55E5">
            <w:pPr>
              <w:jc w:val="center"/>
              <w:rPr>
                <w:lang w:val="fr-CA"/>
              </w:rPr>
            </w:pPr>
            <w:proofErr w:type="spellStart"/>
            <w:proofErr w:type="gramStart"/>
            <w:r>
              <w:rPr>
                <w:lang w:val="fr-CA"/>
              </w:rPr>
              <w:t>neg</w:t>
            </w:r>
            <w:proofErr w:type="spellEnd"/>
            <w:proofErr w:type="gramEnd"/>
          </w:p>
        </w:tc>
      </w:tr>
    </w:tbl>
    <w:p w14:paraId="2DB1886E" w14:textId="0ECBB02B" w:rsidR="00244425" w:rsidRDefault="00244425" w:rsidP="00E90331">
      <w:pPr>
        <w:ind w:left="709"/>
        <w:rPr>
          <w:lang w:val="fr-CA"/>
        </w:rPr>
      </w:pPr>
    </w:p>
    <w:p w14:paraId="37320AAF" w14:textId="15D0A3BC" w:rsidR="00244425" w:rsidRDefault="00244425" w:rsidP="00E90331">
      <w:pPr>
        <w:ind w:left="709"/>
        <w:rPr>
          <w:lang w:val="fr-CA"/>
        </w:rPr>
      </w:pPr>
    </w:p>
    <w:p w14:paraId="002613B4" w14:textId="4FCEA0E7" w:rsidR="00244425" w:rsidRDefault="00244425" w:rsidP="00E90331">
      <w:pPr>
        <w:ind w:left="709"/>
        <w:rPr>
          <w:lang w:val="fr-CA"/>
        </w:rPr>
      </w:pPr>
    </w:p>
    <w:p w14:paraId="44FFA6D2" w14:textId="1EAF938B" w:rsidR="00244425" w:rsidRDefault="00244425" w:rsidP="00E90331">
      <w:pPr>
        <w:ind w:left="709"/>
        <w:rPr>
          <w:lang w:val="fr-CA"/>
        </w:rPr>
      </w:pPr>
    </w:p>
    <w:p w14:paraId="50BBF963" w14:textId="565B2627" w:rsidR="00244425" w:rsidRDefault="00244425" w:rsidP="00E90331">
      <w:pPr>
        <w:ind w:left="709"/>
        <w:rPr>
          <w:lang w:val="fr-CA"/>
        </w:rPr>
      </w:pPr>
    </w:p>
    <w:p w14:paraId="01D3822F" w14:textId="77777777" w:rsidR="00244425" w:rsidRDefault="00244425" w:rsidP="00E90331">
      <w:pPr>
        <w:ind w:left="709"/>
        <w:rPr>
          <w:lang w:val="fr-CA"/>
        </w:rPr>
      </w:pPr>
    </w:p>
    <w:p w14:paraId="2454DC78" w14:textId="3B40017A" w:rsidR="00244425" w:rsidRDefault="00AE7B06" w:rsidP="00E90331">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AE7B06" w14:paraId="51329C8B" w14:textId="77777777" w:rsidTr="00AE7B06">
        <w:trPr>
          <w:trHeight w:val="294"/>
        </w:trPr>
        <w:tc>
          <w:tcPr>
            <w:tcW w:w="1838" w:type="dxa"/>
          </w:tcPr>
          <w:p w14:paraId="21857831" w14:textId="7E213F17" w:rsidR="00AE7B06" w:rsidRDefault="00AE7B06" w:rsidP="002B552C">
            <w:pPr>
              <w:rPr>
                <w:lang w:val="fr-CA"/>
              </w:rPr>
            </w:pPr>
          </w:p>
        </w:tc>
        <w:tc>
          <w:tcPr>
            <w:tcW w:w="992" w:type="dxa"/>
          </w:tcPr>
          <w:p w14:paraId="1860C599" w14:textId="77777777" w:rsidR="00AE7B06" w:rsidRDefault="00AE7B06" w:rsidP="006F55E5">
            <w:pPr>
              <w:jc w:val="center"/>
              <w:rPr>
                <w:lang w:val="fr-CA"/>
              </w:rPr>
            </w:pPr>
            <w:r>
              <w:rPr>
                <w:lang w:val="fr-CA"/>
              </w:rPr>
              <w:t>Droit</w:t>
            </w:r>
          </w:p>
        </w:tc>
        <w:tc>
          <w:tcPr>
            <w:tcW w:w="993" w:type="dxa"/>
          </w:tcPr>
          <w:p w14:paraId="5389313C" w14:textId="77777777" w:rsidR="00AE7B06" w:rsidRDefault="00AE7B06" w:rsidP="006F55E5">
            <w:pPr>
              <w:jc w:val="center"/>
              <w:rPr>
                <w:lang w:val="fr-CA"/>
              </w:rPr>
            </w:pPr>
            <w:r>
              <w:rPr>
                <w:lang w:val="fr-CA"/>
              </w:rPr>
              <w:t>Gauche</w:t>
            </w:r>
          </w:p>
        </w:tc>
      </w:tr>
      <w:tr w:rsidR="00AE7B06" w14:paraId="2CEF70EC" w14:textId="77777777" w:rsidTr="00AE7B06">
        <w:trPr>
          <w:trHeight w:val="294"/>
        </w:trPr>
        <w:tc>
          <w:tcPr>
            <w:tcW w:w="1838" w:type="dxa"/>
          </w:tcPr>
          <w:p w14:paraId="1DAC60DB" w14:textId="145AE008" w:rsidR="00AE7B06" w:rsidRDefault="00AE7B06" w:rsidP="002B552C">
            <w:pPr>
              <w:rPr>
                <w:lang w:val="fr-CA"/>
              </w:rPr>
            </w:pPr>
            <w:r>
              <w:rPr>
                <w:lang w:val="fr-CA"/>
              </w:rPr>
              <w:t>Tibial postérieur</w:t>
            </w:r>
          </w:p>
        </w:tc>
        <w:tc>
          <w:tcPr>
            <w:tcW w:w="992" w:type="dxa"/>
          </w:tcPr>
          <w:p w14:paraId="790C7BA9" w14:textId="40D03AD7" w:rsidR="00AE7B06" w:rsidRDefault="00AE7B06" w:rsidP="006F55E5">
            <w:pPr>
              <w:jc w:val="center"/>
              <w:rPr>
                <w:lang w:val="fr-CA"/>
              </w:rPr>
            </w:pPr>
            <w:r>
              <w:rPr>
                <w:lang w:val="fr-CA"/>
              </w:rPr>
              <w:t>2</w:t>
            </w:r>
          </w:p>
        </w:tc>
        <w:tc>
          <w:tcPr>
            <w:tcW w:w="993" w:type="dxa"/>
          </w:tcPr>
          <w:p w14:paraId="6EF0F4E2" w14:textId="39DF11A5" w:rsidR="00AE7B06" w:rsidRDefault="00AE7B06" w:rsidP="006F55E5">
            <w:pPr>
              <w:jc w:val="center"/>
              <w:rPr>
                <w:lang w:val="fr-CA"/>
              </w:rPr>
            </w:pPr>
            <w:r>
              <w:rPr>
                <w:lang w:val="fr-CA"/>
              </w:rPr>
              <w:t>2</w:t>
            </w:r>
          </w:p>
        </w:tc>
      </w:tr>
      <w:tr w:rsidR="00AE7B06" w14:paraId="6F99F4B6" w14:textId="77777777" w:rsidTr="00AE7B06">
        <w:trPr>
          <w:trHeight w:val="279"/>
        </w:trPr>
        <w:tc>
          <w:tcPr>
            <w:tcW w:w="1838" w:type="dxa"/>
          </w:tcPr>
          <w:p w14:paraId="78CBDA15" w14:textId="1CA6A9E3" w:rsidR="00AE7B06" w:rsidRDefault="00AE7B06" w:rsidP="002B552C">
            <w:pPr>
              <w:rPr>
                <w:lang w:val="fr-CA"/>
              </w:rPr>
            </w:pPr>
            <w:r>
              <w:rPr>
                <w:lang w:val="fr-CA"/>
              </w:rPr>
              <w:t>Pédieux</w:t>
            </w:r>
          </w:p>
        </w:tc>
        <w:tc>
          <w:tcPr>
            <w:tcW w:w="992" w:type="dxa"/>
          </w:tcPr>
          <w:p w14:paraId="3F7A5B5A" w14:textId="0F6E1EA1" w:rsidR="00AE7B06" w:rsidRDefault="00AE7B06" w:rsidP="006F55E5">
            <w:pPr>
              <w:jc w:val="center"/>
              <w:rPr>
                <w:lang w:val="fr-CA"/>
              </w:rPr>
            </w:pPr>
            <w:r>
              <w:rPr>
                <w:lang w:val="fr-CA"/>
              </w:rPr>
              <w:t>2</w:t>
            </w:r>
          </w:p>
        </w:tc>
        <w:tc>
          <w:tcPr>
            <w:tcW w:w="993" w:type="dxa"/>
          </w:tcPr>
          <w:p w14:paraId="540F721F" w14:textId="0E99B5C5" w:rsidR="00AE7B06" w:rsidRDefault="00AE7B06" w:rsidP="006F55E5">
            <w:pPr>
              <w:jc w:val="center"/>
              <w:rPr>
                <w:lang w:val="fr-CA"/>
              </w:rPr>
            </w:pPr>
            <w:r>
              <w:rPr>
                <w:lang w:val="fr-CA"/>
              </w:rPr>
              <w:t>2</w:t>
            </w:r>
          </w:p>
        </w:tc>
      </w:tr>
    </w:tbl>
    <w:p w14:paraId="04846DE3" w14:textId="7D28A4FF" w:rsidR="00AE7B06" w:rsidRDefault="00AE7B06" w:rsidP="00625A8F">
      <w:pPr>
        <w:rPr>
          <w:lang w:val="fr-CA"/>
        </w:rPr>
      </w:pPr>
    </w:p>
    <w:p w14:paraId="1B4ED03D" w14:textId="3997628B" w:rsidR="009C07DF" w:rsidRDefault="009C07DF" w:rsidP="00625A8F">
      <w:pPr>
        <w:rPr>
          <w:lang w:val="fr-CA"/>
        </w:rPr>
      </w:pPr>
    </w:p>
    <w:p w14:paraId="7FAC32AD" w14:textId="0C21224B" w:rsidR="009C07DF" w:rsidRDefault="009C07DF" w:rsidP="00625A8F">
      <w:pPr>
        <w:rPr>
          <w:lang w:val="fr-CA"/>
        </w:rPr>
      </w:pPr>
    </w:p>
    <w:p w14:paraId="6E2D4C11" w14:textId="5CE898E2" w:rsidR="009C07DF" w:rsidRDefault="009C07DF" w:rsidP="00625A8F">
      <w:pPr>
        <w:rPr>
          <w:lang w:val="fr-CA"/>
        </w:rPr>
      </w:pPr>
      <w:r>
        <w:rPr>
          <w:lang w:val="fr-CA"/>
        </w:rPr>
        <w:tab/>
      </w:r>
    </w:p>
    <w:p w14:paraId="59CAB331" w14:textId="77777777" w:rsidR="00244425" w:rsidRDefault="00244425"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099D50B9" w14:textId="60CCA828" w:rsidR="006867D4" w:rsidRDefault="006867D4" w:rsidP="00E90331">
      <w:pPr>
        <w:ind w:left="709"/>
        <w:rPr>
          <w:lang w:val="fr-CA"/>
        </w:rPr>
      </w:pPr>
      <w:r>
        <w:rPr>
          <w:lang w:val="fr-CA"/>
        </w:rPr>
        <w:t>Vous référez au point 7, Historique des faits et évolution.</w:t>
      </w:r>
    </w:p>
    <w:p w14:paraId="2F64DB0B" w14:textId="77777777" w:rsidR="006867D4" w:rsidRDefault="006867D4" w:rsidP="00E90331">
      <w:pPr>
        <w:ind w:left="709"/>
        <w:rPr>
          <w:lang w:val="fr-CA"/>
        </w:rPr>
      </w:pPr>
    </w:p>
    <w:p w14:paraId="27AE3378" w14:textId="77777777" w:rsidR="006867D4" w:rsidRDefault="006867D4" w:rsidP="00E90331">
      <w:pPr>
        <w:ind w:left="709"/>
        <w:rPr>
          <w:lang w:val="fr-CA"/>
        </w:rPr>
      </w:pPr>
    </w:p>
    <w:p w14:paraId="53E11F1B" w14:textId="77777777" w:rsidR="006867D4" w:rsidRDefault="006867D4" w:rsidP="00E90331">
      <w:pPr>
        <w:ind w:left="709"/>
        <w:rPr>
          <w:lang w:val="fr-CA"/>
        </w:rPr>
      </w:pPr>
    </w:p>
    <w:p w14:paraId="2546DED2" w14:textId="77777777" w:rsidR="006867D4" w:rsidRDefault="006867D4" w:rsidP="00E90331">
      <w:pPr>
        <w:ind w:left="709"/>
        <w:rPr>
          <w:lang w:val="fr-CA"/>
        </w:rPr>
      </w:pPr>
    </w:p>
    <w:p w14:paraId="439A816C" w14:textId="77777777" w:rsidR="006867D4" w:rsidRDefault="006867D4" w:rsidP="00E90331">
      <w:pPr>
        <w:ind w:left="709"/>
        <w:rPr>
          <w:lang w:val="fr-CA"/>
        </w:rPr>
      </w:pPr>
    </w:p>
    <w:p w14:paraId="2A89610A" w14:textId="77777777" w:rsidR="006867D4" w:rsidRDefault="006867D4" w:rsidP="00E90331">
      <w:pPr>
        <w:ind w:left="709"/>
        <w:rPr>
          <w:lang w:val="fr-CA"/>
        </w:rPr>
      </w:pPr>
    </w:p>
    <w:p w14:paraId="4DF3AEFC" w14:textId="77777777" w:rsidR="000E0FE7" w:rsidRDefault="000E0FE7"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5E27715E" w14:textId="492F0F82" w:rsidR="006048F3" w:rsidRPr="008E0BB6" w:rsidRDefault="006048F3" w:rsidP="00E90331">
      <w:pPr>
        <w:ind w:left="709"/>
        <w:rPr>
          <w:b/>
          <w:bCs/>
          <w:lang w:val="fr-CA"/>
        </w:rPr>
      </w:pPr>
      <w:r w:rsidRPr="008E0BB6">
        <w:rPr>
          <w:b/>
          <w:bCs/>
          <w:lang w:val="fr-CA"/>
        </w:rPr>
        <w:t xml:space="preserve">Résumé : </w:t>
      </w:r>
    </w:p>
    <w:p w14:paraId="28A18D8B" w14:textId="77777777" w:rsidR="008E0BB6" w:rsidRDefault="008E0BB6" w:rsidP="00E90331">
      <w:pPr>
        <w:ind w:left="709"/>
        <w:rPr>
          <w:lang w:val="fr-CA"/>
        </w:rPr>
      </w:pPr>
    </w:p>
    <w:p w14:paraId="53883205" w14:textId="2D8E3C16" w:rsidR="008E0BB6" w:rsidRDefault="00705AAF" w:rsidP="00705AAF">
      <w:pPr>
        <w:ind w:left="1440"/>
        <w:jc w:val="both"/>
        <w:rPr>
          <w:lang w:val="fr-CA"/>
        </w:rPr>
      </w:pPr>
      <w:r>
        <w:rPr>
          <w:lang w:val="fr-CA"/>
        </w:rPr>
        <w:t xml:space="preserve">Il s’agit d’un homme de 43 ans sans antécédents connus au membre inférieur gauche avant l’événement d’origine du </w:t>
      </w:r>
      <w:r w:rsidRPr="00705AAF">
        <w:rPr>
          <w:b/>
          <w:bCs/>
          <w:lang w:val="fr-CA"/>
        </w:rPr>
        <w:t>31 mai 2022</w:t>
      </w:r>
      <w:r>
        <w:rPr>
          <w:lang w:val="fr-CA"/>
        </w:rPr>
        <w:t>. Le travailleur s’est infligé une bursite rotulienne au genou gauche surinfectée avec cellulite à la jambe gauche. Le travailleur a bénéficié de traitements par antibiotiques intraveineux et oraux ainsi que du repos. Il a été en mesure de reprendre son travail prélésionnel mais note une intolérance à la position agenouillée prolongée. Il rapporte qu’il doit fréquemment changer de position pour soulager sa douleur. Il ne rapporte pas de blocage, de symptômes d’instabilité au genou gauche ni de faiblesse au niveau des membres inférieurs.</w:t>
      </w:r>
    </w:p>
    <w:p w14:paraId="6A9BEB3F" w14:textId="77777777" w:rsidR="00705AAF" w:rsidRDefault="00705AAF" w:rsidP="00705AAF">
      <w:pPr>
        <w:ind w:left="1440"/>
        <w:jc w:val="both"/>
        <w:rPr>
          <w:lang w:val="fr-CA"/>
        </w:rPr>
      </w:pPr>
    </w:p>
    <w:p w14:paraId="69C303B3" w14:textId="5C9B6161" w:rsidR="00705AAF" w:rsidRDefault="00705AAF" w:rsidP="00705AAF">
      <w:pPr>
        <w:ind w:left="1440"/>
        <w:jc w:val="both"/>
        <w:rPr>
          <w:lang w:val="fr-CA"/>
        </w:rPr>
      </w:pPr>
      <w:r>
        <w:rPr>
          <w:lang w:val="fr-CA"/>
        </w:rPr>
        <w:t>Sur le plan objectif, on note une démarche normale avec un léger épaississement au niveau du tendon rotulien associé à une légère ankylose résiduelle du genou gauche. Les examens au niveau de la rotule, des ligaments et tendons en périphérie du genou gauche sont tous dans les limites de la normale.</w:t>
      </w:r>
    </w:p>
    <w:p w14:paraId="586A84CE" w14:textId="77777777" w:rsidR="00705AAF" w:rsidRDefault="00705AAF" w:rsidP="00705AAF">
      <w:pPr>
        <w:ind w:left="1440"/>
        <w:jc w:val="both"/>
        <w:rPr>
          <w:lang w:val="fr-CA"/>
        </w:rPr>
      </w:pPr>
    </w:p>
    <w:p w14:paraId="045404AB" w14:textId="4423F594" w:rsidR="00705AAF" w:rsidRDefault="00705AAF" w:rsidP="00705AAF">
      <w:pPr>
        <w:ind w:left="1440"/>
        <w:jc w:val="both"/>
        <w:rPr>
          <w:lang w:val="fr-CA"/>
        </w:rPr>
      </w:pPr>
      <w:r>
        <w:rPr>
          <w:lang w:val="fr-CA"/>
        </w:rPr>
        <w:t>L’examen de la cheville et de la hanche gauche est dans les limites de la normale.</w:t>
      </w:r>
    </w:p>
    <w:p w14:paraId="362E104C" w14:textId="77777777" w:rsidR="00705AAF" w:rsidRDefault="00705AAF" w:rsidP="00705AAF">
      <w:pPr>
        <w:ind w:left="1440"/>
        <w:jc w:val="both"/>
        <w:rPr>
          <w:lang w:val="fr-CA"/>
        </w:rPr>
      </w:pPr>
    </w:p>
    <w:p w14:paraId="07314F3F" w14:textId="1901FDBE" w:rsidR="00705AAF" w:rsidRDefault="00705AAF" w:rsidP="00705AAF">
      <w:pPr>
        <w:ind w:left="1440"/>
        <w:jc w:val="both"/>
        <w:rPr>
          <w:lang w:val="fr-CA"/>
        </w:rPr>
      </w:pPr>
      <w:r>
        <w:rPr>
          <w:lang w:val="fr-CA"/>
        </w:rPr>
        <w:t>Enfin nous n’avons pas relevé de signe objectif d’atteinte sensitivomotrice d’origine radiculaire ou nerveuse périphérique.</w:t>
      </w:r>
    </w:p>
    <w:p w14:paraId="4963597E" w14:textId="77777777" w:rsidR="00705AAF" w:rsidRDefault="00705AAF" w:rsidP="00705AAF">
      <w:pPr>
        <w:ind w:left="1440"/>
        <w:jc w:val="both"/>
        <w:rPr>
          <w:lang w:val="fr-CA"/>
        </w:rPr>
      </w:pPr>
    </w:p>
    <w:p w14:paraId="0B11BDFA" w14:textId="1AB65149" w:rsidR="00705AAF" w:rsidRDefault="00705AAF" w:rsidP="00705AAF">
      <w:pPr>
        <w:ind w:left="1440"/>
        <w:jc w:val="both"/>
        <w:rPr>
          <w:lang w:val="fr-CA"/>
        </w:rPr>
      </w:pPr>
      <w:r>
        <w:rPr>
          <w:lang w:val="fr-CA"/>
        </w:rPr>
        <w:t>À la lumière de l’analyse du dossier, du questionnaire subjectif et de l’examen objectif, voici notre opinion :</w:t>
      </w:r>
    </w:p>
    <w:p w14:paraId="0BA5049B" w14:textId="54AE6C6C" w:rsidR="006048F3" w:rsidRDefault="006048F3" w:rsidP="00E90331">
      <w:pPr>
        <w:ind w:left="709"/>
        <w:rPr>
          <w:lang w:val="fr-CA"/>
        </w:rPr>
      </w:pPr>
    </w:p>
    <w:p w14:paraId="42825B54" w14:textId="5F742186" w:rsidR="006048F3" w:rsidRPr="008E0BB6" w:rsidRDefault="006048F3" w:rsidP="00E90331">
      <w:pPr>
        <w:ind w:left="709"/>
        <w:rPr>
          <w:b/>
          <w:bCs/>
          <w:lang w:val="fr-CA"/>
        </w:rPr>
      </w:pPr>
      <w:r w:rsidRPr="008E0BB6">
        <w:rPr>
          <w:b/>
          <w:bCs/>
          <w:lang w:val="fr-CA"/>
        </w:rPr>
        <w:t xml:space="preserve">Diagnostic : </w:t>
      </w:r>
    </w:p>
    <w:p w14:paraId="725728F3" w14:textId="77777777" w:rsidR="008E0BB6" w:rsidRDefault="008E0BB6" w:rsidP="00E90331">
      <w:pPr>
        <w:ind w:left="709"/>
        <w:rPr>
          <w:lang w:val="fr-CA"/>
        </w:rPr>
      </w:pPr>
    </w:p>
    <w:p w14:paraId="47CDF58D" w14:textId="1C3C1510" w:rsidR="008E0BB6" w:rsidRDefault="008E0BB6" w:rsidP="008E0BB6">
      <w:pPr>
        <w:ind w:left="1440"/>
        <w:rPr>
          <w:lang w:val="fr-CA"/>
        </w:rPr>
      </w:pPr>
      <w:r>
        <w:rPr>
          <w:lang w:val="fr-CA"/>
        </w:rPr>
        <w:t>Bursite rotulienne au genou gauche et cellulite à la jambe gauche.</w:t>
      </w:r>
    </w:p>
    <w:p w14:paraId="0536FAA8" w14:textId="293AC4DE" w:rsidR="006048F3" w:rsidRDefault="006048F3" w:rsidP="00E90331">
      <w:pPr>
        <w:ind w:left="709"/>
        <w:rPr>
          <w:lang w:val="fr-CA"/>
        </w:rPr>
      </w:pPr>
    </w:p>
    <w:p w14:paraId="4E9F3737" w14:textId="40E677B1" w:rsidR="006048F3" w:rsidRPr="008E0BB6" w:rsidRDefault="006048F3" w:rsidP="00E90331">
      <w:pPr>
        <w:ind w:left="709"/>
        <w:rPr>
          <w:b/>
          <w:bCs/>
          <w:lang w:val="fr-CA"/>
        </w:rPr>
      </w:pPr>
      <w:r w:rsidRPr="008E0BB6">
        <w:rPr>
          <w:b/>
          <w:bCs/>
          <w:lang w:val="fr-CA"/>
        </w:rPr>
        <w:t xml:space="preserve">Date de consolidation : </w:t>
      </w:r>
    </w:p>
    <w:p w14:paraId="61E898AB" w14:textId="77777777" w:rsidR="008E0BB6" w:rsidRDefault="008E0BB6" w:rsidP="00E90331">
      <w:pPr>
        <w:ind w:left="709"/>
        <w:rPr>
          <w:lang w:val="fr-CA"/>
        </w:rPr>
      </w:pPr>
    </w:p>
    <w:p w14:paraId="32D2C42C" w14:textId="6D5DF3B9" w:rsidR="008E0BB6" w:rsidRDefault="008E0BB6" w:rsidP="008E0BB6">
      <w:pPr>
        <w:ind w:left="1440"/>
        <w:rPr>
          <w:lang w:val="fr-CA"/>
        </w:rPr>
      </w:pPr>
      <w:r>
        <w:rPr>
          <w:lang w:val="fr-CA"/>
        </w:rPr>
        <w:t>Le travailleur est consolidé à deux reprises, le 21 février 2023 ainsi que le 17 mai 2023</w:t>
      </w:r>
      <w:r w:rsidR="00CD3EE0">
        <w:rPr>
          <w:lang w:val="fr-CA"/>
        </w:rPr>
        <w:t xml:space="preserve"> avec atteintes permanentes à l’intégrité physique ou psychique et limitations fonctionnelles.</w:t>
      </w:r>
    </w:p>
    <w:p w14:paraId="648A8EA0" w14:textId="7D7BF476" w:rsidR="006048F3" w:rsidRDefault="006048F3" w:rsidP="00E90331">
      <w:pPr>
        <w:ind w:left="709"/>
        <w:rPr>
          <w:lang w:val="fr-CA"/>
        </w:rPr>
      </w:pPr>
    </w:p>
    <w:p w14:paraId="79189F58" w14:textId="77777777" w:rsidR="00705AAF" w:rsidRDefault="00705AAF" w:rsidP="00E90331">
      <w:pPr>
        <w:ind w:left="709"/>
        <w:rPr>
          <w:lang w:val="fr-CA"/>
        </w:rPr>
      </w:pPr>
    </w:p>
    <w:p w14:paraId="3AE73FDD" w14:textId="77777777" w:rsidR="00705AAF" w:rsidRDefault="00705AAF" w:rsidP="00E90331">
      <w:pPr>
        <w:ind w:left="709"/>
        <w:rPr>
          <w:lang w:val="fr-CA"/>
        </w:rPr>
      </w:pPr>
    </w:p>
    <w:p w14:paraId="494339CE" w14:textId="77777777" w:rsidR="00705AAF" w:rsidRDefault="00705AAF" w:rsidP="00E90331">
      <w:pPr>
        <w:ind w:left="709"/>
        <w:rPr>
          <w:lang w:val="fr-CA"/>
        </w:rPr>
      </w:pPr>
    </w:p>
    <w:p w14:paraId="23105039" w14:textId="77777777" w:rsidR="00705AAF" w:rsidRDefault="00705AAF" w:rsidP="00E90331">
      <w:pPr>
        <w:ind w:left="709"/>
        <w:rPr>
          <w:lang w:val="fr-CA"/>
        </w:rPr>
      </w:pPr>
    </w:p>
    <w:p w14:paraId="719F9F08" w14:textId="77777777" w:rsidR="00705AAF" w:rsidRDefault="00705AAF" w:rsidP="00E90331">
      <w:pPr>
        <w:ind w:left="709"/>
        <w:rPr>
          <w:lang w:val="fr-CA"/>
        </w:rPr>
      </w:pPr>
    </w:p>
    <w:p w14:paraId="286F0F4D" w14:textId="77777777" w:rsidR="008E0BB6" w:rsidRDefault="008E0BB6" w:rsidP="008E0BB6">
      <w:pPr>
        <w:ind w:firstLine="709"/>
        <w:jc w:val="both"/>
        <w:rPr>
          <w:b/>
          <w:bCs/>
          <w:lang w:val="fr-CA"/>
        </w:rPr>
      </w:pPr>
      <w:r>
        <w:rPr>
          <w:b/>
          <w:bCs/>
          <w:lang w:val="fr-CA"/>
        </w:rPr>
        <w:lastRenderedPageBreak/>
        <w:t>Existence de l’atteinte permanente à l’intégrité́ physique ou psychique :</w:t>
      </w:r>
    </w:p>
    <w:p w14:paraId="47AAB4DE" w14:textId="77777777" w:rsidR="008E0BB6" w:rsidRDefault="008E0BB6" w:rsidP="008E0BB6">
      <w:pPr>
        <w:ind w:firstLine="709"/>
        <w:jc w:val="both"/>
        <w:rPr>
          <w:lang w:val="fr-CA"/>
        </w:rPr>
      </w:pPr>
    </w:p>
    <w:p w14:paraId="7AE995D1" w14:textId="77777777" w:rsidR="008E0BB6" w:rsidRDefault="008E0BB6" w:rsidP="008E0BB6">
      <w:pPr>
        <w:ind w:firstLine="709"/>
        <w:jc w:val="both"/>
        <w:rPr>
          <w:lang w:val="fr-CA"/>
        </w:rPr>
      </w:pPr>
      <w:r>
        <w:rPr>
          <w:lang w:val="fr-CA"/>
        </w:rPr>
        <w:tab/>
      </w:r>
      <w:r>
        <w:rPr>
          <w:lang w:val="fr-CA"/>
        </w:rPr>
        <w:tab/>
        <w:t>Le médecin qui a charge se prononce sur ce point;</w:t>
      </w:r>
    </w:p>
    <w:p w14:paraId="6E2565B7" w14:textId="77777777" w:rsidR="008E0BB6" w:rsidRDefault="008E0BB6" w:rsidP="008E0BB6">
      <w:pPr>
        <w:ind w:firstLine="709"/>
        <w:jc w:val="both"/>
        <w:rPr>
          <w:lang w:val="fr-CA"/>
        </w:rPr>
      </w:pPr>
    </w:p>
    <w:p w14:paraId="2BBC01D0" w14:textId="77777777" w:rsidR="008E0BB6" w:rsidRDefault="008E0BB6" w:rsidP="008E0BB6">
      <w:pPr>
        <w:ind w:firstLine="709"/>
        <w:jc w:val="both"/>
        <w:rPr>
          <w:lang w:val="fr-CA"/>
        </w:rPr>
      </w:pPr>
      <w:r>
        <w:rPr>
          <w:lang w:val="fr-CA"/>
        </w:rPr>
        <w:tab/>
      </w:r>
      <w:r>
        <w:rPr>
          <w:lang w:val="fr-CA"/>
        </w:rPr>
        <w:tab/>
        <w:t>Considérant le diagnostic retenu par la CNESST ainsi que sa consolidation;</w:t>
      </w:r>
    </w:p>
    <w:p w14:paraId="669E446E" w14:textId="77777777" w:rsidR="008E0BB6" w:rsidRDefault="008E0BB6" w:rsidP="008E0BB6">
      <w:pPr>
        <w:ind w:firstLine="709"/>
        <w:jc w:val="both"/>
        <w:rPr>
          <w:lang w:val="fr-CA"/>
        </w:rPr>
      </w:pPr>
    </w:p>
    <w:p w14:paraId="60B40ED2" w14:textId="77777777" w:rsidR="008E0BB6" w:rsidRDefault="008E0BB6" w:rsidP="008E0BB6">
      <w:pPr>
        <w:ind w:firstLine="709"/>
        <w:jc w:val="both"/>
        <w:rPr>
          <w:lang w:val="fr-CA"/>
        </w:rPr>
      </w:pPr>
      <w:r>
        <w:rPr>
          <w:lang w:val="fr-CA"/>
        </w:rPr>
        <w:tab/>
      </w:r>
      <w:r>
        <w:rPr>
          <w:lang w:val="fr-CA"/>
        </w:rPr>
        <w:tab/>
        <w:t>Considérant tous les points mentionnés aux points précédents;</w:t>
      </w:r>
    </w:p>
    <w:p w14:paraId="76A9667A" w14:textId="77777777" w:rsidR="008E0BB6" w:rsidRDefault="008E0BB6" w:rsidP="008E0BB6">
      <w:pPr>
        <w:ind w:firstLine="709"/>
        <w:jc w:val="both"/>
        <w:rPr>
          <w:lang w:val="fr-CA"/>
        </w:rPr>
      </w:pPr>
    </w:p>
    <w:p w14:paraId="5BCD4E81" w14:textId="77777777" w:rsidR="008E0BB6" w:rsidRDefault="008E0BB6" w:rsidP="008E0BB6">
      <w:pPr>
        <w:ind w:firstLine="709"/>
        <w:jc w:val="both"/>
        <w:rPr>
          <w:lang w:val="fr-CA"/>
        </w:rPr>
      </w:pPr>
      <w:r>
        <w:rPr>
          <w:lang w:val="fr-CA"/>
        </w:rPr>
        <w:tab/>
      </w:r>
      <w:r>
        <w:rPr>
          <w:lang w:val="fr-CA"/>
        </w:rPr>
        <w:tab/>
        <w:t>J’attribue une atteinte permanente à l’intégrité physique.</w:t>
      </w:r>
    </w:p>
    <w:p w14:paraId="6E499230" w14:textId="77777777" w:rsidR="008E0BB6" w:rsidRDefault="008E0BB6" w:rsidP="008E0BB6">
      <w:pPr>
        <w:ind w:firstLine="709"/>
        <w:jc w:val="both"/>
        <w:rPr>
          <w:lang w:val="fr-CA"/>
        </w:rPr>
      </w:pPr>
    </w:p>
    <w:p w14:paraId="177A27C9" w14:textId="77777777" w:rsidR="008E0BB6" w:rsidRDefault="008E0BB6" w:rsidP="008E0BB6">
      <w:pPr>
        <w:ind w:left="1418" w:hanging="709"/>
        <w:jc w:val="both"/>
        <w:rPr>
          <w:lang w:val="fr-CA"/>
        </w:rPr>
      </w:pPr>
      <w:r>
        <w:rPr>
          <w:lang w:val="fr-CA"/>
        </w:rPr>
        <w:tab/>
        <w:t>Les pourcentages de l’atteinte permanente à l’intégrité physique seront présentés au point 12.</w:t>
      </w:r>
    </w:p>
    <w:p w14:paraId="445516AC" w14:textId="77777777" w:rsidR="008E0BB6" w:rsidRDefault="008E0BB6" w:rsidP="008E0BB6">
      <w:pPr>
        <w:ind w:firstLine="709"/>
        <w:jc w:val="both"/>
        <w:rPr>
          <w:lang w:val="fr-CA"/>
        </w:rPr>
      </w:pPr>
    </w:p>
    <w:p w14:paraId="0F53975C" w14:textId="77777777" w:rsidR="008E0BB6" w:rsidRDefault="008E0BB6" w:rsidP="008E0BB6">
      <w:pPr>
        <w:ind w:firstLine="709"/>
        <w:jc w:val="both"/>
        <w:rPr>
          <w:b/>
          <w:bCs/>
          <w:lang w:val="fr-CA"/>
        </w:rPr>
      </w:pPr>
      <w:r>
        <w:rPr>
          <w:b/>
          <w:bCs/>
          <w:lang w:val="fr-CA"/>
        </w:rPr>
        <w:t xml:space="preserve">Existence de limitations fonctionnelles résultant de la lésion professionnelle : </w:t>
      </w:r>
    </w:p>
    <w:p w14:paraId="14E253DB" w14:textId="77777777" w:rsidR="008E0BB6" w:rsidRDefault="008E0BB6" w:rsidP="008E0BB6">
      <w:pPr>
        <w:ind w:left="709"/>
        <w:jc w:val="both"/>
        <w:rPr>
          <w:lang w:val="fr-CA"/>
        </w:rPr>
      </w:pPr>
    </w:p>
    <w:p w14:paraId="49B7AB36" w14:textId="77777777" w:rsidR="008E0BB6" w:rsidRDefault="008E0BB6" w:rsidP="008E0BB6">
      <w:pPr>
        <w:ind w:firstLine="709"/>
        <w:jc w:val="both"/>
        <w:rPr>
          <w:lang w:val="fr-CA"/>
        </w:rPr>
      </w:pPr>
      <w:r>
        <w:rPr>
          <w:lang w:val="fr-CA"/>
        </w:rPr>
        <w:tab/>
      </w:r>
      <w:r>
        <w:rPr>
          <w:lang w:val="fr-CA"/>
        </w:rPr>
        <w:tab/>
        <w:t>Le médecin qui a charge se prononce sur ce point;</w:t>
      </w:r>
    </w:p>
    <w:p w14:paraId="2630085E" w14:textId="77777777" w:rsidR="008E0BB6" w:rsidRDefault="008E0BB6" w:rsidP="008E0BB6">
      <w:pPr>
        <w:ind w:firstLine="709"/>
        <w:jc w:val="both"/>
        <w:rPr>
          <w:lang w:val="fr-CA"/>
        </w:rPr>
      </w:pPr>
    </w:p>
    <w:p w14:paraId="1BBDB825" w14:textId="77777777" w:rsidR="008E0BB6" w:rsidRDefault="008E0BB6" w:rsidP="008E0BB6">
      <w:pPr>
        <w:ind w:firstLine="709"/>
        <w:jc w:val="both"/>
        <w:rPr>
          <w:lang w:val="fr-CA"/>
        </w:rPr>
      </w:pPr>
      <w:r>
        <w:rPr>
          <w:lang w:val="fr-CA"/>
        </w:rPr>
        <w:tab/>
      </w:r>
      <w:r>
        <w:rPr>
          <w:lang w:val="fr-CA"/>
        </w:rPr>
        <w:tab/>
        <w:t>Considérant le diagnostic retenu par la CNESST ainsi que sa consolidation;</w:t>
      </w:r>
    </w:p>
    <w:p w14:paraId="584E2D8B" w14:textId="77777777" w:rsidR="008E0BB6" w:rsidRDefault="008E0BB6" w:rsidP="008E0BB6">
      <w:pPr>
        <w:ind w:firstLine="709"/>
        <w:jc w:val="both"/>
        <w:rPr>
          <w:lang w:val="fr-CA"/>
        </w:rPr>
      </w:pPr>
    </w:p>
    <w:p w14:paraId="4A361FFC" w14:textId="77777777" w:rsidR="008E0BB6" w:rsidRDefault="008E0BB6" w:rsidP="008E0BB6">
      <w:pPr>
        <w:ind w:firstLine="709"/>
        <w:jc w:val="both"/>
        <w:rPr>
          <w:lang w:val="fr-CA"/>
        </w:rPr>
      </w:pPr>
      <w:r>
        <w:rPr>
          <w:lang w:val="fr-CA"/>
        </w:rPr>
        <w:tab/>
      </w:r>
      <w:r>
        <w:rPr>
          <w:lang w:val="fr-CA"/>
        </w:rPr>
        <w:tab/>
        <w:t>Considérant tous les points mentionnés aux points précédents;</w:t>
      </w:r>
    </w:p>
    <w:p w14:paraId="1975F55E" w14:textId="77777777" w:rsidR="008E0BB6" w:rsidRDefault="008E0BB6" w:rsidP="008E0BB6">
      <w:pPr>
        <w:ind w:firstLine="709"/>
        <w:jc w:val="both"/>
        <w:rPr>
          <w:lang w:val="fr-CA"/>
        </w:rPr>
      </w:pPr>
    </w:p>
    <w:p w14:paraId="5D52E36D" w14:textId="77777777" w:rsidR="008E0BB6" w:rsidRDefault="008E0BB6" w:rsidP="008E0BB6">
      <w:pPr>
        <w:ind w:left="709"/>
        <w:jc w:val="both"/>
        <w:rPr>
          <w:lang w:val="fr-CA"/>
        </w:rPr>
      </w:pPr>
      <w:r>
        <w:rPr>
          <w:lang w:val="fr-CA"/>
        </w:rPr>
        <w:tab/>
      </w:r>
      <w:r>
        <w:rPr>
          <w:lang w:val="fr-CA"/>
        </w:rPr>
        <w:tab/>
        <w:t>J’attribue des limitations fonctionnelles résultant de la lésion professionnelle.</w:t>
      </w:r>
    </w:p>
    <w:p w14:paraId="4FEBA2FD" w14:textId="77777777" w:rsidR="008E0BB6" w:rsidRDefault="008E0BB6" w:rsidP="008E0BB6">
      <w:pPr>
        <w:ind w:left="709"/>
        <w:jc w:val="both"/>
        <w:rPr>
          <w:lang w:val="fr-CA"/>
        </w:rPr>
      </w:pPr>
    </w:p>
    <w:p w14:paraId="1DD8AE50" w14:textId="77777777" w:rsidR="008E0BB6" w:rsidRDefault="008E0BB6" w:rsidP="008E0BB6">
      <w:pPr>
        <w:ind w:left="709"/>
        <w:rPr>
          <w:b/>
          <w:bCs/>
          <w:lang w:val="fr-CA"/>
        </w:rPr>
      </w:pPr>
      <w:r>
        <w:rPr>
          <w:b/>
          <w:bCs/>
          <w:lang w:val="fr-CA"/>
        </w:rPr>
        <w:t>Évaluation des limitations fonctionnelles résultant de la lésion professionnelle :</w:t>
      </w:r>
    </w:p>
    <w:p w14:paraId="1CA3E3D8" w14:textId="77777777" w:rsidR="008E0BB6" w:rsidRDefault="008E0BB6" w:rsidP="008E0BB6">
      <w:pPr>
        <w:ind w:left="709"/>
        <w:rPr>
          <w:lang w:val="fr-CA"/>
        </w:rPr>
      </w:pPr>
    </w:p>
    <w:p w14:paraId="56689276" w14:textId="77777777" w:rsidR="008E0BB6" w:rsidRDefault="008E0BB6" w:rsidP="008E0BB6">
      <w:pPr>
        <w:ind w:left="1440"/>
        <w:rPr>
          <w:lang w:val="fr-CA"/>
        </w:rPr>
      </w:pPr>
      <w:r>
        <w:rPr>
          <w:lang w:val="fr-CA"/>
        </w:rPr>
        <w:t xml:space="preserve">Le travailleur devrait éviter :  </w:t>
      </w:r>
    </w:p>
    <w:p w14:paraId="11EE8609" w14:textId="0C4A9A53" w:rsidR="008E0BB6" w:rsidRDefault="008E0BB6" w:rsidP="008E0BB6">
      <w:pPr>
        <w:pStyle w:val="ListParagraph"/>
        <w:numPr>
          <w:ilvl w:val="0"/>
          <w:numId w:val="2"/>
        </w:numPr>
        <w:ind w:left="1980"/>
        <w:rPr>
          <w:lang w:val="fr-CA"/>
        </w:rPr>
      </w:pPr>
      <w:r>
        <w:rPr>
          <w:lang w:val="fr-CA"/>
        </w:rPr>
        <w:t xml:space="preserve">De rester agenouillé plus de </w:t>
      </w:r>
      <w:r w:rsidR="006867D4">
        <w:rPr>
          <w:lang w:val="fr-CA"/>
        </w:rPr>
        <w:t>1 à 2 heures</w:t>
      </w:r>
      <w:r>
        <w:rPr>
          <w:lang w:val="fr-CA"/>
        </w:rPr>
        <w:t xml:space="preserve"> consécutives sans pouvoir changer de position.</w:t>
      </w:r>
    </w:p>
    <w:p w14:paraId="33E8D39C" w14:textId="43CC8FC6" w:rsidR="008E0BB6" w:rsidRPr="008E0BB6" w:rsidRDefault="008E0BB6" w:rsidP="008E0BB6">
      <w:pPr>
        <w:ind w:left="1440"/>
        <w:rPr>
          <w:lang w:val="fr-CA"/>
        </w:rPr>
      </w:pPr>
      <w:r w:rsidRPr="008E0BB6">
        <w:rPr>
          <w:lang w:val="fr-CA"/>
        </w:rPr>
        <w:t>Il doit bénéficier de pouvoir porter des protecteurs / genouillères lors de ses quarts de travail.</w:t>
      </w:r>
    </w:p>
    <w:p w14:paraId="2CD1AD3C" w14:textId="157E46CE" w:rsidR="006048F3" w:rsidRDefault="006048F3" w:rsidP="006048F3">
      <w:pPr>
        <w:ind w:left="709"/>
        <w:rPr>
          <w:lang w:val="fr-CA"/>
        </w:rPr>
      </w:pPr>
    </w:p>
    <w:p w14:paraId="5450019F" w14:textId="60CA75F1" w:rsidR="006048F3" w:rsidRDefault="006048F3" w:rsidP="00EB1878">
      <w:pPr>
        <w:rPr>
          <w:lang w:val="fr-CA"/>
        </w:rPr>
      </w:pPr>
      <w:r>
        <w:rPr>
          <w:lang w:val="fr-CA"/>
        </w:rPr>
        <w:br w:type="page"/>
      </w:r>
    </w:p>
    <w:p w14:paraId="1913097E" w14:textId="18DF55DF" w:rsid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12. Pourcentage d’atteinte permanente à l’intégrité physique ou psychique</w:t>
      </w:r>
    </w:p>
    <w:p w14:paraId="4AEE0389" w14:textId="77777777" w:rsidR="006048F3" w:rsidRPr="006048F3" w:rsidRDefault="006048F3" w:rsidP="006048F3">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6048F3" w14:paraId="60143614" w14:textId="77777777" w:rsidTr="00DD51A0">
        <w:tc>
          <w:tcPr>
            <w:tcW w:w="420" w:type="dxa"/>
          </w:tcPr>
          <w:p w14:paraId="0F4B124B" w14:textId="77777777" w:rsidR="006048F3" w:rsidRDefault="006048F3" w:rsidP="00DD51A0">
            <w:pPr>
              <w:pStyle w:val="ListParagraph"/>
              <w:ind w:left="0"/>
              <w:rPr>
                <w:lang w:val="fr-CA"/>
              </w:rPr>
            </w:pPr>
            <w:r>
              <w:rPr>
                <w:lang w:val="fr-CA"/>
              </w:rPr>
              <w:t>1.</w:t>
            </w:r>
          </w:p>
        </w:tc>
        <w:tc>
          <w:tcPr>
            <w:tcW w:w="8504" w:type="dxa"/>
            <w:gridSpan w:val="3"/>
          </w:tcPr>
          <w:p w14:paraId="4E099133" w14:textId="77777777" w:rsidR="006048F3" w:rsidRDefault="006048F3" w:rsidP="00DD51A0">
            <w:pPr>
              <w:pStyle w:val="ListParagraph"/>
              <w:ind w:left="0"/>
              <w:rPr>
                <w:lang w:val="fr-CA"/>
              </w:rPr>
            </w:pPr>
            <w:r>
              <w:rPr>
                <w:lang w:val="fr-CA"/>
              </w:rPr>
              <w:t>SÉQUELLES ACTUELLES</w:t>
            </w:r>
          </w:p>
        </w:tc>
      </w:tr>
      <w:tr w:rsidR="006048F3" w14:paraId="6C56FB05" w14:textId="77777777" w:rsidTr="00DD51A0">
        <w:tc>
          <w:tcPr>
            <w:tcW w:w="420" w:type="dxa"/>
          </w:tcPr>
          <w:p w14:paraId="026B9455" w14:textId="77777777" w:rsidR="006048F3" w:rsidRDefault="006048F3" w:rsidP="00DD51A0">
            <w:pPr>
              <w:pStyle w:val="ListParagraph"/>
              <w:ind w:left="0"/>
              <w:rPr>
                <w:lang w:val="fr-CA"/>
              </w:rPr>
            </w:pPr>
          </w:p>
        </w:tc>
        <w:tc>
          <w:tcPr>
            <w:tcW w:w="1885" w:type="dxa"/>
          </w:tcPr>
          <w:p w14:paraId="7426260A" w14:textId="77777777" w:rsidR="006048F3" w:rsidRDefault="006048F3" w:rsidP="00DD51A0">
            <w:pPr>
              <w:pStyle w:val="ListParagraph"/>
              <w:ind w:left="0"/>
              <w:rPr>
                <w:lang w:val="fr-CA"/>
              </w:rPr>
            </w:pPr>
            <w:r>
              <w:rPr>
                <w:lang w:val="fr-CA"/>
              </w:rPr>
              <w:t>Code de séquelle</w:t>
            </w:r>
          </w:p>
        </w:tc>
        <w:tc>
          <w:tcPr>
            <w:tcW w:w="5769" w:type="dxa"/>
          </w:tcPr>
          <w:p w14:paraId="768E516E" w14:textId="77777777" w:rsidR="006048F3" w:rsidRDefault="006048F3" w:rsidP="00DD51A0">
            <w:pPr>
              <w:pStyle w:val="ListParagraph"/>
              <w:ind w:left="0"/>
              <w:rPr>
                <w:lang w:val="fr-CA"/>
              </w:rPr>
            </w:pPr>
            <w:r>
              <w:rPr>
                <w:lang w:val="fr-CA"/>
              </w:rPr>
              <w:t>Description</w:t>
            </w:r>
          </w:p>
        </w:tc>
        <w:tc>
          <w:tcPr>
            <w:tcW w:w="850" w:type="dxa"/>
          </w:tcPr>
          <w:p w14:paraId="4CD6ED35" w14:textId="77777777" w:rsidR="006048F3" w:rsidRDefault="006048F3" w:rsidP="00DD51A0">
            <w:pPr>
              <w:pStyle w:val="ListParagraph"/>
              <w:ind w:left="0"/>
              <w:jc w:val="center"/>
              <w:rPr>
                <w:lang w:val="fr-CA"/>
              </w:rPr>
            </w:pPr>
            <w:r>
              <w:rPr>
                <w:lang w:val="fr-CA"/>
              </w:rPr>
              <w:t>%</w:t>
            </w:r>
          </w:p>
        </w:tc>
      </w:tr>
      <w:tr w:rsidR="006048F3" w:rsidRPr="008E0BB6" w14:paraId="23DACF99" w14:textId="77777777" w:rsidTr="00DD51A0">
        <w:tc>
          <w:tcPr>
            <w:tcW w:w="420" w:type="dxa"/>
          </w:tcPr>
          <w:p w14:paraId="5FE8D6D1" w14:textId="77777777" w:rsidR="006048F3" w:rsidRDefault="006048F3" w:rsidP="00DD51A0">
            <w:pPr>
              <w:pStyle w:val="ListParagraph"/>
              <w:ind w:left="0"/>
              <w:rPr>
                <w:lang w:val="fr-CA"/>
              </w:rPr>
            </w:pPr>
          </w:p>
        </w:tc>
        <w:tc>
          <w:tcPr>
            <w:tcW w:w="1885" w:type="dxa"/>
          </w:tcPr>
          <w:p w14:paraId="0285EE44" w14:textId="716E4580" w:rsidR="006048F3" w:rsidRDefault="008E0BB6" w:rsidP="00DD51A0">
            <w:pPr>
              <w:pStyle w:val="ListParagraph"/>
              <w:ind w:left="0"/>
              <w:rPr>
                <w:lang w:val="fr-CA"/>
              </w:rPr>
            </w:pPr>
            <w:r>
              <w:rPr>
                <w:lang w:val="fr-CA"/>
              </w:rPr>
              <w:t>103 499</w:t>
            </w:r>
          </w:p>
        </w:tc>
        <w:tc>
          <w:tcPr>
            <w:tcW w:w="5769" w:type="dxa"/>
          </w:tcPr>
          <w:p w14:paraId="67124E1D" w14:textId="134C7CD5" w:rsidR="006048F3" w:rsidRDefault="008E0BB6" w:rsidP="00DD51A0">
            <w:pPr>
              <w:pStyle w:val="ListParagraph"/>
              <w:ind w:left="0"/>
              <w:rPr>
                <w:lang w:val="fr-CA"/>
              </w:rPr>
            </w:pPr>
            <w:r>
              <w:rPr>
                <w:lang w:val="fr-CA"/>
              </w:rPr>
              <w:t>Atteinte des tissus mous membres inférieurs avec séquelles fonctionnelles</w:t>
            </w:r>
          </w:p>
        </w:tc>
        <w:tc>
          <w:tcPr>
            <w:tcW w:w="850" w:type="dxa"/>
          </w:tcPr>
          <w:p w14:paraId="444B9D35" w14:textId="785DB797" w:rsidR="006048F3" w:rsidRDefault="008E0BB6" w:rsidP="00DD51A0">
            <w:pPr>
              <w:pStyle w:val="ListParagraph"/>
              <w:ind w:left="0"/>
              <w:jc w:val="center"/>
              <w:rPr>
                <w:lang w:val="fr-CA"/>
              </w:rPr>
            </w:pPr>
            <w:r>
              <w:rPr>
                <w:lang w:val="fr-CA"/>
              </w:rPr>
              <w:t>2</w:t>
            </w:r>
          </w:p>
        </w:tc>
      </w:tr>
      <w:tr w:rsidR="006048F3" w:rsidRPr="008E0BB6" w14:paraId="0B0C40D7" w14:textId="77777777" w:rsidTr="00DD51A0">
        <w:tc>
          <w:tcPr>
            <w:tcW w:w="420" w:type="dxa"/>
          </w:tcPr>
          <w:p w14:paraId="1C5AF627" w14:textId="77777777" w:rsidR="006048F3" w:rsidRDefault="006048F3" w:rsidP="00DD51A0">
            <w:pPr>
              <w:pStyle w:val="ListParagraph"/>
              <w:ind w:left="0"/>
              <w:rPr>
                <w:lang w:val="fr-CA"/>
              </w:rPr>
            </w:pPr>
          </w:p>
        </w:tc>
        <w:tc>
          <w:tcPr>
            <w:tcW w:w="1885" w:type="dxa"/>
          </w:tcPr>
          <w:p w14:paraId="68A1FA47" w14:textId="47C50F99" w:rsidR="006048F3" w:rsidRDefault="008E0BB6" w:rsidP="00DD51A0">
            <w:pPr>
              <w:pStyle w:val="ListParagraph"/>
              <w:ind w:left="0"/>
              <w:rPr>
                <w:lang w:val="fr-CA"/>
              </w:rPr>
            </w:pPr>
            <w:r>
              <w:rPr>
                <w:lang w:val="fr-CA"/>
              </w:rPr>
              <w:t>106 824</w:t>
            </w:r>
          </w:p>
        </w:tc>
        <w:tc>
          <w:tcPr>
            <w:tcW w:w="5769" w:type="dxa"/>
          </w:tcPr>
          <w:p w14:paraId="290B53E8" w14:textId="5125BFA7" w:rsidR="006048F3" w:rsidRDefault="008E0BB6" w:rsidP="00DD51A0">
            <w:pPr>
              <w:pStyle w:val="ListParagraph"/>
              <w:ind w:left="0"/>
              <w:rPr>
                <w:lang w:val="fr-CA"/>
              </w:rPr>
            </w:pPr>
            <w:r>
              <w:rPr>
                <w:lang w:val="fr-CA"/>
              </w:rPr>
              <w:t>Perte de 10</w:t>
            </w:r>
            <w:r w:rsidRPr="008E0BB6">
              <w:rPr>
                <w:vertAlign w:val="superscript"/>
                <w:lang w:val="fr-CA"/>
              </w:rPr>
              <w:t>o</w:t>
            </w:r>
            <w:r>
              <w:rPr>
                <w:lang w:val="fr-CA"/>
              </w:rPr>
              <w:t xml:space="preserve"> de flexion au genou gauche</w:t>
            </w:r>
          </w:p>
        </w:tc>
        <w:tc>
          <w:tcPr>
            <w:tcW w:w="850" w:type="dxa"/>
          </w:tcPr>
          <w:p w14:paraId="329EA427" w14:textId="6DF44330" w:rsidR="006048F3" w:rsidRDefault="008E0BB6" w:rsidP="00DD51A0">
            <w:pPr>
              <w:pStyle w:val="ListParagraph"/>
              <w:ind w:left="0"/>
              <w:jc w:val="center"/>
              <w:rPr>
                <w:lang w:val="fr-CA"/>
              </w:rPr>
            </w:pPr>
            <w:r>
              <w:rPr>
                <w:lang w:val="fr-CA"/>
              </w:rPr>
              <w:t>1</w:t>
            </w:r>
          </w:p>
        </w:tc>
      </w:tr>
      <w:tr w:rsidR="006048F3" w:rsidRPr="00FE798D" w14:paraId="70D02E81" w14:textId="77777777" w:rsidTr="00DD51A0">
        <w:tc>
          <w:tcPr>
            <w:tcW w:w="420" w:type="dxa"/>
          </w:tcPr>
          <w:p w14:paraId="2EBECCC0" w14:textId="77777777" w:rsidR="006048F3" w:rsidRDefault="006048F3" w:rsidP="00DD51A0">
            <w:pPr>
              <w:pStyle w:val="ListParagraph"/>
              <w:ind w:left="0"/>
              <w:rPr>
                <w:lang w:val="fr-CA"/>
              </w:rPr>
            </w:pPr>
            <w:r>
              <w:rPr>
                <w:lang w:val="fr-CA"/>
              </w:rPr>
              <w:t>2.</w:t>
            </w:r>
          </w:p>
        </w:tc>
        <w:tc>
          <w:tcPr>
            <w:tcW w:w="8504" w:type="dxa"/>
            <w:gridSpan w:val="3"/>
          </w:tcPr>
          <w:p w14:paraId="68C1AA34" w14:textId="77777777" w:rsidR="006048F3" w:rsidRDefault="006048F3" w:rsidP="00DD51A0">
            <w:pPr>
              <w:pStyle w:val="ListParagraph"/>
              <w:ind w:left="0"/>
              <w:rPr>
                <w:lang w:val="fr-CA"/>
              </w:rPr>
            </w:pPr>
            <w:r>
              <w:rPr>
                <w:lang w:val="fr-CA"/>
              </w:rPr>
              <w:t>SÉQUELLES ANTÉRIEURES</w:t>
            </w:r>
          </w:p>
          <w:p w14:paraId="68AB7F87" w14:textId="77777777" w:rsidR="006048F3" w:rsidRDefault="006048F3" w:rsidP="00DD51A0">
            <w:pPr>
              <w:pStyle w:val="ListParagraph"/>
              <w:ind w:left="0"/>
              <w:rPr>
                <w:lang w:val="fr-CA"/>
              </w:rPr>
            </w:pPr>
          </w:p>
          <w:p w14:paraId="16485ACD" w14:textId="0D918E24" w:rsidR="006048F3" w:rsidRDefault="008E0BB6" w:rsidP="00DD51A0">
            <w:pPr>
              <w:pStyle w:val="ListParagraph"/>
              <w:ind w:left="0"/>
              <w:rPr>
                <w:lang w:val="fr-CA"/>
              </w:rPr>
            </w:pPr>
            <w:r>
              <w:rPr>
                <w:lang w:val="fr-CA"/>
              </w:rPr>
              <w:t>Aucune</w:t>
            </w:r>
          </w:p>
        </w:tc>
      </w:tr>
      <w:tr w:rsidR="006048F3" w14:paraId="240A9F63" w14:textId="77777777" w:rsidTr="00DD51A0">
        <w:tc>
          <w:tcPr>
            <w:tcW w:w="420" w:type="dxa"/>
          </w:tcPr>
          <w:p w14:paraId="7D95085D" w14:textId="77777777" w:rsidR="006048F3" w:rsidRDefault="006048F3" w:rsidP="00DD51A0">
            <w:pPr>
              <w:pStyle w:val="ListParagraph"/>
              <w:ind w:left="0"/>
              <w:rPr>
                <w:lang w:val="fr-CA"/>
              </w:rPr>
            </w:pPr>
            <w:r>
              <w:rPr>
                <w:lang w:val="fr-CA"/>
              </w:rPr>
              <w:t>3.</w:t>
            </w:r>
          </w:p>
        </w:tc>
        <w:tc>
          <w:tcPr>
            <w:tcW w:w="8504" w:type="dxa"/>
            <w:gridSpan w:val="3"/>
          </w:tcPr>
          <w:p w14:paraId="596EE194" w14:textId="77777777" w:rsidR="006048F3" w:rsidRDefault="006048F3" w:rsidP="00DD51A0">
            <w:pPr>
              <w:pStyle w:val="ListParagraph"/>
              <w:ind w:left="0"/>
              <w:rPr>
                <w:lang w:val="fr-CA"/>
              </w:rPr>
            </w:pPr>
            <w:r>
              <w:rPr>
                <w:lang w:val="fr-CA"/>
              </w:rPr>
              <w:t>AUTRES DÉFICITS LIÉS À LA BILATÉRALITÉ</w:t>
            </w:r>
          </w:p>
          <w:p w14:paraId="0DD0C61B" w14:textId="77777777" w:rsidR="006048F3" w:rsidRDefault="006048F3" w:rsidP="00DD51A0">
            <w:pPr>
              <w:pStyle w:val="ListParagraph"/>
              <w:ind w:left="0"/>
              <w:rPr>
                <w:lang w:val="fr-CA"/>
              </w:rPr>
            </w:pPr>
          </w:p>
          <w:p w14:paraId="1D4CBD65" w14:textId="77777777" w:rsidR="006048F3" w:rsidRDefault="006048F3" w:rsidP="00DD51A0">
            <w:pPr>
              <w:pStyle w:val="ListParagraph"/>
              <w:ind w:left="0"/>
              <w:rPr>
                <w:lang w:val="fr-CA"/>
              </w:rPr>
            </w:pPr>
            <w:r>
              <w:rPr>
                <w:lang w:val="fr-CA"/>
              </w:rPr>
              <w:t>Ne s’applique pas</w:t>
            </w:r>
          </w:p>
        </w:tc>
      </w:tr>
    </w:tbl>
    <w:p w14:paraId="123B4923" w14:textId="77777777" w:rsidR="006048F3" w:rsidRDefault="006048F3" w:rsidP="006048F3">
      <w:pPr>
        <w:ind w:left="709"/>
        <w:rPr>
          <w:lang w:val="fr-CA"/>
        </w:rPr>
      </w:pPr>
    </w:p>
    <w:p w14:paraId="1F1EDC67" w14:textId="4754599B" w:rsidR="006048F3" w:rsidRDefault="006048F3" w:rsidP="00E90331">
      <w:pPr>
        <w:ind w:left="709"/>
        <w:rPr>
          <w:lang w:val="fr-CA"/>
        </w:rPr>
      </w:pPr>
    </w:p>
    <w:p w14:paraId="09FE773D" w14:textId="178A6516" w:rsidR="00AE7B06" w:rsidRDefault="00AE7B06" w:rsidP="00E90331">
      <w:pPr>
        <w:ind w:left="709"/>
        <w:rPr>
          <w:lang w:val="fr-CA"/>
        </w:rPr>
      </w:pPr>
    </w:p>
    <w:p w14:paraId="2F45ED28" w14:textId="317D0730" w:rsidR="00AE7B06" w:rsidRDefault="00AE7B06"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CF4A20A" wp14:editId="251E4BBF">
            <wp:simplePos x="0" y="0"/>
            <wp:positionH relativeFrom="column">
              <wp:posOffset>3481705</wp:posOffset>
            </wp:positionH>
            <wp:positionV relativeFrom="paragraph">
              <wp:posOffset>34290</wp:posOffset>
            </wp:positionV>
            <wp:extent cx="2462056" cy="606252"/>
            <wp:effectExtent l="0" t="0" r="1905" b="381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2056" cy="606252"/>
                    </a:xfrm>
                    <a:prstGeom prst="rect">
                      <a:avLst/>
                    </a:prstGeom>
                  </pic:spPr>
                </pic:pic>
              </a:graphicData>
            </a:graphic>
            <wp14:sizeRelH relativeFrom="page">
              <wp14:pctWidth>0</wp14:pctWidth>
            </wp14:sizeRelH>
            <wp14:sizeRelV relativeFrom="page">
              <wp14:pctHeight>0</wp14:pctHeight>
            </wp14:sizeRelV>
          </wp:anchor>
        </w:drawing>
      </w:r>
    </w:p>
    <w:p w14:paraId="4B34B118" w14:textId="17B90EE4" w:rsidR="00AE7B06" w:rsidRDefault="00AE7B06" w:rsidP="00E90331">
      <w:pPr>
        <w:ind w:left="709"/>
        <w:rPr>
          <w:lang w:val="fr-CA"/>
        </w:rPr>
      </w:pPr>
    </w:p>
    <w:p w14:paraId="49A6CBE6" w14:textId="1EE91A83" w:rsidR="00AE7B06" w:rsidRDefault="00AE7B06" w:rsidP="00E90331">
      <w:pPr>
        <w:ind w:left="709"/>
        <w:rPr>
          <w:lang w:val="fr-CA"/>
        </w:rPr>
      </w:pPr>
    </w:p>
    <w:p w14:paraId="0769D46B" w14:textId="77777777" w:rsidR="00AE7B06" w:rsidRDefault="00AE7B06" w:rsidP="00AE7B06">
      <w:pPr>
        <w:jc w:val="right"/>
        <w:rPr>
          <w:lang w:val="en-US"/>
        </w:rPr>
      </w:pPr>
      <w:r>
        <w:rPr>
          <w:lang w:val="en-US"/>
        </w:rPr>
        <w:t>___________________________________</w:t>
      </w:r>
    </w:p>
    <w:p w14:paraId="0206C0F3" w14:textId="77777777" w:rsidR="00AE7B06" w:rsidRDefault="00AE7B06" w:rsidP="00AE7B06">
      <w:pPr>
        <w:jc w:val="right"/>
        <w:rPr>
          <w:lang w:val="en-US"/>
        </w:rPr>
      </w:pPr>
      <w:r w:rsidRPr="00A848F7">
        <w:rPr>
          <w:lang w:val="en-US"/>
        </w:rPr>
        <w:t>Hugo Centomo, MD, PhD, FRCS ©</w:t>
      </w:r>
    </w:p>
    <w:p w14:paraId="5824E6F8" w14:textId="77777777" w:rsidR="00AE7B06" w:rsidRPr="00A848F7" w:rsidRDefault="00AE7B06" w:rsidP="00AE7B06">
      <w:pPr>
        <w:jc w:val="right"/>
        <w:rPr>
          <w:lang w:val="en-US"/>
        </w:rPr>
      </w:pPr>
      <w:proofErr w:type="spellStart"/>
      <w:r>
        <w:rPr>
          <w:lang w:val="en-US"/>
        </w:rPr>
        <w:t>Chirurgien-orthopédiste</w:t>
      </w:r>
      <w:proofErr w:type="spellEnd"/>
    </w:p>
    <w:p w14:paraId="6FAAD2E7" w14:textId="77777777" w:rsidR="00AE7B06" w:rsidRPr="00E90331" w:rsidRDefault="00AE7B06" w:rsidP="00E90331">
      <w:pPr>
        <w:ind w:left="709"/>
        <w:rPr>
          <w:lang w:val="fr-CA"/>
        </w:rPr>
      </w:pPr>
    </w:p>
    <w:sectPr w:rsidR="00AE7B06"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46F39" w14:textId="77777777" w:rsidR="00027AD5" w:rsidRDefault="00027AD5" w:rsidP="00114013">
      <w:r>
        <w:separator/>
      </w:r>
    </w:p>
  </w:endnote>
  <w:endnote w:type="continuationSeparator" w:id="0">
    <w:p w14:paraId="66C20249" w14:textId="77777777" w:rsidR="00027AD5" w:rsidRDefault="00027AD5"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D51A0" w:rsidRDefault="00DD51A0"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D51A0" w:rsidRDefault="00DD51A0"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FCB7C" w14:textId="77777777" w:rsidR="00027AD5" w:rsidRDefault="00027AD5" w:rsidP="00114013">
      <w:r>
        <w:separator/>
      </w:r>
    </w:p>
  </w:footnote>
  <w:footnote w:type="continuationSeparator" w:id="0">
    <w:p w14:paraId="389CDE36" w14:textId="77777777" w:rsidR="00027AD5" w:rsidRDefault="00027AD5"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40E3C596" w:rsidR="00DD51A0" w:rsidRPr="00445ECA" w:rsidRDefault="00DD51A0">
    <w:pPr>
      <w:pStyle w:val="Header"/>
      <w:rPr>
        <w:lang w:val="fr-CA"/>
      </w:rPr>
    </w:pPr>
    <w:r w:rsidRPr="00445ECA">
      <w:rPr>
        <w:lang w:val="fr-CA"/>
      </w:rPr>
      <w:t xml:space="preserve">Nom : </w:t>
    </w:r>
  </w:p>
  <w:p w14:paraId="5A8F2A7A" w14:textId="01CAA4FD" w:rsidR="00DD51A0" w:rsidRPr="00445ECA" w:rsidRDefault="00DD51A0">
    <w:pPr>
      <w:pStyle w:val="Header"/>
      <w:rPr>
        <w:lang w:val="fr-CA"/>
      </w:rPr>
    </w:pPr>
    <w:r w:rsidRPr="00445ECA">
      <w:rPr>
        <w:lang w:val="fr-CA"/>
      </w:rPr>
      <w:t xml:space="preserve">Dossier CNESST : </w:t>
    </w:r>
  </w:p>
  <w:p w14:paraId="6DBE78AB" w14:textId="47351119" w:rsidR="00DD51A0" w:rsidRPr="00445ECA" w:rsidRDefault="00DD51A0" w:rsidP="00445ECA">
    <w:pPr>
      <w:pStyle w:val="Header"/>
      <w:pBdr>
        <w:bottom w:val="single" w:sz="4" w:space="1" w:color="auto"/>
      </w:pBdr>
      <w:rPr>
        <w:lang w:val="fr-CA"/>
      </w:rPr>
    </w:pPr>
    <w:r w:rsidRPr="00445ECA">
      <w:rPr>
        <w:lang w:val="fr-CA"/>
      </w:rPr>
      <w:t xml:space="preserve">Date de l’évènement : </w:t>
    </w:r>
  </w:p>
  <w:p w14:paraId="366C89EA" w14:textId="77777777" w:rsidR="00DD51A0" w:rsidRPr="00445ECA" w:rsidRDefault="00DD51A0">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664E"/>
    <w:multiLevelType w:val="hybridMultilevel"/>
    <w:tmpl w:val="FFDE7B8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882929">
    <w:abstractNumId w:val="1"/>
  </w:num>
  <w:num w:numId="2" w16cid:durableId="28516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4CFC2F5-C746-401F-A6B6-B6E6F6AA0AC6}"/>
    <w:docVar w:name="dgnword-eventsink" w:val="1363955999360"/>
  </w:docVars>
  <w:rsids>
    <w:rsidRoot w:val="00114013"/>
    <w:rsid w:val="00011608"/>
    <w:rsid w:val="000221D8"/>
    <w:rsid w:val="00025228"/>
    <w:rsid w:val="00027AD5"/>
    <w:rsid w:val="00047C16"/>
    <w:rsid w:val="00055E59"/>
    <w:rsid w:val="00070E2B"/>
    <w:rsid w:val="000E0FE7"/>
    <w:rsid w:val="000E6ABF"/>
    <w:rsid w:val="00114013"/>
    <w:rsid w:val="001978B9"/>
    <w:rsid w:val="001A4A87"/>
    <w:rsid w:val="001E34A0"/>
    <w:rsid w:val="002426B8"/>
    <w:rsid w:val="00244425"/>
    <w:rsid w:val="00265D2E"/>
    <w:rsid w:val="00274649"/>
    <w:rsid w:val="00292F49"/>
    <w:rsid w:val="002B4D73"/>
    <w:rsid w:val="002B552C"/>
    <w:rsid w:val="003D1471"/>
    <w:rsid w:val="00415A4F"/>
    <w:rsid w:val="00445ECA"/>
    <w:rsid w:val="004C34FC"/>
    <w:rsid w:val="004D55AB"/>
    <w:rsid w:val="00562198"/>
    <w:rsid w:val="00563828"/>
    <w:rsid w:val="00565A1F"/>
    <w:rsid w:val="005C41EB"/>
    <w:rsid w:val="006048F3"/>
    <w:rsid w:val="00625A8F"/>
    <w:rsid w:val="00673484"/>
    <w:rsid w:val="006867D4"/>
    <w:rsid w:val="006F55E5"/>
    <w:rsid w:val="00705AAF"/>
    <w:rsid w:val="00800E62"/>
    <w:rsid w:val="00821BF2"/>
    <w:rsid w:val="00822867"/>
    <w:rsid w:val="008A0C1B"/>
    <w:rsid w:val="008E0BB6"/>
    <w:rsid w:val="008F1476"/>
    <w:rsid w:val="0090555E"/>
    <w:rsid w:val="00914F01"/>
    <w:rsid w:val="0096522C"/>
    <w:rsid w:val="009C07DF"/>
    <w:rsid w:val="00A53F5A"/>
    <w:rsid w:val="00A6251B"/>
    <w:rsid w:val="00AE7B06"/>
    <w:rsid w:val="00B61508"/>
    <w:rsid w:val="00C33AF3"/>
    <w:rsid w:val="00C6165C"/>
    <w:rsid w:val="00C84EF8"/>
    <w:rsid w:val="00CC7DD1"/>
    <w:rsid w:val="00CD3EE0"/>
    <w:rsid w:val="00CD5F07"/>
    <w:rsid w:val="00CF4060"/>
    <w:rsid w:val="00D32C12"/>
    <w:rsid w:val="00D34B05"/>
    <w:rsid w:val="00DA5E02"/>
    <w:rsid w:val="00DD51A0"/>
    <w:rsid w:val="00E74F26"/>
    <w:rsid w:val="00E90331"/>
    <w:rsid w:val="00EB006F"/>
    <w:rsid w:val="00EB1878"/>
    <w:rsid w:val="00F35F68"/>
    <w:rsid w:val="00F66850"/>
    <w:rsid w:val="00FE798D"/>
    <w:rsid w:val="00FF1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docId w15:val="{841F5FD5-AC89-4FE7-AAB4-BD4828AC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83144">
      <w:bodyDiv w:val="1"/>
      <w:marLeft w:val="0"/>
      <w:marRight w:val="0"/>
      <w:marTop w:val="0"/>
      <w:marBottom w:val="0"/>
      <w:divBdr>
        <w:top w:val="none" w:sz="0" w:space="0" w:color="auto"/>
        <w:left w:val="none" w:sz="0" w:space="0" w:color="auto"/>
        <w:bottom w:val="none" w:sz="0" w:space="0" w:color="auto"/>
        <w:right w:val="none" w:sz="0" w:space="0" w:color="auto"/>
      </w:divBdr>
    </w:div>
    <w:div w:id="1958637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4998</TotalTime>
  <Pages>12</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10</cp:revision>
  <cp:lastPrinted>2021-03-17T02:42:00Z</cp:lastPrinted>
  <dcterms:created xsi:type="dcterms:W3CDTF">2024-05-15T02:23:00Z</dcterms:created>
  <dcterms:modified xsi:type="dcterms:W3CDTF">2025-05-20T17:58:00Z</dcterms:modified>
</cp:coreProperties>
</file>