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76B61" w14:textId="77777777" w:rsidR="00080A68" w:rsidRDefault="001E0ADC">
      <w:pPr>
        <w:pStyle w:val="ab"/>
      </w:pPr>
      <w:r>
        <w:t>CS3004301</w:t>
      </w:r>
      <w:r w:rsidR="0091085B">
        <w:t xml:space="preserve">: </w:t>
      </w:r>
      <w:r w:rsidR="0091085B" w:rsidRPr="0091085B">
        <w:t>Introduction to Computer Networks</w:t>
      </w:r>
    </w:p>
    <w:p w14:paraId="4A8F6CF0" w14:textId="4B1790F1" w:rsidR="0091085B" w:rsidRPr="0091085B" w:rsidRDefault="001E0ADC" w:rsidP="0091085B">
      <w:pPr>
        <w:pStyle w:val="a9"/>
      </w:pPr>
      <w:r>
        <w:t>Fall 20</w:t>
      </w:r>
      <w:r w:rsidR="00A24868">
        <w:t>20</w:t>
      </w:r>
      <w:r>
        <w:t xml:space="preserve"> M1 M2, TR-</w:t>
      </w:r>
      <w:r w:rsidR="00A24868">
        <w:t>3</w:t>
      </w:r>
      <w:r>
        <w:t>1</w:t>
      </w:r>
      <w:r w:rsidR="00A24868">
        <w:t>2, W3, TR-212</w:t>
      </w:r>
    </w:p>
    <w:p w14:paraId="7B530109" w14:textId="77777777" w:rsidR="00080A68" w:rsidRDefault="00512DFF">
      <w:pPr>
        <w:pStyle w:val="1"/>
      </w:pPr>
      <w:r>
        <w:t>Instructor Information</w:t>
      </w:r>
    </w:p>
    <w:tbl>
      <w:tblPr>
        <w:tblStyle w:val="SyllabusTable-NoBorders"/>
        <w:tblW w:w="9720" w:type="dxa"/>
        <w:tblLook w:val="04A0" w:firstRow="1" w:lastRow="0" w:firstColumn="1" w:lastColumn="0" w:noHBand="0" w:noVBand="1"/>
        <w:tblCaption w:val="Content table"/>
      </w:tblPr>
      <w:tblGrid>
        <w:gridCol w:w="3239"/>
        <w:gridCol w:w="3241"/>
        <w:gridCol w:w="3240"/>
      </w:tblGrid>
      <w:tr w:rsidR="00080A68" w14:paraId="3DC5FB28" w14:textId="77777777" w:rsidTr="00080A68">
        <w:trPr>
          <w:cnfStyle w:val="100000000000" w:firstRow="1" w:lastRow="0" w:firstColumn="0" w:lastColumn="0" w:oddVBand="0" w:evenVBand="0" w:oddHBand="0" w:evenHBand="0" w:firstRowFirstColumn="0" w:firstRowLastColumn="0" w:lastRowFirstColumn="0" w:lastRowLastColumn="0"/>
        </w:trPr>
        <w:tc>
          <w:tcPr>
            <w:tcW w:w="3241" w:type="dxa"/>
          </w:tcPr>
          <w:p w14:paraId="3A5BABE8" w14:textId="77777777" w:rsidR="00080A68" w:rsidRDefault="00512DFF">
            <w:r>
              <w:t>Instructor</w:t>
            </w:r>
          </w:p>
        </w:tc>
        <w:tc>
          <w:tcPr>
            <w:tcW w:w="3241" w:type="dxa"/>
          </w:tcPr>
          <w:p w14:paraId="69DEC403" w14:textId="77777777" w:rsidR="00080A68" w:rsidRDefault="00512DFF">
            <w:r>
              <w:t>Email</w:t>
            </w:r>
          </w:p>
        </w:tc>
        <w:tc>
          <w:tcPr>
            <w:tcW w:w="3242" w:type="dxa"/>
          </w:tcPr>
          <w:p w14:paraId="2212940A" w14:textId="77777777" w:rsidR="00080A68" w:rsidRDefault="00512DFF" w:rsidP="0091085B">
            <w:r>
              <w:t>Office Location</w:t>
            </w:r>
          </w:p>
        </w:tc>
      </w:tr>
      <w:tr w:rsidR="00080A68" w14:paraId="2CCF9E5B" w14:textId="77777777" w:rsidTr="00080A68">
        <w:tc>
          <w:tcPr>
            <w:tcW w:w="3241" w:type="dxa"/>
          </w:tcPr>
          <w:p w14:paraId="6F40F7DC" w14:textId="77777777" w:rsidR="00080A68" w:rsidRDefault="0091085B">
            <w:r>
              <w:t>Shan-Hsiang Shen</w:t>
            </w:r>
          </w:p>
        </w:tc>
        <w:tc>
          <w:tcPr>
            <w:tcW w:w="3241" w:type="dxa"/>
          </w:tcPr>
          <w:p w14:paraId="2A7193F5" w14:textId="77777777" w:rsidR="00080A68" w:rsidRDefault="0091085B">
            <w:r>
              <w:t>sshen@csie.ntust.edu.tw</w:t>
            </w:r>
          </w:p>
        </w:tc>
        <w:tc>
          <w:tcPr>
            <w:tcW w:w="3242" w:type="dxa"/>
          </w:tcPr>
          <w:p w14:paraId="6245DA2B" w14:textId="77777777" w:rsidR="00080A68" w:rsidRDefault="0091085B">
            <w:r>
              <w:t>RB-503</w:t>
            </w:r>
          </w:p>
        </w:tc>
      </w:tr>
      <w:tr w:rsidR="0091085B" w14:paraId="08C58907" w14:textId="77777777" w:rsidTr="00080A68">
        <w:tc>
          <w:tcPr>
            <w:tcW w:w="3241" w:type="dxa"/>
          </w:tcPr>
          <w:p w14:paraId="33FAD0C4" w14:textId="77777777" w:rsidR="0091085B" w:rsidRDefault="0091085B"/>
        </w:tc>
        <w:tc>
          <w:tcPr>
            <w:tcW w:w="3241" w:type="dxa"/>
          </w:tcPr>
          <w:p w14:paraId="3827C286" w14:textId="77777777" w:rsidR="0091085B" w:rsidRDefault="0091085B"/>
        </w:tc>
        <w:tc>
          <w:tcPr>
            <w:tcW w:w="3242" w:type="dxa"/>
          </w:tcPr>
          <w:p w14:paraId="685E67EB" w14:textId="77777777" w:rsidR="0091085B" w:rsidRDefault="0091085B"/>
        </w:tc>
      </w:tr>
      <w:tr w:rsidR="0091085B" w14:paraId="5DB84CE1" w14:textId="77777777" w:rsidTr="00080A68">
        <w:tc>
          <w:tcPr>
            <w:tcW w:w="3241" w:type="dxa"/>
          </w:tcPr>
          <w:p w14:paraId="1D267F2D" w14:textId="77777777" w:rsidR="0091085B" w:rsidRPr="0091085B" w:rsidRDefault="0091085B" w:rsidP="0091085B">
            <w:pPr>
              <w:spacing w:after="80"/>
              <w:rPr>
                <w:b/>
              </w:rPr>
            </w:pPr>
            <w:r w:rsidRPr="0091085B">
              <w:rPr>
                <w:b/>
                <w:color w:val="D6615C" w:themeColor="accent1"/>
              </w:rPr>
              <w:t>Teaching Assistants</w:t>
            </w:r>
          </w:p>
        </w:tc>
        <w:tc>
          <w:tcPr>
            <w:tcW w:w="3241" w:type="dxa"/>
          </w:tcPr>
          <w:p w14:paraId="68E9AC93" w14:textId="77777777" w:rsidR="0091085B" w:rsidRPr="0091085B" w:rsidRDefault="0091085B">
            <w:pPr>
              <w:rPr>
                <w:b/>
                <w:lang w:eastAsia="zh-TW"/>
              </w:rPr>
            </w:pPr>
            <w:r w:rsidRPr="0091085B">
              <w:rPr>
                <w:rFonts w:hint="eastAsia"/>
                <w:b/>
                <w:color w:val="D6615C" w:themeColor="accent1"/>
                <w:lang w:eastAsia="zh-TW"/>
              </w:rPr>
              <w:t>Email</w:t>
            </w:r>
          </w:p>
        </w:tc>
        <w:tc>
          <w:tcPr>
            <w:tcW w:w="3242" w:type="dxa"/>
          </w:tcPr>
          <w:p w14:paraId="678E6B53" w14:textId="77777777" w:rsidR="0091085B" w:rsidRPr="0091085B" w:rsidRDefault="0091085B">
            <w:pPr>
              <w:rPr>
                <w:b/>
                <w:lang w:eastAsia="zh-TW"/>
              </w:rPr>
            </w:pPr>
            <w:r w:rsidRPr="0091085B">
              <w:rPr>
                <w:rFonts w:hint="eastAsia"/>
                <w:b/>
                <w:color w:val="D6615C" w:themeColor="accent1"/>
                <w:lang w:eastAsia="zh-TW"/>
              </w:rPr>
              <w:t>Office Location</w:t>
            </w:r>
          </w:p>
        </w:tc>
      </w:tr>
      <w:tr w:rsidR="0091085B" w14:paraId="11DF08D2" w14:textId="77777777" w:rsidTr="00080A68">
        <w:tc>
          <w:tcPr>
            <w:tcW w:w="3241" w:type="dxa"/>
          </w:tcPr>
          <w:p w14:paraId="026A4C01" w14:textId="521C649A" w:rsidR="0091085B" w:rsidRPr="0001322E" w:rsidRDefault="00A24868" w:rsidP="0091085B">
            <w:pPr>
              <w:spacing w:after="80"/>
              <w:rPr>
                <w:rFonts w:ascii="標楷體" w:eastAsia="標楷體" w:hAnsi="標楷體"/>
                <w:color w:val="000000" w:themeColor="text1"/>
                <w:lang w:eastAsia="zh-TW"/>
              </w:rPr>
            </w:pPr>
            <w:proofErr w:type="gramStart"/>
            <w:r w:rsidRPr="00A24868">
              <w:rPr>
                <w:rFonts w:ascii="標楷體" w:eastAsia="標楷體" w:hAnsi="標楷體" w:hint="eastAsia"/>
                <w:color w:val="000000" w:themeColor="text1"/>
                <w:lang w:eastAsia="zh-TW"/>
              </w:rPr>
              <w:t>王韋翔</w:t>
            </w:r>
            <w:proofErr w:type="gramEnd"/>
          </w:p>
        </w:tc>
        <w:tc>
          <w:tcPr>
            <w:tcW w:w="3241" w:type="dxa"/>
          </w:tcPr>
          <w:p w14:paraId="42F263EE" w14:textId="327066BF" w:rsidR="0091085B" w:rsidRPr="001E0ADC" w:rsidRDefault="00A24868">
            <w:r w:rsidRPr="00A24868">
              <w:t>B10532037@mail.ntust.edu.tw</w:t>
            </w:r>
          </w:p>
        </w:tc>
        <w:tc>
          <w:tcPr>
            <w:tcW w:w="3242" w:type="dxa"/>
          </w:tcPr>
          <w:p w14:paraId="67F089B0" w14:textId="0374A50F" w:rsidR="0091085B" w:rsidRPr="0091085B" w:rsidRDefault="00A24868">
            <w:pPr>
              <w:rPr>
                <w:b/>
                <w:color w:val="D6615C" w:themeColor="accent1"/>
                <w:lang w:eastAsia="zh-TW"/>
              </w:rPr>
            </w:pPr>
            <w:r w:rsidRPr="00A24868">
              <w:rPr>
                <w:rFonts w:hint="eastAsia"/>
              </w:rPr>
              <w:t>R</w:t>
            </w:r>
            <w:r w:rsidRPr="00A24868">
              <w:t>B-307-1</w:t>
            </w:r>
          </w:p>
        </w:tc>
      </w:tr>
      <w:tr w:rsidR="0001322E" w14:paraId="4C751B9C" w14:textId="77777777" w:rsidTr="00080A68">
        <w:tc>
          <w:tcPr>
            <w:tcW w:w="3241" w:type="dxa"/>
          </w:tcPr>
          <w:p w14:paraId="346218A3" w14:textId="77777777" w:rsidR="0001322E" w:rsidRPr="0001322E" w:rsidRDefault="0001322E" w:rsidP="001E0ADC">
            <w:pPr>
              <w:spacing w:after="80"/>
              <w:rPr>
                <w:rFonts w:ascii="標楷體" w:eastAsia="標楷體" w:hAnsi="標楷體"/>
                <w:color w:val="000000" w:themeColor="text1"/>
                <w:lang w:eastAsia="zh-HK"/>
              </w:rPr>
            </w:pPr>
          </w:p>
        </w:tc>
        <w:tc>
          <w:tcPr>
            <w:tcW w:w="3241" w:type="dxa"/>
          </w:tcPr>
          <w:p w14:paraId="3257EF78" w14:textId="77777777" w:rsidR="0001322E" w:rsidRPr="001E0ADC" w:rsidRDefault="0001322E">
            <w:pPr>
              <w:rPr>
                <w:rFonts w:cs="Arial"/>
                <w:color w:val="000000" w:themeColor="text1"/>
                <w:sz w:val="18"/>
                <w:szCs w:val="18"/>
                <w:shd w:val="clear" w:color="auto" w:fill="FFFFFF"/>
              </w:rPr>
            </w:pPr>
          </w:p>
        </w:tc>
        <w:tc>
          <w:tcPr>
            <w:tcW w:w="3242" w:type="dxa"/>
          </w:tcPr>
          <w:p w14:paraId="728AA8A8" w14:textId="77777777" w:rsidR="0001322E" w:rsidRDefault="0001322E"/>
        </w:tc>
      </w:tr>
      <w:tr w:rsidR="0001322E" w14:paraId="425C80C3" w14:textId="77777777" w:rsidTr="00080A68">
        <w:tc>
          <w:tcPr>
            <w:tcW w:w="3241" w:type="dxa"/>
          </w:tcPr>
          <w:p w14:paraId="43B0FCC6" w14:textId="77777777" w:rsidR="0001322E" w:rsidRDefault="0001322E" w:rsidP="0091085B">
            <w:pPr>
              <w:spacing w:after="80"/>
              <w:rPr>
                <w:rFonts w:ascii="標楷體" w:eastAsia="標楷體" w:hAnsi="標楷體"/>
                <w:color w:val="000000" w:themeColor="text1"/>
                <w:lang w:eastAsia="zh-HK"/>
              </w:rPr>
            </w:pPr>
          </w:p>
        </w:tc>
        <w:tc>
          <w:tcPr>
            <w:tcW w:w="3241" w:type="dxa"/>
          </w:tcPr>
          <w:p w14:paraId="77DE0E3E" w14:textId="77777777" w:rsidR="0001322E" w:rsidRPr="001E0ADC" w:rsidRDefault="0001322E">
            <w:pPr>
              <w:rPr>
                <w:rFonts w:cs="Arial"/>
                <w:color w:val="000000" w:themeColor="text1"/>
                <w:sz w:val="18"/>
                <w:szCs w:val="18"/>
                <w:shd w:val="clear" w:color="auto" w:fill="FFFFFF"/>
              </w:rPr>
            </w:pPr>
          </w:p>
        </w:tc>
        <w:tc>
          <w:tcPr>
            <w:tcW w:w="3242" w:type="dxa"/>
          </w:tcPr>
          <w:p w14:paraId="1CD56A52" w14:textId="77777777" w:rsidR="0001322E" w:rsidRDefault="0001322E"/>
        </w:tc>
      </w:tr>
    </w:tbl>
    <w:p w14:paraId="71C4A2C9" w14:textId="77777777" w:rsidR="00080A68" w:rsidRDefault="00512DFF">
      <w:pPr>
        <w:pStyle w:val="1"/>
      </w:pPr>
      <w:r>
        <w:t>General Information</w:t>
      </w:r>
    </w:p>
    <w:p w14:paraId="1FA5F314" w14:textId="77777777" w:rsidR="00080A68" w:rsidRDefault="00512DFF">
      <w:pPr>
        <w:pStyle w:val="2"/>
      </w:pPr>
      <w:r>
        <w:t>Description</w:t>
      </w:r>
    </w:p>
    <w:p w14:paraId="3C6B1C0F" w14:textId="77777777" w:rsidR="00080A68" w:rsidRDefault="0001322E">
      <w:pPr>
        <w:rPr>
          <w:lang w:eastAsia="zh-TW"/>
        </w:rPr>
      </w:pPr>
      <w:r>
        <w:rPr>
          <w:rFonts w:hint="eastAsia"/>
          <w:lang w:eastAsia="zh-TW"/>
        </w:rPr>
        <w:t xml:space="preserve">Network applications, TCP/IP, </w:t>
      </w:r>
      <w:r>
        <w:rPr>
          <w:lang w:eastAsia="zh-TW"/>
        </w:rPr>
        <w:t xml:space="preserve">routing protocols, L2 switching, inter-domain routing, mobile and wireless networks, </w:t>
      </w:r>
      <w:r>
        <w:rPr>
          <w:rFonts w:hint="eastAsia"/>
          <w:lang w:eastAsia="zh-TW"/>
        </w:rPr>
        <w:t>software-defined networking</w:t>
      </w:r>
    </w:p>
    <w:p w14:paraId="74204476" w14:textId="77777777" w:rsidR="0001322E" w:rsidRPr="0001322E" w:rsidRDefault="0001322E" w:rsidP="0001322E">
      <w:pPr>
        <w:pStyle w:val="2"/>
      </w:pPr>
      <w:r>
        <w:t>Textbook</w:t>
      </w:r>
    </w:p>
    <w:p w14:paraId="14EF5AFB" w14:textId="77777777" w:rsidR="006A620E" w:rsidRDefault="0001322E">
      <w:r>
        <w:t>Computer Networking: A Top-Down Approach, seven</w:t>
      </w:r>
      <w:r w:rsidR="008532B0">
        <w:t>th</w:t>
      </w:r>
      <w:r>
        <w:t xml:space="preserve"> edition, Kurose Ross</w:t>
      </w:r>
    </w:p>
    <w:p w14:paraId="3D820941" w14:textId="77777777" w:rsidR="006A620E" w:rsidRDefault="006A620E" w:rsidP="006A620E">
      <w:pPr>
        <w:pStyle w:val="2"/>
        <w:rPr>
          <w:lang w:eastAsia="zh-TW"/>
        </w:rPr>
      </w:pPr>
      <w:r>
        <w:rPr>
          <w:rFonts w:hint="eastAsia"/>
          <w:lang w:eastAsia="zh-TW"/>
        </w:rPr>
        <w:t>G</w:t>
      </w:r>
      <w:r>
        <w:rPr>
          <w:lang w:eastAsia="zh-TW"/>
        </w:rPr>
        <w:t>rading</w:t>
      </w:r>
    </w:p>
    <w:tbl>
      <w:tblPr>
        <w:tblStyle w:val="41"/>
        <w:tblW w:w="0" w:type="auto"/>
        <w:tblLook w:val="04A0" w:firstRow="1" w:lastRow="0" w:firstColumn="1" w:lastColumn="0" w:noHBand="0" w:noVBand="1"/>
      </w:tblPr>
      <w:tblGrid>
        <w:gridCol w:w="3244"/>
        <w:gridCol w:w="867"/>
        <w:gridCol w:w="5623"/>
      </w:tblGrid>
      <w:tr w:rsidR="006A620E" w14:paraId="6F748224" w14:textId="77777777" w:rsidTr="006659CA">
        <w:trPr>
          <w:cnfStyle w:val="100000000000" w:firstRow="1" w:lastRow="0" w:firstColumn="0" w:lastColumn="0" w:oddVBand="0" w:evenVBand="0" w:oddHBand="0"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3244" w:type="dxa"/>
          </w:tcPr>
          <w:p w14:paraId="40A9D3B0" w14:textId="77777777" w:rsidR="006A620E" w:rsidRPr="006659CA" w:rsidRDefault="006A620E" w:rsidP="006A620E">
            <w:pPr>
              <w:rPr>
                <w:b w:val="0"/>
                <w:color w:val="000000" w:themeColor="text1"/>
                <w:lang w:eastAsia="zh-TW"/>
              </w:rPr>
            </w:pPr>
            <w:r w:rsidRPr="006659CA">
              <w:rPr>
                <w:rFonts w:hint="eastAsia"/>
                <w:b w:val="0"/>
                <w:color w:val="000000" w:themeColor="text1"/>
                <w:lang w:eastAsia="zh-TW"/>
              </w:rPr>
              <w:t>Homework Assignments</w:t>
            </w:r>
          </w:p>
        </w:tc>
        <w:tc>
          <w:tcPr>
            <w:tcW w:w="867" w:type="dxa"/>
          </w:tcPr>
          <w:p w14:paraId="4E2ACEF1" w14:textId="77777777" w:rsidR="006A620E" w:rsidRPr="006659CA" w:rsidRDefault="006A620E" w:rsidP="006A620E">
            <w:pPr>
              <w:cnfStyle w:val="100000000000" w:firstRow="1" w:lastRow="0" w:firstColumn="0" w:lastColumn="0" w:oddVBand="0" w:evenVBand="0" w:oddHBand="0" w:evenHBand="0" w:firstRowFirstColumn="0" w:firstRowLastColumn="0" w:lastRowFirstColumn="0" w:lastRowLastColumn="0"/>
              <w:rPr>
                <w:b w:val="0"/>
                <w:color w:val="000000" w:themeColor="text1"/>
                <w:lang w:eastAsia="zh-TW"/>
              </w:rPr>
            </w:pPr>
            <w:r w:rsidRPr="006659CA">
              <w:rPr>
                <w:rFonts w:hint="eastAsia"/>
                <w:b w:val="0"/>
                <w:color w:val="000000" w:themeColor="text1"/>
                <w:lang w:eastAsia="zh-TW"/>
              </w:rPr>
              <w:t>30%</w:t>
            </w:r>
          </w:p>
        </w:tc>
        <w:tc>
          <w:tcPr>
            <w:tcW w:w="5623" w:type="dxa"/>
          </w:tcPr>
          <w:p w14:paraId="5B51E2BE" w14:textId="77777777" w:rsidR="006A620E" w:rsidRPr="006659CA" w:rsidRDefault="006A620E" w:rsidP="006A620E">
            <w:pPr>
              <w:cnfStyle w:val="100000000000" w:firstRow="1" w:lastRow="0" w:firstColumn="0" w:lastColumn="0" w:oddVBand="0" w:evenVBand="0" w:oddHBand="0" w:evenHBand="0" w:firstRowFirstColumn="0" w:firstRowLastColumn="0" w:lastRowFirstColumn="0" w:lastRowLastColumn="0"/>
              <w:rPr>
                <w:b w:val="0"/>
                <w:color w:val="000000" w:themeColor="text1"/>
                <w:lang w:eastAsia="zh-TW"/>
              </w:rPr>
            </w:pPr>
            <w:r w:rsidRPr="006659CA">
              <w:rPr>
                <w:b w:val="0"/>
                <w:color w:val="000000" w:themeColor="text1"/>
                <w:lang w:eastAsia="zh-TW"/>
              </w:rPr>
              <w:t>50% credit for late</w:t>
            </w:r>
          </w:p>
        </w:tc>
      </w:tr>
      <w:tr w:rsidR="00463910" w:rsidRPr="00463910" w14:paraId="6F49DAB2" w14:textId="77777777" w:rsidTr="00665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4" w:type="dxa"/>
          </w:tcPr>
          <w:p w14:paraId="63B1873A" w14:textId="77777777" w:rsidR="006A620E" w:rsidRPr="00463910" w:rsidRDefault="006A620E" w:rsidP="006A620E">
            <w:pPr>
              <w:rPr>
                <w:color w:val="000000" w:themeColor="text1"/>
                <w:lang w:eastAsia="zh-TW"/>
              </w:rPr>
            </w:pPr>
            <w:r w:rsidRPr="00463910">
              <w:rPr>
                <w:rFonts w:hint="eastAsia"/>
                <w:color w:val="000000" w:themeColor="text1"/>
                <w:lang w:eastAsia="zh-TW"/>
              </w:rPr>
              <w:t>Participation</w:t>
            </w:r>
          </w:p>
        </w:tc>
        <w:tc>
          <w:tcPr>
            <w:tcW w:w="867" w:type="dxa"/>
          </w:tcPr>
          <w:p w14:paraId="2C9DA87E" w14:textId="77777777" w:rsidR="006A620E" w:rsidRPr="00463910" w:rsidRDefault="006A620E" w:rsidP="006A620E">
            <w:pPr>
              <w:cnfStyle w:val="000000100000" w:firstRow="0" w:lastRow="0" w:firstColumn="0" w:lastColumn="0" w:oddVBand="0" w:evenVBand="0" w:oddHBand="1" w:evenHBand="0" w:firstRowFirstColumn="0" w:firstRowLastColumn="0" w:lastRowFirstColumn="0" w:lastRowLastColumn="0"/>
              <w:rPr>
                <w:color w:val="000000" w:themeColor="text1"/>
                <w:lang w:eastAsia="zh-TW"/>
              </w:rPr>
            </w:pPr>
            <w:r w:rsidRPr="00463910">
              <w:rPr>
                <w:rFonts w:hint="eastAsia"/>
                <w:color w:val="000000" w:themeColor="text1"/>
                <w:lang w:eastAsia="zh-TW"/>
              </w:rPr>
              <w:t>10%</w:t>
            </w:r>
          </w:p>
        </w:tc>
        <w:tc>
          <w:tcPr>
            <w:tcW w:w="5623" w:type="dxa"/>
          </w:tcPr>
          <w:p w14:paraId="3755BD3F" w14:textId="77777777" w:rsidR="006A620E" w:rsidRPr="00463910" w:rsidRDefault="006A620E" w:rsidP="006A620E">
            <w:pPr>
              <w:cnfStyle w:val="000000100000" w:firstRow="0" w:lastRow="0" w:firstColumn="0" w:lastColumn="0" w:oddVBand="0" w:evenVBand="0" w:oddHBand="1" w:evenHBand="0" w:firstRowFirstColumn="0" w:firstRowLastColumn="0" w:lastRowFirstColumn="0" w:lastRowLastColumn="0"/>
              <w:rPr>
                <w:color w:val="000000" w:themeColor="text1"/>
                <w:lang w:eastAsia="zh-TW"/>
              </w:rPr>
            </w:pPr>
          </w:p>
        </w:tc>
      </w:tr>
      <w:tr w:rsidR="00463910" w:rsidRPr="00463910" w14:paraId="5B2E022D" w14:textId="77777777" w:rsidTr="006659CA">
        <w:tc>
          <w:tcPr>
            <w:cnfStyle w:val="001000000000" w:firstRow="0" w:lastRow="0" w:firstColumn="1" w:lastColumn="0" w:oddVBand="0" w:evenVBand="0" w:oddHBand="0" w:evenHBand="0" w:firstRowFirstColumn="0" w:firstRowLastColumn="0" w:lastRowFirstColumn="0" w:lastRowLastColumn="0"/>
            <w:tcW w:w="3244" w:type="dxa"/>
          </w:tcPr>
          <w:p w14:paraId="7F57E36F" w14:textId="77777777" w:rsidR="006A620E" w:rsidRPr="00463910" w:rsidRDefault="006659CA" w:rsidP="006A620E">
            <w:pPr>
              <w:rPr>
                <w:color w:val="000000" w:themeColor="text1"/>
                <w:lang w:eastAsia="zh-TW"/>
              </w:rPr>
            </w:pPr>
            <w:r w:rsidRPr="00463910">
              <w:rPr>
                <w:rFonts w:hint="eastAsia"/>
                <w:color w:val="000000" w:themeColor="text1"/>
                <w:lang w:eastAsia="zh-TW"/>
              </w:rPr>
              <w:t>Midterm Exam</w:t>
            </w:r>
          </w:p>
        </w:tc>
        <w:tc>
          <w:tcPr>
            <w:tcW w:w="867" w:type="dxa"/>
          </w:tcPr>
          <w:p w14:paraId="69BD146E" w14:textId="77777777" w:rsidR="006A620E" w:rsidRPr="00463910" w:rsidRDefault="006659CA" w:rsidP="006A620E">
            <w:pPr>
              <w:cnfStyle w:val="000000000000" w:firstRow="0" w:lastRow="0" w:firstColumn="0" w:lastColumn="0" w:oddVBand="0" w:evenVBand="0" w:oddHBand="0" w:evenHBand="0" w:firstRowFirstColumn="0" w:firstRowLastColumn="0" w:lastRowFirstColumn="0" w:lastRowLastColumn="0"/>
              <w:rPr>
                <w:color w:val="000000" w:themeColor="text1"/>
                <w:lang w:eastAsia="zh-TW"/>
              </w:rPr>
            </w:pPr>
            <w:r w:rsidRPr="00463910">
              <w:rPr>
                <w:rFonts w:hint="eastAsia"/>
                <w:color w:val="000000" w:themeColor="text1"/>
                <w:lang w:eastAsia="zh-TW"/>
              </w:rPr>
              <w:t>30%</w:t>
            </w:r>
          </w:p>
        </w:tc>
        <w:tc>
          <w:tcPr>
            <w:tcW w:w="5623" w:type="dxa"/>
          </w:tcPr>
          <w:p w14:paraId="15C5AA96" w14:textId="77777777" w:rsidR="006A620E" w:rsidRPr="00463910" w:rsidRDefault="006A620E" w:rsidP="006A620E">
            <w:pPr>
              <w:cnfStyle w:val="000000000000" w:firstRow="0" w:lastRow="0" w:firstColumn="0" w:lastColumn="0" w:oddVBand="0" w:evenVBand="0" w:oddHBand="0" w:evenHBand="0" w:firstRowFirstColumn="0" w:firstRowLastColumn="0" w:lastRowFirstColumn="0" w:lastRowLastColumn="0"/>
              <w:rPr>
                <w:color w:val="000000" w:themeColor="text1"/>
                <w:lang w:eastAsia="zh-TW"/>
              </w:rPr>
            </w:pPr>
          </w:p>
        </w:tc>
      </w:tr>
      <w:tr w:rsidR="00463910" w:rsidRPr="00463910" w14:paraId="120E6ED6" w14:textId="77777777" w:rsidTr="00665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4" w:type="dxa"/>
          </w:tcPr>
          <w:p w14:paraId="0F164F58" w14:textId="77777777" w:rsidR="006659CA" w:rsidRPr="00463910" w:rsidRDefault="006659CA" w:rsidP="006A620E">
            <w:pPr>
              <w:rPr>
                <w:color w:val="000000" w:themeColor="text1"/>
                <w:lang w:eastAsia="zh-TW"/>
              </w:rPr>
            </w:pPr>
            <w:r w:rsidRPr="00463910">
              <w:rPr>
                <w:rFonts w:hint="eastAsia"/>
                <w:color w:val="000000" w:themeColor="text1"/>
                <w:lang w:eastAsia="zh-TW"/>
              </w:rPr>
              <w:t>Fi</w:t>
            </w:r>
            <w:r w:rsidRPr="00463910">
              <w:rPr>
                <w:color w:val="000000" w:themeColor="text1"/>
                <w:lang w:eastAsia="zh-TW"/>
              </w:rPr>
              <w:t>nal Exam</w:t>
            </w:r>
          </w:p>
        </w:tc>
        <w:tc>
          <w:tcPr>
            <w:tcW w:w="867" w:type="dxa"/>
          </w:tcPr>
          <w:p w14:paraId="65EE9206" w14:textId="77777777" w:rsidR="006659CA" w:rsidRPr="00463910" w:rsidRDefault="006659CA" w:rsidP="006A620E">
            <w:pPr>
              <w:cnfStyle w:val="000000100000" w:firstRow="0" w:lastRow="0" w:firstColumn="0" w:lastColumn="0" w:oddVBand="0" w:evenVBand="0" w:oddHBand="1" w:evenHBand="0" w:firstRowFirstColumn="0" w:firstRowLastColumn="0" w:lastRowFirstColumn="0" w:lastRowLastColumn="0"/>
              <w:rPr>
                <w:color w:val="000000" w:themeColor="text1"/>
                <w:lang w:eastAsia="zh-TW"/>
              </w:rPr>
            </w:pPr>
            <w:r w:rsidRPr="00463910">
              <w:rPr>
                <w:rFonts w:hint="eastAsia"/>
                <w:color w:val="000000" w:themeColor="text1"/>
                <w:lang w:eastAsia="zh-TW"/>
              </w:rPr>
              <w:t>30%</w:t>
            </w:r>
          </w:p>
        </w:tc>
        <w:tc>
          <w:tcPr>
            <w:tcW w:w="5623" w:type="dxa"/>
          </w:tcPr>
          <w:p w14:paraId="0C64CCB8" w14:textId="77777777" w:rsidR="006659CA" w:rsidRPr="00463910" w:rsidRDefault="006659CA" w:rsidP="006A620E">
            <w:pPr>
              <w:cnfStyle w:val="000000100000" w:firstRow="0" w:lastRow="0" w:firstColumn="0" w:lastColumn="0" w:oddVBand="0" w:evenVBand="0" w:oddHBand="1" w:evenHBand="0" w:firstRowFirstColumn="0" w:firstRowLastColumn="0" w:lastRowFirstColumn="0" w:lastRowLastColumn="0"/>
              <w:rPr>
                <w:color w:val="000000" w:themeColor="text1"/>
                <w:lang w:eastAsia="zh-TW"/>
              </w:rPr>
            </w:pPr>
          </w:p>
        </w:tc>
      </w:tr>
    </w:tbl>
    <w:p w14:paraId="4EBEBFDD" w14:textId="77777777" w:rsidR="006A620E" w:rsidRPr="00463910" w:rsidRDefault="006A620E" w:rsidP="006A620E">
      <w:pPr>
        <w:rPr>
          <w:color w:val="000000" w:themeColor="text1"/>
          <w:lang w:eastAsia="zh-TW"/>
        </w:rPr>
      </w:pPr>
    </w:p>
    <w:p w14:paraId="06D35D00" w14:textId="77777777" w:rsidR="00080A68" w:rsidRDefault="006659CA">
      <w:pPr>
        <w:pStyle w:val="1"/>
        <w:rPr>
          <w:lang w:eastAsia="zh-TW"/>
        </w:rPr>
      </w:pPr>
      <w:r>
        <w:rPr>
          <w:rFonts w:hint="eastAsia"/>
          <w:lang w:eastAsia="zh-TW"/>
        </w:rPr>
        <w:t>Po</w:t>
      </w:r>
      <w:r>
        <w:rPr>
          <w:lang w:eastAsia="zh-TW"/>
        </w:rPr>
        <w:t>licies</w:t>
      </w:r>
    </w:p>
    <w:p w14:paraId="75A38910" w14:textId="77777777" w:rsidR="00080A68" w:rsidRDefault="006659CA" w:rsidP="006659CA">
      <w:pPr>
        <w:pStyle w:val="2"/>
      </w:pPr>
      <w:r>
        <w:t>Academic Dishonesty and Policies on Cheating</w:t>
      </w:r>
    </w:p>
    <w:p w14:paraId="1DCE1045" w14:textId="77777777" w:rsidR="00463910" w:rsidRDefault="00463910" w:rsidP="00B174B7">
      <w:pPr>
        <w:pStyle w:val="a"/>
      </w:pPr>
      <w:r>
        <w:t>In order to prevent cheating, we ask you to keep your eyes on your sheet during exams. You cannot chat with any other students. Any electronic devices (e.g., calculators, cell phones, tablets, laptops) are strictly forbidden unless further notice.</w:t>
      </w:r>
    </w:p>
    <w:p w14:paraId="0552D873" w14:textId="77777777" w:rsidR="00080A68" w:rsidRDefault="00B174B7" w:rsidP="00463910">
      <w:pPr>
        <w:pStyle w:val="a"/>
      </w:pPr>
      <w:r>
        <w:t>Programming assignments should be done by yourself. We will use a tool to automatically detect assignment cheating.</w:t>
      </w:r>
    </w:p>
    <w:p w14:paraId="56465BCA" w14:textId="77777777" w:rsidR="00B174B7" w:rsidRDefault="00B174B7" w:rsidP="00463910">
      <w:pPr>
        <w:pStyle w:val="a"/>
      </w:pPr>
      <w:r>
        <w:t>Any cheating will be reported to the chairman of CSIE department as well as university. (Expulsion from the university is possible.)</w:t>
      </w:r>
    </w:p>
    <w:sectPr w:rsidR="00B174B7">
      <w:footerReference w:type="default" r:id="rId8"/>
      <w:pgSz w:w="12240" w:h="15840"/>
      <w:pgMar w:top="1152" w:right="1253" w:bottom="2160" w:left="1253"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CB4170" w14:textId="77777777" w:rsidR="006E3CEB" w:rsidRDefault="006E3CEB">
      <w:pPr>
        <w:spacing w:after="0"/>
      </w:pPr>
      <w:r>
        <w:separator/>
      </w:r>
    </w:p>
  </w:endnote>
  <w:endnote w:type="continuationSeparator" w:id="0">
    <w:p w14:paraId="7F94D7EA" w14:textId="77777777" w:rsidR="006E3CEB" w:rsidRDefault="006E3C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標楷體">
    <w:altName w:val="微軟正黑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a7"/>
      <w:tblW w:w="9734" w:type="dxa"/>
      <w:tblBorders>
        <w:top w:val="single" w:sz="4" w:space="0" w:color="D6615C" w:themeColor="accent1"/>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Footer layout table"/>
    </w:tblPr>
    <w:tblGrid>
      <w:gridCol w:w="9734"/>
    </w:tblGrid>
    <w:tr w:rsidR="00080A68" w14:paraId="6682E5B6" w14:textId="77777777" w:rsidTr="00080A68">
      <w:trPr>
        <w:cnfStyle w:val="100000000000" w:firstRow="1" w:lastRow="0" w:firstColumn="0" w:lastColumn="0" w:oddVBand="0" w:evenVBand="0" w:oddHBand="0" w:evenHBand="0" w:firstRowFirstColumn="0" w:firstRowLastColumn="0" w:lastRowFirstColumn="0" w:lastRowLastColumn="0"/>
      </w:trPr>
      <w:tc>
        <w:tcPr>
          <w:tcW w:w="9734" w:type="dxa"/>
          <w:tcBorders>
            <w:bottom w:val="none" w:sz="0" w:space="0" w:color="auto"/>
          </w:tcBorders>
        </w:tcPr>
        <w:p w14:paraId="4F616595" w14:textId="77777777" w:rsidR="00080A68" w:rsidRDefault="00512DFF">
          <w:pPr>
            <w:pStyle w:val="a4"/>
            <w:rPr>
              <w:noProof/>
            </w:rPr>
          </w:pPr>
          <w:r>
            <w:t xml:space="preserve">Page </w:t>
          </w:r>
          <w:r>
            <w:fldChar w:fldCharType="begin"/>
          </w:r>
          <w:r>
            <w:instrText xml:space="preserve"> PAGE   \* MERGEFORMAT </w:instrText>
          </w:r>
          <w:r>
            <w:fldChar w:fldCharType="separate"/>
          </w:r>
          <w:r w:rsidR="008E1F74">
            <w:rPr>
              <w:noProof/>
            </w:rPr>
            <w:t>1</w:t>
          </w:r>
          <w:r>
            <w:rPr>
              <w:noProof/>
            </w:rPr>
            <w:fldChar w:fldCharType="end"/>
          </w:r>
        </w:p>
      </w:tc>
    </w:tr>
  </w:tbl>
  <w:p w14:paraId="46B35620" w14:textId="77777777" w:rsidR="001E0ADC" w:rsidRDefault="00D53EF1">
    <w:pPr>
      <w:pStyle w:val="af"/>
    </w:pPr>
    <w:r>
      <w:t>CS3004301</w:t>
    </w:r>
    <w:r w:rsidR="001E0ADC">
      <w:t xml:space="preserve"> Syllabus, Fall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042730" w14:textId="77777777" w:rsidR="006E3CEB" w:rsidRDefault="006E3CEB">
      <w:pPr>
        <w:spacing w:after="0"/>
      </w:pPr>
      <w:r>
        <w:separator/>
      </w:r>
    </w:p>
  </w:footnote>
  <w:footnote w:type="continuationSeparator" w:id="0">
    <w:p w14:paraId="34846BA2" w14:textId="77777777" w:rsidR="006E3CEB" w:rsidRDefault="006E3CE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5CC4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260C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16E34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798184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4123D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E06C5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C854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5ED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54CF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64A0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FB165E"/>
    <w:multiLevelType w:val="hybridMultilevel"/>
    <w:tmpl w:val="4C5828F0"/>
    <w:lvl w:ilvl="0" w:tplc="EA184B6E">
      <w:start w:val="1"/>
      <w:numFmt w:val="bullet"/>
      <w:pStyle w:val="a"/>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0"/>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defaultTableStyle w:val="SyllabusTable-withBor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A68"/>
    <w:rsid w:val="0001322E"/>
    <w:rsid w:val="00080A68"/>
    <w:rsid w:val="001570E1"/>
    <w:rsid w:val="001E0ADC"/>
    <w:rsid w:val="0043018D"/>
    <w:rsid w:val="00463910"/>
    <w:rsid w:val="00512DFF"/>
    <w:rsid w:val="006659CA"/>
    <w:rsid w:val="006A620E"/>
    <w:rsid w:val="006E3CEB"/>
    <w:rsid w:val="008532B0"/>
    <w:rsid w:val="008E1F74"/>
    <w:rsid w:val="0091085B"/>
    <w:rsid w:val="00A24868"/>
    <w:rsid w:val="00B174B7"/>
    <w:rsid w:val="00D53EF1"/>
    <w:rsid w:val="00E301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C6062D"/>
  <w15:chartTrackingRefBased/>
  <w15:docId w15:val="{F7CDE5E5-92F9-4E2B-AA6F-D4F56699A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04040" w:themeColor="text1" w:themeTint="BF"/>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a0"/>
    <w:next w:val="a0"/>
    <w:link w:val="10"/>
    <w:uiPriority w:val="3"/>
    <w:qFormat/>
    <w:pPr>
      <w:keepNext/>
      <w:keepLines/>
      <w:spacing w:before="560" w:after="180"/>
      <w:outlineLvl w:val="0"/>
    </w:pPr>
    <w:rPr>
      <w:rFonts w:asciiTheme="majorHAnsi" w:eastAsiaTheme="majorEastAsia" w:hAnsiTheme="majorHAnsi" w:cstheme="majorBidi"/>
      <w:b/>
      <w:bCs/>
      <w:color w:val="262626" w:themeColor="text1" w:themeTint="D9"/>
      <w:sz w:val="24"/>
    </w:rPr>
  </w:style>
  <w:style w:type="paragraph" w:styleId="2">
    <w:name w:val="heading 2"/>
    <w:basedOn w:val="a0"/>
    <w:next w:val="a0"/>
    <w:link w:val="20"/>
    <w:uiPriority w:val="4"/>
    <w:unhideWhenUsed/>
    <w:qFormat/>
    <w:pPr>
      <w:keepNext/>
      <w:keepLines/>
      <w:spacing w:before="200" w:after="80"/>
      <w:outlineLvl w:val="1"/>
    </w:pPr>
    <w:rPr>
      <w:rFonts w:asciiTheme="majorHAnsi" w:eastAsiaTheme="majorEastAsia" w:hAnsiTheme="majorHAnsi" w:cstheme="majorBidi"/>
      <w:b/>
      <w:bCs/>
      <w:color w:val="D6615C" w:themeColor="accent1"/>
      <w:sz w:val="22"/>
    </w:rPr>
  </w:style>
  <w:style w:type="paragraph" w:styleId="3">
    <w:name w:val="heading 3"/>
    <w:basedOn w:val="a0"/>
    <w:next w:val="a0"/>
    <w:link w:val="30"/>
    <w:uiPriority w:val="9"/>
    <w:semiHidden/>
    <w:unhideWhenUsed/>
    <w:qFormat/>
    <w:pPr>
      <w:keepNext/>
      <w:keepLines/>
      <w:spacing w:before="40" w:after="0"/>
      <w:outlineLvl w:val="2"/>
    </w:pPr>
    <w:rPr>
      <w:rFonts w:asciiTheme="majorHAnsi" w:eastAsiaTheme="majorEastAsia" w:hAnsiTheme="majorHAnsi" w:cstheme="majorBidi"/>
      <w:color w:val="D6615C" w:themeColor="accent1"/>
      <w:sz w:val="22"/>
      <w:szCs w:val="24"/>
    </w:rPr>
  </w:style>
  <w:style w:type="paragraph" w:styleId="4">
    <w:name w:val="heading 4"/>
    <w:basedOn w:val="a0"/>
    <w:next w:val="a0"/>
    <w:link w:val="40"/>
    <w:uiPriority w:val="9"/>
    <w:semiHidden/>
    <w:unhideWhenUsed/>
    <w:qFormat/>
    <w:pPr>
      <w:keepNext/>
      <w:keepLines/>
      <w:spacing w:before="40" w:after="0"/>
      <w:outlineLvl w:val="3"/>
    </w:pPr>
    <w:rPr>
      <w:rFonts w:asciiTheme="majorHAnsi" w:eastAsiaTheme="majorEastAsia" w:hAnsiTheme="majorHAnsi" w:cstheme="majorBidi"/>
      <w:i/>
      <w:iCs/>
      <w:color w:val="D6615C" w:themeColor="accent1"/>
      <w:sz w:val="22"/>
    </w:rPr>
  </w:style>
  <w:style w:type="paragraph" w:styleId="5">
    <w:name w:val="heading 5"/>
    <w:basedOn w:val="a0"/>
    <w:next w:val="a0"/>
    <w:link w:val="50"/>
    <w:uiPriority w:val="9"/>
    <w:semiHidden/>
    <w:unhideWhenUsed/>
    <w:qFormat/>
    <w:pPr>
      <w:keepNext/>
      <w:keepLines/>
      <w:spacing w:before="40" w:after="0"/>
      <w:outlineLvl w:val="4"/>
    </w:pPr>
    <w:rPr>
      <w:rFonts w:asciiTheme="majorHAnsi" w:eastAsiaTheme="majorEastAsia" w:hAnsiTheme="majorHAnsi" w:cstheme="majorBidi"/>
      <w:b/>
      <w:color w:val="D6615C" w:themeColor="accent1"/>
    </w:rPr>
  </w:style>
  <w:style w:type="paragraph" w:styleId="6">
    <w:name w:val="heading 6"/>
    <w:basedOn w:val="a0"/>
    <w:next w:val="a0"/>
    <w:link w:val="60"/>
    <w:uiPriority w:val="9"/>
    <w:semiHidden/>
    <w:unhideWhenUsed/>
    <w:qFormat/>
    <w:pPr>
      <w:keepNext/>
      <w:keepLines/>
      <w:spacing w:before="40" w:after="0"/>
      <w:outlineLvl w:val="5"/>
    </w:pPr>
    <w:rPr>
      <w:rFonts w:asciiTheme="majorHAnsi" w:eastAsiaTheme="majorEastAsia" w:hAnsiTheme="majorHAnsi" w:cstheme="majorBidi"/>
      <w:color w:val="D6615C" w:themeColor="accent1"/>
    </w:rPr>
  </w:style>
  <w:style w:type="paragraph" w:styleId="7">
    <w:name w:val="heading 7"/>
    <w:basedOn w:val="a0"/>
    <w:next w:val="a0"/>
    <w:link w:val="70"/>
    <w:uiPriority w:val="9"/>
    <w:semiHidden/>
    <w:unhideWhenUsed/>
    <w:qFormat/>
    <w:pPr>
      <w:keepNext/>
      <w:keepLines/>
      <w:spacing w:before="40" w:after="0"/>
      <w:outlineLvl w:val="6"/>
    </w:pPr>
    <w:rPr>
      <w:rFonts w:asciiTheme="majorHAnsi" w:eastAsiaTheme="majorEastAsia" w:hAnsiTheme="majorHAnsi" w:cstheme="majorBidi"/>
      <w:i/>
      <w:iCs/>
      <w:color w:val="D6615C" w:themeColor="accent1"/>
    </w:rPr>
  </w:style>
  <w:style w:type="paragraph" w:styleId="8">
    <w:name w:val="heading 8"/>
    <w:basedOn w:val="a0"/>
    <w:next w:val="a0"/>
    <w:link w:val="80"/>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0"/>
    <w:next w:val="a0"/>
    <w:link w:val="90"/>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unhideWhenUsed/>
    <w:pPr>
      <w:spacing w:before="120" w:after="0"/>
      <w:jc w:val="right"/>
    </w:pPr>
    <w:rPr>
      <w:b/>
      <w:bCs/>
      <w:color w:val="262626" w:themeColor="text1" w:themeTint="D9"/>
    </w:rPr>
  </w:style>
  <w:style w:type="character" w:customStyle="1" w:styleId="a5">
    <w:name w:val="頁尾 字元"/>
    <w:basedOn w:val="a1"/>
    <w:link w:val="a4"/>
    <w:uiPriority w:val="99"/>
    <w:rPr>
      <w:b/>
      <w:bCs/>
      <w:color w:val="262626" w:themeColor="text1" w:themeTint="D9"/>
      <w:sz w:val="18"/>
      <w:szCs w:val="20"/>
      <w:lang w:eastAsia="ja-JP"/>
    </w:rPr>
  </w:style>
  <w:style w:type="table" w:styleId="a6">
    <w:name w:val="Table Grid"/>
    <w:basedOn w:val="a2"/>
    <w:uiPriority w:val="39"/>
    <w:pPr>
      <w:spacing w:after="0"/>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Grid Table Light"/>
    <w:basedOn w:val="a2"/>
    <w:uiPriority w:val="40"/>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i w:val="0"/>
        <w:color w:val="D6615C" w:themeColor="accent1"/>
      </w:rPr>
      <w:tblPr/>
      <w:tcPr>
        <w:tcBorders>
          <w:bottom w:val="nil"/>
        </w:tcBorders>
      </w:tcPr>
    </w:tblStylePr>
  </w:style>
  <w:style w:type="character" w:customStyle="1" w:styleId="10">
    <w:name w:val="標題 1 字元"/>
    <w:basedOn w:val="a1"/>
    <w:link w:val="1"/>
    <w:uiPriority w:val="3"/>
    <w:rPr>
      <w:rFonts w:asciiTheme="majorHAnsi" w:eastAsiaTheme="majorEastAsia" w:hAnsiTheme="majorHAnsi" w:cstheme="majorBidi"/>
      <w:b/>
      <w:bCs/>
      <w:color w:val="262626" w:themeColor="text1" w:themeTint="D9"/>
      <w:sz w:val="24"/>
    </w:rPr>
  </w:style>
  <w:style w:type="character" w:customStyle="1" w:styleId="20">
    <w:name w:val="標題 2 字元"/>
    <w:basedOn w:val="a1"/>
    <w:link w:val="2"/>
    <w:uiPriority w:val="4"/>
    <w:rPr>
      <w:rFonts w:asciiTheme="majorHAnsi" w:eastAsiaTheme="majorEastAsia" w:hAnsiTheme="majorHAnsi" w:cstheme="majorBidi"/>
      <w:b/>
      <w:bCs/>
      <w:color w:val="D6615C" w:themeColor="accent1"/>
      <w:sz w:val="22"/>
    </w:rPr>
  </w:style>
  <w:style w:type="paragraph" w:styleId="a">
    <w:name w:val="List Bullet"/>
    <w:basedOn w:val="a0"/>
    <w:uiPriority w:val="14"/>
    <w:unhideWhenUsed/>
    <w:qFormat/>
    <w:pPr>
      <w:numPr>
        <w:numId w:val="2"/>
      </w:numPr>
    </w:pPr>
  </w:style>
  <w:style w:type="character" w:styleId="a8">
    <w:name w:val="Strong"/>
    <w:basedOn w:val="a1"/>
    <w:uiPriority w:val="15"/>
    <w:qFormat/>
    <w:rPr>
      <w:b/>
      <w:bCs/>
      <w:color w:val="262626" w:themeColor="text1" w:themeTint="D9"/>
    </w:rPr>
  </w:style>
  <w:style w:type="paragraph" w:styleId="a9">
    <w:name w:val="Subtitle"/>
    <w:basedOn w:val="a0"/>
    <w:next w:val="a0"/>
    <w:link w:val="aa"/>
    <w:uiPriority w:val="2"/>
    <w:qFormat/>
    <w:pPr>
      <w:numPr>
        <w:ilvl w:val="1"/>
      </w:numPr>
      <w:spacing w:after="800"/>
    </w:pPr>
    <w:rPr>
      <w:rFonts w:asciiTheme="majorHAnsi" w:hAnsiTheme="majorHAnsi"/>
      <w:b/>
      <w:bCs/>
      <w:color w:val="262626" w:themeColor="text1" w:themeTint="D9"/>
      <w:sz w:val="24"/>
    </w:rPr>
  </w:style>
  <w:style w:type="character" w:customStyle="1" w:styleId="aa">
    <w:name w:val="副標題 字元"/>
    <w:basedOn w:val="a1"/>
    <w:link w:val="a9"/>
    <w:uiPriority w:val="2"/>
    <w:rPr>
      <w:rFonts w:asciiTheme="majorHAnsi" w:hAnsiTheme="majorHAnsi"/>
      <w:b/>
      <w:bCs/>
      <w:color w:val="262626" w:themeColor="text1" w:themeTint="D9"/>
      <w:sz w:val="24"/>
    </w:rPr>
  </w:style>
  <w:style w:type="paragraph" w:styleId="ab">
    <w:name w:val="Title"/>
    <w:basedOn w:val="a0"/>
    <w:next w:val="a0"/>
    <w:link w:val="ac"/>
    <w:uiPriority w:val="1"/>
    <w:qFormat/>
    <w:pPr>
      <w:spacing w:after="80"/>
      <w:contextualSpacing/>
    </w:pPr>
    <w:rPr>
      <w:rFonts w:asciiTheme="majorHAnsi" w:eastAsiaTheme="majorEastAsia" w:hAnsiTheme="majorHAnsi" w:cstheme="majorBidi"/>
      <w:b/>
      <w:bCs/>
      <w:color w:val="D6615C" w:themeColor="accent1"/>
      <w:kern w:val="28"/>
      <w:sz w:val="44"/>
    </w:rPr>
  </w:style>
  <w:style w:type="character" w:customStyle="1" w:styleId="ac">
    <w:name w:val="標題 字元"/>
    <w:basedOn w:val="a1"/>
    <w:link w:val="ab"/>
    <w:uiPriority w:val="1"/>
    <w:rPr>
      <w:rFonts w:asciiTheme="majorHAnsi" w:eastAsiaTheme="majorEastAsia" w:hAnsiTheme="majorHAnsi" w:cstheme="majorBidi"/>
      <w:b/>
      <w:bCs/>
      <w:color w:val="D6615C" w:themeColor="accent1"/>
      <w:kern w:val="28"/>
      <w:sz w:val="44"/>
    </w:rPr>
  </w:style>
  <w:style w:type="table" w:styleId="41">
    <w:name w:val="Plain Table 4"/>
    <w:basedOn w:val="a2"/>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yllabusTable-NoBorders">
    <w:name w:val="Syllabus Table - No Borders"/>
    <w:basedOn w:val="a2"/>
    <w:uiPriority w:val="99"/>
    <w:pPr>
      <w:spacing w:after="0"/>
    </w:pPr>
    <w:rPr>
      <w:lang w:eastAsia="ja-JP"/>
    </w:rPr>
    <w:tblPr>
      <w:tblCellMar>
        <w:left w:w="0" w:type="dxa"/>
        <w:right w:w="115" w:type="dxa"/>
      </w:tblCellMar>
    </w:tblPr>
    <w:tblStylePr w:type="firstRow">
      <w:pPr>
        <w:wordWrap/>
        <w:spacing w:afterLines="0" w:after="80" w:afterAutospacing="0"/>
      </w:pPr>
      <w:rPr>
        <w:rFonts w:asciiTheme="majorHAnsi" w:hAnsiTheme="majorHAnsi"/>
        <w:b/>
        <w:color w:val="D6615C" w:themeColor="accent1"/>
        <w:sz w:val="20"/>
      </w:rPr>
      <w:tblPr/>
      <w:trPr>
        <w:tblHeader/>
      </w:trPr>
    </w:tblStylePr>
  </w:style>
  <w:style w:type="table" w:customStyle="1" w:styleId="SyllabusTable-withBorders">
    <w:name w:val="Syllabus Table - with Borders"/>
    <w:basedOn w:val="a2"/>
    <w:uiPriority w:val="99"/>
    <w:pPr>
      <w:spacing w:before="80" w:after="80"/>
    </w:pPr>
    <w:rPr>
      <w:lang w:eastAsia="ja-JP"/>
    </w:rPr>
    <w:tblPr>
      <w:tblBorders>
        <w:bottom w:val="single" w:sz="4" w:space="0" w:color="D6615C" w:themeColor="accent1"/>
        <w:insideH w:val="single" w:sz="4" w:space="0" w:color="BFBFBF" w:themeColor="background1" w:themeShade="BF"/>
      </w:tblBorders>
      <w:tblCellMar>
        <w:left w:w="0" w:type="dxa"/>
        <w:right w:w="115" w:type="dxa"/>
      </w:tblCellMar>
    </w:tblPr>
    <w:tblStylePr w:type="firstRow">
      <w:pPr>
        <w:wordWrap/>
        <w:spacing w:beforeLines="0" w:before="0" w:beforeAutospacing="0" w:afterLines="0" w:after="80" w:afterAutospacing="0"/>
      </w:pPr>
      <w:rPr>
        <w:rFonts w:asciiTheme="majorHAnsi" w:hAnsiTheme="majorHAnsi"/>
        <w:b/>
        <w:color w:val="D6615C" w:themeColor="accent1"/>
        <w:sz w:val="20"/>
      </w:rPr>
      <w:tblPr/>
      <w:trPr>
        <w:tblHeader/>
      </w:trPr>
      <w:tcPr>
        <w:tcBorders>
          <w:top w:val="nil"/>
          <w:left w:val="nil"/>
          <w:bottom w:val="single" w:sz="4" w:space="0" w:color="D6615C" w:themeColor="accent1"/>
          <w:right w:val="nil"/>
          <w:insideH w:val="nil"/>
          <w:insideV w:val="nil"/>
          <w:tl2br w:val="nil"/>
          <w:tr2bl w:val="nil"/>
        </w:tcBorders>
      </w:tcPr>
    </w:tblStylePr>
    <w:tblStylePr w:type="firstCol">
      <w:rPr>
        <w:b/>
        <w:color w:val="262626" w:themeColor="text1" w:themeTint="D9"/>
      </w:rPr>
    </w:tblStylePr>
  </w:style>
  <w:style w:type="paragraph" w:styleId="ad">
    <w:name w:val="header"/>
    <w:basedOn w:val="a0"/>
    <w:link w:val="ae"/>
    <w:uiPriority w:val="99"/>
    <w:unhideWhenUsed/>
    <w:pPr>
      <w:spacing w:after="0"/>
    </w:pPr>
  </w:style>
  <w:style w:type="character" w:customStyle="1" w:styleId="ae">
    <w:name w:val="頁首 字元"/>
    <w:basedOn w:val="a1"/>
    <w:link w:val="ad"/>
    <w:uiPriority w:val="99"/>
  </w:style>
  <w:style w:type="paragraph" w:styleId="af">
    <w:name w:val="No Spacing"/>
    <w:uiPriority w:val="36"/>
    <w:qFormat/>
    <w:pPr>
      <w:spacing w:after="0"/>
    </w:pPr>
  </w:style>
  <w:style w:type="character" w:customStyle="1" w:styleId="40">
    <w:name w:val="標題 4 字元"/>
    <w:basedOn w:val="a1"/>
    <w:link w:val="4"/>
    <w:uiPriority w:val="9"/>
    <w:semiHidden/>
    <w:rPr>
      <w:rFonts w:asciiTheme="majorHAnsi" w:eastAsiaTheme="majorEastAsia" w:hAnsiTheme="majorHAnsi" w:cstheme="majorBidi"/>
      <w:i/>
      <w:iCs/>
      <w:color w:val="D6615C" w:themeColor="accent1"/>
      <w:sz w:val="22"/>
    </w:rPr>
  </w:style>
  <w:style w:type="character" w:customStyle="1" w:styleId="50">
    <w:name w:val="標題 5 字元"/>
    <w:basedOn w:val="a1"/>
    <w:link w:val="5"/>
    <w:uiPriority w:val="9"/>
    <w:semiHidden/>
    <w:rPr>
      <w:rFonts w:asciiTheme="majorHAnsi" w:eastAsiaTheme="majorEastAsia" w:hAnsiTheme="majorHAnsi" w:cstheme="majorBidi"/>
      <w:b/>
      <w:color w:val="D6615C" w:themeColor="accent1"/>
    </w:rPr>
  </w:style>
  <w:style w:type="character" w:customStyle="1" w:styleId="60">
    <w:name w:val="標題 6 字元"/>
    <w:basedOn w:val="a1"/>
    <w:link w:val="6"/>
    <w:uiPriority w:val="9"/>
    <w:semiHidden/>
    <w:rPr>
      <w:rFonts w:asciiTheme="majorHAnsi" w:eastAsiaTheme="majorEastAsia" w:hAnsiTheme="majorHAnsi" w:cstheme="majorBidi"/>
      <w:color w:val="D6615C" w:themeColor="accent1"/>
    </w:rPr>
  </w:style>
  <w:style w:type="character" w:customStyle="1" w:styleId="70">
    <w:name w:val="標題 7 字元"/>
    <w:basedOn w:val="a1"/>
    <w:link w:val="7"/>
    <w:uiPriority w:val="9"/>
    <w:semiHidden/>
    <w:rPr>
      <w:rFonts w:asciiTheme="majorHAnsi" w:eastAsiaTheme="majorEastAsia" w:hAnsiTheme="majorHAnsi" w:cstheme="majorBidi"/>
      <w:i/>
      <w:iCs/>
      <w:color w:val="D6615C" w:themeColor="accent1"/>
    </w:rPr>
  </w:style>
  <w:style w:type="character" w:customStyle="1" w:styleId="80">
    <w:name w:val="標題 8 字元"/>
    <w:basedOn w:val="a1"/>
    <w:link w:val="8"/>
    <w:uiPriority w:val="9"/>
    <w:semiHidden/>
    <w:rPr>
      <w:rFonts w:asciiTheme="majorHAnsi" w:eastAsiaTheme="majorEastAsia" w:hAnsiTheme="majorHAnsi" w:cstheme="majorBidi"/>
      <w:color w:val="272727" w:themeColor="text1" w:themeTint="D8"/>
      <w:szCs w:val="21"/>
    </w:rPr>
  </w:style>
  <w:style w:type="character" w:customStyle="1" w:styleId="90">
    <w:name w:val="標題 9 字元"/>
    <w:basedOn w:val="a1"/>
    <w:link w:val="9"/>
    <w:uiPriority w:val="9"/>
    <w:semiHidden/>
    <w:rPr>
      <w:rFonts w:asciiTheme="majorHAnsi" w:eastAsiaTheme="majorEastAsia" w:hAnsiTheme="majorHAnsi" w:cstheme="majorBidi"/>
      <w:i/>
      <w:iCs/>
      <w:color w:val="272727" w:themeColor="text1" w:themeTint="D8"/>
      <w:szCs w:val="21"/>
    </w:rPr>
  </w:style>
  <w:style w:type="paragraph" w:styleId="af0">
    <w:name w:val="caption"/>
    <w:basedOn w:val="a0"/>
    <w:next w:val="a0"/>
    <w:uiPriority w:val="35"/>
    <w:semiHidden/>
    <w:unhideWhenUsed/>
    <w:qFormat/>
    <w:pPr>
      <w:spacing w:after="200"/>
    </w:pPr>
    <w:rPr>
      <w:i/>
      <w:iCs/>
      <w:color w:val="000000" w:themeColor="text1"/>
      <w:sz w:val="18"/>
      <w:szCs w:val="18"/>
    </w:rPr>
  </w:style>
  <w:style w:type="character" w:styleId="af1">
    <w:name w:val="Book Title"/>
    <w:basedOn w:val="a1"/>
    <w:uiPriority w:val="33"/>
    <w:semiHidden/>
    <w:unhideWhenUsed/>
    <w:qFormat/>
    <w:rPr>
      <w:b/>
      <w:bCs/>
      <w:i/>
      <w:iCs/>
      <w:spacing w:val="0"/>
    </w:rPr>
  </w:style>
  <w:style w:type="character" w:styleId="af2">
    <w:name w:val="Intense Reference"/>
    <w:basedOn w:val="a1"/>
    <w:uiPriority w:val="32"/>
    <w:semiHidden/>
    <w:unhideWhenUsed/>
    <w:qFormat/>
    <w:rPr>
      <w:b/>
      <w:bCs/>
      <w:caps w:val="0"/>
      <w:smallCaps/>
      <w:color w:val="D6615C" w:themeColor="accent1"/>
      <w:spacing w:val="0"/>
    </w:rPr>
  </w:style>
  <w:style w:type="character" w:customStyle="1" w:styleId="30">
    <w:name w:val="標題 3 字元"/>
    <w:basedOn w:val="a1"/>
    <w:link w:val="3"/>
    <w:uiPriority w:val="9"/>
    <w:semiHidden/>
    <w:rPr>
      <w:rFonts w:asciiTheme="majorHAnsi" w:eastAsiaTheme="majorEastAsia" w:hAnsiTheme="majorHAnsi" w:cstheme="majorBidi"/>
      <w:color w:val="D6615C" w:themeColor="accent1"/>
      <w:sz w:val="22"/>
      <w:szCs w:val="24"/>
    </w:rPr>
  </w:style>
  <w:style w:type="paragraph" w:styleId="af3">
    <w:name w:val="TOC Heading"/>
    <w:basedOn w:val="1"/>
    <w:next w:val="a0"/>
    <w:uiPriority w:val="39"/>
    <w:semiHidden/>
    <w:unhideWhenUsed/>
    <w:qFormat/>
    <w:pPr>
      <w:spacing w:before="240" w:after="0"/>
      <w:outlineLvl w:val="9"/>
    </w:pPr>
    <w:rPr>
      <w:b w:val="0"/>
      <w:bCs w:val="0"/>
      <w:color w:val="D6615C"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75533">
      <w:bodyDiv w:val="1"/>
      <w:marLeft w:val="0"/>
      <w:marRight w:val="0"/>
      <w:marTop w:val="0"/>
      <w:marBottom w:val="0"/>
      <w:divBdr>
        <w:top w:val="none" w:sz="0" w:space="0" w:color="auto"/>
        <w:left w:val="none" w:sz="0" w:space="0" w:color="auto"/>
        <w:bottom w:val="none" w:sz="0" w:space="0" w:color="auto"/>
        <w:right w:val="none" w:sz="0" w:space="0" w:color="auto"/>
      </w:divBdr>
    </w:div>
    <w:div w:id="161164635">
      <w:bodyDiv w:val="1"/>
      <w:marLeft w:val="0"/>
      <w:marRight w:val="0"/>
      <w:marTop w:val="0"/>
      <w:marBottom w:val="0"/>
      <w:divBdr>
        <w:top w:val="none" w:sz="0" w:space="0" w:color="auto"/>
        <w:left w:val="none" w:sz="0" w:space="0" w:color="auto"/>
        <w:bottom w:val="none" w:sz="0" w:space="0" w:color="auto"/>
        <w:right w:val="none" w:sz="0" w:space="0" w:color="auto"/>
      </w:divBdr>
    </w:div>
    <w:div w:id="196702794">
      <w:bodyDiv w:val="1"/>
      <w:marLeft w:val="0"/>
      <w:marRight w:val="0"/>
      <w:marTop w:val="0"/>
      <w:marBottom w:val="0"/>
      <w:divBdr>
        <w:top w:val="none" w:sz="0" w:space="0" w:color="auto"/>
        <w:left w:val="none" w:sz="0" w:space="0" w:color="auto"/>
        <w:bottom w:val="none" w:sz="0" w:space="0" w:color="auto"/>
        <w:right w:val="none" w:sz="0" w:space="0" w:color="auto"/>
      </w:divBdr>
    </w:div>
    <w:div w:id="652222470">
      <w:bodyDiv w:val="1"/>
      <w:marLeft w:val="0"/>
      <w:marRight w:val="0"/>
      <w:marTop w:val="0"/>
      <w:marBottom w:val="0"/>
      <w:divBdr>
        <w:top w:val="none" w:sz="0" w:space="0" w:color="auto"/>
        <w:left w:val="none" w:sz="0" w:space="0" w:color="auto"/>
        <w:bottom w:val="none" w:sz="0" w:space="0" w:color="auto"/>
        <w:right w:val="none" w:sz="0" w:space="0" w:color="auto"/>
      </w:divBdr>
    </w:div>
    <w:div w:id="1041596116">
      <w:bodyDiv w:val="1"/>
      <w:marLeft w:val="0"/>
      <w:marRight w:val="0"/>
      <w:marTop w:val="0"/>
      <w:marBottom w:val="0"/>
      <w:divBdr>
        <w:top w:val="none" w:sz="0" w:space="0" w:color="auto"/>
        <w:left w:val="none" w:sz="0" w:space="0" w:color="auto"/>
        <w:bottom w:val="none" w:sz="0" w:space="0" w:color="auto"/>
        <w:right w:val="none" w:sz="0" w:space="0" w:color="auto"/>
      </w:divBdr>
    </w:div>
    <w:div w:id="1115636617">
      <w:bodyDiv w:val="1"/>
      <w:marLeft w:val="0"/>
      <w:marRight w:val="0"/>
      <w:marTop w:val="0"/>
      <w:marBottom w:val="0"/>
      <w:divBdr>
        <w:top w:val="none" w:sz="0" w:space="0" w:color="auto"/>
        <w:left w:val="none" w:sz="0" w:space="0" w:color="auto"/>
        <w:bottom w:val="none" w:sz="0" w:space="0" w:color="auto"/>
        <w:right w:val="none" w:sz="0" w:space="0" w:color="auto"/>
      </w:divBdr>
    </w:div>
    <w:div w:id="199317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Syllabus Theme">
  <a:themeElements>
    <a:clrScheme name="Syllabus">
      <a:dk1>
        <a:sysClr val="windowText" lastClr="000000"/>
      </a:dk1>
      <a:lt1>
        <a:sysClr val="window" lastClr="FFFFFF"/>
      </a:lt1>
      <a:dk2>
        <a:srgbClr val="361817"/>
      </a:dk2>
      <a:lt2>
        <a:srgbClr val="FAEDD9"/>
      </a:lt2>
      <a:accent1>
        <a:srgbClr val="D6615C"/>
      </a:accent1>
      <a:accent2>
        <a:srgbClr val="549CCC"/>
      </a:accent2>
      <a:accent3>
        <a:srgbClr val="E89F03"/>
      </a:accent3>
      <a:accent4>
        <a:srgbClr val="56B977"/>
      </a:accent4>
      <a:accent5>
        <a:srgbClr val="E17E00"/>
      </a:accent5>
      <a:accent6>
        <a:srgbClr val="02779E"/>
      </a:accent6>
      <a:hlink>
        <a:srgbClr val="549CCC"/>
      </a:hlink>
      <a:folHlink>
        <a:srgbClr val="E17E0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75001-6E86-469D-937A-796621968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Shen</dc:creator>
  <cp:keywords/>
  <dc:description/>
  <cp:lastModifiedBy>Kent</cp:lastModifiedBy>
  <cp:revision>2</cp:revision>
  <dcterms:created xsi:type="dcterms:W3CDTF">2020-09-13T08:12:00Z</dcterms:created>
  <dcterms:modified xsi:type="dcterms:W3CDTF">2020-09-13T08:12:00Z</dcterms:modified>
</cp:coreProperties>
</file>