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78" w:rsidRDefault="00DE2078" w:rsidP="002D3D8A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40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DE2078" w:rsidRDefault="00DE2078" w:rsidP="00DE2078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DE2078" w:rsidRDefault="00DE2078" w:rsidP="00DE2078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  <w:bookmarkStart w:id="0" w:name="_GoBack"/>
      <w:bookmarkEnd w:id="0"/>
    </w:p>
    <w:p w:rsidR="00DE2078" w:rsidRDefault="00DE2078" w:rsidP="00DE207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 Extraordinária de 1</w:t>
      </w:r>
      <w:r>
        <w:rPr>
          <w:rFonts w:ascii="Courier New" w:hAnsi="Courier New" w:cs="Courier New"/>
          <w:b/>
          <w:sz w:val="26"/>
          <w:szCs w:val="26"/>
        </w:rPr>
        <w:t>5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maio</w:t>
      </w:r>
      <w:r>
        <w:rPr>
          <w:rFonts w:ascii="Courier New" w:hAnsi="Courier New" w:cs="Courier New"/>
          <w:b/>
          <w:sz w:val="26"/>
          <w:szCs w:val="26"/>
        </w:rPr>
        <w:t xml:space="preserve"> de 2017.</w:t>
      </w:r>
    </w:p>
    <w:p w:rsidR="00DE2078" w:rsidRPr="00A40DBB" w:rsidRDefault="00DE2078" w:rsidP="00DE2078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DE2078" w:rsidRPr="00C523C1" w:rsidRDefault="00DE2078" w:rsidP="00DE207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Ademir Fagundes (PD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DE2078" w:rsidRPr="00C523C1" w:rsidRDefault="00DE2078" w:rsidP="00DE207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 Ver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 (PT), 1º Secretário e Rene Marques (PSDB), 2º Secretário.</w:t>
      </w:r>
    </w:p>
    <w:p w:rsidR="00DE2078" w:rsidRPr="00C523C1" w:rsidRDefault="00DE2078" w:rsidP="00DE207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DE2078" w:rsidRPr="00C523C1" w:rsidRDefault="00DE2078" w:rsidP="00DE207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José Harry e Vanius Nogueira.</w:t>
      </w:r>
    </w:p>
    <w:p w:rsidR="00DE2078" w:rsidRPr="00C523C1" w:rsidRDefault="00DE2078" w:rsidP="00DE207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Mara Rodrigues e Marcos da Silva.</w:t>
      </w:r>
    </w:p>
    <w:p w:rsidR="00DE2078" w:rsidRPr="00C523C1" w:rsidRDefault="00DE2078" w:rsidP="00DE207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Jesus.</w:t>
      </w:r>
    </w:p>
    <w:p w:rsidR="00DE2078" w:rsidRPr="00C523C1" w:rsidRDefault="00DE2078" w:rsidP="00DE207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</w:t>
      </w: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Clovis Bavaresco.</w:t>
      </w:r>
    </w:p>
    <w:p w:rsidR="00DE2078" w:rsidRPr="00C523C1" w:rsidRDefault="00DE2078" w:rsidP="00DE207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2378A8">
        <w:rPr>
          <w:rFonts w:ascii="Courier New" w:eastAsia="Calibri" w:hAnsi="Courier New" w:cs="Courier New"/>
          <w:sz w:val="26"/>
          <w:szCs w:val="26"/>
          <w:lang w:bidi="en-US"/>
        </w:rPr>
        <w:t>22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 w:rsidR="002378A8">
        <w:rPr>
          <w:rFonts w:ascii="Courier New" w:eastAsia="Calibri" w:hAnsi="Courier New" w:cs="Courier New"/>
          <w:sz w:val="26"/>
          <w:szCs w:val="26"/>
          <w:lang w:bidi="en-US"/>
        </w:rPr>
        <w:t>28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senhor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Sessão, convocada com a finalidade de discutir e votar os Projetos de lei nºs. 4.9</w:t>
      </w:r>
      <w:r w:rsidR="002378A8">
        <w:rPr>
          <w:rFonts w:ascii="Courier New" w:eastAsia="Calibri" w:hAnsi="Courier New" w:cs="Courier New"/>
          <w:sz w:val="26"/>
          <w:szCs w:val="26"/>
          <w:lang w:bidi="en-US"/>
        </w:rPr>
        <w:t>30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e 3.9</w:t>
      </w:r>
      <w:r w:rsidR="002378A8">
        <w:rPr>
          <w:rFonts w:ascii="Courier New" w:eastAsia="Calibri" w:hAnsi="Courier New" w:cs="Courier New"/>
          <w:sz w:val="26"/>
          <w:szCs w:val="26"/>
          <w:lang w:bidi="en-US"/>
        </w:rPr>
        <w:t>37</w:t>
      </w:r>
      <w:r>
        <w:rPr>
          <w:rFonts w:ascii="Courier New" w:eastAsia="Calibri" w:hAnsi="Courier New" w:cs="Courier New"/>
          <w:sz w:val="26"/>
          <w:szCs w:val="26"/>
          <w:lang w:bidi="en-US"/>
        </w:rPr>
        <w:t>/17, do Executivo, atendendo à solicitação do Senhor Prefeito Municipal.</w:t>
      </w:r>
    </w:p>
    <w:p w:rsidR="00DE2078" w:rsidRDefault="00DE2078" w:rsidP="00DE207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O Sr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2º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Secretári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faz a leitura do texto bíblico.</w:t>
      </w:r>
    </w:p>
    <w:p w:rsidR="00DE2078" w:rsidRDefault="00DE2078" w:rsidP="00DE2078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lang w:bidi="en-US"/>
        </w:rPr>
      </w:pP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  <w:r w:rsidR="00A25616">
        <w:rPr>
          <w:rFonts w:ascii="Courier New" w:eastAsia="Calibri" w:hAnsi="Courier New" w:cs="Courier New"/>
          <w:b/>
          <w:sz w:val="26"/>
          <w:szCs w:val="26"/>
          <w:lang w:bidi="en-US"/>
        </w:rPr>
        <w:t>:</w:t>
      </w:r>
    </w:p>
    <w:p w:rsidR="00A25616" w:rsidRPr="00E42CF0" w:rsidRDefault="00A25616" w:rsidP="00E42C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42CF0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E42CF0">
        <w:rPr>
          <w:rFonts w:ascii="Courier New" w:hAnsi="Courier New" w:cs="Courier New"/>
          <w:sz w:val="26"/>
          <w:szCs w:val="26"/>
        </w:rPr>
        <w:t xml:space="preserve"> nº 4.930/17 do Executivo, que “Altera disposições da Lei nº 2.466 de 02 de fevereiro de 2005”. – Em discussão. –</w:t>
      </w:r>
      <w:r w:rsidR="00E42CF0">
        <w:rPr>
          <w:rFonts w:ascii="Courier New" w:hAnsi="Courier New" w:cs="Courier New"/>
          <w:sz w:val="26"/>
          <w:szCs w:val="26"/>
        </w:rPr>
        <w:t xml:space="preserve"> Discutido pelo Ver. José Harry (aparte do Ver. Leandro da Rosa). - Em votação: </w:t>
      </w:r>
      <w:r w:rsidR="00E42CF0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E42CF0">
        <w:rPr>
          <w:rFonts w:ascii="Courier New" w:hAnsi="Courier New" w:cs="Courier New"/>
          <w:sz w:val="26"/>
          <w:szCs w:val="26"/>
        </w:rPr>
        <w:t>.</w:t>
      </w:r>
    </w:p>
    <w:p w:rsidR="00A25616" w:rsidRPr="00E42CF0" w:rsidRDefault="00A25616" w:rsidP="00E42C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42CF0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E42CF0">
        <w:rPr>
          <w:rFonts w:ascii="Courier New" w:hAnsi="Courier New" w:cs="Courier New"/>
          <w:sz w:val="26"/>
          <w:szCs w:val="26"/>
        </w:rPr>
        <w:t xml:space="preserve"> nº 4.931/17 do Executivo, que “Autoriza a contratação em caráter excepcional na forma do </w:t>
      </w:r>
      <w:r w:rsidR="00466262">
        <w:rPr>
          <w:rFonts w:ascii="Courier New" w:hAnsi="Courier New" w:cs="Courier New"/>
          <w:sz w:val="26"/>
          <w:szCs w:val="26"/>
        </w:rPr>
        <w:t>a</w:t>
      </w:r>
      <w:r w:rsidRPr="00E42CF0">
        <w:rPr>
          <w:rFonts w:ascii="Courier New" w:hAnsi="Courier New" w:cs="Courier New"/>
          <w:sz w:val="26"/>
          <w:szCs w:val="26"/>
        </w:rPr>
        <w:t xml:space="preserve">rt. 37, </w:t>
      </w:r>
      <w:r w:rsidR="00466262">
        <w:rPr>
          <w:rFonts w:ascii="Courier New" w:hAnsi="Courier New" w:cs="Courier New"/>
          <w:sz w:val="26"/>
          <w:szCs w:val="26"/>
        </w:rPr>
        <w:t>i</w:t>
      </w:r>
      <w:r w:rsidRPr="00E42CF0">
        <w:rPr>
          <w:rFonts w:ascii="Courier New" w:hAnsi="Courier New" w:cs="Courier New"/>
          <w:sz w:val="26"/>
          <w:szCs w:val="26"/>
        </w:rPr>
        <w:t>nciso IX da Constituição Federal/88, recursos humanos”.</w:t>
      </w:r>
      <w:r w:rsidR="00CD4AE4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CD4AE4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CD4AE4">
        <w:rPr>
          <w:rFonts w:ascii="Courier New" w:hAnsi="Courier New" w:cs="Courier New"/>
          <w:sz w:val="26"/>
          <w:szCs w:val="26"/>
        </w:rPr>
        <w:t>.</w:t>
      </w:r>
    </w:p>
    <w:p w:rsidR="00A25616" w:rsidRPr="00CD4AE4" w:rsidRDefault="00A25616" w:rsidP="00E42C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42CF0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E42CF0">
        <w:rPr>
          <w:rFonts w:ascii="Courier New" w:hAnsi="Courier New" w:cs="Courier New"/>
          <w:sz w:val="26"/>
          <w:szCs w:val="26"/>
        </w:rPr>
        <w:t xml:space="preserve"> nº 4.932/17 do Executivo, que “Autoriza a contratação em caráter excepcional na forma do </w:t>
      </w:r>
      <w:r w:rsidR="00466262">
        <w:rPr>
          <w:rFonts w:ascii="Courier New" w:hAnsi="Courier New" w:cs="Courier New"/>
          <w:sz w:val="26"/>
          <w:szCs w:val="26"/>
        </w:rPr>
        <w:t>a</w:t>
      </w:r>
      <w:r w:rsidRPr="00E42CF0">
        <w:rPr>
          <w:rFonts w:ascii="Courier New" w:hAnsi="Courier New" w:cs="Courier New"/>
          <w:sz w:val="26"/>
          <w:szCs w:val="26"/>
        </w:rPr>
        <w:t xml:space="preserve">rt. 37, </w:t>
      </w:r>
      <w:r w:rsidR="00466262">
        <w:rPr>
          <w:rFonts w:ascii="Courier New" w:hAnsi="Courier New" w:cs="Courier New"/>
          <w:sz w:val="26"/>
          <w:szCs w:val="26"/>
        </w:rPr>
        <w:t>i</w:t>
      </w:r>
      <w:r w:rsidRPr="00E42CF0">
        <w:rPr>
          <w:rFonts w:ascii="Courier New" w:hAnsi="Courier New" w:cs="Courier New"/>
          <w:sz w:val="26"/>
          <w:szCs w:val="26"/>
        </w:rPr>
        <w:t>nciso IX da Constituição Federal/88, recursos humanos”. – Em discussão. –</w:t>
      </w:r>
      <w:r w:rsidR="00CD4AE4">
        <w:rPr>
          <w:rFonts w:ascii="Courier New" w:hAnsi="Courier New" w:cs="Courier New"/>
          <w:sz w:val="26"/>
          <w:szCs w:val="26"/>
        </w:rPr>
        <w:t xml:space="preserve"> Discutido pelo Ver. José Harry. - Em votação: </w:t>
      </w:r>
      <w:r w:rsidR="00CD4AE4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CD4AE4">
        <w:rPr>
          <w:rFonts w:ascii="Courier New" w:hAnsi="Courier New" w:cs="Courier New"/>
          <w:sz w:val="26"/>
          <w:szCs w:val="26"/>
        </w:rPr>
        <w:t xml:space="preserve"> com Mensagem Retificativa.</w:t>
      </w:r>
    </w:p>
    <w:p w:rsidR="00A25616" w:rsidRPr="00CD4AE4" w:rsidRDefault="00A25616" w:rsidP="00E42C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42CF0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E42CF0">
        <w:rPr>
          <w:rFonts w:ascii="Courier New" w:hAnsi="Courier New" w:cs="Courier New"/>
          <w:sz w:val="26"/>
          <w:szCs w:val="26"/>
        </w:rPr>
        <w:t xml:space="preserve"> nº 4.933/17 do Executivo, que “Autoriza a contratação em caráter excepcional na forma do </w:t>
      </w:r>
      <w:r w:rsidR="00466262">
        <w:rPr>
          <w:rFonts w:ascii="Courier New" w:hAnsi="Courier New" w:cs="Courier New"/>
          <w:sz w:val="26"/>
          <w:szCs w:val="26"/>
        </w:rPr>
        <w:t>a</w:t>
      </w:r>
      <w:r w:rsidRPr="00E42CF0">
        <w:rPr>
          <w:rFonts w:ascii="Courier New" w:hAnsi="Courier New" w:cs="Courier New"/>
          <w:sz w:val="26"/>
          <w:szCs w:val="26"/>
        </w:rPr>
        <w:t xml:space="preserve">rt. 37, </w:t>
      </w:r>
      <w:r w:rsidR="00466262">
        <w:rPr>
          <w:rFonts w:ascii="Courier New" w:hAnsi="Courier New" w:cs="Courier New"/>
          <w:sz w:val="26"/>
          <w:szCs w:val="26"/>
        </w:rPr>
        <w:t>i</w:t>
      </w:r>
      <w:r w:rsidRPr="00E42CF0">
        <w:rPr>
          <w:rFonts w:ascii="Courier New" w:hAnsi="Courier New" w:cs="Courier New"/>
          <w:sz w:val="26"/>
          <w:szCs w:val="26"/>
        </w:rPr>
        <w:t>nciso IX da Constituição Federal/88, recursos humanos”.</w:t>
      </w:r>
      <w:r w:rsidR="00CD4AE4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CD4AE4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CD4AE4">
        <w:rPr>
          <w:rFonts w:ascii="Courier New" w:hAnsi="Courier New" w:cs="Courier New"/>
          <w:sz w:val="26"/>
          <w:szCs w:val="26"/>
        </w:rPr>
        <w:t>.</w:t>
      </w:r>
    </w:p>
    <w:p w:rsidR="00A25616" w:rsidRPr="00466262" w:rsidRDefault="00A25616" w:rsidP="00E42C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42CF0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E42CF0">
        <w:rPr>
          <w:rFonts w:ascii="Courier New" w:hAnsi="Courier New" w:cs="Courier New"/>
          <w:sz w:val="26"/>
          <w:szCs w:val="26"/>
        </w:rPr>
        <w:t xml:space="preserve"> nº 4.934/17 do Executivo, que “Autoriza a contratação em caráter excepcional na forma do </w:t>
      </w:r>
      <w:r w:rsidR="00466262">
        <w:rPr>
          <w:rFonts w:ascii="Courier New" w:hAnsi="Courier New" w:cs="Courier New"/>
          <w:sz w:val="26"/>
          <w:szCs w:val="26"/>
        </w:rPr>
        <w:t>a</w:t>
      </w:r>
      <w:r w:rsidRPr="00E42CF0">
        <w:rPr>
          <w:rFonts w:ascii="Courier New" w:hAnsi="Courier New" w:cs="Courier New"/>
          <w:sz w:val="26"/>
          <w:szCs w:val="26"/>
        </w:rPr>
        <w:t xml:space="preserve">rt. 37, </w:t>
      </w:r>
      <w:r w:rsidR="00466262">
        <w:rPr>
          <w:rFonts w:ascii="Courier New" w:hAnsi="Courier New" w:cs="Courier New"/>
          <w:sz w:val="26"/>
          <w:szCs w:val="26"/>
        </w:rPr>
        <w:t>i</w:t>
      </w:r>
      <w:r w:rsidRPr="00E42CF0">
        <w:rPr>
          <w:rFonts w:ascii="Courier New" w:hAnsi="Courier New" w:cs="Courier New"/>
          <w:sz w:val="26"/>
          <w:szCs w:val="26"/>
        </w:rPr>
        <w:t>nciso IX da Constituição Federal/88, recursos humanos”.</w:t>
      </w:r>
      <w:r w:rsidR="00466262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466262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466262">
        <w:rPr>
          <w:rFonts w:ascii="Courier New" w:hAnsi="Courier New" w:cs="Courier New"/>
          <w:sz w:val="26"/>
          <w:szCs w:val="26"/>
        </w:rPr>
        <w:t>.</w:t>
      </w:r>
    </w:p>
    <w:p w:rsidR="00A25616" w:rsidRPr="000A6605" w:rsidRDefault="00A25616" w:rsidP="00E42C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42CF0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E42CF0">
        <w:rPr>
          <w:rFonts w:ascii="Courier New" w:hAnsi="Courier New" w:cs="Courier New"/>
          <w:sz w:val="26"/>
          <w:szCs w:val="26"/>
        </w:rPr>
        <w:t xml:space="preserve"> nº 4.935/17 do Executivo, que “Autoriza a contratação em caráter excepcional na forma do </w:t>
      </w:r>
      <w:r w:rsidR="00466262">
        <w:rPr>
          <w:rFonts w:ascii="Courier New" w:hAnsi="Courier New" w:cs="Courier New"/>
          <w:sz w:val="26"/>
          <w:szCs w:val="26"/>
        </w:rPr>
        <w:t>a</w:t>
      </w:r>
      <w:r w:rsidRPr="00E42CF0">
        <w:rPr>
          <w:rFonts w:ascii="Courier New" w:hAnsi="Courier New" w:cs="Courier New"/>
          <w:sz w:val="26"/>
          <w:szCs w:val="26"/>
        </w:rPr>
        <w:t xml:space="preserve">rt. 37, </w:t>
      </w:r>
      <w:r w:rsidR="00466262">
        <w:rPr>
          <w:rFonts w:ascii="Courier New" w:hAnsi="Courier New" w:cs="Courier New"/>
          <w:sz w:val="26"/>
          <w:szCs w:val="26"/>
        </w:rPr>
        <w:t>i</w:t>
      </w:r>
      <w:r w:rsidRPr="00E42CF0">
        <w:rPr>
          <w:rFonts w:ascii="Courier New" w:hAnsi="Courier New" w:cs="Courier New"/>
          <w:sz w:val="26"/>
          <w:szCs w:val="26"/>
        </w:rPr>
        <w:t xml:space="preserve">nciso </w:t>
      </w:r>
      <w:r w:rsidRPr="00E42CF0">
        <w:rPr>
          <w:rFonts w:ascii="Courier New" w:hAnsi="Courier New" w:cs="Courier New"/>
          <w:sz w:val="26"/>
          <w:szCs w:val="26"/>
        </w:rPr>
        <w:lastRenderedPageBreak/>
        <w:t>IX da Constituição Federal/88, recursos humanos”.</w:t>
      </w:r>
      <w:r w:rsidR="000A6605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0A6605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0A6605">
        <w:rPr>
          <w:rFonts w:ascii="Courier New" w:hAnsi="Courier New" w:cs="Courier New"/>
          <w:sz w:val="26"/>
          <w:szCs w:val="26"/>
        </w:rPr>
        <w:t>.</w:t>
      </w:r>
    </w:p>
    <w:p w:rsidR="00A25616" w:rsidRPr="00E42CF0" w:rsidRDefault="00A25616" w:rsidP="00E42C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42CF0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E42CF0">
        <w:rPr>
          <w:rFonts w:ascii="Courier New" w:hAnsi="Courier New" w:cs="Courier New"/>
          <w:sz w:val="26"/>
          <w:szCs w:val="26"/>
        </w:rPr>
        <w:t xml:space="preserve"> nº 4.936/17 do Executivo, que “Autoriza o Poder Executivo a conceder incentivo à Empresa”. – Em discussão. – </w:t>
      </w:r>
      <w:r w:rsidR="000A6605">
        <w:rPr>
          <w:rFonts w:ascii="Courier New" w:hAnsi="Courier New" w:cs="Courier New"/>
          <w:sz w:val="26"/>
          <w:szCs w:val="26"/>
        </w:rPr>
        <w:t xml:space="preserve">Discutido pelos Vers. Clovis Bavaresco, Ramon de Jesus, Vanius Nogueira (aparte dos Vers. Leandro da Rosa e Ademir Fagundes), Leandro da Rosa (aparte do Ver. </w:t>
      </w:r>
      <w:r w:rsidR="00F609E2">
        <w:rPr>
          <w:rFonts w:ascii="Courier New" w:hAnsi="Courier New" w:cs="Courier New"/>
          <w:sz w:val="26"/>
          <w:szCs w:val="26"/>
        </w:rPr>
        <w:t xml:space="preserve">Rene Marques e José Harry) e Ramon de Jesus. - Em votação: </w:t>
      </w:r>
      <w:r w:rsidR="00F609E2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F609E2">
        <w:rPr>
          <w:rFonts w:ascii="Courier New" w:hAnsi="Courier New" w:cs="Courier New"/>
          <w:sz w:val="26"/>
          <w:szCs w:val="26"/>
        </w:rPr>
        <w:t>.</w:t>
      </w:r>
    </w:p>
    <w:p w:rsidR="00A25616" w:rsidRPr="00F609E2" w:rsidRDefault="00A25616" w:rsidP="00E42C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E42CF0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E42CF0">
        <w:rPr>
          <w:rFonts w:ascii="Courier New" w:hAnsi="Courier New" w:cs="Courier New"/>
          <w:sz w:val="26"/>
          <w:szCs w:val="26"/>
        </w:rPr>
        <w:t xml:space="preserve"> nº 4.937/17, do Executivo, que ““Altera disposições da Lei nº 3.978, de 21 de março de 2017”. – Em discussão. – </w:t>
      </w:r>
      <w:r w:rsidR="00F609E2">
        <w:rPr>
          <w:rFonts w:ascii="Courier New" w:hAnsi="Courier New" w:cs="Courier New"/>
          <w:sz w:val="26"/>
          <w:szCs w:val="26"/>
        </w:rPr>
        <w:t xml:space="preserve">Discutido pelo Ver. Leandro da Rosa (aparte do Ver. José Harry). - Em votação: </w:t>
      </w:r>
      <w:r w:rsidR="00F609E2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F609E2">
        <w:rPr>
          <w:rFonts w:ascii="Courier New" w:hAnsi="Courier New" w:cs="Courier New"/>
          <w:sz w:val="26"/>
          <w:szCs w:val="26"/>
        </w:rPr>
        <w:t>.</w:t>
      </w:r>
    </w:p>
    <w:p w:rsidR="00DE2078" w:rsidRPr="00731500" w:rsidRDefault="00DE2078" w:rsidP="00DE207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A7430F">
        <w:rPr>
          <w:rFonts w:ascii="Courier New" w:hAnsi="Courier New" w:cs="Courier New"/>
          <w:sz w:val="26"/>
          <w:szCs w:val="26"/>
        </w:rPr>
        <w:t>23</w:t>
      </w:r>
      <w:r>
        <w:rPr>
          <w:rFonts w:ascii="Courier New" w:hAnsi="Courier New" w:cs="Courier New"/>
          <w:sz w:val="26"/>
          <w:szCs w:val="26"/>
        </w:rPr>
        <w:t xml:space="preserve"> horas, do dia 1</w:t>
      </w:r>
      <w:r w:rsidR="00A7430F">
        <w:rPr>
          <w:rFonts w:ascii="Courier New" w:hAnsi="Courier New" w:cs="Courier New"/>
          <w:sz w:val="26"/>
          <w:szCs w:val="26"/>
        </w:rPr>
        <w:t>5</w:t>
      </w:r>
      <w:r>
        <w:rPr>
          <w:rFonts w:ascii="Courier New" w:hAnsi="Courier New" w:cs="Courier New"/>
          <w:sz w:val="26"/>
          <w:szCs w:val="26"/>
        </w:rPr>
        <w:t xml:space="preserve"> de </w:t>
      </w:r>
      <w:r w:rsidR="00A7430F">
        <w:rPr>
          <w:rFonts w:ascii="Courier New" w:hAnsi="Courier New" w:cs="Courier New"/>
          <w:sz w:val="26"/>
          <w:szCs w:val="26"/>
        </w:rPr>
        <w:t>maio</w:t>
      </w:r>
      <w:r>
        <w:rPr>
          <w:rFonts w:ascii="Courier New" w:hAnsi="Courier New" w:cs="Courier New"/>
          <w:sz w:val="26"/>
          <w:szCs w:val="26"/>
        </w:rPr>
        <w:t xml:space="preserve"> de 2017, o Senhor Presidente, invocando o nome de Deus, declara encerrada a Sessão. A presente Ata, lavrada em </w:t>
      </w:r>
      <w:r w:rsidR="00A7430F"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 xml:space="preserve"> (</w:t>
      </w:r>
      <w:r w:rsidR="00A7430F">
        <w:rPr>
          <w:rFonts w:ascii="Courier New" w:hAnsi="Courier New" w:cs="Courier New"/>
          <w:sz w:val="26"/>
          <w:szCs w:val="26"/>
        </w:rPr>
        <w:t>duas</w:t>
      </w:r>
      <w:r>
        <w:rPr>
          <w:rFonts w:ascii="Courier New" w:hAnsi="Courier New" w:cs="Courier New"/>
          <w:sz w:val="26"/>
          <w:szCs w:val="26"/>
        </w:rPr>
        <w:t>) folha</w:t>
      </w:r>
      <w:r w:rsidR="00A7430F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digitada</w:t>
      </w:r>
      <w:r w:rsidR="00A7430F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>, numerada</w:t>
      </w:r>
      <w:r w:rsidR="00A7430F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e autenticada</w:t>
      </w:r>
      <w:r w:rsidR="00A7430F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pelo Presidente, é, ao final, assinada por todos os Vereadores presentes à Sessão em que for aprovada, na forma regimental.</w:t>
      </w:r>
    </w:p>
    <w:p w:rsidR="00DE2078" w:rsidRDefault="00DE2078" w:rsidP="00DE2078">
      <w:pPr>
        <w:pStyle w:val="SemEspaamento"/>
        <w:jc w:val="both"/>
      </w:pPr>
    </w:p>
    <w:p w:rsidR="00DE2078" w:rsidRDefault="00DE2078" w:rsidP="00DE2078">
      <w:pPr>
        <w:pStyle w:val="SemEspaamento"/>
      </w:pPr>
    </w:p>
    <w:p w:rsidR="00DE2078" w:rsidRDefault="00DE2078" w:rsidP="00DE2078">
      <w:pPr>
        <w:pStyle w:val="SemEspaamento"/>
        <w:jc w:val="both"/>
      </w:pPr>
    </w:p>
    <w:p w:rsidR="00DE2078" w:rsidRDefault="00DE2078" w:rsidP="00DE2078">
      <w:pPr>
        <w:pStyle w:val="SemEspaamento"/>
        <w:jc w:val="both"/>
      </w:pPr>
    </w:p>
    <w:p w:rsidR="0091701E" w:rsidRDefault="0091701E" w:rsidP="00DE2078">
      <w:pPr>
        <w:pStyle w:val="SemEspaamento"/>
        <w:jc w:val="both"/>
      </w:pPr>
    </w:p>
    <w:sectPr w:rsidR="0091701E" w:rsidSect="006D395D">
      <w:headerReference w:type="default" r:id="rId6"/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A3C" w:rsidRDefault="00817A3C" w:rsidP="00CA0679">
      <w:pPr>
        <w:spacing w:after="0" w:line="240" w:lineRule="auto"/>
      </w:pPr>
      <w:r>
        <w:separator/>
      </w:r>
    </w:p>
  </w:endnote>
  <w:endnote w:type="continuationSeparator" w:id="0">
    <w:p w:rsidR="00817A3C" w:rsidRDefault="00817A3C" w:rsidP="00CA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A3C" w:rsidRDefault="00817A3C" w:rsidP="00CA0679">
      <w:pPr>
        <w:spacing w:after="0" w:line="240" w:lineRule="auto"/>
      </w:pPr>
      <w:r>
        <w:separator/>
      </w:r>
    </w:p>
  </w:footnote>
  <w:footnote w:type="continuationSeparator" w:id="0">
    <w:p w:rsidR="00817A3C" w:rsidRDefault="00817A3C" w:rsidP="00CA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1258930"/>
      <w:docPartObj>
        <w:docPartGallery w:val="Page Numbers (Top of Page)"/>
        <w:docPartUnique/>
      </w:docPartObj>
    </w:sdtPr>
    <w:sdtContent>
      <w:p w:rsidR="00CA0679" w:rsidRDefault="00CA067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C21">
          <w:rPr>
            <w:noProof/>
          </w:rPr>
          <w:t>1</w:t>
        </w:r>
        <w:r>
          <w:fldChar w:fldCharType="end"/>
        </w:r>
      </w:p>
    </w:sdtContent>
  </w:sdt>
  <w:p w:rsidR="00CA0679" w:rsidRDefault="00CA067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78"/>
    <w:rsid w:val="000A6605"/>
    <w:rsid w:val="002378A8"/>
    <w:rsid w:val="002D3D8A"/>
    <w:rsid w:val="00466262"/>
    <w:rsid w:val="00817A3C"/>
    <w:rsid w:val="0091701E"/>
    <w:rsid w:val="009728B0"/>
    <w:rsid w:val="00A25616"/>
    <w:rsid w:val="00A7430F"/>
    <w:rsid w:val="00CA0679"/>
    <w:rsid w:val="00CD4AE4"/>
    <w:rsid w:val="00DE2078"/>
    <w:rsid w:val="00E42CF0"/>
    <w:rsid w:val="00E63FC1"/>
    <w:rsid w:val="00ED0C21"/>
    <w:rsid w:val="00F6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F405C-BB39-4D19-90AC-6BAEA2E0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07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E207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A0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0679"/>
  </w:style>
  <w:style w:type="paragraph" w:styleId="Rodap">
    <w:name w:val="footer"/>
    <w:basedOn w:val="Normal"/>
    <w:link w:val="RodapChar"/>
    <w:uiPriority w:val="99"/>
    <w:unhideWhenUsed/>
    <w:rsid w:val="00CA0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0679"/>
  </w:style>
  <w:style w:type="paragraph" w:styleId="Textodebalo">
    <w:name w:val="Balloon Text"/>
    <w:basedOn w:val="Normal"/>
    <w:link w:val="TextodebaloChar"/>
    <w:uiPriority w:val="99"/>
    <w:semiHidden/>
    <w:unhideWhenUsed/>
    <w:rsid w:val="002D3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D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2017-06-26T13:27:00Z</cp:lastPrinted>
  <dcterms:created xsi:type="dcterms:W3CDTF">2017-06-26T12:34:00Z</dcterms:created>
  <dcterms:modified xsi:type="dcterms:W3CDTF">2017-06-26T22:33:00Z</dcterms:modified>
</cp:coreProperties>
</file>