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2B0" w:rsidRDefault="00D63437" w:rsidP="00D63437">
      <w:pPr>
        <w:pStyle w:val="3"/>
      </w:pPr>
      <w:r>
        <w:rPr>
          <w:rFonts w:hint="eastAsia"/>
        </w:rPr>
        <w:t xml:space="preserve">              </w:t>
      </w:r>
      <w:r w:rsidR="00DF31DA">
        <w:rPr>
          <w:rFonts w:hint="eastAsia"/>
        </w:rPr>
        <w:t xml:space="preserve"> </w:t>
      </w:r>
      <w:r>
        <w:rPr>
          <w:rFonts w:hint="eastAsia"/>
        </w:rPr>
        <w:t>业务子系统交互详细设计</w:t>
      </w:r>
    </w:p>
    <w:p w:rsidR="00EA7D26" w:rsidRDefault="002D47DF" w:rsidP="00936F1A">
      <w:pPr>
        <w:pStyle w:val="3"/>
      </w:pPr>
      <w:r>
        <w:rPr>
          <w:rFonts w:hint="eastAsia"/>
        </w:rPr>
        <w:t>功能说明</w:t>
      </w:r>
    </w:p>
    <w:p w:rsidR="00936F1A" w:rsidRDefault="009759EC" w:rsidP="00936F1A">
      <w:r>
        <w:rPr>
          <w:rFonts w:hint="eastAsia"/>
        </w:rPr>
        <w:t>YUEP</w:t>
      </w:r>
      <w:r>
        <w:rPr>
          <w:rFonts w:hint="eastAsia"/>
        </w:rPr>
        <w:t>统一网管平台中存在如下子系统交互：</w:t>
      </w:r>
    </w:p>
    <w:p w:rsidR="009759EC" w:rsidRDefault="009759EC" w:rsidP="009759E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客户端和服务端之间的交互</w:t>
      </w:r>
    </w:p>
    <w:p w:rsidR="009759EC" w:rsidRDefault="009759EC" w:rsidP="009759E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服务端和下级网管的交互</w:t>
      </w:r>
    </w:p>
    <w:p w:rsidR="009759EC" w:rsidRDefault="009759EC" w:rsidP="009759E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服务端和</w:t>
      </w:r>
      <w:r>
        <w:rPr>
          <w:rFonts w:hint="eastAsia"/>
        </w:rPr>
        <w:t>SBI</w:t>
      </w:r>
      <w:r>
        <w:rPr>
          <w:rFonts w:hint="eastAsia"/>
        </w:rPr>
        <w:t>的交互</w:t>
      </w:r>
    </w:p>
    <w:p w:rsidR="009759EC" w:rsidRDefault="009759EC" w:rsidP="009759EC">
      <w:r>
        <w:rPr>
          <w:rFonts w:hint="eastAsia"/>
        </w:rPr>
        <w:t>其中后两种交互称为业务子系统交互，这两种交互有一些共同点：</w:t>
      </w:r>
    </w:p>
    <w:p w:rsidR="00226277" w:rsidRDefault="009759EC" w:rsidP="0022627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子系统的访问都需要通过</w:t>
      </w:r>
      <w:r>
        <w:rPr>
          <w:rFonts w:hint="eastAsia"/>
        </w:rPr>
        <w:t>Mo</w:t>
      </w:r>
      <w:r>
        <w:rPr>
          <w:rFonts w:hint="eastAsia"/>
        </w:rPr>
        <w:t>来进行选择</w:t>
      </w:r>
      <w:r w:rsidR="00226277">
        <w:rPr>
          <w:rFonts w:hint="eastAsia"/>
        </w:rPr>
        <w:t>，访问</w:t>
      </w:r>
      <w:r w:rsidR="00226277">
        <w:rPr>
          <w:rFonts w:hint="eastAsia"/>
        </w:rPr>
        <w:t>SBI</w:t>
      </w:r>
      <w:r w:rsidR="00226277">
        <w:rPr>
          <w:rFonts w:hint="eastAsia"/>
        </w:rPr>
        <w:t>通过网元</w:t>
      </w:r>
      <w:r w:rsidR="00226277">
        <w:rPr>
          <w:rFonts w:hint="eastAsia"/>
        </w:rPr>
        <w:t>Mo</w:t>
      </w:r>
      <w:r w:rsidR="00226277">
        <w:rPr>
          <w:rFonts w:hint="eastAsia"/>
        </w:rPr>
        <w:t>来选择管理该网元的</w:t>
      </w:r>
      <w:r w:rsidR="00226277">
        <w:rPr>
          <w:rFonts w:hint="eastAsia"/>
        </w:rPr>
        <w:t>SBI</w:t>
      </w:r>
      <w:r w:rsidR="00226277">
        <w:rPr>
          <w:rFonts w:hint="eastAsia"/>
        </w:rPr>
        <w:t>子系统；下级网管通过下级网管的</w:t>
      </w:r>
      <w:r w:rsidR="00226277">
        <w:rPr>
          <w:rFonts w:hint="eastAsia"/>
        </w:rPr>
        <w:t>Mo</w:t>
      </w:r>
      <w:r w:rsidR="00226277">
        <w:rPr>
          <w:rFonts w:hint="eastAsia"/>
        </w:rPr>
        <w:t>来选择对应的网管服务器，总结起来一个子系统对应于多个</w:t>
      </w:r>
      <w:r w:rsidR="00226277">
        <w:rPr>
          <w:rFonts w:hint="eastAsia"/>
        </w:rPr>
        <w:t>Mo</w:t>
      </w:r>
      <w:r w:rsidR="00226277">
        <w:rPr>
          <w:rFonts w:hint="eastAsia"/>
        </w:rPr>
        <w:t>。</w:t>
      </w:r>
    </w:p>
    <w:p w:rsidR="00226277" w:rsidRDefault="00226277" w:rsidP="0022627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子系统创建、删除过程是相同的，</w:t>
      </w:r>
      <w:r>
        <w:rPr>
          <w:rFonts w:hint="eastAsia"/>
        </w:rPr>
        <w:t>SBI</w:t>
      </w:r>
      <w:r>
        <w:rPr>
          <w:rFonts w:hint="eastAsia"/>
        </w:rPr>
        <w:t>是由用户创建管理的，下级网管也是由用户添加、删除的。</w:t>
      </w:r>
    </w:p>
    <w:p w:rsidR="00226277" w:rsidRDefault="00226277" w:rsidP="0022627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子系统的消息订阅过程也是相同</w:t>
      </w:r>
    </w:p>
    <w:p w:rsidR="00BD43DF" w:rsidRDefault="00BD43DF" w:rsidP="00BD43DF">
      <w:pPr>
        <w:pStyle w:val="a6"/>
        <w:ind w:left="420" w:firstLineChars="0" w:firstLine="0"/>
      </w:pPr>
    </w:p>
    <w:p w:rsidR="00BD43DF" w:rsidRDefault="00BD43DF" w:rsidP="00BD43DF">
      <w:pPr>
        <w:pStyle w:val="a6"/>
        <w:ind w:left="420" w:firstLineChars="0" w:firstLine="0"/>
      </w:pPr>
    </w:p>
    <w:p w:rsidR="00226277" w:rsidRDefault="00226277" w:rsidP="009759EC">
      <w:r>
        <w:rPr>
          <w:rFonts w:hint="eastAsia"/>
        </w:rPr>
        <w:t>业务子系统交互的不同点：</w:t>
      </w:r>
    </w:p>
    <w:p w:rsidR="00226277" w:rsidRDefault="00226277" w:rsidP="00FB61D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服务端获取服务</w:t>
      </w:r>
      <w:r w:rsidR="00FB61D5">
        <w:rPr>
          <w:rFonts w:hint="eastAsia"/>
        </w:rPr>
        <w:t>处理不同，</w:t>
      </w:r>
      <w:r w:rsidR="00FB61D5">
        <w:rPr>
          <w:rFonts w:hint="eastAsia"/>
        </w:rPr>
        <w:t>SBI</w:t>
      </w:r>
      <w:r w:rsidR="00FB61D5">
        <w:rPr>
          <w:rFonts w:hint="eastAsia"/>
        </w:rPr>
        <w:t>需要根据网元类型和网元版本组装服务名称来获取真正的服务</w:t>
      </w:r>
    </w:p>
    <w:p w:rsidR="009759EC" w:rsidRDefault="00FB61D5" w:rsidP="009759E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服务端获取下级网管服务需要支持注入</w:t>
      </w:r>
      <w:r>
        <w:rPr>
          <w:rFonts w:hint="eastAsia"/>
        </w:rPr>
        <w:t>Adapter</w:t>
      </w:r>
      <w:r>
        <w:rPr>
          <w:rFonts w:hint="eastAsia"/>
        </w:rPr>
        <w:t>来支持</w:t>
      </w:r>
      <w:r>
        <w:rPr>
          <w:rFonts w:hint="eastAsia"/>
        </w:rPr>
        <w:t>MoNaming</w:t>
      </w:r>
      <w:r>
        <w:rPr>
          <w:rFonts w:hint="eastAsia"/>
        </w:rPr>
        <w:t>的转化</w:t>
      </w:r>
    </w:p>
    <w:p w:rsidR="00BD43DF" w:rsidRPr="00226277" w:rsidRDefault="00BD43DF" w:rsidP="00BD43DF">
      <w:pPr>
        <w:pStyle w:val="a6"/>
        <w:ind w:left="420" w:firstLineChars="0" w:firstLine="0"/>
      </w:pPr>
    </w:p>
    <w:p w:rsidR="002D47DF" w:rsidRDefault="002D47DF" w:rsidP="002D47DF">
      <w:pPr>
        <w:pStyle w:val="3"/>
      </w:pPr>
      <w:r>
        <w:rPr>
          <w:rFonts w:hint="eastAsia"/>
        </w:rPr>
        <w:t>设计思路</w:t>
      </w:r>
    </w:p>
    <w:p w:rsidR="00FB61D5" w:rsidRDefault="00FB61D5" w:rsidP="00FB61D5">
      <w:r>
        <w:rPr>
          <w:rFonts w:hint="eastAsia"/>
        </w:rPr>
        <w:t>业务子系统交互框架</w:t>
      </w:r>
      <w:r w:rsidR="00F13E3E">
        <w:rPr>
          <w:rFonts w:hint="eastAsia"/>
        </w:rPr>
        <w:t>设计</w:t>
      </w:r>
      <w:r w:rsidR="00477851">
        <w:rPr>
          <w:rFonts w:hint="eastAsia"/>
        </w:rPr>
        <w:t>思路</w:t>
      </w:r>
      <w:r w:rsidR="00F13E3E">
        <w:rPr>
          <w:rFonts w:hint="eastAsia"/>
        </w:rPr>
        <w:t>如下：</w:t>
      </w:r>
    </w:p>
    <w:p w:rsidR="00F13E3E" w:rsidRDefault="00F13E3E" w:rsidP="0010190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提供创建、删除、查询、修改子系统代理的接口</w:t>
      </w:r>
    </w:p>
    <w:p w:rsidR="00F13E3E" w:rsidRDefault="00F13E3E" w:rsidP="0010190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SBI</w:t>
      </w:r>
      <w:r>
        <w:rPr>
          <w:rFonts w:hint="eastAsia"/>
        </w:rPr>
        <w:t>管理模块根据</w:t>
      </w:r>
      <w:r>
        <w:rPr>
          <w:rFonts w:hint="eastAsia"/>
        </w:rPr>
        <w:t>SBI</w:t>
      </w:r>
      <w:r>
        <w:rPr>
          <w:rFonts w:hint="eastAsia"/>
        </w:rPr>
        <w:t>创建、删除、修改来操作子系统代理服务接口</w:t>
      </w:r>
    </w:p>
    <w:p w:rsidR="00F13E3E" w:rsidRDefault="00F13E3E" w:rsidP="0010190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NMS</w:t>
      </w:r>
      <w:r>
        <w:rPr>
          <w:rFonts w:hint="eastAsia"/>
        </w:rPr>
        <w:t>管理模块根据</w:t>
      </w:r>
      <w:r>
        <w:rPr>
          <w:rFonts w:hint="eastAsia"/>
        </w:rPr>
        <w:t>Mo</w:t>
      </w:r>
      <w:r>
        <w:rPr>
          <w:rFonts w:hint="eastAsia"/>
        </w:rPr>
        <w:t>创建、删除等消息来操作子系统代理服务接口</w:t>
      </w:r>
    </w:p>
    <w:p w:rsidR="00F13E3E" w:rsidRDefault="00F13E3E" w:rsidP="0010190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其他业务模块获取根据</w:t>
      </w:r>
      <w:r>
        <w:rPr>
          <w:rFonts w:hint="eastAsia"/>
        </w:rPr>
        <w:t>Mo</w:t>
      </w:r>
      <w:r>
        <w:rPr>
          <w:rFonts w:hint="eastAsia"/>
        </w:rPr>
        <w:t>通过子系统代理服务接口来获取服务，订阅消息</w:t>
      </w:r>
    </w:p>
    <w:p w:rsidR="00350047" w:rsidRDefault="00350047" w:rsidP="0010190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SBI</w:t>
      </w:r>
      <w:r>
        <w:rPr>
          <w:rFonts w:hint="eastAsia"/>
        </w:rPr>
        <w:t>和下级网管获取服务方式有所不同，子系统代理模块需要提供服务调用的扩展，</w:t>
      </w:r>
    </w:p>
    <w:p w:rsidR="009E552D" w:rsidRDefault="00350047" w:rsidP="009E552D">
      <w:pPr>
        <w:pStyle w:val="a6"/>
        <w:ind w:left="420" w:firstLineChars="0" w:firstLine="0"/>
      </w:pPr>
      <w:r>
        <w:rPr>
          <w:rFonts w:hint="eastAsia"/>
        </w:rPr>
        <w:t>开发者可以根据子系统类型的不同注入不同的服务调用实现</w:t>
      </w:r>
    </w:p>
    <w:p w:rsidR="005F01AA" w:rsidRDefault="005F01AA" w:rsidP="005F01AA"/>
    <w:p w:rsidR="005F01AA" w:rsidRDefault="005F01AA" w:rsidP="005F01AA">
      <w:r>
        <w:rPr>
          <w:rFonts w:hint="eastAsia"/>
        </w:rPr>
        <w:t>SBIProxy</w:t>
      </w:r>
      <w:r>
        <w:rPr>
          <w:rFonts w:hint="eastAsia"/>
        </w:rPr>
        <w:t>模块</w:t>
      </w:r>
      <w:r w:rsidR="009F3C71">
        <w:rPr>
          <w:rFonts w:hint="eastAsia"/>
        </w:rPr>
        <w:t>设计思路</w:t>
      </w:r>
      <w:r>
        <w:rPr>
          <w:rFonts w:hint="eastAsia"/>
        </w:rPr>
        <w:t>：</w:t>
      </w:r>
    </w:p>
    <w:p w:rsidR="005F01AA" w:rsidRDefault="005F01AA" w:rsidP="005F01AA">
      <w:r>
        <w:rPr>
          <w:rFonts w:hint="eastAsia"/>
        </w:rPr>
        <w:t>由于</w:t>
      </w:r>
      <w:r>
        <w:rPr>
          <w:rFonts w:hint="eastAsia"/>
        </w:rPr>
        <w:t>SBI</w:t>
      </w:r>
      <w:r>
        <w:rPr>
          <w:rFonts w:hint="eastAsia"/>
        </w:rPr>
        <w:t>端业务</w:t>
      </w:r>
      <w:r>
        <w:rPr>
          <w:rFonts w:hint="eastAsia"/>
        </w:rPr>
        <w:t>Adapter</w:t>
      </w:r>
      <w:r>
        <w:rPr>
          <w:rFonts w:hint="eastAsia"/>
        </w:rPr>
        <w:t>模块暴露接口的时候暴露为服务名</w:t>
      </w:r>
      <w:r>
        <w:rPr>
          <w:rFonts w:hint="eastAsia"/>
        </w:rPr>
        <w:t>+</w:t>
      </w:r>
      <w:r>
        <w:rPr>
          <w:rFonts w:hint="eastAsia"/>
        </w:rPr>
        <w:t>网元类型</w:t>
      </w:r>
      <w:r>
        <w:rPr>
          <w:rFonts w:hint="eastAsia"/>
        </w:rPr>
        <w:t>+</w:t>
      </w:r>
      <w:r>
        <w:rPr>
          <w:rFonts w:hint="eastAsia"/>
        </w:rPr>
        <w:t>版本，所以服务端通过</w:t>
      </w:r>
      <w:r>
        <w:rPr>
          <w:rFonts w:hint="eastAsia"/>
        </w:rPr>
        <w:t>SBIProxy</w:t>
      </w:r>
      <w:r>
        <w:rPr>
          <w:rFonts w:hint="eastAsia"/>
        </w:rPr>
        <w:t>获取服务的时候</w:t>
      </w:r>
      <w:r w:rsidR="009F3C71">
        <w:rPr>
          <w:rFonts w:hint="eastAsia"/>
        </w:rPr>
        <w:t>，需要将服务名进行装换。</w:t>
      </w:r>
    </w:p>
    <w:p w:rsidR="009F3C71" w:rsidRDefault="009F3C71" w:rsidP="005F01AA"/>
    <w:p w:rsidR="005F01AA" w:rsidRDefault="005F01AA" w:rsidP="005F01AA">
      <w:r>
        <w:rPr>
          <w:rFonts w:hint="eastAsia"/>
        </w:rPr>
        <w:t>NMSProxy</w:t>
      </w:r>
      <w:r>
        <w:rPr>
          <w:rFonts w:hint="eastAsia"/>
        </w:rPr>
        <w:t>模块</w:t>
      </w:r>
      <w:r w:rsidR="009F3C71">
        <w:rPr>
          <w:rFonts w:hint="eastAsia"/>
        </w:rPr>
        <w:t>设计思路</w:t>
      </w:r>
      <w:r>
        <w:rPr>
          <w:rFonts w:hint="eastAsia"/>
        </w:rPr>
        <w:t>：</w:t>
      </w:r>
    </w:p>
    <w:p w:rsidR="009F3C71" w:rsidRPr="009E552D" w:rsidRDefault="009F3C71" w:rsidP="005F01AA">
      <w:r>
        <w:rPr>
          <w:rFonts w:hint="eastAsia"/>
        </w:rPr>
        <w:t>下级网管的管理对象</w:t>
      </w:r>
      <w:r>
        <w:rPr>
          <w:rFonts w:hint="eastAsia"/>
        </w:rPr>
        <w:t>MoNaming</w:t>
      </w:r>
      <w:r>
        <w:rPr>
          <w:rFonts w:hint="eastAsia"/>
        </w:rPr>
        <w:t>和这些管理对象在本级网管的</w:t>
      </w:r>
      <w:r>
        <w:rPr>
          <w:rFonts w:hint="eastAsia"/>
        </w:rPr>
        <w:t>MoNaming</w:t>
      </w:r>
      <w:r>
        <w:rPr>
          <w:rFonts w:hint="eastAsia"/>
        </w:rPr>
        <w:t>是不同的，当本级网管向下级网管进行服务请求的时候，需要在的服务参数中的</w:t>
      </w:r>
      <w:r>
        <w:rPr>
          <w:rFonts w:hint="eastAsia"/>
        </w:rPr>
        <w:t>MoNaming</w:t>
      </w:r>
      <w:r>
        <w:rPr>
          <w:rFonts w:hint="eastAsia"/>
        </w:rPr>
        <w:t>装换为下级网管</w:t>
      </w:r>
      <w:r>
        <w:rPr>
          <w:rFonts w:hint="eastAsia"/>
        </w:rPr>
        <w:t>MoNaming</w:t>
      </w:r>
      <w:r>
        <w:rPr>
          <w:rFonts w:hint="eastAsia"/>
        </w:rPr>
        <w:t>，返回值则需要将下级网管的</w:t>
      </w:r>
      <w:r>
        <w:rPr>
          <w:rFonts w:hint="eastAsia"/>
        </w:rPr>
        <w:t>MoNaming</w:t>
      </w:r>
      <w:r>
        <w:rPr>
          <w:rFonts w:hint="eastAsia"/>
        </w:rPr>
        <w:t>转为本级网管</w:t>
      </w:r>
      <w:r>
        <w:rPr>
          <w:rFonts w:hint="eastAsia"/>
        </w:rPr>
        <w:t>MoNaming</w:t>
      </w:r>
      <w:r>
        <w:rPr>
          <w:rFonts w:hint="eastAsia"/>
        </w:rPr>
        <w:t>。</w:t>
      </w:r>
    </w:p>
    <w:p w:rsidR="00151C9D" w:rsidRDefault="00D05406" w:rsidP="00151C9D">
      <w:pPr>
        <w:pStyle w:val="3"/>
      </w:pPr>
      <w:r>
        <w:rPr>
          <w:rFonts w:hint="eastAsia"/>
        </w:rPr>
        <w:lastRenderedPageBreak/>
        <w:t>子模块划分</w:t>
      </w:r>
    </w:p>
    <w:p w:rsidR="00151C9D" w:rsidRDefault="00EE6E80" w:rsidP="003D115A">
      <w:pPr>
        <w:jc w:val="center"/>
      </w:pPr>
      <w:r>
        <w:object w:dxaOrig="8976" w:dyaOrig="31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47.75pt" o:ole="">
            <v:imagedata r:id="rId7" o:title=""/>
          </v:shape>
          <o:OLEObject Type="Embed" ProgID="Visio.Drawing.11" ShapeID="_x0000_i1025" DrawAspect="Content" ObjectID="_1372249359" r:id="rId8"/>
        </w:object>
      </w:r>
    </w:p>
    <w:p w:rsidR="003D115A" w:rsidRDefault="003D115A" w:rsidP="003D115A">
      <w:r>
        <w:rPr>
          <w:rFonts w:hint="eastAsia"/>
        </w:rPr>
        <w:t>MoCore</w:t>
      </w:r>
      <w:r>
        <w:rPr>
          <w:rFonts w:hint="eastAsia"/>
        </w:rPr>
        <w:t>：</w:t>
      </w:r>
      <w:r>
        <w:rPr>
          <w:rFonts w:hint="eastAsia"/>
        </w:rPr>
        <w:t>Mo</w:t>
      </w:r>
      <w:r>
        <w:rPr>
          <w:rFonts w:hint="eastAsia"/>
        </w:rPr>
        <w:t>核心模块</w:t>
      </w:r>
      <w:r w:rsidR="00FE7769">
        <w:rPr>
          <w:rFonts w:hint="eastAsia"/>
        </w:rPr>
        <w:t>(</w:t>
      </w:r>
      <w:r w:rsidR="00FE7769">
        <w:rPr>
          <w:rFonts w:hint="eastAsia"/>
        </w:rPr>
        <w:t>详细设计见</w:t>
      </w:r>
      <w:r w:rsidR="00FE7769">
        <w:rPr>
          <w:rFonts w:hint="eastAsia"/>
        </w:rPr>
        <w:t>Mo</w:t>
      </w:r>
      <w:r w:rsidR="00FE7769">
        <w:rPr>
          <w:rFonts w:hint="eastAsia"/>
        </w:rPr>
        <w:t>模块详细设计文档</w:t>
      </w:r>
      <w:r w:rsidR="00FE7769">
        <w:rPr>
          <w:rFonts w:hint="eastAsia"/>
        </w:rPr>
        <w:t>)</w:t>
      </w:r>
      <w:r w:rsidR="00665E91">
        <w:rPr>
          <w:rFonts w:hint="eastAsia"/>
        </w:rPr>
        <w:t>;</w:t>
      </w:r>
    </w:p>
    <w:p w:rsidR="003D115A" w:rsidRDefault="003D115A" w:rsidP="003D115A">
      <w:r>
        <w:rPr>
          <w:rFonts w:hint="eastAsia"/>
        </w:rPr>
        <w:t>SubSystemProxy</w:t>
      </w:r>
      <w:r w:rsidR="00BD43DF">
        <w:rPr>
          <w:rFonts w:hint="eastAsia"/>
        </w:rPr>
        <w:t>Core</w:t>
      </w:r>
      <w:r>
        <w:rPr>
          <w:rFonts w:hint="eastAsia"/>
        </w:rPr>
        <w:t>：子系统代理</w:t>
      </w:r>
      <w:r w:rsidR="00BD43DF">
        <w:rPr>
          <w:rFonts w:hint="eastAsia"/>
        </w:rPr>
        <w:t>核心</w:t>
      </w:r>
      <w:r>
        <w:rPr>
          <w:rFonts w:hint="eastAsia"/>
        </w:rPr>
        <w:t>模块，主要提供创建、修改、删除、查询子系统代理服务，其他模块要和对应的子系统交互的时候，需要通过该模块提供的服务获取到相应的子系统代理</w:t>
      </w:r>
      <w:r w:rsidR="00665E91">
        <w:rPr>
          <w:rFonts w:hint="eastAsia"/>
        </w:rPr>
        <w:t>;</w:t>
      </w:r>
    </w:p>
    <w:p w:rsidR="00EE6E80" w:rsidRDefault="00EE6E80" w:rsidP="003D115A">
      <w:r>
        <w:rPr>
          <w:rFonts w:hint="eastAsia"/>
        </w:rPr>
        <w:t>SubSystemProxyManager</w:t>
      </w:r>
      <w:r>
        <w:rPr>
          <w:rFonts w:hint="eastAsia"/>
        </w:rPr>
        <w:t>：提供给其他模块创建、删除、绑定子系统代理使用服务。</w:t>
      </w:r>
    </w:p>
    <w:p w:rsidR="003D115A" w:rsidRDefault="003D115A" w:rsidP="003D115A">
      <w:r>
        <w:rPr>
          <w:rFonts w:hint="eastAsia"/>
        </w:rPr>
        <w:t>SBIProxy:</w:t>
      </w:r>
      <w:r w:rsidR="008F7BD3">
        <w:rPr>
          <w:rFonts w:hint="eastAsia"/>
        </w:rPr>
        <w:t>扩展了</w:t>
      </w:r>
      <w:r w:rsidR="008F7BD3">
        <w:rPr>
          <w:rFonts w:hint="eastAsia"/>
        </w:rPr>
        <w:t>SBI</w:t>
      </w:r>
      <w:r w:rsidR="008F7BD3">
        <w:rPr>
          <w:rFonts w:hint="eastAsia"/>
        </w:rPr>
        <w:t>端</w:t>
      </w:r>
      <w:r w:rsidR="008F7BD3">
        <w:rPr>
          <w:rFonts w:hint="eastAsia"/>
        </w:rPr>
        <w:t>Adapter</w:t>
      </w:r>
      <w:r w:rsidR="008F7BD3">
        <w:rPr>
          <w:rFonts w:hint="eastAsia"/>
        </w:rPr>
        <w:t>服务的获取</w:t>
      </w:r>
      <w:r w:rsidR="00665E91">
        <w:rPr>
          <w:rFonts w:hint="eastAsia"/>
        </w:rPr>
        <w:t>;</w:t>
      </w:r>
    </w:p>
    <w:p w:rsidR="00CC1661" w:rsidRPr="00CC1661" w:rsidRDefault="008F7BD3" w:rsidP="003D115A">
      <w:r>
        <w:rPr>
          <w:rFonts w:hint="eastAsia"/>
        </w:rPr>
        <w:t>NMSProxy:</w:t>
      </w:r>
      <w:r>
        <w:rPr>
          <w:rFonts w:hint="eastAsia"/>
        </w:rPr>
        <w:t>支持正对特定的下级网管服务注入</w:t>
      </w:r>
      <w:r>
        <w:rPr>
          <w:rFonts w:hint="eastAsia"/>
        </w:rPr>
        <w:t>Apdater</w:t>
      </w:r>
      <w:r>
        <w:rPr>
          <w:rFonts w:hint="eastAsia"/>
        </w:rPr>
        <w:t>，实现上下级网管</w:t>
      </w:r>
      <w:r>
        <w:rPr>
          <w:rFonts w:hint="eastAsia"/>
        </w:rPr>
        <w:t>MoNaming</w:t>
      </w:r>
      <w:r>
        <w:rPr>
          <w:rFonts w:hint="eastAsia"/>
        </w:rPr>
        <w:t>的转换</w:t>
      </w:r>
      <w:r w:rsidR="00665E91">
        <w:rPr>
          <w:rFonts w:hint="eastAsia"/>
        </w:rPr>
        <w:t>;</w:t>
      </w:r>
    </w:p>
    <w:p w:rsidR="00CC1661" w:rsidRPr="00CC1661" w:rsidRDefault="00CC1661" w:rsidP="003D115A"/>
    <w:p w:rsidR="00076ACB" w:rsidRDefault="00076ACB" w:rsidP="00626061">
      <w:pPr>
        <w:pStyle w:val="3"/>
      </w:pPr>
      <w:r>
        <w:rPr>
          <w:rFonts w:hint="eastAsia"/>
        </w:rPr>
        <w:lastRenderedPageBreak/>
        <w:t>类图</w:t>
      </w:r>
    </w:p>
    <w:p w:rsidR="00050E0B" w:rsidRDefault="00050E0B" w:rsidP="00665E91">
      <w:r>
        <w:rPr>
          <w:noProof/>
        </w:rPr>
        <w:drawing>
          <wp:inline distT="0" distB="0" distL="0" distR="0">
            <wp:extent cx="5274310" cy="475757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5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050E0B" w:rsidTr="00050E0B">
        <w:tc>
          <w:tcPr>
            <w:tcW w:w="4261" w:type="dxa"/>
          </w:tcPr>
          <w:p w:rsidR="00050E0B" w:rsidRDefault="00050E0B" w:rsidP="00665E91">
            <w:r>
              <w:rPr>
                <w:rFonts w:hint="eastAsia"/>
              </w:rPr>
              <w:t>类名称</w:t>
            </w:r>
          </w:p>
        </w:tc>
        <w:tc>
          <w:tcPr>
            <w:tcW w:w="4261" w:type="dxa"/>
          </w:tcPr>
          <w:p w:rsidR="00050E0B" w:rsidRDefault="00050E0B" w:rsidP="00665E91">
            <w:r>
              <w:rPr>
                <w:rFonts w:hint="eastAsia"/>
              </w:rPr>
              <w:t>描述</w:t>
            </w:r>
          </w:p>
        </w:tc>
      </w:tr>
      <w:tr w:rsidR="00050E0B" w:rsidTr="00050E0B">
        <w:tc>
          <w:tcPr>
            <w:tcW w:w="4261" w:type="dxa"/>
          </w:tcPr>
          <w:p w:rsidR="00050E0B" w:rsidRDefault="00050E0B" w:rsidP="00665E91">
            <w:r>
              <w:rPr>
                <w:rFonts w:hint="eastAsia"/>
              </w:rPr>
              <w:t>SubSystemProxy</w:t>
            </w:r>
          </w:p>
        </w:tc>
        <w:tc>
          <w:tcPr>
            <w:tcW w:w="4261" w:type="dxa"/>
          </w:tcPr>
          <w:p w:rsidR="00050E0B" w:rsidRDefault="00050E0B" w:rsidP="00665E91">
            <w:r>
              <w:rPr>
                <w:rFonts w:hint="eastAsia"/>
              </w:rPr>
              <w:t>子系统代理接口</w:t>
            </w:r>
          </w:p>
        </w:tc>
      </w:tr>
      <w:tr w:rsidR="00050E0B" w:rsidTr="00050E0B">
        <w:tc>
          <w:tcPr>
            <w:tcW w:w="4261" w:type="dxa"/>
          </w:tcPr>
          <w:p w:rsidR="00050E0B" w:rsidRDefault="00050E0B" w:rsidP="00665E91">
            <w:r>
              <w:rPr>
                <w:rFonts w:hint="eastAsia"/>
              </w:rPr>
              <w:t>SubSystemProxyImpl</w:t>
            </w:r>
          </w:p>
        </w:tc>
        <w:tc>
          <w:tcPr>
            <w:tcW w:w="4261" w:type="dxa"/>
          </w:tcPr>
          <w:p w:rsidR="00050E0B" w:rsidRDefault="00050E0B" w:rsidP="00665E91">
            <w:r>
              <w:rPr>
                <w:rFonts w:hint="eastAsia"/>
              </w:rPr>
              <w:t>SubSystemProxy</w:t>
            </w:r>
            <w:r>
              <w:rPr>
                <w:rFonts w:hint="eastAsia"/>
              </w:rPr>
              <w:t>接口实现类</w:t>
            </w:r>
          </w:p>
        </w:tc>
      </w:tr>
      <w:tr w:rsidR="00050E0B" w:rsidTr="00050E0B">
        <w:tc>
          <w:tcPr>
            <w:tcW w:w="4261" w:type="dxa"/>
          </w:tcPr>
          <w:p w:rsidR="00050E0B" w:rsidRDefault="00050E0B" w:rsidP="00665E91">
            <w:r>
              <w:rPr>
                <w:rFonts w:hint="eastAsia"/>
              </w:rPr>
              <w:t>SubSystemProxyCore</w:t>
            </w:r>
          </w:p>
        </w:tc>
        <w:tc>
          <w:tcPr>
            <w:tcW w:w="4261" w:type="dxa"/>
          </w:tcPr>
          <w:p w:rsidR="00050E0B" w:rsidRDefault="00050E0B" w:rsidP="00665E91">
            <w:r>
              <w:rPr>
                <w:rFonts w:hint="eastAsia"/>
              </w:rPr>
              <w:t>子系统代理核心接口，提供创建、删除、修改、查询子系统代理服务。支持根据不同类型的子系统注入</w:t>
            </w:r>
            <w:r>
              <w:rPr>
                <w:rFonts w:hint="eastAsia"/>
              </w:rPr>
              <w:t>SubSystemRequestIntercepter</w:t>
            </w:r>
            <w:r>
              <w:rPr>
                <w:rFonts w:hint="eastAsia"/>
              </w:rPr>
              <w:t>，来实现不同服务请求</w:t>
            </w:r>
          </w:p>
        </w:tc>
      </w:tr>
      <w:tr w:rsidR="00050E0B" w:rsidTr="00050E0B">
        <w:tc>
          <w:tcPr>
            <w:tcW w:w="4261" w:type="dxa"/>
          </w:tcPr>
          <w:p w:rsidR="00050E0B" w:rsidRDefault="00050E0B" w:rsidP="00665E91">
            <w:r>
              <w:rPr>
                <w:rFonts w:hint="eastAsia"/>
              </w:rPr>
              <w:t>SubSystemProxyCoreImpl</w:t>
            </w:r>
          </w:p>
        </w:tc>
        <w:tc>
          <w:tcPr>
            <w:tcW w:w="4261" w:type="dxa"/>
          </w:tcPr>
          <w:p w:rsidR="00050E0B" w:rsidRDefault="00050E0B" w:rsidP="00665E91">
            <w:r>
              <w:rPr>
                <w:rFonts w:hint="eastAsia"/>
              </w:rPr>
              <w:t>SubSystemProxyCore</w:t>
            </w:r>
            <w:r>
              <w:rPr>
                <w:rFonts w:hint="eastAsia"/>
              </w:rPr>
              <w:t>接口实现类</w:t>
            </w:r>
          </w:p>
        </w:tc>
      </w:tr>
      <w:tr w:rsidR="00050E0B" w:rsidTr="00050E0B">
        <w:tc>
          <w:tcPr>
            <w:tcW w:w="4261" w:type="dxa"/>
          </w:tcPr>
          <w:p w:rsidR="00050E0B" w:rsidRDefault="00050E0B" w:rsidP="00665E91">
            <w:r>
              <w:rPr>
                <w:rFonts w:hint="eastAsia"/>
              </w:rPr>
              <w:t>SubSystemProxyManager</w:t>
            </w:r>
          </w:p>
        </w:tc>
        <w:tc>
          <w:tcPr>
            <w:tcW w:w="4261" w:type="dxa"/>
          </w:tcPr>
          <w:p w:rsidR="00050E0B" w:rsidRDefault="00050E0B" w:rsidP="00665E91">
            <w:r>
              <w:rPr>
                <w:rFonts w:hint="eastAsia"/>
              </w:rPr>
              <w:t>子系统代里管理接口，提供给</w:t>
            </w:r>
            <w:r>
              <w:rPr>
                <w:rFonts w:hint="eastAsia"/>
              </w:rPr>
              <w:t>SBI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NMS</w:t>
            </w:r>
            <w:r>
              <w:rPr>
                <w:rFonts w:hint="eastAsia"/>
              </w:rPr>
              <w:t>模块管理</w:t>
            </w:r>
            <w:r>
              <w:rPr>
                <w:rFonts w:hint="eastAsia"/>
              </w:rPr>
              <w:t>SubSystemProxy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SBI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NMS</w:t>
            </w:r>
            <w:r>
              <w:rPr>
                <w:rFonts w:hint="eastAsia"/>
              </w:rPr>
              <w:t>模块根据</w:t>
            </w:r>
            <w:r>
              <w:rPr>
                <w:rFonts w:hint="eastAsia"/>
              </w:rPr>
              <w:t>SBI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Mo</w:t>
            </w:r>
            <w:r>
              <w:rPr>
                <w:rFonts w:hint="eastAsia"/>
              </w:rPr>
              <w:t>的创建、删除、修改来添加、删除、修改</w:t>
            </w:r>
            <w:r>
              <w:rPr>
                <w:rFonts w:hint="eastAsia"/>
              </w:rPr>
              <w:t>SubSystemProxy</w:t>
            </w:r>
            <w:r>
              <w:rPr>
                <w:rFonts w:hint="eastAsia"/>
              </w:rPr>
              <w:t>。</w:t>
            </w:r>
          </w:p>
        </w:tc>
      </w:tr>
      <w:tr w:rsidR="00050E0B" w:rsidTr="00050E0B">
        <w:tc>
          <w:tcPr>
            <w:tcW w:w="4261" w:type="dxa"/>
          </w:tcPr>
          <w:p w:rsidR="00050E0B" w:rsidRDefault="00050E0B" w:rsidP="00665E91">
            <w:r>
              <w:rPr>
                <w:rFonts w:hint="eastAsia"/>
              </w:rPr>
              <w:t>SubSystemRequestIntercepter</w:t>
            </w:r>
          </w:p>
        </w:tc>
        <w:tc>
          <w:tcPr>
            <w:tcW w:w="4261" w:type="dxa"/>
          </w:tcPr>
          <w:p w:rsidR="00050E0B" w:rsidRDefault="00050E0B" w:rsidP="00665E91">
            <w:r>
              <w:rPr>
                <w:rFonts w:hint="eastAsia"/>
              </w:rPr>
              <w:t>子系统服务请求拦截</w:t>
            </w:r>
            <w:r w:rsidR="00104FDF">
              <w:rPr>
                <w:rFonts w:hint="eastAsia"/>
              </w:rPr>
              <w:t>接口，可以拦截对子系统的服务请求，然后实现自己的服务请求</w:t>
            </w:r>
          </w:p>
        </w:tc>
      </w:tr>
      <w:tr w:rsidR="00050E0B" w:rsidTr="00050E0B">
        <w:tc>
          <w:tcPr>
            <w:tcW w:w="4261" w:type="dxa"/>
          </w:tcPr>
          <w:p w:rsidR="00050E0B" w:rsidRDefault="00104FDF" w:rsidP="00104FDF">
            <w:r>
              <w:rPr>
                <w:rFonts w:hint="eastAsia"/>
              </w:rPr>
              <w:t>SbiProxyRequestIntercepter</w:t>
            </w:r>
          </w:p>
        </w:tc>
        <w:tc>
          <w:tcPr>
            <w:tcW w:w="4261" w:type="dxa"/>
          </w:tcPr>
          <w:p w:rsidR="00050E0B" w:rsidRDefault="00104FDF" w:rsidP="00665E91">
            <w:r>
              <w:rPr>
                <w:rFonts w:hint="eastAsia"/>
              </w:rPr>
              <w:t>SBI</w:t>
            </w:r>
            <w:r>
              <w:rPr>
                <w:rFonts w:hint="eastAsia"/>
              </w:rPr>
              <w:t>服务请求拦截，实现了根据网元类型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网</w:t>
            </w:r>
            <w:r>
              <w:rPr>
                <w:rFonts w:hint="eastAsia"/>
              </w:rPr>
              <w:lastRenderedPageBreak/>
              <w:t>元版本向</w:t>
            </w:r>
            <w:r>
              <w:rPr>
                <w:rFonts w:hint="eastAsia"/>
              </w:rPr>
              <w:t>SBI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Adapter</w:t>
            </w:r>
            <w:r>
              <w:rPr>
                <w:rFonts w:hint="eastAsia"/>
              </w:rPr>
              <w:t>服务的功能</w:t>
            </w:r>
          </w:p>
        </w:tc>
      </w:tr>
      <w:tr w:rsidR="00104FDF" w:rsidTr="00050E0B">
        <w:tc>
          <w:tcPr>
            <w:tcW w:w="4261" w:type="dxa"/>
          </w:tcPr>
          <w:p w:rsidR="00104FDF" w:rsidRDefault="00104FDF" w:rsidP="00104FDF">
            <w:r>
              <w:rPr>
                <w:rFonts w:hint="eastAsia"/>
              </w:rPr>
              <w:lastRenderedPageBreak/>
              <w:t>NMSProxyRequestIntercepter</w:t>
            </w:r>
          </w:p>
        </w:tc>
        <w:tc>
          <w:tcPr>
            <w:tcW w:w="4261" w:type="dxa"/>
          </w:tcPr>
          <w:p w:rsidR="00104FDF" w:rsidRDefault="00104FDF" w:rsidP="009C3794">
            <w:r>
              <w:rPr>
                <w:rFonts w:hint="eastAsia"/>
              </w:rPr>
              <w:t>NMS</w:t>
            </w:r>
            <w:r>
              <w:rPr>
                <w:rFonts w:hint="eastAsia"/>
              </w:rPr>
              <w:t>服务请求拦截，实现了根据特定服务名称注入</w:t>
            </w:r>
            <w:r>
              <w:rPr>
                <w:rFonts w:hint="eastAsia"/>
              </w:rPr>
              <w:t>Adapter</w:t>
            </w:r>
            <w:r>
              <w:rPr>
                <w:rFonts w:hint="eastAsia"/>
              </w:rPr>
              <w:t>，来实现</w:t>
            </w:r>
            <w:r>
              <w:rPr>
                <w:rFonts w:hint="eastAsia"/>
              </w:rPr>
              <w:t>MoNaming</w:t>
            </w:r>
            <w:r>
              <w:rPr>
                <w:rFonts w:hint="eastAsia"/>
              </w:rPr>
              <w:t>的转</w:t>
            </w:r>
            <w:r w:rsidR="009C3794">
              <w:rPr>
                <w:rFonts w:hint="eastAsia"/>
              </w:rPr>
              <w:t>换</w:t>
            </w:r>
            <w:r w:rsidR="009C3794">
              <w:rPr>
                <w:rFonts w:hint="eastAsia"/>
              </w:rPr>
              <w:t xml:space="preserve"> </w:t>
            </w:r>
          </w:p>
        </w:tc>
      </w:tr>
    </w:tbl>
    <w:p w:rsidR="002E7AB3" w:rsidRPr="002E7AB3" w:rsidRDefault="002E7AB3" w:rsidP="002E7AB3"/>
    <w:p w:rsidR="002E7AB3" w:rsidRDefault="002E7AB3" w:rsidP="002E7AB3">
      <w:pPr>
        <w:pStyle w:val="3"/>
      </w:pPr>
      <w:r>
        <w:rPr>
          <w:rFonts w:hint="eastAsia"/>
        </w:rPr>
        <w:t>消息</w:t>
      </w:r>
    </w:p>
    <w:p w:rsidR="007425A1" w:rsidRDefault="007425A1" w:rsidP="007425A1">
      <w:r w:rsidRPr="007425A1">
        <w:t>SystemProxyMessage</w:t>
      </w:r>
      <w:r>
        <w:rPr>
          <w:rFonts w:hint="eastAsia"/>
        </w:rPr>
        <w:t xml:space="preserve"> </w:t>
      </w:r>
      <w:r>
        <w:rPr>
          <w:rFonts w:hint="eastAsia"/>
        </w:rPr>
        <w:t>子系统代理模块消息</w:t>
      </w:r>
    </w:p>
    <w:p w:rsidR="007425A1" w:rsidRPr="007425A1" w:rsidRDefault="007425A1" w:rsidP="007425A1">
      <w:r w:rsidRPr="007425A1">
        <w:t>CREATE_SUBSYSTEMPROXY</w:t>
      </w:r>
      <w:r w:rsidRPr="007425A1">
        <w:rPr>
          <w:rFonts w:hint="eastAsia"/>
        </w:rPr>
        <w:t>：创建子系统代理</w:t>
      </w:r>
    </w:p>
    <w:p w:rsidR="007425A1" w:rsidRPr="007425A1" w:rsidRDefault="007425A1" w:rsidP="007425A1">
      <w:r w:rsidRPr="007425A1">
        <w:t>UPDATE_SUBSYSTEMPROXY</w:t>
      </w:r>
      <w:r w:rsidRPr="007425A1">
        <w:rPr>
          <w:rFonts w:hint="eastAsia"/>
        </w:rPr>
        <w:t>:</w:t>
      </w:r>
      <w:r w:rsidRPr="007425A1">
        <w:rPr>
          <w:rFonts w:hint="eastAsia"/>
        </w:rPr>
        <w:t>更新子系统代理</w:t>
      </w:r>
    </w:p>
    <w:p w:rsidR="007425A1" w:rsidRPr="0010558F" w:rsidRDefault="007425A1" w:rsidP="007425A1">
      <w:r w:rsidRPr="007425A1">
        <w:t>DELETE_SUBSYSTEMPEOXY</w:t>
      </w:r>
      <w:r w:rsidRPr="007425A1">
        <w:rPr>
          <w:rFonts w:hint="eastAsia"/>
        </w:rPr>
        <w:t>：删除子系统代理</w:t>
      </w:r>
    </w:p>
    <w:p w:rsidR="00076ACB" w:rsidRDefault="00076ACB" w:rsidP="00626061">
      <w:pPr>
        <w:pStyle w:val="3"/>
      </w:pPr>
      <w:r>
        <w:rPr>
          <w:rFonts w:hint="eastAsia"/>
        </w:rPr>
        <w:t>典型</w:t>
      </w:r>
      <w:r w:rsidR="006C23F2">
        <w:rPr>
          <w:rFonts w:hint="eastAsia"/>
        </w:rPr>
        <w:t>时序</w:t>
      </w:r>
      <w:r>
        <w:rPr>
          <w:rFonts w:hint="eastAsia"/>
        </w:rPr>
        <w:t>图</w:t>
      </w:r>
    </w:p>
    <w:p w:rsidR="00076ACB" w:rsidRDefault="009C3794" w:rsidP="002B3610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SBI</w:t>
      </w:r>
      <w:r>
        <w:rPr>
          <w:rFonts w:hint="eastAsia"/>
        </w:rPr>
        <w:t>服务请求时序图</w:t>
      </w:r>
    </w:p>
    <w:p w:rsidR="00484B91" w:rsidRDefault="00484B91" w:rsidP="008B2ED0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SBIProxy</w:t>
      </w:r>
    </w:p>
    <w:p w:rsidR="007B181E" w:rsidRDefault="0010558F" w:rsidP="007B181E">
      <w:pPr>
        <w:pStyle w:val="a6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00650" cy="265747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D0F" w:rsidRDefault="00DC2D0F" w:rsidP="00DC2D0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客户端调用</w:t>
      </w:r>
      <w:r>
        <w:rPr>
          <w:rFonts w:hint="eastAsia"/>
        </w:rPr>
        <w:t>SBIManager</w:t>
      </w:r>
      <w:r>
        <w:rPr>
          <w:rFonts w:hint="eastAsia"/>
        </w:rPr>
        <w:t>创建</w:t>
      </w:r>
      <w:r>
        <w:rPr>
          <w:rFonts w:hint="eastAsia"/>
        </w:rPr>
        <w:t>SBI</w:t>
      </w:r>
      <w:r>
        <w:rPr>
          <w:rFonts w:hint="eastAsia"/>
        </w:rPr>
        <w:t>服务</w:t>
      </w:r>
    </w:p>
    <w:p w:rsidR="00DC2D0F" w:rsidRDefault="00DC2D0F" w:rsidP="00DC2D0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SBIManager</w:t>
      </w:r>
      <w:r>
        <w:rPr>
          <w:rFonts w:hint="eastAsia"/>
        </w:rPr>
        <w:t>创建</w:t>
      </w:r>
      <w:r>
        <w:rPr>
          <w:rFonts w:hint="eastAsia"/>
        </w:rPr>
        <w:t>SBI</w:t>
      </w:r>
      <w:r>
        <w:rPr>
          <w:rFonts w:hint="eastAsia"/>
        </w:rPr>
        <w:t>，并且调用</w:t>
      </w:r>
      <w:r>
        <w:rPr>
          <w:rFonts w:hint="eastAsia"/>
        </w:rPr>
        <w:t>SubSystemProxyManager</w:t>
      </w:r>
      <w:r>
        <w:rPr>
          <w:rFonts w:hint="eastAsia"/>
        </w:rPr>
        <w:t>创建</w:t>
      </w:r>
      <w:r>
        <w:rPr>
          <w:rFonts w:hint="eastAsia"/>
        </w:rPr>
        <w:t>SubSystemProxy</w:t>
      </w:r>
    </w:p>
    <w:p w:rsidR="00DC2D0F" w:rsidRDefault="00DC2D0F" w:rsidP="00DC2D0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SubSystemProxyManager</w:t>
      </w:r>
      <w:r>
        <w:rPr>
          <w:rFonts w:hint="eastAsia"/>
        </w:rPr>
        <w:t>调用</w:t>
      </w:r>
      <w:r>
        <w:rPr>
          <w:rFonts w:hint="eastAsia"/>
        </w:rPr>
        <w:t>SubSystemProxyCore</w:t>
      </w:r>
      <w:r>
        <w:rPr>
          <w:rFonts w:hint="eastAsia"/>
        </w:rPr>
        <w:t>创建</w:t>
      </w:r>
      <w:r>
        <w:rPr>
          <w:rFonts w:hint="eastAsia"/>
        </w:rPr>
        <w:t>SubSystemProxy</w:t>
      </w:r>
    </w:p>
    <w:p w:rsidR="00DC2D0F" w:rsidRDefault="00DC2D0F" w:rsidP="00DC2D0F">
      <w:pPr>
        <w:pStyle w:val="a6"/>
        <w:ind w:left="840" w:firstLineChars="0" w:firstLine="0"/>
      </w:pPr>
    </w:p>
    <w:p w:rsidR="00484B91" w:rsidRDefault="00484B91" w:rsidP="008B2ED0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SBIProxy</w:t>
      </w:r>
    </w:p>
    <w:p w:rsidR="0010558F" w:rsidRDefault="0010558F" w:rsidP="0010558F">
      <w:pPr>
        <w:pStyle w:val="a6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641694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1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D0F" w:rsidRDefault="00DC2D0F" w:rsidP="00DB5EDA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客户端调用</w:t>
      </w:r>
      <w:r>
        <w:rPr>
          <w:rFonts w:hint="eastAsia"/>
        </w:rPr>
        <w:t>SBIManager</w:t>
      </w:r>
      <w:r>
        <w:rPr>
          <w:rFonts w:hint="eastAsia"/>
        </w:rPr>
        <w:t>服务删除</w:t>
      </w:r>
      <w:r>
        <w:rPr>
          <w:rFonts w:hint="eastAsia"/>
        </w:rPr>
        <w:t>SBI</w:t>
      </w:r>
    </w:p>
    <w:p w:rsidR="00DC2D0F" w:rsidRDefault="00DC2D0F" w:rsidP="00DB5EDA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SBIManager</w:t>
      </w:r>
      <w:r>
        <w:rPr>
          <w:rFonts w:hint="eastAsia"/>
        </w:rPr>
        <w:t>创建</w:t>
      </w:r>
      <w:r>
        <w:rPr>
          <w:rFonts w:hint="eastAsia"/>
        </w:rPr>
        <w:t>SBI</w:t>
      </w:r>
      <w:r>
        <w:rPr>
          <w:rFonts w:hint="eastAsia"/>
        </w:rPr>
        <w:t>，并且调用</w:t>
      </w:r>
      <w:r>
        <w:rPr>
          <w:rFonts w:hint="eastAsia"/>
        </w:rPr>
        <w:t>SubSystemproxyManager</w:t>
      </w:r>
      <w:r>
        <w:rPr>
          <w:rFonts w:hint="eastAsia"/>
        </w:rPr>
        <w:t>删除</w:t>
      </w:r>
      <w:r>
        <w:rPr>
          <w:rFonts w:hint="eastAsia"/>
        </w:rPr>
        <w:t>SBIProxy</w:t>
      </w:r>
    </w:p>
    <w:p w:rsidR="00DC2D0F" w:rsidRDefault="00DC2D0F" w:rsidP="00DB5EDA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SubSystemproxyManager</w:t>
      </w:r>
      <w:r>
        <w:rPr>
          <w:rFonts w:hint="eastAsia"/>
        </w:rPr>
        <w:t>调用</w:t>
      </w:r>
      <w:r>
        <w:rPr>
          <w:rFonts w:hint="eastAsia"/>
        </w:rPr>
        <w:t>SubSystemProxyCore</w:t>
      </w:r>
      <w:r>
        <w:rPr>
          <w:rFonts w:hint="eastAsia"/>
        </w:rPr>
        <w:t>删除</w:t>
      </w:r>
      <w:r>
        <w:rPr>
          <w:rFonts w:hint="eastAsia"/>
        </w:rPr>
        <w:t>SBIProxy</w:t>
      </w:r>
    </w:p>
    <w:p w:rsidR="00484B91" w:rsidRDefault="00484B91" w:rsidP="008B2ED0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网元绑定到</w:t>
      </w:r>
      <w:r>
        <w:rPr>
          <w:rFonts w:hint="eastAsia"/>
        </w:rPr>
        <w:t>SBI</w:t>
      </w:r>
    </w:p>
    <w:p w:rsidR="0010558F" w:rsidRDefault="002676C2" w:rsidP="0010558F">
      <w:pPr>
        <w:pStyle w:val="a6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067300" cy="2790825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EDA" w:rsidRDefault="00DB5EDA" w:rsidP="006C5D77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客户端调用</w:t>
      </w:r>
      <w:r>
        <w:rPr>
          <w:rFonts w:hint="eastAsia"/>
        </w:rPr>
        <w:t>SBIManager</w:t>
      </w:r>
      <w:r>
        <w:rPr>
          <w:rFonts w:hint="eastAsia"/>
        </w:rPr>
        <w:t>的</w:t>
      </w:r>
      <w:r>
        <w:rPr>
          <w:rFonts w:hint="eastAsia"/>
        </w:rPr>
        <w:t xml:space="preserve"> setNeToSBI</w:t>
      </w:r>
      <w:r>
        <w:rPr>
          <w:rFonts w:hint="eastAsia"/>
        </w:rPr>
        <w:t>服务</w:t>
      </w:r>
    </w:p>
    <w:p w:rsidR="00DB5EDA" w:rsidRDefault="00DB5EDA" w:rsidP="006C5D77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SBIManager</w:t>
      </w:r>
      <w:r>
        <w:rPr>
          <w:rFonts w:hint="eastAsia"/>
        </w:rPr>
        <w:t>调用</w:t>
      </w:r>
      <w:r>
        <w:rPr>
          <w:rFonts w:hint="eastAsia"/>
        </w:rPr>
        <w:t>SubSystemProxyManager</w:t>
      </w:r>
      <w:r>
        <w:rPr>
          <w:rFonts w:hint="eastAsia"/>
        </w:rPr>
        <w:t>的</w:t>
      </w:r>
      <w:r>
        <w:rPr>
          <w:rFonts w:hint="eastAsia"/>
        </w:rPr>
        <w:t>SetSubSystemProxy</w:t>
      </w:r>
      <w:r>
        <w:rPr>
          <w:rFonts w:hint="eastAsia"/>
        </w:rPr>
        <w:t>方法将网元绑定到</w:t>
      </w:r>
      <w:r>
        <w:rPr>
          <w:rFonts w:hint="eastAsia"/>
        </w:rPr>
        <w:t>SBIProxy</w:t>
      </w:r>
    </w:p>
    <w:p w:rsidR="00DB5EDA" w:rsidRDefault="00DB5EDA" w:rsidP="006C5D77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SubSystemProxyManager</w:t>
      </w:r>
      <w:r>
        <w:rPr>
          <w:rFonts w:hint="eastAsia"/>
        </w:rPr>
        <w:t>调用</w:t>
      </w:r>
      <w:r>
        <w:rPr>
          <w:rFonts w:hint="eastAsia"/>
        </w:rPr>
        <w:t>SubSystemProxyCore</w:t>
      </w:r>
      <w:r>
        <w:rPr>
          <w:rFonts w:hint="eastAsia"/>
        </w:rPr>
        <w:t>的</w:t>
      </w:r>
      <w:r>
        <w:rPr>
          <w:rFonts w:hint="eastAsia"/>
        </w:rPr>
        <w:t>bindSubSystemProxy</w:t>
      </w:r>
      <w:r>
        <w:rPr>
          <w:rFonts w:hint="eastAsia"/>
        </w:rPr>
        <w:t>将网元绑定到</w:t>
      </w:r>
      <w:r>
        <w:rPr>
          <w:rFonts w:hint="eastAsia"/>
        </w:rPr>
        <w:t>SBIProxy</w:t>
      </w:r>
    </w:p>
    <w:p w:rsidR="00C74CB9" w:rsidRDefault="00C74CB9" w:rsidP="008B2ED0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SBI</w:t>
      </w:r>
      <w:r>
        <w:rPr>
          <w:rFonts w:hint="eastAsia"/>
        </w:rPr>
        <w:t>服务</w:t>
      </w:r>
    </w:p>
    <w:p w:rsidR="00C74CB9" w:rsidRDefault="00C74CB9" w:rsidP="00C74CB9">
      <w:pPr>
        <w:pStyle w:val="a6"/>
        <w:ind w:left="420" w:firstLineChars="0" w:firstLine="0"/>
      </w:pPr>
    </w:p>
    <w:p w:rsidR="009C3794" w:rsidRDefault="00750E78">
      <w:r>
        <w:rPr>
          <w:rFonts w:hint="eastAsia"/>
          <w:noProof/>
        </w:rPr>
        <w:lastRenderedPageBreak/>
        <w:drawing>
          <wp:inline distT="0" distB="0" distL="0" distR="0">
            <wp:extent cx="5274310" cy="3689959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9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423" w:rsidRDefault="00890423">
      <w:r>
        <w:rPr>
          <w:rFonts w:hint="eastAsia"/>
        </w:rPr>
        <w:t>网管系统中某个服务需要调用</w:t>
      </w:r>
      <w:r>
        <w:rPr>
          <w:rFonts w:hint="eastAsia"/>
        </w:rPr>
        <w:t>SBI</w:t>
      </w:r>
      <w:r>
        <w:rPr>
          <w:rFonts w:hint="eastAsia"/>
        </w:rPr>
        <w:t>端的服务执行过程如下：</w:t>
      </w:r>
    </w:p>
    <w:p w:rsidR="00890423" w:rsidRDefault="00890423">
      <w:r>
        <w:rPr>
          <w:rFonts w:hint="eastAsia"/>
        </w:rPr>
        <w:t>根据服务请求的调用</w:t>
      </w:r>
      <w:r>
        <w:rPr>
          <w:rFonts w:hint="eastAsia"/>
        </w:rPr>
        <w:t>SubSystemProxyCore</w:t>
      </w:r>
      <w:r>
        <w:rPr>
          <w:rFonts w:hint="eastAsia"/>
        </w:rPr>
        <w:t>的</w:t>
      </w:r>
      <w:r>
        <w:rPr>
          <w:rFonts w:hint="eastAsia"/>
        </w:rPr>
        <w:t>getSubSystemProxy</w:t>
      </w:r>
      <w:r>
        <w:rPr>
          <w:rFonts w:hint="eastAsia"/>
        </w:rPr>
        <w:t>方法，获取子系统代理</w:t>
      </w:r>
    </w:p>
    <w:p w:rsidR="00890423" w:rsidRDefault="00890423">
      <w:r>
        <w:rPr>
          <w:rFonts w:hint="eastAsia"/>
        </w:rPr>
        <w:t>返回</w:t>
      </w:r>
      <w:r>
        <w:rPr>
          <w:rFonts w:hint="eastAsia"/>
        </w:rPr>
        <w:t>SubSystemProxy</w:t>
      </w:r>
      <w:r>
        <w:rPr>
          <w:rFonts w:hint="eastAsia"/>
        </w:rPr>
        <w:t>对象</w:t>
      </w:r>
    </w:p>
    <w:p w:rsidR="00890423" w:rsidRDefault="00890423">
      <w:r>
        <w:rPr>
          <w:rFonts w:hint="eastAsia"/>
        </w:rPr>
        <w:t>调用</w:t>
      </w:r>
      <w:r>
        <w:rPr>
          <w:rFonts w:hint="eastAsia"/>
        </w:rPr>
        <w:t>SubSystemProxy</w:t>
      </w:r>
      <w:r>
        <w:rPr>
          <w:rFonts w:hint="eastAsia"/>
        </w:rPr>
        <w:t>的</w:t>
      </w:r>
      <w:r>
        <w:rPr>
          <w:rFonts w:hint="eastAsia"/>
        </w:rPr>
        <w:t>getService</w:t>
      </w:r>
      <w:r>
        <w:rPr>
          <w:rFonts w:hint="eastAsia"/>
        </w:rPr>
        <w:t>方法获取</w:t>
      </w:r>
      <w:r>
        <w:rPr>
          <w:rFonts w:hint="eastAsia"/>
        </w:rPr>
        <w:t>SBI</w:t>
      </w:r>
      <w:r>
        <w:rPr>
          <w:rFonts w:hint="eastAsia"/>
        </w:rPr>
        <w:t>端的服务</w:t>
      </w:r>
      <w:r>
        <w:rPr>
          <w:rFonts w:hint="eastAsia"/>
        </w:rPr>
        <w:t>Adapter</w:t>
      </w:r>
    </w:p>
    <w:p w:rsidR="00890423" w:rsidRDefault="00890423">
      <w:r>
        <w:rPr>
          <w:rFonts w:hint="eastAsia"/>
        </w:rPr>
        <w:t>获取到</w:t>
      </w:r>
      <w:r>
        <w:rPr>
          <w:rFonts w:hint="eastAsia"/>
        </w:rPr>
        <w:t>SBI</w:t>
      </w:r>
      <w:r>
        <w:rPr>
          <w:rFonts w:hint="eastAsia"/>
        </w:rPr>
        <w:t>端的服务之后，执行方法调用，服务调用被转发到</w:t>
      </w:r>
      <w:r>
        <w:rPr>
          <w:rFonts w:hint="eastAsia"/>
        </w:rPr>
        <w:t>SbiProxyRequestIntercepter</w:t>
      </w:r>
      <w:r>
        <w:rPr>
          <w:rFonts w:hint="eastAsia"/>
        </w:rPr>
        <w:t>对象上</w:t>
      </w:r>
    </w:p>
    <w:p w:rsidR="00890423" w:rsidRDefault="00890423">
      <w:r>
        <w:rPr>
          <w:rFonts w:hint="eastAsia"/>
        </w:rPr>
        <w:t>SbiProxyRequestIntercepter</w:t>
      </w:r>
      <w:r>
        <w:rPr>
          <w:rFonts w:hint="eastAsia"/>
        </w:rPr>
        <w:t>根据服务请求的网元</w:t>
      </w:r>
      <w:r>
        <w:rPr>
          <w:rFonts w:hint="eastAsia"/>
        </w:rPr>
        <w:t>Mo</w:t>
      </w:r>
      <w:r>
        <w:rPr>
          <w:rFonts w:hint="eastAsia"/>
        </w:rPr>
        <w:t>获取网元类型、版本，</w:t>
      </w:r>
      <w:r w:rsidR="00E11FDC">
        <w:rPr>
          <w:rFonts w:hint="eastAsia"/>
        </w:rPr>
        <w:t>然后进行服务名称装换</w:t>
      </w:r>
    </w:p>
    <w:p w:rsidR="00E11FDC" w:rsidRPr="00E11FDC" w:rsidRDefault="00E11FDC">
      <w:r>
        <w:rPr>
          <w:rFonts w:hint="eastAsia"/>
        </w:rPr>
        <w:t>SbiProxyRequestIntercepter</w:t>
      </w:r>
      <w:r>
        <w:rPr>
          <w:rFonts w:hint="eastAsia"/>
        </w:rPr>
        <w:t>根据转换的服务名称执行真正的服务调用</w:t>
      </w:r>
    </w:p>
    <w:p w:rsidR="00890423" w:rsidRDefault="00890423"/>
    <w:p w:rsidR="009C3794" w:rsidRDefault="009C3794" w:rsidP="002B3610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NMS</w:t>
      </w:r>
      <w:r>
        <w:rPr>
          <w:rFonts w:hint="eastAsia"/>
        </w:rPr>
        <w:t>服务请求时序图</w:t>
      </w:r>
    </w:p>
    <w:p w:rsidR="00484B91" w:rsidRDefault="00484B91" w:rsidP="008B2ED0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NMSProxy</w:t>
      </w:r>
    </w:p>
    <w:p w:rsidR="002676C2" w:rsidRDefault="00AE03FA" w:rsidP="00A36541">
      <w:pPr>
        <w:ind w:left="420"/>
      </w:pPr>
      <w:r>
        <w:rPr>
          <w:rFonts w:hint="eastAsia"/>
          <w:noProof/>
        </w:rPr>
        <w:lastRenderedPageBreak/>
        <w:drawing>
          <wp:inline distT="0" distB="0" distL="0" distR="0">
            <wp:extent cx="5133975" cy="4248150"/>
            <wp:effectExtent l="1905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9C6" w:rsidRDefault="008359C6" w:rsidP="00A36541">
      <w:pPr>
        <w:ind w:left="420"/>
      </w:pPr>
      <w:r>
        <w:rPr>
          <w:rFonts w:hint="eastAsia"/>
        </w:rPr>
        <w:t>NmsManager</w:t>
      </w:r>
      <w:r>
        <w:rPr>
          <w:rFonts w:hint="eastAsia"/>
        </w:rPr>
        <w:t>监听</w:t>
      </w:r>
      <w:r>
        <w:rPr>
          <w:rFonts w:hint="eastAsia"/>
        </w:rPr>
        <w:t>MoCore</w:t>
      </w:r>
      <w:r>
        <w:rPr>
          <w:rFonts w:hint="eastAsia"/>
        </w:rPr>
        <w:t>发出的</w:t>
      </w:r>
      <w:r>
        <w:rPr>
          <w:rFonts w:hint="eastAsia"/>
        </w:rPr>
        <w:t>Mo</w:t>
      </w:r>
      <w:r>
        <w:rPr>
          <w:rFonts w:hint="eastAsia"/>
        </w:rPr>
        <w:t>创建消息</w:t>
      </w:r>
    </w:p>
    <w:p w:rsidR="008359C6" w:rsidRDefault="008359C6" w:rsidP="00A36541">
      <w:pPr>
        <w:ind w:left="420"/>
      </w:pPr>
      <w:r>
        <w:rPr>
          <w:rFonts w:hint="eastAsia"/>
        </w:rPr>
        <w:t>如果为下级网管</w:t>
      </w:r>
      <w:r>
        <w:rPr>
          <w:rFonts w:hint="eastAsia"/>
        </w:rPr>
        <w:t>NMS</w:t>
      </w:r>
      <w:r>
        <w:rPr>
          <w:rFonts w:hint="eastAsia"/>
        </w:rPr>
        <w:t>创建消息，则调用</w:t>
      </w:r>
      <w:r>
        <w:rPr>
          <w:rFonts w:hint="eastAsia"/>
        </w:rPr>
        <w:t>SubSystemProxyManager</w:t>
      </w:r>
      <w:r>
        <w:rPr>
          <w:rFonts w:hint="eastAsia"/>
        </w:rPr>
        <w:t>创建</w:t>
      </w:r>
      <w:r>
        <w:rPr>
          <w:rFonts w:hint="eastAsia"/>
        </w:rPr>
        <w:t>SubSystemProxy</w:t>
      </w:r>
    </w:p>
    <w:p w:rsidR="008359C6" w:rsidRDefault="008359C6" w:rsidP="00A36541">
      <w:pPr>
        <w:ind w:left="420"/>
      </w:pPr>
      <w:r>
        <w:rPr>
          <w:rFonts w:hint="eastAsia"/>
        </w:rPr>
        <w:t>SubSystemProxyManager</w:t>
      </w:r>
      <w:r>
        <w:rPr>
          <w:rFonts w:hint="eastAsia"/>
        </w:rPr>
        <w:t>调用</w:t>
      </w:r>
      <w:r>
        <w:rPr>
          <w:rFonts w:hint="eastAsia"/>
        </w:rPr>
        <w:t>SubSystemProxyCore</w:t>
      </w:r>
      <w:r>
        <w:rPr>
          <w:rFonts w:hint="eastAsia"/>
        </w:rPr>
        <w:t>创建</w:t>
      </w:r>
      <w:r>
        <w:rPr>
          <w:rFonts w:hint="eastAsia"/>
        </w:rPr>
        <w:t>SubSystemProxy</w:t>
      </w:r>
    </w:p>
    <w:p w:rsidR="008359C6" w:rsidRDefault="008359C6" w:rsidP="00A36541">
      <w:pPr>
        <w:ind w:left="420"/>
      </w:pPr>
      <w:r>
        <w:rPr>
          <w:rFonts w:hint="eastAsia"/>
        </w:rPr>
        <w:t>NmsManager</w:t>
      </w:r>
      <w:r>
        <w:rPr>
          <w:rFonts w:hint="eastAsia"/>
        </w:rPr>
        <w:t>调用</w:t>
      </w:r>
      <w:r>
        <w:rPr>
          <w:rFonts w:hint="eastAsia"/>
        </w:rPr>
        <w:t>SubSystemProxyManager</w:t>
      </w:r>
      <w:r>
        <w:rPr>
          <w:rFonts w:hint="eastAsia"/>
        </w:rPr>
        <w:t>的</w:t>
      </w:r>
      <w:r>
        <w:rPr>
          <w:rFonts w:hint="eastAsia"/>
        </w:rPr>
        <w:t>SetSubSystemProxy</w:t>
      </w:r>
      <w:r>
        <w:rPr>
          <w:rFonts w:hint="eastAsia"/>
        </w:rPr>
        <w:t>方法，将当前</w:t>
      </w:r>
      <w:r>
        <w:rPr>
          <w:rFonts w:hint="eastAsia"/>
        </w:rPr>
        <w:t>Mo</w:t>
      </w:r>
      <w:r>
        <w:rPr>
          <w:rFonts w:hint="eastAsia"/>
        </w:rPr>
        <w:t>绑定到</w:t>
      </w:r>
      <w:r>
        <w:rPr>
          <w:rFonts w:hint="eastAsia"/>
        </w:rPr>
        <w:t>SubSystemProxy</w:t>
      </w:r>
    </w:p>
    <w:p w:rsidR="00484B91" w:rsidRDefault="00484B91" w:rsidP="008B2ED0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NMSProxy</w:t>
      </w:r>
    </w:p>
    <w:p w:rsidR="00A36541" w:rsidRDefault="00174A36" w:rsidP="006B3E63">
      <w:pPr>
        <w:pStyle w:val="a6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510240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1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371" w:rsidRDefault="00923371" w:rsidP="007B1C8D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NmsManager</w:t>
      </w:r>
      <w:r>
        <w:rPr>
          <w:rFonts w:hint="eastAsia"/>
        </w:rPr>
        <w:t>监听</w:t>
      </w:r>
      <w:r>
        <w:rPr>
          <w:rFonts w:hint="eastAsia"/>
        </w:rPr>
        <w:t>MoCore</w:t>
      </w:r>
      <w:r>
        <w:rPr>
          <w:rFonts w:hint="eastAsia"/>
        </w:rPr>
        <w:t>发出的</w:t>
      </w:r>
      <w:r>
        <w:rPr>
          <w:rFonts w:hint="eastAsia"/>
        </w:rPr>
        <w:t>Mo</w:t>
      </w:r>
      <w:r>
        <w:rPr>
          <w:rFonts w:hint="eastAsia"/>
        </w:rPr>
        <w:t>删除消息</w:t>
      </w:r>
    </w:p>
    <w:p w:rsidR="00923371" w:rsidRDefault="00923371" w:rsidP="007B1C8D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如果被删除的</w:t>
      </w:r>
      <w:r>
        <w:rPr>
          <w:rFonts w:hint="eastAsia"/>
        </w:rPr>
        <w:t>Mo</w:t>
      </w:r>
      <w:r>
        <w:rPr>
          <w:rFonts w:hint="eastAsia"/>
        </w:rPr>
        <w:t>为</w:t>
      </w:r>
      <w:r>
        <w:rPr>
          <w:rFonts w:hint="eastAsia"/>
        </w:rPr>
        <w:t>NMS</w:t>
      </w:r>
      <w:r>
        <w:rPr>
          <w:rFonts w:hint="eastAsia"/>
        </w:rPr>
        <w:t>对象，并且存在管理节点属性，调用</w:t>
      </w:r>
      <w:r>
        <w:rPr>
          <w:rFonts w:hint="eastAsia"/>
        </w:rPr>
        <w:t>SubSystemProxyManager</w:t>
      </w:r>
      <w:r>
        <w:rPr>
          <w:rFonts w:hint="eastAsia"/>
        </w:rPr>
        <w:t>的</w:t>
      </w:r>
      <w:r>
        <w:rPr>
          <w:rFonts w:hint="eastAsia"/>
        </w:rPr>
        <w:t>deleteSubSystemProxy</w:t>
      </w:r>
      <w:r>
        <w:rPr>
          <w:rFonts w:hint="eastAsia"/>
        </w:rPr>
        <w:t>服务删除</w:t>
      </w:r>
      <w:r>
        <w:rPr>
          <w:rFonts w:hint="eastAsia"/>
        </w:rPr>
        <w:t>SubSystemProxy</w:t>
      </w:r>
    </w:p>
    <w:p w:rsidR="00923371" w:rsidRDefault="00923371" w:rsidP="007B1C8D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SubSystemProxyManager</w:t>
      </w:r>
      <w:r>
        <w:rPr>
          <w:rFonts w:hint="eastAsia"/>
        </w:rPr>
        <w:t>调用</w:t>
      </w:r>
      <w:r>
        <w:rPr>
          <w:rFonts w:hint="eastAsia"/>
        </w:rPr>
        <w:t>SubSystemProxyCore</w:t>
      </w:r>
      <w:r>
        <w:rPr>
          <w:rFonts w:hint="eastAsia"/>
        </w:rPr>
        <w:t>的</w:t>
      </w:r>
      <w:r>
        <w:rPr>
          <w:rFonts w:hint="eastAsia"/>
        </w:rPr>
        <w:t>deleteSubSystemProxy</w:t>
      </w:r>
      <w:r>
        <w:rPr>
          <w:rFonts w:hint="eastAsia"/>
        </w:rPr>
        <w:t>方法删除</w:t>
      </w:r>
      <w:r>
        <w:rPr>
          <w:rFonts w:hint="eastAsia"/>
        </w:rPr>
        <w:t>SubSystemProxy</w:t>
      </w:r>
    </w:p>
    <w:p w:rsidR="00923371" w:rsidRDefault="00923371" w:rsidP="007B1C8D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如果不存在管理节点属性，调用</w:t>
      </w:r>
      <w:r>
        <w:rPr>
          <w:rFonts w:hint="eastAsia"/>
        </w:rPr>
        <w:t>SubSystemProxyManager</w:t>
      </w:r>
      <w:r>
        <w:rPr>
          <w:rFonts w:hint="eastAsia"/>
        </w:rPr>
        <w:t>的</w:t>
      </w:r>
      <w:r>
        <w:rPr>
          <w:rFonts w:hint="eastAsia"/>
        </w:rPr>
        <w:t>setSubSystemProxy</w:t>
      </w:r>
      <w:r>
        <w:rPr>
          <w:rFonts w:hint="eastAsia"/>
        </w:rPr>
        <w:t>，将</w:t>
      </w:r>
      <w:r>
        <w:rPr>
          <w:rFonts w:hint="eastAsia"/>
        </w:rPr>
        <w:t>Mo</w:t>
      </w:r>
      <w:r>
        <w:rPr>
          <w:rFonts w:hint="eastAsia"/>
        </w:rPr>
        <w:t>和</w:t>
      </w:r>
      <w:r>
        <w:rPr>
          <w:rFonts w:hint="eastAsia"/>
        </w:rPr>
        <w:t>SubSystemProxy</w:t>
      </w:r>
      <w:r>
        <w:rPr>
          <w:rFonts w:hint="eastAsia"/>
        </w:rPr>
        <w:t>解绑</w:t>
      </w:r>
      <w:r w:rsidR="00174A36">
        <w:rPr>
          <w:rFonts w:hint="eastAsia"/>
        </w:rPr>
        <w:t>定</w:t>
      </w:r>
    </w:p>
    <w:p w:rsidR="00174A36" w:rsidRPr="00923371" w:rsidRDefault="00174A36" w:rsidP="007B1C8D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SubSystemProxyManager</w:t>
      </w:r>
      <w:r>
        <w:rPr>
          <w:rFonts w:hint="eastAsia"/>
        </w:rPr>
        <w:t>调用</w:t>
      </w:r>
      <w:r>
        <w:rPr>
          <w:rFonts w:hint="eastAsia"/>
        </w:rPr>
        <w:t>SubSystemProxyCore</w:t>
      </w:r>
      <w:r>
        <w:rPr>
          <w:rFonts w:hint="eastAsia"/>
        </w:rPr>
        <w:t>的</w:t>
      </w:r>
      <w:r>
        <w:rPr>
          <w:rFonts w:hint="eastAsia"/>
        </w:rPr>
        <w:t>bindSubSystemProxy</w:t>
      </w:r>
      <w:r>
        <w:rPr>
          <w:rFonts w:hint="eastAsia"/>
        </w:rPr>
        <w:t>方法</w:t>
      </w:r>
      <w:r>
        <w:rPr>
          <w:rFonts w:hint="eastAsia"/>
        </w:rPr>
        <w:t>(subSystemId==null)</w:t>
      </w:r>
      <w:r>
        <w:rPr>
          <w:rFonts w:hint="eastAsia"/>
        </w:rPr>
        <w:t>，解绑定</w:t>
      </w:r>
    </w:p>
    <w:p w:rsidR="009C3794" w:rsidRDefault="006B3E63" w:rsidP="008B2ED0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下级网管服务调用</w:t>
      </w:r>
    </w:p>
    <w:p w:rsidR="006B3E63" w:rsidRDefault="00DC2D0F" w:rsidP="006B3E63">
      <w:pPr>
        <w:pStyle w:val="a6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06753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6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E63" w:rsidRDefault="00D45EB4" w:rsidP="00D45EB4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AService</w:t>
      </w:r>
      <w:r>
        <w:rPr>
          <w:rFonts w:hint="eastAsia"/>
        </w:rPr>
        <w:t>中调用</w:t>
      </w:r>
      <w:r>
        <w:rPr>
          <w:rFonts w:hint="eastAsia"/>
        </w:rPr>
        <w:t>SubSystemProxyCore</w:t>
      </w:r>
      <w:r>
        <w:rPr>
          <w:rFonts w:hint="eastAsia"/>
        </w:rPr>
        <w:t>的</w:t>
      </w:r>
      <w:r>
        <w:rPr>
          <w:rFonts w:hint="eastAsia"/>
        </w:rPr>
        <w:t>getSubSystemProxy</w:t>
      </w:r>
      <w:r>
        <w:rPr>
          <w:rFonts w:hint="eastAsia"/>
        </w:rPr>
        <w:t>方法获取下级网管</w:t>
      </w:r>
      <w:r>
        <w:rPr>
          <w:rFonts w:hint="eastAsia"/>
        </w:rPr>
        <w:t>SubSystemProxy</w:t>
      </w:r>
    </w:p>
    <w:p w:rsidR="00D45EB4" w:rsidRDefault="00D45EB4" w:rsidP="00D45EB4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SubSystemProxyCore</w:t>
      </w:r>
      <w:r>
        <w:rPr>
          <w:rFonts w:hint="eastAsia"/>
        </w:rPr>
        <w:t>返回</w:t>
      </w:r>
      <w:r>
        <w:rPr>
          <w:rFonts w:hint="eastAsia"/>
        </w:rPr>
        <w:t>SubSystemProxy</w:t>
      </w:r>
    </w:p>
    <w:p w:rsidR="00D45EB4" w:rsidRDefault="00D45EB4" w:rsidP="00D45EB4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SubSystemProxy</w:t>
      </w:r>
      <w:r>
        <w:rPr>
          <w:rFonts w:hint="eastAsia"/>
        </w:rPr>
        <w:t>获取下级网管服务</w:t>
      </w:r>
      <w:r>
        <w:rPr>
          <w:rFonts w:hint="eastAsia"/>
        </w:rPr>
        <w:t>TargetService</w:t>
      </w:r>
    </w:p>
    <w:p w:rsidR="00D45EB4" w:rsidRDefault="00D45EB4" w:rsidP="00D45EB4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TargetService</w:t>
      </w:r>
      <w:r>
        <w:rPr>
          <w:rFonts w:hint="eastAsia"/>
        </w:rPr>
        <w:t>的服务</w:t>
      </w:r>
    </w:p>
    <w:p w:rsidR="00D45EB4" w:rsidRDefault="00D45EB4" w:rsidP="00D45EB4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TargetService</w:t>
      </w:r>
      <w:r>
        <w:rPr>
          <w:rFonts w:hint="eastAsia"/>
        </w:rPr>
        <w:t>的服务调用被</w:t>
      </w:r>
      <w:r>
        <w:rPr>
          <w:rFonts w:hint="eastAsia"/>
        </w:rPr>
        <w:t>NmsProxyRequestIntercepter</w:t>
      </w:r>
      <w:r>
        <w:rPr>
          <w:rFonts w:hint="eastAsia"/>
        </w:rPr>
        <w:t>拦截</w:t>
      </w:r>
    </w:p>
    <w:p w:rsidR="00D45EB4" w:rsidRDefault="00D45EB4" w:rsidP="00D45EB4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NmsProxyRequestIntercepter</w:t>
      </w:r>
      <w:r>
        <w:rPr>
          <w:rFonts w:hint="eastAsia"/>
        </w:rPr>
        <w:t>调用</w:t>
      </w:r>
      <w:r>
        <w:rPr>
          <w:rFonts w:hint="eastAsia"/>
        </w:rPr>
        <w:t>TargetService</w:t>
      </w:r>
      <w:r>
        <w:rPr>
          <w:rFonts w:hint="eastAsia"/>
        </w:rPr>
        <w:t>的适配器</w:t>
      </w:r>
      <w:r>
        <w:rPr>
          <w:rFonts w:hint="eastAsia"/>
        </w:rPr>
        <w:t>TargetServiceAdapter</w:t>
      </w:r>
      <w:r>
        <w:rPr>
          <w:rFonts w:hint="eastAsia"/>
        </w:rPr>
        <w:t>，</w:t>
      </w:r>
      <w:r>
        <w:rPr>
          <w:rFonts w:hint="eastAsia"/>
        </w:rPr>
        <w:t>TargetServiceAdapter</w:t>
      </w:r>
      <w:r>
        <w:rPr>
          <w:rFonts w:hint="eastAsia"/>
        </w:rPr>
        <w:t>将服务调用参数中的本级网管</w:t>
      </w:r>
      <w:r>
        <w:rPr>
          <w:rFonts w:hint="eastAsia"/>
        </w:rPr>
        <w:t>MoNaming</w:t>
      </w:r>
      <w:r>
        <w:rPr>
          <w:rFonts w:hint="eastAsia"/>
        </w:rPr>
        <w:t>转换为下级网管</w:t>
      </w:r>
      <w:r>
        <w:rPr>
          <w:rFonts w:hint="eastAsia"/>
        </w:rPr>
        <w:t>MoNaming</w:t>
      </w:r>
    </w:p>
    <w:p w:rsidR="00D45EB4" w:rsidRDefault="00D45EB4" w:rsidP="00D45EB4">
      <w:pPr>
        <w:pStyle w:val="a6"/>
        <w:numPr>
          <w:ilvl w:val="0"/>
          <w:numId w:val="13"/>
        </w:numPr>
        <w:ind w:firstLineChars="0"/>
      </w:pPr>
      <w:r w:rsidRPr="00D45EB4">
        <w:rPr>
          <w:rFonts w:hint="eastAsia"/>
        </w:rPr>
        <w:t>TargetServiceAdapter</w:t>
      </w:r>
      <w:r>
        <w:rPr>
          <w:rFonts w:hint="eastAsia"/>
        </w:rPr>
        <w:t>调用下级网管远程服务</w:t>
      </w:r>
      <w:r>
        <w:rPr>
          <w:rFonts w:hint="eastAsia"/>
        </w:rPr>
        <w:t>RemoteTargetService</w:t>
      </w:r>
    </w:p>
    <w:p w:rsidR="00D45EB4" w:rsidRDefault="00D45EB4" w:rsidP="00D45EB4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RemoteTargetService</w:t>
      </w:r>
      <w:r>
        <w:rPr>
          <w:rFonts w:hint="eastAsia"/>
        </w:rPr>
        <w:t>将服务调用结果返回给</w:t>
      </w:r>
      <w:r w:rsidRPr="00D45EB4">
        <w:rPr>
          <w:rFonts w:hint="eastAsia"/>
        </w:rPr>
        <w:t>TargetServiceAdapter</w:t>
      </w:r>
    </w:p>
    <w:p w:rsidR="00D45EB4" w:rsidRDefault="00D45EB4" w:rsidP="00D45EB4">
      <w:pPr>
        <w:pStyle w:val="a6"/>
        <w:numPr>
          <w:ilvl w:val="0"/>
          <w:numId w:val="13"/>
        </w:numPr>
        <w:ind w:firstLineChars="0"/>
      </w:pPr>
      <w:r w:rsidRPr="00D45EB4">
        <w:rPr>
          <w:rFonts w:hint="eastAsia"/>
        </w:rPr>
        <w:t>TargetServiceAdapter</w:t>
      </w:r>
      <w:r>
        <w:rPr>
          <w:rFonts w:hint="eastAsia"/>
        </w:rPr>
        <w:t>将返回值转换为本级</w:t>
      </w:r>
      <w:r>
        <w:rPr>
          <w:rFonts w:hint="eastAsia"/>
        </w:rPr>
        <w:t xml:space="preserve"> </w:t>
      </w:r>
      <w:r>
        <w:rPr>
          <w:rFonts w:hint="eastAsia"/>
        </w:rPr>
        <w:t>网管</w:t>
      </w:r>
      <w:r>
        <w:rPr>
          <w:rFonts w:hint="eastAsia"/>
        </w:rPr>
        <w:t>MoNaming</w:t>
      </w:r>
    </w:p>
    <w:p w:rsidR="00D45EB4" w:rsidRDefault="00F4794B" w:rsidP="00D45EB4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NmsProxyRequestIntercepter</w:t>
      </w:r>
      <w:r>
        <w:rPr>
          <w:rFonts w:hint="eastAsia"/>
        </w:rPr>
        <w:t>将服务调用结果返回给调用者</w:t>
      </w:r>
    </w:p>
    <w:p w:rsidR="00CB359B" w:rsidRDefault="00F416E8" w:rsidP="00E054B7">
      <w:pPr>
        <w:pStyle w:val="3"/>
        <w:rPr>
          <w:kern w:val="0"/>
        </w:rPr>
      </w:pPr>
      <w:bookmarkStart w:id="0" w:name="_Toc297640523"/>
      <w:r>
        <w:rPr>
          <w:rFonts w:hint="eastAsia"/>
          <w:kern w:val="0"/>
        </w:rPr>
        <w:t>业务规则和约束</w:t>
      </w:r>
      <w:bookmarkEnd w:id="0"/>
    </w:p>
    <w:p w:rsidR="00B83D9A" w:rsidRDefault="00B83D9A" w:rsidP="00B83D9A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如何为不同类型的</w:t>
      </w:r>
      <w:r>
        <w:rPr>
          <w:rFonts w:hint="eastAsia"/>
        </w:rPr>
        <w:t>SubSystemProxy</w:t>
      </w:r>
      <w:r>
        <w:rPr>
          <w:rFonts w:hint="eastAsia"/>
        </w:rPr>
        <w:t>注入</w:t>
      </w:r>
      <w:r w:rsidRPr="00B83D9A">
        <w:t>SubSystemRequestIntercepter</w:t>
      </w:r>
    </w:p>
    <w:p w:rsidR="00B83D9A" w:rsidRDefault="00B83D9A" w:rsidP="00B83D9A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注入下级网管服务拦截器</w:t>
      </w:r>
    </w:p>
    <w:p w:rsidR="00B83D9A" w:rsidRDefault="00B83D9A" w:rsidP="00B83D9A">
      <w:r>
        <w:rPr>
          <w:rFonts w:hint="eastAsia"/>
          <w:noProof/>
        </w:rPr>
        <w:drawing>
          <wp:inline distT="0" distB="0" distL="0" distR="0">
            <wp:extent cx="5267325" cy="1276350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EEB" w:rsidRDefault="00A67EEB" w:rsidP="00B83D9A"/>
    <w:p w:rsidR="00B83D9A" w:rsidRDefault="00B83D9A" w:rsidP="00B83D9A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注入</w:t>
      </w:r>
      <w:r>
        <w:rPr>
          <w:rFonts w:hint="eastAsia"/>
        </w:rPr>
        <w:t>SBI</w:t>
      </w:r>
      <w:r>
        <w:rPr>
          <w:rFonts w:hint="eastAsia"/>
        </w:rPr>
        <w:t>服务拦截器</w:t>
      </w:r>
    </w:p>
    <w:p w:rsidR="00B83D9A" w:rsidRPr="00B83D9A" w:rsidRDefault="00B83D9A" w:rsidP="00B83D9A">
      <w:pPr>
        <w:pStyle w:val="a6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6850" cy="971550"/>
            <wp:effectExtent l="1905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CF5" w:rsidRDefault="00047CF5" w:rsidP="00047CF5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NMSProxy</w:t>
      </w:r>
      <w:r w:rsidR="00E054B7">
        <w:rPr>
          <w:rFonts w:hint="eastAsia"/>
        </w:rPr>
        <w:t>下级</w:t>
      </w:r>
      <w:r>
        <w:rPr>
          <w:rFonts w:hint="eastAsia"/>
        </w:rPr>
        <w:t>服务</w:t>
      </w:r>
      <w:r>
        <w:rPr>
          <w:rFonts w:hint="eastAsia"/>
        </w:rPr>
        <w:t>Adapter</w:t>
      </w:r>
      <w:r>
        <w:rPr>
          <w:rFonts w:hint="eastAsia"/>
        </w:rPr>
        <w:t>实现</w:t>
      </w:r>
    </w:p>
    <w:p w:rsidR="00E054B7" w:rsidRDefault="006B6E7C" w:rsidP="006B6E7C">
      <w:pPr>
        <w:ind w:left="36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NmsServiceAdapter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类为下级网管服务的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Adapter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基类，通过下级网管服务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Adapter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类又必须和原有服务实现同一接口。</w:t>
      </w:r>
    </w:p>
    <w:p w:rsidR="006B6E7C" w:rsidRDefault="006B6E7C" w:rsidP="006B6E7C">
      <w:pPr>
        <w:ind w:left="360"/>
      </w:pPr>
    </w:p>
    <w:p w:rsidR="006B6E7C" w:rsidRDefault="006B6E7C" w:rsidP="006B6E7C">
      <w:r>
        <w:rPr>
          <w:noProof/>
        </w:rPr>
        <w:drawing>
          <wp:inline distT="0" distB="0" distL="0" distR="0">
            <wp:extent cx="5267325" cy="1676400"/>
            <wp:effectExtent l="19050" t="0" r="9525" b="0"/>
            <wp:docPr id="1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E7C" w:rsidRDefault="006B6E7C" w:rsidP="006B6E7C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如何注入</w:t>
      </w:r>
      <w:r w:rsidR="00F25A16">
        <w:rPr>
          <w:rFonts w:hint="eastAsia"/>
        </w:rPr>
        <w:t>远程服务</w:t>
      </w:r>
      <w:r>
        <w:rPr>
          <w:rFonts w:hint="eastAsia"/>
        </w:rPr>
        <w:t>Adapter</w:t>
      </w:r>
    </w:p>
    <w:p w:rsidR="006B6E7C" w:rsidRDefault="006B6E7C" w:rsidP="006B6E7C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1171575"/>
            <wp:effectExtent l="1905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BCC" w:rsidRDefault="00A06BCC" w:rsidP="00A06BCC">
      <w:pPr>
        <w:pStyle w:val="3"/>
        <w:rPr>
          <w:rFonts w:hint="eastAsia"/>
          <w:kern w:val="0"/>
        </w:rPr>
      </w:pPr>
      <w:r w:rsidRPr="00A06BCC">
        <w:rPr>
          <w:rFonts w:hint="eastAsia"/>
          <w:kern w:val="0"/>
        </w:rPr>
        <w:t>第三方库</w:t>
      </w:r>
    </w:p>
    <w:p w:rsidR="00577858" w:rsidRPr="00577858" w:rsidRDefault="00B038C9" w:rsidP="00577858">
      <w:r>
        <w:rPr>
          <w:rFonts w:hint="eastAsia"/>
        </w:rPr>
        <w:t>无</w:t>
      </w:r>
      <w:r w:rsidR="00385F1B">
        <w:rPr>
          <w:rFonts w:hint="eastAsia"/>
        </w:rPr>
        <w:t>！</w:t>
      </w:r>
    </w:p>
    <w:sectPr w:rsidR="00577858" w:rsidRPr="00577858" w:rsidSect="00E75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E9C" w:rsidRDefault="00EA1E9C" w:rsidP="00DF31DA">
      <w:r>
        <w:separator/>
      </w:r>
    </w:p>
  </w:endnote>
  <w:endnote w:type="continuationSeparator" w:id="1">
    <w:p w:rsidR="00EA1E9C" w:rsidRDefault="00EA1E9C" w:rsidP="00DF31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E9C" w:rsidRDefault="00EA1E9C" w:rsidP="00DF31DA">
      <w:r>
        <w:separator/>
      </w:r>
    </w:p>
  </w:footnote>
  <w:footnote w:type="continuationSeparator" w:id="1">
    <w:p w:rsidR="00EA1E9C" w:rsidRDefault="00EA1E9C" w:rsidP="00DF31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9118A"/>
    <w:multiLevelType w:val="hybridMultilevel"/>
    <w:tmpl w:val="8FD2DCDC"/>
    <w:lvl w:ilvl="0" w:tplc="1A22FB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BC7EBB"/>
    <w:multiLevelType w:val="hybridMultilevel"/>
    <w:tmpl w:val="1AC0844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276343F"/>
    <w:multiLevelType w:val="hybridMultilevel"/>
    <w:tmpl w:val="B186ECFE"/>
    <w:lvl w:ilvl="0" w:tplc="377043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C669D3"/>
    <w:multiLevelType w:val="hybridMultilevel"/>
    <w:tmpl w:val="22DA6D3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1A3768F"/>
    <w:multiLevelType w:val="hybridMultilevel"/>
    <w:tmpl w:val="A2C87A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7266248"/>
    <w:multiLevelType w:val="hybridMultilevel"/>
    <w:tmpl w:val="85F0ED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B171882"/>
    <w:multiLevelType w:val="hybridMultilevel"/>
    <w:tmpl w:val="BC28FA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925523B"/>
    <w:multiLevelType w:val="hybridMultilevel"/>
    <w:tmpl w:val="D6C86DC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0836DCB"/>
    <w:multiLevelType w:val="hybridMultilevel"/>
    <w:tmpl w:val="2712429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66A5A0F"/>
    <w:multiLevelType w:val="hybridMultilevel"/>
    <w:tmpl w:val="788C3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D17165A"/>
    <w:multiLevelType w:val="hybridMultilevel"/>
    <w:tmpl w:val="50D4697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70DD26C4"/>
    <w:multiLevelType w:val="hybridMultilevel"/>
    <w:tmpl w:val="D7BE47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73D23EE"/>
    <w:multiLevelType w:val="hybridMultilevel"/>
    <w:tmpl w:val="E0603CD0"/>
    <w:lvl w:ilvl="0" w:tplc="78468A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7BA7A1E"/>
    <w:multiLevelType w:val="hybridMultilevel"/>
    <w:tmpl w:val="E6F6FBA6"/>
    <w:lvl w:ilvl="0" w:tplc="B36006AA">
      <w:start w:val="1"/>
      <w:numFmt w:val="decimal"/>
      <w:lvlText w:val="%1、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14">
    <w:nsid w:val="79673F01"/>
    <w:multiLevelType w:val="hybridMultilevel"/>
    <w:tmpl w:val="865ABA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4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8"/>
  </w:num>
  <w:num w:numId="9">
    <w:abstractNumId w:val="3"/>
  </w:num>
  <w:num w:numId="10">
    <w:abstractNumId w:val="1"/>
  </w:num>
  <w:num w:numId="11">
    <w:abstractNumId w:val="10"/>
  </w:num>
  <w:num w:numId="12">
    <w:abstractNumId w:val="11"/>
  </w:num>
  <w:num w:numId="13">
    <w:abstractNumId w:val="13"/>
  </w:num>
  <w:num w:numId="14">
    <w:abstractNumId w:val="2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31DA"/>
    <w:rsid w:val="00047CF5"/>
    <w:rsid w:val="00050E0B"/>
    <w:rsid w:val="00076ACB"/>
    <w:rsid w:val="000F0329"/>
    <w:rsid w:val="000F2656"/>
    <w:rsid w:val="0010190A"/>
    <w:rsid w:val="00104FDF"/>
    <w:rsid w:val="0010558F"/>
    <w:rsid w:val="00151C9D"/>
    <w:rsid w:val="00174A36"/>
    <w:rsid w:val="001E7813"/>
    <w:rsid w:val="00226277"/>
    <w:rsid w:val="002676C2"/>
    <w:rsid w:val="002B3610"/>
    <w:rsid w:val="002D47DF"/>
    <w:rsid w:val="002E7AB3"/>
    <w:rsid w:val="003416E4"/>
    <w:rsid w:val="00350047"/>
    <w:rsid w:val="00385F1B"/>
    <w:rsid w:val="003D115A"/>
    <w:rsid w:val="003E66FF"/>
    <w:rsid w:val="00477851"/>
    <w:rsid w:val="00484B91"/>
    <w:rsid w:val="00490EE9"/>
    <w:rsid w:val="00577858"/>
    <w:rsid w:val="005976F0"/>
    <w:rsid w:val="005F01AA"/>
    <w:rsid w:val="00626061"/>
    <w:rsid w:val="00665E91"/>
    <w:rsid w:val="006B3C7D"/>
    <w:rsid w:val="006B3E63"/>
    <w:rsid w:val="006B6E7C"/>
    <w:rsid w:val="006C23F2"/>
    <w:rsid w:val="006C5D77"/>
    <w:rsid w:val="00734CC9"/>
    <w:rsid w:val="007425A1"/>
    <w:rsid w:val="00750E78"/>
    <w:rsid w:val="007B181E"/>
    <w:rsid w:val="007B1C8D"/>
    <w:rsid w:val="008359C6"/>
    <w:rsid w:val="00890423"/>
    <w:rsid w:val="008B2ED0"/>
    <w:rsid w:val="008F7BD3"/>
    <w:rsid w:val="00923371"/>
    <w:rsid w:val="00925B3D"/>
    <w:rsid w:val="00936F1A"/>
    <w:rsid w:val="009759EC"/>
    <w:rsid w:val="009A3F66"/>
    <w:rsid w:val="009C3794"/>
    <w:rsid w:val="009E552D"/>
    <w:rsid w:val="009F3C71"/>
    <w:rsid w:val="00A06BCC"/>
    <w:rsid w:val="00A36541"/>
    <w:rsid w:val="00A67EEB"/>
    <w:rsid w:val="00AE03FA"/>
    <w:rsid w:val="00B038C9"/>
    <w:rsid w:val="00B42F58"/>
    <w:rsid w:val="00B73170"/>
    <w:rsid w:val="00B83D9A"/>
    <w:rsid w:val="00BD43DF"/>
    <w:rsid w:val="00C451E0"/>
    <w:rsid w:val="00C73E70"/>
    <w:rsid w:val="00C74CB9"/>
    <w:rsid w:val="00CB359B"/>
    <w:rsid w:val="00CC1661"/>
    <w:rsid w:val="00CE154F"/>
    <w:rsid w:val="00D05406"/>
    <w:rsid w:val="00D103E9"/>
    <w:rsid w:val="00D45EB4"/>
    <w:rsid w:val="00D52B67"/>
    <w:rsid w:val="00D63437"/>
    <w:rsid w:val="00DB5EDA"/>
    <w:rsid w:val="00DC2D0F"/>
    <w:rsid w:val="00DF31DA"/>
    <w:rsid w:val="00E054B7"/>
    <w:rsid w:val="00E11FDC"/>
    <w:rsid w:val="00E752B0"/>
    <w:rsid w:val="00EA1E9C"/>
    <w:rsid w:val="00EA7D26"/>
    <w:rsid w:val="00EE6E80"/>
    <w:rsid w:val="00F13E3E"/>
    <w:rsid w:val="00F25A16"/>
    <w:rsid w:val="00F416E8"/>
    <w:rsid w:val="00F4794B"/>
    <w:rsid w:val="00FB61D5"/>
    <w:rsid w:val="00FE7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2B0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2D47DF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3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31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3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31D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D47DF"/>
    <w:rPr>
      <w:rFonts w:ascii="Calibri" w:eastAsia="宋体" w:hAnsi="Calibri" w:cs="Times New Roman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2D47D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D47DF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9759EC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050E0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50E0B"/>
    <w:rPr>
      <w:sz w:val="18"/>
      <w:szCs w:val="18"/>
    </w:rPr>
  </w:style>
  <w:style w:type="table" w:styleId="a8">
    <w:name w:val="Table Grid"/>
    <w:basedOn w:val="a1"/>
    <w:uiPriority w:val="59"/>
    <w:rsid w:val="00050E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10</Pages>
  <Words>590</Words>
  <Characters>3364</Characters>
  <Application>Microsoft Office Word</Application>
  <DocSecurity>0</DocSecurity>
  <Lines>28</Lines>
  <Paragraphs>7</Paragraphs>
  <ScaleCrop>false</ScaleCrop>
  <Company>Lenovo (Beijing) Limited</Company>
  <LinksUpToDate>false</LinksUpToDate>
  <CharactersWithSpaces>3947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62</cp:revision>
  <dcterms:created xsi:type="dcterms:W3CDTF">2011-07-13T07:26:00Z</dcterms:created>
  <dcterms:modified xsi:type="dcterms:W3CDTF">2011-07-15T07:36:00Z</dcterms:modified>
</cp:coreProperties>
</file>