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1E742" w14:textId="49CB61DB" w:rsidR="00600228" w:rsidRDefault="00600228">
      <w:pPr>
        <w:rPr>
          <w:rFonts w:ascii="Constantia" w:hAnsi="Constantia" w:cs="Calibri"/>
        </w:rPr>
      </w:pPr>
      <w:r w:rsidRPr="00F9371B">
        <w:rPr>
          <w:rFonts w:ascii="Constantia" w:hAnsi="Constantia" w:cs="Calibri"/>
        </w:rPr>
        <w:t xml:space="preserve">#YoProgromo – Argentina segunda edición </w:t>
      </w:r>
    </w:p>
    <w:p w14:paraId="3A140D4B" w14:textId="20B9EBDB" w:rsidR="00F9371B" w:rsidRDefault="00F9371B" w:rsidP="00F9371B">
      <w:pPr>
        <w:pStyle w:val="Ttulo1"/>
        <w:rPr>
          <w:rFonts w:ascii="Constantia" w:hAnsi="Constantia"/>
        </w:rPr>
      </w:pPr>
      <w:r w:rsidRPr="00F9371B">
        <w:rPr>
          <w:rFonts w:ascii="Constantia" w:hAnsi="Constantia"/>
        </w:rPr>
        <w:t xml:space="preserve">Módulo 1 -Introducción al Desarrollo Web y Aplicaciones </w:t>
      </w:r>
    </w:p>
    <w:p w14:paraId="1799F69F" w14:textId="77777777" w:rsidR="00F9371B" w:rsidRPr="00F9371B" w:rsidRDefault="00F9371B" w:rsidP="00F9371B"/>
    <w:p w14:paraId="1AA6C795" w14:textId="728072E1" w:rsidR="00600228" w:rsidRPr="00027BCF" w:rsidRDefault="00600228">
      <w:pPr>
        <w:rPr>
          <w:rFonts w:ascii="Constantia" w:hAnsi="Constantia" w:cs="Calibri"/>
          <w:b/>
          <w:bCs/>
        </w:rPr>
      </w:pPr>
      <w:r w:rsidRPr="00027BCF">
        <w:rPr>
          <w:rFonts w:ascii="Constantia" w:hAnsi="Constantia" w:cs="Calibri"/>
          <w:b/>
          <w:bCs/>
        </w:rPr>
        <w:t>¿Qué es la programación?</w:t>
      </w:r>
    </w:p>
    <w:p w14:paraId="2467F5A7" w14:textId="148BFA0A" w:rsidR="00600228" w:rsidRPr="00F9371B" w:rsidRDefault="00600228">
      <w:pPr>
        <w:rPr>
          <w:rFonts w:ascii="Constantia" w:hAnsi="Constantia" w:cs="Calibri"/>
        </w:rPr>
      </w:pPr>
      <w:r w:rsidRPr="00F9371B">
        <w:rPr>
          <w:rFonts w:ascii="Constantia" w:hAnsi="Constantia" w:cs="Calibri"/>
        </w:rPr>
        <w:t>Básicamente es explicarle a la computadora que queres que haga por vos.</w:t>
      </w:r>
      <w:r w:rsidR="00027BCF">
        <w:rPr>
          <w:rFonts w:ascii="Constantia" w:hAnsi="Constantia" w:cs="Calibri"/>
        </w:rPr>
        <w:t xml:space="preserve"> D</w:t>
      </w:r>
      <w:r w:rsidRPr="00F9371B">
        <w:rPr>
          <w:rFonts w:ascii="Constantia" w:hAnsi="Constantia" w:cs="Calibri"/>
        </w:rPr>
        <w:t>esde la cosa más básica que pueda existir.</w:t>
      </w:r>
    </w:p>
    <w:p w14:paraId="709BA147" w14:textId="4400650B" w:rsidR="00324FA2" w:rsidRPr="00F9371B" w:rsidRDefault="00324FA2">
      <w:pPr>
        <w:rPr>
          <w:rFonts w:ascii="Constantia" w:hAnsi="Constantia" w:cs="Calibri"/>
        </w:rPr>
      </w:pPr>
      <w:r w:rsidRPr="00F9371B">
        <w:rPr>
          <w:rFonts w:ascii="Constantia" w:hAnsi="Constantia" w:cs="Calibri"/>
        </w:rPr>
        <w:t>Proceso para idear y ordenar las acciones necesarias para realizar un proyecto.</w:t>
      </w:r>
    </w:p>
    <w:p w14:paraId="5E312299" w14:textId="723CEC06" w:rsidR="00324FA2" w:rsidRPr="00F9371B" w:rsidRDefault="00324FA2">
      <w:pPr>
        <w:rPr>
          <w:rFonts w:ascii="Constantia" w:hAnsi="Constantia" w:cs="Calibri"/>
        </w:rPr>
      </w:pPr>
      <w:r w:rsidRPr="00F9371B">
        <w:rPr>
          <w:rFonts w:ascii="Constantia" w:hAnsi="Constantia" w:cs="Calibri"/>
        </w:rPr>
        <w:t>El lenguaje de máquina traduce el código que escribimos.</w:t>
      </w:r>
    </w:p>
    <w:p w14:paraId="263784DD" w14:textId="509DA714" w:rsidR="00324FA2" w:rsidRPr="00F9371B" w:rsidRDefault="00324FA2">
      <w:pPr>
        <w:rPr>
          <w:rFonts w:ascii="Constantia" w:hAnsi="Constantia" w:cs="Calibri"/>
        </w:rPr>
      </w:pPr>
      <w:r w:rsidRPr="00F9371B">
        <w:rPr>
          <w:rFonts w:ascii="Constantia" w:hAnsi="Constantia" w:cs="Calibri"/>
        </w:rPr>
        <w:t xml:space="preserve">Algoritmo </w:t>
      </w:r>
      <w:r w:rsidRPr="00F9371B">
        <w:rPr>
          <w:rFonts w:ascii="Constantia" w:hAnsi="Constantia" w:cs="Calibri"/>
        </w:rPr>
        <w:sym w:font="Wingdings" w:char="F0E0"/>
      </w:r>
      <w:r w:rsidRPr="00F9371B">
        <w:rPr>
          <w:rFonts w:ascii="Constantia" w:hAnsi="Constantia" w:cs="Calibri"/>
        </w:rPr>
        <w:t xml:space="preserve"> Conjunto de instrucciones definidas, ordenadas y acotadas para resolver un problema. </w:t>
      </w:r>
    </w:p>
    <w:p w14:paraId="4B1F91D1" w14:textId="137D5543" w:rsidR="00324FA2" w:rsidRPr="00F9371B" w:rsidRDefault="00324FA2">
      <w:pPr>
        <w:rPr>
          <w:rFonts w:ascii="Constantia" w:hAnsi="Constantia" w:cs="Calibri"/>
        </w:rPr>
      </w:pPr>
      <w:r w:rsidRPr="00F9371B">
        <w:rPr>
          <w:rFonts w:ascii="Constantia" w:hAnsi="Constantia" w:cs="Calibri"/>
        </w:rPr>
        <w:t xml:space="preserve">Programa </w:t>
      </w:r>
      <w:r w:rsidRPr="00F9371B">
        <w:rPr>
          <w:rFonts w:ascii="Constantia" w:hAnsi="Constantia" w:cs="Calibri"/>
        </w:rPr>
        <w:sym w:font="Wingdings" w:char="F0E0"/>
      </w:r>
      <w:r w:rsidRPr="00F9371B">
        <w:rPr>
          <w:rFonts w:ascii="Constantia" w:hAnsi="Constantia" w:cs="Calibri"/>
        </w:rPr>
        <w:t xml:space="preserve"> Conjunto de algoritmos ordenados y codificados en un lenguaje de programación para que sea ejecutado por un ordenador.</w:t>
      </w:r>
    </w:p>
    <w:p w14:paraId="33077EC8" w14:textId="6FB3B274" w:rsidR="004C6006" w:rsidRPr="00F9371B" w:rsidRDefault="004C6006">
      <w:pPr>
        <w:rPr>
          <w:rFonts w:ascii="Constantia" w:hAnsi="Constantia" w:cs="Calibri"/>
        </w:rPr>
      </w:pPr>
      <w:proofErr w:type="spellStart"/>
      <w:r w:rsidRPr="00F9371B">
        <w:rPr>
          <w:rFonts w:ascii="Constantia" w:hAnsi="Constantia" w:cs="Calibri"/>
        </w:rPr>
        <w:t>Devtools</w:t>
      </w:r>
      <w:proofErr w:type="spellEnd"/>
      <w:r w:rsidRPr="00F9371B">
        <w:rPr>
          <w:rFonts w:ascii="Constantia" w:hAnsi="Constantia" w:cs="Calibri"/>
        </w:rPr>
        <w:t>:</w:t>
      </w:r>
    </w:p>
    <w:p w14:paraId="4A3CB4EB" w14:textId="371EC8BB" w:rsidR="004C6006" w:rsidRPr="00F9371B" w:rsidRDefault="004C6006">
      <w:pPr>
        <w:rPr>
          <w:rFonts w:ascii="Constantia" w:hAnsi="Constantia" w:cs="Calibri"/>
        </w:rPr>
      </w:pPr>
      <w:r w:rsidRPr="00F9371B">
        <w:rPr>
          <w:rFonts w:ascii="Constantia" w:hAnsi="Constantia" w:cs="Calibri"/>
        </w:rPr>
        <w:t xml:space="preserve">Herramienta para desarrolladores que viven dentro de tu navegador. Se abre con </w:t>
      </w:r>
      <w:proofErr w:type="spellStart"/>
      <w:r w:rsidRPr="00F9371B">
        <w:rPr>
          <w:rFonts w:ascii="Constantia" w:hAnsi="Constantia" w:cs="Calibri"/>
        </w:rPr>
        <w:t>crtl</w:t>
      </w:r>
      <w:proofErr w:type="spellEnd"/>
      <w:r w:rsidRPr="00F9371B">
        <w:rPr>
          <w:rFonts w:ascii="Constantia" w:hAnsi="Constantia" w:cs="Calibri"/>
        </w:rPr>
        <w:t xml:space="preserve"> + mayus + i/ Más herramientas -&gt; Herramientas de desarrollador.</w:t>
      </w:r>
    </w:p>
    <w:p w14:paraId="05141C96" w14:textId="5D589DCD" w:rsidR="004C6006" w:rsidRPr="00F9371B" w:rsidRDefault="004C6006">
      <w:pPr>
        <w:rPr>
          <w:rFonts w:ascii="Constantia" w:hAnsi="Constantia" w:cs="Calibri"/>
        </w:rPr>
      </w:pPr>
      <w:r w:rsidRPr="00F9371B">
        <w:rPr>
          <w:rFonts w:ascii="Constantia" w:hAnsi="Constantia" w:cs="Calibri"/>
        </w:rPr>
        <w:t xml:space="preserve">Nos muestra el HTML y CSS de la página en tiempo de ejecución y nos lo permite modificar instantáneamente. </w:t>
      </w:r>
    </w:p>
    <w:p w14:paraId="2BAAA175" w14:textId="64AA5E31" w:rsidR="004C6006" w:rsidRPr="00F9371B" w:rsidRDefault="004C6006">
      <w:pPr>
        <w:rPr>
          <w:rFonts w:ascii="Constantia" w:hAnsi="Constantia" w:cs="Calibri"/>
        </w:rPr>
      </w:pPr>
      <w:r w:rsidRPr="00F9371B">
        <w:rPr>
          <w:rFonts w:ascii="Constantia" w:hAnsi="Constantia" w:cs="Calibri"/>
        </w:rPr>
        <w:t xml:space="preserve">Contiene una consola donde podemos depurar </w:t>
      </w:r>
      <w:proofErr w:type="spellStart"/>
      <w:r w:rsidRPr="00F9371B">
        <w:rPr>
          <w:rFonts w:ascii="Constantia" w:hAnsi="Constantia" w:cs="Calibri"/>
        </w:rPr>
        <w:t>Javascript</w:t>
      </w:r>
      <w:proofErr w:type="spellEnd"/>
      <w:r w:rsidRPr="00F9371B">
        <w:rPr>
          <w:rFonts w:ascii="Constantia" w:hAnsi="Constantia" w:cs="Calibri"/>
        </w:rPr>
        <w:t>.</w:t>
      </w:r>
    </w:p>
    <w:p w14:paraId="76EC6C51" w14:textId="1D459F3D" w:rsidR="00DA522E" w:rsidRPr="00F9371B" w:rsidRDefault="00DA522E">
      <w:pPr>
        <w:rPr>
          <w:rFonts w:ascii="Constantia" w:hAnsi="Constantia" w:cs="Calibri"/>
        </w:rPr>
      </w:pPr>
      <w:proofErr w:type="spellStart"/>
      <w:r w:rsidRPr="00F9371B">
        <w:rPr>
          <w:rFonts w:ascii="Constantia" w:hAnsi="Constantia" w:cs="Calibri"/>
        </w:rPr>
        <w:t>Ademas</w:t>
      </w:r>
      <w:proofErr w:type="spellEnd"/>
      <w:r w:rsidRPr="00F9371B">
        <w:rPr>
          <w:rFonts w:ascii="Constantia" w:hAnsi="Constantia" w:cs="Calibri"/>
        </w:rPr>
        <w:t xml:space="preserve"> de desarrollar aplicaciones, podemos imitar los </w:t>
      </w:r>
      <w:proofErr w:type="spellStart"/>
      <w:r w:rsidRPr="00F9371B">
        <w:rPr>
          <w:rFonts w:ascii="Constantia" w:hAnsi="Constantia" w:cs="Calibri"/>
        </w:rPr>
        <w:t>plugins</w:t>
      </w:r>
      <w:proofErr w:type="spellEnd"/>
      <w:r w:rsidRPr="00F9371B">
        <w:rPr>
          <w:rFonts w:ascii="Constantia" w:hAnsi="Constantia" w:cs="Calibri"/>
        </w:rPr>
        <w:t xml:space="preserve"> que utilizamos para crear nuestro portafolio </w:t>
      </w:r>
    </w:p>
    <w:p w14:paraId="12FAB038" w14:textId="2F08A8CB" w:rsidR="00FC678B" w:rsidRPr="00F9371B" w:rsidRDefault="00FC678B">
      <w:pPr>
        <w:rPr>
          <w:rFonts w:ascii="Constantia" w:hAnsi="Constantia" w:cs="Calibri"/>
          <w:b/>
          <w:bCs/>
        </w:rPr>
      </w:pPr>
      <w:r w:rsidRPr="00F9371B">
        <w:rPr>
          <w:rFonts w:ascii="Constantia" w:hAnsi="Constantia" w:cs="Calibri"/>
          <w:b/>
          <w:bCs/>
        </w:rPr>
        <w:t xml:space="preserve">Arquitectura Web </w:t>
      </w:r>
    </w:p>
    <w:p w14:paraId="7A4044D1" w14:textId="6578B63C" w:rsidR="00FC678B" w:rsidRPr="00F9371B" w:rsidRDefault="00FC678B">
      <w:pPr>
        <w:rPr>
          <w:rFonts w:ascii="Constantia" w:hAnsi="Constantia" w:cs="Calibri"/>
        </w:rPr>
      </w:pPr>
      <w:r w:rsidRPr="00F9371B">
        <w:rPr>
          <w:rFonts w:ascii="Constantia" w:hAnsi="Constantia" w:cs="Calibri"/>
        </w:rPr>
        <w:t xml:space="preserve">Arquitectura de cliente-servidor en la que cada dispositivo electrónico en la red actúa como cliente o servidor lo que implica la comunicación entre los procesos de peticiones (clientes) y los procesos que responden a esas peticiones (servidores). Esto se da </w:t>
      </w:r>
      <w:proofErr w:type="spellStart"/>
      <w:r w:rsidRPr="00F9371B">
        <w:rPr>
          <w:rFonts w:ascii="Constantia" w:hAnsi="Constantia" w:cs="Calibri"/>
        </w:rPr>
        <w:t>atraves</w:t>
      </w:r>
      <w:proofErr w:type="spellEnd"/>
      <w:r w:rsidRPr="00F9371B">
        <w:rPr>
          <w:rFonts w:ascii="Constantia" w:hAnsi="Constantia" w:cs="Calibri"/>
        </w:rPr>
        <w:t xml:space="preserve"> de HTTP.</w:t>
      </w:r>
    </w:p>
    <w:p w14:paraId="62F40F2F" w14:textId="7D3B4D8F" w:rsidR="00F219FB" w:rsidRPr="00F9371B" w:rsidRDefault="00F219FB">
      <w:pPr>
        <w:rPr>
          <w:rFonts w:ascii="Constantia" w:hAnsi="Constantia" w:cs="Calibri"/>
        </w:rPr>
      </w:pPr>
      <w:r w:rsidRPr="00F9371B">
        <w:rPr>
          <w:rFonts w:ascii="Constantia" w:hAnsi="Constantia" w:cs="Calibri"/>
        </w:rPr>
        <w:t>HTTP: Lenguaje con el que se comunica el navegador con el servidor web. Lo utilizan los servidores para enviar y recibir documentos a través de internet.</w:t>
      </w:r>
    </w:p>
    <w:p w14:paraId="671B5D09" w14:textId="2007776D" w:rsidR="00F219FB" w:rsidRPr="00F9371B" w:rsidRDefault="00F219FB" w:rsidP="00F219FB">
      <w:pPr>
        <w:pStyle w:val="Prrafodelista"/>
        <w:numPr>
          <w:ilvl w:val="0"/>
          <w:numId w:val="1"/>
        </w:numPr>
        <w:rPr>
          <w:rFonts w:ascii="Constantia" w:hAnsi="Constantia" w:cs="Calibri"/>
        </w:rPr>
      </w:pPr>
      <w:r w:rsidRPr="00F9371B">
        <w:rPr>
          <w:rFonts w:ascii="Constantia" w:hAnsi="Constantia" w:cs="Calibri"/>
        </w:rPr>
        <w:t xml:space="preserve">Tecnologías fundamentales de la web: </w:t>
      </w:r>
    </w:p>
    <w:p w14:paraId="597D61BE" w14:textId="7716FF4C" w:rsidR="00F219FB" w:rsidRPr="00F9371B" w:rsidRDefault="00F219FB" w:rsidP="00F219FB">
      <w:pPr>
        <w:pStyle w:val="Prrafodelista"/>
        <w:numPr>
          <w:ilvl w:val="1"/>
          <w:numId w:val="1"/>
        </w:numPr>
        <w:rPr>
          <w:rFonts w:ascii="Constantia" w:hAnsi="Constantia" w:cs="Calibri"/>
        </w:rPr>
      </w:pPr>
      <w:r w:rsidRPr="00F9371B">
        <w:rPr>
          <w:rFonts w:ascii="Constantia" w:hAnsi="Constantia" w:cs="Calibri"/>
        </w:rPr>
        <w:t>HTML (Lenguaje de marcado de hipertexto). Se utiliza para escribir documentos o páginas web.</w:t>
      </w:r>
    </w:p>
    <w:p w14:paraId="484CFAF9" w14:textId="0C46B450" w:rsidR="00F219FB" w:rsidRPr="00F9371B" w:rsidRDefault="00F219FB" w:rsidP="00F219FB">
      <w:pPr>
        <w:pStyle w:val="Prrafodelista"/>
        <w:numPr>
          <w:ilvl w:val="1"/>
          <w:numId w:val="1"/>
        </w:numPr>
        <w:rPr>
          <w:rFonts w:ascii="Constantia" w:hAnsi="Constantia" w:cs="Calibri"/>
        </w:rPr>
      </w:pPr>
      <w:r w:rsidRPr="00F9371B">
        <w:rPr>
          <w:rFonts w:ascii="Constantia" w:hAnsi="Constantia" w:cs="Calibri"/>
        </w:rPr>
        <w:t>URL (Localizador de recursos universal). Sistema de localización o direccionamiento de los documentos web.</w:t>
      </w:r>
    </w:p>
    <w:p w14:paraId="0F8021CE" w14:textId="55946B2A" w:rsidR="00F219FB" w:rsidRPr="00F9371B" w:rsidRDefault="00F219FB" w:rsidP="00F219FB">
      <w:pPr>
        <w:pStyle w:val="Prrafodelista"/>
        <w:numPr>
          <w:ilvl w:val="1"/>
          <w:numId w:val="1"/>
        </w:numPr>
        <w:rPr>
          <w:rFonts w:ascii="Constantia" w:hAnsi="Constantia" w:cs="Calibri"/>
        </w:rPr>
      </w:pPr>
      <w:r w:rsidRPr="00F9371B">
        <w:rPr>
          <w:rFonts w:ascii="Constantia" w:hAnsi="Constantia" w:cs="Calibri"/>
        </w:rPr>
        <w:t>HTTP (Protocolo de transferencia de hipertexto).</w:t>
      </w:r>
    </w:p>
    <w:p w14:paraId="39E01B40" w14:textId="706EEAFF" w:rsidR="006519A0" w:rsidRPr="00F9371B" w:rsidRDefault="006519A0" w:rsidP="006519A0">
      <w:pPr>
        <w:rPr>
          <w:rFonts w:ascii="Constantia" w:hAnsi="Constantia" w:cs="Calibri"/>
          <w:b/>
          <w:bCs/>
        </w:rPr>
      </w:pPr>
      <w:r w:rsidRPr="00F9371B">
        <w:rPr>
          <w:rFonts w:ascii="Constantia" w:hAnsi="Constantia" w:cs="Calibri"/>
          <w:b/>
          <w:bCs/>
        </w:rPr>
        <w:t xml:space="preserve">Arquitecturas de las aplicaciones Web </w:t>
      </w:r>
    </w:p>
    <w:p w14:paraId="79D29D8D" w14:textId="130D376A" w:rsidR="006519A0" w:rsidRPr="00F9371B" w:rsidRDefault="006519A0" w:rsidP="006519A0">
      <w:pPr>
        <w:rPr>
          <w:rFonts w:ascii="Constantia" w:hAnsi="Constantia" w:cs="Calibri"/>
        </w:rPr>
      </w:pPr>
      <w:r w:rsidRPr="00F9371B">
        <w:rPr>
          <w:rFonts w:ascii="Constantia" w:hAnsi="Constantia" w:cs="Calibri"/>
        </w:rPr>
        <w:t>Se basan en una arquitectura cliente (navegador) / servidor. La mayoría de las estructuras están compuestas por capas (arquitectura distribuida) y cada una puede estar en un servidor diferente y aun así se pueden interconectar.</w:t>
      </w:r>
    </w:p>
    <w:p w14:paraId="49106F03" w14:textId="3BF4A338" w:rsidR="006519A0" w:rsidRPr="00F9371B" w:rsidRDefault="006519A0" w:rsidP="006519A0">
      <w:pPr>
        <w:rPr>
          <w:rFonts w:ascii="Constantia" w:hAnsi="Constantia" w:cs="Calibri"/>
        </w:rPr>
      </w:pPr>
      <w:r w:rsidRPr="00F9371B">
        <w:rPr>
          <w:rFonts w:ascii="Constantia" w:hAnsi="Constantia" w:cs="Calibri"/>
        </w:rPr>
        <w:lastRenderedPageBreak/>
        <w:t>El objetivo de separar las funcionalidades en distintos servidores es aumentar la escalabilidad y el rendimiento. Ej. El servidor web deberá tener una buena conexión a internet y la base de datos una gran capacidad de almacenamiento y procesamiento.</w:t>
      </w:r>
    </w:p>
    <w:p w14:paraId="332661A1" w14:textId="082C2E12" w:rsidR="006519A0" w:rsidRPr="00F9371B" w:rsidRDefault="006519A0" w:rsidP="006519A0">
      <w:pPr>
        <w:rPr>
          <w:rFonts w:ascii="Constantia" w:hAnsi="Constantia" w:cs="Calibri"/>
        </w:rPr>
      </w:pPr>
      <w:r w:rsidRPr="00F9371B">
        <w:rPr>
          <w:rFonts w:ascii="Constantia" w:hAnsi="Constantia" w:cs="Calibri"/>
        </w:rPr>
        <w:t xml:space="preserve">Da lugar al </w:t>
      </w:r>
      <w:r w:rsidRPr="00F9371B">
        <w:rPr>
          <w:rFonts w:ascii="Constantia" w:hAnsi="Constantia" w:cs="Calibri"/>
          <w:b/>
          <w:bCs/>
        </w:rPr>
        <w:t>desacoplamiento</w:t>
      </w:r>
      <w:r w:rsidRPr="00F9371B">
        <w:rPr>
          <w:rFonts w:ascii="Constantia" w:hAnsi="Constantia" w:cs="Calibri"/>
        </w:rPr>
        <w:t xml:space="preserve"> donde el diseño del </w:t>
      </w:r>
      <w:proofErr w:type="spellStart"/>
      <w:r w:rsidRPr="00F9371B">
        <w:rPr>
          <w:rFonts w:ascii="Constantia" w:hAnsi="Constantia" w:cs="Calibri"/>
        </w:rPr>
        <w:t>front</w:t>
      </w:r>
      <w:proofErr w:type="spellEnd"/>
      <w:r w:rsidRPr="00F9371B">
        <w:rPr>
          <w:rFonts w:ascii="Constantia" w:hAnsi="Constantia" w:cs="Calibri"/>
        </w:rPr>
        <w:t xml:space="preserve"> </w:t>
      </w:r>
      <w:proofErr w:type="spellStart"/>
      <w:r w:rsidRPr="00F9371B">
        <w:rPr>
          <w:rFonts w:ascii="Constantia" w:hAnsi="Constantia" w:cs="Calibri"/>
        </w:rPr>
        <w:t>end</w:t>
      </w:r>
      <w:proofErr w:type="spellEnd"/>
      <w:r w:rsidRPr="00F9371B">
        <w:rPr>
          <w:rFonts w:ascii="Constantia" w:hAnsi="Constantia" w:cs="Calibri"/>
        </w:rPr>
        <w:t xml:space="preserve">, back </w:t>
      </w:r>
      <w:proofErr w:type="spellStart"/>
      <w:r w:rsidRPr="00F9371B">
        <w:rPr>
          <w:rFonts w:ascii="Constantia" w:hAnsi="Constantia" w:cs="Calibri"/>
        </w:rPr>
        <w:t>end</w:t>
      </w:r>
      <w:proofErr w:type="spellEnd"/>
      <w:r w:rsidRPr="00F9371B">
        <w:rPr>
          <w:rFonts w:ascii="Constantia" w:hAnsi="Constantia" w:cs="Calibri"/>
        </w:rPr>
        <w:t xml:space="preserve"> y la base de datos pueden desacoplarse.</w:t>
      </w:r>
    </w:p>
    <w:p w14:paraId="21F01B1E" w14:textId="1EF0D1D4" w:rsidR="006519A0" w:rsidRPr="00F9371B" w:rsidRDefault="006519A0" w:rsidP="006519A0">
      <w:pPr>
        <w:rPr>
          <w:rFonts w:ascii="Constantia" w:hAnsi="Constantia" w:cs="Calibri"/>
        </w:rPr>
      </w:pPr>
      <w:r w:rsidRPr="00F9371B">
        <w:rPr>
          <w:rFonts w:ascii="Constantia" w:hAnsi="Constantia" w:cs="Calibri"/>
        </w:rPr>
        <w:t>La complejidad del desarrollo est</w:t>
      </w:r>
      <w:r w:rsidR="00F9371B">
        <w:rPr>
          <w:rFonts w:ascii="Constantia" w:hAnsi="Constantia" w:cs="Calibri"/>
        </w:rPr>
        <w:t>á</w:t>
      </w:r>
      <w:r w:rsidRPr="00F9371B">
        <w:rPr>
          <w:rFonts w:ascii="Constantia" w:hAnsi="Constantia" w:cs="Calibri"/>
        </w:rPr>
        <w:t xml:space="preserve"> determinada por las necesidades de la problemática que se quiere resolver.</w:t>
      </w:r>
    </w:p>
    <w:p w14:paraId="44B78FF2" w14:textId="77777777" w:rsidR="00144D7F" w:rsidRPr="00F9371B" w:rsidRDefault="00144D7F" w:rsidP="00144D7F">
      <w:pPr>
        <w:rPr>
          <w:rFonts w:ascii="Constantia" w:hAnsi="Constantia" w:cs="Calibri"/>
        </w:rPr>
      </w:pPr>
      <w:r w:rsidRPr="00F9371B">
        <w:rPr>
          <w:rFonts w:ascii="Constantia" w:hAnsi="Constantia" w:cs="Calibri"/>
        </w:rPr>
        <w:t xml:space="preserve">Front </w:t>
      </w:r>
      <w:proofErr w:type="spellStart"/>
      <w:r w:rsidRPr="00F9371B">
        <w:rPr>
          <w:rFonts w:ascii="Constantia" w:hAnsi="Constantia" w:cs="Calibri"/>
        </w:rPr>
        <w:t>End</w:t>
      </w:r>
      <w:proofErr w:type="spellEnd"/>
      <w:r w:rsidRPr="00F9371B">
        <w:rPr>
          <w:rFonts w:ascii="Constantia" w:hAnsi="Constantia" w:cs="Calibri"/>
        </w:rPr>
        <w:t>: Parte de la aplicación web que ve un usuario al entrar.</w:t>
      </w:r>
    </w:p>
    <w:p w14:paraId="42FD3299" w14:textId="50317221" w:rsidR="00144D7F" w:rsidRDefault="00144D7F" w:rsidP="00144D7F">
      <w:pPr>
        <w:rPr>
          <w:rFonts w:ascii="Constantia" w:hAnsi="Constantia" w:cs="Calibri"/>
        </w:rPr>
      </w:pPr>
      <w:r w:rsidRPr="00F9371B">
        <w:rPr>
          <w:rFonts w:ascii="Constantia" w:hAnsi="Constantia" w:cs="Calibri"/>
        </w:rPr>
        <w:t xml:space="preserve">Back </w:t>
      </w:r>
      <w:proofErr w:type="spellStart"/>
      <w:r w:rsidRPr="00F9371B">
        <w:rPr>
          <w:rFonts w:ascii="Constantia" w:hAnsi="Constantia" w:cs="Calibri"/>
        </w:rPr>
        <w:t>End</w:t>
      </w:r>
      <w:proofErr w:type="spellEnd"/>
      <w:r w:rsidRPr="00F9371B">
        <w:rPr>
          <w:rFonts w:ascii="Constantia" w:hAnsi="Constantia" w:cs="Calibri"/>
        </w:rPr>
        <w:t xml:space="preserve">: Parte de la aplicación web que no se </w:t>
      </w:r>
      <w:r w:rsidR="00F9371B">
        <w:rPr>
          <w:rFonts w:ascii="Constantia" w:hAnsi="Constantia" w:cs="Calibri"/>
        </w:rPr>
        <w:t xml:space="preserve">ve </w:t>
      </w:r>
      <w:r w:rsidRPr="00F9371B">
        <w:rPr>
          <w:rFonts w:ascii="Constantia" w:hAnsi="Constantia" w:cs="Calibri"/>
        </w:rPr>
        <w:t xml:space="preserve">pero ejecuta acciones que pide el usuario desde el </w:t>
      </w:r>
      <w:proofErr w:type="spellStart"/>
      <w:r w:rsidRPr="00F9371B">
        <w:rPr>
          <w:rFonts w:ascii="Constantia" w:hAnsi="Constantia" w:cs="Calibri"/>
        </w:rPr>
        <w:t>front</w:t>
      </w:r>
      <w:proofErr w:type="spellEnd"/>
      <w:r w:rsidRPr="00F9371B">
        <w:rPr>
          <w:rFonts w:ascii="Constantia" w:hAnsi="Constantia" w:cs="Calibri"/>
        </w:rPr>
        <w:t xml:space="preserve"> </w:t>
      </w:r>
      <w:proofErr w:type="spellStart"/>
      <w:r w:rsidRPr="00F9371B">
        <w:rPr>
          <w:rFonts w:ascii="Constantia" w:hAnsi="Constantia" w:cs="Calibri"/>
        </w:rPr>
        <w:t>end</w:t>
      </w:r>
      <w:proofErr w:type="spellEnd"/>
      <w:r w:rsidRPr="00F9371B">
        <w:rPr>
          <w:rFonts w:ascii="Constantia" w:hAnsi="Constantia" w:cs="Calibri"/>
        </w:rPr>
        <w:t>.</w:t>
      </w:r>
    </w:p>
    <w:p w14:paraId="13F445B7" w14:textId="17910CAB" w:rsidR="00F9371B" w:rsidRDefault="00F9371B" w:rsidP="00144D7F">
      <w:pPr>
        <w:rPr>
          <w:rFonts w:ascii="Constantia" w:hAnsi="Constantia" w:cs="Calibri"/>
          <w:b/>
          <w:bCs/>
        </w:rPr>
      </w:pPr>
      <w:r>
        <w:rPr>
          <w:rFonts w:ascii="Constantia" w:hAnsi="Constantia" w:cs="Calibri"/>
          <w:b/>
          <w:bCs/>
        </w:rPr>
        <w:t xml:space="preserve">Arquitectura Web Distribuida </w:t>
      </w:r>
    </w:p>
    <w:p w14:paraId="329FC0FB" w14:textId="3136FF40" w:rsidR="00BE150E" w:rsidRPr="00BE150E" w:rsidRDefault="00BE150E" w:rsidP="00144D7F">
      <w:pPr>
        <w:rPr>
          <w:rFonts w:ascii="Constantia" w:hAnsi="Constantia" w:cs="Calibri"/>
        </w:rPr>
      </w:pPr>
      <w:r w:rsidRPr="00027BCF">
        <w:rPr>
          <w:rFonts w:ascii="Constantia" w:hAnsi="Constantia" w:cs="Calibri"/>
          <w:u w:val="single"/>
        </w:rPr>
        <w:t>Arquitectura:</w:t>
      </w:r>
      <w:r>
        <w:rPr>
          <w:rFonts w:ascii="Constantia" w:hAnsi="Constantia" w:cs="Calibri"/>
        </w:rPr>
        <w:t xml:space="preserve"> Estrategia de como construir el sistema dependiendo las funcionalidades que tenga. Forma de pensar en cómo escalar el sistema para que sea más eficiente y eficaz.</w:t>
      </w:r>
    </w:p>
    <w:p w14:paraId="30383FC9" w14:textId="0C4DD22F" w:rsidR="00F9371B" w:rsidRDefault="00F9371B" w:rsidP="00144D7F">
      <w:pPr>
        <w:rPr>
          <w:rFonts w:ascii="Constantia" w:hAnsi="Constantia" w:cs="Calibri"/>
        </w:rPr>
      </w:pPr>
      <w:r>
        <w:rPr>
          <w:rFonts w:ascii="Constantia" w:hAnsi="Constantia" w:cs="Calibri"/>
        </w:rPr>
        <w:t xml:space="preserve">Arquitectura Cliente/Servidor: </w:t>
      </w:r>
    </w:p>
    <w:p w14:paraId="117F8956" w14:textId="77E79149" w:rsidR="00F9371B" w:rsidRDefault="00F9371B" w:rsidP="00F9371B">
      <w:pPr>
        <w:ind w:left="708"/>
        <w:rPr>
          <w:rFonts w:ascii="Constantia" w:hAnsi="Constantia" w:cs="Calibri"/>
        </w:rPr>
      </w:pPr>
      <w:r w:rsidRPr="00F9371B">
        <w:rPr>
          <w:rFonts w:ascii="Constantia" w:hAnsi="Constantia" w:cs="Calibri"/>
          <w:b/>
          <w:bCs/>
        </w:rPr>
        <w:t xml:space="preserve">Cliente: </w:t>
      </w:r>
      <w:r w:rsidRPr="00F9371B">
        <w:rPr>
          <w:rFonts w:ascii="Constantia" w:hAnsi="Constantia" w:cs="Calibri"/>
        </w:rPr>
        <w:t xml:space="preserve">Front </w:t>
      </w:r>
      <w:proofErr w:type="spellStart"/>
      <w:r w:rsidRPr="00F9371B">
        <w:rPr>
          <w:rFonts w:ascii="Constantia" w:hAnsi="Constantia" w:cs="Calibri"/>
        </w:rPr>
        <w:t>End</w:t>
      </w:r>
      <w:proofErr w:type="spellEnd"/>
      <w:r w:rsidRPr="00F9371B">
        <w:rPr>
          <w:rFonts w:ascii="Constantia" w:hAnsi="Constantia" w:cs="Calibri"/>
        </w:rPr>
        <w:t>, programación que mue</w:t>
      </w:r>
      <w:r>
        <w:rPr>
          <w:rFonts w:ascii="Constantia" w:hAnsi="Constantia" w:cs="Calibri"/>
        </w:rPr>
        <w:t>stra información al navegador web llamado cliente.</w:t>
      </w:r>
    </w:p>
    <w:p w14:paraId="09BD842D" w14:textId="731874F9" w:rsidR="00F9371B" w:rsidRDefault="00F9371B" w:rsidP="00F9371B">
      <w:pPr>
        <w:ind w:left="708"/>
        <w:rPr>
          <w:rFonts w:ascii="Constantia" w:hAnsi="Constantia" w:cs="Calibri"/>
        </w:rPr>
      </w:pPr>
      <w:r>
        <w:rPr>
          <w:rFonts w:ascii="Constantia" w:hAnsi="Constantia" w:cs="Calibri"/>
          <w:b/>
          <w:bCs/>
        </w:rPr>
        <w:t>Servidor:</w:t>
      </w:r>
      <w:r>
        <w:rPr>
          <w:rFonts w:ascii="Constantia" w:hAnsi="Constantia" w:cs="Calibri"/>
        </w:rPr>
        <w:t xml:space="preserve"> Back </w:t>
      </w:r>
      <w:proofErr w:type="spellStart"/>
      <w:r>
        <w:rPr>
          <w:rFonts w:ascii="Constantia" w:hAnsi="Constantia" w:cs="Calibri"/>
        </w:rPr>
        <w:t>End</w:t>
      </w:r>
      <w:proofErr w:type="spellEnd"/>
      <w:r>
        <w:rPr>
          <w:rFonts w:ascii="Constantia" w:hAnsi="Constantia" w:cs="Calibri"/>
        </w:rPr>
        <w:t>, programación que ejecuta las acciones en el servidor y conecta con la base de datos.</w:t>
      </w:r>
    </w:p>
    <w:p w14:paraId="0C4C6647" w14:textId="4E08AF91" w:rsidR="00F9371B" w:rsidRDefault="00F9371B" w:rsidP="00F9371B">
      <w:pPr>
        <w:ind w:left="708" w:firstLine="708"/>
        <w:rPr>
          <w:rFonts w:ascii="Constantia" w:hAnsi="Constantia" w:cs="Calibri"/>
        </w:rPr>
      </w:pPr>
      <w:r>
        <w:rPr>
          <w:rFonts w:ascii="Constantia" w:hAnsi="Constantia" w:cs="Calibri"/>
          <w:u w:val="single"/>
        </w:rPr>
        <w:t>Base de Datos:</w:t>
      </w:r>
      <w:r>
        <w:rPr>
          <w:rFonts w:ascii="Constantia" w:hAnsi="Constantia" w:cs="Calibri"/>
        </w:rPr>
        <w:t xml:space="preserve"> Donde se almacena la información.</w:t>
      </w:r>
    </w:p>
    <w:p w14:paraId="3E443D05" w14:textId="3A9F4CB0" w:rsidR="00F9371B" w:rsidRPr="00F9371B" w:rsidRDefault="00F9371B" w:rsidP="00F9371B">
      <w:pPr>
        <w:ind w:left="708" w:firstLine="708"/>
        <w:rPr>
          <w:rFonts w:ascii="Constantia" w:hAnsi="Constantia" w:cs="Calibri"/>
        </w:rPr>
      </w:pPr>
      <w:r>
        <w:rPr>
          <w:rFonts w:ascii="Constantia" w:hAnsi="Constantia" w:cs="Calibri"/>
          <w:u w:val="single"/>
        </w:rPr>
        <w:t>Api:</w:t>
      </w:r>
      <w:r>
        <w:rPr>
          <w:rFonts w:ascii="Constantia" w:hAnsi="Constantia" w:cs="Calibri"/>
        </w:rPr>
        <w:t xml:space="preserve"> Quien nos permite conectar a otros sistemas. </w:t>
      </w:r>
    </w:p>
    <w:p w14:paraId="4BA94B4C" w14:textId="29E01B5B" w:rsidR="00F9371B" w:rsidRDefault="00F9371B">
      <w:pPr>
        <w:rPr>
          <w:rFonts w:ascii="Constantia" w:hAnsi="Constantia" w:cs="Calibri"/>
        </w:rPr>
      </w:pPr>
      <w:r>
        <w:rPr>
          <w:rFonts w:ascii="Constantia" w:hAnsi="Constantia" w:cs="Calibri"/>
        </w:rPr>
        <w:t xml:space="preserve">Arquitectura Centralizada: </w:t>
      </w:r>
    </w:p>
    <w:p w14:paraId="15864AA0" w14:textId="07ED0CEE" w:rsidR="00F9371B" w:rsidRDefault="00F9371B" w:rsidP="00F9371B">
      <w:pPr>
        <w:ind w:left="708"/>
        <w:rPr>
          <w:rFonts w:ascii="Constantia" w:hAnsi="Constantia" w:cs="Calibri"/>
        </w:rPr>
      </w:pPr>
      <w:r>
        <w:rPr>
          <w:rFonts w:ascii="Constantia" w:hAnsi="Constantia" w:cs="Calibri"/>
        </w:rPr>
        <w:t>Están todos los elementos de la aplicación web de arquitectura Cliente/Servidor</w:t>
      </w:r>
      <w:r w:rsidR="00BE150E">
        <w:rPr>
          <w:rFonts w:ascii="Constantia" w:hAnsi="Constantia" w:cs="Calibri"/>
        </w:rPr>
        <w:t xml:space="preserve"> (Front, Back, Base de datos, Apis)</w:t>
      </w:r>
      <w:r>
        <w:rPr>
          <w:rFonts w:ascii="Constantia" w:hAnsi="Constantia" w:cs="Calibri"/>
        </w:rPr>
        <w:t>, en un solo lugar ya sea equipo o servidor.</w:t>
      </w:r>
      <w:r w:rsidR="00BE150E">
        <w:rPr>
          <w:rFonts w:ascii="Constantia" w:hAnsi="Constantia" w:cs="Calibri"/>
        </w:rPr>
        <w:t xml:space="preserve"> Si existe una falla en el equipo, falla toda la aplicación. </w:t>
      </w:r>
    </w:p>
    <w:p w14:paraId="2C15BD03" w14:textId="2A01BE6A" w:rsidR="00BE150E" w:rsidRDefault="00BE150E" w:rsidP="00BE150E">
      <w:pPr>
        <w:rPr>
          <w:rFonts w:ascii="Constantia" w:hAnsi="Constantia" w:cs="Calibri"/>
        </w:rPr>
      </w:pPr>
      <w:r>
        <w:rPr>
          <w:rFonts w:ascii="Constantia" w:hAnsi="Constantia" w:cs="Calibri"/>
        </w:rPr>
        <w:t xml:space="preserve">Arquitectura Distribuida: </w:t>
      </w:r>
    </w:p>
    <w:p w14:paraId="549ED737" w14:textId="32C2722F" w:rsidR="00BE150E" w:rsidRDefault="00BE150E" w:rsidP="00BE150E">
      <w:pPr>
        <w:ind w:left="708"/>
        <w:rPr>
          <w:rFonts w:ascii="Constantia" w:hAnsi="Constantia" w:cs="Calibri"/>
        </w:rPr>
      </w:pPr>
      <w:r>
        <w:rPr>
          <w:rFonts w:ascii="Constantia" w:hAnsi="Constantia" w:cs="Calibri"/>
        </w:rPr>
        <w:t xml:space="preserve">Separar el sistema en distintos servidores de la red, ya sea local o en internet. Existen dos enfoques: </w:t>
      </w:r>
    </w:p>
    <w:p w14:paraId="68A34B77" w14:textId="1FD44287" w:rsidR="00BE150E" w:rsidRDefault="00BE150E" w:rsidP="00BE150E">
      <w:pPr>
        <w:ind w:left="1416"/>
        <w:rPr>
          <w:rFonts w:ascii="Constantia" w:hAnsi="Constantia" w:cs="Calibri"/>
        </w:rPr>
      </w:pPr>
      <w:r>
        <w:rPr>
          <w:rFonts w:ascii="Constantia" w:hAnsi="Constantia" w:cs="Calibri"/>
          <w:u w:val="single"/>
        </w:rPr>
        <w:t>Como Usuario:</w:t>
      </w:r>
      <w:r>
        <w:rPr>
          <w:rFonts w:ascii="Constantia" w:hAnsi="Constantia" w:cs="Calibri"/>
        </w:rPr>
        <w:t xml:space="preserve"> No te vas a dar cuenta porque la aplicación funciona normalmente. </w:t>
      </w:r>
    </w:p>
    <w:p w14:paraId="2D09043E" w14:textId="239D5D5C" w:rsidR="00BE150E" w:rsidRDefault="00BE150E" w:rsidP="00BE150E">
      <w:pPr>
        <w:ind w:left="1416"/>
        <w:rPr>
          <w:rFonts w:ascii="Constantia" w:hAnsi="Constantia" w:cs="Calibri"/>
        </w:rPr>
      </w:pPr>
      <w:r>
        <w:rPr>
          <w:rFonts w:ascii="Constantia" w:hAnsi="Constantia" w:cs="Calibri"/>
          <w:u w:val="single"/>
        </w:rPr>
        <w:t>Como Programador:</w:t>
      </w:r>
      <w:r>
        <w:rPr>
          <w:rFonts w:ascii="Constantia" w:hAnsi="Constantia" w:cs="Calibri"/>
        </w:rPr>
        <w:t xml:space="preserve"> </w:t>
      </w:r>
    </w:p>
    <w:p w14:paraId="67135C73" w14:textId="5070F038" w:rsidR="00BE150E" w:rsidRDefault="00BE150E" w:rsidP="00BE150E">
      <w:pPr>
        <w:pStyle w:val="Prrafodelista"/>
        <w:numPr>
          <w:ilvl w:val="0"/>
          <w:numId w:val="2"/>
        </w:numPr>
        <w:rPr>
          <w:rFonts w:ascii="Constantia" w:hAnsi="Constantia" w:cs="Calibri"/>
        </w:rPr>
      </w:pPr>
      <w:r>
        <w:rPr>
          <w:rFonts w:ascii="Constantia" w:hAnsi="Constantia" w:cs="Calibri"/>
          <w:i/>
          <w:iCs/>
        </w:rPr>
        <w:t xml:space="preserve">Líder del Proyecto: </w:t>
      </w:r>
      <w:r>
        <w:rPr>
          <w:rFonts w:ascii="Constantia" w:hAnsi="Constantia" w:cs="Calibri"/>
        </w:rPr>
        <w:t>Quien nos explica el tipo de aplicación.</w:t>
      </w:r>
    </w:p>
    <w:p w14:paraId="17BC6B6A" w14:textId="4F314A36" w:rsidR="00BE150E" w:rsidRDefault="00BE150E" w:rsidP="00BE150E">
      <w:pPr>
        <w:pStyle w:val="Prrafodelista"/>
        <w:numPr>
          <w:ilvl w:val="0"/>
          <w:numId w:val="2"/>
        </w:numPr>
        <w:rPr>
          <w:rFonts w:ascii="Constantia" w:hAnsi="Constantia" w:cs="Calibri"/>
        </w:rPr>
      </w:pPr>
      <w:r>
        <w:rPr>
          <w:rFonts w:ascii="Constantia" w:hAnsi="Constantia" w:cs="Calibri"/>
          <w:i/>
          <w:iCs/>
        </w:rPr>
        <w:t>Perfil Asignado:</w:t>
      </w:r>
      <w:r>
        <w:rPr>
          <w:rFonts w:ascii="Constantia" w:hAnsi="Constantia" w:cs="Calibri"/>
        </w:rPr>
        <w:t xml:space="preserve"> Cuando nos asignan en Front, Back o Full, ahí nos vamos a dar cuenta de la arquitectura.</w:t>
      </w:r>
    </w:p>
    <w:p w14:paraId="30F8D22F" w14:textId="1D2A7834" w:rsidR="00BE150E" w:rsidRDefault="00BE150E" w:rsidP="00BE150E">
      <w:pPr>
        <w:pStyle w:val="Prrafodelista"/>
        <w:numPr>
          <w:ilvl w:val="0"/>
          <w:numId w:val="2"/>
        </w:numPr>
        <w:rPr>
          <w:rFonts w:ascii="Constantia" w:hAnsi="Constantia" w:cs="Calibri"/>
        </w:rPr>
      </w:pPr>
      <w:r>
        <w:rPr>
          <w:rFonts w:ascii="Constantia" w:hAnsi="Constantia" w:cs="Calibri"/>
          <w:i/>
          <w:iCs/>
        </w:rPr>
        <w:t>Diagrama:</w:t>
      </w:r>
      <w:r>
        <w:rPr>
          <w:rFonts w:ascii="Constantia" w:hAnsi="Constantia" w:cs="Calibri"/>
        </w:rPr>
        <w:t xml:space="preserve"> Se puede ver la distribución del sistema.</w:t>
      </w:r>
    </w:p>
    <w:p w14:paraId="01521B17" w14:textId="1D53305A" w:rsidR="00963B17" w:rsidRDefault="00963B17" w:rsidP="00963B17">
      <w:pPr>
        <w:rPr>
          <w:rFonts w:ascii="Constantia" w:hAnsi="Constantia" w:cs="Calibri"/>
        </w:rPr>
      </w:pPr>
      <w:r>
        <w:rPr>
          <w:rFonts w:ascii="Constantia" w:hAnsi="Constantia" w:cs="Calibri"/>
        </w:rPr>
        <w:t xml:space="preserve">Modularizar o Distribuir el Sistema </w:t>
      </w:r>
    </w:p>
    <w:p w14:paraId="1B729FCD" w14:textId="783B2D73" w:rsidR="00963B17" w:rsidRDefault="00963B17" w:rsidP="00963B17">
      <w:pPr>
        <w:rPr>
          <w:rFonts w:ascii="Constantia" w:hAnsi="Constantia" w:cs="Calibri"/>
        </w:rPr>
      </w:pPr>
      <w:r>
        <w:rPr>
          <w:rFonts w:ascii="Constantia" w:hAnsi="Constantia" w:cs="Calibri"/>
        </w:rPr>
        <w:lastRenderedPageBreak/>
        <w:t xml:space="preserve">Esto pasa cuando una aplicación se va haciendo más grande, compleja y con más usuarios y no alcanza solo con separar en Front, Back y Base de Datos, por lo que conviene modularizar las funcionalidades del sistema, ya sea por: </w:t>
      </w:r>
    </w:p>
    <w:p w14:paraId="114B8B3E" w14:textId="1EB805D5" w:rsidR="00963B17" w:rsidRDefault="00963B17" w:rsidP="00963B17">
      <w:pPr>
        <w:pStyle w:val="Prrafodelista"/>
        <w:numPr>
          <w:ilvl w:val="0"/>
          <w:numId w:val="3"/>
        </w:numPr>
        <w:rPr>
          <w:rFonts w:ascii="Constantia" w:hAnsi="Constantia" w:cs="Calibri"/>
        </w:rPr>
      </w:pPr>
      <w:r w:rsidRPr="00963B17">
        <w:rPr>
          <w:rFonts w:ascii="Constantia" w:hAnsi="Constantia" w:cs="Calibri"/>
          <w:u w:val="single"/>
        </w:rPr>
        <w:t>Alta Demanda:</w:t>
      </w:r>
      <w:r>
        <w:rPr>
          <w:rFonts w:ascii="Constantia" w:hAnsi="Constantia" w:cs="Calibri"/>
        </w:rPr>
        <w:t xml:space="preserve"> Consume muchos recursos del servidor.</w:t>
      </w:r>
    </w:p>
    <w:p w14:paraId="14C479E6" w14:textId="617F7423" w:rsidR="00963B17" w:rsidRDefault="00963B17" w:rsidP="00963B17">
      <w:pPr>
        <w:pStyle w:val="Prrafodelista"/>
        <w:numPr>
          <w:ilvl w:val="0"/>
          <w:numId w:val="3"/>
        </w:numPr>
        <w:rPr>
          <w:rFonts w:ascii="Constantia" w:hAnsi="Constantia" w:cs="Calibri"/>
        </w:rPr>
      </w:pPr>
      <w:r w:rsidRPr="00963B17">
        <w:rPr>
          <w:rFonts w:ascii="Constantia" w:hAnsi="Constantia" w:cs="Calibri"/>
          <w:u w:val="single"/>
        </w:rPr>
        <w:t>Interconexión:</w:t>
      </w:r>
      <w:r>
        <w:rPr>
          <w:rFonts w:ascii="Constantia" w:hAnsi="Constantia" w:cs="Calibri"/>
        </w:rPr>
        <w:t xml:space="preserve"> Cuando un sistema necesita dar acceso a otros sistemas para consumir ese proceso.</w:t>
      </w:r>
    </w:p>
    <w:p w14:paraId="71973C07" w14:textId="2D019858" w:rsidR="00963B17" w:rsidRDefault="00963B17" w:rsidP="00963B17">
      <w:pPr>
        <w:pStyle w:val="Prrafodelista"/>
        <w:numPr>
          <w:ilvl w:val="0"/>
          <w:numId w:val="3"/>
        </w:numPr>
        <w:rPr>
          <w:rFonts w:ascii="Constantia" w:hAnsi="Constantia" w:cs="Calibri"/>
        </w:rPr>
      </w:pPr>
      <w:r w:rsidRPr="00963B17">
        <w:rPr>
          <w:rFonts w:ascii="Constantia" w:hAnsi="Constantia" w:cs="Calibri"/>
          <w:u w:val="single"/>
        </w:rPr>
        <w:t>Segregación de roles:</w:t>
      </w:r>
      <w:r>
        <w:rPr>
          <w:rFonts w:ascii="Constantia" w:hAnsi="Constantia" w:cs="Calibri"/>
        </w:rPr>
        <w:t xml:space="preserve"> Necesario separar roles o funciones por motivos de seguridad.</w:t>
      </w:r>
    </w:p>
    <w:p w14:paraId="216A8321" w14:textId="3404ACF3" w:rsidR="00963B17" w:rsidRPr="00963B17" w:rsidRDefault="00963B17" w:rsidP="00963B17">
      <w:pPr>
        <w:pStyle w:val="Prrafodelista"/>
        <w:numPr>
          <w:ilvl w:val="0"/>
          <w:numId w:val="3"/>
        </w:numPr>
        <w:rPr>
          <w:rFonts w:ascii="Constantia" w:hAnsi="Constantia" w:cs="Calibri"/>
          <w:u w:val="single"/>
        </w:rPr>
      </w:pPr>
      <w:r w:rsidRPr="00963B17">
        <w:rPr>
          <w:rFonts w:ascii="Constantia" w:hAnsi="Constantia" w:cs="Calibri"/>
          <w:u w:val="single"/>
        </w:rPr>
        <w:t>Escalamiento:</w:t>
      </w:r>
      <w:r>
        <w:rPr>
          <w:rFonts w:ascii="Constantia" w:hAnsi="Constantia" w:cs="Calibri"/>
          <w:u w:val="single"/>
        </w:rPr>
        <w:t xml:space="preserve"> </w:t>
      </w:r>
      <w:r>
        <w:rPr>
          <w:rFonts w:ascii="Constantia" w:hAnsi="Constantia" w:cs="Calibri"/>
        </w:rPr>
        <w:t>Cuando las proyecciones indican que en un futuro la demanda aumentará considerablemente.</w:t>
      </w:r>
    </w:p>
    <w:p w14:paraId="326BC703" w14:textId="29056165" w:rsidR="00963B17" w:rsidRPr="00963B17" w:rsidRDefault="00963B17" w:rsidP="00963B17">
      <w:pPr>
        <w:rPr>
          <w:rFonts w:ascii="Constantia" w:hAnsi="Constantia" w:cs="Calibri"/>
        </w:rPr>
      </w:pPr>
      <w:r>
        <w:rPr>
          <w:rFonts w:ascii="Constantia" w:hAnsi="Constantia" w:cs="Calibri"/>
        </w:rPr>
        <w:t>Para separar las funcionalidades existen varias formas y van a ser llamadas API REST o Microservicios.</w:t>
      </w:r>
    </w:p>
    <w:p w14:paraId="513F71AE" w14:textId="3DE2BF9D" w:rsidR="00BE150E" w:rsidRDefault="001F65E1" w:rsidP="001F65E1">
      <w:pPr>
        <w:rPr>
          <w:rFonts w:ascii="Constantia" w:hAnsi="Constantia" w:cs="Calibri"/>
          <w:b/>
          <w:bCs/>
        </w:rPr>
      </w:pPr>
      <w:r>
        <w:rPr>
          <w:rFonts w:ascii="Constantia" w:hAnsi="Constantia" w:cs="Calibri"/>
          <w:b/>
          <w:bCs/>
        </w:rPr>
        <w:t>Elementos de la arquitectura Web</w:t>
      </w:r>
    </w:p>
    <w:p w14:paraId="3F8D6778" w14:textId="4AE2E18F" w:rsidR="001F65E1" w:rsidRPr="001F65E1" w:rsidRDefault="001F65E1" w:rsidP="001F65E1">
      <w:pPr>
        <w:pStyle w:val="Prrafodelista"/>
        <w:numPr>
          <w:ilvl w:val="0"/>
          <w:numId w:val="4"/>
        </w:numPr>
        <w:rPr>
          <w:rFonts w:ascii="Constantia" w:hAnsi="Constantia" w:cs="Calibri"/>
          <w:u w:val="single"/>
        </w:rPr>
      </w:pPr>
      <w:r>
        <w:rPr>
          <w:rFonts w:ascii="Constantia" w:hAnsi="Constantia" w:cs="Calibri"/>
          <w:u w:val="single"/>
        </w:rPr>
        <w:t>Infraestructura de Red</w:t>
      </w:r>
      <w:r>
        <w:rPr>
          <w:rFonts w:ascii="Constantia" w:hAnsi="Constantia" w:cs="Calibri"/>
        </w:rPr>
        <w:t xml:space="preserve">                                                                                                  </w:t>
      </w:r>
    </w:p>
    <w:p w14:paraId="7CF40CE1" w14:textId="6C45AE74" w:rsidR="001F65E1" w:rsidRPr="001F65E1" w:rsidRDefault="001F65E1" w:rsidP="001F65E1">
      <w:pPr>
        <w:pStyle w:val="Prrafodelista"/>
        <w:numPr>
          <w:ilvl w:val="0"/>
          <w:numId w:val="4"/>
        </w:numPr>
        <w:rPr>
          <w:rFonts w:ascii="Constantia" w:hAnsi="Constantia" w:cs="Calibri"/>
          <w:u w:val="single"/>
        </w:rPr>
      </w:pPr>
      <w:r>
        <w:rPr>
          <w:rFonts w:ascii="Constantia" w:hAnsi="Constantia" w:cs="Calibri"/>
          <w:u w:val="single"/>
        </w:rPr>
        <w:t>ISP:</w:t>
      </w:r>
      <w:r>
        <w:rPr>
          <w:rFonts w:ascii="Constantia" w:hAnsi="Constantia" w:cs="Calibri"/>
        </w:rPr>
        <w:t xml:space="preserve"> Proveedor del servicio de Internet. </w:t>
      </w:r>
    </w:p>
    <w:p w14:paraId="484285FC" w14:textId="34ED7CCC" w:rsidR="001F65E1" w:rsidRPr="001F65E1" w:rsidRDefault="001F65E1" w:rsidP="001F65E1">
      <w:pPr>
        <w:pStyle w:val="Prrafodelista"/>
        <w:numPr>
          <w:ilvl w:val="0"/>
          <w:numId w:val="4"/>
        </w:numPr>
        <w:rPr>
          <w:rFonts w:ascii="Constantia" w:hAnsi="Constantia" w:cs="Calibri"/>
          <w:u w:val="single"/>
        </w:rPr>
      </w:pPr>
      <w:r>
        <w:rPr>
          <w:rFonts w:ascii="Constantia" w:hAnsi="Constantia" w:cs="Calibri"/>
          <w:u w:val="single"/>
        </w:rPr>
        <w:t>Cliente Web:</w:t>
      </w:r>
      <w:r>
        <w:rPr>
          <w:rFonts w:ascii="Constantia" w:hAnsi="Constantia" w:cs="Calibri"/>
        </w:rPr>
        <w:t xml:space="preserve"> Es el navegador web. </w:t>
      </w:r>
      <w:r w:rsidRPr="00027BCF">
        <w:rPr>
          <w:rFonts w:ascii="Constantia" w:hAnsi="Constantia" w:cs="Calibri"/>
        </w:rPr>
        <w:t>Chrome</w:t>
      </w:r>
      <w:r w:rsidRPr="001F65E1">
        <w:rPr>
          <w:rFonts w:ascii="Constantia" w:hAnsi="Constantia" w:cs="Calibri"/>
        </w:rPr>
        <w:t>,</w:t>
      </w:r>
      <w:r>
        <w:rPr>
          <w:rFonts w:ascii="Constantia" w:hAnsi="Constantia" w:cs="Calibri"/>
        </w:rPr>
        <w:t xml:space="preserve"> </w:t>
      </w:r>
      <w:r w:rsidRPr="001F65E1">
        <w:rPr>
          <w:rFonts w:ascii="Constantia" w:hAnsi="Constantia" w:cs="Calibri"/>
        </w:rPr>
        <w:t>Safari, Firefox, etc. Tambi</w:t>
      </w:r>
      <w:r>
        <w:rPr>
          <w:rFonts w:ascii="Constantia" w:hAnsi="Constantia" w:cs="Calibri"/>
        </w:rPr>
        <w:t>é</w:t>
      </w:r>
      <w:r w:rsidRPr="001F65E1">
        <w:rPr>
          <w:rFonts w:ascii="Constantia" w:hAnsi="Constantia" w:cs="Calibri"/>
        </w:rPr>
        <w:t>n podría estar ejecut</w:t>
      </w:r>
      <w:r>
        <w:rPr>
          <w:rFonts w:ascii="Constantia" w:hAnsi="Constantia" w:cs="Calibri"/>
        </w:rPr>
        <w:t>á</w:t>
      </w:r>
      <w:r w:rsidRPr="001F65E1">
        <w:rPr>
          <w:rFonts w:ascii="Constantia" w:hAnsi="Constantia" w:cs="Calibri"/>
        </w:rPr>
        <w:t>ndose en un reloj inteligente.</w:t>
      </w:r>
    </w:p>
    <w:p w14:paraId="15D9769A" w14:textId="36ADA9EB" w:rsidR="001F65E1" w:rsidRPr="00D5503B" w:rsidRDefault="001F65E1" w:rsidP="001F65E1">
      <w:pPr>
        <w:pStyle w:val="Prrafodelista"/>
        <w:numPr>
          <w:ilvl w:val="0"/>
          <w:numId w:val="4"/>
        </w:numPr>
        <w:rPr>
          <w:rFonts w:ascii="Constantia" w:hAnsi="Constantia" w:cs="Calibri"/>
          <w:u w:val="single"/>
        </w:rPr>
      </w:pPr>
      <w:r>
        <w:rPr>
          <w:rFonts w:ascii="Constantia" w:hAnsi="Constantia" w:cs="Calibri"/>
          <w:u w:val="single"/>
        </w:rPr>
        <w:t>Nombre del Dominio:</w:t>
      </w:r>
      <w:r>
        <w:rPr>
          <w:rFonts w:ascii="Constantia" w:hAnsi="Constantia" w:cs="Calibri"/>
        </w:rPr>
        <w:t xml:space="preserve"> </w:t>
      </w:r>
      <w:r w:rsidR="00D5503B">
        <w:rPr>
          <w:rFonts w:ascii="Constantia" w:hAnsi="Constantia" w:cs="Calibri"/>
        </w:rPr>
        <w:t>Nombre de un sitio web. Lo que viene después del “@” en el mail o del “www” en una dirección web. Uno puede pagar por el derecho del nombre del dominio por un periodo de tiempo en la empresa que se encarga de eso. Las computadoras utilizan direcciones IP para las direcciones de los servidores.</w:t>
      </w:r>
    </w:p>
    <w:p w14:paraId="3F5C7071" w14:textId="749200AA" w:rsidR="00D5503B" w:rsidRPr="00D5503B" w:rsidRDefault="00D5503B" w:rsidP="001F65E1">
      <w:pPr>
        <w:pStyle w:val="Prrafodelista"/>
        <w:numPr>
          <w:ilvl w:val="0"/>
          <w:numId w:val="4"/>
        </w:numPr>
        <w:rPr>
          <w:rFonts w:ascii="Constantia" w:hAnsi="Constantia" w:cs="Calibri"/>
          <w:u w:val="single"/>
        </w:rPr>
      </w:pPr>
      <w:r>
        <w:rPr>
          <w:rFonts w:ascii="Constantia" w:hAnsi="Constantia" w:cs="Calibri"/>
          <w:u w:val="single"/>
        </w:rPr>
        <w:t>URL:</w:t>
      </w:r>
      <w:r>
        <w:rPr>
          <w:rFonts w:ascii="Constantia" w:hAnsi="Constantia" w:cs="Calibri"/>
        </w:rPr>
        <w:t xml:space="preserve"> Dirección web completa que se utiliza para encontrar una página web específica.</w:t>
      </w:r>
    </w:p>
    <w:p w14:paraId="203062A9" w14:textId="1DE34E1D" w:rsidR="00D5503B" w:rsidRPr="00D5503B" w:rsidRDefault="00D5503B" w:rsidP="001F65E1">
      <w:pPr>
        <w:pStyle w:val="Prrafodelista"/>
        <w:numPr>
          <w:ilvl w:val="0"/>
          <w:numId w:val="4"/>
        </w:numPr>
        <w:rPr>
          <w:rFonts w:ascii="Constantia" w:hAnsi="Constantia" w:cs="Calibri"/>
          <w:u w:val="single"/>
        </w:rPr>
      </w:pPr>
      <w:r>
        <w:rPr>
          <w:rFonts w:ascii="Constantia" w:hAnsi="Constantia" w:cs="Calibri"/>
          <w:u w:val="single"/>
        </w:rPr>
        <w:t>Sitio Web:</w:t>
      </w:r>
      <w:r>
        <w:rPr>
          <w:rFonts w:ascii="Constantia" w:hAnsi="Constantia" w:cs="Calibri"/>
        </w:rPr>
        <w:t xml:space="preserve"> Lo que los usuarios ven en la pantalla e interactúan. Se puede tener el nombre de un domino sin la necesidad de tener un sitio web. </w:t>
      </w:r>
    </w:p>
    <w:p w14:paraId="34386C47" w14:textId="22C03C53" w:rsidR="00D5503B" w:rsidRPr="00D5503B" w:rsidRDefault="00D5503B" w:rsidP="001F65E1">
      <w:pPr>
        <w:pStyle w:val="Prrafodelista"/>
        <w:numPr>
          <w:ilvl w:val="0"/>
          <w:numId w:val="4"/>
        </w:numPr>
        <w:rPr>
          <w:rFonts w:ascii="Constantia" w:hAnsi="Constantia" w:cs="Calibri"/>
          <w:u w:val="single"/>
        </w:rPr>
      </w:pPr>
      <w:r>
        <w:rPr>
          <w:rFonts w:ascii="Constantia" w:hAnsi="Constantia" w:cs="Calibri"/>
          <w:u w:val="single"/>
        </w:rPr>
        <w:t>Servido DNS:</w:t>
      </w:r>
      <w:r>
        <w:rPr>
          <w:rFonts w:ascii="Constantia" w:hAnsi="Constantia" w:cs="Calibri"/>
        </w:rPr>
        <w:t xml:space="preserve"> Sistema de Nombre de Dominio. Se encarga de hacer las conversiones de nombre de dominio a direcciones IP. Cuando el cliente realiza una petición “Google.com.ar”, esta invoca un servidor DNS para que devuelva la dirección IP de un servidor de Google. </w:t>
      </w:r>
    </w:p>
    <w:p w14:paraId="43D700F0" w14:textId="54A58277" w:rsidR="00D5503B" w:rsidRPr="00D5503B" w:rsidRDefault="00D5503B" w:rsidP="001F65E1">
      <w:pPr>
        <w:pStyle w:val="Prrafodelista"/>
        <w:numPr>
          <w:ilvl w:val="0"/>
          <w:numId w:val="4"/>
        </w:numPr>
        <w:rPr>
          <w:rFonts w:ascii="Constantia" w:hAnsi="Constantia" w:cs="Calibri"/>
          <w:u w:val="single"/>
        </w:rPr>
      </w:pPr>
      <w:r>
        <w:rPr>
          <w:rFonts w:ascii="Constantia" w:hAnsi="Constantia" w:cs="Calibri"/>
          <w:u w:val="single"/>
        </w:rPr>
        <w:t>Hosting:</w:t>
      </w:r>
      <w:r>
        <w:rPr>
          <w:rFonts w:ascii="Constantia" w:hAnsi="Constantia" w:cs="Calibri"/>
        </w:rPr>
        <w:t xml:space="preserve"> Servici</w:t>
      </w:r>
      <w:r w:rsidR="0023079A">
        <w:rPr>
          <w:rFonts w:ascii="Constantia" w:hAnsi="Constantia" w:cs="Calibri"/>
        </w:rPr>
        <w:t>o</w:t>
      </w:r>
      <w:r>
        <w:rPr>
          <w:rFonts w:ascii="Constantia" w:hAnsi="Constantia" w:cs="Calibri"/>
        </w:rPr>
        <w:t>s de alojamiento en la web a nuestras páginas, aplicaciones, base de dato, etc. Terminado el trabajo, se sube a un hosting para que sea accesible para todo el mundo.</w:t>
      </w:r>
    </w:p>
    <w:p w14:paraId="0198FEDE" w14:textId="6085A9D5" w:rsidR="00D5503B" w:rsidRPr="00890F01" w:rsidRDefault="00D5503B" w:rsidP="001F65E1">
      <w:pPr>
        <w:pStyle w:val="Prrafodelista"/>
        <w:numPr>
          <w:ilvl w:val="0"/>
          <w:numId w:val="4"/>
        </w:numPr>
        <w:rPr>
          <w:rFonts w:ascii="Constantia" w:hAnsi="Constantia" w:cs="Calibri"/>
          <w:u w:val="single"/>
        </w:rPr>
      </w:pPr>
      <w:r>
        <w:rPr>
          <w:rFonts w:ascii="Constantia" w:hAnsi="Constantia" w:cs="Calibri"/>
          <w:u w:val="single"/>
        </w:rPr>
        <w:t>Servidor Web:</w:t>
      </w:r>
      <w:r>
        <w:rPr>
          <w:rFonts w:ascii="Constantia" w:hAnsi="Constantia" w:cs="Calibri"/>
        </w:rPr>
        <w:t xml:space="preserve"> </w:t>
      </w:r>
      <w:r w:rsidR="00890F01">
        <w:rPr>
          <w:rFonts w:ascii="Constantia" w:hAnsi="Constantia" w:cs="Calibri"/>
        </w:rPr>
        <w:t>Llamado servidor HTTP. Procesa una aplicación del lado del servidor, realiza conexiones y retorna una respuesta en cualquier lenguaje.</w:t>
      </w:r>
    </w:p>
    <w:p w14:paraId="02D12C9F" w14:textId="2FD4850D" w:rsidR="00890F01" w:rsidRPr="00890F01" w:rsidRDefault="00890F01" w:rsidP="001F65E1">
      <w:pPr>
        <w:pStyle w:val="Prrafodelista"/>
        <w:numPr>
          <w:ilvl w:val="0"/>
          <w:numId w:val="4"/>
        </w:numPr>
        <w:rPr>
          <w:rFonts w:ascii="Constantia" w:hAnsi="Constantia" w:cs="Calibri"/>
          <w:u w:val="single"/>
        </w:rPr>
      </w:pPr>
      <w:r>
        <w:rPr>
          <w:rFonts w:ascii="Constantia" w:hAnsi="Constantia" w:cs="Calibri"/>
          <w:u w:val="single"/>
        </w:rPr>
        <w:t>Contenedor de aplicaciones Web/Servidor de Aplicaciones Web:</w:t>
      </w:r>
      <w:r>
        <w:rPr>
          <w:rFonts w:ascii="Constantia" w:hAnsi="Constantia" w:cs="Calibri"/>
        </w:rPr>
        <w:t xml:space="preserve"> Módulo que permite la ejecución de aplicaciones web.</w:t>
      </w:r>
    </w:p>
    <w:p w14:paraId="070102D1" w14:textId="1AADA1BF" w:rsidR="00890F01" w:rsidRPr="001F65E1" w:rsidRDefault="00890F01" w:rsidP="001F65E1">
      <w:pPr>
        <w:pStyle w:val="Prrafodelista"/>
        <w:numPr>
          <w:ilvl w:val="0"/>
          <w:numId w:val="4"/>
        </w:numPr>
        <w:rPr>
          <w:rFonts w:ascii="Constantia" w:hAnsi="Constantia" w:cs="Calibri"/>
          <w:u w:val="single"/>
        </w:rPr>
      </w:pPr>
      <w:r>
        <w:rPr>
          <w:rFonts w:ascii="Constantia" w:hAnsi="Constantia" w:cs="Calibri"/>
          <w:u w:val="single"/>
        </w:rPr>
        <w:t>Servidor de Base de Datos:</w:t>
      </w:r>
      <w:r>
        <w:rPr>
          <w:rFonts w:ascii="Constantia" w:hAnsi="Constantia" w:cs="Calibri"/>
        </w:rPr>
        <w:t xml:space="preserve"> Permiten organizar y administrar los datos que deben permanecer en un medio de almacenamiento permanente.</w:t>
      </w:r>
    </w:p>
    <w:p w14:paraId="1E3D6706" w14:textId="3269C8C5" w:rsidR="004C6006" w:rsidRPr="00732EB5" w:rsidRDefault="00732EB5">
      <w:pPr>
        <w:rPr>
          <w:rFonts w:ascii="Constantia" w:hAnsi="Constantia" w:cs="Calibri"/>
          <w:b/>
          <w:bCs/>
          <w:lang w:val="en-US"/>
        </w:rPr>
      </w:pPr>
      <w:r w:rsidRPr="00732EB5">
        <w:rPr>
          <w:rFonts w:ascii="Constantia" w:hAnsi="Constantia" w:cs="Calibri"/>
          <w:b/>
          <w:bCs/>
          <w:lang w:val="en-US"/>
        </w:rPr>
        <w:t>Desarrollo Web Full Stack</w:t>
      </w:r>
    </w:p>
    <w:p w14:paraId="6138665E" w14:textId="67274524" w:rsidR="00732EB5" w:rsidRDefault="00732EB5">
      <w:r>
        <w:rPr>
          <w:rFonts w:ascii="Constantia" w:hAnsi="Constantia" w:cs="Calibri"/>
        </w:rPr>
        <w:t xml:space="preserve">Tiene por objetivo la creación de aplicaciones web dinámicas. Las </w:t>
      </w:r>
      <w:r>
        <w:rPr>
          <w:rFonts w:ascii="Constantia" w:hAnsi="Constantia" w:cs="Calibri"/>
          <w:b/>
          <w:bCs/>
        </w:rPr>
        <w:t>dinámicas,</w:t>
      </w:r>
      <w:r>
        <w:rPr>
          <w:rFonts w:ascii="Constantia" w:hAnsi="Constantia" w:cs="Calibri"/>
        </w:rPr>
        <w:t xml:space="preserve"> modifican su contenido en función del usuario que accede</w:t>
      </w:r>
      <w:r w:rsidR="008D5582">
        <w:rPr>
          <w:rFonts w:ascii="Constantia" w:hAnsi="Constantia" w:cs="Calibri"/>
        </w:rPr>
        <w:t>, mostrando el contenido dependiendo del usuario. Mientras que en las</w:t>
      </w:r>
      <w:r w:rsidR="008D5582">
        <w:rPr>
          <w:b/>
          <w:bCs/>
        </w:rPr>
        <w:t xml:space="preserve"> estáticas,</w:t>
      </w:r>
      <w:r w:rsidR="008D5582">
        <w:t xml:space="preserve"> siempre muestran el mismo contenido independientemente del usuario.</w:t>
      </w:r>
    </w:p>
    <w:p w14:paraId="18F0048C" w14:textId="4368C295" w:rsidR="008D5582" w:rsidRDefault="008D5582">
      <w:pPr>
        <w:rPr>
          <w:b/>
          <w:bCs/>
        </w:rPr>
      </w:pPr>
      <w:r>
        <w:rPr>
          <w:b/>
          <w:bCs/>
        </w:rPr>
        <w:lastRenderedPageBreak/>
        <w:t xml:space="preserve">¿Qué son los </w:t>
      </w:r>
      <w:proofErr w:type="spellStart"/>
      <w:r>
        <w:rPr>
          <w:b/>
          <w:bCs/>
        </w:rPr>
        <w:t>Stacks</w:t>
      </w:r>
      <w:proofErr w:type="spellEnd"/>
      <w:r>
        <w:rPr>
          <w:b/>
          <w:bCs/>
        </w:rPr>
        <w:t xml:space="preserve"> Tecnológicos?</w:t>
      </w:r>
    </w:p>
    <w:p w14:paraId="24FDA44C" w14:textId="76E773FF" w:rsidR="008D5582" w:rsidRDefault="008D5582">
      <w:r>
        <w:t>Es el conjunto de todas las herramientas tecnológicas utilizadas para construir y ejecutar una sola aplicación. Como son muchos los lenguajes existentes,</w:t>
      </w:r>
      <w:r w:rsidR="009644EB">
        <w:t xml:space="preserve"> se creo el concepto de </w:t>
      </w:r>
      <w:proofErr w:type="spellStart"/>
      <w:r w:rsidR="009644EB">
        <w:rPr>
          <w:b/>
          <w:bCs/>
        </w:rPr>
        <w:t>stack</w:t>
      </w:r>
      <w:proofErr w:type="spellEnd"/>
      <w:r w:rsidR="009644EB">
        <w:t xml:space="preserve"> que agrupa las tecnologías para desarrollar tanto el Front como el Back </w:t>
      </w:r>
      <w:proofErr w:type="spellStart"/>
      <w:r w:rsidR="009644EB">
        <w:t>end</w:t>
      </w:r>
      <w:proofErr w:type="spellEnd"/>
      <w:r w:rsidR="009644EB">
        <w:t>.</w:t>
      </w:r>
    </w:p>
    <w:p w14:paraId="2859E5CA" w14:textId="18298A36" w:rsidR="009644EB" w:rsidRDefault="009644EB">
      <w:r>
        <w:t xml:space="preserve">El desarrollador </w:t>
      </w:r>
      <w:r>
        <w:rPr>
          <w:b/>
          <w:bCs/>
        </w:rPr>
        <w:t xml:space="preserve">Full </w:t>
      </w:r>
      <w:proofErr w:type="spellStart"/>
      <w:r>
        <w:rPr>
          <w:b/>
          <w:bCs/>
        </w:rPr>
        <w:t>Stack</w:t>
      </w:r>
      <w:proofErr w:type="spellEnd"/>
      <w:r>
        <w:t xml:space="preserve"> es el que tiene conocimientos sobre Front y Back </w:t>
      </w:r>
      <w:proofErr w:type="spellStart"/>
      <w:r>
        <w:t>end</w:t>
      </w:r>
      <w:proofErr w:type="spellEnd"/>
      <w:r>
        <w:t xml:space="preserve">, </w:t>
      </w:r>
      <w:proofErr w:type="spellStart"/>
      <w:r>
        <w:t>APIs</w:t>
      </w:r>
      <w:proofErr w:type="spellEnd"/>
      <w:r>
        <w:t xml:space="preserve"> y Bases de Datos.</w:t>
      </w:r>
    </w:p>
    <w:p w14:paraId="0CA7F63D" w14:textId="559C09AC" w:rsidR="00F0650F" w:rsidRDefault="00F0650F">
      <w:r>
        <w:rPr>
          <w:b/>
          <w:bCs/>
        </w:rPr>
        <w:t>Transferencia de Datos</w:t>
      </w:r>
      <w:r>
        <w:t xml:space="preserve"> </w:t>
      </w:r>
    </w:p>
    <w:p w14:paraId="5E2C010C" w14:textId="389B8C62" w:rsidR="00F0650F" w:rsidRDefault="00E65BC5">
      <w:r>
        <w:t xml:space="preserve">Una </w:t>
      </w:r>
      <w:r>
        <w:rPr>
          <w:b/>
          <w:bCs/>
        </w:rPr>
        <w:t>red de computadora / red informática</w:t>
      </w:r>
      <w:r>
        <w:t>, es un conjunto de equipos nodos y software conectados entre sí por medio de dispositivos físicos o inalámbricos que envían y reciben señales para el transporte de datos.</w:t>
      </w:r>
    </w:p>
    <w:p w14:paraId="42654CF0" w14:textId="1A7FF3FB" w:rsidR="00E65BC5" w:rsidRDefault="00E65BC5">
      <w:r>
        <w:t xml:space="preserve">Se hace con la finalidad de: </w:t>
      </w:r>
    </w:p>
    <w:p w14:paraId="39BFB555" w14:textId="26D39BC0" w:rsidR="00E65BC5" w:rsidRDefault="00E65BC5" w:rsidP="00E65BC5">
      <w:pPr>
        <w:pStyle w:val="Prrafodelista"/>
        <w:numPr>
          <w:ilvl w:val="0"/>
          <w:numId w:val="1"/>
        </w:numPr>
      </w:pPr>
      <w:r>
        <w:t>C</w:t>
      </w:r>
      <w:r>
        <w:t>ompartir información, recursos y ofrecer servicios</w:t>
      </w:r>
      <w:r>
        <w:t xml:space="preserve"> a grandes distancias.</w:t>
      </w:r>
    </w:p>
    <w:p w14:paraId="1F0AE9A5" w14:textId="447550DB" w:rsidR="00E65BC5" w:rsidRDefault="00E65BC5" w:rsidP="00E65BC5">
      <w:pPr>
        <w:pStyle w:val="Prrafodelista"/>
        <w:numPr>
          <w:ilvl w:val="0"/>
          <w:numId w:val="1"/>
        </w:numPr>
      </w:pPr>
      <w:r>
        <w:t>Reducir costos</w:t>
      </w:r>
    </w:p>
    <w:p w14:paraId="63ABC07E" w14:textId="389A59E4" w:rsidR="00E65BC5" w:rsidRDefault="00E65BC5" w:rsidP="00E65BC5">
      <w:pPr>
        <w:pStyle w:val="Prrafodelista"/>
        <w:numPr>
          <w:ilvl w:val="0"/>
          <w:numId w:val="1"/>
        </w:numPr>
      </w:pPr>
      <w:r>
        <w:t>Aumentar la velocidad de transmisión de datos</w:t>
      </w:r>
    </w:p>
    <w:p w14:paraId="1477413E" w14:textId="6B0113C1" w:rsidR="00E65BC5" w:rsidRDefault="00E65BC5" w:rsidP="00E65BC5">
      <w:pPr>
        <w:pStyle w:val="Prrafodelista"/>
        <w:numPr>
          <w:ilvl w:val="0"/>
          <w:numId w:val="1"/>
        </w:numPr>
      </w:pPr>
      <w:r>
        <w:t>Asegurar la confiabilidad y disponibilidad de la información</w:t>
      </w:r>
    </w:p>
    <w:p w14:paraId="235FB1F9" w14:textId="3D5202DE" w:rsidR="00E65BC5" w:rsidRDefault="00E65BC5" w:rsidP="00E65BC5">
      <w:r>
        <w:t xml:space="preserve">La comunicación se lleva a cabo en dos categorías: </w:t>
      </w:r>
    </w:p>
    <w:p w14:paraId="0E44DC89" w14:textId="6B8CF638" w:rsidR="00E65BC5" w:rsidRPr="00904F4E" w:rsidRDefault="00904F4E" w:rsidP="00E65BC5">
      <w:pPr>
        <w:pStyle w:val="Prrafodelista"/>
        <w:numPr>
          <w:ilvl w:val="0"/>
          <w:numId w:val="5"/>
        </w:numPr>
      </w:pPr>
      <w:r>
        <w:rPr>
          <w:b/>
          <w:bCs/>
        </w:rPr>
        <w:t>Capa física</w:t>
      </w:r>
    </w:p>
    <w:p w14:paraId="19CEB643" w14:textId="34BA585D" w:rsidR="00904F4E" w:rsidRDefault="00904F4E" w:rsidP="00904F4E">
      <w:pPr>
        <w:pStyle w:val="Prrafodelista"/>
      </w:pPr>
      <w:r>
        <w:t xml:space="preserve">Son todos los elementos de los que hace uso un equipo para comunicarse con otros dentro de la red. Tarjetas de red, cables, antenas, etc. </w:t>
      </w:r>
    </w:p>
    <w:p w14:paraId="6BDCCA2A" w14:textId="130A749B" w:rsidR="00904F4E" w:rsidRDefault="00904F4E" w:rsidP="00904F4E">
      <w:pPr>
        <w:pStyle w:val="Prrafodelista"/>
        <w:numPr>
          <w:ilvl w:val="0"/>
          <w:numId w:val="5"/>
        </w:numPr>
      </w:pPr>
      <w:r>
        <w:rPr>
          <w:b/>
          <w:bCs/>
        </w:rPr>
        <w:t>Capa lógica</w:t>
      </w:r>
    </w:p>
    <w:p w14:paraId="42013DCE" w14:textId="77777777" w:rsidR="00904F4E" w:rsidRDefault="00904F4E" w:rsidP="00904F4E">
      <w:pPr>
        <w:pStyle w:val="Prrafodelista"/>
      </w:pPr>
      <w:r>
        <w:t>Se rige por normas, y haciendo uso de ellas, se construyen los protocolos (normas de comunicación de alto nivel).</w:t>
      </w:r>
    </w:p>
    <w:p w14:paraId="58609D17" w14:textId="77777777" w:rsidR="00904F4E" w:rsidRDefault="00904F4E" w:rsidP="00904F4E">
      <w:r>
        <w:t>Para formar una red se requiere de hardware, software y protocolos.</w:t>
      </w:r>
    </w:p>
    <w:p w14:paraId="13281F93" w14:textId="57D5C812" w:rsidR="00904F4E" w:rsidRDefault="000217A1" w:rsidP="00904F4E">
      <w:r>
        <w:t xml:space="preserve">Los dispositivos de hardware se clasifican de dos maneras: </w:t>
      </w:r>
      <w:r w:rsidR="00904F4E">
        <w:t xml:space="preserve"> </w:t>
      </w:r>
    </w:p>
    <w:p w14:paraId="3F69410B" w14:textId="0344E177" w:rsidR="000217A1" w:rsidRPr="000217A1" w:rsidRDefault="000217A1" w:rsidP="000217A1">
      <w:pPr>
        <w:pStyle w:val="Prrafodelista"/>
        <w:numPr>
          <w:ilvl w:val="0"/>
          <w:numId w:val="6"/>
        </w:numPr>
      </w:pPr>
      <w:r>
        <w:rPr>
          <w:b/>
          <w:bCs/>
        </w:rPr>
        <w:t>Usuario final (Hosts)</w:t>
      </w:r>
    </w:p>
    <w:p w14:paraId="048A36A6" w14:textId="676AF268" w:rsidR="000217A1" w:rsidRPr="000217A1" w:rsidRDefault="000217A1" w:rsidP="000217A1">
      <w:pPr>
        <w:pStyle w:val="Prrafodelista"/>
      </w:pPr>
      <w:r>
        <w:t>Computadoras, impresoras, escáneres y más elementos que brindan servicios directamente al usurario.</w:t>
      </w:r>
    </w:p>
    <w:p w14:paraId="4F8D262E" w14:textId="0CE2713A" w:rsidR="000217A1" w:rsidRPr="000217A1" w:rsidRDefault="000217A1" w:rsidP="000217A1">
      <w:pPr>
        <w:pStyle w:val="Prrafodelista"/>
        <w:numPr>
          <w:ilvl w:val="0"/>
          <w:numId w:val="6"/>
        </w:numPr>
      </w:pPr>
      <w:r>
        <w:rPr>
          <w:b/>
          <w:bCs/>
        </w:rPr>
        <w:t xml:space="preserve">Dispositivos de Red </w:t>
      </w:r>
    </w:p>
    <w:p w14:paraId="661E71B2" w14:textId="7580200E" w:rsidR="000217A1" w:rsidRDefault="000217A1" w:rsidP="000217A1">
      <w:pPr>
        <w:pStyle w:val="Prrafodelista"/>
      </w:pPr>
      <w:r>
        <w:t>Aquellos que se conectan entre sí a los dispositivos de usuarios finales posibilitando la intercomunicación.</w:t>
      </w:r>
    </w:p>
    <w:p w14:paraId="4F5AA6B5" w14:textId="5947D09A" w:rsidR="00B64D6B" w:rsidRDefault="00B64D6B" w:rsidP="00B64D6B">
      <w:r>
        <w:t>Los protocolos más importantes que componen la internet son:</w:t>
      </w:r>
    </w:p>
    <w:p w14:paraId="3E1F7E94" w14:textId="42BA8B45" w:rsidR="00B64D6B" w:rsidRDefault="00B64D6B" w:rsidP="00B64D6B">
      <w:r>
        <w:rPr>
          <w:b/>
          <w:bCs/>
        </w:rPr>
        <w:t xml:space="preserve">TCP (Protocolo de Control de Transmisión), </w:t>
      </w:r>
      <w:r>
        <w:t>crea conexiones entre las computadoras para el envío de flujo de datos. Se entregan sin errores y en el mismo orden en el que salieron. El cliente y el servidor deben aceptar la conexión antes de comenzar la transmisión de datos.</w:t>
      </w:r>
    </w:p>
    <w:p w14:paraId="097DB4DB" w14:textId="4C32867B" w:rsidR="00B64D6B" w:rsidRDefault="00B64D6B" w:rsidP="00B64D6B">
      <w:r>
        <w:rPr>
          <w:b/>
          <w:bCs/>
        </w:rPr>
        <w:t xml:space="preserve">IP, </w:t>
      </w:r>
      <w:r>
        <w:t xml:space="preserve">usa las direcciones en origen o destino de comunicación para transmitir datos mediante un protocolo no orientado a </w:t>
      </w:r>
      <w:r w:rsidR="00600126">
        <w:t xml:space="preserve">conexión que transmite paquetes a través de distintas redes. </w:t>
      </w:r>
    </w:p>
    <w:p w14:paraId="495DF9D2" w14:textId="37F81487" w:rsidR="00600126" w:rsidRPr="00600126" w:rsidRDefault="00600126" w:rsidP="00B64D6B">
      <w:r>
        <w:t xml:space="preserve">La </w:t>
      </w:r>
      <w:r>
        <w:rPr>
          <w:b/>
          <w:bCs/>
        </w:rPr>
        <w:t xml:space="preserve">IP </w:t>
      </w:r>
      <w:r>
        <w:t>es un número que identifica de manera lógica y jerárquica una interfaz de un dispositivo dentro de una red.</w:t>
      </w:r>
    </w:p>
    <w:p w14:paraId="76372415" w14:textId="2A1F6795" w:rsidR="000217A1" w:rsidRDefault="000217A1" w:rsidP="000217A1">
      <w:r>
        <w:lastRenderedPageBreak/>
        <w:t>Dentro de la red de redes que es Internet, debe existir un mecanismo para conectar dos computadoras. Este mecanismo lo proporciona el protocolo de Internet</w:t>
      </w:r>
      <w:r w:rsidR="00B64D6B">
        <w:t>, que hace que un paquete de una computadora llegue a la otra de manera segura a través del protocolo TCP y llega a destino a través de las direcciones IP.</w:t>
      </w:r>
    </w:p>
    <w:p w14:paraId="11D581D1" w14:textId="59DCFF09" w:rsidR="00542658" w:rsidRDefault="00542658" w:rsidP="000217A1">
      <w:r>
        <w:rPr>
          <w:b/>
          <w:bCs/>
        </w:rPr>
        <w:t>HTTP (</w:t>
      </w:r>
      <w:proofErr w:type="spellStart"/>
      <w:r>
        <w:rPr>
          <w:b/>
          <w:bCs/>
        </w:rPr>
        <w:t>HyperText</w:t>
      </w:r>
      <w:proofErr w:type="spellEnd"/>
      <w:r>
        <w:rPr>
          <w:b/>
          <w:bCs/>
        </w:rPr>
        <w:t xml:space="preserve"> Transfer </w:t>
      </w:r>
      <w:proofErr w:type="spellStart"/>
      <w:r>
        <w:rPr>
          <w:b/>
          <w:bCs/>
        </w:rPr>
        <w:t>Protocol</w:t>
      </w:r>
      <w:proofErr w:type="spellEnd"/>
      <w:r>
        <w:rPr>
          <w:b/>
          <w:bCs/>
        </w:rPr>
        <w:t xml:space="preserve">) </w:t>
      </w:r>
    </w:p>
    <w:p w14:paraId="0E30EEC3" w14:textId="1400F0E2" w:rsidR="00542658" w:rsidRPr="00542658" w:rsidRDefault="00542658" w:rsidP="000217A1">
      <w:pPr>
        <w:rPr>
          <w:i/>
          <w:iCs/>
        </w:rPr>
      </w:pPr>
      <w:r>
        <w:t>Es un protocolo (sin estado, no guarda ninguna información) de la capa de aplicación para la transmisión de documentos de hipermedia. Diseñado para la comunicación entre los navegadores y servidores web.</w:t>
      </w:r>
    </w:p>
    <w:p w14:paraId="1C606BAC" w14:textId="605F883E" w:rsidR="00542658" w:rsidRDefault="00542658" w:rsidP="000217A1">
      <w:r>
        <w:t xml:space="preserve">Define un conjunto de </w:t>
      </w:r>
      <w:r>
        <w:rPr>
          <w:i/>
          <w:iCs/>
        </w:rPr>
        <w:t>métodos de petición</w:t>
      </w:r>
      <w:r>
        <w:t xml:space="preserve"> </w:t>
      </w:r>
      <w:r w:rsidR="0025419B">
        <w:t xml:space="preserve">(verbos) </w:t>
      </w:r>
      <w:r>
        <w:t>para indicar la acción que desea realizar para un recurso determinado.</w:t>
      </w:r>
    </w:p>
    <w:p w14:paraId="77961F96" w14:textId="1E15CD00" w:rsidR="0025419B" w:rsidRDefault="0025419B" w:rsidP="000217A1">
      <w:r>
        <w:t xml:space="preserve">Está orientado a transacciones siguiendo el esquema </w:t>
      </w:r>
      <w:r>
        <w:rPr>
          <w:i/>
          <w:iCs/>
        </w:rPr>
        <w:t>petición/respuesta</w:t>
      </w:r>
      <w:r>
        <w:t xml:space="preserve"> entre un cliente y un servidor. </w:t>
      </w:r>
    </w:p>
    <w:p w14:paraId="17D2F8B4" w14:textId="05753A76" w:rsidR="00B5712A" w:rsidRDefault="00B5712A" w:rsidP="005B2A98">
      <w:pPr>
        <w:pStyle w:val="Ttulo2"/>
      </w:pPr>
      <w:r>
        <w:t xml:space="preserve">Gestión de Tiempo </w:t>
      </w:r>
    </w:p>
    <w:p w14:paraId="091BA97F" w14:textId="77777777" w:rsidR="005B2A98" w:rsidRDefault="005B2A98" w:rsidP="00B5712A">
      <w:pPr>
        <w:rPr>
          <w:i/>
          <w:iCs/>
          <w:sz w:val="24"/>
          <w:szCs w:val="24"/>
        </w:rPr>
      </w:pPr>
    </w:p>
    <w:p w14:paraId="2C97E017" w14:textId="45A9407C" w:rsidR="00B5712A" w:rsidRPr="005B2A98" w:rsidRDefault="005B64FD" w:rsidP="00B5712A">
      <w:pPr>
        <w:rPr>
          <w:i/>
          <w:iCs/>
          <w:sz w:val="24"/>
          <w:szCs w:val="24"/>
        </w:rPr>
      </w:pPr>
      <w:r w:rsidRPr="005B2A98">
        <w:rPr>
          <w:i/>
          <w:iCs/>
          <w:sz w:val="24"/>
          <w:szCs w:val="24"/>
        </w:rPr>
        <w:t>"El tiempo es un recurso escaso, limitado y finito por ello se debe gestionar. Se utiliza o se pierde, es tu elección y decisión que hacer con él"</w:t>
      </w:r>
    </w:p>
    <w:p w14:paraId="29CE62F2" w14:textId="2BE0C9B3" w:rsidR="005B2A98" w:rsidRDefault="005B2A98" w:rsidP="00B5712A">
      <w:r>
        <w:t xml:space="preserve">2 metodologías: </w:t>
      </w:r>
    </w:p>
    <w:p w14:paraId="69A6B1CA" w14:textId="46F5AC50" w:rsidR="005B2A98" w:rsidRDefault="005B2A98" w:rsidP="00B5712A">
      <w:r>
        <w:rPr>
          <w:b/>
          <w:bCs/>
        </w:rPr>
        <w:t>GTD (</w:t>
      </w:r>
      <w:proofErr w:type="spellStart"/>
      <w:r>
        <w:rPr>
          <w:b/>
          <w:bCs/>
        </w:rPr>
        <w:t>Getting</w:t>
      </w:r>
      <w:proofErr w:type="spellEnd"/>
      <w:r>
        <w:rPr>
          <w:b/>
          <w:bCs/>
        </w:rPr>
        <w:t xml:space="preserve"> </w:t>
      </w:r>
      <w:proofErr w:type="spellStart"/>
      <w:r>
        <w:rPr>
          <w:b/>
          <w:bCs/>
        </w:rPr>
        <w:t>Things</w:t>
      </w:r>
      <w:proofErr w:type="spellEnd"/>
      <w:r>
        <w:rPr>
          <w:b/>
          <w:bCs/>
        </w:rPr>
        <w:t xml:space="preserve"> Done) </w:t>
      </w:r>
    </w:p>
    <w:p w14:paraId="59E05825" w14:textId="29A3F6AB" w:rsidR="005B2A98" w:rsidRDefault="005B2A98" w:rsidP="00B5712A">
      <w:r>
        <w:t>Gestión de las actividades. Se basa en el principio de que una persona necesita liberar su mente de las tareas pendientes guardándolas en un lugar específico. Por lo que no hay que recordar lo que hay que hacer y se puede concentrar en realizar las tareas.</w:t>
      </w:r>
    </w:p>
    <w:p w14:paraId="123AB5F2" w14:textId="4DC84C2B" w:rsidR="005B2A98" w:rsidRDefault="005B2A98" w:rsidP="00B5712A">
      <w:r>
        <w:rPr>
          <w:b/>
          <w:bCs/>
        </w:rPr>
        <w:t xml:space="preserve">Time </w:t>
      </w:r>
      <w:proofErr w:type="spellStart"/>
      <w:r>
        <w:rPr>
          <w:b/>
          <w:bCs/>
        </w:rPr>
        <w:t>Boxing</w:t>
      </w:r>
      <w:proofErr w:type="spellEnd"/>
      <w:r>
        <w:rPr>
          <w:b/>
          <w:bCs/>
        </w:rPr>
        <w:t xml:space="preserve"> </w:t>
      </w:r>
    </w:p>
    <w:p w14:paraId="181EFE04" w14:textId="5943A69E" w:rsidR="00806815" w:rsidRDefault="00806815" w:rsidP="00B5712A">
      <w:r>
        <w:t>Estrategia de gestión del tiempo para aumentar la productividad y evitar la procrastinación. Cuando se fija un “bloque de tiempo”, se establece una meta para finalizar una tarea específica dentro de un período determinado.</w:t>
      </w:r>
    </w:p>
    <w:p w14:paraId="135BE054" w14:textId="7E1CE0EB" w:rsidR="005E263B" w:rsidRDefault="005E263B" w:rsidP="00B5712A">
      <w:r>
        <w:rPr>
          <w:b/>
          <w:bCs/>
        </w:rPr>
        <w:t xml:space="preserve">SCRUM </w:t>
      </w:r>
    </w:p>
    <w:p w14:paraId="34ED8D89" w14:textId="29D2EC10" w:rsidR="005E263B" w:rsidRDefault="00B97D43" w:rsidP="00B5712A">
      <w:r>
        <w:t>Software: Es la parte de un sistema que se puede codificar para ejecutarse en una computadora como un conjunto de instrucciones para comprender, transformar y usar esa solución. Puede ser modificado permanentemente.</w:t>
      </w:r>
    </w:p>
    <w:p w14:paraId="106DC04C" w14:textId="42BB75E0" w:rsidR="00367874" w:rsidRDefault="00B97D43" w:rsidP="00B5712A">
      <w:r>
        <w:t xml:space="preserve">El </w:t>
      </w:r>
      <w:r>
        <w:rPr>
          <w:b/>
          <w:bCs/>
        </w:rPr>
        <w:t>ciclo de vida de un software</w:t>
      </w:r>
      <w:r>
        <w:t xml:space="preserve"> </w:t>
      </w:r>
      <w:r w:rsidR="00367874">
        <w:t xml:space="preserve">va desde el conjunto de fases por las que pasa desde que se concibe hasta que finaliza su uso. Tiene un desarrollo en cascada donde cada fase está bien definida y separada, y para pasar de etapa primero tiene que finalizar y validar la etapa anterior. Estas etapas son: </w:t>
      </w:r>
    </w:p>
    <w:p w14:paraId="2CA5F522" w14:textId="5EBB076E" w:rsidR="00367874" w:rsidRDefault="00367874" w:rsidP="00367874">
      <w:pPr>
        <w:pStyle w:val="Prrafodelista"/>
        <w:numPr>
          <w:ilvl w:val="0"/>
          <w:numId w:val="7"/>
        </w:numPr>
      </w:pPr>
      <w:r>
        <w:t>Análisis y definición de los requerimientos.</w:t>
      </w:r>
    </w:p>
    <w:p w14:paraId="4818F2C8" w14:textId="3FAE868A" w:rsidR="00367874" w:rsidRDefault="00367874" w:rsidP="00367874">
      <w:pPr>
        <w:pStyle w:val="Prrafodelista"/>
        <w:numPr>
          <w:ilvl w:val="0"/>
          <w:numId w:val="7"/>
        </w:numPr>
      </w:pPr>
      <w:r>
        <w:t>Diseño del sistema y del software</w:t>
      </w:r>
    </w:p>
    <w:p w14:paraId="256C3334" w14:textId="77428C75" w:rsidR="00367874" w:rsidRDefault="00367874" w:rsidP="00367874">
      <w:pPr>
        <w:pStyle w:val="Prrafodelista"/>
        <w:numPr>
          <w:ilvl w:val="0"/>
          <w:numId w:val="7"/>
        </w:numPr>
      </w:pPr>
      <w:r>
        <w:t>Implementación y pruebas unitarias</w:t>
      </w:r>
    </w:p>
    <w:p w14:paraId="4F134A7B" w14:textId="2B01BCE6" w:rsidR="00367874" w:rsidRDefault="00367874" w:rsidP="00367874">
      <w:pPr>
        <w:pStyle w:val="Prrafodelista"/>
        <w:numPr>
          <w:ilvl w:val="0"/>
          <w:numId w:val="7"/>
        </w:numPr>
      </w:pPr>
      <w:r>
        <w:t>Integración y pruebas de sistema</w:t>
      </w:r>
    </w:p>
    <w:p w14:paraId="7CB898BF" w14:textId="79E37B32" w:rsidR="00367874" w:rsidRPr="00B97D43" w:rsidRDefault="00367874" w:rsidP="00367874">
      <w:pPr>
        <w:pStyle w:val="Prrafodelista"/>
        <w:numPr>
          <w:ilvl w:val="0"/>
          <w:numId w:val="7"/>
        </w:numPr>
      </w:pPr>
      <w:r>
        <w:t>Funcionamiento y mantenimiento</w:t>
      </w:r>
    </w:p>
    <w:p w14:paraId="129790CE" w14:textId="77777777" w:rsidR="00B97D43" w:rsidRPr="005E263B" w:rsidRDefault="00B97D43" w:rsidP="00B5712A"/>
    <w:p w14:paraId="12028356" w14:textId="1EB72C56" w:rsidR="005B2A98" w:rsidRDefault="003769D7" w:rsidP="00B5712A">
      <w:pPr>
        <w:rPr>
          <w:b/>
          <w:bCs/>
        </w:rPr>
      </w:pPr>
      <w:r>
        <w:rPr>
          <w:b/>
          <w:bCs/>
        </w:rPr>
        <w:lastRenderedPageBreak/>
        <w:t xml:space="preserve">GIT </w:t>
      </w:r>
    </w:p>
    <w:p w14:paraId="742CA3E0" w14:textId="2E014BFB" w:rsidR="003769D7" w:rsidRDefault="003769D7" w:rsidP="00B5712A">
      <w:pPr>
        <w:rPr>
          <w:b/>
          <w:bCs/>
        </w:rPr>
      </w:pPr>
      <w:r>
        <w:rPr>
          <w:b/>
          <w:bCs/>
        </w:rPr>
        <w:t xml:space="preserve">Sistemas de control de versiones </w:t>
      </w:r>
    </w:p>
    <w:p w14:paraId="02CCA40B" w14:textId="6667374B" w:rsidR="003769D7" w:rsidRDefault="003769D7" w:rsidP="00B5712A">
      <w:r>
        <w:t xml:space="preserve">Son herramientas que permiten realizar un seguimiento de los cambios y también permitir proteger el código de errores humanos accidentales. </w:t>
      </w:r>
    </w:p>
    <w:p w14:paraId="20C11AB4" w14:textId="10B94A39" w:rsidR="003769D7" w:rsidRDefault="003769D7" w:rsidP="00B5712A">
      <w:r>
        <w:t xml:space="preserve">Ventajas: </w:t>
      </w:r>
    </w:p>
    <w:p w14:paraId="2F612295" w14:textId="6EF2F523" w:rsidR="003769D7" w:rsidRDefault="00B41159" w:rsidP="003769D7">
      <w:pPr>
        <w:pStyle w:val="Prrafodelista"/>
        <w:numPr>
          <w:ilvl w:val="0"/>
          <w:numId w:val="8"/>
        </w:numPr>
      </w:pPr>
      <w:r>
        <w:t>Se puede saber el autor, la fecha y notas escritas sobre los cambios realizados. Se puede volver a versiones anteriores para canalizar causas raíces de errores.</w:t>
      </w:r>
    </w:p>
    <w:p w14:paraId="79B34216" w14:textId="518A9CED" w:rsidR="00B41159" w:rsidRDefault="00B41159" w:rsidP="003769D7">
      <w:pPr>
        <w:pStyle w:val="Prrafodelista"/>
        <w:numPr>
          <w:ilvl w:val="0"/>
          <w:numId w:val="8"/>
        </w:numPr>
      </w:pPr>
      <w:r>
        <w:t>Creación y fusión de ramas. Cada integrante puede trabajar en una tarea diferente y posteriormente se pueden fusionar estos flujos de trabajo o ramas a una principal.</w:t>
      </w:r>
    </w:p>
    <w:p w14:paraId="4DB30EBB" w14:textId="45A78324" w:rsidR="00B41159" w:rsidRDefault="00B41159" w:rsidP="00B41159">
      <w:pPr>
        <w:ind w:left="360"/>
        <w:rPr>
          <w:i/>
          <w:iCs/>
        </w:rPr>
      </w:pPr>
      <w:r>
        <w:rPr>
          <w:i/>
          <w:iCs/>
        </w:rPr>
        <w:t xml:space="preserve">Sistemas de control de versiones: Centralizados y Distribuidos </w:t>
      </w:r>
    </w:p>
    <w:p w14:paraId="465EC6B5" w14:textId="6B44C3E2" w:rsidR="00B41159" w:rsidRDefault="00B41159" w:rsidP="00B41159">
      <w:pPr>
        <w:ind w:left="360"/>
      </w:pPr>
      <w:r>
        <w:t>Estos sistemas utilizan repos</w:t>
      </w:r>
      <w:r w:rsidR="005E7532">
        <w:t>i</w:t>
      </w:r>
      <w:r>
        <w:t>torios para almacenar el proyecto actualizado junto a sus cambios históricos.</w:t>
      </w:r>
    </w:p>
    <w:p w14:paraId="16695BC2" w14:textId="481BB6A7" w:rsidR="005E7532" w:rsidRDefault="00B41159" w:rsidP="005E7532">
      <w:pPr>
        <w:ind w:left="360"/>
      </w:pPr>
      <w:r>
        <w:rPr>
          <w:b/>
          <w:bCs/>
        </w:rPr>
        <w:t xml:space="preserve">Centralizados: </w:t>
      </w:r>
      <w:r w:rsidR="005E7532">
        <w:t>Almacenan todo el código en un único repositorio, un único servidor. Existe un único punto de falla.</w:t>
      </w:r>
    </w:p>
    <w:p w14:paraId="6A3B00C1" w14:textId="17775DB7" w:rsidR="005E7532" w:rsidRDefault="005E7532" w:rsidP="005E7532">
      <w:pPr>
        <w:ind w:left="360"/>
      </w:pPr>
      <w:r>
        <w:rPr>
          <w:b/>
          <w:bCs/>
        </w:rPr>
        <w:t>Distribuidos:</w:t>
      </w:r>
      <w:r>
        <w:t xml:space="preserve"> Se puede continuar con el trabajo aun cuando el repositorio de referencia no esté disponible. Los clientes pueden descargar la última copia del código, sino que también se replica completamente el repositorio con todos los cambios anteriores. Por lo que, si un servidor dejar de funcionar, cualquier repositorio va a estar disponible para los clientes.</w:t>
      </w:r>
    </w:p>
    <w:p w14:paraId="5952E55C" w14:textId="5C325EB0" w:rsidR="005E7532" w:rsidRDefault="005E7532" w:rsidP="005E7532">
      <w:r>
        <w:rPr>
          <w:b/>
          <w:bCs/>
        </w:rPr>
        <w:t xml:space="preserve">GIT </w:t>
      </w:r>
      <w:r w:rsidR="00A61D2C">
        <w:t xml:space="preserve">es un proyecto de código abierto maduro y con un activo mantenimiento. Funciona bajo cualquier plataforma (Windows, Mac, Linux, </w:t>
      </w:r>
      <w:proofErr w:type="spellStart"/>
      <w:r w:rsidR="00A61D2C">
        <w:t>etc</w:t>
      </w:r>
      <w:proofErr w:type="spellEnd"/>
      <w:r w:rsidR="00A61D2C">
        <w:t>) y está integrado en una amplia variedad de entornos de desarrollo.</w:t>
      </w:r>
    </w:p>
    <w:p w14:paraId="136771B0" w14:textId="1AC62A0E" w:rsidR="00A61D2C" w:rsidRDefault="0052494B" w:rsidP="0052494B">
      <w:r>
        <w:rPr>
          <w:b/>
          <w:bCs/>
        </w:rPr>
        <w:t>Áreas y Estados</w:t>
      </w:r>
      <w:r>
        <w:t xml:space="preserve"> </w:t>
      </w:r>
    </w:p>
    <w:p w14:paraId="3F482052" w14:textId="7A5636F3" w:rsidR="0052494B" w:rsidRDefault="0052494B" w:rsidP="0052494B">
      <w:r>
        <w:t xml:space="preserve">Estados por los que pueden pasar los archivos durante todo el flujo de desarrollo. Hay 4 secciones fundamentales: </w:t>
      </w:r>
    </w:p>
    <w:p w14:paraId="58870AE0" w14:textId="15B7EF32" w:rsidR="0052494B" w:rsidRDefault="0052494B" w:rsidP="0052494B">
      <w:pPr>
        <w:pStyle w:val="Prrafodelista"/>
        <w:numPr>
          <w:ilvl w:val="0"/>
          <w:numId w:val="10"/>
        </w:numPr>
      </w:pPr>
      <w:r>
        <w:rPr>
          <w:b/>
          <w:bCs/>
        </w:rPr>
        <w:t xml:space="preserve">Directorio de Trabajo de </w:t>
      </w:r>
      <w:r>
        <w:t>(</w:t>
      </w:r>
      <w:proofErr w:type="spellStart"/>
      <w:r>
        <w:t>Working</w:t>
      </w:r>
      <w:proofErr w:type="spellEnd"/>
      <w:r>
        <w:t xml:space="preserve"> área): Copia de una versión del Proyecto. Archivos sacados de la Base de Datos comprimida y se colocan en el disco para ser usados. </w:t>
      </w:r>
    </w:p>
    <w:p w14:paraId="6A57F3B2" w14:textId="3D98032D" w:rsidR="006E38CF" w:rsidRDefault="006E38CF" w:rsidP="006E38CF">
      <w:pPr>
        <w:pStyle w:val="Prrafodelista"/>
        <w:numPr>
          <w:ilvl w:val="0"/>
          <w:numId w:val="10"/>
        </w:numPr>
      </w:pPr>
      <w:r>
        <w:rPr>
          <w:b/>
          <w:bCs/>
        </w:rPr>
        <w:t>Área de preparación</w:t>
      </w:r>
      <w:r>
        <w:t xml:space="preserve"> (</w:t>
      </w:r>
      <w:proofErr w:type="spellStart"/>
      <w:r>
        <w:t>Staging</w:t>
      </w:r>
      <w:proofErr w:type="spellEnd"/>
      <w:r>
        <w:t xml:space="preserve"> </w:t>
      </w:r>
      <w:proofErr w:type="spellStart"/>
      <w:r>
        <w:t>Area</w:t>
      </w:r>
      <w:proofErr w:type="spellEnd"/>
      <w:r>
        <w:t>): Archivo que se encuentra dentro del directorio del Git y contiene información de lo que va a ir en la próxima confirmación.</w:t>
      </w:r>
    </w:p>
    <w:p w14:paraId="0BBEA599" w14:textId="71D4D575" w:rsidR="006E38CF" w:rsidRDefault="006E38CF" w:rsidP="006E38CF">
      <w:pPr>
        <w:pStyle w:val="Prrafodelista"/>
        <w:numPr>
          <w:ilvl w:val="0"/>
          <w:numId w:val="10"/>
        </w:numPr>
      </w:pPr>
      <w:r>
        <w:rPr>
          <w:b/>
          <w:bCs/>
        </w:rPr>
        <w:t xml:space="preserve">Directorio de Git </w:t>
      </w:r>
      <w:r>
        <w:t xml:space="preserve">(Local </w:t>
      </w:r>
      <w:proofErr w:type="spellStart"/>
      <w:r>
        <w:t>Repository</w:t>
      </w:r>
      <w:proofErr w:type="spellEnd"/>
      <w:r>
        <w:t>): Lugar donde se almacenan los metadatos y la base de datos de objetos del proyecto. Es lo que se copia cuando se clona un repositorio desde otra fuente.</w:t>
      </w:r>
    </w:p>
    <w:p w14:paraId="0D0DCD03" w14:textId="49AB7C18" w:rsidR="006E38CF" w:rsidRDefault="006E38CF" w:rsidP="006E38CF">
      <w:pPr>
        <w:pStyle w:val="Prrafodelista"/>
        <w:numPr>
          <w:ilvl w:val="0"/>
          <w:numId w:val="10"/>
        </w:numPr>
      </w:pPr>
      <w:r>
        <w:rPr>
          <w:b/>
          <w:bCs/>
        </w:rPr>
        <w:t xml:space="preserve">Repositorio Remoto </w:t>
      </w:r>
      <w:r>
        <w:t xml:space="preserve">(Remote </w:t>
      </w:r>
      <w:proofErr w:type="spellStart"/>
      <w:r>
        <w:t>Repository</w:t>
      </w:r>
      <w:proofErr w:type="spellEnd"/>
      <w:r>
        <w:t>): Repositorio que se encuentra en un servidor remoto y con el que se sincroniza los trabajos entre los diferentes miembros.</w:t>
      </w:r>
    </w:p>
    <w:p w14:paraId="52C4842D" w14:textId="061540C3" w:rsidR="006E38CF" w:rsidRDefault="006E38CF" w:rsidP="006E38CF">
      <w:pPr>
        <w:rPr>
          <w:b/>
          <w:bCs/>
        </w:rPr>
      </w:pPr>
      <w:r>
        <w:rPr>
          <w:b/>
          <w:bCs/>
        </w:rPr>
        <w:t>Comandos básicos de GIT:</w:t>
      </w:r>
    </w:p>
    <w:p w14:paraId="78621CA7" w14:textId="5A6CF018" w:rsidR="006E38CF" w:rsidRPr="00575AAC" w:rsidRDefault="006E38CF" w:rsidP="006E38CF">
      <w:pPr>
        <w:pStyle w:val="Prrafodelista"/>
        <w:numPr>
          <w:ilvl w:val="0"/>
          <w:numId w:val="11"/>
        </w:numPr>
        <w:rPr>
          <w:i/>
          <w:iCs/>
        </w:rPr>
      </w:pPr>
      <w:r w:rsidRPr="006E38CF">
        <w:rPr>
          <w:i/>
          <w:iCs/>
        </w:rPr>
        <w:t xml:space="preserve">Git </w:t>
      </w:r>
      <w:proofErr w:type="spellStart"/>
      <w:r w:rsidRPr="006E38CF">
        <w:rPr>
          <w:i/>
          <w:iCs/>
        </w:rPr>
        <w:t>init</w:t>
      </w:r>
      <w:proofErr w:type="spellEnd"/>
      <w:r w:rsidRPr="006E38CF">
        <w:rPr>
          <w:i/>
          <w:iCs/>
        </w:rPr>
        <w:t>:</w:t>
      </w:r>
      <w:r>
        <w:rPr>
          <w:i/>
          <w:iCs/>
        </w:rPr>
        <w:t xml:space="preserve"> </w:t>
      </w:r>
      <w:r>
        <w:t>Se inicializa un directorio como repositorio GIT. Se ejecuta dentro del directorio del proyecto</w:t>
      </w:r>
      <w:r w:rsidR="00575AAC">
        <w:t xml:space="preserve"> y, por ende, se crea un subdirectorio </w:t>
      </w:r>
      <w:r w:rsidR="00575AAC">
        <w:rPr>
          <w:b/>
          <w:bCs/>
        </w:rPr>
        <w:t>.</w:t>
      </w:r>
      <w:proofErr w:type="spellStart"/>
      <w:r w:rsidR="00575AAC">
        <w:rPr>
          <w:b/>
          <w:bCs/>
        </w:rPr>
        <w:t>git</w:t>
      </w:r>
      <w:proofErr w:type="spellEnd"/>
      <w:r w:rsidRPr="006E38CF">
        <w:rPr>
          <w:i/>
          <w:iCs/>
        </w:rPr>
        <w:t xml:space="preserve"> </w:t>
      </w:r>
      <w:r w:rsidR="00575AAC">
        <w:t>que contiene todos los archivos para poder realizar el seguimiento de todo.</w:t>
      </w:r>
    </w:p>
    <w:p w14:paraId="2043AB54" w14:textId="54B01696" w:rsidR="00575AAC" w:rsidRPr="00575AAC" w:rsidRDefault="00575AAC" w:rsidP="006E38CF">
      <w:pPr>
        <w:pStyle w:val="Prrafodelista"/>
        <w:numPr>
          <w:ilvl w:val="0"/>
          <w:numId w:val="11"/>
        </w:numPr>
        <w:rPr>
          <w:i/>
          <w:iCs/>
        </w:rPr>
      </w:pPr>
      <w:proofErr w:type="spellStart"/>
      <w:r>
        <w:rPr>
          <w:i/>
          <w:iCs/>
        </w:rPr>
        <w:t>add</w:t>
      </w:r>
      <w:proofErr w:type="spellEnd"/>
      <w:r>
        <w:rPr>
          <w:i/>
          <w:iCs/>
        </w:rPr>
        <w:t xml:space="preserve"> &lt;archivo&gt;: </w:t>
      </w:r>
      <w:r>
        <w:t>Luego de crear, eliminar o modificar un archivo, los cambios quedan dentro del área de trabajo. Para pasarlos al área de preparación, se utiliza este comando.</w:t>
      </w:r>
    </w:p>
    <w:p w14:paraId="025F5A5A" w14:textId="20586507" w:rsidR="00575AAC" w:rsidRPr="00575AAC" w:rsidRDefault="00575AAC" w:rsidP="006E38CF">
      <w:pPr>
        <w:pStyle w:val="Prrafodelista"/>
        <w:numPr>
          <w:ilvl w:val="0"/>
          <w:numId w:val="11"/>
        </w:numPr>
        <w:rPr>
          <w:i/>
          <w:iCs/>
        </w:rPr>
      </w:pPr>
      <w:r>
        <w:rPr>
          <w:i/>
          <w:iCs/>
        </w:rPr>
        <w:lastRenderedPageBreak/>
        <w:t xml:space="preserve">status: </w:t>
      </w:r>
      <w:r>
        <w:t xml:space="preserve">Para conocer el estado del archivo. </w:t>
      </w:r>
    </w:p>
    <w:p w14:paraId="7A2882A0" w14:textId="3ED865AC" w:rsidR="00575AAC" w:rsidRPr="00575AAC" w:rsidRDefault="00575AAC" w:rsidP="006E38CF">
      <w:pPr>
        <w:pStyle w:val="Prrafodelista"/>
        <w:numPr>
          <w:ilvl w:val="0"/>
          <w:numId w:val="11"/>
        </w:numPr>
        <w:rPr>
          <w:i/>
          <w:iCs/>
        </w:rPr>
      </w:pPr>
      <w:proofErr w:type="spellStart"/>
      <w:r>
        <w:rPr>
          <w:i/>
          <w:iCs/>
        </w:rPr>
        <w:t>commit</w:t>
      </w:r>
      <w:proofErr w:type="spellEnd"/>
      <w:r>
        <w:rPr>
          <w:i/>
          <w:iCs/>
        </w:rPr>
        <w:t xml:space="preserve">: </w:t>
      </w:r>
      <w:r>
        <w:t xml:space="preserve">Se confirman todos los cambios registrados en el área de preparación. </w:t>
      </w:r>
    </w:p>
    <w:p w14:paraId="0EC14D21" w14:textId="05C0E9D1" w:rsidR="00575AAC" w:rsidRPr="00575AAC" w:rsidRDefault="00575AAC" w:rsidP="006E38CF">
      <w:pPr>
        <w:pStyle w:val="Prrafodelista"/>
        <w:numPr>
          <w:ilvl w:val="0"/>
          <w:numId w:val="11"/>
        </w:numPr>
        <w:rPr>
          <w:i/>
          <w:iCs/>
        </w:rPr>
      </w:pPr>
      <w:proofErr w:type="spellStart"/>
      <w:r>
        <w:rPr>
          <w:i/>
          <w:iCs/>
        </w:rPr>
        <w:t>push</w:t>
      </w:r>
      <w:proofErr w:type="spellEnd"/>
      <w:r>
        <w:rPr>
          <w:i/>
          <w:iCs/>
        </w:rPr>
        <w:t xml:space="preserve">: </w:t>
      </w:r>
      <w:r>
        <w:t>Enviar todas las confirmaciones registradas desde el repositorio local a uno remoto.</w:t>
      </w:r>
    </w:p>
    <w:p w14:paraId="54D69E90" w14:textId="04F0E9C9" w:rsidR="00575AAC" w:rsidRPr="00AE5389" w:rsidRDefault="00575AAC" w:rsidP="006E38CF">
      <w:pPr>
        <w:pStyle w:val="Prrafodelista"/>
        <w:numPr>
          <w:ilvl w:val="0"/>
          <w:numId w:val="11"/>
        </w:numPr>
        <w:rPr>
          <w:i/>
          <w:iCs/>
        </w:rPr>
      </w:pPr>
      <w:proofErr w:type="spellStart"/>
      <w:r>
        <w:rPr>
          <w:i/>
          <w:iCs/>
        </w:rPr>
        <w:t>pull</w:t>
      </w:r>
      <w:proofErr w:type="spellEnd"/>
      <w:r>
        <w:rPr>
          <w:i/>
          <w:iCs/>
        </w:rPr>
        <w:t xml:space="preserve">: </w:t>
      </w:r>
      <w:r>
        <w:t xml:space="preserve">Trae los cambios al repositorio local, </w:t>
      </w:r>
      <w:proofErr w:type="spellStart"/>
      <w:r>
        <w:t>dejandolos</w:t>
      </w:r>
      <w:proofErr w:type="spellEnd"/>
      <w:r>
        <w:t xml:space="preserve"> disponibles para su uso en el área de trabajo</w:t>
      </w:r>
      <w:r w:rsidR="00AE5389">
        <w:t xml:space="preserve">. Se utiliza cuando existe un repositorio local vinculado a uno remoto. (Inverso que el </w:t>
      </w:r>
      <w:proofErr w:type="spellStart"/>
      <w:r w:rsidR="00AE5389">
        <w:t>push</w:t>
      </w:r>
      <w:proofErr w:type="spellEnd"/>
      <w:r w:rsidR="00AE5389">
        <w:t>)</w:t>
      </w:r>
    </w:p>
    <w:p w14:paraId="4F5C09F4" w14:textId="0050EAD6" w:rsidR="00AE5389" w:rsidRPr="00AE5389" w:rsidRDefault="00AE5389" w:rsidP="00AE5389">
      <w:pPr>
        <w:pStyle w:val="Prrafodelista"/>
        <w:numPr>
          <w:ilvl w:val="0"/>
          <w:numId w:val="11"/>
        </w:numPr>
        <w:rPr>
          <w:i/>
          <w:iCs/>
        </w:rPr>
      </w:pPr>
      <w:r>
        <w:rPr>
          <w:i/>
          <w:iCs/>
        </w:rPr>
        <w:t>clone:</w:t>
      </w:r>
      <w:r>
        <w:t xml:space="preserve"> Para “bajar” un repositorio remoto de algún proyecto existente. Genera un directorio que contiene todo lo relacionado al proyecto, incluyendo el subdirectorio </w:t>
      </w:r>
      <w:r>
        <w:rPr>
          <w:b/>
          <w:bCs/>
        </w:rPr>
        <w:t>.</w:t>
      </w:r>
      <w:proofErr w:type="spellStart"/>
      <w:r>
        <w:rPr>
          <w:b/>
          <w:bCs/>
        </w:rPr>
        <w:t>git</w:t>
      </w:r>
      <w:proofErr w:type="spellEnd"/>
      <w:r>
        <w:t xml:space="preserve">. </w:t>
      </w:r>
    </w:p>
    <w:p w14:paraId="3B4DBA08" w14:textId="3611B2B9" w:rsidR="00AE5389" w:rsidRDefault="00AE5389" w:rsidP="00AE5389">
      <w:r>
        <w:rPr>
          <w:b/>
          <w:bCs/>
        </w:rPr>
        <w:t>GitHub</w:t>
      </w:r>
    </w:p>
    <w:p w14:paraId="60023E9E" w14:textId="195EFCAB" w:rsidR="00AE5389" w:rsidRDefault="003F5FBF" w:rsidP="00AE5389">
      <w:r>
        <w:t xml:space="preserve">Plataforma de colaboración formal e informal de desarrollo de software. Se pueden publicar repositorios remotos que funcionan bajo el sistema de control de versiones GIT. </w:t>
      </w:r>
    </w:p>
    <w:p w14:paraId="6C0FE8A9" w14:textId="458C242B" w:rsidR="005568CC" w:rsidRPr="00AE5389" w:rsidRDefault="005568CC" w:rsidP="00AE5389">
      <w:r>
        <w:t xml:space="preserve">Para conectar los repositorios locales con el remoto, se hace a través del </w:t>
      </w:r>
      <w:proofErr w:type="spellStart"/>
      <w:r>
        <w:t>Acces</w:t>
      </w:r>
      <w:proofErr w:type="spellEnd"/>
      <w:r>
        <w:t xml:space="preserve"> Token. </w:t>
      </w:r>
    </w:p>
    <w:sectPr w:rsidR="005568CC" w:rsidRPr="00AE53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63A1"/>
    <w:multiLevelType w:val="hybridMultilevel"/>
    <w:tmpl w:val="D6E250B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3331395"/>
    <w:multiLevelType w:val="hybridMultilevel"/>
    <w:tmpl w:val="F1D03E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C0F0722"/>
    <w:multiLevelType w:val="hybridMultilevel"/>
    <w:tmpl w:val="070CC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BFB58C6"/>
    <w:multiLevelType w:val="hybridMultilevel"/>
    <w:tmpl w:val="395AB26C"/>
    <w:lvl w:ilvl="0" w:tplc="0DE67C7C">
      <w:start w:val="1"/>
      <w:numFmt w:val="decimal"/>
      <w:lvlText w:val="%1)"/>
      <w:lvlJc w:val="left"/>
      <w:pPr>
        <w:ind w:left="2484" w:hanging="360"/>
      </w:pPr>
      <w:rPr>
        <w:rFonts w:hint="default"/>
      </w:rPr>
    </w:lvl>
    <w:lvl w:ilvl="1" w:tplc="2C0A0019" w:tentative="1">
      <w:start w:val="1"/>
      <w:numFmt w:val="lowerLetter"/>
      <w:lvlText w:val="%2."/>
      <w:lvlJc w:val="left"/>
      <w:pPr>
        <w:ind w:left="3204" w:hanging="360"/>
      </w:pPr>
    </w:lvl>
    <w:lvl w:ilvl="2" w:tplc="2C0A001B" w:tentative="1">
      <w:start w:val="1"/>
      <w:numFmt w:val="lowerRoman"/>
      <w:lvlText w:val="%3."/>
      <w:lvlJc w:val="right"/>
      <w:pPr>
        <w:ind w:left="3924" w:hanging="180"/>
      </w:pPr>
    </w:lvl>
    <w:lvl w:ilvl="3" w:tplc="2C0A000F" w:tentative="1">
      <w:start w:val="1"/>
      <w:numFmt w:val="decimal"/>
      <w:lvlText w:val="%4."/>
      <w:lvlJc w:val="left"/>
      <w:pPr>
        <w:ind w:left="4644" w:hanging="360"/>
      </w:pPr>
    </w:lvl>
    <w:lvl w:ilvl="4" w:tplc="2C0A0019" w:tentative="1">
      <w:start w:val="1"/>
      <w:numFmt w:val="lowerLetter"/>
      <w:lvlText w:val="%5."/>
      <w:lvlJc w:val="left"/>
      <w:pPr>
        <w:ind w:left="5364" w:hanging="360"/>
      </w:pPr>
    </w:lvl>
    <w:lvl w:ilvl="5" w:tplc="2C0A001B" w:tentative="1">
      <w:start w:val="1"/>
      <w:numFmt w:val="lowerRoman"/>
      <w:lvlText w:val="%6."/>
      <w:lvlJc w:val="right"/>
      <w:pPr>
        <w:ind w:left="6084" w:hanging="180"/>
      </w:pPr>
    </w:lvl>
    <w:lvl w:ilvl="6" w:tplc="2C0A000F" w:tentative="1">
      <w:start w:val="1"/>
      <w:numFmt w:val="decimal"/>
      <w:lvlText w:val="%7."/>
      <w:lvlJc w:val="left"/>
      <w:pPr>
        <w:ind w:left="6804" w:hanging="360"/>
      </w:pPr>
    </w:lvl>
    <w:lvl w:ilvl="7" w:tplc="2C0A0019" w:tentative="1">
      <w:start w:val="1"/>
      <w:numFmt w:val="lowerLetter"/>
      <w:lvlText w:val="%8."/>
      <w:lvlJc w:val="left"/>
      <w:pPr>
        <w:ind w:left="7524" w:hanging="360"/>
      </w:pPr>
    </w:lvl>
    <w:lvl w:ilvl="8" w:tplc="2C0A001B" w:tentative="1">
      <w:start w:val="1"/>
      <w:numFmt w:val="lowerRoman"/>
      <w:lvlText w:val="%9."/>
      <w:lvlJc w:val="right"/>
      <w:pPr>
        <w:ind w:left="8244" w:hanging="180"/>
      </w:pPr>
    </w:lvl>
  </w:abstractNum>
  <w:abstractNum w:abstractNumId="4" w15:restartNumberingAfterBreak="0">
    <w:nsid w:val="44A00143"/>
    <w:multiLevelType w:val="hybridMultilevel"/>
    <w:tmpl w:val="C514374E"/>
    <w:lvl w:ilvl="0" w:tplc="48FE9A16">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755960"/>
    <w:multiLevelType w:val="hybridMultilevel"/>
    <w:tmpl w:val="15060A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177186F"/>
    <w:multiLevelType w:val="hybridMultilevel"/>
    <w:tmpl w:val="7FC07CBC"/>
    <w:lvl w:ilvl="0" w:tplc="2C0A0011">
      <w:start w:val="1"/>
      <w:numFmt w:val="decimal"/>
      <w:lvlText w:val="%1)"/>
      <w:lvlJc w:val="left"/>
      <w:pPr>
        <w:ind w:left="720" w:hanging="360"/>
      </w:pPr>
      <w:rPr>
        <w:rFonts w:hint="default"/>
        <w:u w:val="none"/>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B6B67BC"/>
    <w:multiLevelType w:val="hybridMultilevel"/>
    <w:tmpl w:val="B69629C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6963544D"/>
    <w:multiLevelType w:val="hybridMultilevel"/>
    <w:tmpl w:val="87E021E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75FF1BD7"/>
    <w:multiLevelType w:val="hybridMultilevel"/>
    <w:tmpl w:val="070CC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8325BE"/>
    <w:multiLevelType w:val="hybridMultilevel"/>
    <w:tmpl w:val="9DD818BA"/>
    <w:lvl w:ilvl="0" w:tplc="AEFC8382">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num w:numId="1">
    <w:abstractNumId w:val="4"/>
  </w:num>
  <w:num w:numId="2">
    <w:abstractNumId w:val="3"/>
  </w:num>
  <w:num w:numId="3">
    <w:abstractNumId w:val="10"/>
  </w:num>
  <w:num w:numId="4">
    <w:abstractNumId w:val="6"/>
  </w:num>
  <w:num w:numId="5">
    <w:abstractNumId w:val="8"/>
  </w:num>
  <w:num w:numId="6">
    <w:abstractNumId w:val="2"/>
  </w:num>
  <w:num w:numId="7">
    <w:abstractNumId w:val="9"/>
  </w:num>
  <w:num w:numId="8">
    <w:abstractNumId w:val="7"/>
  </w:num>
  <w:num w:numId="9">
    <w:abstractNumId w:val="1"/>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228"/>
    <w:rsid w:val="000217A1"/>
    <w:rsid w:val="00027BCF"/>
    <w:rsid w:val="00077A33"/>
    <w:rsid w:val="00103B69"/>
    <w:rsid w:val="00144D7F"/>
    <w:rsid w:val="001C4353"/>
    <w:rsid w:val="001F65E1"/>
    <w:rsid w:val="0023079A"/>
    <w:rsid w:val="0025419B"/>
    <w:rsid w:val="00324FA2"/>
    <w:rsid w:val="00367874"/>
    <w:rsid w:val="003769D7"/>
    <w:rsid w:val="003F5FBF"/>
    <w:rsid w:val="004C6006"/>
    <w:rsid w:val="0052494B"/>
    <w:rsid w:val="00542658"/>
    <w:rsid w:val="005568CC"/>
    <w:rsid w:val="00575AAC"/>
    <w:rsid w:val="005B2A98"/>
    <w:rsid w:val="005B64FD"/>
    <w:rsid w:val="005E263B"/>
    <w:rsid w:val="005E7532"/>
    <w:rsid w:val="00600126"/>
    <w:rsid w:val="00600228"/>
    <w:rsid w:val="006519A0"/>
    <w:rsid w:val="006E38CF"/>
    <w:rsid w:val="00732EB5"/>
    <w:rsid w:val="00806815"/>
    <w:rsid w:val="00890F01"/>
    <w:rsid w:val="008D5582"/>
    <w:rsid w:val="00904F4E"/>
    <w:rsid w:val="00963B17"/>
    <w:rsid w:val="009644EB"/>
    <w:rsid w:val="00A61D2C"/>
    <w:rsid w:val="00AE5389"/>
    <w:rsid w:val="00B41159"/>
    <w:rsid w:val="00B5712A"/>
    <w:rsid w:val="00B64D6B"/>
    <w:rsid w:val="00B97D43"/>
    <w:rsid w:val="00BE150E"/>
    <w:rsid w:val="00D5503B"/>
    <w:rsid w:val="00DA522E"/>
    <w:rsid w:val="00E65BC5"/>
    <w:rsid w:val="00EB284D"/>
    <w:rsid w:val="00F0650F"/>
    <w:rsid w:val="00F219FB"/>
    <w:rsid w:val="00F9371B"/>
    <w:rsid w:val="00FC67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5D50"/>
  <w15:chartTrackingRefBased/>
  <w15:docId w15:val="{F8CBCF38-ED6A-4C7F-ABEB-0B80C9A17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37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57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19FB"/>
    <w:pPr>
      <w:ind w:left="720"/>
      <w:contextualSpacing/>
    </w:pPr>
  </w:style>
  <w:style w:type="character" w:styleId="Hipervnculo">
    <w:name w:val="Hyperlink"/>
    <w:basedOn w:val="Fuentedeprrafopredeter"/>
    <w:uiPriority w:val="99"/>
    <w:unhideWhenUsed/>
    <w:rsid w:val="006519A0"/>
    <w:rPr>
      <w:color w:val="0563C1" w:themeColor="hyperlink"/>
      <w:u w:val="single"/>
    </w:rPr>
  </w:style>
  <w:style w:type="character" w:styleId="Mencinsinresolver">
    <w:name w:val="Unresolved Mention"/>
    <w:basedOn w:val="Fuentedeprrafopredeter"/>
    <w:uiPriority w:val="99"/>
    <w:semiHidden/>
    <w:unhideWhenUsed/>
    <w:rsid w:val="006519A0"/>
    <w:rPr>
      <w:color w:val="605E5C"/>
      <w:shd w:val="clear" w:color="auto" w:fill="E1DFDD"/>
    </w:rPr>
  </w:style>
  <w:style w:type="character" w:styleId="Hipervnculovisitado">
    <w:name w:val="FollowedHyperlink"/>
    <w:basedOn w:val="Fuentedeprrafopredeter"/>
    <w:uiPriority w:val="99"/>
    <w:semiHidden/>
    <w:unhideWhenUsed/>
    <w:rsid w:val="006519A0"/>
    <w:rPr>
      <w:color w:val="954F72" w:themeColor="followedHyperlink"/>
      <w:u w:val="single"/>
    </w:rPr>
  </w:style>
  <w:style w:type="character" w:customStyle="1" w:styleId="Ttulo1Car">
    <w:name w:val="Título 1 Car"/>
    <w:basedOn w:val="Fuentedeprrafopredeter"/>
    <w:link w:val="Ttulo1"/>
    <w:uiPriority w:val="9"/>
    <w:rsid w:val="00F9371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5712A"/>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5B64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28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TotalTime>
  <Pages>7</Pages>
  <Words>2228</Words>
  <Characters>12257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c:creator>
  <cp:keywords/>
  <dc:description/>
  <cp:lastModifiedBy>OMEN</cp:lastModifiedBy>
  <cp:revision>9</cp:revision>
  <dcterms:created xsi:type="dcterms:W3CDTF">2022-02-03T02:08:00Z</dcterms:created>
  <dcterms:modified xsi:type="dcterms:W3CDTF">2022-03-25T01:23:00Z</dcterms:modified>
</cp:coreProperties>
</file>