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caps w:val="0"/>
          <w:color w:val="auto"/>
          <w:spacing w:val="0"/>
          <w:kern w:val="0"/>
          <w:sz w:val="24"/>
          <w:szCs w:val="24"/>
          <w:lang w:val="es-ES"/>
        </w:rPr>
        <w:id w:val="833883936"/>
        <w:docPartObj>
          <w:docPartGallery w:val="Table of Contents"/>
          <w:docPartUnique/>
        </w:docPartObj>
      </w:sdtPr>
      <w:sdtEndPr>
        <w:rPr>
          <w:bCs/>
          <w:noProof/>
          <w:lang w:val="es-ES_tradnl"/>
        </w:rPr>
      </w:sdtEndPr>
      <w:sdtContent>
        <w:p w14:paraId="4313251D" w14:textId="66F324DE" w:rsidR="008330BF" w:rsidRDefault="008330BF" w:rsidP="00974569">
          <w:pPr>
            <w:pStyle w:val="TDC1"/>
          </w:pPr>
          <w:r>
            <w:rPr>
              <w:lang w:val="es-ES"/>
            </w:rPr>
            <w:t>Tabla de contenido</w:t>
          </w:r>
        </w:p>
        <w:p w14:paraId="5CA74A6A" w14:textId="77777777" w:rsidR="00974569" w:rsidRPr="00974569" w:rsidRDefault="00974569" w:rsidP="00974569"/>
        <w:p w14:paraId="2A01D587" w14:textId="77777777" w:rsidR="00E55A89" w:rsidRDefault="0097456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caps w:val="0"/>
            </w:rPr>
            <w:fldChar w:fldCharType="begin"/>
          </w:r>
          <w:r>
            <w:rPr>
              <w:caps w:val="0"/>
            </w:rPr>
            <w:instrText xml:space="preserve"> TOC \o "1-3" </w:instrText>
          </w:r>
          <w:r>
            <w:rPr>
              <w:caps w:val="0"/>
            </w:rPr>
            <w:fldChar w:fldCharType="separate"/>
          </w:r>
          <w:r w:rsidR="00E55A89">
            <w:rPr>
              <w:noProof/>
            </w:rPr>
            <w:t>1.1</w:t>
          </w:r>
          <w:r w:rsidR="00E55A89">
            <w:rPr>
              <w:rFonts w:asciiTheme="minorHAnsi" w:eastAsiaTheme="minorEastAsia" w:hAnsiTheme="minorHAnsi" w:cstheme="minorBidi"/>
              <w:b w:val="0"/>
              <w:caps w:val="0"/>
              <w:noProof/>
              <w:color w:val="auto"/>
              <w:spacing w:val="0"/>
              <w:kern w:val="0"/>
              <w:sz w:val="24"/>
              <w:szCs w:val="24"/>
              <w:lang w:eastAsia="ja-JP"/>
            </w:rPr>
            <w:tab/>
          </w:r>
          <w:r w:rsidR="00E55A89">
            <w:rPr>
              <w:noProof/>
            </w:rPr>
            <w:t>Descripción General.</w:t>
          </w:r>
          <w:r w:rsidR="00E55A89">
            <w:rPr>
              <w:noProof/>
            </w:rPr>
            <w:tab/>
          </w:r>
          <w:r w:rsidR="00E55A89">
            <w:rPr>
              <w:noProof/>
            </w:rPr>
            <w:fldChar w:fldCharType="begin"/>
          </w:r>
          <w:r w:rsidR="00E55A89">
            <w:rPr>
              <w:noProof/>
            </w:rPr>
            <w:instrText xml:space="preserve"> PAGEREF _Toc206941727 \h </w:instrText>
          </w:r>
          <w:r w:rsidR="00E55A89">
            <w:rPr>
              <w:noProof/>
            </w:rPr>
          </w:r>
          <w:r w:rsidR="00E55A89">
            <w:rPr>
              <w:noProof/>
            </w:rPr>
            <w:fldChar w:fldCharType="separate"/>
          </w:r>
          <w:r w:rsidR="00E55A89">
            <w:rPr>
              <w:noProof/>
            </w:rPr>
            <w:t>7</w:t>
          </w:r>
          <w:r w:rsidR="00E55A89">
            <w:rPr>
              <w:noProof/>
            </w:rPr>
            <w:fldChar w:fldCharType="end"/>
          </w:r>
        </w:p>
        <w:p w14:paraId="23695F68"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iCs/>
              <w:noProof/>
            </w:rPr>
            <w:t>1.2</w:t>
          </w:r>
          <w:r>
            <w:rPr>
              <w:rFonts w:asciiTheme="minorHAnsi" w:eastAsiaTheme="minorEastAsia" w:hAnsiTheme="minorHAnsi" w:cstheme="minorBidi"/>
              <w:b w:val="0"/>
              <w:caps w:val="0"/>
              <w:noProof/>
              <w:color w:val="auto"/>
              <w:spacing w:val="0"/>
              <w:kern w:val="0"/>
              <w:sz w:val="24"/>
              <w:szCs w:val="24"/>
              <w:lang w:eastAsia="ja-JP"/>
            </w:rPr>
            <w:tab/>
          </w:r>
          <w:r w:rsidRPr="003F0499">
            <w:rPr>
              <w:i/>
              <w:iCs/>
              <w:noProof/>
            </w:rPr>
            <w:t>Es un procesador de flujos (Streaming Processor).</w:t>
          </w:r>
          <w:r>
            <w:rPr>
              <w:noProof/>
            </w:rPr>
            <w:tab/>
          </w:r>
          <w:r>
            <w:rPr>
              <w:noProof/>
            </w:rPr>
            <w:fldChar w:fldCharType="begin"/>
          </w:r>
          <w:r>
            <w:rPr>
              <w:noProof/>
            </w:rPr>
            <w:instrText xml:space="preserve"> PAGEREF _Toc206941728 \h </w:instrText>
          </w:r>
          <w:r>
            <w:rPr>
              <w:noProof/>
            </w:rPr>
          </w:r>
          <w:r>
            <w:rPr>
              <w:noProof/>
            </w:rPr>
            <w:fldChar w:fldCharType="separate"/>
          </w:r>
          <w:r>
            <w:rPr>
              <w:noProof/>
            </w:rPr>
            <w:t>9</w:t>
          </w:r>
          <w:r>
            <w:rPr>
              <w:noProof/>
            </w:rPr>
            <w:fldChar w:fldCharType="end"/>
          </w:r>
        </w:p>
        <w:p w14:paraId="1C7DD793"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Diagrama de Bloques del Sistema</w:t>
          </w:r>
          <w:r>
            <w:rPr>
              <w:noProof/>
            </w:rPr>
            <w:tab/>
          </w:r>
          <w:r>
            <w:rPr>
              <w:noProof/>
            </w:rPr>
            <w:fldChar w:fldCharType="begin"/>
          </w:r>
          <w:r>
            <w:rPr>
              <w:noProof/>
            </w:rPr>
            <w:instrText xml:space="preserve"> PAGEREF _Toc206941729 \h </w:instrText>
          </w:r>
          <w:r>
            <w:rPr>
              <w:noProof/>
            </w:rPr>
          </w:r>
          <w:r>
            <w:rPr>
              <w:noProof/>
            </w:rPr>
            <w:fldChar w:fldCharType="separate"/>
          </w:r>
          <w:r>
            <w:rPr>
              <w:noProof/>
            </w:rPr>
            <w:t>11</w:t>
          </w:r>
          <w:r>
            <w:rPr>
              <w:noProof/>
            </w:rPr>
            <w:fldChar w:fldCharType="end"/>
          </w:r>
        </w:p>
        <w:p w14:paraId="22C3DE1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1.4</w:t>
          </w:r>
          <w:r>
            <w:rPr>
              <w:rFonts w:asciiTheme="minorHAnsi" w:eastAsiaTheme="minorEastAsia" w:hAnsiTheme="minorHAnsi" w:cstheme="minorBidi"/>
              <w:b w:val="0"/>
              <w:caps w:val="0"/>
              <w:noProof/>
              <w:color w:val="auto"/>
              <w:spacing w:val="0"/>
              <w:kern w:val="0"/>
              <w:sz w:val="24"/>
              <w:szCs w:val="24"/>
              <w:lang w:eastAsia="ja-JP"/>
            </w:rPr>
            <w:tab/>
          </w:r>
          <w:r>
            <w:rPr>
              <w:noProof/>
            </w:rPr>
            <w:t>Características Funcionales del Sistema.</w:t>
          </w:r>
          <w:r>
            <w:rPr>
              <w:noProof/>
            </w:rPr>
            <w:tab/>
          </w:r>
          <w:r>
            <w:rPr>
              <w:noProof/>
            </w:rPr>
            <w:fldChar w:fldCharType="begin"/>
          </w:r>
          <w:r>
            <w:rPr>
              <w:noProof/>
            </w:rPr>
            <w:instrText xml:space="preserve"> PAGEREF _Toc206941730 \h </w:instrText>
          </w:r>
          <w:r>
            <w:rPr>
              <w:noProof/>
            </w:rPr>
          </w:r>
          <w:r>
            <w:rPr>
              <w:noProof/>
            </w:rPr>
            <w:fldChar w:fldCharType="separate"/>
          </w:r>
          <w:r>
            <w:rPr>
              <w:noProof/>
            </w:rPr>
            <w:t>12</w:t>
          </w:r>
          <w:r>
            <w:rPr>
              <w:noProof/>
            </w:rPr>
            <w:fldChar w:fldCharType="end"/>
          </w:r>
        </w:p>
        <w:p w14:paraId="4F2D1C2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2.1</w:t>
          </w:r>
          <w:r>
            <w:rPr>
              <w:rFonts w:asciiTheme="minorHAnsi" w:eastAsiaTheme="minorEastAsia" w:hAnsiTheme="minorHAnsi" w:cstheme="minorBidi"/>
              <w:b w:val="0"/>
              <w:caps w:val="0"/>
              <w:noProof/>
              <w:color w:val="auto"/>
              <w:spacing w:val="0"/>
              <w:kern w:val="0"/>
              <w:sz w:val="24"/>
              <w:szCs w:val="24"/>
              <w:lang w:eastAsia="ja-JP"/>
            </w:rPr>
            <w:tab/>
          </w:r>
          <w:r>
            <w:rPr>
              <w:noProof/>
            </w:rPr>
            <w:t>Adaptador de formato de flujos de salida (AFFs).</w:t>
          </w:r>
          <w:r>
            <w:rPr>
              <w:noProof/>
            </w:rPr>
            <w:tab/>
          </w:r>
          <w:r>
            <w:rPr>
              <w:noProof/>
            </w:rPr>
            <w:fldChar w:fldCharType="begin"/>
          </w:r>
          <w:r>
            <w:rPr>
              <w:noProof/>
            </w:rPr>
            <w:instrText xml:space="preserve"> PAGEREF _Toc206941731 \h </w:instrText>
          </w:r>
          <w:r>
            <w:rPr>
              <w:noProof/>
            </w:rPr>
          </w:r>
          <w:r>
            <w:rPr>
              <w:noProof/>
            </w:rPr>
            <w:fldChar w:fldCharType="separate"/>
          </w:r>
          <w:r>
            <w:rPr>
              <w:noProof/>
            </w:rPr>
            <w:t>13</w:t>
          </w:r>
          <w:r>
            <w:rPr>
              <w:noProof/>
            </w:rPr>
            <w:fldChar w:fldCharType="end"/>
          </w:r>
        </w:p>
        <w:p w14:paraId="109F1783" w14:textId="77777777" w:rsidR="00E55A89" w:rsidRDefault="00E55A89">
          <w:pPr>
            <w:pStyle w:val="TDC2"/>
            <w:tabs>
              <w:tab w:val="right" w:leader="dot" w:pos="8828"/>
            </w:tabs>
            <w:rPr>
              <w:smallCaps w:val="0"/>
              <w:noProof/>
              <w:sz w:val="24"/>
              <w:szCs w:val="24"/>
              <w:lang w:eastAsia="ja-JP"/>
            </w:rPr>
          </w:pPr>
          <w:r w:rsidRPr="003F0499">
            <w:rPr>
              <w:iCs/>
              <w:noProof/>
            </w:rPr>
            <w:t>Cola de Resultados .</w:t>
          </w:r>
          <w:r>
            <w:rPr>
              <w:noProof/>
            </w:rPr>
            <w:tab/>
          </w:r>
          <w:r>
            <w:rPr>
              <w:noProof/>
            </w:rPr>
            <w:fldChar w:fldCharType="begin"/>
          </w:r>
          <w:r>
            <w:rPr>
              <w:noProof/>
            </w:rPr>
            <w:instrText xml:space="preserve"> PAGEREF _Toc206941732 \h </w:instrText>
          </w:r>
          <w:r>
            <w:rPr>
              <w:noProof/>
            </w:rPr>
          </w:r>
          <w:r>
            <w:rPr>
              <w:noProof/>
            </w:rPr>
            <w:fldChar w:fldCharType="separate"/>
          </w:r>
          <w:r>
            <w:rPr>
              <w:noProof/>
            </w:rPr>
            <w:t>14</w:t>
          </w:r>
          <w:r>
            <w:rPr>
              <w:noProof/>
            </w:rPr>
            <w:fldChar w:fldCharType="end"/>
          </w:r>
        </w:p>
        <w:p w14:paraId="4255A74D" w14:textId="77777777" w:rsidR="00E55A89" w:rsidRDefault="00E55A89">
          <w:pPr>
            <w:pStyle w:val="TDC2"/>
            <w:tabs>
              <w:tab w:val="right" w:leader="dot" w:pos="8828"/>
            </w:tabs>
            <w:rPr>
              <w:smallCaps w:val="0"/>
              <w:noProof/>
              <w:sz w:val="24"/>
              <w:szCs w:val="24"/>
              <w:lang w:eastAsia="ja-JP"/>
            </w:rPr>
          </w:pPr>
          <w:r w:rsidRPr="003F0499">
            <w:rPr>
              <w:iCs/>
              <w:noProof/>
            </w:rPr>
            <w:t>Cola de Salida.</w:t>
          </w:r>
          <w:r>
            <w:rPr>
              <w:noProof/>
            </w:rPr>
            <w:tab/>
          </w:r>
          <w:r>
            <w:rPr>
              <w:noProof/>
            </w:rPr>
            <w:fldChar w:fldCharType="begin"/>
          </w:r>
          <w:r>
            <w:rPr>
              <w:noProof/>
            </w:rPr>
            <w:instrText xml:space="preserve"> PAGEREF _Toc206941733 \h </w:instrText>
          </w:r>
          <w:r>
            <w:rPr>
              <w:noProof/>
            </w:rPr>
          </w:r>
          <w:r>
            <w:rPr>
              <w:noProof/>
            </w:rPr>
            <w:fldChar w:fldCharType="separate"/>
          </w:r>
          <w:r>
            <w:rPr>
              <w:noProof/>
            </w:rPr>
            <w:t>15</w:t>
          </w:r>
          <w:r>
            <w:rPr>
              <w:noProof/>
            </w:rPr>
            <w:fldChar w:fldCharType="end"/>
          </w:r>
        </w:p>
        <w:p w14:paraId="6AFFFCFA" w14:textId="77777777" w:rsidR="00E55A89" w:rsidRDefault="00E55A89">
          <w:pPr>
            <w:pStyle w:val="TDC2"/>
            <w:tabs>
              <w:tab w:val="right" w:leader="dot" w:pos="8828"/>
            </w:tabs>
            <w:rPr>
              <w:smallCaps w:val="0"/>
              <w:noProof/>
              <w:sz w:val="24"/>
              <w:szCs w:val="24"/>
              <w:lang w:eastAsia="ja-JP"/>
            </w:rPr>
          </w:pPr>
          <w:r>
            <w:rPr>
              <w:noProof/>
            </w:rPr>
            <w:t>Máquina de Estados de Sincronización de Carga.</w:t>
          </w:r>
          <w:r>
            <w:rPr>
              <w:noProof/>
            </w:rPr>
            <w:tab/>
          </w:r>
          <w:r>
            <w:rPr>
              <w:noProof/>
            </w:rPr>
            <w:fldChar w:fldCharType="begin"/>
          </w:r>
          <w:r>
            <w:rPr>
              <w:noProof/>
            </w:rPr>
            <w:instrText xml:space="preserve"> PAGEREF _Toc206941734 \h </w:instrText>
          </w:r>
          <w:r>
            <w:rPr>
              <w:noProof/>
            </w:rPr>
          </w:r>
          <w:r>
            <w:rPr>
              <w:noProof/>
            </w:rPr>
            <w:fldChar w:fldCharType="separate"/>
          </w:r>
          <w:r>
            <w:rPr>
              <w:noProof/>
            </w:rPr>
            <w:t>16</w:t>
          </w:r>
          <w:r>
            <w:rPr>
              <w:noProof/>
            </w:rPr>
            <w:fldChar w:fldCharType="end"/>
          </w:r>
        </w:p>
        <w:p w14:paraId="7998F20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3.1.</w:t>
          </w:r>
          <w:r>
            <w:rPr>
              <w:rFonts w:asciiTheme="minorHAnsi" w:eastAsiaTheme="minorEastAsia" w:hAnsiTheme="minorHAnsi" w:cstheme="minorBidi"/>
              <w:b w:val="0"/>
              <w:caps w:val="0"/>
              <w:noProof/>
              <w:color w:val="auto"/>
              <w:spacing w:val="0"/>
              <w:kern w:val="0"/>
              <w:sz w:val="24"/>
              <w:szCs w:val="24"/>
              <w:lang w:eastAsia="ja-JP"/>
            </w:rPr>
            <w:tab/>
          </w:r>
          <w:r>
            <w:rPr>
              <w:noProof/>
            </w:rPr>
            <w:t>Arquitectura del Pipeline Aritmético.</w:t>
          </w:r>
          <w:r>
            <w:rPr>
              <w:noProof/>
            </w:rPr>
            <w:tab/>
          </w:r>
          <w:r>
            <w:rPr>
              <w:noProof/>
            </w:rPr>
            <w:fldChar w:fldCharType="begin"/>
          </w:r>
          <w:r>
            <w:rPr>
              <w:noProof/>
            </w:rPr>
            <w:instrText xml:space="preserve"> PAGEREF _Toc206941735 \h </w:instrText>
          </w:r>
          <w:r>
            <w:rPr>
              <w:noProof/>
            </w:rPr>
          </w:r>
          <w:r>
            <w:rPr>
              <w:noProof/>
            </w:rPr>
            <w:fldChar w:fldCharType="separate"/>
          </w:r>
          <w:r>
            <w:rPr>
              <w:noProof/>
            </w:rPr>
            <w:t>18</w:t>
          </w:r>
          <w:r>
            <w:rPr>
              <w:noProof/>
            </w:rPr>
            <w:fldChar w:fldCharType="end"/>
          </w:r>
        </w:p>
        <w:p w14:paraId="7B894C3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3.2.</w:t>
          </w:r>
          <w:r>
            <w:rPr>
              <w:rFonts w:asciiTheme="minorHAnsi" w:eastAsiaTheme="minorEastAsia" w:hAnsiTheme="minorHAnsi" w:cstheme="minorBidi"/>
              <w:b w:val="0"/>
              <w:caps w:val="0"/>
              <w:noProof/>
              <w:color w:val="auto"/>
              <w:spacing w:val="0"/>
              <w:kern w:val="0"/>
              <w:sz w:val="24"/>
              <w:szCs w:val="24"/>
              <w:lang w:eastAsia="ja-JP"/>
            </w:rPr>
            <w:tab/>
          </w:r>
          <w:r>
            <w:rPr>
              <w:noProof/>
            </w:rPr>
            <w:t>Representación de Datos en Punto Flotante.</w:t>
          </w:r>
          <w:r>
            <w:rPr>
              <w:noProof/>
            </w:rPr>
            <w:tab/>
          </w:r>
          <w:r>
            <w:rPr>
              <w:noProof/>
            </w:rPr>
            <w:fldChar w:fldCharType="begin"/>
          </w:r>
          <w:r>
            <w:rPr>
              <w:noProof/>
            </w:rPr>
            <w:instrText xml:space="preserve"> PAGEREF _Toc206941736 \h </w:instrText>
          </w:r>
          <w:r>
            <w:rPr>
              <w:noProof/>
            </w:rPr>
          </w:r>
          <w:r>
            <w:rPr>
              <w:noProof/>
            </w:rPr>
            <w:fldChar w:fldCharType="separate"/>
          </w:r>
          <w:r>
            <w:rPr>
              <w:noProof/>
            </w:rPr>
            <w:t>19</w:t>
          </w:r>
          <w:r>
            <w:rPr>
              <w:noProof/>
            </w:rPr>
            <w:fldChar w:fldCharType="end"/>
          </w:r>
        </w:p>
        <w:p w14:paraId="5D3D757A" w14:textId="77777777" w:rsidR="00E55A89" w:rsidRDefault="00E55A89">
          <w:pPr>
            <w:pStyle w:val="TDC2"/>
            <w:tabs>
              <w:tab w:val="right" w:leader="dot" w:pos="8828"/>
            </w:tabs>
            <w:rPr>
              <w:smallCaps w:val="0"/>
              <w:noProof/>
              <w:sz w:val="24"/>
              <w:szCs w:val="24"/>
              <w:lang w:eastAsia="ja-JP"/>
            </w:rPr>
          </w:pPr>
          <w:r>
            <w:rPr>
              <w:noProof/>
            </w:rPr>
            <w:t>Punto Fijo vs. Punto Flotante.</w:t>
          </w:r>
          <w:r>
            <w:rPr>
              <w:noProof/>
            </w:rPr>
            <w:tab/>
          </w:r>
          <w:r>
            <w:rPr>
              <w:noProof/>
            </w:rPr>
            <w:fldChar w:fldCharType="begin"/>
          </w:r>
          <w:r>
            <w:rPr>
              <w:noProof/>
            </w:rPr>
            <w:instrText xml:space="preserve"> PAGEREF _Toc206941737 \h </w:instrText>
          </w:r>
          <w:r>
            <w:rPr>
              <w:noProof/>
            </w:rPr>
          </w:r>
          <w:r>
            <w:rPr>
              <w:noProof/>
            </w:rPr>
            <w:fldChar w:fldCharType="separate"/>
          </w:r>
          <w:r>
            <w:rPr>
              <w:noProof/>
            </w:rPr>
            <w:t>20</w:t>
          </w:r>
          <w:r>
            <w:rPr>
              <w:noProof/>
            </w:rPr>
            <w:fldChar w:fldCharType="end"/>
          </w:r>
        </w:p>
        <w:p w14:paraId="19D0BCA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3.3.</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Suma IEEE 754, 32 Bits Floating Point, Single Precision.</w:t>
          </w:r>
          <w:r>
            <w:rPr>
              <w:noProof/>
            </w:rPr>
            <w:tab/>
          </w:r>
          <w:r>
            <w:rPr>
              <w:noProof/>
            </w:rPr>
            <w:fldChar w:fldCharType="begin"/>
          </w:r>
          <w:r>
            <w:rPr>
              <w:noProof/>
            </w:rPr>
            <w:instrText xml:space="preserve"> PAGEREF _Toc206941738 \h </w:instrText>
          </w:r>
          <w:r>
            <w:rPr>
              <w:noProof/>
            </w:rPr>
          </w:r>
          <w:r>
            <w:rPr>
              <w:noProof/>
            </w:rPr>
            <w:fldChar w:fldCharType="separate"/>
          </w:r>
          <w:r>
            <w:rPr>
              <w:noProof/>
            </w:rPr>
            <w:t>21</w:t>
          </w:r>
          <w:r>
            <w:rPr>
              <w:noProof/>
            </w:rPr>
            <w:fldChar w:fldCharType="end"/>
          </w:r>
        </w:p>
        <w:p w14:paraId="77E1819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_Toc206941739 \h </w:instrText>
          </w:r>
          <w:r>
            <w:rPr>
              <w:noProof/>
            </w:rPr>
          </w:r>
          <w:r>
            <w:rPr>
              <w:noProof/>
            </w:rPr>
            <w:fldChar w:fldCharType="separate"/>
          </w:r>
          <w:r>
            <w:rPr>
              <w:noProof/>
            </w:rPr>
            <w:t>21</w:t>
          </w:r>
          <w:r>
            <w:rPr>
              <w:noProof/>
            </w:rPr>
            <w:fldChar w:fldCharType="end"/>
          </w:r>
        </w:p>
        <w:p w14:paraId="21358FE5"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_Toc206941740 \h </w:instrText>
          </w:r>
          <w:r>
            <w:rPr>
              <w:noProof/>
            </w:rPr>
          </w:r>
          <w:r>
            <w:rPr>
              <w:noProof/>
            </w:rPr>
            <w:fldChar w:fldCharType="separate"/>
          </w:r>
          <w:r>
            <w:rPr>
              <w:noProof/>
            </w:rPr>
            <w:t>23</w:t>
          </w:r>
          <w:r>
            <w:rPr>
              <w:noProof/>
            </w:rPr>
            <w:fldChar w:fldCharType="end"/>
          </w:r>
        </w:p>
        <w:p w14:paraId="1EDDF86B"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_Toc206941741 \h </w:instrText>
          </w:r>
          <w:r>
            <w:rPr>
              <w:noProof/>
            </w:rPr>
          </w:r>
          <w:r>
            <w:rPr>
              <w:noProof/>
            </w:rPr>
            <w:fldChar w:fldCharType="separate"/>
          </w:r>
          <w:r>
            <w:rPr>
              <w:noProof/>
            </w:rPr>
            <w:t>24</w:t>
          </w:r>
          <w:r>
            <w:rPr>
              <w:noProof/>
            </w:rPr>
            <w:fldChar w:fldCharType="end"/>
          </w:r>
        </w:p>
        <w:p w14:paraId="448FEB80" w14:textId="77777777" w:rsidR="00E55A89" w:rsidRDefault="00E55A89">
          <w:pPr>
            <w:pStyle w:val="TDC2"/>
            <w:tabs>
              <w:tab w:val="right" w:leader="dot" w:pos="8828"/>
            </w:tabs>
            <w:rPr>
              <w:smallCaps w:val="0"/>
              <w:noProof/>
              <w:sz w:val="24"/>
              <w:szCs w:val="24"/>
              <w:lang w:eastAsia="ja-JP"/>
            </w:rPr>
          </w:pPr>
          <w:r>
            <w:rPr>
              <w:noProof/>
            </w:rPr>
            <w:t>Recursos Utilizados, Sumador en Punto Flotante 32 bits.</w:t>
          </w:r>
          <w:r>
            <w:rPr>
              <w:noProof/>
            </w:rPr>
            <w:tab/>
          </w:r>
          <w:r>
            <w:rPr>
              <w:noProof/>
            </w:rPr>
            <w:fldChar w:fldCharType="begin"/>
          </w:r>
          <w:r>
            <w:rPr>
              <w:noProof/>
            </w:rPr>
            <w:instrText xml:space="preserve"> PAGEREF _Toc206941742 \h </w:instrText>
          </w:r>
          <w:r>
            <w:rPr>
              <w:noProof/>
            </w:rPr>
          </w:r>
          <w:r>
            <w:rPr>
              <w:noProof/>
            </w:rPr>
            <w:fldChar w:fldCharType="separate"/>
          </w:r>
          <w:r>
            <w:rPr>
              <w:noProof/>
            </w:rPr>
            <w:t>25</w:t>
          </w:r>
          <w:r>
            <w:rPr>
              <w:noProof/>
            </w:rPr>
            <w:fldChar w:fldCharType="end"/>
          </w:r>
        </w:p>
        <w:p w14:paraId="604A640A"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3.4.</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Multiplicación 32 Bits Floating Point IEEE 754, Single Precision.</w:t>
          </w:r>
          <w:r>
            <w:rPr>
              <w:noProof/>
            </w:rPr>
            <w:tab/>
          </w:r>
          <w:r>
            <w:rPr>
              <w:noProof/>
            </w:rPr>
            <w:fldChar w:fldCharType="begin"/>
          </w:r>
          <w:r>
            <w:rPr>
              <w:noProof/>
            </w:rPr>
            <w:instrText xml:space="preserve"> PAGEREF _Toc206941743 \h </w:instrText>
          </w:r>
          <w:r>
            <w:rPr>
              <w:noProof/>
            </w:rPr>
          </w:r>
          <w:r>
            <w:rPr>
              <w:noProof/>
            </w:rPr>
            <w:fldChar w:fldCharType="separate"/>
          </w:r>
          <w:r>
            <w:rPr>
              <w:noProof/>
            </w:rPr>
            <w:t>25</w:t>
          </w:r>
          <w:r>
            <w:rPr>
              <w:noProof/>
            </w:rPr>
            <w:fldChar w:fldCharType="end"/>
          </w:r>
        </w:p>
        <w:p w14:paraId="20ECCBF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_Toc206941744 \h </w:instrText>
          </w:r>
          <w:r>
            <w:rPr>
              <w:noProof/>
            </w:rPr>
          </w:r>
          <w:r>
            <w:rPr>
              <w:noProof/>
            </w:rPr>
            <w:fldChar w:fldCharType="separate"/>
          </w:r>
          <w:r>
            <w:rPr>
              <w:noProof/>
            </w:rPr>
            <w:t>25</w:t>
          </w:r>
          <w:r>
            <w:rPr>
              <w:noProof/>
            </w:rPr>
            <w:fldChar w:fldCharType="end"/>
          </w:r>
        </w:p>
        <w:p w14:paraId="3759B7FE"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_Toc206941745 \h </w:instrText>
          </w:r>
          <w:r>
            <w:rPr>
              <w:noProof/>
            </w:rPr>
          </w:r>
          <w:r>
            <w:rPr>
              <w:noProof/>
            </w:rPr>
            <w:fldChar w:fldCharType="separate"/>
          </w:r>
          <w:r>
            <w:rPr>
              <w:noProof/>
            </w:rPr>
            <w:t>26</w:t>
          </w:r>
          <w:r>
            <w:rPr>
              <w:noProof/>
            </w:rPr>
            <w:fldChar w:fldCharType="end"/>
          </w:r>
        </w:p>
        <w:p w14:paraId="07F46F62" w14:textId="77777777" w:rsidR="00E55A89" w:rsidRDefault="00E55A89">
          <w:pPr>
            <w:pStyle w:val="TDC2"/>
            <w:tabs>
              <w:tab w:val="left" w:pos="981"/>
              <w:tab w:val="right" w:leader="dot" w:pos="8828"/>
            </w:tabs>
            <w:rPr>
              <w:smallCaps w:val="0"/>
              <w:noProof/>
              <w:sz w:val="24"/>
              <w:szCs w:val="24"/>
              <w:lang w:eastAsia="ja-JP"/>
            </w:rPr>
          </w:pPr>
          <w:r>
            <w:rPr>
              <w:noProof/>
            </w:rPr>
            <w:t>3.4.3.</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_Toc206941746 \h </w:instrText>
          </w:r>
          <w:r>
            <w:rPr>
              <w:noProof/>
            </w:rPr>
          </w:r>
          <w:r>
            <w:rPr>
              <w:noProof/>
            </w:rPr>
            <w:fldChar w:fldCharType="separate"/>
          </w:r>
          <w:r>
            <w:rPr>
              <w:noProof/>
            </w:rPr>
            <w:t>26</w:t>
          </w:r>
          <w:r>
            <w:rPr>
              <w:noProof/>
            </w:rPr>
            <w:fldChar w:fldCharType="end"/>
          </w:r>
        </w:p>
        <w:p w14:paraId="4761A97D" w14:textId="77777777" w:rsidR="00E55A89" w:rsidRDefault="00E55A89">
          <w:pPr>
            <w:pStyle w:val="TDC2"/>
            <w:tabs>
              <w:tab w:val="right" w:leader="dot" w:pos="8828"/>
            </w:tabs>
            <w:rPr>
              <w:smallCaps w:val="0"/>
              <w:noProof/>
              <w:sz w:val="24"/>
              <w:szCs w:val="24"/>
              <w:lang w:eastAsia="ja-JP"/>
            </w:rPr>
          </w:pPr>
          <w:r>
            <w:rPr>
              <w:noProof/>
            </w:rPr>
            <w:t>Recursos Utilizados por el Multiplicador en Punto Flotante IEEE754.</w:t>
          </w:r>
          <w:r>
            <w:rPr>
              <w:noProof/>
            </w:rPr>
            <w:tab/>
          </w:r>
          <w:r>
            <w:rPr>
              <w:noProof/>
            </w:rPr>
            <w:fldChar w:fldCharType="begin"/>
          </w:r>
          <w:r>
            <w:rPr>
              <w:noProof/>
            </w:rPr>
            <w:instrText xml:space="preserve"> PAGEREF _Toc206941747 \h </w:instrText>
          </w:r>
          <w:r>
            <w:rPr>
              <w:noProof/>
            </w:rPr>
          </w:r>
          <w:r>
            <w:rPr>
              <w:noProof/>
            </w:rPr>
            <w:fldChar w:fldCharType="separate"/>
          </w:r>
          <w:r>
            <w:rPr>
              <w:noProof/>
            </w:rPr>
            <w:t>27</w:t>
          </w:r>
          <w:r>
            <w:rPr>
              <w:noProof/>
            </w:rPr>
            <w:fldChar w:fldCharType="end"/>
          </w:r>
        </w:p>
        <w:p w14:paraId="08B004A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1.1.</w:t>
          </w:r>
          <w:r>
            <w:rPr>
              <w:rFonts w:asciiTheme="minorHAnsi" w:eastAsiaTheme="minorEastAsia" w:hAnsiTheme="minorHAnsi" w:cstheme="minorBidi"/>
              <w:b w:val="0"/>
              <w:caps w:val="0"/>
              <w:noProof/>
              <w:color w:val="auto"/>
              <w:spacing w:val="0"/>
              <w:kern w:val="0"/>
              <w:sz w:val="24"/>
              <w:szCs w:val="24"/>
              <w:lang w:eastAsia="ja-JP"/>
            </w:rPr>
            <w:tab/>
          </w:r>
          <w:r>
            <w:rPr>
              <w:noProof/>
            </w:rPr>
            <w:t>Inversor, 32 Bits en Punto Flotante IEEE 754, Precisión Sencilla.</w:t>
          </w:r>
          <w:r>
            <w:rPr>
              <w:noProof/>
            </w:rPr>
            <w:tab/>
          </w:r>
          <w:r>
            <w:rPr>
              <w:noProof/>
            </w:rPr>
            <w:fldChar w:fldCharType="begin"/>
          </w:r>
          <w:r>
            <w:rPr>
              <w:noProof/>
            </w:rPr>
            <w:instrText xml:space="preserve"> PAGEREF _Toc206941748 \h </w:instrText>
          </w:r>
          <w:r>
            <w:rPr>
              <w:noProof/>
            </w:rPr>
          </w:r>
          <w:r>
            <w:rPr>
              <w:noProof/>
            </w:rPr>
            <w:fldChar w:fldCharType="separate"/>
          </w:r>
          <w:r>
            <w:rPr>
              <w:noProof/>
            </w:rPr>
            <w:t>27</w:t>
          </w:r>
          <w:r>
            <w:rPr>
              <w:noProof/>
            </w:rPr>
            <w:fldChar w:fldCharType="end"/>
          </w:r>
        </w:p>
        <w:p w14:paraId="63AFC8F2"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_Toc206941749 \h </w:instrText>
          </w:r>
          <w:r>
            <w:rPr>
              <w:noProof/>
            </w:rPr>
          </w:r>
          <w:r>
            <w:rPr>
              <w:noProof/>
            </w:rPr>
            <w:fldChar w:fldCharType="separate"/>
          </w:r>
          <w:r>
            <w:rPr>
              <w:noProof/>
            </w:rPr>
            <w:t>27</w:t>
          </w:r>
          <w:r>
            <w:rPr>
              <w:noProof/>
            </w:rPr>
            <w:fldChar w:fldCharType="end"/>
          </w:r>
        </w:p>
        <w:p w14:paraId="69BCC7EC"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_Toc206941750 \h </w:instrText>
          </w:r>
          <w:r>
            <w:rPr>
              <w:noProof/>
            </w:rPr>
          </w:r>
          <w:r>
            <w:rPr>
              <w:noProof/>
            </w:rPr>
            <w:fldChar w:fldCharType="separate"/>
          </w:r>
          <w:r>
            <w:rPr>
              <w:noProof/>
            </w:rPr>
            <w:t>28</w:t>
          </w:r>
          <w:r>
            <w:rPr>
              <w:noProof/>
            </w:rPr>
            <w:fldChar w:fldCharType="end"/>
          </w:r>
        </w:p>
        <w:p w14:paraId="0A4EAB0A"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_Toc206941751 \h </w:instrText>
          </w:r>
          <w:r>
            <w:rPr>
              <w:noProof/>
            </w:rPr>
          </w:r>
          <w:r>
            <w:rPr>
              <w:noProof/>
            </w:rPr>
            <w:fldChar w:fldCharType="separate"/>
          </w:r>
          <w:r>
            <w:rPr>
              <w:noProof/>
            </w:rPr>
            <w:t>28</w:t>
          </w:r>
          <w:r>
            <w:rPr>
              <w:noProof/>
            </w:rPr>
            <w:fldChar w:fldCharType="end"/>
          </w:r>
        </w:p>
        <w:p w14:paraId="07044D3E"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_Toc206941752 \h </w:instrText>
          </w:r>
          <w:r>
            <w:rPr>
              <w:noProof/>
            </w:rPr>
          </w:r>
          <w:r>
            <w:rPr>
              <w:noProof/>
            </w:rPr>
            <w:fldChar w:fldCharType="separate"/>
          </w:r>
          <w:r>
            <w:rPr>
              <w:noProof/>
            </w:rPr>
            <w:t>28</w:t>
          </w:r>
          <w:r>
            <w:rPr>
              <w:noProof/>
            </w:rPr>
            <w:fldChar w:fldCharType="end"/>
          </w:r>
        </w:p>
        <w:p w14:paraId="4B13F64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1.2.</w:t>
          </w:r>
          <w:r>
            <w:rPr>
              <w:rFonts w:asciiTheme="minorHAnsi" w:eastAsiaTheme="minorEastAsia" w:hAnsiTheme="minorHAnsi" w:cstheme="minorBidi"/>
              <w:b w:val="0"/>
              <w:caps w:val="0"/>
              <w:noProof/>
              <w:color w:val="auto"/>
              <w:spacing w:val="0"/>
              <w:kern w:val="0"/>
              <w:sz w:val="24"/>
              <w:szCs w:val="24"/>
              <w:lang w:eastAsia="ja-JP"/>
            </w:rPr>
            <w:tab/>
          </w:r>
          <w:r>
            <w:rPr>
              <w:noProof/>
            </w:rPr>
            <w:t>Raíz Cuadrada IEEE 754, 32 Bits Floating Point, Single Precision.</w:t>
          </w:r>
          <w:r>
            <w:rPr>
              <w:noProof/>
            </w:rPr>
            <w:tab/>
          </w:r>
          <w:r>
            <w:rPr>
              <w:noProof/>
            </w:rPr>
            <w:fldChar w:fldCharType="begin"/>
          </w:r>
          <w:r>
            <w:rPr>
              <w:noProof/>
            </w:rPr>
            <w:instrText xml:space="preserve"> PAGEREF _Toc206941753 \h </w:instrText>
          </w:r>
          <w:r>
            <w:rPr>
              <w:noProof/>
            </w:rPr>
          </w:r>
          <w:r>
            <w:rPr>
              <w:noProof/>
            </w:rPr>
            <w:fldChar w:fldCharType="separate"/>
          </w:r>
          <w:r>
            <w:rPr>
              <w:noProof/>
            </w:rPr>
            <w:t>29</w:t>
          </w:r>
          <w:r>
            <w:rPr>
              <w:noProof/>
            </w:rPr>
            <w:fldChar w:fldCharType="end"/>
          </w:r>
        </w:p>
        <w:p w14:paraId="57DACDF7"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_Toc206941754 \h </w:instrText>
          </w:r>
          <w:r>
            <w:rPr>
              <w:noProof/>
            </w:rPr>
          </w:r>
          <w:r>
            <w:rPr>
              <w:noProof/>
            </w:rPr>
            <w:fldChar w:fldCharType="separate"/>
          </w:r>
          <w:r>
            <w:rPr>
              <w:noProof/>
            </w:rPr>
            <w:t>29</w:t>
          </w:r>
          <w:r>
            <w:rPr>
              <w:noProof/>
            </w:rPr>
            <w:fldChar w:fldCharType="end"/>
          </w:r>
        </w:p>
        <w:p w14:paraId="001C58F9"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_Toc206941755 \h </w:instrText>
          </w:r>
          <w:r>
            <w:rPr>
              <w:noProof/>
            </w:rPr>
          </w:r>
          <w:r>
            <w:rPr>
              <w:noProof/>
            </w:rPr>
            <w:fldChar w:fldCharType="separate"/>
          </w:r>
          <w:r>
            <w:rPr>
              <w:noProof/>
            </w:rPr>
            <w:t>30</w:t>
          </w:r>
          <w:r>
            <w:rPr>
              <w:noProof/>
            </w:rPr>
            <w:fldChar w:fldCharType="end"/>
          </w:r>
        </w:p>
        <w:p w14:paraId="5A8DEC92"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_Toc206941756 \h </w:instrText>
          </w:r>
          <w:r>
            <w:rPr>
              <w:noProof/>
            </w:rPr>
          </w:r>
          <w:r>
            <w:rPr>
              <w:noProof/>
            </w:rPr>
            <w:fldChar w:fldCharType="separate"/>
          </w:r>
          <w:r>
            <w:rPr>
              <w:noProof/>
            </w:rPr>
            <w:t>30</w:t>
          </w:r>
          <w:r>
            <w:rPr>
              <w:noProof/>
            </w:rPr>
            <w:fldChar w:fldCharType="end"/>
          </w:r>
        </w:p>
        <w:p w14:paraId="11B98C03"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_Toc206941757 \h </w:instrText>
          </w:r>
          <w:r>
            <w:rPr>
              <w:noProof/>
            </w:rPr>
          </w:r>
          <w:r>
            <w:rPr>
              <w:noProof/>
            </w:rPr>
            <w:fldChar w:fldCharType="separate"/>
          </w:r>
          <w:r>
            <w:rPr>
              <w:noProof/>
            </w:rPr>
            <w:t>30</w:t>
          </w:r>
          <w:r>
            <w:rPr>
              <w:noProof/>
            </w:rPr>
            <w:fldChar w:fldCharType="end"/>
          </w:r>
        </w:p>
        <w:p w14:paraId="163D115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Colas de Sincronización.</w:t>
          </w:r>
          <w:r>
            <w:rPr>
              <w:noProof/>
            </w:rPr>
            <w:tab/>
          </w:r>
          <w:r>
            <w:rPr>
              <w:noProof/>
            </w:rPr>
            <w:fldChar w:fldCharType="begin"/>
          </w:r>
          <w:r>
            <w:rPr>
              <w:noProof/>
            </w:rPr>
            <w:instrText xml:space="preserve"> PAGEREF _Toc206941758 \h </w:instrText>
          </w:r>
          <w:r>
            <w:rPr>
              <w:noProof/>
            </w:rPr>
          </w:r>
          <w:r>
            <w:rPr>
              <w:noProof/>
            </w:rPr>
            <w:fldChar w:fldCharType="separate"/>
          </w:r>
          <w:r>
            <w:rPr>
              <w:noProof/>
            </w:rPr>
            <w:t>31</w:t>
          </w:r>
          <w:r>
            <w:rPr>
              <w:noProof/>
            </w:rPr>
            <w:fldChar w:fldCharType="end"/>
          </w:r>
        </w:p>
        <w:p w14:paraId="3FCE8CDF" w14:textId="77777777" w:rsidR="00E55A89" w:rsidRDefault="00E55A89">
          <w:pPr>
            <w:pStyle w:val="TDC2"/>
            <w:tabs>
              <w:tab w:val="right" w:leader="dot" w:pos="8828"/>
            </w:tabs>
            <w:rPr>
              <w:smallCaps w:val="0"/>
              <w:noProof/>
              <w:sz w:val="24"/>
              <w:szCs w:val="24"/>
              <w:lang w:eastAsia="ja-JP"/>
            </w:rPr>
          </w:pPr>
          <w:r>
            <w:rPr>
              <w:noProof/>
            </w:rPr>
            <w:lastRenderedPageBreak/>
            <w:t>Cola Producto Punto.</w:t>
          </w:r>
          <w:r>
            <w:rPr>
              <w:noProof/>
            </w:rPr>
            <w:tab/>
          </w:r>
          <w:r>
            <w:rPr>
              <w:noProof/>
            </w:rPr>
            <w:fldChar w:fldCharType="begin"/>
          </w:r>
          <w:r>
            <w:rPr>
              <w:noProof/>
            </w:rPr>
            <w:instrText xml:space="preserve"> PAGEREF _Toc206941759 \h </w:instrText>
          </w:r>
          <w:r>
            <w:rPr>
              <w:noProof/>
            </w:rPr>
          </w:r>
          <w:r>
            <w:rPr>
              <w:noProof/>
            </w:rPr>
            <w:fldChar w:fldCharType="separate"/>
          </w:r>
          <w:r>
            <w:rPr>
              <w:noProof/>
            </w:rPr>
            <w:t>31</w:t>
          </w:r>
          <w:r>
            <w:rPr>
              <w:noProof/>
            </w:rPr>
            <w:fldChar w:fldCharType="end"/>
          </w:r>
        </w:p>
        <w:p w14:paraId="71FF1A2E" w14:textId="77777777" w:rsidR="00E55A89" w:rsidRDefault="00E55A89">
          <w:pPr>
            <w:pStyle w:val="TDC2"/>
            <w:tabs>
              <w:tab w:val="right" w:leader="dot" w:pos="8828"/>
            </w:tabs>
            <w:rPr>
              <w:smallCaps w:val="0"/>
              <w:noProof/>
              <w:sz w:val="24"/>
              <w:szCs w:val="24"/>
              <w:lang w:eastAsia="ja-JP"/>
            </w:rPr>
          </w:pPr>
          <w:r>
            <w:rPr>
              <w:noProof/>
            </w:rPr>
            <w:t>Cola Normalización de Vectores.</w:t>
          </w:r>
          <w:r>
            <w:rPr>
              <w:noProof/>
            </w:rPr>
            <w:tab/>
          </w:r>
          <w:r>
            <w:rPr>
              <w:noProof/>
            </w:rPr>
            <w:fldChar w:fldCharType="begin"/>
          </w:r>
          <w:r>
            <w:rPr>
              <w:noProof/>
            </w:rPr>
            <w:instrText xml:space="preserve"> PAGEREF _Toc206941760 \h </w:instrText>
          </w:r>
          <w:r>
            <w:rPr>
              <w:noProof/>
            </w:rPr>
          </w:r>
          <w:r>
            <w:rPr>
              <w:noProof/>
            </w:rPr>
            <w:fldChar w:fldCharType="separate"/>
          </w:r>
          <w:r>
            <w:rPr>
              <w:noProof/>
            </w:rPr>
            <w:t>31</w:t>
          </w:r>
          <w:r>
            <w:rPr>
              <w:noProof/>
            </w:rPr>
            <w:fldChar w:fldCharType="end"/>
          </w:r>
        </w:p>
        <w:p w14:paraId="629C4860"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_Toc206941761 \h </w:instrText>
          </w:r>
          <w:r>
            <w:rPr>
              <w:noProof/>
            </w:rPr>
          </w:r>
          <w:r>
            <w:rPr>
              <w:noProof/>
            </w:rPr>
            <w:fldChar w:fldCharType="separate"/>
          </w:r>
          <w:r>
            <w:rPr>
              <w:noProof/>
            </w:rPr>
            <w:t>32</w:t>
          </w:r>
          <w:r>
            <w:rPr>
              <w:noProof/>
            </w:rPr>
            <w:fldChar w:fldCharType="end"/>
          </w:r>
        </w:p>
        <w:p w14:paraId="209179D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3.5.</w:t>
          </w:r>
          <w:r>
            <w:rPr>
              <w:rFonts w:asciiTheme="minorHAnsi" w:eastAsiaTheme="minorEastAsia" w:hAnsiTheme="minorHAnsi" w:cstheme="minorBidi"/>
              <w:b w:val="0"/>
              <w:caps w:val="0"/>
              <w:noProof/>
              <w:color w:val="auto"/>
              <w:spacing w:val="0"/>
              <w:kern w:val="0"/>
              <w:sz w:val="24"/>
              <w:szCs w:val="24"/>
              <w:lang w:eastAsia="ja-JP"/>
            </w:rPr>
            <w:tab/>
          </w:r>
          <w:r>
            <w:rPr>
              <w:noProof/>
            </w:rPr>
            <w:t>Bloque de Registros de Programación y Control de Flujo.</w:t>
          </w:r>
          <w:r>
            <w:rPr>
              <w:noProof/>
            </w:rPr>
            <w:tab/>
          </w:r>
          <w:r>
            <w:rPr>
              <w:noProof/>
            </w:rPr>
            <w:fldChar w:fldCharType="begin"/>
          </w:r>
          <w:r>
            <w:rPr>
              <w:noProof/>
            </w:rPr>
            <w:instrText xml:space="preserve"> PAGEREF _Toc206941762 \h </w:instrText>
          </w:r>
          <w:r>
            <w:rPr>
              <w:noProof/>
            </w:rPr>
          </w:r>
          <w:r>
            <w:rPr>
              <w:noProof/>
            </w:rPr>
            <w:fldChar w:fldCharType="separate"/>
          </w:r>
          <w:r>
            <w:rPr>
              <w:noProof/>
            </w:rPr>
            <w:t>33</w:t>
          </w:r>
          <w:r>
            <w:rPr>
              <w:noProof/>
            </w:rPr>
            <w:fldChar w:fldCharType="end"/>
          </w:r>
        </w:p>
        <w:p w14:paraId="07FC2DB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3.6.</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Programación del </w:t>
          </w:r>
          <w:r w:rsidRPr="003F0499">
            <w:rPr>
              <w:i/>
              <w:noProof/>
            </w:rPr>
            <w:t>kernel</w:t>
          </w:r>
          <w:r>
            <w:rPr>
              <w:noProof/>
            </w:rPr>
            <w:t xml:space="preserve"> o función especializada y direcciones de almacenamiento de flujos de entrada y salida.</w:t>
          </w:r>
          <w:r>
            <w:rPr>
              <w:noProof/>
            </w:rPr>
            <w:tab/>
          </w:r>
          <w:r>
            <w:rPr>
              <w:noProof/>
            </w:rPr>
            <w:fldChar w:fldCharType="begin"/>
          </w:r>
          <w:r>
            <w:rPr>
              <w:noProof/>
            </w:rPr>
            <w:instrText xml:space="preserve"> PAGEREF _Toc206941763 \h </w:instrText>
          </w:r>
          <w:r>
            <w:rPr>
              <w:noProof/>
            </w:rPr>
          </w:r>
          <w:r>
            <w:rPr>
              <w:noProof/>
            </w:rPr>
            <w:fldChar w:fldCharType="separate"/>
          </w:r>
          <w:r>
            <w:rPr>
              <w:noProof/>
            </w:rPr>
            <w:t>34</w:t>
          </w:r>
          <w:r>
            <w:rPr>
              <w:noProof/>
            </w:rPr>
            <w:fldChar w:fldCharType="end"/>
          </w:r>
        </w:p>
        <w:p w14:paraId="707160B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3.7.</w:t>
          </w:r>
          <w:r>
            <w:rPr>
              <w:rFonts w:asciiTheme="minorHAnsi" w:eastAsiaTheme="minorEastAsia" w:hAnsiTheme="minorHAnsi" w:cstheme="minorBidi"/>
              <w:b w:val="0"/>
              <w:caps w:val="0"/>
              <w:noProof/>
              <w:color w:val="auto"/>
              <w:spacing w:val="0"/>
              <w:kern w:val="0"/>
              <w:sz w:val="24"/>
              <w:szCs w:val="24"/>
              <w:lang w:eastAsia="ja-JP"/>
            </w:rPr>
            <w:tab/>
          </w:r>
          <w:r>
            <w:rPr>
              <w:noProof/>
            </w:rPr>
            <w:t>Interconexión decodificada de circuitos aritméticos.</w:t>
          </w:r>
          <w:r>
            <w:rPr>
              <w:noProof/>
            </w:rPr>
            <w:tab/>
          </w:r>
          <w:r>
            <w:rPr>
              <w:noProof/>
            </w:rPr>
            <w:fldChar w:fldCharType="begin"/>
          </w:r>
          <w:r>
            <w:rPr>
              <w:noProof/>
            </w:rPr>
            <w:instrText xml:space="preserve"> PAGEREF _Toc206941764 \h </w:instrText>
          </w:r>
          <w:r>
            <w:rPr>
              <w:noProof/>
            </w:rPr>
          </w:r>
          <w:r>
            <w:rPr>
              <w:noProof/>
            </w:rPr>
            <w:fldChar w:fldCharType="separate"/>
          </w:r>
          <w:r>
            <w:rPr>
              <w:noProof/>
            </w:rPr>
            <w:t>39</w:t>
          </w:r>
          <w:r>
            <w:rPr>
              <w:noProof/>
            </w:rPr>
            <w:fldChar w:fldCharType="end"/>
          </w:r>
        </w:p>
        <w:p w14:paraId="4898845B" w14:textId="77777777" w:rsidR="00E55A89" w:rsidRDefault="00E55A89">
          <w:pPr>
            <w:pStyle w:val="TDC2"/>
            <w:tabs>
              <w:tab w:val="left" w:pos="981"/>
              <w:tab w:val="right" w:leader="dot" w:pos="8828"/>
            </w:tabs>
            <w:rPr>
              <w:smallCaps w:val="0"/>
              <w:noProof/>
              <w:sz w:val="24"/>
              <w:szCs w:val="24"/>
              <w:lang w:eastAsia="ja-JP"/>
            </w:rPr>
          </w:pPr>
          <w:r>
            <w:rPr>
              <w:noProof/>
            </w:rPr>
            <w:t>3.7.1.</w:t>
          </w:r>
          <w:r>
            <w:rPr>
              <w:smallCaps w:val="0"/>
              <w:noProof/>
              <w:sz w:val="24"/>
              <w:szCs w:val="24"/>
              <w:lang w:eastAsia="ja-JP"/>
            </w:rPr>
            <w:tab/>
          </w:r>
          <w:r>
            <w:rPr>
              <w:noProof/>
            </w:rPr>
            <w:t>Producto Cruz (011).</w:t>
          </w:r>
          <w:r>
            <w:rPr>
              <w:noProof/>
            </w:rPr>
            <w:tab/>
          </w:r>
          <w:r>
            <w:rPr>
              <w:noProof/>
            </w:rPr>
            <w:fldChar w:fldCharType="begin"/>
          </w:r>
          <w:r>
            <w:rPr>
              <w:noProof/>
            </w:rPr>
            <w:instrText xml:space="preserve"> PAGEREF _Toc206941765 \h </w:instrText>
          </w:r>
          <w:r>
            <w:rPr>
              <w:noProof/>
            </w:rPr>
          </w:r>
          <w:r>
            <w:rPr>
              <w:noProof/>
            </w:rPr>
            <w:fldChar w:fldCharType="separate"/>
          </w:r>
          <w:r>
            <w:rPr>
              <w:noProof/>
            </w:rPr>
            <w:t>40</w:t>
          </w:r>
          <w:r>
            <w:rPr>
              <w:noProof/>
            </w:rPr>
            <w:fldChar w:fldCharType="end"/>
          </w:r>
        </w:p>
        <w:p w14:paraId="1E1A674F" w14:textId="77777777" w:rsidR="00E55A89" w:rsidRDefault="00E55A89">
          <w:pPr>
            <w:pStyle w:val="TDC2"/>
            <w:tabs>
              <w:tab w:val="left" w:pos="981"/>
              <w:tab w:val="right" w:leader="dot" w:pos="8828"/>
            </w:tabs>
            <w:rPr>
              <w:smallCaps w:val="0"/>
              <w:noProof/>
              <w:sz w:val="24"/>
              <w:szCs w:val="24"/>
              <w:lang w:eastAsia="ja-JP"/>
            </w:rPr>
          </w:pPr>
          <w:r>
            <w:rPr>
              <w:noProof/>
            </w:rPr>
            <w:t>3.7.2.</w:t>
          </w:r>
          <w:r>
            <w:rPr>
              <w:smallCaps w:val="0"/>
              <w:noProof/>
              <w:sz w:val="24"/>
              <w:szCs w:val="24"/>
              <w:lang w:eastAsia="ja-JP"/>
            </w:rPr>
            <w:tab/>
          </w:r>
          <w:r>
            <w:rPr>
              <w:noProof/>
            </w:rPr>
            <w:t>Suma (000) Resta (001)</w:t>
          </w:r>
          <w:r>
            <w:rPr>
              <w:noProof/>
            </w:rPr>
            <w:tab/>
          </w:r>
          <w:r>
            <w:rPr>
              <w:noProof/>
            </w:rPr>
            <w:fldChar w:fldCharType="begin"/>
          </w:r>
          <w:r>
            <w:rPr>
              <w:noProof/>
            </w:rPr>
            <w:instrText xml:space="preserve"> PAGEREF _Toc206941766 \h </w:instrText>
          </w:r>
          <w:r>
            <w:rPr>
              <w:noProof/>
            </w:rPr>
          </w:r>
          <w:r>
            <w:rPr>
              <w:noProof/>
            </w:rPr>
            <w:fldChar w:fldCharType="separate"/>
          </w:r>
          <w:r>
            <w:rPr>
              <w:noProof/>
            </w:rPr>
            <w:t>40</w:t>
          </w:r>
          <w:r>
            <w:rPr>
              <w:noProof/>
            </w:rPr>
            <w:fldChar w:fldCharType="end"/>
          </w:r>
        </w:p>
        <w:p w14:paraId="75FA09C7" w14:textId="77777777" w:rsidR="00E55A89" w:rsidRDefault="00E55A89">
          <w:pPr>
            <w:pStyle w:val="TDC2"/>
            <w:tabs>
              <w:tab w:val="left" w:pos="981"/>
              <w:tab w:val="right" w:leader="dot" w:pos="8828"/>
            </w:tabs>
            <w:rPr>
              <w:smallCaps w:val="0"/>
              <w:noProof/>
              <w:sz w:val="24"/>
              <w:szCs w:val="24"/>
              <w:lang w:eastAsia="ja-JP"/>
            </w:rPr>
          </w:pPr>
          <w:r>
            <w:rPr>
              <w:noProof/>
            </w:rPr>
            <w:t>3.7.3.</w:t>
          </w:r>
          <w:r>
            <w:rPr>
              <w:smallCaps w:val="0"/>
              <w:noProof/>
              <w:sz w:val="24"/>
              <w:szCs w:val="24"/>
              <w:lang w:eastAsia="ja-JP"/>
            </w:rPr>
            <w:tab/>
          </w:r>
          <w:r>
            <w:rPr>
              <w:noProof/>
            </w:rPr>
            <w:t>Normalización y o Magnitud (110)</w:t>
          </w:r>
          <w:r>
            <w:rPr>
              <w:noProof/>
            </w:rPr>
            <w:tab/>
          </w:r>
          <w:r>
            <w:rPr>
              <w:noProof/>
            </w:rPr>
            <w:fldChar w:fldCharType="begin"/>
          </w:r>
          <w:r>
            <w:rPr>
              <w:noProof/>
            </w:rPr>
            <w:instrText xml:space="preserve"> PAGEREF _Toc206941767 \h </w:instrText>
          </w:r>
          <w:r>
            <w:rPr>
              <w:noProof/>
            </w:rPr>
          </w:r>
          <w:r>
            <w:rPr>
              <w:noProof/>
            </w:rPr>
            <w:fldChar w:fldCharType="separate"/>
          </w:r>
          <w:r>
            <w:rPr>
              <w:noProof/>
            </w:rPr>
            <w:t>40</w:t>
          </w:r>
          <w:r>
            <w:rPr>
              <w:noProof/>
            </w:rPr>
            <w:fldChar w:fldCharType="end"/>
          </w:r>
        </w:p>
        <w:p w14:paraId="14560D75" w14:textId="77777777" w:rsidR="00E55A89" w:rsidRDefault="00E55A89">
          <w:pPr>
            <w:pStyle w:val="TDC2"/>
            <w:tabs>
              <w:tab w:val="left" w:pos="1148"/>
              <w:tab w:val="right" w:leader="dot" w:pos="8828"/>
            </w:tabs>
            <w:rPr>
              <w:smallCaps w:val="0"/>
              <w:noProof/>
              <w:sz w:val="24"/>
              <w:szCs w:val="24"/>
              <w:lang w:eastAsia="ja-JP"/>
            </w:rPr>
          </w:pPr>
          <w:r>
            <w:rPr>
              <w:noProof/>
            </w:rPr>
            <w:t>3.7.3.1.</w:t>
          </w:r>
          <w:r>
            <w:rPr>
              <w:smallCaps w:val="0"/>
              <w:noProof/>
              <w:sz w:val="24"/>
              <w:szCs w:val="24"/>
              <w:lang w:eastAsia="ja-JP"/>
            </w:rPr>
            <w:tab/>
          </w:r>
          <w:r>
            <w:rPr>
              <w:noProof/>
            </w:rPr>
            <w:t>Camino 1 : Magnitud.</w:t>
          </w:r>
          <w:r>
            <w:rPr>
              <w:noProof/>
            </w:rPr>
            <w:tab/>
          </w:r>
          <w:r>
            <w:rPr>
              <w:noProof/>
            </w:rPr>
            <w:fldChar w:fldCharType="begin"/>
          </w:r>
          <w:r>
            <w:rPr>
              <w:noProof/>
            </w:rPr>
            <w:instrText xml:space="preserve"> PAGEREF _Toc206941768 \h </w:instrText>
          </w:r>
          <w:r>
            <w:rPr>
              <w:noProof/>
            </w:rPr>
          </w:r>
          <w:r>
            <w:rPr>
              <w:noProof/>
            </w:rPr>
            <w:fldChar w:fldCharType="separate"/>
          </w:r>
          <w:r>
            <w:rPr>
              <w:noProof/>
            </w:rPr>
            <w:t>41</w:t>
          </w:r>
          <w:r>
            <w:rPr>
              <w:noProof/>
            </w:rPr>
            <w:fldChar w:fldCharType="end"/>
          </w:r>
        </w:p>
        <w:p w14:paraId="444F0637" w14:textId="77777777" w:rsidR="00E55A89" w:rsidRDefault="00E55A89">
          <w:pPr>
            <w:pStyle w:val="TDC2"/>
            <w:tabs>
              <w:tab w:val="left" w:pos="1148"/>
              <w:tab w:val="right" w:leader="dot" w:pos="8828"/>
            </w:tabs>
            <w:rPr>
              <w:smallCaps w:val="0"/>
              <w:noProof/>
              <w:sz w:val="24"/>
              <w:szCs w:val="24"/>
              <w:lang w:eastAsia="ja-JP"/>
            </w:rPr>
          </w:pPr>
          <w:r>
            <w:rPr>
              <w:noProof/>
            </w:rPr>
            <w:t>3.7.3.2.</w:t>
          </w:r>
          <w:r>
            <w:rPr>
              <w:smallCaps w:val="0"/>
              <w:noProof/>
              <w:sz w:val="24"/>
              <w:szCs w:val="24"/>
              <w:lang w:eastAsia="ja-JP"/>
            </w:rPr>
            <w:tab/>
          </w:r>
          <w:r>
            <w:rPr>
              <w:noProof/>
            </w:rPr>
            <w:t>Camino 2: Vector Normal.</w:t>
          </w:r>
          <w:r>
            <w:rPr>
              <w:noProof/>
            </w:rPr>
            <w:tab/>
          </w:r>
          <w:r>
            <w:rPr>
              <w:noProof/>
            </w:rPr>
            <w:fldChar w:fldCharType="begin"/>
          </w:r>
          <w:r>
            <w:rPr>
              <w:noProof/>
            </w:rPr>
            <w:instrText xml:space="preserve"> PAGEREF _Toc206941769 \h </w:instrText>
          </w:r>
          <w:r>
            <w:rPr>
              <w:noProof/>
            </w:rPr>
          </w:r>
          <w:r>
            <w:rPr>
              <w:noProof/>
            </w:rPr>
            <w:fldChar w:fldCharType="separate"/>
          </w:r>
          <w:r>
            <w:rPr>
              <w:noProof/>
            </w:rPr>
            <w:t>41</w:t>
          </w:r>
          <w:r>
            <w:rPr>
              <w:noProof/>
            </w:rPr>
            <w:fldChar w:fldCharType="end"/>
          </w:r>
        </w:p>
        <w:p w14:paraId="26AE351D" w14:textId="77777777" w:rsidR="00E55A89" w:rsidRDefault="00E55A89">
          <w:pPr>
            <w:pStyle w:val="TDC2"/>
            <w:tabs>
              <w:tab w:val="left" w:pos="981"/>
              <w:tab w:val="right" w:leader="dot" w:pos="8828"/>
            </w:tabs>
            <w:rPr>
              <w:smallCaps w:val="0"/>
              <w:noProof/>
              <w:sz w:val="24"/>
              <w:szCs w:val="24"/>
              <w:lang w:eastAsia="ja-JP"/>
            </w:rPr>
          </w:pPr>
          <w:r>
            <w:rPr>
              <w:noProof/>
            </w:rPr>
            <w:t>3.7.4.</w:t>
          </w:r>
          <w:r>
            <w:rPr>
              <w:smallCaps w:val="0"/>
              <w:noProof/>
              <w:sz w:val="24"/>
              <w:szCs w:val="24"/>
              <w:lang w:eastAsia="ja-JP"/>
            </w:rPr>
            <w:tab/>
          </w:r>
          <w:r>
            <w:rPr>
              <w:noProof/>
            </w:rPr>
            <w:t>Producto Punto (100):</w:t>
          </w:r>
          <w:r>
            <w:rPr>
              <w:noProof/>
            </w:rPr>
            <w:tab/>
          </w:r>
          <w:r>
            <w:rPr>
              <w:noProof/>
            </w:rPr>
            <w:fldChar w:fldCharType="begin"/>
          </w:r>
          <w:r>
            <w:rPr>
              <w:noProof/>
            </w:rPr>
            <w:instrText xml:space="preserve"> PAGEREF _Toc206941770 \h </w:instrText>
          </w:r>
          <w:r>
            <w:rPr>
              <w:noProof/>
            </w:rPr>
          </w:r>
          <w:r>
            <w:rPr>
              <w:noProof/>
            </w:rPr>
            <w:fldChar w:fldCharType="separate"/>
          </w:r>
          <w:r>
            <w:rPr>
              <w:noProof/>
            </w:rPr>
            <w:t>41</w:t>
          </w:r>
          <w:r>
            <w:rPr>
              <w:noProof/>
            </w:rPr>
            <w:fldChar w:fldCharType="end"/>
          </w:r>
        </w:p>
        <w:p w14:paraId="043857CE" w14:textId="77777777" w:rsidR="00E55A89" w:rsidRDefault="00E55A89">
          <w:pPr>
            <w:pStyle w:val="TDC2"/>
            <w:tabs>
              <w:tab w:val="left" w:pos="981"/>
              <w:tab w:val="right" w:leader="dot" w:pos="8828"/>
            </w:tabs>
            <w:rPr>
              <w:smallCaps w:val="0"/>
              <w:noProof/>
              <w:sz w:val="24"/>
              <w:szCs w:val="24"/>
              <w:lang w:eastAsia="ja-JP"/>
            </w:rPr>
          </w:pPr>
          <w:r>
            <w:rPr>
              <w:noProof/>
            </w:rPr>
            <w:t>3.7.5.</w:t>
          </w:r>
          <w:r>
            <w:rPr>
              <w:smallCaps w:val="0"/>
              <w:noProof/>
              <w:sz w:val="24"/>
              <w:szCs w:val="24"/>
              <w:lang w:eastAsia="ja-JP"/>
            </w:rPr>
            <w:tab/>
          </w:r>
          <w:r>
            <w:rPr>
              <w:noProof/>
            </w:rPr>
            <w:t>Multiplicación Componente a Componente (111):</w:t>
          </w:r>
          <w:r>
            <w:rPr>
              <w:noProof/>
            </w:rPr>
            <w:tab/>
          </w:r>
          <w:r>
            <w:rPr>
              <w:noProof/>
            </w:rPr>
            <w:fldChar w:fldCharType="begin"/>
          </w:r>
          <w:r>
            <w:rPr>
              <w:noProof/>
            </w:rPr>
            <w:instrText xml:space="preserve"> PAGEREF _Toc206941771 \h </w:instrText>
          </w:r>
          <w:r>
            <w:rPr>
              <w:noProof/>
            </w:rPr>
          </w:r>
          <w:r>
            <w:rPr>
              <w:noProof/>
            </w:rPr>
            <w:fldChar w:fldCharType="separate"/>
          </w:r>
          <w:r>
            <w:rPr>
              <w:noProof/>
            </w:rPr>
            <w:t>42</w:t>
          </w:r>
          <w:r>
            <w:rPr>
              <w:noProof/>
            </w:rPr>
            <w:fldChar w:fldCharType="end"/>
          </w:r>
        </w:p>
        <w:p w14:paraId="008D2B2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Cs/>
              <w:noProof/>
            </w:rPr>
            <w:t>3.8.</w:t>
          </w:r>
          <w:r>
            <w:rPr>
              <w:rFonts w:asciiTheme="minorHAnsi" w:eastAsiaTheme="minorEastAsia" w:hAnsiTheme="minorHAnsi" w:cstheme="minorBidi"/>
              <w:b w:val="0"/>
              <w:caps w:val="0"/>
              <w:noProof/>
              <w:color w:val="auto"/>
              <w:spacing w:val="0"/>
              <w:kern w:val="0"/>
              <w:sz w:val="24"/>
              <w:szCs w:val="24"/>
              <w:lang w:eastAsia="ja-JP"/>
            </w:rPr>
            <w:tab/>
          </w:r>
          <w:r w:rsidRPr="003F0499">
            <w:rPr>
              <w:iCs/>
              <w:noProof/>
            </w:rPr>
            <w:t>Secuencia de programación, configuración de un kernel y flujos de entrada y salida.</w:t>
          </w:r>
          <w:r>
            <w:rPr>
              <w:noProof/>
            </w:rPr>
            <w:tab/>
          </w:r>
          <w:r>
            <w:rPr>
              <w:noProof/>
            </w:rPr>
            <w:fldChar w:fldCharType="begin"/>
          </w:r>
          <w:r>
            <w:rPr>
              <w:noProof/>
            </w:rPr>
            <w:instrText xml:space="preserve"> PAGEREF _Toc206941772 \h </w:instrText>
          </w:r>
          <w:r>
            <w:rPr>
              <w:noProof/>
            </w:rPr>
          </w:r>
          <w:r>
            <w:rPr>
              <w:noProof/>
            </w:rPr>
            <w:fldChar w:fldCharType="separate"/>
          </w:r>
          <w:r>
            <w:rPr>
              <w:noProof/>
            </w:rPr>
            <w:t>42</w:t>
          </w:r>
          <w:r>
            <w:rPr>
              <w:noProof/>
            </w:rPr>
            <w:fldChar w:fldCharType="end"/>
          </w:r>
        </w:p>
        <w:p w14:paraId="42BCCB7C" w14:textId="77777777" w:rsidR="00E55A89" w:rsidRDefault="00E55A89">
          <w:pPr>
            <w:pStyle w:val="TDC2"/>
            <w:tabs>
              <w:tab w:val="left" w:pos="981"/>
              <w:tab w:val="right" w:leader="dot" w:pos="8828"/>
            </w:tabs>
            <w:rPr>
              <w:smallCaps w:val="0"/>
              <w:noProof/>
              <w:sz w:val="24"/>
              <w:szCs w:val="24"/>
              <w:lang w:eastAsia="ja-JP"/>
            </w:rPr>
          </w:pPr>
          <w:r>
            <w:rPr>
              <w:noProof/>
            </w:rPr>
            <w:t>3.8.1.</w:t>
          </w:r>
          <w:r>
            <w:rPr>
              <w:smallCaps w:val="0"/>
              <w:noProof/>
              <w:sz w:val="24"/>
              <w:szCs w:val="24"/>
              <w:lang w:eastAsia="ja-JP"/>
            </w:rPr>
            <w:tab/>
          </w:r>
          <w:r>
            <w:rPr>
              <w:noProof/>
            </w:rPr>
            <w:t>Ejemplo</w:t>
          </w:r>
          <w:r>
            <w:rPr>
              <w:noProof/>
            </w:rPr>
            <w:tab/>
          </w:r>
          <w:r>
            <w:rPr>
              <w:noProof/>
            </w:rPr>
            <w:fldChar w:fldCharType="begin"/>
          </w:r>
          <w:r>
            <w:rPr>
              <w:noProof/>
            </w:rPr>
            <w:instrText xml:space="preserve"> PAGEREF _Toc206941773 \h </w:instrText>
          </w:r>
          <w:r>
            <w:rPr>
              <w:noProof/>
            </w:rPr>
          </w:r>
          <w:r>
            <w:rPr>
              <w:noProof/>
            </w:rPr>
            <w:fldChar w:fldCharType="separate"/>
          </w:r>
          <w:r>
            <w:rPr>
              <w:noProof/>
            </w:rPr>
            <w:t>43</w:t>
          </w:r>
          <w:r>
            <w:rPr>
              <w:noProof/>
            </w:rPr>
            <w:fldChar w:fldCharType="end"/>
          </w:r>
        </w:p>
        <w:p w14:paraId="5FD731D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noProof/>
            </w:rPr>
            <w:t>4.1.</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Modelamiento por </w:t>
          </w:r>
          <w:r w:rsidRPr="003F0499">
            <w:rPr>
              <w:i/>
              <w:noProof/>
            </w:rPr>
            <w:t>colas.</w:t>
          </w:r>
          <w:r>
            <w:rPr>
              <w:noProof/>
            </w:rPr>
            <w:tab/>
          </w:r>
          <w:r>
            <w:rPr>
              <w:noProof/>
            </w:rPr>
            <w:fldChar w:fldCharType="begin"/>
          </w:r>
          <w:r>
            <w:rPr>
              <w:noProof/>
            </w:rPr>
            <w:instrText xml:space="preserve"> PAGEREF _Toc206941774 \h </w:instrText>
          </w:r>
          <w:r>
            <w:rPr>
              <w:noProof/>
            </w:rPr>
          </w:r>
          <w:r>
            <w:rPr>
              <w:noProof/>
            </w:rPr>
            <w:fldChar w:fldCharType="separate"/>
          </w:r>
          <w:r>
            <w:rPr>
              <w:noProof/>
            </w:rPr>
            <w:t>45</w:t>
          </w:r>
          <w:r>
            <w:rPr>
              <w:noProof/>
            </w:rPr>
            <w:fldChar w:fldCharType="end"/>
          </w:r>
        </w:p>
        <w:p w14:paraId="5DA093BF" w14:textId="77777777" w:rsidR="00E55A89" w:rsidRDefault="00E55A89">
          <w:pPr>
            <w:pStyle w:val="TDC2"/>
            <w:tabs>
              <w:tab w:val="left" w:pos="981"/>
              <w:tab w:val="right" w:leader="dot" w:pos="8828"/>
            </w:tabs>
            <w:rPr>
              <w:smallCaps w:val="0"/>
              <w:noProof/>
              <w:sz w:val="24"/>
              <w:szCs w:val="24"/>
              <w:lang w:eastAsia="ja-JP"/>
            </w:rPr>
          </w:pPr>
          <w:r>
            <w:rPr>
              <w:noProof/>
            </w:rPr>
            <w:t>4.1.1.</w:t>
          </w:r>
          <w:r>
            <w:rPr>
              <w:smallCaps w:val="0"/>
              <w:noProof/>
              <w:sz w:val="24"/>
              <w:szCs w:val="24"/>
              <w:lang w:eastAsia="ja-JP"/>
            </w:rPr>
            <w:tab/>
          </w:r>
          <w:r>
            <w:rPr>
              <w:noProof/>
            </w:rPr>
            <w:t>Colas Abstractas.</w:t>
          </w:r>
          <w:r>
            <w:rPr>
              <w:noProof/>
            </w:rPr>
            <w:tab/>
          </w:r>
          <w:r>
            <w:rPr>
              <w:noProof/>
            </w:rPr>
            <w:fldChar w:fldCharType="begin"/>
          </w:r>
          <w:r>
            <w:rPr>
              <w:noProof/>
            </w:rPr>
            <w:instrText xml:space="preserve"> PAGEREF _Toc206941775 \h </w:instrText>
          </w:r>
          <w:r>
            <w:rPr>
              <w:noProof/>
            </w:rPr>
          </w:r>
          <w:r>
            <w:rPr>
              <w:noProof/>
            </w:rPr>
            <w:fldChar w:fldCharType="separate"/>
          </w:r>
          <w:r>
            <w:rPr>
              <w:noProof/>
            </w:rPr>
            <w:t>45</w:t>
          </w:r>
          <w:r>
            <w:rPr>
              <w:noProof/>
            </w:rPr>
            <w:fldChar w:fldCharType="end"/>
          </w:r>
        </w:p>
        <w:p w14:paraId="7450E385" w14:textId="77777777" w:rsidR="00E55A89" w:rsidRDefault="00E55A89">
          <w:pPr>
            <w:pStyle w:val="TDC2"/>
            <w:tabs>
              <w:tab w:val="left" w:pos="960"/>
              <w:tab w:val="right" w:leader="dot" w:pos="8828"/>
            </w:tabs>
            <w:rPr>
              <w:smallCaps w:val="0"/>
              <w:noProof/>
              <w:sz w:val="24"/>
              <w:szCs w:val="24"/>
              <w:lang w:eastAsia="ja-JP"/>
            </w:rPr>
          </w:pPr>
          <w:r w:rsidRPr="003F0499">
            <w:rPr>
              <w:i/>
              <w:noProof/>
            </w:rPr>
            <w:t>4.1.2.</w:t>
          </w:r>
          <w:r>
            <w:rPr>
              <w:smallCaps w:val="0"/>
              <w:noProof/>
              <w:sz w:val="24"/>
              <w:szCs w:val="24"/>
              <w:lang w:eastAsia="ja-JP"/>
            </w:rPr>
            <w:tab/>
          </w:r>
          <w:r>
            <w:rPr>
              <w:noProof/>
            </w:rPr>
            <w:t xml:space="preserve">Colas usadas para la sincronización y el control de flujo en el </w:t>
          </w:r>
          <w:r w:rsidRPr="003F0499">
            <w:rPr>
              <w:i/>
              <w:noProof/>
            </w:rPr>
            <w:t>RayTrac.</w:t>
          </w:r>
          <w:r>
            <w:rPr>
              <w:noProof/>
            </w:rPr>
            <w:tab/>
          </w:r>
          <w:r>
            <w:rPr>
              <w:noProof/>
            </w:rPr>
            <w:fldChar w:fldCharType="begin"/>
          </w:r>
          <w:r>
            <w:rPr>
              <w:noProof/>
            </w:rPr>
            <w:instrText xml:space="preserve"> PAGEREF _Toc206941776 \h </w:instrText>
          </w:r>
          <w:r>
            <w:rPr>
              <w:noProof/>
            </w:rPr>
          </w:r>
          <w:r>
            <w:rPr>
              <w:noProof/>
            </w:rPr>
            <w:fldChar w:fldCharType="separate"/>
          </w:r>
          <w:r>
            <w:rPr>
              <w:noProof/>
            </w:rPr>
            <w:t>47</w:t>
          </w:r>
          <w:r>
            <w:rPr>
              <w:noProof/>
            </w:rPr>
            <w:fldChar w:fldCharType="end"/>
          </w:r>
        </w:p>
        <w:p w14:paraId="5E355D0D" w14:textId="77777777" w:rsidR="00E55A89" w:rsidRDefault="00E55A89">
          <w:pPr>
            <w:pStyle w:val="TDC2"/>
            <w:tabs>
              <w:tab w:val="left" w:pos="981"/>
              <w:tab w:val="right" w:leader="dot" w:pos="8828"/>
            </w:tabs>
            <w:rPr>
              <w:smallCaps w:val="0"/>
              <w:noProof/>
              <w:sz w:val="24"/>
              <w:szCs w:val="24"/>
              <w:lang w:eastAsia="ja-JP"/>
            </w:rPr>
          </w:pPr>
          <w:r>
            <w:rPr>
              <w:noProof/>
            </w:rPr>
            <w:t>4.1.3.</w:t>
          </w:r>
          <w:r>
            <w:rPr>
              <w:smallCaps w:val="0"/>
              <w:noProof/>
              <w:sz w:val="24"/>
              <w:szCs w:val="24"/>
              <w:lang w:eastAsia="ja-JP"/>
            </w:rPr>
            <w:tab/>
          </w:r>
          <w:r>
            <w:rPr>
              <w:noProof/>
            </w:rPr>
            <w:t>Eventos detectados por el sistema de control de flujo y sincronización del RayTrac.</w:t>
          </w:r>
          <w:r>
            <w:rPr>
              <w:noProof/>
            </w:rPr>
            <w:tab/>
          </w:r>
          <w:r>
            <w:rPr>
              <w:noProof/>
            </w:rPr>
            <w:fldChar w:fldCharType="begin"/>
          </w:r>
          <w:r>
            <w:rPr>
              <w:noProof/>
            </w:rPr>
            <w:instrText xml:space="preserve"> PAGEREF _Toc206941777 \h </w:instrText>
          </w:r>
          <w:r>
            <w:rPr>
              <w:noProof/>
            </w:rPr>
          </w:r>
          <w:r>
            <w:rPr>
              <w:noProof/>
            </w:rPr>
            <w:fldChar w:fldCharType="separate"/>
          </w:r>
          <w:r>
            <w:rPr>
              <w:noProof/>
            </w:rPr>
            <w:t>48</w:t>
          </w:r>
          <w:r>
            <w:rPr>
              <w:noProof/>
            </w:rPr>
            <w:fldChar w:fldCharType="end"/>
          </w:r>
        </w:p>
        <w:p w14:paraId="403F9FC1"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4.2.</w:t>
          </w:r>
          <w:r>
            <w:rPr>
              <w:rFonts w:asciiTheme="minorHAnsi" w:eastAsiaTheme="minorEastAsia" w:hAnsiTheme="minorHAnsi" w:cstheme="minorBidi"/>
              <w:b w:val="0"/>
              <w:caps w:val="0"/>
              <w:noProof/>
              <w:color w:val="auto"/>
              <w:spacing w:val="0"/>
              <w:kern w:val="0"/>
              <w:sz w:val="24"/>
              <w:szCs w:val="24"/>
              <w:lang w:eastAsia="ja-JP"/>
            </w:rPr>
            <w:tab/>
          </w:r>
          <w:r>
            <w:rPr>
              <w:noProof/>
            </w:rPr>
            <w:t>Procesos Administrativos de las Colas.</w:t>
          </w:r>
          <w:r>
            <w:rPr>
              <w:noProof/>
            </w:rPr>
            <w:tab/>
          </w:r>
          <w:r>
            <w:rPr>
              <w:noProof/>
            </w:rPr>
            <w:fldChar w:fldCharType="begin"/>
          </w:r>
          <w:r>
            <w:rPr>
              <w:noProof/>
            </w:rPr>
            <w:instrText xml:space="preserve"> PAGEREF _Toc206941778 \h </w:instrText>
          </w:r>
          <w:r>
            <w:rPr>
              <w:noProof/>
            </w:rPr>
          </w:r>
          <w:r>
            <w:rPr>
              <w:noProof/>
            </w:rPr>
            <w:fldChar w:fldCharType="separate"/>
          </w:r>
          <w:r>
            <w:rPr>
              <w:noProof/>
            </w:rPr>
            <w:t>49</w:t>
          </w:r>
          <w:r>
            <w:rPr>
              <w:noProof/>
            </w:rPr>
            <w:fldChar w:fldCharType="end"/>
          </w:r>
        </w:p>
        <w:p w14:paraId="63E07565" w14:textId="77777777" w:rsidR="00E55A89" w:rsidRDefault="00E55A89">
          <w:pPr>
            <w:pStyle w:val="TDC2"/>
            <w:tabs>
              <w:tab w:val="left" w:pos="981"/>
              <w:tab w:val="right" w:leader="dot" w:pos="8828"/>
            </w:tabs>
            <w:rPr>
              <w:smallCaps w:val="0"/>
              <w:noProof/>
              <w:sz w:val="24"/>
              <w:szCs w:val="24"/>
              <w:lang w:eastAsia="ja-JP"/>
            </w:rPr>
          </w:pPr>
          <w:r>
            <w:rPr>
              <w:noProof/>
            </w:rPr>
            <w:t>4.2.1.</w:t>
          </w:r>
          <w:r>
            <w:rPr>
              <w:smallCaps w:val="0"/>
              <w:noProof/>
              <w:sz w:val="24"/>
              <w:szCs w:val="24"/>
              <w:lang w:eastAsia="ja-JP"/>
            </w:rPr>
            <w:tab/>
          </w:r>
          <w:r>
            <w:rPr>
              <w:noProof/>
            </w:rPr>
            <w:t>Cadena de Sincronización.</w:t>
          </w:r>
          <w:r>
            <w:rPr>
              <w:noProof/>
            </w:rPr>
            <w:tab/>
          </w:r>
          <w:r>
            <w:rPr>
              <w:noProof/>
            </w:rPr>
            <w:fldChar w:fldCharType="begin"/>
          </w:r>
          <w:r>
            <w:rPr>
              <w:noProof/>
            </w:rPr>
            <w:instrText xml:space="preserve"> PAGEREF _Toc206941779 \h </w:instrText>
          </w:r>
          <w:r>
            <w:rPr>
              <w:noProof/>
            </w:rPr>
          </w:r>
          <w:r>
            <w:rPr>
              <w:noProof/>
            </w:rPr>
            <w:fldChar w:fldCharType="separate"/>
          </w:r>
          <w:r>
            <w:rPr>
              <w:noProof/>
            </w:rPr>
            <w:t>50</w:t>
          </w:r>
          <w:r>
            <w:rPr>
              <w:noProof/>
            </w:rPr>
            <w:fldChar w:fldCharType="end"/>
          </w:r>
        </w:p>
        <w:p w14:paraId="35048C11" w14:textId="77777777" w:rsidR="00E55A89" w:rsidRDefault="00E55A89">
          <w:pPr>
            <w:pStyle w:val="TDC2"/>
            <w:tabs>
              <w:tab w:val="left" w:pos="1148"/>
              <w:tab w:val="right" w:leader="dot" w:pos="8828"/>
            </w:tabs>
            <w:rPr>
              <w:smallCaps w:val="0"/>
              <w:noProof/>
              <w:sz w:val="24"/>
              <w:szCs w:val="24"/>
              <w:lang w:eastAsia="ja-JP"/>
            </w:rPr>
          </w:pPr>
          <w:r>
            <w:rPr>
              <w:noProof/>
            </w:rPr>
            <w:t>4.2.1.1.</w:t>
          </w:r>
          <w:r>
            <w:rPr>
              <w:smallCaps w:val="0"/>
              <w:noProof/>
              <w:sz w:val="24"/>
              <w:szCs w:val="24"/>
              <w:lang w:eastAsia="ja-JP"/>
            </w:rPr>
            <w:tab/>
          </w:r>
          <w:r>
            <w:rPr>
              <w:noProof/>
            </w:rPr>
            <w:t>Implementación de la cadena de sincronización.</w:t>
          </w:r>
          <w:r>
            <w:rPr>
              <w:noProof/>
            </w:rPr>
            <w:tab/>
          </w:r>
          <w:r>
            <w:rPr>
              <w:noProof/>
            </w:rPr>
            <w:fldChar w:fldCharType="begin"/>
          </w:r>
          <w:r>
            <w:rPr>
              <w:noProof/>
            </w:rPr>
            <w:instrText xml:space="preserve"> PAGEREF _Toc206941780 \h </w:instrText>
          </w:r>
          <w:r>
            <w:rPr>
              <w:noProof/>
            </w:rPr>
          </w:r>
          <w:r>
            <w:rPr>
              <w:noProof/>
            </w:rPr>
            <w:fldChar w:fldCharType="separate"/>
          </w:r>
          <w:r>
            <w:rPr>
              <w:noProof/>
            </w:rPr>
            <w:t>54</w:t>
          </w:r>
          <w:r>
            <w:rPr>
              <w:noProof/>
            </w:rPr>
            <w:fldChar w:fldCharType="end"/>
          </w:r>
        </w:p>
        <w:p w14:paraId="0A7E42FE" w14:textId="77777777" w:rsidR="00E55A89" w:rsidRDefault="00E55A89">
          <w:pPr>
            <w:pStyle w:val="TDC2"/>
            <w:tabs>
              <w:tab w:val="left" w:pos="1148"/>
              <w:tab w:val="right" w:leader="dot" w:pos="8828"/>
            </w:tabs>
            <w:rPr>
              <w:smallCaps w:val="0"/>
              <w:noProof/>
              <w:sz w:val="24"/>
              <w:szCs w:val="24"/>
              <w:lang w:eastAsia="ja-JP"/>
            </w:rPr>
          </w:pPr>
          <w:r>
            <w:rPr>
              <w:noProof/>
            </w:rPr>
            <w:t>4.2.1.2.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_Toc206941781 \h </w:instrText>
          </w:r>
          <w:r>
            <w:rPr>
              <w:noProof/>
            </w:rPr>
          </w:r>
          <w:r>
            <w:rPr>
              <w:noProof/>
            </w:rPr>
            <w:fldChar w:fldCharType="separate"/>
          </w:r>
          <w:r>
            <w:rPr>
              <w:noProof/>
            </w:rPr>
            <w:t>54</w:t>
          </w:r>
          <w:r>
            <w:rPr>
              <w:noProof/>
            </w:rPr>
            <w:fldChar w:fldCharType="end"/>
          </w:r>
        </w:p>
        <w:p w14:paraId="28DCC372" w14:textId="77777777" w:rsidR="00E55A89" w:rsidRDefault="00E55A89">
          <w:pPr>
            <w:pStyle w:val="TDC2"/>
            <w:tabs>
              <w:tab w:val="left" w:pos="1148"/>
              <w:tab w:val="right" w:leader="dot" w:pos="8828"/>
            </w:tabs>
            <w:rPr>
              <w:smallCaps w:val="0"/>
              <w:noProof/>
              <w:sz w:val="24"/>
              <w:szCs w:val="24"/>
              <w:lang w:eastAsia="ja-JP"/>
            </w:rPr>
          </w:pPr>
          <w:r>
            <w:rPr>
              <w:noProof/>
            </w:rPr>
            <w:t>4.2.1.3.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_Toc206941782 \h </w:instrText>
          </w:r>
          <w:r>
            <w:rPr>
              <w:noProof/>
            </w:rPr>
          </w:r>
          <w:r>
            <w:rPr>
              <w:noProof/>
            </w:rPr>
            <w:fldChar w:fldCharType="separate"/>
          </w:r>
          <w:r>
            <w:rPr>
              <w:noProof/>
            </w:rPr>
            <w:t>55</w:t>
          </w:r>
          <w:r>
            <w:rPr>
              <w:noProof/>
            </w:rPr>
            <w:fldChar w:fldCharType="end"/>
          </w:r>
        </w:p>
        <w:p w14:paraId="3842B698" w14:textId="77777777" w:rsidR="00E55A89" w:rsidRDefault="00E55A89">
          <w:pPr>
            <w:pStyle w:val="TDC2"/>
            <w:tabs>
              <w:tab w:val="left" w:pos="981"/>
              <w:tab w:val="right" w:leader="dot" w:pos="8828"/>
            </w:tabs>
            <w:rPr>
              <w:smallCaps w:val="0"/>
              <w:noProof/>
              <w:sz w:val="24"/>
              <w:szCs w:val="24"/>
              <w:lang w:eastAsia="ja-JP"/>
            </w:rPr>
          </w:pPr>
          <w:r>
            <w:rPr>
              <w:noProof/>
            </w:rPr>
            <w:t>4.2.2.</w:t>
          </w:r>
          <w:r>
            <w:rPr>
              <w:smallCaps w:val="0"/>
              <w:noProof/>
              <w:sz w:val="24"/>
              <w:szCs w:val="24"/>
              <w:lang w:eastAsia="ja-JP"/>
            </w:rPr>
            <w:tab/>
          </w:r>
          <w:r>
            <w:rPr>
              <w:noProof/>
            </w:rPr>
            <w:t>Cadena UpLoad</w:t>
          </w:r>
          <w:r>
            <w:rPr>
              <w:noProof/>
            </w:rPr>
            <w:tab/>
          </w:r>
          <w:r>
            <w:rPr>
              <w:noProof/>
            </w:rPr>
            <w:fldChar w:fldCharType="begin"/>
          </w:r>
          <w:r>
            <w:rPr>
              <w:noProof/>
            </w:rPr>
            <w:instrText xml:space="preserve"> PAGEREF _Toc206941783 \h </w:instrText>
          </w:r>
          <w:r>
            <w:rPr>
              <w:noProof/>
            </w:rPr>
          </w:r>
          <w:r>
            <w:rPr>
              <w:noProof/>
            </w:rPr>
            <w:fldChar w:fldCharType="separate"/>
          </w:r>
          <w:r>
            <w:rPr>
              <w:noProof/>
            </w:rPr>
            <w:t>55</w:t>
          </w:r>
          <w:r>
            <w:rPr>
              <w:noProof/>
            </w:rPr>
            <w:fldChar w:fldCharType="end"/>
          </w:r>
        </w:p>
        <w:p w14:paraId="7263B850" w14:textId="77777777" w:rsidR="00E55A89" w:rsidRDefault="00E55A89">
          <w:pPr>
            <w:pStyle w:val="TDC2"/>
            <w:tabs>
              <w:tab w:val="left" w:pos="1148"/>
              <w:tab w:val="right" w:leader="dot" w:pos="8828"/>
            </w:tabs>
            <w:rPr>
              <w:smallCaps w:val="0"/>
              <w:noProof/>
              <w:sz w:val="24"/>
              <w:szCs w:val="24"/>
              <w:lang w:eastAsia="ja-JP"/>
            </w:rPr>
          </w:pPr>
          <w:r>
            <w:rPr>
              <w:noProof/>
            </w:rPr>
            <w:t>4.2.2.1.</w:t>
          </w:r>
          <w:r>
            <w:rPr>
              <w:smallCaps w:val="0"/>
              <w:noProof/>
              <w:sz w:val="24"/>
              <w:szCs w:val="24"/>
              <w:lang w:eastAsia="ja-JP"/>
            </w:rPr>
            <w:tab/>
          </w:r>
          <w:r>
            <w:rPr>
              <w:noProof/>
            </w:rPr>
            <w:t xml:space="preserve">Implementación de la </w:t>
          </w:r>
          <w:r w:rsidRPr="003F0499">
            <w:rPr>
              <w:i/>
              <w:noProof/>
            </w:rPr>
            <w:t>cadena de upload.</w:t>
          </w:r>
          <w:r>
            <w:rPr>
              <w:noProof/>
            </w:rPr>
            <w:tab/>
          </w:r>
          <w:r>
            <w:rPr>
              <w:noProof/>
            </w:rPr>
            <w:fldChar w:fldCharType="begin"/>
          </w:r>
          <w:r>
            <w:rPr>
              <w:noProof/>
            </w:rPr>
            <w:instrText xml:space="preserve"> PAGEREF _Toc206941784 \h </w:instrText>
          </w:r>
          <w:r>
            <w:rPr>
              <w:noProof/>
            </w:rPr>
          </w:r>
          <w:r>
            <w:rPr>
              <w:noProof/>
            </w:rPr>
            <w:fldChar w:fldCharType="separate"/>
          </w:r>
          <w:r>
            <w:rPr>
              <w:noProof/>
            </w:rPr>
            <w:t>56</w:t>
          </w:r>
          <w:r>
            <w:rPr>
              <w:noProof/>
            </w:rPr>
            <w:fldChar w:fldCharType="end"/>
          </w:r>
        </w:p>
        <w:p w14:paraId="76A2BFC2" w14:textId="77777777" w:rsidR="00E55A89" w:rsidRDefault="00E55A89">
          <w:pPr>
            <w:pStyle w:val="TDC2"/>
            <w:tabs>
              <w:tab w:val="left" w:pos="1148"/>
              <w:tab w:val="right" w:leader="dot" w:pos="8828"/>
            </w:tabs>
            <w:rPr>
              <w:smallCaps w:val="0"/>
              <w:noProof/>
              <w:sz w:val="24"/>
              <w:szCs w:val="24"/>
              <w:lang w:eastAsia="ja-JP"/>
            </w:rPr>
          </w:pPr>
          <w:r>
            <w:rPr>
              <w:noProof/>
            </w:rPr>
            <w:t>4.2.2.2.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_Toc206941785 \h </w:instrText>
          </w:r>
          <w:r>
            <w:rPr>
              <w:noProof/>
            </w:rPr>
          </w:r>
          <w:r>
            <w:rPr>
              <w:noProof/>
            </w:rPr>
            <w:fldChar w:fldCharType="separate"/>
          </w:r>
          <w:r>
            <w:rPr>
              <w:noProof/>
            </w:rPr>
            <w:t>56</w:t>
          </w:r>
          <w:r>
            <w:rPr>
              <w:noProof/>
            </w:rPr>
            <w:fldChar w:fldCharType="end"/>
          </w:r>
        </w:p>
        <w:p w14:paraId="5CA3687D" w14:textId="77777777" w:rsidR="00E55A89" w:rsidRDefault="00E55A89">
          <w:pPr>
            <w:pStyle w:val="TDC2"/>
            <w:tabs>
              <w:tab w:val="left" w:pos="1148"/>
              <w:tab w:val="right" w:leader="dot" w:pos="8828"/>
            </w:tabs>
            <w:rPr>
              <w:smallCaps w:val="0"/>
              <w:noProof/>
              <w:sz w:val="24"/>
              <w:szCs w:val="24"/>
              <w:lang w:eastAsia="ja-JP"/>
            </w:rPr>
          </w:pPr>
          <w:r>
            <w:rPr>
              <w:noProof/>
            </w:rPr>
            <w:t>4.2.2.3.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_Toc206941786 \h </w:instrText>
          </w:r>
          <w:r>
            <w:rPr>
              <w:noProof/>
            </w:rPr>
          </w:r>
          <w:r>
            <w:rPr>
              <w:noProof/>
            </w:rPr>
            <w:fldChar w:fldCharType="separate"/>
          </w:r>
          <w:r>
            <w:rPr>
              <w:noProof/>
            </w:rPr>
            <w:t>57</w:t>
          </w:r>
          <w:r>
            <w:rPr>
              <w:noProof/>
            </w:rPr>
            <w:fldChar w:fldCharType="end"/>
          </w:r>
        </w:p>
        <w:p w14:paraId="03EC7CB9" w14:textId="77777777" w:rsidR="00E55A89" w:rsidRDefault="00E55A89">
          <w:pPr>
            <w:pStyle w:val="TDC2"/>
            <w:tabs>
              <w:tab w:val="left" w:pos="981"/>
              <w:tab w:val="right" w:leader="dot" w:pos="8828"/>
            </w:tabs>
            <w:rPr>
              <w:smallCaps w:val="0"/>
              <w:noProof/>
              <w:sz w:val="24"/>
              <w:szCs w:val="24"/>
              <w:lang w:eastAsia="ja-JP"/>
            </w:rPr>
          </w:pPr>
          <w:r>
            <w:rPr>
              <w:noProof/>
            </w:rPr>
            <w:t>4.2.3.</w:t>
          </w:r>
          <w:r>
            <w:rPr>
              <w:smallCaps w:val="0"/>
              <w:noProof/>
              <w:sz w:val="24"/>
              <w:szCs w:val="24"/>
              <w:lang w:eastAsia="ja-JP"/>
            </w:rPr>
            <w:tab/>
          </w:r>
          <w:r>
            <w:rPr>
              <w:noProof/>
            </w:rPr>
            <w:t>Estados SINK y SOURCE.</w:t>
          </w:r>
          <w:r>
            <w:rPr>
              <w:noProof/>
            </w:rPr>
            <w:tab/>
          </w:r>
          <w:r>
            <w:rPr>
              <w:noProof/>
            </w:rPr>
            <w:fldChar w:fldCharType="begin"/>
          </w:r>
          <w:r>
            <w:rPr>
              <w:noProof/>
            </w:rPr>
            <w:instrText xml:space="preserve"> PAGEREF _Toc206941787 \h </w:instrText>
          </w:r>
          <w:r>
            <w:rPr>
              <w:noProof/>
            </w:rPr>
          </w:r>
          <w:r>
            <w:rPr>
              <w:noProof/>
            </w:rPr>
            <w:fldChar w:fldCharType="separate"/>
          </w:r>
          <w:r>
            <w:rPr>
              <w:noProof/>
            </w:rPr>
            <w:t>57</w:t>
          </w:r>
          <w:r>
            <w:rPr>
              <w:noProof/>
            </w:rPr>
            <w:fldChar w:fldCharType="end"/>
          </w:r>
        </w:p>
        <w:p w14:paraId="22797B9B" w14:textId="77777777" w:rsidR="00E55A89" w:rsidRDefault="00E55A89">
          <w:pPr>
            <w:pStyle w:val="TDC2"/>
            <w:tabs>
              <w:tab w:val="left" w:pos="1148"/>
              <w:tab w:val="right" w:leader="dot" w:pos="8828"/>
            </w:tabs>
            <w:rPr>
              <w:smallCaps w:val="0"/>
              <w:noProof/>
              <w:sz w:val="24"/>
              <w:szCs w:val="24"/>
              <w:lang w:eastAsia="ja-JP"/>
            </w:rPr>
          </w:pPr>
          <w:r>
            <w:rPr>
              <w:noProof/>
            </w:rPr>
            <w:t>4.2.3.1.</w:t>
          </w:r>
          <w:r>
            <w:rPr>
              <w:smallCaps w:val="0"/>
              <w:noProof/>
              <w:sz w:val="24"/>
              <w:szCs w:val="24"/>
              <w:lang w:eastAsia="ja-JP"/>
            </w:rPr>
            <w:tab/>
          </w:r>
          <w:r>
            <w:rPr>
              <w:noProof/>
            </w:rPr>
            <w:t>Estado SOURCE</w:t>
          </w:r>
          <w:r>
            <w:rPr>
              <w:noProof/>
            </w:rPr>
            <w:tab/>
          </w:r>
          <w:r>
            <w:rPr>
              <w:noProof/>
            </w:rPr>
            <w:fldChar w:fldCharType="begin"/>
          </w:r>
          <w:r>
            <w:rPr>
              <w:noProof/>
            </w:rPr>
            <w:instrText xml:space="preserve"> PAGEREF _Toc206941788 \h </w:instrText>
          </w:r>
          <w:r>
            <w:rPr>
              <w:noProof/>
            </w:rPr>
          </w:r>
          <w:r>
            <w:rPr>
              <w:noProof/>
            </w:rPr>
            <w:fldChar w:fldCharType="separate"/>
          </w:r>
          <w:r>
            <w:rPr>
              <w:noProof/>
            </w:rPr>
            <w:t>58</w:t>
          </w:r>
          <w:r>
            <w:rPr>
              <w:noProof/>
            </w:rPr>
            <w:fldChar w:fldCharType="end"/>
          </w:r>
        </w:p>
        <w:p w14:paraId="2987BE34" w14:textId="77777777" w:rsidR="00E55A89" w:rsidRDefault="00E55A89">
          <w:pPr>
            <w:pStyle w:val="TDC2"/>
            <w:tabs>
              <w:tab w:val="left" w:pos="1148"/>
              <w:tab w:val="right" w:leader="dot" w:pos="8828"/>
            </w:tabs>
            <w:rPr>
              <w:smallCaps w:val="0"/>
              <w:noProof/>
              <w:sz w:val="24"/>
              <w:szCs w:val="24"/>
              <w:lang w:eastAsia="ja-JP"/>
            </w:rPr>
          </w:pPr>
          <w:r>
            <w:rPr>
              <w:noProof/>
            </w:rPr>
            <w:t>4.2.3.2.</w:t>
          </w:r>
          <w:r>
            <w:rPr>
              <w:smallCaps w:val="0"/>
              <w:noProof/>
              <w:sz w:val="24"/>
              <w:szCs w:val="24"/>
              <w:lang w:eastAsia="ja-JP"/>
            </w:rPr>
            <w:tab/>
          </w:r>
          <w:r>
            <w:rPr>
              <w:noProof/>
            </w:rPr>
            <w:t>Estado SINK</w:t>
          </w:r>
          <w:r>
            <w:rPr>
              <w:noProof/>
            </w:rPr>
            <w:tab/>
          </w:r>
          <w:r>
            <w:rPr>
              <w:noProof/>
            </w:rPr>
            <w:fldChar w:fldCharType="begin"/>
          </w:r>
          <w:r>
            <w:rPr>
              <w:noProof/>
            </w:rPr>
            <w:instrText xml:space="preserve"> PAGEREF _Toc206941789 \h </w:instrText>
          </w:r>
          <w:r>
            <w:rPr>
              <w:noProof/>
            </w:rPr>
          </w:r>
          <w:r>
            <w:rPr>
              <w:noProof/>
            </w:rPr>
            <w:fldChar w:fldCharType="separate"/>
          </w:r>
          <w:r>
            <w:rPr>
              <w:noProof/>
            </w:rPr>
            <w:t>58</w:t>
          </w:r>
          <w:r>
            <w:rPr>
              <w:noProof/>
            </w:rPr>
            <w:fldChar w:fldCharType="end"/>
          </w:r>
        </w:p>
        <w:p w14:paraId="5798A303" w14:textId="77777777" w:rsidR="00E55A89" w:rsidRDefault="00E55A89">
          <w:pPr>
            <w:pStyle w:val="TDC2"/>
            <w:tabs>
              <w:tab w:val="left" w:pos="981"/>
              <w:tab w:val="right" w:leader="dot" w:pos="8828"/>
            </w:tabs>
            <w:rPr>
              <w:smallCaps w:val="0"/>
              <w:noProof/>
              <w:sz w:val="24"/>
              <w:szCs w:val="24"/>
              <w:lang w:eastAsia="ja-JP"/>
            </w:rPr>
          </w:pPr>
          <w:r>
            <w:rPr>
              <w:noProof/>
            </w:rPr>
            <w:t>4.2.4.</w:t>
          </w:r>
          <w:r>
            <w:rPr>
              <w:smallCaps w:val="0"/>
              <w:noProof/>
              <w:sz w:val="24"/>
              <w:szCs w:val="24"/>
              <w:lang w:eastAsia="ja-JP"/>
            </w:rPr>
            <w:tab/>
          </w:r>
          <w:r>
            <w:rPr>
              <w:noProof/>
            </w:rPr>
            <w:t>Avalon Memory Mapped Master</w:t>
          </w:r>
          <w:r>
            <w:rPr>
              <w:noProof/>
            </w:rPr>
            <w:tab/>
          </w:r>
          <w:r>
            <w:rPr>
              <w:noProof/>
            </w:rPr>
            <w:fldChar w:fldCharType="begin"/>
          </w:r>
          <w:r>
            <w:rPr>
              <w:noProof/>
            </w:rPr>
            <w:instrText xml:space="preserve"> PAGEREF _Toc206941790 \h </w:instrText>
          </w:r>
          <w:r>
            <w:rPr>
              <w:noProof/>
            </w:rPr>
          </w:r>
          <w:r>
            <w:rPr>
              <w:noProof/>
            </w:rPr>
            <w:fldChar w:fldCharType="separate"/>
          </w:r>
          <w:r>
            <w:rPr>
              <w:noProof/>
            </w:rPr>
            <w:t>58</w:t>
          </w:r>
          <w:r>
            <w:rPr>
              <w:noProof/>
            </w:rPr>
            <w:fldChar w:fldCharType="end"/>
          </w:r>
        </w:p>
        <w:p w14:paraId="15B286EE"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5.1.</w:t>
          </w:r>
          <w:r>
            <w:rPr>
              <w:rFonts w:asciiTheme="minorHAnsi" w:eastAsiaTheme="minorEastAsia" w:hAnsiTheme="minorHAnsi" w:cstheme="minorBidi"/>
              <w:b w:val="0"/>
              <w:caps w:val="0"/>
              <w:noProof/>
              <w:color w:val="auto"/>
              <w:spacing w:val="0"/>
              <w:kern w:val="0"/>
              <w:sz w:val="24"/>
              <w:szCs w:val="24"/>
              <w:lang w:eastAsia="ja-JP"/>
            </w:rPr>
            <w:tab/>
          </w:r>
          <w:r>
            <w:rPr>
              <w:noProof/>
            </w:rPr>
            <w:t>Simulación Funcional.</w:t>
          </w:r>
          <w:r>
            <w:rPr>
              <w:noProof/>
            </w:rPr>
            <w:tab/>
          </w:r>
          <w:r>
            <w:rPr>
              <w:noProof/>
            </w:rPr>
            <w:fldChar w:fldCharType="begin"/>
          </w:r>
          <w:r>
            <w:rPr>
              <w:noProof/>
            </w:rPr>
            <w:instrText xml:space="preserve"> PAGEREF _Toc206941791 \h </w:instrText>
          </w:r>
          <w:r>
            <w:rPr>
              <w:noProof/>
            </w:rPr>
          </w:r>
          <w:r>
            <w:rPr>
              <w:noProof/>
            </w:rPr>
            <w:fldChar w:fldCharType="separate"/>
          </w:r>
          <w:r>
            <w:rPr>
              <w:noProof/>
            </w:rPr>
            <w:t>60</w:t>
          </w:r>
          <w:r>
            <w:rPr>
              <w:noProof/>
            </w:rPr>
            <w:fldChar w:fldCharType="end"/>
          </w:r>
        </w:p>
        <w:p w14:paraId="7CEF0DF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5.2.</w:t>
          </w:r>
          <w:r>
            <w:rPr>
              <w:rFonts w:asciiTheme="minorHAnsi" w:eastAsiaTheme="minorEastAsia" w:hAnsiTheme="minorHAnsi" w:cstheme="minorBidi"/>
              <w:b w:val="0"/>
              <w:caps w:val="0"/>
              <w:noProof/>
              <w:color w:val="auto"/>
              <w:spacing w:val="0"/>
              <w:kern w:val="0"/>
              <w:sz w:val="24"/>
              <w:szCs w:val="24"/>
              <w:lang w:eastAsia="ja-JP"/>
            </w:rPr>
            <w:tab/>
          </w:r>
          <w:r>
            <w:rPr>
              <w:noProof/>
            </w:rPr>
            <w:t>Metodología de Simulación.</w:t>
          </w:r>
          <w:r>
            <w:rPr>
              <w:noProof/>
            </w:rPr>
            <w:tab/>
          </w:r>
          <w:r>
            <w:rPr>
              <w:noProof/>
            </w:rPr>
            <w:fldChar w:fldCharType="begin"/>
          </w:r>
          <w:r>
            <w:rPr>
              <w:noProof/>
            </w:rPr>
            <w:instrText xml:space="preserve"> PAGEREF _Toc206941792 \h </w:instrText>
          </w:r>
          <w:r>
            <w:rPr>
              <w:noProof/>
            </w:rPr>
          </w:r>
          <w:r>
            <w:rPr>
              <w:noProof/>
            </w:rPr>
            <w:fldChar w:fldCharType="separate"/>
          </w:r>
          <w:r>
            <w:rPr>
              <w:noProof/>
            </w:rPr>
            <w:t>61</w:t>
          </w:r>
          <w:r>
            <w:rPr>
              <w:noProof/>
            </w:rPr>
            <w:fldChar w:fldCharType="end"/>
          </w:r>
        </w:p>
        <w:p w14:paraId="79F7645D"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5.3.</w:t>
          </w:r>
          <w:r>
            <w:rPr>
              <w:rFonts w:asciiTheme="minorHAnsi" w:eastAsiaTheme="minorEastAsia" w:hAnsiTheme="minorHAnsi" w:cstheme="minorBidi"/>
              <w:b w:val="0"/>
              <w:caps w:val="0"/>
              <w:noProof/>
              <w:color w:val="auto"/>
              <w:spacing w:val="0"/>
              <w:kern w:val="0"/>
              <w:sz w:val="24"/>
              <w:szCs w:val="24"/>
              <w:lang w:eastAsia="ja-JP"/>
            </w:rPr>
            <w:tab/>
          </w:r>
          <w:r>
            <w:rPr>
              <w:noProof/>
            </w:rPr>
            <w:t>Análisis de Resultados.</w:t>
          </w:r>
          <w:r>
            <w:rPr>
              <w:noProof/>
            </w:rPr>
            <w:tab/>
          </w:r>
          <w:r>
            <w:rPr>
              <w:noProof/>
            </w:rPr>
            <w:fldChar w:fldCharType="begin"/>
          </w:r>
          <w:r>
            <w:rPr>
              <w:noProof/>
            </w:rPr>
            <w:instrText xml:space="preserve"> PAGEREF _Toc206941793 \h </w:instrText>
          </w:r>
          <w:r>
            <w:rPr>
              <w:noProof/>
            </w:rPr>
          </w:r>
          <w:r>
            <w:rPr>
              <w:noProof/>
            </w:rPr>
            <w:fldChar w:fldCharType="separate"/>
          </w:r>
          <w:r>
            <w:rPr>
              <w:noProof/>
            </w:rPr>
            <w:t>62</w:t>
          </w:r>
          <w:r>
            <w:rPr>
              <w:noProof/>
            </w:rPr>
            <w:fldChar w:fldCharType="end"/>
          </w:r>
        </w:p>
        <w:p w14:paraId="22D2477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5.4.</w:t>
          </w:r>
          <w:r>
            <w:rPr>
              <w:rFonts w:asciiTheme="minorHAnsi" w:eastAsiaTheme="minorEastAsia" w:hAnsiTheme="minorHAnsi" w:cstheme="minorBidi"/>
              <w:b w:val="0"/>
              <w:caps w:val="0"/>
              <w:noProof/>
              <w:color w:val="auto"/>
              <w:spacing w:val="0"/>
              <w:kern w:val="0"/>
              <w:sz w:val="24"/>
              <w:szCs w:val="24"/>
              <w:lang w:eastAsia="ja-JP"/>
            </w:rPr>
            <w:tab/>
          </w:r>
          <w:r>
            <w:rPr>
              <w:noProof/>
            </w:rPr>
            <w:t>Análisis de Tiempos.</w:t>
          </w:r>
          <w:r>
            <w:rPr>
              <w:noProof/>
            </w:rPr>
            <w:tab/>
          </w:r>
          <w:r>
            <w:rPr>
              <w:noProof/>
            </w:rPr>
            <w:fldChar w:fldCharType="begin"/>
          </w:r>
          <w:r>
            <w:rPr>
              <w:noProof/>
            </w:rPr>
            <w:instrText xml:space="preserve"> PAGEREF _Toc206941794 \h </w:instrText>
          </w:r>
          <w:r>
            <w:rPr>
              <w:noProof/>
            </w:rPr>
          </w:r>
          <w:r>
            <w:rPr>
              <w:noProof/>
            </w:rPr>
            <w:fldChar w:fldCharType="separate"/>
          </w:r>
          <w:r>
            <w:rPr>
              <w:noProof/>
            </w:rPr>
            <w:t>62</w:t>
          </w:r>
          <w:r>
            <w:rPr>
              <w:noProof/>
            </w:rPr>
            <w:fldChar w:fldCharType="end"/>
          </w:r>
        </w:p>
        <w:p w14:paraId="780B4CB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6.1.</w:t>
          </w:r>
          <w:r>
            <w:rPr>
              <w:rFonts w:asciiTheme="minorHAnsi" w:eastAsiaTheme="minorEastAsia" w:hAnsiTheme="minorHAnsi" w:cstheme="minorBidi"/>
              <w:b w:val="0"/>
              <w:caps w:val="0"/>
              <w:noProof/>
              <w:color w:val="auto"/>
              <w:spacing w:val="0"/>
              <w:kern w:val="0"/>
              <w:sz w:val="24"/>
              <w:szCs w:val="24"/>
              <w:lang w:eastAsia="ja-JP"/>
            </w:rPr>
            <w:tab/>
          </w:r>
          <w:r>
            <w:rPr>
              <w:noProof/>
            </w:rPr>
            <w:t>Plataforma RtEngine</w:t>
          </w:r>
          <w:r>
            <w:rPr>
              <w:noProof/>
            </w:rPr>
            <w:tab/>
          </w:r>
          <w:r>
            <w:rPr>
              <w:noProof/>
            </w:rPr>
            <w:fldChar w:fldCharType="begin"/>
          </w:r>
          <w:r>
            <w:rPr>
              <w:noProof/>
            </w:rPr>
            <w:instrText xml:space="preserve"> PAGEREF _Toc206941795 \h </w:instrText>
          </w:r>
          <w:r>
            <w:rPr>
              <w:noProof/>
            </w:rPr>
          </w:r>
          <w:r>
            <w:rPr>
              <w:noProof/>
            </w:rPr>
            <w:fldChar w:fldCharType="separate"/>
          </w:r>
          <w:r>
            <w:rPr>
              <w:noProof/>
            </w:rPr>
            <w:t>63</w:t>
          </w:r>
          <w:r>
            <w:rPr>
              <w:noProof/>
            </w:rPr>
            <w:fldChar w:fldCharType="end"/>
          </w:r>
        </w:p>
        <w:p w14:paraId="648A9E5C" w14:textId="77777777" w:rsidR="00E55A89" w:rsidRDefault="00E55A89">
          <w:pPr>
            <w:pStyle w:val="TDC2"/>
            <w:tabs>
              <w:tab w:val="left" w:pos="647"/>
              <w:tab w:val="right" w:leader="dot" w:pos="8828"/>
            </w:tabs>
            <w:rPr>
              <w:smallCaps w:val="0"/>
              <w:noProof/>
              <w:sz w:val="24"/>
              <w:szCs w:val="24"/>
              <w:lang w:eastAsia="ja-JP"/>
            </w:rPr>
          </w:pPr>
          <w:r>
            <w:rPr>
              <w:noProof/>
            </w:rPr>
            <w:lastRenderedPageBreak/>
            <w:t>1.</w:t>
          </w:r>
          <w:r>
            <w:rPr>
              <w:smallCaps w:val="0"/>
              <w:noProof/>
              <w:sz w:val="24"/>
              <w:szCs w:val="24"/>
              <w:lang w:eastAsia="ja-JP"/>
            </w:rPr>
            <w:tab/>
          </w:r>
          <w:r>
            <w:rPr>
              <w:noProof/>
            </w:rPr>
            <w:t>Especificaciones Hardware</w:t>
          </w:r>
          <w:r>
            <w:rPr>
              <w:noProof/>
            </w:rPr>
            <w:tab/>
          </w:r>
          <w:r>
            <w:rPr>
              <w:noProof/>
            </w:rPr>
            <w:fldChar w:fldCharType="begin"/>
          </w:r>
          <w:r>
            <w:rPr>
              <w:noProof/>
            </w:rPr>
            <w:instrText xml:space="preserve"> PAGEREF _Toc206941796 \h </w:instrText>
          </w:r>
          <w:r>
            <w:rPr>
              <w:noProof/>
            </w:rPr>
          </w:r>
          <w:r>
            <w:rPr>
              <w:noProof/>
            </w:rPr>
            <w:fldChar w:fldCharType="separate"/>
          </w:r>
          <w:r>
            <w:rPr>
              <w:noProof/>
            </w:rPr>
            <w:t>63</w:t>
          </w:r>
          <w:r>
            <w:rPr>
              <w:noProof/>
            </w:rPr>
            <w:fldChar w:fldCharType="end"/>
          </w:r>
        </w:p>
        <w:p w14:paraId="5083A2A0" w14:textId="4FD75435" w:rsidR="008330BF" w:rsidRDefault="00974569">
          <w:r>
            <w:rPr>
              <w:rFonts w:asciiTheme="majorHAnsi" w:eastAsiaTheme="majorEastAsia" w:hAnsiTheme="majorHAnsi" w:cstheme="majorBidi"/>
              <w:caps/>
              <w:color w:val="17365D" w:themeColor="text2" w:themeShade="BF"/>
              <w:spacing w:val="5"/>
              <w:kern w:val="28"/>
              <w:sz w:val="22"/>
              <w:szCs w:val="22"/>
            </w:rPr>
            <w:fldChar w:fldCharType="end"/>
          </w:r>
        </w:p>
      </w:sdtContent>
    </w:sdt>
    <w:p w14:paraId="252FE657" w14:textId="77777777" w:rsidR="009D05E7" w:rsidRDefault="009D05E7">
      <w:pPr>
        <w:rPr>
          <w:rFonts w:asciiTheme="majorHAnsi" w:eastAsiaTheme="majorEastAsia" w:hAnsiTheme="majorHAnsi" w:cstheme="majorBidi"/>
          <w:color w:val="17365D" w:themeColor="text2" w:themeShade="BF"/>
          <w:spacing w:val="5"/>
          <w:kern w:val="28"/>
          <w:sz w:val="52"/>
          <w:szCs w:val="52"/>
        </w:rPr>
      </w:pPr>
      <w:r>
        <w:br w:type="page"/>
      </w:r>
    </w:p>
    <w:p w14:paraId="7BB7D715" w14:textId="2D0B4A58" w:rsidR="005F4503" w:rsidRDefault="005F4503" w:rsidP="009373D9">
      <w:pPr>
        <w:pStyle w:val="Ttulo"/>
      </w:pPr>
      <w:r>
        <w:t>INTRODUCCIÓN</w:t>
      </w:r>
    </w:p>
    <w:p w14:paraId="56C33391" w14:textId="1B6232D1" w:rsidR="005F4503" w:rsidRDefault="00742DB4" w:rsidP="00742DB4">
      <w:pPr>
        <w:rPr>
          <w:i/>
        </w:rPr>
      </w:pPr>
      <w:r>
        <w:t xml:space="preserve">Este documento detalle el diseño, la implementación y los resultados de pruebas de una arquitectura de hardware, especializada para procesar vectores. La arquitectura tiene 2 procesadores: </w:t>
      </w:r>
      <w:r w:rsidRPr="00742DB4">
        <w:rPr>
          <w:i/>
        </w:rPr>
        <w:t>un procesador</w:t>
      </w:r>
      <w:r>
        <w:t xml:space="preserve"> </w:t>
      </w:r>
      <w:r>
        <w:rPr>
          <w:i/>
        </w:rPr>
        <w:t>Nios II y un procesador de flujos el RayTrac.</w:t>
      </w:r>
    </w:p>
    <w:p w14:paraId="21442A03" w14:textId="77777777" w:rsidR="00742DB4" w:rsidRDefault="00742DB4" w:rsidP="00742DB4">
      <w:pPr>
        <w:rPr>
          <w:i/>
        </w:rPr>
      </w:pPr>
    </w:p>
    <w:p w14:paraId="4F0C7467" w14:textId="4F436238" w:rsidR="00742DB4" w:rsidRDefault="00742DB4" w:rsidP="00742DB4">
      <w:pPr>
        <w:rPr>
          <w:i/>
        </w:rPr>
      </w:pPr>
      <w:r w:rsidRPr="00742DB4">
        <w:rPr>
          <w:i/>
        </w:rPr>
        <w:t>El</w:t>
      </w:r>
      <w:r>
        <w:t xml:space="preserve"> </w:t>
      </w:r>
      <w:r>
        <w:rPr>
          <w:i/>
        </w:rPr>
        <w:t xml:space="preserve">diseño, la implementación y la integración del RayTrac con otros componentes IP (componentes de terceros) </w:t>
      </w:r>
      <w:r w:rsidR="00E15D41">
        <w:rPr>
          <w:i/>
        </w:rPr>
        <w:t xml:space="preserve">se encuentra bajo </w:t>
      </w:r>
      <w:bookmarkStart w:id="0" w:name="_GoBack"/>
      <w:bookmarkEnd w:id="0"/>
      <w:r>
        <w:rPr>
          <w:i/>
        </w:rPr>
        <w:t xml:space="preserve">el alcance de este trabajo. </w:t>
      </w:r>
    </w:p>
    <w:p w14:paraId="7330AD48" w14:textId="77777777" w:rsidR="00742DB4" w:rsidRDefault="00742DB4" w:rsidP="00742DB4">
      <w:pPr>
        <w:rPr>
          <w:i/>
        </w:rPr>
      </w:pPr>
    </w:p>
    <w:p w14:paraId="08AEA1F1" w14:textId="1DFE7BA6" w:rsidR="00AF65C0" w:rsidRDefault="00742DB4" w:rsidP="00742DB4">
      <w:pPr>
        <w:rPr>
          <w:i/>
        </w:rPr>
      </w:pPr>
      <w:r>
        <w:rPr>
          <w:i/>
        </w:rPr>
        <w:t xml:space="preserve">El procesador de flujos, </w:t>
      </w:r>
      <w:r w:rsidR="00AF65C0">
        <w:rPr>
          <w:i/>
        </w:rPr>
        <w:t>el RayTrac</w:t>
      </w:r>
      <w:r w:rsidR="00AD40FB">
        <w:rPr>
          <w:i/>
        </w:rPr>
        <w:t>,</w:t>
      </w:r>
      <w:r w:rsidR="00AF65C0">
        <w:rPr>
          <w:i/>
        </w:rPr>
        <w:t xml:space="preserve"> </w:t>
      </w:r>
      <w:r>
        <w:rPr>
          <w:i/>
        </w:rPr>
        <w:t>e</w:t>
      </w:r>
      <w:r w:rsidR="00AF65C0">
        <w:rPr>
          <w:i/>
        </w:rPr>
        <w:t>s un procesador vectorial SIMD, al que se integrará en un SOPC (sistema programable en un chip), usando un bus que lo conectará a memorias, periféricos y otro procesador. A ese sistema integrado se le llamará RtEngine.</w:t>
      </w:r>
    </w:p>
    <w:p w14:paraId="168742B4" w14:textId="77777777" w:rsidR="00AF65C0" w:rsidRDefault="00AF65C0" w:rsidP="00742DB4">
      <w:pPr>
        <w:rPr>
          <w:i/>
        </w:rPr>
      </w:pPr>
    </w:p>
    <w:p w14:paraId="6A7E8247" w14:textId="34022E9B" w:rsidR="00742DB4" w:rsidRDefault="00AF65C0" w:rsidP="00742DB4">
      <w:pPr>
        <w:rPr>
          <w:i/>
        </w:rPr>
      </w:pPr>
      <w:r>
        <w:rPr>
          <w:i/>
        </w:rPr>
        <w:t>Sobre el RtEngine correrá un sistema operativo el MicroC/OS-II, también de terceros, en conjunto con un driver para el administrar y utilizar el RayTrac.</w:t>
      </w:r>
    </w:p>
    <w:p w14:paraId="1FD47110" w14:textId="77777777" w:rsidR="00AF65C0" w:rsidRDefault="00AF65C0" w:rsidP="00742DB4">
      <w:pPr>
        <w:rPr>
          <w:i/>
        </w:rPr>
      </w:pPr>
    </w:p>
    <w:p w14:paraId="52C2C833" w14:textId="2B1988EC" w:rsidR="00AF65C0" w:rsidRDefault="00AF65C0" w:rsidP="00742DB4">
      <w:pPr>
        <w:rPr>
          <w:i/>
        </w:rPr>
      </w:pPr>
      <w:r>
        <w:rPr>
          <w:i/>
        </w:rPr>
        <w:t>Finalmente sobre toda la plataforma se implementará un Trazador de Rayos, el JART (Just Another Ray Tracer), cuyo autor es el autor de este documento.</w:t>
      </w:r>
    </w:p>
    <w:p w14:paraId="0DA67CCF" w14:textId="77777777" w:rsidR="00AF65C0" w:rsidRDefault="00AF65C0" w:rsidP="00742DB4">
      <w:pPr>
        <w:rPr>
          <w:i/>
        </w:rPr>
      </w:pPr>
    </w:p>
    <w:p w14:paraId="2412B0D4" w14:textId="1D020F73" w:rsidR="00742DB4" w:rsidRDefault="007D534A" w:rsidP="00742DB4">
      <w:r>
        <w:t xml:space="preserve">El libro está dividido en 3 </w:t>
      </w:r>
      <w:r w:rsidR="00AF65C0">
        <w:t xml:space="preserve">partes. La primera parte es acerca del </w:t>
      </w:r>
      <w:r w:rsidR="00AF65C0">
        <w:rPr>
          <w:i/>
        </w:rPr>
        <w:t>RayTrac</w:t>
      </w:r>
      <w:r>
        <w:rPr>
          <w:i/>
        </w:rPr>
        <w:t xml:space="preserve">, </w:t>
      </w:r>
      <w:r>
        <w:t xml:space="preserve">la segunda parte es acerca del </w:t>
      </w:r>
      <w:r>
        <w:rPr>
          <w:i/>
        </w:rPr>
        <w:t xml:space="preserve">RtEngine y </w:t>
      </w:r>
      <w:r>
        <w:t>la aplicación de trazado de rayos y finalmente La tercera parte trae los resultados las conclusiones y algunos anexos de referencia.</w:t>
      </w:r>
    </w:p>
    <w:p w14:paraId="253929B7" w14:textId="77777777" w:rsidR="007D534A" w:rsidRDefault="007D534A" w:rsidP="00742DB4"/>
    <w:p w14:paraId="4A6559B1" w14:textId="648E46FC" w:rsidR="007D534A" w:rsidRDefault="007D534A" w:rsidP="007D534A">
      <w:pPr>
        <w:pStyle w:val="Ttulo1"/>
      </w:pPr>
      <w:r>
        <w:t>PARTE INTRODUCTORIA</w:t>
      </w:r>
    </w:p>
    <w:p w14:paraId="62F4CDF6" w14:textId="77777777" w:rsidR="007D534A" w:rsidRDefault="007D534A" w:rsidP="007D534A"/>
    <w:p w14:paraId="41460B9C" w14:textId="2CFCA7DC" w:rsidR="007D534A" w:rsidRDefault="007D534A" w:rsidP="007D534A">
      <w:pPr>
        <w:rPr>
          <w:i/>
        </w:rPr>
      </w:pPr>
      <w:r>
        <w:rPr>
          <w:b/>
          <w:i/>
        </w:rPr>
        <w:t xml:space="preserve">Objetivos, </w:t>
      </w:r>
      <w:r w:rsidRPr="007D534A">
        <w:t>en este capítulo se hace mencionan el objetivo general del trabajo y los objetivos específicos.</w:t>
      </w:r>
    </w:p>
    <w:p w14:paraId="707361D9" w14:textId="77777777" w:rsidR="007D534A" w:rsidRDefault="007D534A" w:rsidP="007D534A">
      <w:pPr>
        <w:rPr>
          <w:i/>
        </w:rPr>
      </w:pPr>
    </w:p>
    <w:p w14:paraId="157DC0EA" w14:textId="21A16F81" w:rsidR="007D534A" w:rsidRPr="007D534A" w:rsidRDefault="007D534A" w:rsidP="007D534A">
      <w:pPr>
        <w:rPr>
          <w:i/>
        </w:rPr>
      </w:pPr>
      <w:r>
        <w:rPr>
          <w:b/>
          <w:i/>
        </w:rPr>
        <w:t>Marco teórico</w:t>
      </w:r>
      <w:r w:rsidRPr="007D534A">
        <w:rPr>
          <w:b/>
        </w:rPr>
        <w:t xml:space="preserve">, </w:t>
      </w:r>
      <w:r w:rsidRPr="007D534A">
        <w:t>en este capítulo se hace rea</w:t>
      </w:r>
      <w:r w:rsidR="00274F28">
        <w:t>liza una muy breve referencia a</w:t>
      </w:r>
      <w:r w:rsidRPr="007D534A">
        <w:t xml:space="preserve"> dos temas en el alcance de este trabajo, Ray Tracing o Trazado de Rayos y Stream Processing o Procesamiento de Flujos. </w:t>
      </w:r>
    </w:p>
    <w:p w14:paraId="4F3E7ED3" w14:textId="77777777" w:rsidR="007D534A" w:rsidRDefault="007D534A" w:rsidP="007D534A"/>
    <w:p w14:paraId="57432F61" w14:textId="575D83F3" w:rsidR="007D534A" w:rsidRPr="007D534A" w:rsidRDefault="007D534A" w:rsidP="007D534A">
      <w:r>
        <w:rPr>
          <w:b/>
          <w:i/>
        </w:rPr>
        <w:t xml:space="preserve">Herramientas y Plataformas Tecnológicas, </w:t>
      </w:r>
      <w:r>
        <w:t>en esta sección se realiza un recuento de los recursos tecnológicos a usarse</w:t>
      </w:r>
      <w:r w:rsidR="00274F28">
        <w:t>, recursos clasificados en recursos de hardware y software.</w:t>
      </w:r>
    </w:p>
    <w:p w14:paraId="477D77CD" w14:textId="77777777" w:rsidR="007D534A" w:rsidRDefault="007D534A" w:rsidP="007D534A"/>
    <w:p w14:paraId="6DACCE38" w14:textId="77777777" w:rsidR="00DA0FA9" w:rsidRDefault="00DA0FA9" w:rsidP="007D534A"/>
    <w:p w14:paraId="197030BC" w14:textId="77777777" w:rsidR="00DA0FA9" w:rsidRDefault="00DA0FA9" w:rsidP="007D534A"/>
    <w:p w14:paraId="000A4F7A" w14:textId="77777777" w:rsidR="00DA0FA9" w:rsidRDefault="00DA0FA9" w:rsidP="007D534A"/>
    <w:p w14:paraId="65CE77BB" w14:textId="2697B11F" w:rsidR="00DA0FA9" w:rsidRPr="00DA0FA9" w:rsidRDefault="00DA0FA9" w:rsidP="00DA0FA9">
      <w:pPr>
        <w:pStyle w:val="Ttulo1"/>
      </w:pPr>
      <w:r>
        <w:t>PRIMERA PARTE: RAYTRAC</w:t>
      </w:r>
    </w:p>
    <w:p w14:paraId="3CD43227" w14:textId="77777777" w:rsidR="00DA0FA9" w:rsidRDefault="00DA0FA9" w:rsidP="007D534A">
      <w:pPr>
        <w:rPr>
          <w:b/>
          <w:i/>
        </w:rPr>
      </w:pPr>
    </w:p>
    <w:p w14:paraId="376E59D2" w14:textId="2C5A4ECF" w:rsidR="007D534A" w:rsidRDefault="007D534A" w:rsidP="007D534A">
      <w:r>
        <w:rPr>
          <w:b/>
          <w:i/>
        </w:rPr>
        <w:t xml:space="preserve">Capítulo Primero, </w:t>
      </w:r>
      <w:r w:rsidR="00274F28">
        <w:t xml:space="preserve">introducción al </w:t>
      </w:r>
      <w:r w:rsidR="00274F28">
        <w:rPr>
          <w:i/>
        </w:rPr>
        <w:t xml:space="preserve">RayTrac, </w:t>
      </w:r>
      <w:r w:rsidR="00274F28">
        <w:t>qué es, qué hace, qué circuitos lo componen, cuál es la filosofía de diseño y qué tipo arquitectura será usada para su implementación.</w:t>
      </w:r>
    </w:p>
    <w:p w14:paraId="493F7B55" w14:textId="77777777" w:rsidR="00274F28" w:rsidRDefault="00274F28" w:rsidP="007D534A"/>
    <w:p w14:paraId="4747E2F5" w14:textId="01F63686" w:rsidR="00274F28" w:rsidRPr="002620D3" w:rsidRDefault="00274F28" w:rsidP="00274F28">
      <w:r>
        <w:rPr>
          <w:b/>
          <w:i/>
        </w:rPr>
        <w:t xml:space="preserve">Capítulo Segundo, </w:t>
      </w:r>
      <w:r>
        <w:t xml:space="preserve">adaptadores de formato. El </w:t>
      </w:r>
      <w:r>
        <w:rPr>
          <w:i/>
        </w:rPr>
        <w:t xml:space="preserve">RayTrac, </w:t>
      </w:r>
      <w:r>
        <w:t xml:space="preserve">procesa vectores que en conjunto pueden tener hasta 192 bits de ancho y en el </w:t>
      </w:r>
      <w:r>
        <w:rPr>
          <w:i/>
        </w:rPr>
        <w:t xml:space="preserve">RtEngine </w:t>
      </w:r>
      <w:r>
        <w:t>circulan datos de 32 bits de ancho.</w:t>
      </w:r>
      <w:r w:rsidR="002620D3">
        <w:t xml:space="preserve"> Para cargar datos en el </w:t>
      </w:r>
      <w:r w:rsidR="002620D3">
        <w:rPr>
          <w:i/>
        </w:rPr>
        <w:t xml:space="preserve">RayTrac </w:t>
      </w:r>
      <w:r w:rsidR="002620D3">
        <w:t xml:space="preserve">y para que este entregue resultados, se necesitarán </w:t>
      </w:r>
      <w:r w:rsidR="002620D3">
        <w:rPr>
          <w:i/>
        </w:rPr>
        <w:t>adaptadores de formato</w:t>
      </w:r>
      <w:r w:rsidR="002620D3">
        <w:t xml:space="preserve">, que conviertan los </w:t>
      </w:r>
      <w:r w:rsidR="002620D3">
        <w:rPr>
          <w:i/>
        </w:rPr>
        <w:t xml:space="preserve">datos en vectores </w:t>
      </w:r>
      <w:r w:rsidR="002620D3">
        <w:t xml:space="preserve">y los </w:t>
      </w:r>
      <w:r w:rsidR="002620D3">
        <w:rPr>
          <w:i/>
        </w:rPr>
        <w:t xml:space="preserve">vectores en datos. </w:t>
      </w:r>
      <w:r w:rsidR="002620D3">
        <w:t>Este capítulo detalla el diseño, arquitectura e implementación de estos adaptadores.</w:t>
      </w:r>
    </w:p>
    <w:p w14:paraId="2BDABD34" w14:textId="77777777" w:rsidR="00274F28" w:rsidRDefault="00274F28" w:rsidP="00274F28"/>
    <w:p w14:paraId="64603AEE" w14:textId="7E46AD46" w:rsidR="007D534A" w:rsidRDefault="007D534A" w:rsidP="007D534A">
      <w:commentRangeStart w:id="1"/>
      <w:r w:rsidRPr="00BB454B">
        <w:rPr>
          <w:b/>
          <w:i/>
        </w:rPr>
        <w:t>Capítulo Tercero</w:t>
      </w:r>
      <w:r>
        <w:t xml:space="preserve">, se </w:t>
      </w:r>
      <w:r w:rsidR="002620D3">
        <w:t xml:space="preserve">detalla </w:t>
      </w:r>
      <w:r>
        <w:t xml:space="preserve">la arquitectura del </w:t>
      </w:r>
      <w:r w:rsidRPr="00672CB1">
        <w:rPr>
          <w:i/>
        </w:rPr>
        <w:t>pipeline</w:t>
      </w:r>
      <w:r>
        <w:t xml:space="preserve"> </w:t>
      </w:r>
      <w:r w:rsidRPr="002620D3">
        <w:rPr>
          <w:i/>
        </w:rPr>
        <w:t>aritmético</w:t>
      </w:r>
      <w:r w:rsidR="002620D3">
        <w:t xml:space="preserve">, el circuito que ejecuta las operaciones aritméticas que desarrolla el </w:t>
      </w:r>
      <w:r w:rsidR="002620D3">
        <w:rPr>
          <w:i/>
        </w:rPr>
        <w:t xml:space="preserve">RayTrac </w:t>
      </w:r>
      <w:r w:rsidR="002620D3">
        <w:t>como procesador de vectores</w:t>
      </w:r>
      <w:r>
        <w:t>. Los detalles del diseño desarrollo e implementación por tipo de operación, se encuentran descritos en esta sección.</w:t>
      </w:r>
      <w:commentRangeEnd w:id="1"/>
      <w:r>
        <w:rPr>
          <w:rStyle w:val="Refdecomentario"/>
        </w:rPr>
        <w:commentReference w:id="1"/>
      </w:r>
    </w:p>
    <w:p w14:paraId="5AC198D9" w14:textId="77777777" w:rsidR="007D534A" w:rsidRDefault="007D534A" w:rsidP="007D534A"/>
    <w:p w14:paraId="426B1793" w14:textId="05732975" w:rsidR="002620D3" w:rsidRDefault="002620D3" w:rsidP="002620D3">
      <w:commentRangeStart w:id="2"/>
      <w:r w:rsidRPr="00BB454B">
        <w:rPr>
          <w:b/>
          <w:i/>
        </w:rPr>
        <w:t xml:space="preserve">Capítulo </w:t>
      </w:r>
      <w:r>
        <w:rPr>
          <w:b/>
          <w:i/>
        </w:rPr>
        <w:t>Cuarto</w:t>
      </w:r>
      <w:r>
        <w:t xml:space="preserve">, describe la interfaz de programación implementada para realizar aplicaciones con el </w:t>
      </w:r>
      <w:r w:rsidRPr="002620D3">
        <w:rPr>
          <w:i/>
        </w:rPr>
        <w:t>RtEngine</w:t>
      </w:r>
      <w:r>
        <w:t xml:space="preserve">. </w:t>
      </w:r>
      <w:commentRangeEnd w:id="2"/>
      <w:r>
        <w:t xml:space="preserve">La interfaz de programación tiene dos aspectos principales: la configuración de una función especializada o </w:t>
      </w:r>
      <w:r>
        <w:rPr>
          <w:i/>
        </w:rPr>
        <w:t xml:space="preserve">kernel  </w:t>
      </w:r>
      <w:r>
        <w:t>y la programación de las fuentes de flujo de entrada, la cantidad de datos que vienen en este flujo y la configuración del destino de los resultados que van en los flujos de salida</w:t>
      </w:r>
      <w:r>
        <w:rPr>
          <w:i/>
        </w:rPr>
        <w:t>.</w:t>
      </w:r>
      <w:r>
        <w:rPr>
          <w:rStyle w:val="Refdecomentario"/>
        </w:rPr>
        <w:commentReference w:id="2"/>
      </w:r>
    </w:p>
    <w:p w14:paraId="21743979" w14:textId="77777777" w:rsidR="002620D3" w:rsidRDefault="002620D3" w:rsidP="002620D3"/>
    <w:p w14:paraId="5011953F" w14:textId="32C4CCC3" w:rsidR="007D534A" w:rsidRPr="00DA0FA9" w:rsidRDefault="007D534A" w:rsidP="007D534A">
      <w:r w:rsidRPr="00BB454B">
        <w:rPr>
          <w:b/>
          <w:i/>
        </w:rPr>
        <w:t>C</w:t>
      </w:r>
      <w:r>
        <w:rPr>
          <w:b/>
          <w:i/>
        </w:rPr>
        <w:t>apítulo Quinto</w:t>
      </w:r>
      <w:r w:rsidR="002620D3">
        <w:rPr>
          <w:b/>
          <w:i/>
        </w:rPr>
        <w:t>,</w:t>
      </w:r>
      <w:r>
        <w:t xml:space="preserve"> se explica en detalle el control de flujo de datos, el cual es controlado por una </w:t>
      </w:r>
      <w:r w:rsidRPr="00BB454B">
        <w:rPr>
          <w:i/>
        </w:rPr>
        <w:t>máquina de estado</w:t>
      </w:r>
      <w:r>
        <w:rPr>
          <w:i/>
        </w:rPr>
        <w:t>s</w:t>
      </w:r>
      <w:r>
        <w:t xml:space="preserve"> </w:t>
      </w:r>
      <w:r>
        <w:rPr>
          <w:i/>
        </w:rPr>
        <w:t>para el control de fluj</w:t>
      </w:r>
      <w:r w:rsidR="002620D3">
        <w:rPr>
          <w:i/>
        </w:rPr>
        <w:t xml:space="preserve">o. </w:t>
      </w:r>
      <w:r w:rsidR="002620D3">
        <w:t xml:space="preserve">Se describe los mecanismos que usa el </w:t>
      </w:r>
      <w:r w:rsidR="002620D3">
        <w:rPr>
          <w:i/>
        </w:rPr>
        <w:t>RayTrac</w:t>
      </w:r>
      <w:r w:rsidR="00DA0FA9">
        <w:t xml:space="preserve"> para comenzar desde y hacia memorias externas, t</w:t>
      </w:r>
      <w:r w:rsidR="002620D3">
        <w:t xml:space="preserve">ransacciones </w:t>
      </w:r>
      <w:r w:rsidR="00DA0FA9">
        <w:t xml:space="preserve">de </w:t>
      </w:r>
      <w:r w:rsidR="002620D3">
        <w:t xml:space="preserve">lectura de datos, para cargar vectores y </w:t>
      </w:r>
      <w:r w:rsidR="00DA0FA9">
        <w:t xml:space="preserve">para comenzar transacciones de escritura de datos, con resultados. Se debe tener en cuenta que el </w:t>
      </w:r>
      <w:r w:rsidR="00DA0FA9">
        <w:rPr>
          <w:i/>
        </w:rPr>
        <w:t xml:space="preserve">RayTrac </w:t>
      </w:r>
      <w:r w:rsidR="00DA0FA9">
        <w:t>posee unos recursos de memoria finitos y esa capacidad no se puede ver superada por la operación, para que esto se cumpla, el control de flujo de datos balancea la cantidad de transacciones de escritura y lectura.</w:t>
      </w:r>
    </w:p>
    <w:p w14:paraId="4D97789D" w14:textId="77777777" w:rsidR="007D534A" w:rsidRDefault="007D534A" w:rsidP="007D534A"/>
    <w:p w14:paraId="5FDF891B" w14:textId="77777777" w:rsidR="007D534A" w:rsidRPr="00826011" w:rsidRDefault="007D534A" w:rsidP="007D534A">
      <w:pPr>
        <w:rPr>
          <w:u w:val="single"/>
        </w:rPr>
      </w:pPr>
      <w:commentRangeStart w:id="3"/>
      <w:r w:rsidRPr="00BB454B">
        <w:rPr>
          <w:b/>
          <w:i/>
        </w:rPr>
        <w:t>Capítulo Sexto</w:t>
      </w:r>
      <w:r>
        <w:t xml:space="preserve">, Pruebas hechas en simulación. Para realizar la simulación del RayTrac y su pipeline aritmético, se desarrolló un par de scripts que permiten la observación de ciertas señales, que se encuentran en los diseños RTL de jerarquía más bajo y automatizan el proceso de despliegue de resultados en archivos tipo </w:t>
      </w:r>
      <w:r>
        <w:rPr>
          <w:i/>
        </w:rPr>
        <w:t xml:space="preserve">.csv </w:t>
      </w:r>
      <w:r>
        <w:t xml:space="preserve">, o cómo lo indican sus siglas en inglés, archivos separado por comas. El objetivo de estas herramientas es simular una secuencia de instrucciones enviadas al RayTrac, emulando </w:t>
      </w:r>
      <w:r>
        <w:rPr>
          <w:b/>
          <w:i/>
        </w:rPr>
        <w:t xml:space="preserve">funcionalmente </w:t>
      </w:r>
      <w:r>
        <w:t>el comportamiento del bus externo (Avalon) y verificar los resultados.</w:t>
      </w:r>
      <w:commentRangeEnd w:id="3"/>
      <w:r>
        <w:rPr>
          <w:rStyle w:val="Refdecomentario"/>
        </w:rPr>
        <w:commentReference w:id="3"/>
      </w:r>
    </w:p>
    <w:p w14:paraId="1D9BCB05" w14:textId="77777777" w:rsidR="007D534A" w:rsidRDefault="007D534A" w:rsidP="007D534A"/>
    <w:p w14:paraId="7CC83C1B" w14:textId="6FA34657" w:rsidR="007D534A" w:rsidRDefault="007D534A" w:rsidP="007D534A">
      <w:r>
        <w:t xml:space="preserve">Adicionalmente se realiza la simulación de tiempos, la cual es importante para saber si la segmentación de los circuitos combinatorios que componen el </w:t>
      </w:r>
      <w:r w:rsidRPr="00DA0FA9">
        <w:rPr>
          <w:i/>
        </w:rPr>
        <w:t>RayTrac</w:t>
      </w:r>
      <w:r>
        <w:t xml:space="preserve"> es suficiente y </w:t>
      </w:r>
      <w:r w:rsidR="00DA0FA9">
        <w:t>calcular la máxima frecuencia soportada por estos</w:t>
      </w:r>
      <w:r>
        <w:t>.</w:t>
      </w:r>
    </w:p>
    <w:p w14:paraId="28B6C7FA" w14:textId="77777777" w:rsidR="007D534A" w:rsidRDefault="007D534A" w:rsidP="007D534A"/>
    <w:p w14:paraId="07229884" w14:textId="77777777" w:rsidR="007D534A" w:rsidRDefault="007D534A" w:rsidP="007D534A"/>
    <w:p w14:paraId="5541B97F" w14:textId="77777777" w:rsidR="007D534A" w:rsidRDefault="007D534A" w:rsidP="00DA0FA9">
      <w:pPr>
        <w:pStyle w:val="Ttulo1"/>
      </w:pPr>
      <w:r>
        <w:t>SEGUNDA PARTE: RTENGINE</w:t>
      </w:r>
    </w:p>
    <w:p w14:paraId="55762A28" w14:textId="77777777" w:rsidR="007D534A" w:rsidRDefault="007D534A" w:rsidP="007D534A"/>
    <w:p w14:paraId="313C2563" w14:textId="77777777" w:rsidR="007D534A" w:rsidRPr="00826011" w:rsidRDefault="007D534A" w:rsidP="007D534A">
      <w:r>
        <w:rPr>
          <w:b/>
          <w:i/>
        </w:rPr>
        <w:t xml:space="preserve">Capítulo Séptimo </w:t>
      </w:r>
      <w:r>
        <w:t>Descripción Gral del RtEngine. Diagrama de Bloques. Ejemplos de posibles aplicaciones. Descripción breve de la aplicación a implementar.</w:t>
      </w:r>
    </w:p>
    <w:p w14:paraId="6B730D2C" w14:textId="77777777" w:rsidR="007D534A" w:rsidRDefault="007D534A" w:rsidP="007D534A"/>
    <w:p w14:paraId="37CD3264" w14:textId="77777777" w:rsidR="007D534A" w:rsidRDefault="007D534A" w:rsidP="007D534A">
      <w:r w:rsidRPr="00BB454B">
        <w:rPr>
          <w:b/>
          <w:i/>
        </w:rPr>
        <w:t xml:space="preserve">Capítulo </w:t>
      </w:r>
      <w:r>
        <w:rPr>
          <w:b/>
          <w:i/>
        </w:rPr>
        <w:t xml:space="preserve">Octavo </w:t>
      </w:r>
      <w:r>
        <w:t xml:space="preserve">Integración e Implementación del Sistema. Se detalla el procedimiento de integración de los componentes del RtEngine, para obtener el sistema final integrado, haciendo uso de las herramientas Quartus II, Sopc Builder y otras. </w:t>
      </w:r>
    </w:p>
    <w:p w14:paraId="56130543" w14:textId="77777777" w:rsidR="007D534A" w:rsidRDefault="007D534A" w:rsidP="007D534A"/>
    <w:p w14:paraId="32BDBA80" w14:textId="77777777" w:rsidR="007D534A" w:rsidRDefault="007D534A" w:rsidP="007D534A">
      <w:r>
        <w:t>Se realiza un resumen a partir de la información generada en los reportes sobre los recursos utilizados, la organización del pool de memoria, los dominios de reloj, etc, etc.</w:t>
      </w:r>
    </w:p>
    <w:p w14:paraId="33A88E34" w14:textId="77777777" w:rsidR="007D534A" w:rsidRDefault="007D534A" w:rsidP="007D534A"/>
    <w:p w14:paraId="6464223A" w14:textId="77777777" w:rsidR="007D534A" w:rsidRPr="00F17015" w:rsidRDefault="007D534A" w:rsidP="007D534A">
      <w:pPr>
        <w:rPr>
          <w:i/>
        </w:rPr>
      </w:pPr>
      <w:r>
        <w:t xml:space="preserve">Las herramientas por último generan la capa de abstracción de hardware, mediante la generación de código de alto nivel C. Esta capa provee el </w:t>
      </w:r>
      <w:r w:rsidRPr="00F36200">
        <w:rPr>
          <w:i/>
        </w:rPr>
        <w:t>kernel</w:t>
      </w:r>
      <w:r>
        <w:t xml:space="preserve"> o sistema operativo del sistema, los </w:t>
      </w:r>
      <w:r w:rsidRPr="00F36200">
        <w:rPr>
          <w:i/>
        </w:rPr>
        <w:t>drivers</w:t>
      </w:r>
      <w:r>
        <w:t xml:space="preserve"> de los componentes y una </w:t>
      </w:r>
      <w:r>
        <w:rPr>
          <w:i/>
        </w:rPr>
        <w:t>API (Aplication Programming Interface)</w:t>
      </w:r>
      <w:r>
        <w:t xml:space="preserve"> para el desarrollo de aplicaciones. A este software se le llama </w:t>
      </w:r>
      <w:r w:rsidRPr="00F36200">
        <w:rPr>
          <w:i/>
        </w:rPr>
        <w:t>BSP</w:t>
      </w:r>
      <w:r>
        <w:t>, (</w:t>
      </w:r>
      <w:r w:rsidRPr="00F36200">
        <w:rPr>
          <w:i/>
        </w:rPr>
        <w:t>Board Support Package</w:t>
      </w:r>
      <w:r>
        <w:t>) y para los sistemas embebidos constituye el componente fundamental para el desarrollo de aplicaciones.</w:t>
      </w:r>
    </w:p>
    <w:p w14:paraId="7081F3E4" w14:textId="77777777" w:rsidR="007D534A" w:rsidRDefault="007D534A" w:rsidP="007D534A"/>
    <w:p w14:paraId="44767674" w14:textId="77777777" w:rsidR="007D534A" w:rsidRDefault="007D534A" w:rsidP="007D534A">
      <w:r w:rsidRPr="008F0570">
        <w:rPr>
          <w:b/>
          <w:i/>
        </w:rPr>
        <w:t>Capítulo</w:t>
      </w:r>
      <w:r w:rsidRPr="00F36200">
        <w:rPr>
          <w:b/>
          <w:i/>
        </w:rPr>
        <w:t xml:space="preserve"> </w:t>
      </w:r>
      <w:r>
        <w:rPr>
          <w:b/>
          <w:i/>
        </w:rPr>
        <w:t>Noveno</w:t>
      </w:r>
      <w:r>
        <w:t xml:space="preserve">, describe la implementación del algoritmo de trazado de rayos, el algoritmo de </w:t>
      </w:r>
      <w:r w:rsidRPr="00672CB1">
        <w:rPr>
          <w:i/>
        </w:rPr>
        <w:t>Shading</w:t>
      </w:r>
      <w:r>
        <w:t xml:space="preserve"> (cálculo de color en cada pixel) y en general la aplicación de </w:t>
      </w:r>
      <w:r>
        <w:rPr>
          <w:i/>
        </w:rPr>
        <w:t>render</w:t>
      </w:r>
      <w:r>
        <w:t>.</w:t>
      </w:r>
    </w:p>
    <w:p w14:paraId="0FAB071A" w14:textId="77777777" w:rsidR="007D534A" w:rsidRDefault="007D534A" w:rsidP="007D534A"/>
    <w:p w14:paraId="2F3C2472" w14:textId="77777777" w:rsidR="007D534A" w:rsidRDefault="007D534A" w:rsidP="00DA0FA9">
      <w:pPr>
        <w:pStyle w:val="Ttulo1"/>
      </w:pPr>
      <w:r>
        <w:t>TERCERA PARTE: CIERRE</w:t>
      </w:r>
    </w:p>
    <w:p w14:paraId="314F0581" w14:textId="77777777" w:rsidR="007D534A" w:rsidRDefault="007D534A" w:rsidP="007D534A"/>
    <w:p w14:paraId="3F92E268" w14:textId="77777777" w:rsidR="007D534A" w:rsidRPr="00F36200" w:rsidRDefault="007D534A" w:rsidP="007D534A">
      <w:pPr>
        <w:rPr>
          <w:u w:val="single"/>
        </w:rPr>
      </w:pPr>
      <w:r w:rsidRPr="00F36200">
        <w:rPr>
          <w:b/>
          <w:i/>
        </w:rPr>
        <w:t xml:space="preserve">Capítulo </w:t>
      </w:r>
      <w:r>
        <w:rPr>
          <w:b/>
          <w:i/>
        </w:rPr>
        <w:t>D</w:t>
      </w:r>
      <w:r w:rsidRPr="00F36200">
        <w:rPr>
          <w:b/>
          <w:i/>
        </w:rPr>
        <w:t>écimo</w:t>
      </w:r>
      <w:r>
        <w:t xml:space="preserve">, Se detallan resultados generales y se presentan las conclusiones del trabajo en general. Se enuncian posibles trabajos, por hacer a partir de este, entre los que se encuentran mejoras, aplicaciones y correcciones. </w:t>
      </w:r>
    </w:p>
    <w:p w14:paraId="010480A2" w14:textId="77777777" w:rsidR="007D534A" w:rsidRDefault="007D534A" w:rsidP="007D534A">
      <w:pPr>
        <w:pStyle w:val="Style-1"/>
        <w:spacing w:line="276" w:lineRule="auto"/>
        <w:contextualSpacing/>
        <w:jc w:val="both"/>
        <w:rPr>
          <w:rFonts w:ascii="Arial" w:eastAsia="Arial" w:hAnsi="Arial" w:cs="Arial"/>
          <w:i/>
          <w:iCs/>
          <w:color w:val="3D85C6"/>
          <w:sz w:val="22"/>
          <w:szCs w:val="22"/>
        </w:rPr>
      </w:pPr>
    </w:p>
    <w:p w14:paraId="73176A91" w14:textId="77777777" w:rsidR="007D534A" w:rsidRDefault="007D534A" w:rsidP="00742DB4"/>
    <w:p w14:paraId="2CAE7A6D" w14:textId="77777777" w:rsidR="007D534A" w:rsidRDefault="007D534A" w:rsidP="00742DB4"/>
    <w:p w14:paraId="34F53508" w14:textId="77777777" w:rsidR="007D534A" w:rsidRPr="007D534A" w:rsidRDefault="007D534A" w:rsidP="00742DB4"/>
    <w:p w14:paraId="1F847107" w14:textId="2D2EC1E1" w:rsidR="007D534A" w:rsidRDefault="007D534A">
      <w:r>
        <w:br w:type="page"/>
      </w:r>
    </w:p>
    <w:p w14:paraId="75D0A1C3" w14:textId="5FDAAB8D" w:rsidR="00AF65C0" w:rsidRPr="00742DB4" w:rsidRDefault="007D534A" w:rsidP="007D534A">
      <w:pPr>
        <w:pStyle w:val="Ttulo"/>
      </w:pPr>
      <w:r>
        <w:t>OBJETIVOS</w:t>
      </w:r>
    </w:p>
    <w:p w14:paraId="17F22182" w14:textId="27D61E3C" w:rsidR="001D146D" w:rsidRPr="00C60FBA" w:rsidRDefault="001D146D" w:rsidP="001D146D">
      <w:pPr>
        <w:pStyle w:val="Style-1"/>
        <w:spacing w:line="276" w:lineRule="auto"/>
        <w:contextualSpacing/>
        <w:jc w:val="both"/>
        <w:rPr>
          <w:rFonts w:ascii="Arial" w:eastAsia="Arial" w:hAnsi="Arial" w:cs="Arial"/>
          <w:i/>
          <w:iCs/>
          <w:color w:val="3D85C6"/>
          <w:sz w:val="22"/>
          <w:szCs w:val="22"/>
        </w:rPr>
      </w:pPr>
      <w:r w:rsidRPr="00C60FBA">
        <w:rPr>
          <w:rFonts w:ascii="Arial" w:eastAsia="Arial" w:hAnsi="Arial" w:cs="Arial"/>
          <w:i/>
          <w:iCs/>
          <w:color w:val="3D85C6"/>
          <w:sz w:val="22"/>
          <w:szCs w:val="22"/>
        </w:rPr>
        <w:t>Objetivo General.</w:t>
      </w:r>
    </w:p>
    <w:p w14:paraId="3EFC2C87"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B4508A3" w14:textId="77777777" w:rsidR="001D146D" w:rsidRDefault="001D146D" w:rsidP="001D146D">
      <w:pPr>
        <w:pStyle w:val="Style-1"/>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Diseñar e implementar una arquitectura de trazado de rayos para síntesis de imágenes. </w:t>
      </w:r>
    </w:p>
    <w:p w14:paraId="52694E00"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2CE22859" w14:textId="77777777" w:rsidR="001D146D" w:rsidRDefault="001D146D" w:rsidP="001D146D">
      <w:pPr>
        <w:pStyle w:val="Style-1"/>
        <w:spacing w:line="276" w:lineRule="auto"/>
        <w:contextualSpacing/>
        <w:jc w:val="both"/>
        <w:rPr>
          <w:rFonts w:ascii="Arial" w:eastAsia="Arial" w:hAnsi="Arial" w:cs="Arial"/>
          <w:color w:val="000000"/>
          <w:sz w:val="22"/>
          <w:szCs w:val="22"/>
        </w:rPr>
      </w:pPr>
      <w:r w:rsidRPr="00C60FBA">
        <w:rPr>
          <w:rFonts w:ascii="Arial" w:eastAsia="Arial" w:hAnsi="Arial" w:cs="Arial"/>
          <w:i/>
          <w:iCs/>
          <w:color w:val="3D85C6"/>
          <w:sz w:val="22"/>
          <w:szCs w:val="22"/>
        </w:rPr>
        <w:t xml:space="preserve">Objetivos Específicos. </w:t>
      </w:r>
    </w:p>
    <w:p w14:paraId="7B32A9B5"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1A57A9D" w14:textId="475A6A4B"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sidRPr="000F308C">
        <w:rPr>
          <w:rFonts w:ascii="Arial" w:eastAsia="Arial" w:hAnsi="Arial" w:cs="Arial"/>
          <w:color w:val="000000"/>
          <w:sz w:val="22"/>
          <w:szCs w:val="22"/>
        </w:rPr>
        <w:t>Diseñar, simular e implementar</w:t>
      </w:r>
      <w:r>
        <w:rPr>
          <w:rFonts w:ascii="Arial" w:eastAsia="Arial" w:hAnsi="Arial" w:cs="Arial"/>
          <w:color w:val="000000"/>
          <w:sz w:val="22"/>
          <w:szCs w:val="22"/>
        </w:rPr>
        <w:t xml:space="preserve"> los circuitos aritméticos que soporten la resolución geométrica de un sistema de trazado de rayos.  </w:t>
      </w:r>
    </w:p>
    <w:p w14:paraId="245DCE9A" w14:textId="25A383D9"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Implementar una </w:t>
      </w:r>
      <w:r w:rsidR="00D059FB">
        <w:rPr>
          <w:rFonts w:ascii="Arial" w:eastAsia="Arial" w:hAnsi="Arial" w:cs="Arial"/>
          <w:color w:val="000000"/>
          <w:sz w:val="22"/>
          <w:szCs w:val="22"/>
        </w:rPr>
        <w:t>interfaz</w:t>
      </w:r>
      <w:r>
        <w:rPr>
          <w:rFonts w:ascii="Arial" w:eastAsia="Arial" w:hAnsi="Arial" w:cs="Arial"/>
          <w:color w:val="000000"/>
          <w:sz w:val="22"/>
          <w:szCs w:val="22"/>
        </w:rPr>
        <w:t xml:space="preserve"> operativa, humano – máquina, mediante codiseño y herramientas propietarias.</w:t>
      </w:r>
    </w:p>
    <w:p w14:paraId="3DCB9D32" w14:textId="77777777"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Probar </w:t>
      </w:r>
      <w:r w:rsidRPr="000F308C">
        <w:rPr>
          <w:rFonts w:ascii="Arial" w:eastAsia="Arial" w:hAnsi="Arial" w:cs="Arial"/>
          <w:color w:val="000000"/>
          <w:sz w:val="22"/>
          <w:szCs w:val="22"/>
        </w:rPr>
        <w:t>la implementación de la arquitectura de trazado de rayos</w:t>
      </w:r>
      <w:r>
        <w:rPr>
          <w:rFonts w:ascii="Arial" w:eastAsia="Arial" w:hAnsi="Arial" w:cs="Arial"/>
          <w:color w:val="000000"/>
          <w:sz w:val="22"/>
          <w:szCs w:val="22"/>
        </w:rPr>
        <w:t>, a partir de software.</w:t>
      </w:r>
    </w:p>
    <w:p w14:paraId="1288F44C" w14:textId="39A45F50" w:rsidR="009D05E7" w:rsidRDefault="009D05E7">
      <w:pPr>
        <w:rPr>
          <w:lang w:val="es-CO"/>
        </w:rPr>
      </w:pPr>
      <w:r>
        <w:rPr>
          <w:lang w:val="es-CO"/>
        </w:rPr>
        <w:br w:type="page"/>
      </w:r>
    </w:p>
    <w:p w14:paraId="71E95361" w14:textId="1F30AFD8" w:rsidR="001D146D" w:rsidRDefault="009D05E7" w:rsidP="009D05E7">
      <w:pPr>
        <w:pStyle w:val="Ttulo"/>
        <w:rPr>
          <w:lang w:val="es-CO"/>
        </w:rPr>
      </w:pPr>
      <w:r>
        <w:rPr>
          <w:lang w:val="es-CO"/>
        </w:rPr>
        <w:t>MARCO TEORICO</w:t>
      </w:r>
    </w:p>
    <w:p w14:paraId="29D6B1D5" w14:textId="3DE38E97" w:rsidR="009D05E7" w:rsidRDefault="00697DC1" w:rsidP="009D05E7">
      <w:pPr>
        <w:pStyle w:val="Ttulo1"/>
      </w:pPr>
      <w:r>
        <w:t xml:space="preserve">Computación Gráfica: </w:t>
      </w:r>
      <w:r w:rsidR="009D05E7">
        <w:t>Trazado de Rayos</w:t>
      </w:r>
      <w:r>
        <w:t>.</w:t>
      </w:r>
    </w:p>
    <w:p w14:paraId="34C67E2F" w14:textId="77777777" w:rsidR="00697DC1" w:rsidRDefault="00697DC1" w:rsidP="00697DC1"/>
    <w:p w14:paraId="35A08083" w14:textId="749C3BAF" w:rsidR="00697DC1" w:rsidRDefault="00697DC1" w:rsidP="00697DC1">
      <w:r>
        <w:t>Trazado de Rayos en una técnica de síntesis de imágenes</w:t>
      </w:r>
      <w:r w:rsidR="00AF65C0">
        <w:t xml:space="preserve"> por computador. Está basada</w:t>
      </w:r>
      <w:r>
        <w:t xml:space="preserve"> en el comportamiento físico de la luz. En particular se modelan 3 fenómenos: Absorción, Reflexión y Refracción. </w:t>
      </w:r>
    </w:p>
    <w:p w14:paraId="4E3282A5" w14:textId="77777777" w:rsidR="00697DC1" w:rsidRDefault="00697DC1" w:rsidP="00697DC1"/>
    <w:p w14:paraId="3950C2D0" w14:textId="34144352" w:rsidR="00697DC1" w:rsidRDefault="00697DC1" w:rsidP="00697DC1">
      <w:pPr>
        <w:rPr>
          <w:i/>
        </w:rPr>
      </w:pPr>
      <w:r>
        <w:t>El modelamiento de estos fenómenos</w:t>
      </w:r>
      <w:r w:rsidR="00AF65C0">
        <w:t xml:space="preserve"> físicos, </w:t>
      </w:r>
      <w:r w:rsidR="00207F87">
        <w:t xml:space="preserve">compila una serie de reglas que al simular la trayectoria de un conjunto de rayos que se </w:t>
      </w:r>
      <w:r w:rsidR="00207F87" w:rsidRPr="00207F87">
        <w:rPr>
          <w:i/>
        </w:rPr>
        <w:t>emiten</w:t>
      </w:r>
      <w:r w:rsidR="00207F87">
        <w:t xml:space="preserve"> desde un observador hacia una escena, genera una imagen a la que se llama </w:t>
      </w:r>
      <w:r w:rsidR="00207F87">
        <w:rPr>
          <w:i/>
        </w:rPr>
        <w:t xml:space="preserve">render. </w:t>
      </w:r>
    </w:p>
    <w:p w14:paraId="3496EEBF" w14:textId="77777777" w:rsidR="00207F87" w:rsidRDefault="00207F87" w:rsidP="00697DC1">
      <w:pPr>
        <w:rPr>
          <w:i/>
        </w:rPr>
      </w:pPr>
    </w:p>
    <w:p w14:paraId="6A2B430F" w14:textId="020104E2" w:rsidR="00207F87" w:rsidRDefault="00AF65C0" w:rsidP="00697DC1">
      <w:r>
        <w:t>La escena es un modelo 3D</w:t>
      </w:r>
      <w:r w:rsidR="00207F87">
        <w:t xml:space="preserve">, el cual se compone de primitivas geométricas: esferas, planos, volúmenes etc, un modelo de iluminación y materiales que definen la interacción entre los rayos y las primitivas geométricas que intersectan. </w:t>
      </w:r>
    </w:p>
    <w:p w14:paraId="58BBEB1E" w14:textId="77777777" w:rsidR="00207F87" w:rsidRDefault="00207F87" w:rsidP="00697DC1"/>
    <w:p w14:paraId="34482573" w14:textId="7F4A5A34" w:rsidR="00AF65C0" w:rsidRPr="00AF65C0" w:rsidRDefault="00AF65C0" w:rsidP="00697DC1">
      <w:r>
        <w:t xml:space="preserve">El </w:t>
      </w:r>
      <w:r>
        <w:rPr>
          <w:i/>
        </w:rPr>
        <w:t xml:space="preserve">render </w:t>
      </w:r>
      <w:r>
        <w:t xml:space="preserve">es el resultado de la </w:t>
      </w:r>
      <w:r>
        <w:rPr>
          <w:i/>
        </w:rPr>
        <w:t xml:space="preserve">transformación </w:t>
      </w:r>
      <w:r>
        <w:t>de la representación 3D de la escena, a ser proyectada en un pla</w:t>
      </w:r>
      <w:r w:rsidR="007D534A">
        <w:t>no 2D.</w:t>
      </w:r>
    </w:p>
    <w:p w14:paraId="7C250BF1" w14:textId="77777777" w:rsidR="00AF65C0" w:rsidRDefault="00AF65C0" w:rsidP="00697DC1"/>
    <w:p w14:paraId="22F3C0E1" w14:textId="49D2AE89" w:rsidR="00207F87" w:rsidRDefault="00207F87" w:rsidP="00697DC1">
      <w:r>
        <w:t xml:space="preserve">Un algoritmo de trazado de rayos básicamente resuelve 2 fases: resolución geométrica y resolución del color. </w:t>
      </w:r>
    </w:p>
    <w:p w14:paraId="44BE0BAC" w14:textId="77777777" w:rsidR="00207F87" w:rsidRDefault="00207F87" w:rsidP="00697DC1"/>
    <w:p w14:paraId="327E8A92" w14:textId="57CF2D60" w:rsidR="00207F87" w:rsidRDefault="00207F87" w:rsidP="00207F87">
      <w:pPr>
        <w:pStyle w:val="Ttulo2"/>
      </w:pPr>
      <w:r>
        <w:t>Resolución Geométrica.</w:t>
      </w:r>
    </w:p>
    <w:p w14:paraId="3B6CCBB2" w14:textId="77777777" w:rsidR="00207F87" w:rsidRDefault="00207F87" w:rsidP="00207F87"/>
    <w:p w14:paraId="420CA12E" w14:textId="0B197FD8" w:rsidR="00207F87" w:rsidRDefault="00207F87" w:rsidP="00207F87">
      <w:r>
        <w:t xml:space="preserve">La resolución geométrica </w:t>
      </w:r>
      <w:r w:rsidR="004B6C37">
        <w:t>resuelve el problema de que primitivas son visibles en el campo de visión del observador. Para este fin se ejecuta la intersección de cada rayo con cada primitiva y se calcula cual de las primitivas intersectadas,</w:t>
      </w:r>
      <w:r w:rsidR="00BE7B3E">
        <w:t xml:space="preserve"> está mas cerca del observador. P</w:t>
      </w:r>
      <w:r w:rsidR="004B6C37">
        <w:t xml:space="preserve">ara resolver cual es la primitiva visible en la trayectoria del rayo intersectado. </w:t>
      </w:r>
    </w:p>
    <w:p w14:paraId="7A47FEAE" w14:textId="77777777" w:rsidR="004B6C37" w:rsidRDefault="004B6C37" w:rsidP="00207F87"/>
    <w:p w14:paraId="71ED8C01" w14:textId="7B2A480D" w:rsidR="004B6C37" w:rsidRDefault="004B6C37" w:rsidP="004B6C37">
      <w:pPr>
        <w:pStyle w:val="Ttulo2"/>
      </w:pPr>
      <w:r>
        <w:t>Resolución del Color.</w:t>
      </w:r>
    </w:p>
    <w:p w14:paraId="684A0838" w14:textId="77777777" w:rsidR="004B6C37" w:rsidRDefault="004B6C37" w:rsidP="004B6C37"/>
    <w:p w14:paraId="201B074C" w14:textId="1098C502" w:rsidR="004B6C37" w:rsidRDefault="004B6C37" w:rsidP="004B6C37">
      <w:r>
        <w:t xml:space="preserve">La resolución del color se define a partir del cálculo de la interacción de los materiales de las primitivas geométricas visibles, los rayos que la intersectan y el modelo de iluminación instaurado. </w:t>
      </w:r>
    </w:p>
    <w:p w14:paraId="6A96C3DD" w14:textId="77777777" w:rsidR="004B6C37" w:rsidRDefault="004B6C37" w:rsidP="004B6C37"/>
    <w:p w14:paraId="10DA0268" w14:textId="630EEC53" w:rsidR="00472338" w:rsidRDefault="004B6C37" w:rsidP="004B6C37">
      <w:pPr>
        <w:rPr>
          <w:i/>
        </w:rPr>
      </w:pPr>
      <w:r>
        <w:t xml:space="preserve">Para más información </w:t>
      </w:r>
      <w:r w:rsidR="00472338">
        <w:t xml:space="preserve">sobre la aplicación de trazado de rayos referirse al capítulo IX. </w:t>
      </w:r>
      <w:r w:rsidR="00DC400F">
        <w:rPr>
          <w:i/>
        </w:rPr>
        <w:t>Aplicación de Trazado de Rayos</w:t>
      </w:r>
      <w:r w:rsidR="004976D1">
        <w:rPr>
          <w:i/>
        </w:rPr>
        <w:t xml:space="preserve"> JART</w:t>
      </w:r>
      <w:r w:rsidR="00DC400F">
        <w:rPr>
          <w:i/>
        </w:rPr>
        <w:t xml:space="preserve">. </w:t>
      </w:r>
    </w:p>
    <w:p w14:paraId="5B4A8ED3" w14:textId="77777777" w:rsidR="00EA4622" w:rsidRPr="00DC400F" w:rsidRDefault="00EA4622" w:rsidP="004B6C37"/>
    <w:p w14:paraId="411A4B0E" w14:textId="77777777" w:rsidR="00EA4622" w:rsidRDefault="00EA4622">
      <w:r>
        <w:br w:type="page"/>
      </w:r>
    </w:p>
    <w:p w14:paraId="0E3DFF56" w14:textId="3B0E566D" w:rsidR="00EA4622" w:rsidRDefault="00EA4622" w:rsidP="00EA4622">
      <w:pPr>
        <w:pStyle w:val="Ttulo1"/>
      </w:pPr>
      <w:r>
        <w:t>Arquitectura de Hardware y Software: Procesamiento de Flujo</w:t>
      </w:r>
      <w:r w:rsidR="00C60E9A">
        <w:t>s.</w:t>
      </w:r>
    </w:p>
    <w:p w14:paraId="74D057B4" w14:textId="77777777" w:rsidR="00EA4622" w:rsidRDefault="00EA4622" w:rsidP="00EA4622"/>
    <w:p w14:paraId="643D5656" w14:textId="237DB26A" w:rsidR="00D91655" w:rsidRPr="00C60E9A" w:rsidRDefault="00D91655" w:rsidP="00EA4622">
      <w:pPr>
        <w:rPr>
          <w:i/>
        </w:rPr>
      </w:pPr>
      <w:r>
        <w:t xml:space="preserve">El procesamiento de flujos, se basa en el paradigma de cómputo </w:t>
      </w:r>
      <w:r>
        <w:rPr>
          <w:i/>
        </w:rPr>
        <w:t xml:space="preserve">SIMD (Single Instruction Multiple Data). </w:t>
      </w:r>
      <w:r w:rsidR="00C60E9A">
        <w:t xml:space="preserve">En el contexto de procesamiento de flujos, los componentes son </w:t>
      </w:r>
      <w:r w:rsidR="00C60E9A">
        <w:rPr>
          <w:i/>
        </w:rPr>
        <w:t xml:space="preserve">flujos </w:t>
      </w:r>
      <w:r w:rsidR="00C60E9A">
        <w:t xml:space="preserve">y </w:t>
      </w:r>
      <w:r w:rsidR="00C60E9A">
        <w:rPr>
          <w:i/>
        </w:rPr>
        <w:t>kernels.</w:t>
      </w:r>
    </w:p>
    <w:p w14:paraId="6DC1D36B" w14:textId="77777777" w:rsidR="00D91655" w:rsidRDefault="00D91655" w:rsidP="00EA4622"/>
    <w:p w14:paraId="366FE251" w14:textId="77777777" w:rsidR="00C60E9A" w:rsidRDefault="00C60E9A" w:rsidP="00EA4622">
      <w:pPr>
        <w:rPr>
          <w:i/>
        </w:rPr>
      </w:pPr>
      <w:r>
        <w:t xml:space="preserve">Un </w:t>
      </w:r>
      <w:r>
        <w:rPr>
          <w:i/>
        </w:rPr>
        <w:t xml:space="preserve">flujo </w:t>
      </w:r>
      <w:r>
        <w:t xml:space="preserve">es un conjunto de datos, el cual puede ser procesado por una función especializada llamada </w:t>
      </w:r>
      <w:r>
        <w:rPr>
          <w:i/>
        </w:rPr>
        <w:t>kernel</w:t>
      </w:r>
      <w:r>
        <w:t xml:space="preserve">. El procesamiento de este </w:t>
      </w:r>
      <w:r>
        <w:rPr>
          <w:i/>
        </w:rPr>
        <w:t xml:space="preserve">flujo de entrada </w:t>
      </w:r>
      <w:r>
        <w:t xml:space="preserve">en el </w:t>
      </w:r>
      <w:r>
        <w:rPr>
          <w:i/>
        </w:rPr>
        <w:t xml:space="preserve">kernel </w:t>
      </w:r>
      <w:r>
        <w:t xml:space="preserve">tiene produce un conjunto de resultados al que se denomina </w:t>
      </w:r>
      <w:r>
        <w:rPr>
          <w:i/>
        </w:rPr>
        <w:t>flujo de salida</w:t>
      </w:r>
      <w:r>
        <w:t>.</w:t>
      </w:r>
    </w:p>
    <w:p w14:paraId="1E2C2039" w14:textId="77777777" w:rsidR="00C60E9A" w:rsidRDefault="00C60E9A" w:rsidP="00EA4622"/>
    <w:p w14:paraId="54397196" w14:textId="45477485" w:rsidR="00D872E7" w:rsidRDefault="00C60E9A" w:rsidP="00EA4622">
      <w:r>
        <w:t>La implementación de un</w:t>
      </w:r>
      <w:r w:rsidR="008110D9">
        <w:t xml:space="preserve"> paradigma de computo basado en procesamiento de flujos favorece aquellas tareas, cuya naturaleza hace que su procesamiento sea fácilmente ejecutado en paralelo. Trazado de Rayos es un aplicación de este estilo.</w:t>
      </w:r>
    </w:p>
    <w:p w14:paraId="6979AA40" w14:textId="77777777" w:rsidR="008110D9" w:rsidRDefault="008110D9" w:rsidP="00EA4622"/>
    <w:p w14:paraId="614DE7BC" w14:textId="77777777" w:rsidR="008110D9" w:rsidRDefault="008110D9" w:rsidP="00EA4622">
      <w:pPr>
        <w:rPr>
          <w:i/>
        </w:rPr>
      </w:pPr>
      <w:r>
        <w:t xml:space="preserve">Un ejemplo de implementación de la arquitectura de procesamiento de flujos son las </w:t>
      </w:r>
      <w:r>
        <w:rPr>
          <w:i/>
        </w:rPr>
        <w:t>GPU (Graphics Processing Unit).</w:t>
      </w:r>
    </w:p>
    <w:p w14:paraId="0EE098C7" w14:textId="77777777" w:rsidR="00AA0D25" w:rsidRDefault="00AA0D25" w:rsidP="00AA0D25">
      <w:pPr>
        <w:pStyle w:val="Ttulo2"/>
      </w:pPr>
      <w:r>
        <w:t>Flujos</w:t>
      </w:r>
    </w:p>
    <w:p w14:paraId="5951B54D" w14:textId="77777777" w:rsidR="00AA0D25" w:rsidRDefault="00AA0D25" w:rsidP="00AA0D25"/>
    <w:p w14:paraId="2EA52EDA" w14:textId="77777777" w:rsidR="00AA0D25" w:rsidRDefault="00AA0D25" w:rsidP="00AA0D25">
      <w:r>
        <w:t xml:space="preserve">Los </w:t>
      </w:r>
      <w:r>
        <w:rPr>
          <w:i/>
        </w:rPr>
        <w:t xml:space="preserve">flujos </w:t>
      </w:r>
      <w:r>
        <w:t xml:space="preserve">de entrada y de salida en el </w:t>
      </w:r>
      <w:r>
        <w:rPr>
          <w:i/>
        </w:rPr>
        <w:t xml:space="preserve">RayTrac </w:t>
      </w:r>
      <w:r>
        <w:t xml:space="preserve">pueden ser vectores o valores escalares. Las representaciones en máquina de ellos son a partir de direcciones de memoria donde se alojan los </w:t>
      </w:r>
      <w:r>
        <w:rPr>
          <w:i/>
        </w:rPr>
        <w:t xml:space="preserve">flujos </w:t>
      </w:r>
      <w:r>
        <w:t xml:space="preserve">de entrada y las direcciones de memoria donde se escribirán los resultados o </w:t>
      </w:r>
      <w:r>
        <w:rPr>
          <w:i/>
        </w:rPr>
        <w:t xml:space="preserve">flujos </w:t>
      </w:r>
      <w:r>
        <w:t xml:space="preserve">de salida. </w:t>
      </w:r>
    </w:p>
    <w:p w14:paraId="52FA18BB" w14:textId="77777777" w:rsidR="008110D9" w:rsidRDefault="008110D9" w:rsidP="00EA4622">
      <w:pPr>
        <w:rPr>
          <w:i/>
        </w:rPr>
      </w:pPr>
    </w:p>
    <w:p w14:paraId="5F939C6B" w14:textId="77777777" w:rsidR="008110D9" w:rsidRDefault="008110D9" w:rsidP="008110D9">
      <w:pPr>
        <w:pStyle w:val="Ttulo2"/>
      </w:pPr>
      <w:r>
        <w:t>Kernels</w:t>
      </w:r>
    </w:p>
    <w:p w14:paraId="278B8A8F" w14:textId="77777777" w:rsidR="008110D9" w:rsidRDefault="008110D9" w:rsidP="008110D9"/>
    <w:p w14:paraId="7B854644" w14:textId="47DB1978" w:rsidR="008110D9" w:rsidRDefault="00255574" w:rsidP="008110D9">
      <w:pPr>
        <w:rPr>
          <w:i/>
        </w:rPr>
      </w:pPr>
      <w:r>
        <w:t xml:space="preserve">En este documento se presenta la arquitectura </w:t>
      </w:r>
      <w:r>
        <w:rPr>
          <w:i/>
        </w:rPr>
        <w:t xml:space="preserve">RayTrac, </w:t>
      </w:r>
      <w:r>
        <w:t>la cual es un conjunto de bloques aritméticos interconectados. Dicha interconexión</w:t>
      </w:r>
      <w:r w:rsidR="00385AE3">
        <w:t xml:space="preserve"> es configurable y cada configuración distinta genera una función especializada, a la que se llama </w:t>
      </w:r>
      <w:r w:rsidR="00385AE3">
        <w:rPr>
          <w:i/>
        </w:rPr>
        <w:t>kernel.</w:t>
      </w:r>
    </w:p>
    <w:p w14:paraId="3B6CE976" w14:textId="77777777" w:rsidR="00385AE3" w:rsidRDefault="00385AE3" w:rsidP="008110D9">
      <w:pPr>
        <w:rPr>
          <w:i/>
        </w:rPr>
      </w:pPr>
    </w:p>
    <w:p w14:paraId="5C4517AD" w14:textId="369B1BFC" w:rsidR="00385AE3" w:rsidRDefault="00385AE3" w:rsidP="008110D9">
      <w:r>
        <w:t xml:space="preserve">Estos </w:t>
      </w:r>
      <w:r>
        <w:rPr>
          <w:i/>
        </w:rPr>
        <w:t xml:space="preserve">kernels </w:t>
      </w:r>
      <w:r>
        <w:t>son operaciones que se aplican a vectores: Producto Punto, Producto Cruz, etc, y por supuesto reciben y procesan vectores. De dicho procesamiento producen vectores o valores escalares.</w:t>
      </w:r>
    </w:p>
    <w:p w14:paraId="1317A3C3" w14:textId="77777777" w:rsidR="00AA0D25" w:rsidRDefault="00AA0D25" w:rsidP="008110D9"/>
    <w:p w14:paraId="4164E4D5" w14:textId="004B8068" w:rsidR="00385AE3" w:rsidRDefault="00AA0D25" w:rsidP="00385AE3">
      <w:pPr>
        <w:rPr>
          <w:i/>
        </w:rPr>
      </w:pPr>
      <w:r>
        <w:t xml:space="preserve">La plataforma de Hardware sobre la que se implementará el </w:t>
      </w:r>
      <w:r>
        <w:rPr>
          <w:i/>
        </w:rPr>
        <w:t xml:space="preserve">RayTrac </w:t>
      </w:r>
      <w:r>
        <w:t xml:space="preserve">no posee recursos para implementar varios </w:t>
      </w:r>
      <w:r>
        <w:rPr>
          <w:i/>
        </w:rPr>
        <w:t xml:space="preserve">RayTrac </w:t>
      </w:r>
      <w:r>
        <w:t xml:space="preserve">en paralelo, ergo, no se puede implementar dos </w:t>
      </w:r>
      <w:r>
        <w:rPr>
          <w:i/>
        </w:rPr>
        <w:t xml:space="preserve">kernels </w:t>
      </w:r>
      <w:r>
        <w:t xml:space="preserve">en paralelo, porque el diseño del </w:t>
      </w:r>
      <w:r>
        <w:rPr>
          <w:i/>
        </w:rPr>
        <w:t xml:space="preserve">RayTrac </w:t>
      </w:r>
      <w:r>
        <w:t xml:space="preserve">solo tiene capacidad para un </w:t>
      </w:r>
      <w:r>
        <w:rPr>
          <w:i/>
        </w:rPr>
        <w:t>kernel.</w:t>
      </w:r>
    </w:p>
    <w:p w14:paraId="56E73E3D" w14:textId="77777777" w:rsidR="00AA0D25" w:rsidRDefault="00AA0D25" w:rsidP="00385AE3">
      <w:pPr>
        <w:rPr>
          <w:i/>
        </w:rPr>
      </w:pPr>
    </w:p>
    <w:p w14:paraId="4B6F325D" w14:textId="5737790A" w:rsidR="0027764B" w:rsidRDefault="0027764B" w:rsidP="00385AE3">
      <w:pPr>
        <w:rPr>
          <w:i/>
        </w:rPr>
      </w:pPr>
      <w:r>
        <w:t>La siguiente ilustraci</w:t>
      </w:r>
      <w:r w:rsidR="004725A1">
        <w:t xml:space="preserve">ón es un ejemplo de la configuración de un </w:t>
      </w:r>
      <w:r w:rsidR="004725A1">
        <w:rPr>
          <w:i/>
        </w:rPr>
        <w:t xml:space="preserve">kernel </w:t>
      </w:r>
      <w:r w:rsidR="004725A1">
        <w:t xml:space="preserve">producto punto, un </w:t>
      </w:r>
      <w:r w:rsidR="004725A1">
        <w:rPr>
          <w:i/>
        </w:rPr>
        <w:t xml:space="preserve">flujo de entrada y un flujo de salida. </w:t>
      </w:r>
    </w:p>
    <w:p w14:paraId="6E1D055C" w14:textId="77777777" w:rsidR="00021EE0" w:rsidRDefault="00021EE0" w:rsidP="00385AE3"/>
    <w:p w14:paraId="7DCD6414" w14:textId="7F0E518E" w:rsidR="00562B54" w:rsidRPr="00021EE0" w:rsidRDefault="00BC0289" w:rsidP="00385AE3">
      <w:r>
        <w:rPr>
          <w:noProof/>
          <w:lang w:val="es-ES"/>
        </w:rPr>
        <w:drawing>
          <wp:inline distT="0" distB="0" distL="0" distR="0" wp14:anchorId="2EBE88B1" wp14:editId="7875FF18">
            <wp:extent cx="5612130" cy="11965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196570"/>
                    </a:xfrm>
                    <a:prstGeom prst="rect">
                      <a:avLst/>
                    </a:prstGeom>
                    <a:noFill/>
                    <a:ln>
                      <a:noFill/>
                    </a:ln>
                  </pic:spPr>
                </pic:pic>
              </a:graphicData>
            </a:graphic>
          </wp:inline>
        </w:drawing>
      </w:r>
    </w:p>
    <w:p w14:paraId="74F8E096" w14:textId="77777777" w:rsidR="00021EE0" w:rsidRDefault="00021EE0" w:rsidP="00021EE0">
      <w:r>
        <w:t xml:space="preserve">A pesar que no hay capacidad para implementar </w:t>
      </w:r>
      <w:r>
        <w:rPr>
          <w:i/>
        </w:rPr>
        <w:t xml:space="preserve">kernels </w:t>
      </w:r>
      <w:r>
        <w:t xml:space="preserve">en paralelo, se puede aproximar un modelo de programación en el que se implementan funciones especializadas compuestas en el que se conectan </w:t>
      </w:r>
      <w:r>
        <w:rPr>
          <w:i/>
        </w:rPr>
        <w:t xml:space="preserve">kernels </w:t>
      </w:r>
      <w:r>
        <w:t>de manera secuencial, donde los flujos de salida de uno son los de entrada de otros.</w:t>
      </w:r>
    </w:p>
    <w:p w14:paraId="0ACCCE8F" w14:textId="77777777" w:rsidR="00021EE0" w:rsidRDefault="00021EE0" w:rsidP="00021EE0"/>
    <w:p w14:paraId="37C75446" w14:textId="77777777" w:rsidR="00021EE0" w:rsidRPr="004725A1" w:rsidRDefault="00021EE0" w:rsidP="00385AE3"/>
    <w:p w14:paraId="2ADB23DA" w14:textId="20260606" w:rsidR="00082FA2" w:rsidRDefault="00082FA2" w:rsidP="00EA4622">
      <w:r>
        <w:br w:type="page"/>
      </w:r>
    </w:p>
    <w:p w14:paraId="154AF4A7" w14:textId="15C23A4C" w:rsidR="00082FA2" w:rsidRDefault="007D534A" w:rsidP="004976D1">
      <w:pPr>
        <w:pStyle w:val="Ttulo"/>
      </w:pPr>
      <w:r>
        <w:t xml:space="preserve">HERRAMIENTAS Y PLATAFORMAS TECNOLÓGICAS. </w:t>
      </w:r>
    </w:p>
    <w:p w14:paraId="3A496587" w14:textId="77777777" w:rsidR="002F7D62" w:rsidRDefault="002F7D62" w:rsidP="006D4568"/>
    <w:p w14:paraId="2A8EAC8E" w14:textId="77FCBFB4" w:rsidR="00082FA2" w:rsidRDefault="00082FA2" w:rsidP="00082FA2">
      <w:pPr>
        <w:rPr>
          <w:rStyle w:val="nfasissutil"/>
        </w:rPr>
      </w:pPr>
      <w:r>
        <w:rPr>
          <w:rStyle w:val="nfasissutil"/>
        </w:rPr>
        <w:t>Software.</w:t>
      </w:r>
    </w:p>
    <w:p w14:paraId="5BA282DC" w14:textId="77777777" w:rsidR="00082FA2" w:rsidRDefault="00082FA2" w:rsidP="00082FA2"/>
    <w:p w14:paraId="56422DD6" w14:textId="568323B5" w:rsidR="00082FA2" w:rsidRPr="00082FA2"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Quartus II. Suite de Diseño, Simulación y Programación de Altera. Con esta herramienta se compilan y verifican los diseños producto de este trabajo. Adicionalmente con esta herramienta se integran otras </w:t>
      </w:r>
      <w:r>
        <w:rPr>
          <w:rFonts w:ascii="Arial" w:eastAsia="Arial" w:hAnsi="Arial" w:cs="Arial"/>
          <w:i/>
          <w:color w:val="000000"/>
          <w:sz w:val="22"/>
          <w:szCs w:val="22"/>
          <w:lang w:val="es-ES_tradnl"/>
        </w:rPr>
        <w:t xml:space="preserve">IP </w:t>
      </w:r>
      <w:r>
        <w:rPr>
          <w:rFonts w:ascii="Arial" w:eastAsia="Arial" w:hAnsi="Arial" w:cs="Arial"/>
          <w:color w:val="000000"/>
          <w:sz w:val="22"/>
          <w:szCs w:val="22"/>
          <w:lang w:val="es-ES_tradnl"/>
        </w:rPr>
        <w:t>a el sistema RayTrac: el procesador NIOS II, el sistema de manejo de memorias externas, el TCP/IP NicheStack, el controlador de pantalla VGA y el bus Avalon, todo esto con la herramienta QSYS. Adicionalmente se verifica la idoneidad de la frecuencia de reloj a la que opera el sistema con la herramienta TimeQuest Analyzer.</w:t>
      </w:r>
    </w:p>
    <w:p w14:paraId="0723801A" w14:textId="43E54D46" w:rsidR="00082FA2" w:rsidRPr="00082FA2" w:rsidRDefault="00082FA2" w:rsidP="00082FA2">
      <w:pPr>
        <w:pStyle w:val="ListStyle"/>
        <w:spacing w:line="276" w:lineRule="auto"/>
        <w:ind w:left="360"/>
        <w:contextualSpacing/>
        <w:jc w:val="both"/>
        <w:rPr>
          <w:rFonts w:ascii="Arial" w:eastAsia="Arial" w:hAnsi="Arial" w:cs="Arial"/>
          <w:color w:val="000000"/>
          <w:sz w:val="22"/>
          <w:szCs w:val="22"/>
        </w:rPr>
      </w:pPr>
      <w:r>
        <w:rPr>
          <w:rFonts w:ascii="Arial" w:eastAsia="Arial" w:hAnsi="Arial" w:cs="Arial"/>
          <w:i/>
          <w:color w:val="000000"/>
          <w:sz w:val="22"/>
          <w:szCs w:val="22"/>
          <w:lang w:val="es-ES_tradnl"/>
        </w:rPr>
        <w:t xml:space="preserve"> </w:t>
      </w:r>
    </w:p>
    <w:p w14:paraId="461CA878" w14:textId="77777777" w:rsidR="002E2F13"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ModelSim ASE. Software de Simulación de Mentor Graphics. El propósito de esta herramienta es simular funcionalmente el diseño resultado de este trabajo. </w:t>
      </w:r>
      <w:r w:rsidR="002E2F13">
        <w:rPr>
          <w:rFonts w:ascii="Arial" w:eastAsia="Arial" w:hAnsi="Arial" w:cs="Arial"/>
          <w:color w:val="000000"/>
          <w:sz w:val="22"/>
          <w:szCs w:val="22"/>
        </w:rPr>
        <w:t>Adicionalmente la herramienta provee mecanismos para depurar errores y mejorar la funcionalidad del sistema. La herramienta puede leer, compilar y ejecutar varios tests, cuyos resultados pueden ser desplegados en diversos formatos.</w:t>
      </w:r>
    </w:p>
    <w:p w14:paraId="15AD5A8B" w14:textId="77777777" w:rsidR="002E2F13" w:rsidRDefault="002E2F13" w:rsidP="002E2F13">
      <w:pPr>
        <w:pStyle w:val="Prrafodelista"/>
        <w:rPr>
          <w:rFonts w:ascii="Arial" w:eastAsia="Arial" w:hAnsi="Arial" w:cs="Arial"/>
          <w:color w:val="000000"/>
          <w:sz w:val="22"/>
          <w:szCs w:val="22"/>
        </w:rPr>
      </w:pPr>
    </w:p>
    <w:p w14:paraId="0483185A" w14:textId="35523AA0" w:rsidR="00082FA2"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Eclipse IDE+SIGASI: Suite de desarrollo con el plugin de SIGASI como suite de desarrollo para la escritura de los RTL en VHDL.</w:t>
      </w:r>
    </w:p>
    <w:p w14:paraId="2E9FE12C" w14:textId="77777777" w:rsidR="002E2F13" w:rsidRDefault="002E2F13" w:rsidP="002E2F13">
      <w:pPr>
        <w:pStyle w:val="Prrafodelista"/>
        <w:rPr>
          <w:rFonts w:ascii="Arial" w:eastAsia="Arial" w:hAnsi="Arial" w:cs="Arial"/>
          <w:color w:val="000000"/>
          <w:sz w:val="22"/>
          <w:szCs w:val="22"/>
        </w:rPr>
      </w:pPr>
    </w:p>
    <w:p w14:paraId="5ABA14BB" w14:textId="36C3492C"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Blender3D: Suite de Animación 3D con posibilidad de interpretar, leer y ejecutar scripts en Python, para generar entradas para el Rt Engine, ya sea en tiempo de simulación o en tiempo de ejecución.</w:t>
      </w:r>
    </w:p>
    <w:p w14:paraId="1753A28E" w14:textId="77777777" w:rsidR="002E2F13" w:rsidRDefault="002E2F13" w:rsidP="002E2F13">
      <w:pPr>
        <w:pStyle w:val="Prrafodelista"/>
        <w:rPr>
          <w:rFonts w:ascii="Arial" w:eastAsia="Arial" w:hAnsi="Arial" w:cs="Arial"/>
          <w:color w:val="000000"/>
          <w:sz w:val="22"/>
          <w:szCs w:val="22"/>
        </w:rPr>
      </w:pPr>
    </w:p>
    <w:p w14:paraId="06AA5C6C" w14:textId="77777777"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TestBench compiler: Herramienta creada en el marco de este trabajo para automatizar la escritura de testbenches y poder verificar el funcionamiento de señales que no pertenecen a la entidad principal como puertos de salida de esta o </w:t>
      </w:r>
      <w:r>
        <w:rPr>
          <w:rFonts w:ascii="Arial" w:eastAsia="Arial" w:hAnsi="Arial" w:cs="Arial"/>
          <w:i/>
          <w:color w:val="000000"/>
          <w:sz w:val="22"/>
          <w:szCs w:val="22"/>
          <w:lang w:val="es-ES_tradnl"/>
        </w:rPr>
        <w:t>top entity.</w:t>
      </w:r>
    </w:p>
    <w:p w14:paraId="643F4985" w14:textId="77777777" w:rsidR="002E2F13" w:rsidRDefault="002E2F13" w:rsidP="002E2F13">
      <w:pPr>
        <w:pStyle w:val="Prrafodelista"/>
        <w:rPr>
          <w:rFonts w:ascii="Arial" w:eastAsia="Arial" w:hAnsi="Arial" w:cs="Arial"/>
          <w:color w:val="000000"/>
          <w:sz w:val="22"/>
          <w:szCs w:val="22"/>
        </w:rPr>
      </w:pPr>
    </w:p>
    <w:p w14:paraId="72FB7F5E" w14:textId="195A6701" w:rsidR="002E2F13" w:rsidRDefault="002E2F13" w:rsidP="002E2F13">
      <w:pPr>
        <w:rPr>
          <w:rStyle w:val="nfasissutil"/>
        </w:rPr>
      </w:pPr>
      <w:r w:rsidRPr="002E2F13">
        <w:rPr>
          <w:rStyle w:val="nfasissutil"/>
        </w:rPr>
        <w:t xml:space="preserve">Hardware </w:t>
      </w:r>
      <w:r>
        <w:rPr>
          <w:rStyle w:val="nfasissutil"/>
        </w:rPr>
        <w:t>.</w:t>
      </w:r>
    </w:p>
    <w:p w14:paraId="3C2E4B95" w14:textId="77777777" w:rsidR="002E2F13" w:rsidRDefault="002E2F13" w:rsidP="002E2F13">
      <w:pPr>
        <w:rPr>
          <w:rStyle w:val="nfasissutil"/>
        </w:rPr>
      </w:pPr>
    </w:p>
    <w:p w14:paraId="57167223" w14:textId="39B1A130" w:rsid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sidRPr="002E2F13">
        <w:rPr>
          <w:rFonts w:ascii="Arial" w:eastAsia="Arial" w:hAnsi="Arial" w:cs="Arial"/>
          <w:iCs/>
          <w:color w:val="000000"/>
          <w:sz w:val="22"/>
          <w:szCs w:val="22"/>
          <w:lang w:val="en-US"/>
        </w:rPr>
        <w:t>PC / Windows 7</w:t>
      </w:r>
      <w:r>
        <w:rPr>
          <w:rFonts w:ascii="Arial" w:eastAsia="Arial" w:hAnsi="Arial" w:cs="Arial"/>
          <w:iCs/>
          <w:color w:val="000000"/>
          <w:sz w:val="22"/>
          <w:szCs w:val="22"/>
          <w:lang w:val="en-US"/>
        </w:rPr>
        <w:t xml:space="preserve"> 64 Bits</w:t>
      </w:r>
      <w:r w:rsidRPr="002E2F13">
        <w:rPr>
          <w:rFonts w:ascii="Arial" w:eastAsia="Arial" w:hAnsi="Arial" w:cs="Arial"/>
          <w:iCs/>
          <w:color w:val="000000"/>
          <w:sz w:val="22"/>
          <w:szCs w:val="22"/>
          <w:lang w:val="en-US"/>
        </w:rPr>
        <w:t xml:space="preserve"> / Intel Core I7-2600K Sandy Bridge</w:t>
      </w:r>
      <w:r>
        <w:rPr>
          <w:rFonts w:ascii="Arial" w:eastAsia="Arial" w:hAnsi="Arial" w:cs="Arial"/>
          <w:iCs/>
          <w:color w:val="000000"/>
          <w:sz w:val="22"/>
          <w:szCs w:val="22"/>
          <w:lang w:val="en-US"/>
        </w:rPr>
        <w:t xml:space="preserve"> / CPU @ 3.40 GHz / 8 Gigs RAM</w:t>
      </w:r>
    </w:p>
    <w:p w14:paraId="23D47548" w14:textId="77777777" w:rsidR="00672CB1" w:rsidRDefault="00672CB1" w:rsidP="00672CB1">
      <w:pPr>
        <w:pStyle w:val="ListStyle"/>
        <w:spacing w:line="276" w:lineRule="auto"/>
        <w:ind w:left="360"/>
        <w:contextualSpacing/>
        <w:jc w:val="both"/>
        <w:rPr>
          <w:rFonts w:ascii="Arial" w:eastAsia="Arial" w:hAnsi="Arial" w:cs="Arial"/>
          <w:iCs/>
          <w:color w:val="000000"/>
          <w:sz w:val="22"/>
          <w:szCs w:val="22"/>
          <w:lang w:val="en-US"/>
        </w:rPr>
      </w:pPr>
    </w:p>
    <w:p w14:paraId="6E8184D4" w14:textId="60A1F0F4" w:rsidR="002E2F13" w:rsidRP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Pr>
          <w:rFonts w:ascii="Arial" w:eastAsia="Arial" w:hAnsi="Arial" w:cs="Arial"/>
          <w:iCs/>
          <w:color w:val="000000"/>
          <w:sz w:val="22"/>
          <w:szCs w:val="22"/>
          <w:lang w:val="en-US"/>
        </w:rPr>
        <w:t xml:space="preserve">Terasic Altera NEEK </w:t>
      </w:r>
      <w:r w:rsidR="00392081">
        <w:rPr>
          <w:rFonts w:ascii="Arial" w:eastAsia="Arial" w:hAnsi="Arial" w:cs="Arial"/>
          <w:iCs/>
          <w:color w:val="000000"/>
          <w:sz w:val="22"/>
          <w:szCs w:val="22"/>
          <w:lang w:val="en-US"/>
        </w:rPr>
        <w:t xml:space="preserve">Development Kit </w:t>
      </w:r>
      <w:r>
        <w:rPr>
          <w:rFonts w:ascii="Arial" w:eastAsia="Arial" w:hAnsi="Arial" w:cs="Arial"/>
          <w:iCs/>
          <w:color w:val="000000"/>
          <w:sz w:val="22"/>
          <w:szCs w:val="22"/>
          <w:lang w:val="en-US"/>
        </w:rPr>
        <w:t>/ VGA 800x600 Touchscreen / JTAG / Ethernet / 32K Ex</w:t>
      </w:r>
      <w:r w:rsidR="00392081">
        <w:rPr>
          <w:rFonts w:ascii="Arial" w:eastAsia="Arial" w:hAnsi="Arial" w:cs="Arial"/>
          <w:iCs/>
          <w:color w:val="000000"/>
          <w:sz w:val="22"/>
          <w:szCs w:val="22"/>
          <w:lang w:val="en-US"/>
        </w:rPr>
        <w:t xml:space="preserve">ternal Ram / Cyclone III EP3C25F324C6 25K LE’s. </w:t>
      </w:r>
      <w:r w:rsidR="005060B3">
        <w:rPr>
          <w:rFonts w:ascii="Arial" w:eastAsia="Arial" w:hAnsi="Arial" w:cs="Arial"/>
          <w:iCs/>
          <w:color w:val="000000"/>
          <w:sz w:val="22"/>
          <w:szCs w:val="22"/>
          <w:lang w:val="en-US"/>
        </w:rPr>
        <w:t>/ Intel P30 Flash 16Mbytes Flash / Synchronous Static RAM ADP2560</w:t>
      </w:r>
      <w:r w:rsidR="002944CF">
        <w:rPr>
          <w:rFonts w:ascii="Arial" w:eastAsia="Arial" w:hAnsi="Arial" w:cs="Arial"/>
          <w:iCs/>
          <w:color w:val="000000"/>
          <w:sz w:val="22"/>
          <w:szCs w:val="22"/>
          <w:lang w:val="en-US"/>
        </w:rPr>
        <w:t xml:space="preserve"> 1 MByte / AD7556 DDRAM 32 MBytes</w:t>
      </w:r>
      <w:r w:rsidR="005060B3">
        <w:rPr>
          <w:rFonts w:ascii="Arial" w:eastAsia="Arial" w:hAnsi="Arial" w:cs="Arial"/>
          <w:iCs/>
          <w:color w:val="000000"/>
          <w:sz w:val="22"/>
          <w:szCs w:val="22"/>
          <w:lang w:val="en-US"/>
        </w:rPr>
        <w:t xml:space="preserve"> </w:t>
      </w:r>
      <w:r w:rsidR="002944CF">
        <w:rPr>
          <w:rFonts w:ascii="Arial" w:eastAsia="Arial" w:hAnsi="Arial" w:cs="Arial"/>
          <w:iCs/>
          <w:color w:val="000000"/>
          <w:sz w:val="22"/>
          <w:szCs w:val="22"/>
          <w:lang w:val="en-US"/>
        </w:rPr>
        <w:t xml:space="preserve">                                                   </w:t>
      </w:r>
    </w:p>
    <w:p w14:paraId="43BD2AAC" w14:textId="14F315F2" w:rsidR="00E7745D" w:rsidRPr="002E2F13" w:rsidRDefault="00E7745D" w:rsidP="00082FA2">
      <w:pPr>
        <w:rPr>
          <w:lang w:val="en-US"/>
        </w:rPr>
      </w:pPr>
      <w:r w:rsidRPr="002E2F13">
        <w:rPr>
          <w:lang w:val="en-US"/>
        </w:rPr>
        <w:br w:type="page"/>
      </w:r>
    </w:p>
    <w:p w14:paraId="6330C82B" w14:textId="459165CF" w:rsidR="002F7D62" w:rsidRDefault="004E11F1" w:rsidP="00A73E36">
      <w:pPr>
        <w:pStyle w:val="Ttulo"/>
        <w:numPr>
          <w:ilvl w:val="0"/>
          <w:numId w:val="25"/>
        </w:numPr>
      </w:pPr>
      <w:bookmarkStart w:id="4" w:name="_Ref206521455"/>
      <w:bookmarkStart w:id="5" w:name="_Ref206521456"/>
      <w:bookmarkStart w:id="6" w:name="_Ref206521457"/>
      <w:bookmarkStart w:id="7" w:name="_Ref206558481"/>
      <w:r>
        <w:t xml:space="preserve">UNIDAD </w:t>
      </w:r>
      <w:r w:rsidRPr="005F4503">
        <w:t>ARITMÉTICA</w:t>
      </w:r>
      <w:r>
        <w:t xml:space="preserve"> VECTORIAL: RAYTRAC.</w:t>
      </w:r>
      <w:bookmarkEnd w:id="4"/>
      <w:bookmarkEnd w:id="5"/>
      <w:bookmarkEnd w:id="6"/>
      <w:bookmarkEnd w:id="7"/>
    </w:p>
    <w:p w14:paraId="740752AA" w14:textId="3F0C1834" w:rsidR="007F1A80" w:rsidRDefault="00543338" w:rsidP="00543338">
      <w:r>
        <w:t xml:space="preserve">El </w:t>
      </w:r>
      <w:r w:rsidRPr="000F5676">
        <w:rPr>
          <w:i/>
        </w:rPr>
        <w:t>Rt Engine</w:t>
      </w:r>
      <w:r>
        <w:t xml:space="preserve"> es un sistema de trazado de rayos, cuyo motor </w:t>
      </w:r>
      <w:r w:rsidR="00FE2CE1">
        <w:t xml:space="preserve">aritmético </w:t>
      </w:r>
      <w:r>
        <w:t xml:space="preserve">es el </w:t>
      </w:r>
      <w:r w:rsidRPr="000F5676">
        <w:rPr>
          <w:i/>
        </w:rPr>
        <w:t>RayTrac</w:t>
      </w:r>
      <w:r>
        <w:t xml:space="preserve">. </w:t>
      </w:r>
      <w:r w:rsidR="00FE2CE1">
        <w:t xml:space="preserve">Este motor aritmético es </w:t>
      </w:r>
      <w:r>
        <w:t xml:space="preserve">una </w:t>
      </w:r>
      <w:r w:rsidR="00775B9E">
        <w:t>Unidad Aritmética Vectorial.</w:t>
      </w:r>
      <w:r>
        <w:t xml:space="preserve"> </w:t>
      </w:r>
    </w:p>
    <w:p w14:paraId="5ADE8365" w14:textId="77777777" w:rsidR="007F1A80" w:rsidRDefault="007F1A80" w:rsidP="00543338"/>
    <w:p w14:paraId="681F6338" w14:textId="6ABCBFEC" w:rsidR="00026FE1" w:rsidRDefault="00775B9E" w:rsidP="00543338">
      <w:r>
        <w:t xml:space="preserve">Es similar a una </w:t>
      </w:r>
      <w:r w:rsidRPr="000F5676">
        <w:rPr>
          <w:i/>
        </w:rPr>
        <w:t xml:space="preserve">ALU </w:t>
      </w:r>
      <w:r w:rsidR="000F5676" w:rsidRPr="000F5676">
        <w:rPr>
          <w:i/>
        </w:rPr>
        <w:t>(Unidad Aritmético Lógica)</w:t>
      </w:r>
      <w:r w:rsidR="000F5676">
        <w:t xml:space="preserve"> </w:t>
      </w:r>
      <w:r>
        <w:t xml:space="preserve">regular pero </w:t>
      </w:r>
      <w:r w:rsidR="00FE2CE1">
        <w:t xml:space="preserve">especializada en </w:t>
      </w:r>
      <w:r w:rsidR="00543338">
        <w:t xml:space="preserve">vectores y en ella se </w:t>
      </w:r>
      <w:r w:rsidR="000F5676">
        <w:t>configuran</w:t>
      </w:r>
      <w:r w:rsidR="00FE2CE1">
        <w:t xml:space="preserve"> operaciones como, productos punto, produ</w:t>
      </w:r>
      <w:r w:rsidR="0091388C">
        <w:t>c</w:t>
      </w:r>
      <w:r>
        <w:t xml:space="preserve">tos cruz, productos escalares, suma, resta y </w:t>
      </w:r>
      <w:r w:rsidR="00FE2CE1">
        <w:t>normalización de vectores</w:t>
      </w:r>
      <w:r w:rsidR="00B97DE0">
        <w:t>.</w:t>
      </w:r>
    </w:p>
    <w:p w14:paraId="56F3B001" w14:textId="767CB68F" w:rsidR="00E7745D" w:rsidRDefault="00FE301B" w:rsidP="00A73E36">
      <w:pPr>
        <w:pStyle w:val="Ttulo1"/>
        <w:numPr>
          <w:ilvl w:val="1"/>
          <w:numId w:val="16"/>
        </w:numPr>
      </w:pPr>
      <w:bookmarkStart w:id="8" w:name="_Toc206934696"/>
      <w:bookmarkStart w:id="9" w:name="_Toc206941727"/>
      <w:r>
        <w:t>Descripción G</w:t>
      </w:r>
      <w:r w:rsidR="00DA70D7">
        <w:t>eneral</w:t>
      </w:r>
      <w:r>
        <w:t>.</w:t>
      </w:r>
      <w:bookmarkEnd w:id="8"/>
      <w:bookmarkEnd w:id="9"/>
    </w:p>
    <w:p w14:paraId="605DE8E7" w14:textId="77777777" w:rsidR="00DA70D7" w:rsidRDefault="00DA70D7" w:rsidP="00DA70D7"/>
    <w:p w14:paraId="1DBBFFA6" w14:textId="74DCB626" w:rsidR="00DA70D7" w:rsidRDefault="00DA70D7" w:rsidP="00DA70D7">
      <w:r>
        <w:t>El RayTrac se compone de los siguientes elementos:</w:t>
      </w:r>
    </w:p>
    <w:p w14:paraId="5244B57B" w14:textId="7F2CCE2B" w:rsidR="00DA70D7" w:rsidRDefault="00DA70D7" w:rsidP="00B9098D">
      <w:pPr>
        <w:pStyle w:val="Prrafodelista"/>
      </w:pPr>
    </w:p>
    <w:p w14:paraId="6AC726F2" w14:textId="50677090" w:rsidR="00DA70D7" w:rsidRDefault="00DA70D7" w:rsidP="00CF6C2C">
      <w:pPr>
        <w:pStyle w:val="Prrafodelista"/>
        <w:numPr>
          <w:ilvl w:val="0"/>
          <w:numId w:val="1"/>
        </w:numPr>
      </w:pPr>
      <w:r>
        <w:t>Pipeline aritmético.</w:t>
      </w:r>
    </w:p>
    <w:p w14:paraId="09204A47" w14:textId="4BFB9B38" w:rsidR="00B9098D" w:rsidRDefault="008B4688" w:rsidP="00CF6C2C">
      <w:pPr>
        <w:pStyle w:val="Prrafodelista"/>
        <w:numPr>
          <w:ilvl w:val="0"/>
          <w:numId w:val="1"/>
        </w:numPr>
      </w:pPr>
      <w:r>
        <w:t xml:space="preserve">Interconexión decodificada de circuitos aritméticos. </w:t>
      </w:r>
    </w:p>
    <w:p w14:paraId="36CE481B" w14:textId="6AD91D8F" w:rsidR="00B9098D" w:rsidRDefault="00B9098D" w:rsidP="00CF6C2C">
      <w:pPr>
        <w:pStyle w:val="Prrafodelista"/>
        <w:numPr>
          <w:ilvl w:val="0"/>
          <w:numId w:val="1"/>
        </w:numPr>
      </w:pPr>
      <w:r>
        <w:t>Adaptador de formato para los flujos de datos de entrada y salida.</w:t>
      </w:r>
    </w:p>
    <w:p w14:paraId="5B907864" w14:textId="264FE4F2" w:rsidR="00DA70D7" w:rsidRDefault="00B9098D" w:rsidP="00CF6C2C">
      <w:pPr>
        <w:pStyle w:val="Prrafodelista"/>
        <w:numPr>
          <w:ilvl w:val="0"/>
          <w:numId w:val="1"/>
        </w:numPr>
      </w:pPr>
      <w:r>
        <w:t xml:space="preserve">Máquina de estados para el control de flujo de datos de entrada y salida. </w:t>
      </w:r>
    </w:p>
    <w:p w14:paraId="2B563528" w14:textId="5FB08590" w:rsidR="00DA70D7" w:rsidRDefault="000723EB" w:rsidP="00CF6C2C">
      <w:pPr>
        <w:pStyle w:val="Prrafodelista"/>
        <w:numPr>
          <w:ilvl w:val="0"/>
          <w:numId w:val="1"/>
        </w:numPr>
      </w:pPr>
      <w:r>
        <w:t xml:space="preserve">Bloque de registros </w:t>
      </w:r>
      <w:r w:rsidR="00B9098D">
        <w:t xml:space="preserve">cómo </w:t>
      </w:r>
      <w:r w:rsidR="0017412F">
        <w:t>interfaz</w:t>
      </w:r>
      <w:r w:rsidR="00B9098D">
        <w:t xml:space="preserve"> de programación y control.</w:t>
      </w:r>
    </w:p>
    <w:p w14:paraId="4B929BE5" w14:textId="77777777" w:rsidR="00CD1F6B" w:rsidRDefault="00CD1F6B" w:rsidP="00DA70D7"/>
    <w:p w14:paraId="06FA91D1" w14:textId="2C0C3E55" w:rsidR="00BB182D" w:rsidRDefault="00CD1F6B" w:rsidP="00DA70D7">
      <w:r>
        <w:t xml:space="preserve">El </w:t>
      </w:r>
      <w:r w:rsidRPr="00037B90">
        <w:rPr>
          <w:i/>
        </w:rPr>
        <w:t>pipeline aritmético</w:t>
      </w:r>
      <w:r>
        <w:t xml:space="preserve"> </w:t>
      </w:r>
      <w:r w:rsidR="00F06029">
        <w:t>(</w:t>
      </w:r>
      <w:r w:rsidR="003D416E">
        <w:rPr>
          <w:i/>
        </w:rPr>
        <w:t>PA</w:t>
      </w:r>
      <w:r w:rsidR="00F06029">
        <w:rPr>
          <w:i/>
        </w:rPr>
        <w:t xml:space="preserve">) </w:t>
      </w:r>
      <w:r>
        <w:t>es el circuito que impleme</w:t>
      </w:r>
      <w:r w:rsidR="000F5676">
        <w:t>nta las operaciones aritméticas</w:t>
      </w:r>
      <w:r w:rsidR="00BB182D">
        <w:t>.</w:t>
      </w:r>
    </w:p>
    <w:p w14:paraId="287BB848" w14:textId="77777777" w:rsidR="00BB182D" w:rsidRDefault="00BB182D" w:rsidP="00DA70D7"/>
    <w:p w14:paraId="2D5979E6" w14:textId="6F8E8DC6" w:rsidR="00BB182D" w:rsidRDefault="00CD1F6B" w:rsidP="00DA70D7">
      <w:r>
        <w:t>Se compone de circuitos que llevan a cabo las operaciones de multiplicación, suma, resta, raíz cuadrada e inve</w:t>
      </w:r>
      <w:r w:rsidR="00151D57">
        <w:t xml:space="preserve">rsión y </w:t>
      </w:r>
      <w:r w:rsidR="000F5676">
        <w:t xml:space="preserve">al interconectar estos circuitos se pueden llevar a cabo </w:t>
      </w:r>
      <w:r>
        <w:t xml:space="preserve">operaciones vectoriales más complejas como producto punto, producto cruz, normalización, cálculo de magnitud, etc. </w:t>
      </w:r>
    </w:p>
    <w:p w14:paraId="702F9626" w14:textId="77777777" w:rsidR="00BB182D" w:rsidRDefault="00BB182D" w:rsidP="00DA70D7"/>
    <w:p w14:paraId="48145412" w14:textId="77777777" w:rsidR="000F5676" w:rsidRDefault="000F5676" w:rsidP="00DA70D7">
      <w:r>
        <w:t xml:space="preserve">El acceso a los circuitos aritméticos está restringido exclusivamente al interior del </w:t>
      </w:r>
      <w:r>
        <w:rPr>
          <w:i/>
        </w:rPr>
        <w:t xml:space="preserve">RayTrac, </w:t>
      </w:r>
      <w:r>
        <w:t>no existe un esquema de direccionamiento o acceso para el programador.</w:t>
      </w:r>
    </w:p>
    <w:p w14:paraId="293DA21E" w14:textId="4EEA17CC" w:rsidR="00BB182D" w:rsidRDefault="000F5676" w:rsidP="00DA70D7">
      <w:r>
        <w:t xml:space="preserve"> </w:t>
      </w:r>
    </w:p>
    <w:p w14:paraId="2069CDA6" w14:textId="64092470" w:rsidR="002F0654" w:rsidRDefault="009608F4" w:rsidP="00DA70D7">
      <w:r>
        <w:t xml:space="preserve">La especificación y detalle de este circuito </w:t>
      </w:r>
      <w:r w:rsidR="00151D57">
        <w:t xml:space="preserve">se explica en el </w:t>
      </w:r>
      <w:r w:rsidR="003D416E" w:rsidRPr="00D059FB">
        <w:t>Capítulo</w:t>
      </w:r>
      <w:r w:rsidR="003D416E">
        <w:rPr>
          <w:i/>
        </w:rPr>
        <w:t xml:space="preserve"> </w:t>
      </w:r>
      <w:r w:rsidR="003D416E" w:rsidRPr="003D416E">
        <w:rPr>
          <w:i/>
        </w:rPr>
        <w:fldChar w:fldCharType="begin"/>
      </w:r>
      <w:r w:rsidR="003D416E" w:rsidRPr="003D416E">
        <w:rPr>
          <w:i/>
        </w:rPr>
        <w:instrText xml:space="preserve"> REF _Ref206558486 \r </w:instrText>
      </w:r>
      <w:r w:rsidR="003D416E" w:rsidRPr="003D416E">
        <w:rPr>
          <w:i/>
        </w:rPr>
        <w:fldChar w:fldCharType="separate"/>
      </w:r>
      <w:r w:rsidR="00355158">
        <w:rPr>
          <w:i/>
        </w:rPr>
        <w:t>3</w:t>
      </w:r>
      <w:r w:rsidR="003D416E" w:rsidRPr="003D416E">
        <w:rPr>
          <w:i/>
        </w:rPr>
        <w:fldChar w:fldCharType="end"/>
      </w:r>
      <w:r w:rsidR="003D416E" w:rsidRPr="003D416E">
        <w:rPr>
          <w:i/>
        </w:rPr>
        <w:t xml:space="preserve"> </w:t>
      </w:r>
      <w:r w:rsidR="003D416E" w:rsidRPr="003D416E">
        <w:rPr>
          <w:i/>
        </w:rPr>
        <w:fldChar w:fldCharType="begin"/>
      </w:r>
      <w:r w:rsidR="003D416E" w:rsidRPr="003D416E">
        <w:rPr>
          <w:i/>
        </w:rPr>
        <w:instrText xml:space="preserve"> REF _Ref206558467 </w:instrText>
      </w:r>
      <w:r w:rsidR="003D416E" w:rsidRPr="003D416E">
        <w:rPr>
          <w:i/>
        </w:rPr>
        <w:fldChar w:fldCharType="separate"/>
      </w:r>
      <w:r w:rsidR="00355158">
        <w:t>PIPELINE Y ARQUITECTURA DE OPERACIONES ARITMÉTICAS.</w:t>
      </w:r>
      <w:r w:rsidR="003D416E" w:rsidRPr="003D416E">
        <w:rPr>
          <w:i/>
        </w:rPr>
        <w:fldChar w:fldCharType="end"/>
      </w:r>
      <w:r w:rsidR="003D416E">
        <w:t xml:space="preserve"> </w:t>
      </w:r>
    </w:p>
    <w:p w14:paraId="4DC7CB35" w14:textId="77777777" w:rsidR="003D416E" w:rsidRDefault="003D416E" w:rsidP="00DA70D7"/>
    <w:p w14:paraId="01B06D42" w14:textId="66418B40" w:rsidR="008B4688" w:rsidRDefault="008B4688" w:rsidP="00DA70D7">
      <w:r>
        <w:t>La</w:t>
      </w:r>
      <w:r w:rsidR="00D37F67">
        <w:t xml:space="preserve"> </w:t>
      </w:r>
      <w:r>
        <w:rPr>
          <w:i/>
        </w:rPr>
        <w:t xml:space="preserve">interconexión decodificada de circuitos aritméticos </w:t>
      </w:r>
      <w:r w:rsidR="003D416E">
        <w:rPr>
          <w:i/>
        </w:rPr>
        <w:t xml:space="preserve">(IDC) </w:t>
      </w:r>
      <w:r w:rsidR="00D37F67">
        <w:t xml:space="preserve">es un circuito combinatorio encargado de interconectar </w:t>
      </w:r>
      <w:r>
        <w:t xml:space="preserve">las salidas y las entradas de </w:t>
      </w:r>
      <w:r w:rsidR="00D37F67">
        <w:t xml:space="preserve">los </w:t>
      </w:r>
      <w:r w:rsidR="003D416E">
        <w:t>circuitos aritméticos</w:t>
      </w:r>
      <w:r w:rsidR="00D37F67">
        <w:t xml:space="preserve"> que se encuentran en </w:t>
      </w:r>
      <w:r>
        <w:t xml:space="preserve">el </w:t>
      </w:r>
      <w:r w:rsidR="003D416E">
        <w:rPr>
          <w:i/>
        </w:rPr>
        <w:t>pa</w:t>
      </w:r>
      <w:r>
        <w:t>.</w:t>
      </w:r>
    </w:p>
    <w:p w14:paraId="04CB8706" w14:textId="77777777" w:rsidR="003D416E" w:rsidRDefault="003D416E" w:rsidP="00DA70D7"/>
    <w:p w14:paraId="24E6B987" w14:textId="0D88F0E5" w:rsidR="00843464" w:rsidRDefault="008B4688" w:rsidP="00DA70D7">
      <w:r>
        <w:t>El programador tiene la posibilidad de configurar durante la ejecución de un programa l</w:t>
      </w:r>
      <w:r w:rsidR="00843464">
        <w:t xml:space="preserve">a </w:t>
      </w:r>
      <w:r>
        <w:t>interconexión. Al programar la intercon</w:t>
      </w:r>
      <w:r w:rsidR="003D416E">
        <w:t>exión, se estará configurando el</w:t>
      </w:r>
      <w:r>
        <w:t xml:space="preserve"> </w:t>
      </w:r>
      <w:r w:rsidR="003D416E">
        <w:rPr>
          <w:i/>
        </w:rPr>
        <w:t>PA</w:t>
      </w:r>
      <w:r w:rsidR="00F06029">
        <w:t xml:space="preserve"> para que ejecute una </w:t>
      </w:r>
      <w:r>
        <w:t xml:space="preserve">función </w:t>
      </w:r>
      <w:r w:rsidR="00F06029">
        <w:t xml:space="preserve">especializada </w:t>
      </w:r>
      <w:r>
        <w:t xml:space="preserve">o </w:t>
      </w:r>
      <w:r>
        <w:rPr>
          <w:i/>
        </w:rPr>
        <w:t xml:space="preserve">kernel </w:t>
      </w:r>
      <w:r w:rsidR="00F06029">
        <w:t xml:space="preserve">en el contexto de </w:t>
      </w:r>
      <w:r w:rsidR="003D416E">
        <w:t xml:space="preserve">un </w:t>
      </w:r>
      <w:r w:rsidR="003D416E">
        <w:rPr>
          <w:i/>
        </w:rPr>
        <w:t>PF</w:t>
      </w:r>
      <w:r w:rsidR="009B1D06">
        <w:t>.</w:t>
      </w:r>
      <w:r w:rsidR="00F06029">
        <w:t xml:space="preserve"> Esto quiere decir que el programador puede programa el </w:t>
      </w:r>
      <w:r w:rsidR="00F06029">
        <w:rPr>
          <w:i/>
        </w:rPr>
        <w:t xml:space="preserve">pipe </w:t>
      </w:r>
      <w:r w:rsidR="00F06029">
        <w:t xml:space="preserve">en modo producto punto, ejecutar </w:t>
      </w:r>
      <w:r w:rsidR="00F06029">
        <w:rPr>
          <w:i/>
        </w:rPr>
        <w:t xml:space="preserve">n </w:t>
      </w:r>
      <w:r w:rsidR="00F06029">
        <w:t>cantidad de operaciones de este tipo y después configurar un producto cruz y así sucesivamente.</w:t>
      </w:r>
    </w:p>
    <w:p w14:paraId="0D61717C" w14:textId="77777777" w:rsidR="00F06029" w:rsidRPr="00F06029" w:rsidRDefault="00F06029" w:rsidP="00DA70D7"/>
    <w:p w14:paraId="7D566267" w14:textId="7798300B" w:rsidR="009B1D06" w:rsidRDefault="009B1D06" w:rsidP="00DA70D7">
      <w:r>
        <w:t>Por ejemplo, una operación producto cruz, entre dos vectores de 3 componentes, consiste en realizar 6 multiplicaciones y con cada par de productos, 3 restas, esta secuencia difiere de la secuencia de la operación producto punto, la cual efectuaría con los mismos vectores 3 multiplicaciones, una suma con el primer par de productos y el resultado de esta se sumaría con el ultimo producto.</w:t>
      </w:r>
      <w:r w:rsidR="00BB182D">
        <w:t xml:space="preserve"> Por lo tanto es el </w:t>
      </w:r>
      <w:r w:rsidR="00F06029">
        <w:rPr>
          <w:i/>
        </w:rPr>
        <w:t xml:space="preserve">interconexión decodificada de circuitos aritméticos </w:t>
      </w:r>
      <w:r w:rsidR="00F06029">
        <w:t>la</w:t>
      </w:r>
      <w:r w:rsidR="00BB182D">
        <w:t xml:space="preserve"> encargado de conectar la secuencia de operaciones </w:t>
      </w:r>
      <w:r w:rsidR="003D416E">
        <w:t xml:space="preserve">del </w:t>
      </w:r>
      <w:r w:rsidR="003D416E">
        <w:rPr>
          <w:i/>
        </w:rPr>
        <w:t xml:space="preserve">kernel </w:t>
      </w:r>
      <w:r w:rsidR="003D416E">
        <w:t>que se configure</w:t>
      </w:r>
      <w:r w:rsidR="00BB182D">
        <w:t>.</w:t>
      </w:r>
      <w:r>
        <w:t xml:space="preserve"> </w:t>
      </w:r>
    </w:p>
    <w:p w14:paraId="779087FE" w14:textId="77777777" w:rsidR="009B1D06" w:rsidRDefault="009B1D06" w:rsidP="00DA70D7"/>
    <w:p w14:paraId="0DCD3039" w14:textId="521CB524" w:rsidR="00BB182D" w:rsidRPr="00BB182D" w:rsidRDefault="00BB182D" w:rsidP="00DA70D7">
      <w:r>
        <w:rPr>
          <w:i/>
        </w:rPr>
        <w:t xml:space="preserve">El Adaptador de formato </w:t>
      </w:r>
      <w:r w:rsidR="003D416E">
        <w:rPr>
          <w:i/>
        </w:rPr>
        <w:t>de</w:t>
      </w:r>
      <w:r>
        <w:rPr>
          <w:i/>
        </w:rPr>
        <w:t xml:space="preserve"> flujos de datos</w:t>
      </w:r>
      <w:r w:rsidR="003D416E">
        <w:rPr>
          <w:i/>
        </w:rPr>
        <w:t xml:space="preserve"> (AFF)</w:t>
      </w:r>
      <w:r>
        <w:t>, es un circuito secuencial en pipe encargado de descargar los datos que vienen desde el exterior desde el bus de datos de entrada (</w:t>
      </w:r>
      <w:r w:rsidRPr="00BB182D">
        <w:rPr>
          <w:i/>
        </w:rPr>
        <w:t>32 bits de ancho</w:t>
      </w:r>
      <w:r>
        <w:t xml:space="preserve">), en los registros que corresponden a las entradas del </w:t>
      </w:r>
      <w:r>
        <w:rPr>
          <w:i/>
        </w:rPr>
        <w:t xml:space="preserve">pipeline aritmético </w:t>
      </w:r>
      <w:r>
        <w:t>y también de cargar en el bus de salida (</w:t>
      </w:r>
      <w:r>
        <w:rPr>
          <w:i/>
        </w:rPr>
        <w:t xml:space="preserve">ídem, 32 bits de ancho), </w:t>
      </w:r>
      <w:r>
        <w:t>los 128 bits o 4</w:t>
      </w:r>
      <w:r w:rsidR="00CB0353">
        <w:t xml:space="preserve"> datos de 32 bits, que corresponden al resultado entregado por el </w:t>
      </w:r>
      <w:r w:rsidR="00CB0353">
        <w:rPr>
          <w:i/>
        </w:rPr>
        <w:t>pipeline aritmético</w:t>
      </w:r>
      <w:r w:rsidR="00CB0353">
        <w:t>.</w:t>
      </w:r>
      <w:r>
        <w:t xml:space="preserve"> </w:t>
      </w:r>
    </w:p>
    <w:p w14:paraId="13BFB8C0" w14:textId="77777777" w:rsidR="00BB182D" w:rsidRDefault="00BB182D" w:rsidP="00DA70D7"/>
    <w:p w14:paraId="118E9C83" w14:textId="3518D270" w:rsidR="00CB0353" w:rsidRDefault="00037B90" w:rsidP="00DA70D7">
      <w:r>
        <w:t xml:space="preserve">La </w:t>
      </w:r>
      <w:r w:rsidR="003D416E">
        <w:rPr>
          <w:i/>
        </w:rPr>
        <w:t>M</w:t>
      </w:r>
      <w:r w:rsidR="00DC35DE">
        <w:rPr>
          <w:i/>
        </w:rPr>
        <w:t>á</w:t>
      </w:r>
      <w:r w:rsidRPr="00037B90">
        <w:rPr>
          <w:i/>
        </w:rPr>
        <w:t>quina de estados</w:t>
      </w:r>
      <w:r w:rsidR="003D416E">
        <w:rPr>
          <w:i/>
        </w:rPr>
        <w:t xml:space="preserve"> para el control de flujo (MECF)</w:t>
      </w:r>
      <w:r w:rsidRPr="00037B90">
        <w:rPr>
          <w:i/>
        </w:rPr>
        <w:t xml:space="preserve"> </w:t>
      </w:r>
      <w:r>
        <w:t xml:space="preserve">es un circuito que controla y abstrae en hardware el mecanismo de </w:t>
      </w:r>
      <w:r w:rsidR="00CB0353">
        <w:t xml:space="preserve">control de flujos de datos. El </w:t>
      </w:r>
      <w:r w:rsidR="00CB0353">
        <w:rPr>
          <w:i/>
        </w:rPr>
        <w:t xml:space="preserve">RayTrac </w:t>
      </w:r>
      <w:r w:rsidR="00CB0353">
        <w:t xml:space="preserve">debe verse como una banda procesadora de datos. Ciclo tras ciclo, en cada etapa del </w:t>
      </w:r>
      <w:r w:rsidR="00CB0353">
        <w:rPr>
          <w:i/>
        </w:rPr>
        <w:t xml:space="preserve">pipeline aritmético, </w:t>
      </w:r>
      <w:r w:rsidR="00CB0353">
        <w:t xml:space="preserve">van transitando datos correspondientes a los valores intermedios de una operación en particular, una tras otro. Todos los datos que entran por un mismo punto y salen por un mismo punto, de ahí el nombre </w:t>
      </w:r>
      <w:r w:rsidR="00CB0353">
        <w:rPr>
          <w:i/>
        </w:rPr>
        <w:t xml:space="preserve">pipe </w:t>
      </w:r>
      <w:r w:rsidR="00CB0353">
        <w:t xml:space="preserve">o en español </w:t>
      </w:r>
      <w:r w:rsidR="00CB0353">
        <w:rPr>
          <w:i/>
        </w:rPr>
        <w:t>tubo</w:t>
      </w:r>
      <w:r w:rsidR="00CB0353">
        <w:t>.</w:t>
      </w:r>
    </w:p>
    <w:p w14:paraId="1D4164EA" w14:textId="77777777" w:rsidR="00E2079B" w:rsidRDefault="00E2079B" w:rsidP="00DA70D7"/>
    <w:p w14:paraId="2EB7B015" w14:textId="7B5DED30" w:rsidR="00CB0353" w:rsidRPr="00CB0353" w:rsidRDefault="00CB0353" w:rsidP="00DA70D7">
      <w:r>
        <w:t xml:space="preserve">No obstante este tubo se puede atorar, para que esto no ocurra se debe controlar el transito o </w:t>
      </w:r>
      <w:r>
        <w:rPr>
          <w:i/>
        </w:rPr>
        <w:t xml:space="preserve">flujo </w:t>
      </w:r>
      <w:r>
        <w:t xml:space="preserve">de los datos que por el tubo transitan. El </w:t>
      </w:r>
      <w:r w:rsidR="003D416E">
        <w:rPr>
          <w:i/>
        </w:rPr>
        <w:t xml:space="preserve">PA </w:t>
      </w:r>
      <w:r>
        <w:t xml:space="preserve">y los circuitos </w:t>
      </w:r>
      <w:r w:rsidR="003D416E">
        <w:rPr>
          <w:i/>
        </w:rPr>
        <w:t>AFF</w:t>
      </w:r>
      <w:r>
        <w:t xml:space="preserve"> cuentan con señales de sincronización que son utilizadas por la </w:t>
      </w:r>
      <w:r>
        <w:rPr>
          <w:i/>
        </w:rPr>
        <w:t>máquina de estados</w:t>
      </w:r>
      <w:r>
        <w:t>, controla</w:t>
      </w:r>
      <w:r w:rsidR="00E2079B">
        <w:t>n</w:t>
      </w:r>
      <w:r>
        <w:t>do la cantidad de datos que hay en el pipe: cuidando que no hayan mucho</w:t>
      </w:r>
      <w:r w:rsidR="00E2079B">
        <w:t xml:space="preserve">s, provocando perdida de datos </w:t>
      </w:r>
      <w:r>
        <w:t>y que no hayan pocos, provocando la perdida de desempeño.</w:t>
      </w:r>
    </w:p>
    <w:p w14:paraId="444643AF" w14:textId="77777777" w:rsidR="00E2079B" w:rsidRDefault="00E2079B" w:rsidP="00E2079B"/>
    <w:p w14:paraId="1D60B4BF" w14:textId="127C0F30" w:rsidR="00E2079B" w:rsidRPr="00E2079B" w:rsidRDefault="00E2079B" w:rsidP="00E2079B">
      <w:r>
        <w:t>En conjunto con el</w:t>
      </w:r>
      <w:r>
        <w:rPr>
          <w:i/>
        </w:rPr>
        <w:t xml:space="preserve"> bloque de registros de control</w:t>
      </w:r>
      <w:r w:rsidR="003D416E">
        <w:rPr>
          <w:i/>
        </w:rPr>
        <w:t xml:space="preserve"> (BREG)</w:t>
      </w:r>
      <w:r>
        <w:rPr>
          <w:i/>
        </w:rPr>
        <w:t xml:space="preserve">, </w:t>
      </w:r>
      <w:r>
        <w:t xml:space="preserve">la </w:t>
      </w:r>
      <w:r w:rsidR="001E3223">
        <w:rPr>
          <w:i/>
        </w:rPr>
        <w:t>MECF</w:t>
      </w:r>
      <w:r>
        <w:t xml:space="preserve"> sabe la cantidad de datos que entran en el tubo y cuantos deben salir. De hecho es la </w:t>
      </w:r>
      <w:r w:rsidR="001E3223">
        <w:rPr>
          <w:i/>
        </w:rPr>
        <w:t>MECF</w:t>
      </w:r>
      <w:r>
        <w:rPr>
          <w:i/>
        </w:rPr>
        <w:t xml:space="preserve"> </w:t>
      </w:r>
      <w:r>
        <w:t xml:space="preserve">la encargada de ejecutar las operaciones de lectura de datos en memoria externa </w:t>
      </w:r>
      <w:r>
        <w:rPr>
          <w:i/>
        </w:rPr>
        <w:t xml:space="preserve">–a modo de etapa fetch- </w:t>
      </w:r>
      <w:r>
        <w:t xml:space="preserve">y escribir los resultados de igual forma, en una memoria externa </w:t>
      </w:r>
      <w:r>
        <w:rPr>
          <w:i/>
        </w:rPr>
        <w:t>–a modo de etapa write-.</w:t>
      </w:r>
      <w:r>
        <w:t xml:space="preserve"> </w:t>
      </w:r>
    </w:p>
    <w:p w14:paraId="7EBF9044" w14:textId="6AFCA3CD" w:rsidR="00E2079B" w:rsidRPr="00E2079B" w:rsidRDefault="00E2079B" w:rsidP="00E2079B">
      <w:r>
        <w:rPr>
          <w:i/>
        </w:rPr>
        <w:t xml:space="preserve"> </w:t>
      </w:r>
    </w:p>
    <w:p w14:paraId="081527CF" w14:textId="63C0571D" w:rsidR="00E2079B" w:rsidRDefault="001E3223" w:rsidP="00DA70D7">
      <w:r>
        <w:t>E</w:t>
      </w:r>
      <w:r w:rsidR="00E2079B">
        <w:t xml:space="preserve">l </w:t>
      </w:r>
      <w:r>
        <w:rPr>
          <w:i/>
        </w:rPr>
        <w:t>BREG</w:t>
      </w:r>
      <w:r w:rsidR="00E2079B">
        <w:rPr>
          <w:i/>
        </w:rPr>
        <w:t xml:space="preserve">, </w:t>
      </w:r>
      <w:r w:rsidR="00E2079B">
        <w:t xml:space="preserve">la </w:t>
      </w:r>
      <w:r w:rsidR="0017412F">
        <w:t>interfaz</w:t>
      </w:r>
      <w:r w:rsidR="00E2079B">
        <w:t xml:space="preserve"> de programación de bajo nivel del RayTrac</w:t>
      </w:r>
      <w:r>
        <w:t>,</w:t>
      </w:r>
      <w:r w:rsidR="00E2079B">
        <w:t xml:space="preserve"> en conjunto con el </w:t>
      </w:r>
      <w:r>
        <w:rPr>
          <w:i/>
        </w:rPr>
        <w:t>IDC</w:t>
      </w:r>
      <w:r w:rsidR="00E2079B">
        <w:rPr>
          <w:i/>
        </w:rPr>
        <w:t xml:space="preserve">, </w:t>
      </w:r>
      <w:r w:rsidR="00E2079B">
        <w:t xml:space="preserve">el </w:t>
      </w:r>
      <w:r>
        <w:rPr>
          <w:i/>
        </w:rPr>
        <w:t>PA</w:t>
      </w:r>
      <w:r w:rsidR="00E2079B">
        <w:rPr>
          <w:i/>
        </w:rPr>
        <w:t xml:space="preserve"> </w:t>
      </w:r>
      <w:r w:rsidR="002F0654">
        <w:t>que hace de este un procesador</w:t>
      </w:r>
      <w:r>
        <w:t xml:space="preserve"> de flujos</w:t>
      </w:r>
      <w:r w:rsidR="002F0654">
        <w:t xml:space="preserve"> y </w:t>
      </w:r>
      <w:r w:rsidR="00037B90">
        <w:t>un elemento programable</w:t>
      </w:r>
      <w:r w:rsidR="00E2079B">
        <w:t>,</w:t>
      </w:r>
    </w:p>
    <w:p w14:paraId="08AABF69" w14:textId="77777777" w:rsidR="00E2079B" w:rsidRDefault="00E2079B" w:rsidP="00DA70D7"/>
    <w:p w14:paraId="436A7AC1" w14:textId="50E661BE" w:rsidR="00037B90" w:rsidRDefault="00E2079B" w:rsidP="00DA70D7">
      <w:r>
        <w:t xml:space="preserve">El </w:t>
      </w:r>
      <w:r>
        <w:rPr>
          <w:i/>
        </w:rPr>
        <w:t xml:space="preserve">registro de bloques de control, </w:t>
      </w:r>
      <w:r>
        <w:t>b</w:t>
      </w:r>
      <w:r w:rsidR="00037B90">
        <w:t xml:space="preserve">ásicamente </w:t>
      </w:r>
      <w:r>
        <w:t xml:space="preserve">almacena los datos que controlan la ejecución de las operaciones, entre otros datos encontramos en este registro las direcciones de </w:t>
      </w:r>
      <w:r w:rsidR="009A0853">
        <w:t>lectura</w:t>
      </w:r>
      <w:r>
        <w:t xml:space="preserve"> y escritura externas, la cantidad de datos que se van a descargar, el modo de ejecución etc. </w:t>
      </w:r>
    </w:p>
    <w:p w14:paraId="4A0BFA62" w14:textId="77777777" w:rsidR="001E3223" w:rsidRDefault="001E3223" w:rsidP="00DA70D7"/>
    <w:p w14:paraId="5E78323C" w14:textId="10ACE6F9" w:rsidR="001037D9" w:rsidRPr="002961F4" w:rsidRDefault="002961F4" w:rsidP="00DA70D7">
      <w:r>
        <w:t xml:space="preserve">En los </w:t>
      </w:r>
      <w:r w:rsidR="001E3223">
        <w:rPr>
          <w:i/>
        </w:rPr>
        <w:t>BREG</w:t>
      </w:r>
      <w:r>
        <w:t xml:space="preserve"> se configura </w:t>
      </w:r>
      <w:r w:rsidR="001E3223">
        <w:t xml:space="preserve">el </w:t>
      </w:r>
      <w:r w:rsidR="001E3223">
        <w:rPr>
          <w:i/>
        </w:rPr>
        <w:t xml:space="preserve">kernel </w:t>
      </w:r>
      <w:r w:rsidR="001E3223">
        <w:t>a ejecutar en el</w:t>
      </w:r>
      <w:r>
        <w:t xml:space="preserve"> </w:t>
      </w:r>
      <w:r w:rsidR="001E3223">
        <w:rPr>
          <w:i/>
        </w:rPr>
        <w:t>PA</w:t>
      </w:r>
      <w:r>
        <w:rPr>
          <w:i/>
        </w:rPr>
        <w:t>.</w:t>
      </w:r>
      <w:r w:rsidR="001E3223">
        <w:rPr>
          <w:i/>
        </w:rPr>
        <w:t xml:space="preserve"> </w:t>
      </w:r>
      <w:r w:rsidR="001E3223">
        <w:t xml:space="preserve">Adicionalmente en los registros del </w:t>
      </w:r>
      <w:r w:rsidR="001E3223">
        <w:rPr>
          <w:i/>
        </w:rPr>
        <w:t xml:space="preserve">BREG </w:t>
      </w:r>
      <w:r>
        <w:t xml:space="preserve"> </w:t>
      </w:r>
      <w:r w:rsidR="001E3223">
        <w:t>se configura las direcciones de los bloques de memoria donde se encuentran los datos con los vectores a procesar y las direcciones donde se deben escribir esos resultados.</w:t>
      </w:r>
    </w:p>
    <w:p w14:paraId="442C1185" w14:textId="03A36DD4" w:rsidR="001037D9" w:rsidRPr="002A679F" w:rsidRDefault="001037D9" w:rsidP="00A73E36">
      <w:pPr>
        <w:pStyle w:val="Ttulo1"/>
        <w:numPr>
          <w:ilvl w:val="1"/>
          <w:numId w:val="16"/>
        </w:numPr>
        <w:rPr>
          <w:iCs/>
        </w:rPr>
      </w:pPr>
      <w:bookmarkStart w:id="10" w:name="_Toc206934697"/>
      <w:bookmarkStart w:id="11" w:name="_Toc206941728"/>
      <w:r w:rsidRPr="002A679F">
        <w:rPr>
          <w:iCs/>
        </w:rPr>
        <w:t>Es un procesador</w:t>
      </w:r>
      <w:r w:rsidR="002E698A" w:rsidRPr="002A679F">
        <w:rPr>
          <w:iCs/>
        </w:rPr>
        <w:t xml:space="preserve"> de flujos (Streaming Processor)</w:t>
      </w:r>
      <w:r w:rsidRPr="002A679F">
        <w:rPr>
          <w:iCs/>
        </w:rPr>
        <w:t>.</w:t>
      </w:r>
      <w:bookmarkEnd w:id="10"/>
      <w:bookmarkEnd w:id="11"/>
    </w:p>
    <w:p w14:paraId="47FC9400" w14:textId="77777777" w:rsidR="001037D9" w:rsidRPr="002A679F" w:rsidRDefault="001037D9" w:rsidP="00DA70D7">
      <w:pPr>
        <w:rPr>
          <w:rStyle w:val="nfasissutil"/>
        </w:rPr>
      </w:pPr>
    </w:p>
    <w:p w14:paraId="614DB24D" w14:textId="6E19E555" w:rsidR="00E2079B" w:rsidRDefault="001037D9" w:rsidP="00DA70D7">
      <w:r>
        <w:t>El Ra</w:t>
      </w:r>
      <w:r w:rsidR="002D47EC">
        <w:t xml:space="preserve">yTrac es </w:t>
      </w:r>
      <w:r>
        <w:t xml:space="preserve"> un procesador, desde el punto de vista conceptual. </w:t>
      </w:r>
    </w:p>
    <w:p w14:paraId="27437B43" w14:textId="77777777" w:rsidR="00E2079B" w:rsidRDefault="00E2079B" w:rsidP="00DA70D7"/>
    <w:p w14:paraId="26E91FA5" w14:textId="7CBE2FFA" w:rsidR="00E2079B" w:rsidRDefault="001037D9" w:rsidP="00DA70D7">
      <w:r>
        <w:t xml:space="preserve">Un procesador posee una etapa de </w:t>
      </w:r>
      <w:r>
        <w:rPr>
          <w:i/>
        </w:rPr>
        <w:t>fetch</w:t>
      </w:r>
      <w:r>
        <w:t xml:space="preserve"> encargada de leer las instrucciones de la memoria a partir de un registro que le indica en que lugar de una memoria de instrucciones se encuentra la siguiente instrucción a procesar. </w:t>
      </w:r>
    </w:p>
    <w:p w14:paraId="5433C65D" w14:textId="77777777" w:rsidR="00E2079B" w:rsidRDefault="00E2079B" w:rsidP="00DA70D7"/>
    <w:p w14:paraId="3C18B98E" w14:textId="77777777" w:rsidR="00DB4312" w:rsidRDefault="001037D9" w:rsidP="00DA70D7">
      <w:r>
        <w:t xml:space="preserve">Un procesador posee una etapa de </w:t>
      </w:r>
      <w:r>
        <w:rPr>
          <w:i/>
        </w:rPr>
        <w:t>decode</w:t>
      </w:r>
      <w:r>
        <w:t xml:space="preserve"> que básicamente señala que salida de algún circuito aritmético o lógico se debe conectar a algún tipo de memoria donde se escriben los resultados. </w:t>
      </w:r>
    </w:p>
    <w:p w14:paraId="7CE356BA" w14:textId="77777777" w:rsidR="00DB4312" w:rsidRDefault="00DB4312" w:rsidP="00DA70D7"/>
    <w:p w14:paraId="38830A38" w14:textId="77777777" w:rsidR="00DB4312" w:rsidRDefault="001037D9" w:rsidP="00DA70D7">
      <w:r>
        <w:t xml:space="preserve">Un procesador posee una etapa de </w:t>
      </w:r>
      <w:r>
        <w:rPr>
          <w:i/>
        </w:rPr>
        <w:t>execute</w:t>
      </w:r>
      <w:r>
        <w:t xml:space="preserve"> para realizar las operaciones que la instrucciones indiquen. </w:t>
      </w:r>
    </w:p>
    <w:p w14:paraId="28B7E59D" w14:textId="77777777" w:rsidR="00DB4312" w:rsidRDefault="00DB4312" w:rsidP="00DA70D7"/>
    <w:p w14:paraId="087769ED" w14:textId="162BC882" w:rsidR="001037D9" w:rsidRDefault="001037D9" w:rsidP="00DA70D7">
      <w:r>
        <w:t xml:space="preserve">Un procesador posee una etapa de </w:t>
      </w:r>
      <w:r>
        <w:rPr>
          <w:i/>
        </w:rPr>
        <w:t>write</w:t>
      </w:r>
      <w:r>
        <w:t xml:space="preserve"> para señalizar que un dato se encuentra listo, o es </w:t>
      </w:r>
      <w:r w:rsidR="00102EC1">
        <w:t>válido</w:t>
      </w:r>
      <w:r>
        <w:t xml:space="preserve"> y colocar las señales que habilitan su escritura en algún tipo de memoria de resultados o bus externo etc. </w:t>
      </w:r>
    </w:p>
    <w:p w14:paraId="468222D2" w14:textId="77777777" w:rsidR="001037D9" w:rsidRDefault="001037D9" w:rsidP="00DA70D7"/>
    <w:p w14:paraId="7380C0BE" w14:textId="0D66FF18" w:rsidR="00DB4312" w:rsidRDefault="001037D9" w:rsidP="00DA70D7">
      <w:r>
        <w:t>El RayTrac posee todas las etapas mencio</w:t>
      </w:r>
      <w:r w:rsidR="002D47EC">
        <w:t>nadas en el párrafo anterior:</w:t>
      </w:r>
      <w:r w:rsidR="00DB4312">
        <w:t xml:space="preserve"> </w:t>
      </w:r>
    </w:p>
    <w:p w14:paraId="1E7A7D40" w14:textId="77777777" w:rsidR="00DB4312" w:rsidRDefault="00DB4312" w:rsidP="00DA70D7"/>
    <w:p w14:paraId="0CA571CC" w14:textId="2D6F3615" w:rsidR="00DB4312" w:rsidRPr="00FB71D1" w:rsidRDefault="00DB4312" w:rsidP="00A73E36">
      <w:pPr>
        <w:pStyle w:val="Prrafodelista"/>
        <w:numPr>
          <w:ilvl w:val="0"/>
          <w:numId w:val="35"/>
        </w:numPr>
        <w:rPr>
          <w:i/>
        </w:rPr>
      </w:pPr>
      <w:r>
        <w:t>La etapa</w:t>
      </w:r>
      <w:r w:rsidR="001037D9">
        <w:t xml:space="preserve"> </w:t>
      </w:r>
      <w:r w:rsidR="001037D9" w:rsidRPr="00FB71D1">
        <w:rPr>
          <w:i/>
        </w:rPr>
        <w:t>fetch</w:t>
      </w:r>
      <w:r w:rsidR="001037D9">
        <w:t xml:space="preserve"> está a cargo de la </w:t>
      </w:r>
      <w:r w:rsidR="001037D9" w:rsidRPr="00FB71D1">
        <w:rPr>
          <w:i/>
        </w:rPr>
        <w:t>máquina de estados</w:t>
      </w:r>
      <w:r>
        <w:t xml:space="preserve"> y </w:t>
      </w:r>
      <w:r w:rsidRPr="00FB71D1">
        <w:rPr>
          <w:i/>
        </w:rPr>
        <w:t xml:space="preserve">el bloque de registros de control. </w:t>
      </w:r>
    </w:p>
    <w:p w14:paraId="4A20D6FF" w14:textId="77777777" w:rsidR="00DB4312" w:rsidRDefault="00DB4312" w:rsidP="00DA70D7">
      <w:pPr>
        <w:rPr>
          <w:i/>
        </w:rPr>
      </w:pPr>
    </w:p>
    <w:p w14:paraId="54729A09" w14:textId="61503B65" w:rsidR="00DB4312" w:rsidRDefault="00DB4312" w:rsidP="00A73E36">
      <w:pPr>
        <w:pStyle w:val="Prrafodelista"/>
        <w:numPr>
          <w:ilvl w:val="0"/>
          <w:numId w:val="35"/>
        </w:numPr>
      </w:pPr>
      <w:r>
        <w:t>La etapa</w:t>
      </w:r>
      <w:r w:rsidR="001037D9">
        <w:t xml:space="preserve"> </w:t>
      </w:r>
      <w:r w:rsidR="001037D9" w:rsidRPr="00FB71D1">
        <w:rPr>
          <w:i/>
        </w:rPr>
        <w:t>decode</w:t>
      </w:r>
      <w:r>
        <w:t xml:space="preserve"> la</w:t>
      </w:r>
      <w:r w:rsidR="001037D9">
        <w:t xml:space="preserve"> ejecuta </w:t>
      </w:r>
      <w:r w:rsidR="001E3223">
        <w:t xml:space="preserve">la </w:t>
      </w:r>
      <w:r w:rsidR="001E3223" w:rsidRPr="00FB71D1">
        <w:rPr>
          <w:i/>
        </w:rPr>
        <w:t>interconexión decodificada de circutios aritméticos</w:t>
      </w:r>
      <w:r>
        <w:t xml:space="preserve">. </w:t>
      </w:r>
    </w:p>
    <w:p w14:paraId="5D1356D7" w14:textId="77777777" w:rsidR="00DB4312" w:rsidRDefault="00DB4312" w:rsidP="00DA70D7"/>
    <w:p w14:paraId="649DEB1B" w14:textId="77777777" w:rsidR="00DB4312" w:rsidRDefault="00DB4312" w:rsidP="00A73E36">
      <w:pPr>
        <w:pStyle w:val="Prrafodelista"/>
        <w:numPr>
          <w:ilvl w:val="0"/>
          <w:numId w:val="35"/>
        </w:numPr>
      </w:pPr>
      <w:r>
        <w:t>La etapa</w:t>
      </w:r>
      <w:r w:rsidR="001037D9">
        <w:t xml:space="preserve"> execu</w:t>
      </w:r>
      <w:r>
        <w:t xml:space="preserve">te la ejecuta el </w:t>
      </w:r>
      <w:r w:rsidRPr="00FB71D1">
        <w:rPr>
          <w:i/>
        </w:rPr>
        <w:t>pipeline aritmético</w:t>
      </w:r>
      <w:r>
        <w:t>.</w:t>
      </w:r>
    </w:p>
    <w:p w14:paraId="60A064FF" w14:textId="77777777" w:rsidR="00DB4312" w:rsidRDefault="00DB4312" w:rsidP="00DA70D7"/>
    <w:p w14:paraId="0133A927" w14:textId="7250F1B4" w:rsidR="00DC35DE" w:rsidRDefault="00DB4312" w:rsidP="00A73E36">
      <w:pPr>
        <w:pStyle w:val="Prrafodelista"/>
        <w:numPr>
          <w:ilvl w:val="0"/>
          <w:numId w:val="35"/>
        </w:numPr>
      </w:pPr>
      <w:r>
        <w:t xml:space="preserve">La etapa </w:t>
      </w:r>
      <w:r w:rsidR="001037D9" w:rsidRPr="00FB71D1">
        <w:rPr>
          <w:i/>
        </w:rPr>
        <w:t>write</w:t>
      </w:r>
      <w:r>
        <w:t xml:space="preserve"> la</w:t>
      </w:r>
      <w:r w:rsidR="001037D9">
        <w:t xml:space="preserve"> ejecuta la </w:t>
      </w:r>
      <w:r w:rsidRPr="00FB71D1">
        <w:rPr>
          <w:i/>
        </w:rPr>
        <w:t>máquina de estados</w:t>
      </w:r>
      <w:r>
        <w:t xml:space="preserve"> y </w:t>
      </w:r>
      <w:r w:rsidRPr="00FB71D1">
        <w:rPr>
          <w:i/>
        </w:rPr>
        <w:t>el bloque de registros de control</w:t>
      </w:r>
      <w:r w:rsidR="00DC35DE">
        <w:t>.</w:t>
      </w:r>
    </w:p>
    <w:p w14:paraId="5E6E34E3" w14:textId="77777777" w:rsidR="00DC35DE" w:rsidRDefault="00DC35DE" w:rsidP="00DA70D7"/>
    <w:p w14:paraId="5641205C" w14:textId="77777777" w:rsidR="001E3223" w:rsidRDefault="002D47EC" w:rsidP="00DA70D7">
      <w:pPr>
        <w:rPr>
          <w:i/>
        </w:rPr>
      </w:pPr>
      <w:r>
        <w:t xml:space="preserve">Sin embargo el </w:t>
      </w:r>
      <w:r w:rsidRPr="001E3223">
        <w:rPr>
          <w:i/>
        </w:rPr>
        <w:t>RayTrac</w:t>
      </w:r>
      <w:r>
        <w:t xml:space="preserve"> es un </w:t>
      </w:r>
      <w:r w:rsidRPr="001E3223">
        <w:rPr>
          <w:i/>
        </w:rPr>
        <w:t>procesador de flujos</w:t>
      </w:r>
      <w:r>
        <w:t xml:space="preserve">, </w:t>
      </w:r>
      <w:r w:rsidR="001E3223">
        <w:t>puesto que su operación consiste en la configuración de</w:t>
      </w:r>
      <w:r>
        <w:t xml:space="preserve"> </w:t>
      </w:r>
      <w:r w:rsidR="001E3223">
        <w:t xml:space="preserve">una </w:t>
      </w:r>
      <w:r>
        <w:t xml:space="preserve">función especializada o </w:t>
      </w:r>
      <w:r>
        <w:rPr>
          <w:i/>
        </w:rPr>
        <w:t xml:space="preserve">kernel </w:t>
      </w:r>
      <w:r w:rsidR="001E3223">
        <w:t xml:space="preserve">de procesamiento, </w:t>
      </w:r>
      <w:r>
        <w:t xml:space="preserve">en el que se opera un conjunto de datos </w:t>
      </w:r>
      <w:r>
        <w:rPr>
          <w:i/>
        </w:rPr>
        <w:t>extenso</w:t>
      </w:r>
      <w:r w:rsidR="001E3223">
        <w:rPr>
          <w:rStyle w:val="Refdenotaalpie"/>
          <w:i/>
        </w:rPr>
        <w:footnoteReference w:id="1"/>
      </w:r>
      <w:r>
        <w:rPr>
          <w:i/>
        </w:rPr>
        <w:t xml:space="preserve">. </w:t>
      </w:r>
    </w:p>
    <w:p w14:paraId="19082CDD" w14:textId="77777777" w:rsidR="001E3223" w:rsidRDefault="001E3223" w:rsidP="00DA70D7">
      <w:pPr>
        <w:rPr>
          <w:i/>
        </w:rPr>
      </w:pPr>
    </w:p>
    <w:p w14:paraId="463E96EA" w14:textId="4D734FB9" w:rsidR="002D47EC" w:rsidRDefault="002D47EC" w:rsidP="00DA70D7">
      <w:r>
        <w:t xml:space="preserve">Este conjunto de datos de entrada corresponde a un </w:t>
      </w:r>
      <w:r>
        <w:rPr>
          <w:i/>
        </w:rPr>
        <w:t>flujo de entrada</w:t>
      </w:r>
      <w:r w:rsidR="001E3223">
        <w:rPr>
          <w:i/>
        </w:rPr>
        <w:t xml:space="preserve"> (FE)</w:t>
      </w:r>
      <w:r>
        <w:rPr>
          <w:i/>
        </w:rPr>
        <w:t xml:space="preserve"> </w:t>
      </w:r>
      <w:r>
        <w:t xml:space="preserve">y el conjunto de resultados calculados por el </w:t>
      </w:r>
      <w:r>
        <w:rPr>
          <w:i/>
        </w:rPr>
        <w:t xml:space="preserve">kernel </w:t>
      </w:r>
      <w:r>
        <w:t xml:space="preserve">son un </w:t>
      </w:r>
      <w:r>
        <w:rPr>
          <w:i/>
        </w:rPr>
        <w:t>flujo de salida.</w:t>
      </w:r>
      <w:r w:rsidR="001E3223">
        <w:rPr>
          <w:i/>
        </w:rPr>
        <w:t>(FS)</w:t>
      </w:r>
      <w:r>
        <w:t xml:space="preserve"> </w:t>
      </w:r>
    </w:p>
    <w:p w14:paraId="344D9B2A" w14:textId="77777777" w:rsidR="001E3223" w:rsidRDefault="001E3223" w:rsidP="00DA70D7"/>
    <w:p w14:paraId="55EC5F25" w14:textId="3BB913CE" w:rsidR="008B1B02" w:rsidRPr="008B1B02" w:rsidRDefault="008B1B02" w:rsidP="00DA70D7">
      <w:pPr>
        <w:rPr>
          <w:i/>
        </w:rPr>
      </w:pPr>
      <w:r>
        <w:t xml:space="preserve">En este documento se usará la palabra </w:t>
      </w:r>
      <w:r>
        <w:rPr>
          <w:i/>
        </w:rPr>
        <w:t xml:space="preserve">kernel </w:t>
      </w:r>
      <w:r>
        <w:t xml:space="preserve">para hacer referencia a </w:t>
      </w:r>
      <w:r w:rsidR="001E3223">
        <w:t xml:space="preserve">la función especializada, que ejecutaría </w:t>
      </w:r>
      <w:r>
        <w:t xml:space="preserve">el </w:t>
      </w:r>
      <w:r>
        <w:rPr>
          <w:i/>
        </w:rPr>
        <w:t>pipeline aritmético</w:t>
      </w:r>
      <w:r w:rsidR="001E3223">
        <w:rPr>
          <w:i/>
        </w:rPr>
        <w:t xml:space="preserve">, </w:t>
      </w:r>
      <w:r w:rsidR="001E3223">
        <w:t xml:space="preserve">dependiendo de la interconexión de sus circuitos a través de la </w:t>
      </w:r>
      <w:r w:rsidR="001E3223">
        <w:rPr>
          <w:i/>
        </w:rPr>
        <w:t>interconexión decodif</w:t>
      </w:r>
      <w:r w:rsidR="0039370E">
        <w:rPr>
          <w:i/>
        </w:rPr>
        <w:t>icada de circuitos aritméticos</w:t>
      </w:r>
      <w:r w:rsidR="001E3223">
        <w:t>.</w:t>
      </w:r>
      <w:r>
        <w:t xml:space="preserve"> D</w:t>
      </w:r>
      <w:r w:rsidR="001E3223">
        <w:t xml:space="preserve">icho </w:t>
      </w:r>
      <w:r w:rsidR="001E3223">
        <w:rPr>
          <w:i/>
        </w:rPr>
        <w:t>kernel</w:t>
      </w:r>
      <w:r>
        <w:t xml:space="preserve"> puede ser una </w:t>
      </w:r>
      <w:r w:rsidR="0039370E">
        <w:t xml:space="preserve">operación de 7, las cuales son </w:t>
      </w:r>
      <w:r>
        <w:t xml:space="preserve">mencionadas en la sección </w:t>
      </w:r>
      <w:r w:rsidR="00FE301B">
        <w:rPr>
          <w:i/>
        </w:rPr>
        <w:fldChar w:fldCharType="begin"/>
      </w:r>
      <w:r w:rsidR="00FE301B">
        <w:rPr>
          <w:i/>
        </w:rPr>
        <w:instrText xml:space="preserve"> REF _Ref206521386 \r </w:instrText>
      </w:r>
      <w:r w:rsidR="00FE301B">
        <w:rPr>
          <w:i/>
        </w:rPr>
        <w:fldChar w:fldCharType="separate"/>
      </w:r>
      <w:r w:rsidR="00355158">
        <w:rPr>
          <w:i/>
        </w:rPr>
        <w:t>1.4</w:t>
      </w:r>
      <w:r w:rsidR="00FE301B">
        <w:rPr>
          <w:i/>
        </w:rPr>
        <w:fldChar w:fldCharType="end"/>
      </w:r>
      <w:r w:rsidR="00FE301B">
        <w:rPr>
          <w:i/>
        </w:rPr>
        <w:t>.</w:t>
      </w:r>
    </w:p>
    <w:p w14:paraId="6F94CBC5" w14:textId="77777777" w:rsidR="00B61A84" w:rsidRDefault="00B61A84"/>
    <w:p w14:paraId="15864E3E" w14:textId="77777777" w:rsidR="00B61A84" w:rsidRDefault="00B61A84">
      <w:r>
        <w:t xml:space="preserve">El término </w:t>
      </w:r>
      <w:r>
        <w:rPr>
          <w:i/>
        </w:rPr>
        <w:t>flujo de entrada</w:t>
      </w:r>
      <w:r>
        <w:t xml:space="preserve"> en general hará referencia a un conjunto de datos de entrada (operandos, vectores, parámetros, etc.) y la dirección donde están almacenados; el término </w:t>
      </w:r>
      <w:r>
        <w:rPr>
          <w:i/>
        </w:rPr>
        <w:t xml:space="preserve">flujo de salida </w:t>
      </w:r>
      <w:r>
        <w:t>hará referencia a un conjunto de datos de salida (como por ejemplo resultados) y la dirección inicial donde se almacenarían.</w:t>
      </w:r>
    </w:p>
    <w:p w14:paraId="74FB3EDA" w14:textId="77777777" w:rsidR="00B61A84" w:rsidRDefault="00B61A84"/>
    <w:p w14:paraId="7182F52C" w14:textId="77777777" w:rsidR="001206CC" w:rsidRDefault="00B61A84">
      <w:r>
        <w:t xml:space="preserve">Dado que solo se dispone de un bus de datos compartido, se modelará la arquitectura de procesamiento como un </w:t>
      </w:r>
      <w:r>
        <w:rPr>
          <w:i/>
        </w:rPr>
        <w:t xml:space="preserve">Stream Processor, </w:t>
      </w:r>
      <w:r>
        <w:t>con un flujo de entrada y un flujo de salida.</w:t>
      </w:r>
    </w:p>
    <w:p w14:paraId="713F51BC" w14:textId="77777777" w:rsidR="001206CC" w:rsidRDefault="001206CC"/>
    <w:p w14:paraId="672D4CCF" w14:textId="77777777" w:rsidR="00FB71D1" w:rsidRDefault="001206CC" w:rsidP="00FB71D1">
      <w:pPr>
        <w:keepNext/>
      </w:pPr>
      <w:r>
        <w:rPr>
          <w:noProof/>
          <w:lang w:val="es-ES"/>
        </w:rPr>
        <w:drawing>
          <wp:inline distT="0" distB="0" distL="0" distR="0" wp14:anchorId="55FDF320" wp14:editId="528E475F">
            <wp:extent cx="5612130" cy="967883"/>
            <wp:effectExtent l="0" t="0" r="1270" b="0"/>
            <wp:docPr id="6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67883"/>
                    </a:xfrm>
                    <a:prstGeom prst="rect">
                      <a:avLst/>
                    </a:prstGeom>
                    <a:noFill/>
                    <a:ln>
                      <a:noFill/>
                    </a:ln>
                  </pic:spPr>
                </pic:pic>
              </a:graphicData>
            </a:graphic>
          </wp:inline>
        </w:drawing>
      </w:r>
    </w:p>
    <w:p w14:paraId="252F86D8" w14:textId="40F04476" w:rsidR="001206CC" w:rsidRDefault="00FB71D1" w:rsidP="00FB71D1">
      <w:pPr>
        <w:pStyle w:val="Epgrafe"/>
      </w:pPr>
      <w:r>
        <w:t xml:space="preserve">Ilustración </w:t>
      </w:r>
      <w:r w:rsidR="00E15D41">
        <w:fldChar w:fldCharType="begin"/>
      </w:r>
      <w:r w:rsidR="00E15D41">
        <w:instrText xml:space="preserve"> SEQ Ilustración \* ARABIC </w:instrText>
      </w:r>
      <w:r w:rsidR="00E15D41">
        <w:fldChar w:fldCharType="separate"/>
      </w:r>
      <w:r w:rsidR="009B5447">
        <w:rPr>
          <w:noProof/>
        </w:rPr>
        <w:t>1</w:t>
      </w:r>
      <w:r w:rsidR="00E15D41">
        <w:rPr>
          <w:noProof/>
        </w:rPr>
        <w:fldChar w:fldCharType="end"/>
      </w:r>
      <w:r>
        <w:t>. Modelo de operación del RayTrac. El sistema se interconecta internamente configurando un Kernel, en el que se procesa un conjunto de datos extenso, llamado flujo de entrada y se entrega un conjunto de resultados correspondientes, llamado flujo de salida.</w:t>
      </w:r>
    </w:p>
    <w:p w14:paraId="4C19ED6E" w14:textId="5E72ADDA" w:rsidR="002E698A" w:rsidRDefault="002E698A" w:rsidP="00FB71D1">
      <w:pPr>
        <w:rPr>
          <w:rFonts w:asciiTheme="majorHAnsi" w:eastAsiaTheme="majorEastAsia" w:hAnsiTheme="majorHAnsi" w:cstheme="majorBidi"/>
          <w:b/>
          <w:bCs/>
          <w:color w:val="345A8A" w:themeColor="accent1" w:themeShade="B5"/>
          <w:sz w:val="32"/>
          <w:szCs w:val="32"/>
        </w:rPr>
      </w:pPr>
    </w:p>
    <w:p w14:paraId="36C0F8AE" w14:textId="5E210F0A" w:rsidR="00037B90" w:rsidRDefault="001037D9" w:rsidP="00A73E36">
      <w:pPr>
        <w:pStyle w:val="Ttulo1"/>
        <w:numPr>
          <w:ilvl w:val="1"/>
          <w:numId w:val="16"/>
        </w:numPr>
      </w:pPr>
      <w:bookmarkStart w:id="12" w:name="_Toc206934698"/>
      <w:bookmarkStart w:id="13" w:name="_Toc206941729"/>
      <w:r>
        <w:t>Diagrama de Bloques del Sistema</w:t>
      </w:r>
      <w:bookmarkEnd w:id="12"/>
      <w:bookmarkEnd w:id="13"/>
    </w:p>
    <w:p w14:paraId="4452750C" w14:textId="77777777" w:rsidR="00102EC1" w:rsidRDefault="00102EC1" w:rsidP="00102EC1"/>
    <w:p w14:paraId="26242ADC" w14:textId="7B9D9041" w:rsidR="007D246E" w:rsidRDefault="007D246E" w:rsidP="00102EC1">
      <w:r>
        <w:t>A continuación una breve descripción del sistema:</w:t>
      </w:r>
    </w:p>
    <w:p w14:paraId="1AD86B6A" w14:textId="77777777" w:rsidR="007D246E" w:rsidRPr="00102EC1" w:rsidRDefault="007D246E" w:rsidP="00102EC1"/>
    <w:p w14:paraId="0710E61B" w14:textId="5B8DA3B9" w:rsidR="00A0628F" w:rsidRDefault="007D246E" w:rsidP="00A0628F">
      <w:pPr>
        <w:keepNext/>
      </w:pPr>
      <w:r>
        <w:rPr>
          <w:noProof/>
          <w:lang w:val="es-ES"/>
        </w:rPr>
        <w:drawing>
          <wp:inline distT="0" distB="0" distL="0" distR="0" wp14:anchorId="63CEDB0E" wp14:editId="5B9FABDC">
            <wp:extent cx="5612130" cy="22205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0595"/>
                    </a:xfrm>
                    <a:prstGeom prst="rect">
                      <a:avLst/>
                    </a:prstGeom>
                  </pic:spPr>
                </pic:pic>
              </a:graphicData>
            </a:graphic>
          </wp:inline>
        </w:drawing>
      </w:r>
    </w:p>
    <w:p w14:paraId="5DB3F9B7" w14:textId="608A84F2" w:rsidR="00E7745D" w:rsidRPr="007D246E" w:rsidRDefault="00A0628F" w:rsidP="00A0628F">
      <w:pPr>
        <w:pStyle w:val="Epgrafe"/>
        <w:jc w:val="center"/>
        <w:rPr>
          <w:sz w:val="16"/>
          <w:szCs w:val="16"/>
        </w:rPr>
      </w:pPr>
      <w:r w:rsidRPr="007D246E">
        <w:rPr>
          <w:sz w:val="16"/>
          <w:szCs w:val="16"/>
        </w:rPr>
        <w:t xml:space="preserve">Ilustración </w:t>
      </w:r>
      <w:r w:rsidR="004426B6" w:rsidRPr="007D246E">
        <w:rPr>
          <w:sz w:val="16"/>
          <w:szCs w:val="16"/>
        </w:rPr>
        <w:fldChar w:fldCharType="begin"/>
      </w:r>
      <w:r w:rsidR="004426B6" w:rsidRPr="007D246E">
        <w:rPr>
          <w:sz w:val="16"/>
          <w:szCs w:val="16"/>
        </w:rPr>
        <w:instrText xml:space="preserve"> SEQ Ilustración \* ARABIC </w:instrText>
      </w:r>
      <w:r w:rsidR="004426B6" w:rsidRPr="007D246E">
        <w:rPr>
          <w:sz w:val="16"/>
          <w:szCs w:val="16"/>
        </w:rPr>
        <w:fldChar w:fldCharType="separate"/>
      </w:r>
      <w:r w:rsidR="009B5447">
        <w:rPr>
          <w:noProof/>
          <w:sz w:val="16"/>
          <w:szCs w:val="16"/>
        </w:rPr>
        <w:t>2</w:t>
      </w:r>
      <w:r w:rsidR="004426B6" w:rsidRPr="007D246E">
        <w:rPr>
          <w:noProof/>
          <w:sz w:val="16"/>
          <w:szCs w:val="16"/>
        </w:rPr>
        <w:fldChar w:fldCharType="end"/>
      </w:r>
      <w:r w:rsidRPr="007D246E">
        <w:rPr>
          <w:sz w:val="16"/>
          <w:szCs w:val="16"/>
        </w:rPr>
        <w:t>. Diagrama General de Bloques del RayTrac. RTL fuente: raytrac.vhd</w:t>
      </w:r>
      <w:r w:rsidRPr="007D246E">
        <w:rPr>
          <w:rStyle w:val="Refdenotaalpie"/>
          <w:sz w:val="16"/>
          <w:szCs w:val="16"/>
        </w:rPr>
        <w:footnoteReference w:id="2"/>
      </w:r>
    </w:p>
    <w:p w14:paraId="46F097F1" w14:textId="77777777" w:rsidR="002D47EC" w:rsidRDefault="002D47EC" w:rsidP="00551A2B"/>
    <w:p w14:paraId="4728AE2B" w14:textId="77777777" w:rsidR="0039370E" w:rsidRDefault="007D246E" w:rsidP="00551A2B">
      <w:r>
        <w:t xml:space="preserve">Los datos del exterior entran </w:t>
      </w:r>
      <w:r w:rsidR="003463ED">
        <w:t>en series de 32 bits por ciclo de entrada</w:t>
      </w:r>
      <w:r>
        <w:t xml:space="preserve">. </w:t>
      </w:r>
      <w:r w:rsidR="003463ED">
        <w:t>Estos datos e</w:t>
      </w:r>
      <w:r w:rsidR="0039370E">
        <w:t xml:space="preserve">ntran al bloque </w:t>
      </w:r>
      <w:r w:rsidR="0039370E">
        <w:rPr>
          <w:i/>
        </w:rPr>
        <w:t>adaptador</w:t>
      </w:r>
      <w:r w:rsidR="003463ED">
        <w:rPr>
          <w:i/>
        </w:rPr>
        <w:t xml:space="preserve"> de </w:t>
      </w:r>
      <w:r w:rsidR="0039370E">
        <w:rPr>
          <w:i/>
        </w:rPr>
        <w:t xml:space="preserve">formato de flujos </w:t>
      </w:r>
      <w:r w:rsidR="003463ED">
        <w:rPr>
          <w:i/>
        </w:rPr>
        <w:t>de entrada</w:t>
      </w:r>
      <w:r w:rsidR="0039370E">
        <w:rPr>
          <w:i/>
        </w:rPr>
        <w:t xml:space="preserve"> (AFFe)</w:t>
      </w:r>
      <w:r w:rsidR="003463ED">
        <w:rPr>
          <w:i/>
        </w:rPr>
        <w:t xml:space="preserve">, </w:t>
      </w:r>
      <w:r w:rsidR="003463ED">
        <w:t xml:space="preserve">los datos que vayan entrando se </w:t>
      </w:r>
      <w:r w:rsidR="0039370E">
        <w:t>agrupan</w:t>
      </w:r>
      <w:r w:rsidR="003463ED">
        <w:t xml:space="preserve"> en 2 vectores de 3 componentes. </w:t>
      </w:r>
    </w:p>
    <w:p w14:paraId="087B341A" w14:textId="77777777" w:rsidR="0039370E" w:rsidRDefault="0039370E" w:rsidP="00551A2B"/>
    <w:p w14:paraId="159EF6FC" w14:textId="1D505C34" w:rsidR="003463ED" w:rsidRDefault="003463ED" w:rsidP="00551A2B">
      <w:r>
        <w:t xml:space="preserve">Estos 2 vectores entran </w:t>
      </w:r>
      <w:r w:rsidR="0039370E">
        <w:t xml:space="preserve">al </w:t>
      </w:r>
      <w:r w:rsidR="0039370E">
        <w:rPr>
          <w:i/>
        </w:rPr>
        <w:t xml:space="preserve">pipeline aritmético </w:t>
      </w:r>
      <w:r>
        <w:t xml:space="preserve">vía </w:t>
      </w:r>
      <w:r w:rsidR="0039370E">
        <w:t xml:space="preserve">la </w:t>
      </w:r>
      <w:r w:rsidR="0039370E">
        <w:rPr>
          <w:i/>
        </w:rPr>
        <w:t xml:space="preserve">interconexión decodificada de circuitos aritméticos, </w:t>
      </w:r>
      <w:r w:rsidR="0039370E">
        <w:t xml:space="preserve">representado en la ilustración mediante el bloque azul de la mitad </w:t>
      </w:r>
      <w:r>
        <w:t xml:space="preserve">y de ahí los datos se van procesando y transformando, saliendo y entrando a los distintos bloques aritméticos usando la </w:t>
      </w:r>
      <w:r w:rsidRPr="0039370E">
        <w:rPr>
          <w:i/>
        </w:rPr>
        <w:t>interconexión decodificada</w:t>
      </w:r>
      <w:r>
        <w:t xml:space="preserve">. </w:t>
      </w:r>
    </w:p>
    <w:p w14:paraId="5D3D0D87" w14:textId="77777777" w:rsidR="003463ED" w:rsidRDefault="003463ED" w:rsidP="00551A2B"/>
    <w:p w14:paraId="025CDA5F" w14:textId="333EC0E1" w:rsidR="001E5F43" w:rsidRPr="007D246E" w:rsidRDefault="003463ED" w:rsidP="00551A2B">
      <w:r>
        <w:t xml:space="preserve">Por ejemplo, al ejecutar un producto punto, los vectores entran a los 3 de los 6 multiplicadores del sistema, dos de los 3 productos entran a uno de los 3 sumadores, el otro producto entra a la cola de resultados intermedios. El resultado del sumador y el resultado en la cola intermedia entran a otro sumador, el resultado de esa suma entran al bloque de formateo de datos de salida, para ser entregado al exterior del </w:t>
      </w:r>
      <w:r w:rsidRPr="0039370E">
        <w:rPr>
          <w:i/>
        </w:rPr>
        <w:t>RayTrac.</w:t>
      </w:r>
      <w:r>
        <w:t xml:space="preserve"> </w:t>
      </w:r>
      <w:r w:rsidR="007D246E">
        <w:rPr>
          <w:i/>
        </w:rPr>
        <w:t xml:space="preserve"> </w:t>
      </w:r>
    </w:p>
    <w:p w14:paraId="7E5ABA98" w14:textId="77777777" w:rsidR="001E5F43" w:rsidRDefault="001E5F43" w:rsidP="00551A2B"/>
    <w:p w14:paraId="25CE491E" w14:textId="77777777" w:rsidR="007A3544" w:rsidRDefault="001E5F43" w:rsidP="00551A2B">
      <w:r>
        <w:t>La unidad, como tal se puede ver como una línea de producción</w:t>
      </w:r>
      <w:r w:rsidR="00C24DE1">
        <w:t xml:space="preserve"> en </w:t>
      </w:r>
      <w:r w:rsidR="00C24DE1">
        <w:rPr>
          <w:i/>
        </w:rPr>
        <w:t>serie</w:t>
      </w:r>
      <w:r>
        <w:t xml:space="preserve">: la materia prima, </w:t>
      </w:r>
      <w:r w:rsidR="007A3544">
        <w:t xml:space="preserve">transportada y </w:t>
      </w:r>
      <w:r>
        <w:t xml:space="preserve">procesada a través de una </w:t>
      </w:r>
      <w:r>
        <w:rPr>
          <w:i/>
        </w:rPr>
        <w:t xml:space="preserve">serie </w:t>
      </w:r>
      <w:r>
        <w:t>de procesos, máquinas y procedimientos</w:t>
      </w:r>
      <w:r w:rsidR="00C24DE1">
        <w:t xml:space="preserve">. Y al igual que en una línea de producción si cualquier etapa suspende su funcionamiento, las etapas previas deben suspender su funcionamiento también. </w:t>
      </w:r>
    </w:p>
    <w:p w14:paraId="73968205" w14:textId="77777777" w:rsidR="007A3544" w:rsidRDefault="007A3544" w:rsidP="00551A2B"/>
    <w:p w14:paraId="4ADB0E8F" w14:textId="56B74F02" w:rsidR="00551A2B" w:rsidRDefault="00C24DE1" w:rsidP="00551A2B">
      <w:r>
        <w:t xml:space="preserve">En la arquitectura del </w:t>
      </w:r>
      <w:r w:rsidRPr="0039370E">
        <w:rPr>
          <w:i/>
        </w:rPr>
        <w:t>RayTrac</w:t>
      </w:r>
      <w:r>
        <w:t xml:space="preserve"> sucede lo mismo, </w:t>
      </w:r>
      <w:r w:rsidR="007A3544">
        <w:t xml:space="preserve">la máquina de estados que la controla debe garantizar que el pipeline aritmético no se llene y </w:t>
      </w:r>
      <w:r w:rsidR="004E4A80">
        <w:t xml:space="preserve">evitando el descarte de </w:t>
      </w:r>
      <w:r w:rsidR="007A3544">
        <w:t>datos en el bloque de salida que corresponde al bloque de formateo de datos de salida</w:t>
      </w:r>
      <w:r w:rsidR="004E4A80">
        <w:t xml:space="preserve">. La máquina de estados también debe garantizar que el </w:t>
      </w:r>
      <w:r w:rsidR="004E4A80">
        <w:rPr>
          <w:i/>
        </w:rPr>
        <w:t xml:space="preserve">pipeline aritmético </w:t>
      </w:r>
      <w:r w:rsidR="0039370E">
        <w:t>no quede vací</w:t>
      </w:r>
      <w:r w:rsidR="004E4A80">
        <w:t>o</w:t>
      </w:r>
      <w:r w:rsidR="004E4A80">
        <w:rPr>
          <w:i/>
        </w:rPr>
        <w:t xml:space="preserve">, </w:t>
      </w:r>
      <w:r w:rsidR="004E4A80">
        <w:t>para no perder desempeño.</w:t>
      </w:r>
      <w:r>
        <w:t xml:space="preserve"> </w:t>
      </w:r>
    </w:p>
    <w:p w14:paraId="6B6703DA" w14:textId="105A0C13" w:rsidR="00C24DE1" w:rsidRDefault="00C24DE1" w:rsidP="00551A2B"/>
    <w:p w14:paraId="6A0BC398" w14:textId="6E0F5320" w:rsidR="00C24DE1" w:rsidRDefault="004E4A80" w:rsidP="00551A2B">
      <w:r>
        <w:t>Cada vez que se termine de procesar un conjunto de datos el sistema produce una interrupción que le indica a algún proceso ejecutado en el exterior que los datos se han procesado</w:t>
      </w:r>
      <w:r w:rsidR="0039370E">
        <w:t xml:space="preserve"> y hay resultados disponibles para ser leídos</w:t>
      </w:r>
      <w:r>
        <w:t xml:space="preserve">. </w:t>
      </w:r>
    </w:p>
    <w:p w14:paraId="3BD5BF34" w14:textId="0DAC311A" w:rsidR="00591A6E" w:rsidRDefault="007E59AB" w:rsidP="00A73E36">
      <w:pPr>
        <w:pStyle w:val="Ttulo1"/>
        <w:numPr>
          <w:ilvl w:val="1"/>
          <w:numId w:val="16"/>
        </w:numPr>
      </w:pPr>
      <w:bookmarkStart w:id="14" w:name="_Ref206521386"/>
      <w:bookmarkStart w:id="15" w:name="_Toc206934699"/>
      <w:bookmarkStart w:id="16" w:name="_Toc206941730"/>
      <w:r>
        <w:t>Características</w:t>
      </w:r>
      <w:r w:rsidR="00FE301B">
        <w:t xml:space="preserve"> Funcionales del S</w:t>
      </w:r>
      <w:r w:rsidR="00F07CD5">
        <w:t>istema.</w:t>
      </w:r>
      <w:bookmarkEnd w:id="14"/>
      <w:bookmarkEnd w:id="15"/>
      <w:bookmarkEnd w:id="16"/>
    </w:p>
    <w:p w14:paraId="20CA1303" w14:textId="77777777" w:rsidR="00F07CD5" w:rsidRDefault="00F07CD5" w:rsidP="00F07CD5"/>
    <w:p w14:paraId="7FCFB33D" w14:textId="31E7047C" w:rsidR="00F07CD5" w:rsidRDefault="002D47EC" w:rsidP="00CF6C2C">
      <w:pPr>
        <w:pStyle w:val="Prrafodelista"/>
        <w:numPr>
          <w:ilvl w:val="0"/>
          <w:numId w:val="2"/>
        </w:numPr>
      </w:pPr>
      <w:r>
        <w:t xml:space="preserve">Funciones o </w:t>
      </w:r>
      <w:r>
        <w:rPr>
          <w:i/>
        </w:rPr>
        <w:t>Kernels</w:t>
      </w:r>
      <w:r w:rsidR="008B1B02">
        <w:t>,</w:t>
      </w:r>
      <w:r w:rsidR="00F07CD5">
        <w:t xml:space="preserve"> </w:t>
      </w:r>
      <w:r w:rsidR="007E59AB">
        <w:t>para vectores</w:t>
      </w:r>
      <w:r w:rsidR="00F07CD5">
        <w:t xml:space="preserve"> en punto flotante:</w:t>
      </w:r>
    </w:p>
    <w:p w14:paraId="76B2B2F0" w14:textId="2D63AB60" w:rsidR="00F07CD5" w:rsidRDefault="00F07CD5" w:rsidP="00CF6C2C">
      <w:pPr>
        <w:pStyle w:val="Prrafodelista"/>
        <w:numPr>
          <w:ilvl w:val="1"/>
          <w:numId w:val="2"/>
        </w:numPr>
      </w:pPr>
      <w:r>
        <w:t>Producto Punto.</w:t>
      </w:r>
    </w:p>
    <w:p w14:paraId="2F022298" w14:textId="1AB5DFBC" w:rsidR="00F07CD5" w:rsidRDefault="00F07CD5" w:rsidP="00CF6C2C">
      <w:pPr>
        <w:pStyle w:val="Prrafodelista"/>
        <w:numPr>
          <w:ilvl w:val="1"/>
          <w:numId w:val="2"/>
        </w:numPr>
      </w:pPr>
      <w:r>
        <w:t>Producto Cruz.</w:t>
      </w:r>
    </w:p>
    <w:p w14:paraId="63B23EF1" w14:textId="239430FF" w:rsidR="00F07CD5" w:rsidRDefault="007E59AB" w:rsidP="00CF6C2C">
      <w:pPr>
        <w:pStyle w:val="Prrafodelista"/>
        <w:numPr>
          <w:ilvl w:val="1"/>
          <w:numId w:val="2"/>
        </w:numPr>
      </w:pPr>
      <w:r>
        <w:t>Suma.</w:t>
      </w:r>
    </w:p>
    <w:p w14:paraId="2DB571CE" w14:textId="16893AFC" w:rsidR="007E59AB" w:rsidRDefault="007E59AB" w:rsidP="00CF6C2C">
      <w:pPr>
        <w:pStyle w:val="Prrafodelista"/>
        <w:numPr>
          <w:ilvl w:val="1"/>
          <w:numId w:val="2"/>
        </w:numPr>
      </w:pPr>
      <w:r>
        <w:t>Resta.</w:t>
      </w:r>
    </w:p>
    <w:p w14:paraId="24DBC9F3" w14:textId="7741986A" w:rsidR="007E59AB" w:rsidRDefault="007E59AB" w:rsidP="00CF6C2C">
      <w:pPr>
        <w:pStyle w:val="Prrafodelista"/>
        <w:numPr>
          <w:ilvl w:val="1"/>
          <w:numId w:val="2"/>
        </w:numPr>
      </w:pPr>
      <w:r>
        <w:t>Magnitud de vector.</w:t>
      </w:r>
    </w:p>
    <w:p w14:paraId="72140E79" w14:textId="3AAC18D6" w:rsidR="007E59AB" w:rsidRDefault="007E59AB" w:rsidP="00CF6C2C">
      <w:pPr>
        <w:pStyle w:val="Prrafodelista"/>
        <w:numPr>
          <w:ilvl w:val="1"/>
          <w:numId w:val="2"/>
        </w:numPr>
      </w:pPr>
      <w:r>
        <w:t>Normalización de vector.</w:t>
      </w:r>
    </w:p>
    <w:p w14:paraId="2A811012" w14:textId="45CEE0A0" w:rsidR="007E59AB" w:rsidRDefault="007E59AB" w:rsidP="00CF6C2C">
      <w:pPr>
        <w:pStyle w:val="Prrafodelista"/>
        <w:numPr>
          <w:ilvl w:val="1"/>
          <w:numId w:val="2"/>
        </w:numPr>
      </w:pPr>
      <w:r>
        <w:t>Mul</w:t>
      </w:r>
      <w:r w:rsidR="002D47EC">
        <w:t>tiplicación componente a componente</w:t>
      </w:r>
      <w:r>
        <w:t>.</w:t>
      </w:r>
    </w:p>
    <w:p w14:paraId="345ED132" w14:textId="77777777" w:rsidR="007E59AB" w:rsidRDefault="007E59AB" w:rsidP="007E59AB">
      <w:pPr>
        <w:pStyle w:val="Prrafodelista"/>
        <w:ind w:left="1440"/>
      </w:pPr>
    </w:p>
    <w:p w14:paraId="06A3D52E" w14:textId="1FFD8A61" w:rsidR="0039370E" w:rsidRDefault="0039370E" w:rsidP="00CF6C2C">
      <w:pPr>
        <w:pStyle w:val="Prrafodelista"/>
        <w:numPr>
          <w:ilvl w:val="0"/>
          <w:numId w:val="2"/>
        </w:numPr>
      </w:pPr>
      <w:r>
        <w:t>Ejecución SIMD (</w:t>
      </w:r>
      <w:r>
        <w:rPr>
          <w:i/>
        </w:rPr>
        <w:t>Single Instruction Multiple Data).</w:t>
      </w:r>
    </w:p>
    <w:p w14:paraId="7FC7E9D4" w14:textId="11958A87" w:rsidR="007E59AB" w:rsidRDefault="007E59AB" w:rsidP="00CF6C2C">
      <w:pPr>
        <w:pStyle w:val="Prrafodelista"/>
        <w:numPr>
          <w:ilvl w:val="0"/>
          <w:numId w:val="2"/>
        </w:numPr>
      </w:pPr>
      <w:r>
        <w:t>Arquitectura en pi</w:t>
      </w:r>
      <w:r w:rsidR="008B1B02">
        <w:t>peline,</w:t>
      </w:r>
    </w:p>
    <w:p w14:paraId="287C7B15" w14:textId="3B3762DB" w:rsidR="007E59AB" w:rsidRDefault="008B1B02" w:rsidP="00CF6C2C">
      <w:pPr>
        <w:pStyle w:val="Prrafodelista"/>
        <w:numPr>
          <w:ilvl w:val="0"/>
          <w:numId w:val="2"/>
        </w:numPr>
      </w:pPr>
      <w:r>
        <w:t>16x32 bits r</w:t>
      </w:r>
      <w:r w:rsidR="007E59AB">
        <w:t xml:space="preserve">egistros </w:t>
      </w:r>
      <w:r>
        <w:t>de control, operación y depuración</w:t>
      </w:r>
      <w:r w:rsidR="007E59AB">
        <w:t>.</w:t>
      </w:r>
    </w:p>
    <w:p w14:paraId="6D4DFF76" w14:textId="3E32D1EE" w:rsidR="007E59AB" w:rsidRDefault="0017412F" w:rsidP="00CF6C2C">
      <w:pPr>
        <w:pStyle w:val="Prrafodelista"/>
        <w:numPr>
          <w:ilvl w:val="0"/>
          <w:numId w:val="2"/>
        </w:numPr>
      </w:pPr>
      <w:r>
        <w:t>Interfaz</w:t>
      </w:r>
      <w:r w:rsidR="008B1B02">
        <w:t xml:space="preserve"> compatible con bus avalon de Altera</w:t>
      </w:r>
      <w:r w:rsidR="007E59AB">
        <w:t>**.</w:t>
      </w:r>
    </w:p>
    <w:p w14:paraId="72FE9C19" w14:textId="0D7E38A6" w:rsidR="007E59AB" w:rsidRDefault="007E59AB" w:rsidP="00CF6C2C">
      <w:pPr>
        <w:pStyle w:val="Prrafodelista"/>
        <w:numPr>
          <w:ilvl w:val="0"/>
          <w:numId w:val="2"/>
        </w:numPr>
      </w:pPr>
      <w:r>
        <w:t xml:space="preserve">API en C, para programar sobre el NIOS II. </w:t>
      </w:r>
    </w:p>
    <w:p w14:paraId="1461F845" w14:textId="77777777" w:rsidR="007E59AB" w:rsidRDefault="007E59AB" w:rsidP="007E59AB"/>
    <w:p w14:paraId="223CCDA9" w14:textId="77777777" w:rsidR="004E755B" w:rsidRDefault="004E755B">
      <w:r>
        <w:br w:type="page"/>
      </w:r>
    </w:p>
    <w:p w14:paraId="2A867FC2" w14:textId="17ED79C8" w:rsidR="007B5FFA" w:rsidRPr="00F07CD5" w:rsidRDefault="004E11F1" w:rsidP="00A73E36">
      <w:pPr>
        <w:pStyle w:val="Ttulo"/>
        <w:numPr>
          <w:ilvl w:val="0"/>
          <w:numId w:val="25"/>
        </w:numPr>
      </w:pPr>
      <w:r>
        <w:t xml:space="preserve">BLOQUES DE </w:t>
      </w:r>
      <w:r w:rsidR="008B1B02">
        <w:t>ADAPATACION DE FORMATO PARA LA</w:t>
      </w:r>
      <w:r>
        <w:t xml:space="preserve"> ENTRADA Y </w:t>
      </w:r>
      <w:r w:rsidRPr="00FD514E">
        <w:t>SALIDA</w:t>
      </w:r>
      <w:r w:rsidR="008B1B02">
        <w:t xml:space="preserve"> DE </w:t>
      </w:r>
      <w:r w:rsidR="003E6976">
        <w:t xml:space="preserve">FLUJOS </w:t>
      </w:r>
      <w:r w:rsidR="008B1B02">
        <w:t>DATOS</w:t>
      </w:r>
      <w:r>
        <w:t>.</w:t>
      </w:r>
    </w:p>
    <w:p w14:paraId="484FCB37" w14:textId="360277F0" w:rsidR="00591A6E" w:rsidRPr="00FE301B" w:rsidRDefault="004E755B" w:rsidP="00551A2B">
      <w:pPr>
        <w:rPr>
          <w:i/>
        </w:rPr>
      </w:pPr>
      <w:r>
        <w:t xml:space="preserve">La unidad aritmética vectorial en punto flotante, </w:t>
      </w:r>
      <w:r w:rsidRPr="009F72EE">
        <w:rPr>
          <w:i/>
        </w:rPr>
        <w:t>RayTrac</w:t>
      </w:r>
      <w:r>
        <w:t xml:space="preserve"> tiene una </w:t>
      </w:r>
      <w:r w:rsidR="00D059FB">
        <w:t>interfaz</w:t>
      </w:r>
      <w:r>
        <w:t xml:space="preserve"> </w:t>
      </w:r>
      <w:r w:rsidR="002567BA">
        <w:t>de entrada y salida</w:t>
      </w:r>
      <w:r w:rsidR="002F0654">
        <w:t xml:space="preserve">: </w:t>
      </w:r>
      <w:r w:rsidR="008B1B02">
        <w:t>los bloques de adaptación de formato</w:t>
      </w:r>
      <w:r w:rsidR="002567BA">
        <w:t>.</w:t>
      </w:r>
      <w:r w:rsidR="008B1B02">
        <w:t xml:space="preserve"> Los flujos de datos de entrada son </w:t>
      </w:r>
      <w:r w:rsidR="00FE301B">
        <w:t xml:space="preserve">poseen datos que </w:t>
      </w:r>
      <w:r w:rsidR="008B1B02">
        <w:t xml:space="preserve">en su forma, distintos a los que opera el </w:t>
      </w:r>
      <w:r w:rsidR="008B1B02">
        <w:rPr>
          <w:i/>
        </w:rPr>
        <w:t xml:space="preserve">kernel </w:t>
      </w:r>
      <w:r w:rsidR="008B1B02">
        <w:t xml:space="preserve">configurado en el </w:t>
      </w:r>
      <w:r w:rsidR="008B1B02" w:rsidRPr="00FE301B">
        <w:rPr>
          <w:i/>
        </w:rPr>
        <w:t>RayTrac</w:t>
      </w:r>
      <w:r w:rsidR="00FE301B">
        <w:t xml:space="preserve"> y también es distinto el formato de los datos que conforman los flujos de salida que el de los resultados que entrega el </w:t>
      </w:r>
      <w:r w:rsidR="00FE301B">
        <w:rPr>
          <w:i/>
        </w:rPr>
        <w:t xml:space="preserve">kernel </w:t>
      </w:r>
      <w:r w:rsidR="00FE301B">
        <w:t xml:space="preserve">configurado en el </w:t>
      </w:r>
      <w:r w:rsidR="00FE301B">
        <w:rPr>
          <w:i/>
        </w:rPr>
        <w:t>RayTrac.</w:t>
      </w:r>
    </w:p>
    <w:p w14:paraId="20DB5520" w14:textId="55BD92D9" w:rsidR="002567BA" w:rsidRDefault="002567BA" w:rsidP="00551A2B"/>
    <w:p w14:paraId="686812E2" w14:textId="5567C0D2" w:rsidR="0078044B" w:rsidRDefault="0078044B" w:rsidP="00551A2B">
      <w:r>
        <w:t xml:space="preserve">La adaptación es necesaria porque la entrada de datos al </w:t>
      </w:r>
      <w:r>
        <w:rPr>
          <w:i/>
        </w:rPr>
        <w:t xml:space="preserve">RayTrac </w:t>
      </w:r>
      <w:r>
        <w:t xml:space="preserve">es a través de un único bus de datos de 32 bits de ancho. Pero las operaciones que realiza el </w:t>
      </w:r>
      <w:r>
        <w:rPr>
          <w:i/>
        </w:rPr>
        <w:t xml:space="preserve">RayTrac </w:t>
      </w:r>
      <w:r>
        <w:t>son con vectores los cuales poseen mínimo 3 componentes de cada uno y en general se  utilizan dos vectores por operación. Para que una operación pueda “arrancar” o ser “valida” deben encontrarse todos los datos de ambos vectores presentes.</w:t>
      </w:r>
    </w:p>
    <w:p w14:paraId="31925230" w14:textId="77777777" w:rsidR="0078044B" w:rsidRDefault="0078044B" w:rsidP="00551A2B"/>
    <w:p w14:paraId="085D19C6" w14:textId="5BEB5BD5" w:rsidR="0078044B" w:rsidRPr="0078044B" w:rsidRDefault="0078044B" w:rsidP="00551A2B">
      <w:r>
        <w:t xml:space="preserve">La necesidad de la adaptación también corre por cuenta del flujo de datos de salida. Ya que el resultado entregado por el </w:t>
      </w:r>
      <w:r>
        <w:rPr>
          <w:i/>
        </w:rPr>
        <w:t xml:space="preserve">RayTrac </w:t>
      </w:r>
      <w:r>
        <w:t>es en general un vector de 3 o 4 componentes de 32 bits cada uno y el bus de datos de salida es de 32 bits de ancho. Lo que hace necesario un control de flujo para serializar cada uno de los componentes del vector.</w:t>
      </w:r>
    </w:p>
    <w:p w14:paraId="7BA95C9D" w14:textId="77777777" w:rsidR="0078044B" w:rsidRDefault="0078044B" w:rsidP="00551A2B"/>
    <w:p w14:paraId="2FFD02F2" w14:textId="6E07C643" w:rsidR="002567BA" w:rsidRDefault="002567BA" w:rsidP="00551A2B">
      <w:r>
        <w:t xml:space="preserve">Son </w:t>
      </w:r>
      <w:r w:rsidR="00F167A0">
        <w:t>2</w:t>
      </w:r>
      <w:r w:rsidR="00FE301B">
        <w:t xml:space="preserve"> los elementos de adaptación de flujos </w:t>
      </w:r>
      <w:r>
        <w:t xml:space="preserve">que posee el </w:t>
      </w:r>
      <w:r w:rsidRPr="009F72EE">
        <w:rPr>
          <w:i/>
        </w:rPr>
        <w:t>RayTrac</w:t>
      </w:r>
      <w:r>
        <w:t>:</w:t>
      </w:r>
    </w:p>
    <w:p w14:paraId="7F709F79" w14:textId="77777777" w:rsidR="002567BA" w:rsidRDefault="002567BA" w:rsidP="00551A2B"/>
    <w:p w14:paraId="4C900872" w14:textId="7B98CC84" w:rsidR="002567BA" w:rsidRDefault="0078044B" w:rsidP="00CF6C2C">
      <w:pPr>
        <w:pStyle w:val="Prrafodelista"/>
        <w:numPr>
          <w:ilvl w:val="0"/>
          <w:numId w:val="1"/>
        </w:numPr>
      </w:pPr>
      <w:r>
        <w:t>Adaptador 32:192</w:t>
      </w:r>
      <w:r w:rsidR="00E60186">
        <w:t xml:space="preserve"> (</w:t>
      </w:r>
      <w:r>
        <w:t>Flujo de Entrada</w:t>
      </w:r>
      <w:r w:rsidR="00E60186">
        <w:t>)</w:t>
      </w:r>
      <w:r w:rsidR="002567BA">
        <w:t>.</w:t>
      </w:r>
    </w:p>
    <w:p w14:paraId="4CA0D335" w14:textId="7268DF23" w:rsidR="002567BA" w:rsidRDefault="0078044B" w:rsidP="00CF6C2C">
      <w:pPr>
        <w:pStyle w:val="Prrafodelista"/>
        <w:numPr>
          <w:ilvl w:val="0"/>
          <w:numId w:val="1"/>
        </w:numPr>
      </w:pPr>
      <w:r>
        <w:t>Adaptador 128:32</w:t>
      </w:r>
      <w:r w:rsidR="00E60186">
        <w:t xml:space="preserve"> (</w:t>
      </w:r>
      <w:r>
        <w:t>Flujo de Salida</w:t>
      </w:r>
      <w:r w:rsidR="00E60186">
        <w:t>)</w:t>
      </w:r>
      <w:r w:rsidR="002567BA">
        <w:t>.</w:t>
      </w:r>
    </w:p>
    <w:p w14:paraId="3C452C6A" w14:textId="77777777" w:rsidR="0078044B" w:rsidRDefault="0078044B" w:rsidP="0078044B"/>
    <w:p w14:paraId="5AAD35D0" w14:textId="7572ABF3" w:rsidR="002567BA" w:rsidRDefault="002567BA" w:rsidP="00551A2B">
      <w:r>
        <w:t xml:space="preserve">En este capítulo se </w:t>
      </w:r>
      <w:r w:rsidR="0078044B">
        <w:t>detalla l</w:t>
      </w:r>
      <w:r>
        <w:t xml:space="preserve">a implementación realizada. La </w:t>
      </w:r>
      <w:r w:rsidR="008B1B86">
        <w:t>función</w:t>
      </w:r>
      <w:r>
        <w:t xml:space="preserve"> de estos bloques es </w:t>
      </w:r>
      <w:r w:rsidR="00E45ABF">
        <w:t xml:space="preserve">servir de </w:t>
      </w:r>
      <w:r w:rsidR="0017412F">
        <w:t>interfaz</w:t>
      </w:r>
      <w:r w:rsidR="00E45ABF">
        <w:t xml:space="preserve"> de entrada y salida al </w:t>
      </w:r>
      <w:r w:rsidRPr="00E45ABF">
        <w:rPr>
          <w:i/>
        </w:rPr>
        <w:t>Ra</w:t>
      </w:r>
      <w:r w:rsidR="00E45ABF" w:rsidRPr="00E45ABF">
        <w:rPr>
          <w:i/>
        </w:rPr>
        <w:t>yTrac</w:t>
      </w:r>
      <w:r w:rsidR="00E45ABF">
        <w:t>.</w:t>
      </w:r>
    </w:p>
    <w:p w14:paraId="381D1D45" w14:textId="77777777" w:rsidR="002567BA" w:rsidRDefault="002567BA" w:rsidP="00551A2B"/>
    <w:p w14:paraId="7C1F6813" w14:textId="24D4D3B8" w:rsidR="002567BA" w:rsidRPr="00E45ABF" w:rsidRDefault="00E45ABF" w:rsidP="00551A2B">
      <w:pPr>
        <w:rPr>
          <w:i/>
        </w:rPr>
      </w:pPr>
      <w:r>
        <w:t xml:space="preserve">Los mecanismos de </w:t>
      </w:r>
      <w:r w:rsidR="0017412F">
        <w:t>interfaz</w:t>
      </w:r>
      <w:r>
        <w:t xml:space="preserve"> de entrada y salida del </w:t>
      </w:r>
      <w:r w:rsidRPr="00E45ABF">
        <w:rPr>
          <w:i/>
        </w:rPr>
        <w:t>RayTrac</w:t>
      </w:r>
      <w:r>
        <w:t xml:space="preserve"> son transparentes al usuario que desarrolla software para el </w:t>
      </w:r>
      <w:r>
        <w:rPr>
          <w:i/>
        </w:rPr>
        <w:t xml:space="preserve">RayTrac, </w:t>
      </w:r>
      <w:r>
        <w:t xml:space="preserve">por lo tanto la descripción de la implementación hecha es de una </w:t>
      </w:r>
      <w:r w:rsidR="0017412F">
        <w:t>interfaz</w:t>
      </w:r>
      <w:r>
        <w:t xml:space="preserve"> de </w:t>
      </w:r>
      <w:r>
        <w:rPr>
          <w:i/>
        </w:rPr>
        <w:t xml:space="preserve">Hardware </w:t>
      </w:r>
      <w:r>
        <w:t xml:space="preserve">y no corresponde a una </w:t>
      </w:r>
      <w:r w:rsidR="0017412F">
        <w:t>interfaz</w:t>
      </w:r>
      <w:r>
        <w:t xml:space="preserve"> de </w:t>
      </w:r>
      <w:r>
        <w:rPr>
          <w:i/>
        </w:rPr>
        <w:t>Software</w:t>
      </w:r>
      <w:r w:rsidR="00E60186">
        <w:rPr>
          <w:i/>
        </w:rPr>
        <w:t>.</w:t>
      </w:r>
    </w:p>
    <w:p w14:paraId="0E4E2DB9" w14:textId="77777777" w:rsidR="009F72EE" w:rsidRDefault="009F72EE" w:rsidP="00551A2B"/>
    <w:p w14:paraId="00ABDEA2" w14:textId="723DF466" w:rsidR="002567BA" w:rsidRPr="0045119A" w:rsidRDefault="008A1482" w:rsidP="00A73E36">
      <w:pPr>
        <w:pStyle w:val="Ttulo1"/>
        <w:numPr>
          <w:ilvl w:val="1"/>
          <w:numId w:val="22"/>
        </w:numPr>
      </w:pPr>
      <w:bookmarkStart w:id="17" w:name="_Toc206934700"/>
      <w:bookmarkStart w:id="18" w:name="_Toc206941731"/>
      <w:r w:rsidRPr="0045119A">
        <w:t>Adaptador</w:t>
      </w:r>
      <w:r w:rsidR="0078044B" w:rsidRPr="0045119A">
        <w:t xml:space="preserve"> de </w:t>
      </w:r>
      <w:r w:rsidRPr="0045119A">
        <w:t>formato de f</w:t>
      </w:r>
      <w:r w:rsidR="00843E96" w:rsidRPr="0045119A">
        <w:t xml:space="preserve">lujos de </w:t>
      </w:r>
      <w:r w:rsidRPr="0045119A">
        <w:t>salida (AFFs).</w:t>
      </w:r>
      <w:bookmarkEnd w:id="17"/>
      <w:bookmarkEnd w:id="18"/>
    </w:p>
    <w:p w14:paraId="7E5D818F" w14:textId="77777777" w:rsidR="00652732" w:rsidRDefault="00652732" w:rsidP="0049155D">
      <w:pPr>
        <w:pStyle w:val="Prrafodelista"/>
        <w:ind w:left="0"/>
        <w:rPr>
          <w:rStyle w:val="nfasissutil"/>
        </w:rPr>
      </w:pPr>
    </w:p>
    <w:p w14:paraId="623C6580" w14:textId="02995E51" w:rsidR="005F6157" w:rsidRPr="005F6157" w:rsidRDefault="005F6157" w:rsidP="0049155D">
      <w:pPr>
        <w:pStyle w:val="Prrafodelista"/>
        <w:ind w:left="0"/>
      </w:pPr>
      <w:r>
        <w:t xml:space="preserve">El </w:t>
      </w:r>
      <w:r>
        <w:rPr>
          <w:i/>
        </w:rPr>
        <w:t xml:space="preserve">adaptador de formato de flujos de salida </w:t>
      </w:r>
      <w:r>
        <w:t xml:space="preserve">tiene la función de tomar los flujos que vienen como resultados de 128 bits, desde el </w:t>
      </w:r>
      <w:r>
        <w:rPr>
          <w:i/>
        </w:rPr>
        <w:t xml:space="preserve">PA </w:t>
      </w:r>
      <w:r>
        <w:t xml:space="preserve">transformarlos en flujos de 32 bits, mediante la creación de una secuencia de 4 flujos de 32 bits cada uno. El problema es que la salida del </w:t>
      </w:r>
      <w:r w:rsidR="005D5232">
        <w:t>adaptador</w:t>
      </w:r>
      <w:r>
        <w:t xml:space="preserve"> es el bus de datos de salida externo al </w:t>
      </w:r>
      <w:r>
        <w:rPr>
          <w:i/>
        </w:rPr>
        <w:t xml:space="preserve">RayTrac </w:t>
      </w:r>
      <w:r>
        <w:t xml:space="preserve">y al ser este un bus arbitrado, no es accesible todo el tiempo. El mecanismo de arbitramento no es determinístico, o sea, no se puede predecir en que momento el acceso al bus será otorgado. Por lo tanto los datos se deben “encolar” para ello se utiliza una cola de 32 bits de ancho, en donde se van almacenando secuencialmente los flujos 32 bits secuenciales. Una vez el mecanismo de arbitramento otorga el acceso al bus se activa la señal de lectura de la cola. </w:t>
      </w:r>
    </w:p>
    <w:p w14:paraId="420EC45B" w14:textId="77777777" w:rsidR="005F6157" w:rsidRDefault="005F6157" w:rsidP="0049155D">
      <w:pPr>
        <w:pStyle w:val="Prrafodelista"/>
        <w:ind w:left="0"/>
      </w:pPr>
    </w:p>
    <w:p w14:paraId="66595A8F" w14:textId="608B7CB7" w:rsidR="008A1482" w:rsidRPr="008A1482" w:rsidRDefault="008A1482" w:rsidP="0049155D">
      <w:pPr>
        <w:pStyle w:val="Prrafodelista"/>
        <w:ind w:left="0"/>
        <w:rPr>
          <w:rStyle w:val="nfasissutil"/>
          <w:i/>
        </w:rPr>
      </w:pPr>
      <w:r>
        <w:t xml:space="preserve">El </w:t>
      </w:r>
      <w:r>
        <w:rPr>
          <w:i/>
        </w:rPr>
        <w:t xml:space="preserve">adaptador de formato de flujos de salida </w:t>
      </w:r>
      <w:r>
        <w:t>se compone de una cola de</w:t>
      </w:r>
      <w:r w:rsidR="005F6157">
        <w:t xml:space="preserve"> resultados vectoriales, que emite flujos </w:t>
      </w:r>
      <w:r>
        <w:t>de 128 bits de ancho, una máquina de estados de transición</w:t>
      </w:r>
      <w:r w:rsidR="005F6157">
        <w:t xml:space="preserve"> y un cola de salida de datos que permite flujos de</w:t>
      </w:r>
      <w:r>
        <w:t xml:space="preserve"> 32 bits de ancho.</w:t>
      </w:r>
    </w:p>
    <w:p w14:paraId="0CF40D46" w14:textId="77777777" w:rsidR="008A1482" w:rsidRDefault="008A1482" w:rsidP="0049155D">
      <w:pPr>
        <w:pStyle w:val="Prrafodelista"/>
        <w:ind w:left="0"/>
        <w:rPr>
          <w:rStyle w:val="nfasissutil"/>
        </w:rPr>
      </w:pPr>
    </w:p>
    <w:p w14:paraId="20DABF18" w14:textId="44C6E793" w:rsidR="006D4AEE" w:rsidRPr="006E7F1C" w:rsidRDefault="00E60186" w:rsidP="005F6F7A">
      <w:pPr>
        <w:pStyle w:val="Ttulo2"/>
        <w:rPr>
          <w:rStyle w:val="nfasissutil"/>
        </w:rPr>
      </w:pPr>
      <w:bookmarkStart w:id="19" w:name="_Toc206934701"/>
      <w:bookmarkStart w:id="20" w:name="_Toc206941732"/>
      <w:r>
        <w:rPr>
          <w:rStyle w:val="nfasissutil"/>
        </w:rPr>
        <w:t xml:space="preserve">Cola de </w:t>
      </w:r>
      <w:r w:rsidR="0078044B">
        <w:rPr>
          <w:rStyle w:val="nfasissutil"/>
        </w:rPr>
        <w:t>Resultados</w:t>
      </w:r>
      <w:r w:rsidR="00843E96">
        <w:rPr>
          <w:rStyle w:val="nfasissutil"/>
        </w:rPr>
        <w:t xml:space="preserve"> </w:t>
      </w:r>
      <w:r w:rsidR="006E7F1C">
        <w:rPr>
          <w:rStyle w:val="nfasissutil"/>
        </w:rPr>
        <w:t>.</w:t>
      </w:r>
      <w:bookmarkEnd w:id="19"/>
      <w:bookmarkEnd w:id="20"/>
    </w:p>
    <w:p w14:paraId="0D0A75CB" w14:textId="77777777" w:rsidR="006E7F1C" w:rsidRDefault="006E7F1C" w:rsidP="0049155D">
      <w:pPr>
        <w:pStyle w:val="Prrafodelista"/>
        <w:ind w:left="0"/>
      </w:pPr>
    </w:p>
    <w:p w14:paraId="1BB49D7E" w14:textId="3881CE03" w:rsidR="002E6653" w:rsidRPr="00843E96" w:rsidRDefault="00843E96" w:rsidP="00206671">
      <w:r>
        <w:t xml:space="preserve">La cola de resultados, es un </w:t>
      </w:r>
      <w:r>
        <w:rPr>
          <w:i/>
        </w:rPr>
        <w:t xml:space="preserve">fifo </w:t>
      </w:r>
      <w:r>
        <w:t xml:space="preserve">de 128 bits de ancho. Almacena vectores de 4 componentes y su entrada esta conectada a la salida del </w:t>
      </w:r>
      <w:r w:rsidRPr="00843E96">
        <w:rPr>
          <w:i/>
        </w:rPr>
        <w:t>pipeline aritmético</w:t>
      </w:r>
      <w:r>
        <w:rPr>
          <w:i/>
        </w:rPr>
        <w:t xml:space="preserve">, </w:t>
      </w:r>
      <w:r>
        <w:t xml:space="preserve">desde las señales de resultado de los bloques aritméticos que correspondan según el </w:t>
      </w:r>
      <w:r>
        <w:rPr>
          <w:i/>
        </w:rPr>
        <w:t xml:space="preserve">kernel </w:t>
      </w:r>
      <w:r>
        <w:t xml:space="preserve"> que se encuentre configurado al momento. La escritura de los datos en la cola o </w:t>
      </w:r>
      <w:r>
        <w:rPr>
          <w:i/>
        </w:rPr>
        <w:t xml:space="preserve"> push in </w:t>
      </w:r>
      <w:r>
        <w:t xml:space="preserve">está a cargo de los mecanismos de sincronización el </w:t>
      </w:r>
      <w:r>
        <w:rPr>
          <w:i/>
        </w:rPr>
        <w:t xml:space="preserve">pipeline aritmético. </w:t>
      </w:r>
      <w:r>
        <w:t xml:space="preserve">La lectura o </w:t>
      </w:r>
    </w:p>
    <w:p w14:paraId="2BEA3D75" w14:textId="61528763" w:rsidR="00843E96" w:rsidRDefault="00843E96" w:rsidP="00206671">
      <w:r>
        <w:rPr>
          <w:i/>
        </w:rPr>
        <w:t xml:space="preserve">push out </w:t>
      </w:r>
      <w:r>
        <w:t>está a cargo del sistema de adaptación.</w:t>
      </w:r>
    </w:p>
    <w:p w14:paraId="0D21B612" w14:textId="77777777" w:rsidR="00843E96" w:rsidRDefault="00843E96" w:rsidP="00206671"/>
    <w:p w14:paraId="3620B94E" w14:textId="1CC9776E" w:rsidR="00843E96" w:rsidRPr="00843E96" w:rsidRDefault="00DA5CCC" w:rsidP="00206671">
      <w:r>
        <w:t xml:space="preserve">La cola de resultados provee la señal </w:t>
      </w:r>
      <w:r>
        <w:rPr>
          <w:i/>
        </w:rPr>
        <w:t xml:space="preserve">empty </w:t>
      </w:r>
      <w:r>
        <w:t xml:space="preserve">para indicar al resto del </w:t>
      </w:r>
      <w:r w:rsidRPr="00DA5CCC">
        <w:rPr>
          <w:i/>
        </w:rPr>
        <w:t>RayTrac</w:t>
      </w:r>
      <w:r>
        <w:t xml:space="preserve"> que se encuentra vacía. Esto lo utiliza el adaptador de formato de flujos de datos de salida, pero también l</w:t>
      </w:r>
      <w:r w:rsidR="00843E96">
        <w:t xml:space="preserve">a </w:t>
      </w:r>
      <w:r w:rsidR="00843E96">
        <w:rPr>
          <w:i/>
        </w:rPr>
        <w:t xml:space="preserve">máquina de estados </w:t>
      </w:r>
      <w:r w:rsidR="00843E96">
        <w:t xml:space="preserve">del </w:t>
      </w:r>
      <w:r w:rsidR="00843E96">
        <w:rPr>
          <w:i/>
        </w:rPr>
        <w:t>RayTrac</w:t>
      </w:r>
      <w:r>
        <w:rPr>
          <w:i/>
        </w:rPr>
        <w:t>,</w:t>
      </w:r>
      <w:r w:rsidR="00843E96">
        <w:rPr>
          <w:i/>
        </w:rPr>
        <w:t xml:space="preserve"> </w:t>
      </w:r>
      <w:r>
        <w:t xml:space="preserve">para </w:t>
      </w:r>
      <w:r w:rsidR="00843E96">
        <w:t xml:space="preserve">la detección de ciertos eventos, como el final del procesamiento de un flujo de datos a través del </w:t>
      </w:r>
      <w:r w:rsidR="00843E96">
        <w:rPr>
          <w:i/>
        </w:rPr>
        <w:t xml:space="preserve">kernel </w:t>
      </w:r>
      <w:r w:rsidR="00843E96">
        <w:t xml:space="preserve">configurado. </w:t>
      </w:r>
    </w:p>
    <w:p w14:paraId="63BBB405" w14:textId="77777777" w:rsidR="002E6653" w:rsidRDefault="002E6653" w:rsidP="00206671"/>
    <w:p w14:paraId="4E80CD12" w14:textId="59FA5E04" w:rsidR="007F16F9" w:rsidRDefault="007F16F9" w:rsidP="00206671">
      <w:r>
        <w:t xml:space="preserve">Para implementar la descripción de la cola se utilizó la librería </w:t>
      </w:r>
      <w:r w:rsidRPr="007F16F9">
        <w:rPr>
          <w:i/>
        </w:rPr>
        <w:t>altera</w:t>
      </w:r>
      <w:r>
        <w:t>_</w:t>
      </w:r>
      <w:r w:rsidRPr="007F16F9">
        <w:rPr>
          <w:i/>
        </w:rPr>
        <w:t>mf</w:t>
      </w:r>
      <w:r>
        <w:t xml:space="preserve">, la megafunción </w:t>
      </w:r>
      <w:r>
        <w:rPr>
          <w:i/>
        </w:rPr>
        <w:t>scififo.</w:t>
      </w:r>
      <w:r w:rsidR="008A1482">
        <w:rPr>
          <w:i/>
        </w:rPr>
        <w:t xml:space="preserve"> </w:t>
      </w:r>
      <w:r w:rsidR="008A1482">
        <w:t xml:space="preserve">A continuación el siguiente bloque define las características de la implementación: </w:t>
      </w:r>
    </w:p>
    <w:p w14:paraId="04F91AB0" w14:textId="4045E6C6" w:rsidR="0081168E" w:rsidRDefault="0081168E" w:rsidP="0081168E">
      <w:pPr>
        <w:pStyle w:val="Epgrafe"/>
        <w:keepNext/>
      </w:pPr>
    </w:p>
    <w:tbl>
      <w:tblPr>
        <w:tblStyle w:val="Tablaconcuadrcula"/>
        <w:tblW w:w="0" w:type="auto"/>
        <w:tblInd w:w="1951" w:type="dxa"/>
        <w:tblLook w:val="04A0" w:firstRow="1" w:lastRow="0" w:firstColumn="1" w:lastColumn="0" w:noHBand="0" w:noVBand="1"/>
      </w:tblPr>
      <w:tblGrid>
        <w:gridCol w:w="2410"/>
        <w:gridCol w:w="2409"/>
      </w:tblGrid>
      <w:tr w:rsidR="00190DCB" w14:paraId="28D96E8D" w14:textId="77777777" w:rsidTr="00190DCB">
        <w:tc>
          <w:tcPr>
            <w:tcW w:w="2410" w:type="dxa"/>
          </w:tcPr>
          <w:p w14:paraId="01D1113E" w14:textId="3D1F92C8" w:rsidR="008A1482" w:rsidRPr="0081168E" w:rsidRDefault="0081168E" w:rsidP="0081168E">
            <w:pPr>
              <w:jc w:val="center"/>
              <w:rPr>
                <w:rFonts w:ascii="Monaco" w:hAnsi="Monaco"/>
                <w:b/>
                <w:sz w:val="16"/>
                <w:szCs w:val="16"/>
              </w:rPr>
            </w:pPr>
            <w:r w:rsidRPr="0081168E">
              <w:rPr>
                <w:rFonts w:ascii="Monaco" w:hAnsi="Monaco"/>
                <w:b/>
                <w:sz w:val="16"/>
                <w:szCs w:val="16"/>
              </w:rPr>
              <w:t>Ítem</w:t>
            </w:r>
          </w:p>
        </w:tc>
        <w:tc>
          <w:tcPr>
            <w:tcW w:w="2409" w:type="dxa"/>
          </w:tcPr>
          <w:p w14:paraId="4C8F19B1" w14:textId="295B6544" w:rsidR="008A1482" w:rsidRPr="0081168E" w:rsidRDefault="00190DCB" w:rsidP="0081168E">
            <w:pPr>
              <w:jc w:val="center"/>
              <w:rPr>
                <w:rFonts w:ascii="Monaco" w:hAnsi="Monaco"/>
                <w:b/>
                <w:sz w:val="16"/>
                <w:szCs w:val="16"/>
              </w:rPr>
            </w:pPr>
            <w:r>
              <w:rPr>
                <w:rFonts w:ascii="Monaco" w:hAnsi="Monaco"/>
                <w:b/>
                <w:sz w:val="16"/>
                <w:szCs w:val="16"/>
              </w:rPr>
              <w:t>Result Q</w:t>
            </w:r>
          </w:p>
        </w:tc>
      </w:tr>
      <w:tr w:rsidR="00190DCB" w14:paraId="5ED20FE4" w14:textId="77777777" w:rsidTr="00190DCB">
        <w:tc>
          <w:tcPr>
            <w:tcW w:w="2410" w:type="dxa"/>
          </w:tcPr>
          <w:p w14:paraId="3872DA22" w14:textId="0FD7F462" w:rsidR="008A1482" w:rsidRPr="0081168E" w:rsidRDefault="00190DCB" w:rsidP="00206671">
            <w:pPr>
              <w:rPr>
                <w:rFonts w:ascii="Monaco" w:hAnsi="Monaco"/>
                <w:sz w:val="16"/>
                <w:szCs w:val="16"/>
              </w:rPr>
            </w:pPr>
            <w:r>
              <w:rPr>
                <w:rFonts w:ascii="Monaco" w:hAnsi="Monaco"/>
                <w:sz w:val="16"/>
                <w:szCs w:val="16"/>
              </w:rPr>
              <w:t>Width</w:t>
            </w:r>
          </w:p>
        </w:tc>
        <w:tc>
          <w:tcPr>
            <w:tcW w:w="2409" w:type="dxa"/>
          </w:tcPr>
          <w:p w14:paraId="29272C0F" w14:textId="187FE337" w:rsidR="008A1482" w:rsidRPr="0081168E" w:rsidRDefault="008A1482" w:rsidP="00206671">
            <w:pPr>
              <w:rPr>
                <w:rFonts w:ascii="Monaco" w:hAnsi="Monaco"/>
                <w:sz w:val="16"/>
                <w:szCs w:val="16"/>
              </w:rPr>
            </w:pPr>
            <w:r w:rsidRPr="0081168E">
              <w:rPr>
                <w:rFonts w:ascii="Monaco" w:hAnsi="Monaco"/>
                <w:sz w:val="16"/>
                <w:szCs w:val="16"/>
              </w:rPr>
              <w:t>128</w:t>
            </w:r>
          </w:p>
        </w:tc>
      </w:tr>
      <w:tr w:rsidR="00190DCB" w14:paraId="6770E772" w14:textId="77777777" w:rsidTr="00190DCB">
        <w:tc>
          <w:tcPr>
            <w:tcW w:w="2410" w:type="dxa"/>
          </w:tcPr>
          <w:p w14:paraId="3BB892DE" w14:textId="19034CDD" w:rsidR="008A1482" w:rsidRPr="0081168E" w:rsidRDefault="00190DCB" w:rsidP="00206671">
            <w:pPr>
              <w:rPr>
                <w:rFonts w:ascii="Monaco" w:hAnsi="Monaco"/>
                <w:sz w:val="16"/>
                <w:szCs w:val="16"/>
              </w:rPr>
            </w:pPr>
            <w:r>
              <w:rPr>
                <w:rFonts w:ascii="Monaco" w:hAnsi="Monaco"/>
                <w:sz w:val="16"/>
                <w:szCs w:val="16"/>
              </w:rPr>
              <w:t>Num Words</w:t>
            </w:r>
          </w:p>
        </w:tc>
        <w:tc>
          <w:tcPr>
            <w:tcW w:w="2409" w:type="dxa"/>
          </w:tcPr>
          <w:p w14:paraId="32E71DD9" w14:textId="11DC1E0A" w:rsidR="008A1482" w:rsidRPr="0081168E" w:rsidRDefault="008A1482" w:rsidP="00206671">
            <w:pPr>
              <w:rPr>
                <w:rFonts w:ascii="Monaco" w:hAnsi="Monaco"/>
                <w:sz w:val="16"/>
                <w:szCs w:val="16"/>
              </w:rPr>
            </w:pPr>
            <w:r w:rsidRPr="0081168E">
              <w:rPr>
                <w:rFonts w:ascii="Monaco" w:hAnsi="Monaco"/>
                <w:sz w:val="16"/>
                <w:szCs w:val="16"/>
              </w:rPr>
              <w:t>256</w:t>
            </w:r>
          </w:p>
        </w:tc>
      </w:tr>
      <w:tr w:rsidR="00190DCB" w14:paraId="093F3181" w14:textId="77777777" w:rsidTr="00190DCB">
        <w:tc>
          <w:tcPr>
            <w:tcW w:w="2410" w:type="dxa"/>
          </w:tcPr>
          <w:p w14:paraId="716BE38B" w14:textId="27735BBD" w:rsidR="008A1482" w:rsidRPr="0081168E" w:rsidRDefault="00190DCB" w:rsidP="00206671">
            <w:pPr>
              <w:rPr>
                <w:rFonts w:ascii="Monaco" w:hAnsi="Monaco"/>
                <w:sz w:val="16"/>
                <w:szCs w:val="16"/>
              </w:rPr>
            </w:pPr>
            <w:r>
              <w:rPr>
                <w:rFonts w:ascii="Monaco" w:hAnsi="Monaco"/>
                <w:sz w:val="16"/>
                <w:szCs w:val="16"/>
              </w:rPr>
              <w:t>Sync Signals</w:t>
            </w:r>
          </w:p>
        </w:tc>
        <w:tc>
          <w:tcPr>
            <w:tcW w:w="2409" w:type="dxa"/>
          </w:tcPr>
          <w:p w14:paraId="5305313F" w14:textId="6D04657E" w:rsidR="008A1482" w:rsidRPr="0081168E" w:rsidRDefault="005F6157" w:rsidP="00206671">
            <w:pPr>
              <w:rPr>
                <w:rFonts w:ascii="Monaco" w:hAnsi="Monaco"/>
                <w:sz w:val="16"/>
                <w:szCs w:val="16"/>
              </w:rPr>
            </w:pPr>
            <w:r>
              <w:rPr>
                <w:rFonts w:ascii="Monaco" w:hAnsi="Monaco"/>
                <w:sz w:val="16"/>
                <w:szCs w:val="16"/>
              </w:rPr>
              <w:t>Wr</w:t>
            </w:r>
            <w:r w:rsidR="008A1482" w:rsidRPr="0081168E">
              <w:rPr>
                <w:rFonts w:ascii="Monaco" w:hAnsi="Monaco"/>
                <w:sz w:val="16"/>
                <w:szCs w:val="16"/>
              </w:rPr>
              <w:t>, Ack, Empty.</w:t>
            </w:r>
          </w:p>
        </w:tc>
      </w:tr>
      <w:tr w:rsidR="00190DCB" w14:paraId="03CBC7FD" w14:textId="77777777" w:rsidTr="00190DCB">
        <w:tc>
          <w:tcPr>
            <w:tcW w:w="2410" w:type="dxa"/>
          </w:tcPr>
          <w:p w14:paraId="585ADFC1" w14:textId="72D16021" w:rsidR="008A1482" w:rsidRPr="0081168E" w:rsidRDefault="00190DCB" w:rsidP="00206671">
            <w:pPr>
              <w:rPr>
                <w:rFonts w:ascii="Monaco" w:hAnsi="Monaco"/>
                <w:sz w:val="16"/>
                <w:szCs w:val="16"/>
              </w:rPr>
            </w:pPr>
            <w:r>
              <w:rPr>
                <w:rFonts w:ascii="Monaco" w:hAnsi="Monaco"/>
                <w:sz w:val="16"/>
                <w:szCs w:val="16"/>
              </w:rPr>
              <w:t>M9k Blocks / LCells</w:t>
            </w:r>
          </w:p>
        </w:tc>
        <w:tc>
          <w:tcPr>
            <w:tcW w:w="2409" w:type="dxa"/>
          </w:tcPr>
          <w:p w14:paraId="3146CA4D" w14:textId="742E3A87" w:rsidR="008A1482" w:rsidRPr="0081168E" w:rsidRDefault="00190DCB" w:rsidP="00190DCB">
            <w:pPr>
              <w:rPr>
                <w:rFonts w:ascii="Monaco" w:hAnsi="Monaco"/>
                <w:sz w:val="16"/>
                <w:szCs w:val="16"/>
              </w:rPr>
            </w:pPr>
            <w:r>
              <w:rPr>
                <w:rFonts w:ascii="Monaco" w:hAnsi="Monaco"/>
                <w:sz w:val="16"/>
                <w:szCs w:val="16"/>
              </w:rPr>
              <w:t>M9K</w:t>
            </w:r>
          </w:p>
        </w:tc>
      </w:tr>
    </w:tbl>
    <w:p w14:paraId="0D265980" w14:textId="31005A69" w:rsidR="008A1482" w:rsidRPr="00B60FD1" w:rsidRDefault="00B60FD1" w:rsidP="00190DCB">
      <w:pPr>
        <w:pStyle w:val="Epgrafe"/>
        <w:jc w:val="center"/>
      </w:pPr>
      <w:r w:rsidRPr="00B60FD1">
        <w:t xml:space="preserve">Tabla </w:t>
      </w:r>
      <w:r w:rsidR="00E15D41">
        <w:fldChar w:fldCharType="begin"/>
      </w:r>
      <w:r w:rsidR="00E15D41">
        <w:instrText xml:space="preserve"> SEQ Tabla \* ARABIC </w:instrText>
      </w:r>
      <w:r w:rsidR="00E15D41">
        <w:fldChar w:fldCharType="separate"/>
      </w:r>
      <w:r w:rsidR="00355158">
        <w:rPr>
          <w:noProof/>
        </w:rPr>
        <w:t>1</w:t>
      </w:r>
      <w:r w:rsidR="00E15D41">
        <w:rPr>
          <w:noProof/>
        </w:rPr>
        <w:fldChar w:fldCharType="end"/>
      </w:r>
      <w:r w:rsidRPr="00B60FD1">
        <w:t>. Configuración de la cola de resultados del Adaptador de Formato de Flujos de Salida.</w:t>
      </w:r>
    </w:p>
    <w:p w14:paraId="74F33F45" w14:textId="77777777" w:rsidR="00B60FD1" w:rsidRDefault="00B60FD1" w:rsidP="00DA5CCC">
      <w:pPr>
        <w:pStyle w:val="Prrafodelista"/>
        <w:ind w:left="0"/>
        <w:rPr>
          <w:rStyle w:val="nfasissutil"/>
        </w:rPr>
      </w:pPr>
    </w:p>
    <w:p w14:paraId="14356D52" w14:textId="748EAAAB" w:rsidR="00DA5CCC" w:rsidRDefault="00DA5CCC" w:rsidP="00DA5CCC">
      <w:pPr>
        <w:pStyle w:val="Prrafodelista"/>
        <w:ind w:left="0"/>
        <w:rPr>
          <w:rStyle w:val="nfasissutil"/>
        </w:rPr>
      </w:pPr>
      <w:r>
        <w:rPr>
          <w:rStyle w:val="nfasissutil"/>
        </w:rPr>
        <w:t xml:space="preserve">Máquina de </w:t>
      </w:r>
      <w:r w:rsidR="007F16F9">
        <w:rPr>
          <w:rStyle w:val="nfasissutil"/>
        </w:rPr>
        <w:t xml:space="preserve">estado </w:t>
      </w:r>
      <w:r>
        <w:rPr>
          <w:rStyle w:val="nfasissutil"/>
        </w:rPr>
        <w:t>adaptación de flujos.</w:t>
      </w:r>
    </w:p>
    <w:p w14:paraId="77F780D6" w14:textId="77777777" w:rsidR="00DA5CCC" w:rsidRDefault="00DA5CCC" w:rsidP="00206671"/>
    <w:p w14:paraId="6F08B963" w14:textId="7FF42C3A" w:rsidR="00DA5CCC" w:rsidRDefault="00DA5CCC" w:rsidP="00206671">
      <w:r>
        <w:t>Las solución al problema de la adaptación de los flujos de datos de salida, es escoger  secuencialmente los componentes del vector en la salida de la cola de resultados.</w:t>
      </w:r>
    </w:p>
    <w:p w14:paraId="5551B570" w14:textId="77777777" w:rsidR="00DA5CCC" w:rsidRDefault="00DA5CCC" w:rsidP="00206671"/>
    <w:p w14:paraId="60AFAF10" w14:textId="6B41517C" w:rsidR="00DA5CCC" w:rsidRDefault="00DA5CCC" w:rsidP="00206671">
      <w:r>
        <w:t xml:space="preserve">La máquina de adaptación de flujos de salida, es una máquina de estados de 4 estados. Estos estados son VX,VY,VZ,SC. El objetivo de cada estado es decodificar que dato debe transitar hacia la </w:t>
      </w:r>
      <w:r w:rsidR="0017412F">
        <w:t>interfaz</w:t>
      </w:r>
      <w:r>
        <w:t xml:space="preserve"> externa. La máquina se activará cada vez que haya un resultado en la cola de resultados. </w:t>
      </w:r>
    </w:p>
    <w:p w14:paraId="04B74415" w14:textId="77777777" w:rsidR="007F16F9" w:rsidRDefault="007F16F9" w:rsidP="00206671"/>
    <w:p w14:paraId="37964C4A" w14:textId="77777777" w:rsidR="006C5523" w:rsidRDefault="0083688A" w:rsidP="006C5523">
      <w:pPr>
        <w:keepNext/>
      </w:pPr>
      <w:r>
        <w:rPr>
          <w:noProof/>
          <w:lang w:val="es-ES"/>
        </w:rPr>
        <w:drawing>
          <wp:inline distT="0" distB="0" distL="0" distR="0" wp14:anchorId="3C1E9448" wp14:editId="20443893">
            <wp:extent cx="5612130" cy="2142536"/>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142536"/>
                    </a:xfrm>
                    <a:prstGeom prst="rect">
                      <a:avLst/>
                    </a:prstGeom>
                  </pic:spPr>
                </pic:pic>
              </a:graphicData>
            </a:graphic>
          </wp:inline>
        </w:drawing>
      </w:r>
    </w:p>
    <w:p w14:paraId="7F09B437" w14:textId="6A878C80" w:rsidR="007F16F9" w:rsidRDefault="006C5523" w:rsidP="006C5523">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3</w:t>
      </w:r>
      <w:r w:rsidR="00E15D41">
        <w:rPr>
          <w:noProof/>
        </w:rPr>
        <w:fldChar w:fldCharType="end"/>
      </w:r>
      <w:r>
        <w:t xml:space="preserve">. Adaptador de Formato de Flujos de Salida. La máquina de estados, </w:t>
      </w:r>
      <w:r w:rsidR="00C309BE">
        <w:t>según</w:t>
      </w:r>
      <w:r>
        <w:t xml:space="preserve"> el estado en que se encuentre insertara los datos Vx, Vy, Vz y Sc, provenientes de la cola de resultados en la cola de salidas, transformando el flujo de 128 bits en un flujo de 32.</w:t>
      </w:r>
    </w:p>
    <w:p w14:paraId="6D1695B0" w14:textId="576DE4C4" w:rsidR="00DA5CCC" w:rsidRPr="007F16F9" w:rsidRDefault="007F16F9" w:rsidP="00206671">
      <w:r>
        <w:t xml:space="preserve">Se mencionó la </w:t>
      </w:r>
      <w:r w:rsidR="0017412F">
        <w:t>interfaz</w:t>
      </w:r>
      <w:r>
        <w:t xml:space="preserve"> externa </w:t>
      </w:r>
      <w:r w:rsidR="0083688A">
        <w:t xml:space="preserve">en el </w:t>
      </w:r>
      <w:r w:rsidR="006C5523">
        <w:t>párrafo</w:t>
      </w:r>
      <w:r>
        <w:t xml:space="preserve"> anterior. Esa </w:t>
      </w:r>
      <w:r w:rsidR="0017412F">
        <w:t>interfaz</w:t>
      </w:r>
      <w:r>
        <w:t xml:space="preserve"> no es propiamente el bus de interconexión externo al </w:t>
      </w:r>
      <w:r>
        <w:rPr>
          <w:i/>
        </w:rPr>
        <w:t xml:space="preserve">RayTrac. </w:t>
      </w:r>
      <w:r>
        <w:t>Naturalmente se puede pensar en primera instancia que se le entregue el dato al bus externo, pero esto no es real, porque para esto deben estar sincronizados dos eventos: el evento que señaliza que la cola de resultados no está vacía y el evento que señaliza que el bus de datos a la salida se encuentra disponible. Por lo tanto y para sincronizar estos dos eventos se utiliza una cola de salida extra.</w:t>
      </w:r>
    </w:p>
    <w:p w14:paraId="6E9C4506" w14:textId="77777777" w:rsidR="007F16F9" w:rsidRPr="007F16F9" w:rsidRDefault="007F16F9" w:rsidP="00206671">
      <w:pPr>
        <w:rPr>
          <w:i/>
        </w:rPr>
      </w:pPr>
    </w:p>
    <w:p w14:paraId="4501CFBD" w14:textId="52DBB163" w:rsidR="007F16F9" w:rsidRDefault="007F16F9" w:rsidP="005F6F7A">
      <w:pPr>
        <w:pStyle w:val="Ttulo2"/>
        <w:rPr>
          <w:rStyle w:val="nfasissutil"/>
        </w:rPr>
      </w:pPr>
      <w:bookmarkStart w:id="21" w:name="_Toc206934702"/>
      <w:bookmarkStart w:id="22" w:name="_Toc206941733"/>
      <w:r>
        <w:rPr>
          <w:rStyle w:val="nfasissutil"/>
        </w:rPr>
        <w:t>Cola de Salida.</w:t>
      </w:r>
      <w:bookmarkEnd w:id="21"/>
      <w:bookmarkEnd w:id="22"/>
    </w:p>
    <w:p w14:paraId="441DC455" w14:textId="77777777" w:rsidR="007F16F9" w:rsidRDefault="007F16F9" w:rsidP="00206671"/>
    <w:p w14:paraId="30966AE4" w14:textId="415B46EE" w:rsidR="007F16F9" w:rsidRPr="007F16F9" w:rsidRDefault="007F16F9" w:rsidP="00206671">
      <w:r>
        <w:t xml:space="preserve">La cola de salida en cumple dos funciones: soporte para el control de flujo y tránsito de datos a lo largo del </w:t>
      </w:r>
      <w:r>
        <w:rPr>
          <w:i/>
        </w:rPr>
        <w:t xml:space="preserve">pipeline aritmético </w:t>
      </w:r>
      <w:r>
        <w:t xml:space="preserve">y sincronizar los eventos </w:t>
      </w:r>
      <w:r>
        <w:rPr>
          <w:i/>
        </w:rPr>
        <w:t>empty</w:t>
      </w:r>
      <w:r>
        <w:t xml:space="preserve"> de la cola de resultados y la disponibilidad del bus externo de datos de salida, hacia donde deben transitar el flujo.</w:t>
      </w:r>
    </w:p>
    <w:p w14:paraId="39B61344" w14:textId="77777777" w:rsidR="007F16F9" w:rsidRDefault="007F16F9" w:rsidP="00206671"/>
    <w:p w14:paraId="7C458870" w14:textId="6C197206" w:rsidR="00206671" w:rsidRDefault="007F16F9" w:rsidP="00206671">
      <w:r>
        <w:t xml:space="preserve">Los datos a los que se hace </w:t>
      </w:r>
      <w:r>
        <w:rPr>
          <w:i/>
        </w:rPr>
        <w:t>push in</w:t>
      </w:r>
      <w:r w:rsidR="006C5523">
        <w:rPr>
          <w:i/>
        </w:rPr>
        <w:t xml:space="preserve">, </w:t>
      </w:r>
      <w:r>
        <w:t xml:space="preserve">provienen de la cola de resultados y el orden con que estos datos se cargan en la cola de salida está controlado por la máquina de estados de adaptación de flujos de salida. </w:t>
      </w:r>
    </w:p>
    <w:p w14:paraId="27385255" w14:textId="77777777" w:rsidR="00C309BE" w:rsidRDefault="00C309BE" w:rsidP="00206671"/>
    <w:p w14:paraId="23DB9689" w14:textId="336C090C" w:rsidR="00DA5CCC" w:rsidRDefault="00C309BE" w:rsidP="006A0F80">
      <w:r>
        <w:t xml:space="preserve">Para leer los datos de la cola de salida, se debe esperar a que la </w:t>
      </w:r>
      <w:r>
        <w:rPr>
          <w:i/>
        </w:rPr>
        <w:t xml:space="preserve">MEFC, </w:t>
      </w:r>
      <w:r>
        <w:t xml:space="preserve">inicie una </w:t>
      </w:r>
      <w:r>
        <w:rPr>
          <w:i/>
        </w:rPr>
        <w:t xml:space="preserve">transacción </w:t>
      </w:r>
      <w:r>
        <w:t xml:space="preserve"> de carga en el bus de datos de</w:t>
      </w:r>
      <w:r w:rsidR="006A0F80">
        <w:t xml:space="preserve"> salida. El bus externo de datos de salida notifica el acceso a la cola de salida, para que esta entregue el dato. </w:t>
      </w:r>
    </w:p>
    <w:p w14:paraId="5A4B8712" w14:textId="77777777" w:rsidR="00190DCB" w:rsidRDefault="00190DCB" w:rsidP="006A0F80"/>
    <w:tbl>
      <w:tblPr>
        <w:tblStyle w:val="Tablaconcuadrcula"/>
        <w:tblW w:w="0" w:type="auto"/>
        <w:tblInd w:w="1951" w:type="dxa"/>
        <w:tblLook w:val="04A0" w:firstRow="1" w:lastRow="0" w:firstColumn="1" w:lastColumn="0" w:noHBand="0" w:noVBand="1"/>
      </w:tblPr>
      <w:tblGrid>
        <w:gridCol w:w="2410"/>
        <w:gridCol w:w="2409"/>
      </w:tblGrid>
      <w:tr w:rsidR="00190DCB" w14:paraId="6EC13AF6" w14:textId="77777777" w:rsidTr="00190DCB">
        <w:tc>
          <w:tcPr>
            <w:tcW w:w="2410" w:type="dxa"/>
          </w:tcPr>
          <w:p w14:paraId="2169DFED" w14:textId="77777777" w:rsidR="00190DCB" w:rsidRPr="0081168E" w:rsidRDefault="00190DCB" w:rsidP="00190DCB">
            <w:pPr>
              <w:jc w:val="center"/>
              <w:rPr>
                <w:rFonts w:ascii="Monaco" w:hAnsi="Monaco"/>
                <w:b/>
                <w:sz w:val="16"/>
                <w:szCs w:val="16"/>
              </w:rPr>
            </w:pPr>
            <w:r w:rsidRPr="0081168E">
              <w:rPr>
                <w:rFonts w:ascii="Monaco" w:hAnsi="Monaco"/>
                <w:b/>
                <w:sz w:val="16"/>
                <w:szCs w:val="16"/>
              </w:rPr>
              <w:t>Ítem</w:t>
            </w:r>
          </w:p>
        </w:tc>
        <w:tc>
          <w:tcPr>
            <w:tcW w:w="2409" w:type="dxa"/>
          </w:tcPr>
          <w:p w14:paraId="75C05672" w14:textId="77777777" w:rsidR="00190DCB" w:rsidRPr="0081168E" w:rsidRDefault="00190DCB" w:rsidP="00190DCB">
            <w:pPr>
              <w:jc w:val="center"/>
              <w:rPr>
                <w:rFonts w:ascii="Monaco" w:hAnsi="Monaco"/>
                <w:b/>
                <w:sz w:val="16"/>
                <w:szCs w:val="16"/>
              </w:rPr>
            </w:pPr>
            <w:r>
              <w:rPr>
                <w:rFonts w:ascii="Monaco" w:hAnsi="Monaco"/>
                <w:b/>
                <w:sz w:val="16"/>
                <w:szCs w:val="16"/>
              </w:rPr>
              <w:t>Result Q</w:t>
            </w:r>
          </w:p>
        </w:tc>
      </w:tr>
      <w:tr w:rsidR="00190DCB" w14:paraId="7BFDEEA0" w14:textId="77777777" w:rsidTr="00190DCB">
        <w:tc>
          <w:tcPr>
            <w:tcW w:w="2410" w:type="dxa"/>
          </w:tcPr>
          <w:p w14:paraId="05FFF0C6" w14:textId="77777777" w:rsidR="00190DCB" w:rsidRPr="0081168E" w:rsidRDefault="00190DCB" w:rsidP="00190DCB">
            <w:pPr>
              <w:rPr>
                <w:rFonts w:ascii="Monaco" w:hAnsi="Monaco"/>
                <w:sz w:val="16"/>
                <w:szCs w:val="16"/>
              </w:rPr>
            </w:pPr>
            <w:r>
              <w:rPr>
                <w:rFonts w:ascii="Monaco" w:hAnsi="Monaco"/>
                <w:sz w:val="16"/>
                <w:szCs w:val="16"/>
              </w:rPr>
              <w:t>Width</w:t>
            </w:r>
          </w:p>
        </w:tc>
        <w:tc>
          <w:tcPr>
            <w:tcW w:w="2409" w:type="dxa"/>
          </w:tcPr>
          <w:p w14:paraId="46C483B7" w14:textId="49A11DDD" w:rsidR="00190DCB" w:rsidRPr="0081168E" w:rsidRDefault="00190DCB" w:rsidP="00190DCB">
            <w:pPr>
              <w:rPr>
                <w:rFonts w:ascii="Monaco" w:hAnsi="Monaco"/>
                <w:sz w:val="16"/>
                <w:szCs w:val="16"/>
              </w:rPr>
            </w:pPr>
            <w:r>
              <w:rPr>
                <w:rFonts w:ascii="Monaco" w:hAnsi="Monaco"/>
                <w:sz w:val="16"/>
                <w:szCs w:val="16"/>
              </w:rPr>
              <w:t>32</w:t>
            </w:r>
          </w:p>
        </w:tc>
      </w:tr>
      <w:tr w:rsidR="00190DCB" w14:paraId="537FDCE9" w14:textId="77777777" w:rsidTr="00190DCB">
        <w:tc>
          <w:tcPr>
            <w:tcW w:w="2410" w:type="dxa"/>
          </w:tcPr>
          <w:p w14:paraId="57B86696" w14:textId="77777777" w:rsidR="00190DCB" w:rsidRPr="0081168E" w:rsidRDefault="00190DCB" w:rsidP="00190DCB">
            <w:pPr>
              <w:rPr>
                <w:rFonts w:ascii="Monaco" w:hAnsi="Monaco"/>
                <w:sz w:val="16"/>
                <w:szCs w:val="16"/>
              </w:rPr>
            </w:pPr>
            <w:r>
              <w:rPr>
                <w:rFonts w:ascii="Monaco" w:hAnsi="Monaco"/>
                <w:sz w:val="16"/>
                <w:szCs w:val="16"/>
              </w:rPr>
              <w:t>Num Words</w:t>
            </w:r>
          </w:p>
        </w:tc>
        <w:tc>
          <w:tcPr>
            <w:tcW w:w="2409" w:type="dxa"/>
          </w:tcPr>
          <w:p w14:paraId="58446913" w14:textId="77777777" w:rsidR="00190DCB" w:rsidRPr="0081168E" w:rsidRDefault="00190DCB" w:rsidP="00190DCB">
            <w:pPr>
              <w:rPr>
                <w:rFonts w:ascii="Monaco" w:hAnsi="Monaco"/>
                <w:sz w:val="16"/>
                <w:szCs w:val="16"/>
              </w:rPr>
            </w:pPr>
            <w:r w:rsidRPr="0081168E">
              <w:rPr>
                <w:rFonts w:ascii="Monaco" w:hAnsi="Monaco"/>
                <w:sz w:val="16"/>
                <w:szCs w:val="16"/>
              </w:rPr>
              <w:t>256</w:t>
            </w:r>
          </w:p>
        </w:tc>
      </w:tr>
      <w:tr w:rsidR="00190DCB" w14:paraId="75648073" w14:textId="77777777" w:rsidTr="00190DCB">
        <w:tc>
          <w:tcPr>
            <w:tcW w:w="2410" w:type="dxa"/>
          </w:tcPr>
          <w:p w14:paraId="6B4ABCC5" w14:textId="77777777" w:rsidR="00190DCB" w:rsidRPr="0081168E" w:rsidRDefault="00190DCB" w:rsidP="00190DCB">
            <w:pPr>
              <w:rPr>
                <w:rFonts w:ascii="Monaco" w:hAnsi="Monaco"/>
                <w:sz w:val="16"/>
                <w:szCs w:val="16"/>
              </w:rPr>
            </w:pPr>
            <w:r>
              <w:rPr>
                <w:rFonts w:ascii="Monaco" w:hAnsi="Monaco"/>
                <w:sz w:val="16"/>
                <w:szCs w:val="16"/>
              </w:rPr>
              <w:t>Sync Signals</w:t>
            </w:r>
          </w:p>
        </w:tc>
        <w:tc>
          <w:tcPr>
            <w:tcW w:w="2409" w:type="dxa"/>
          </w:tcPr>
          <w:p w14:paraId="2D38C183" w14:textId="4861F84E" w:rsidR="00190DCB" w:rsidRPr="0081168E" w:rsidRDefault="00190DCB" w:rsidP="00190DCB">
            <w:pPr>
              <w:rPr>
                <w:rFonts w:ascii="Monaco" w:hAnsi="Monaco"/>
                <w:sz w:val="16"/>
                <w:szCs w:val="16"/>
              </w:rPr>
            </w:pPr>
            <w:r>
              <w:rPr>
                <w:rFonts w:ascii="Monaco" w:hAnsi="Monaco"/>
                <w:sz w:val="16"/>
                <w:szCs w:val="16"/>
              </w:rPr>
              <w:t>Wr</w:t>
            </w:r>
            <w:r w:rsidR="000231FE">
              <w:rPr>
                <w:rFonts w:ascii="Monaco" w:hAnsi="Monaco"/>
                <w:sz w:val="16"/>
                <w:szCs w:val="16"/>
              </w:rPr>
              <w:t>, Ack, Empty, UsedW</w:t>
            </w:r>
          </w:p>
        </w:tc>
      </w:tr>
      <w:tr w:rsidR="00190DCB" w14:paraId="6385A49A" w14:textId="77777777" w:rsidTr="00190DCB">
        <w:tc>
          <w:tcPr>
            <w:tcW w:w="2410" w:type="dxa"/>
          </w:tcPr>
          <w:p w14:paraId="2BA0AF05" w14:textId="77777777" w:rsidR="00190DCB" w:rsidRPr="0081168E" w:rsidRDefault="00190DCB" w:rsidP="00190DCB">
            <w:pPr>
              <w:rPr>
                <w:rFonts w:ascii="Monaco" w:hAnsi="Monaco"/>
                <w:sz w:val="16"/>
                <w:szCs w:val="16"/>
              </w:rPr>
            </w:pPr>
            <w:r>
              <w:rPr>
                <w:rFonts w:ascii="Monaco" w:hAnsi="Monaco"/>
                <w:sz w:val="16"/>
                <w:szCs w:val="16"/>
              </w:rPr>
              <w:t>M9k Blocks / LCells</w:t>
            </w:r>
          </w:p>
        </w:tc>
        <w:tc>
          <w:tcPr>
            <w:tcW w:w="2409" w:type="dxa"/>
          </w:tcPr>
          <w:p w14:paraId="4E671461" w14:textId="77777777" w:rsidR="00190DCB" w:rsidRPr="0081168E" w:rsidRDefault="00190DCB" w:rsidP="00190DCB">
            <w:pPr>
              <w:rPr>
                <w:rFonts w:ascii="Monaco" w:hAnsi="Monaco"/>
                <w:sz w:val="16"/>
                <w:szCs w:val="16"/>
              </w:rPr>
            </w:pPr>
            <w:r>
              <w:rPr>
                <w:rFonts w:ascii="Monaco" w:hAnsi="Monaco"/>
                <w:sz w:val="16"/>
                <w:szCs w:val="16"/>
              </w:rPr>
              <w:t>M9K</w:t>
            </w:r>
          </w:p>
        </w:tc>
      </w:tr>
    </w:tbl>
    <w:p w14:paraId="7AF6D92F" w14:textId="186EFEED" w:rsidR="00190DCB" w:rsidRPr="00B60FD1" w:rsidRDefault="00190DCB" w:rsidP="00190DCB">
      <w:pPr>
        <w:pStyle w:val="Epgrafe"/>
        <w:jc w:val="center"/>
      </w:pPr>
      <w:r w:rsidRPr="00B60FD1">
        <w:t xml:space="preserve">Tabla </w:t>
      </w:r>
      <w:r w:rsidR="00E15D41">
        <w:fldChar w:fldCharType="begin"/>
      </w:r>
      <w:r w:rsidR="00E15D41">
        <w:instrText xml:space="preserve"> SEQ Tabla \* ARABIC </w:instrText>
      </w:r>
      <w:r w:rsidR="00E15D41">
        <w:fldChar w:fldCharType="separate"/>
      </w:r>
      <w:r w:rsidR="00355158">
        <w:rPr>
          <w:noProof/>
        </w:rPr>
        <w:t>2</w:t>
      </w:r>
      <w:r w:rsidR="00E15D41">
        <w:rPr>
          <w:noProof/>
        </w:rPr>
        <w:fldChar w:fldCharType="end"/>
      </w:r>
      <w:r w:rsidRPr="00B60FD1">
        <w:t xml:space="preserve">. Configuración de la cola de </w:t>
      </w:r>
      <w:r>
        <w:t>salida</w:t>
      </w:r>
      <w:r w:rsidRPr="00B60FD1">
        <w:t xml:space="preserve"> del Adaptador de Formato de Flujos de Salida.</w:t>
      </w:r>
    </w:p>
    <w:p w14:paraId="1E89A41E" w14:textId="77777777" w:rsidR="00190DCB" w:rsidRDefault="00190DCB" w:rsidP="006A0F80">
      <w:pPr>
        <w:rPr>
          <w:rStyle w:val="nfasissutil"/>
        </w:rPr>
      </w:pPr>
    </w:p>
    <w:p w14:paraId="4084D701" w14:textId="77777777" w:rsidR="001323FB" w:rsidRDefault="001323FB" w:rsidP="001323FB"/>
    <w:p w14:paraId="4339204C" w14:textId="188DBB00" w:rsidR="001323FB" w:rsidRDefault="000231FE" w:rsidP="00A73E36">
      <w:pPr>
        <w:pStyle w:val="Subttulo"/>
        <w:numPr>
          <w:ilvl w:val="1"/>
          <w:numId w:val="23"/>
        </w:numPr>
      </w:pPr>
      <w:r>
        <w:rPr>
          <w:rStyle w:val="Ttulo1Car"/>
          <w:i w:val="0"/>
        </w:rPr>
        <w:t>Descripción del bl</w:t>
      </w:r>
      <w:r w:rsidR="001323FB">
        <w:rPr>
          <w:rStyle w:val="Ttulo1Car"/>
          <w:i w:val="0"/>
        </w:rPr>
        <w:t>oque</w:t>
      </w:r>
      <w:r w:rsidR="001323FB" w:rsidRPr="00A0628F">
        <w:rPr>
          <w:rStyle w:val="Ttulo1Car"/>
          <w:i w:val="0"/>
        </w:rPr>
        <w:t xml:space="preserve"> </w:t>
      </w:r>
      <w:r>
        <w:rPr>
          <w:rStyle w:val="Ttulo1Car"/>
          <w:i w:val="0"/>
        </w:rPr>
        <w:t>adaptador de flujos de e</w:t>
      </w:r>
      <w:r w:rsidR="001323FB">
        <w:rPr>
          <w:rStyle w:val="Ttulo1Car"/>
          <w:i w:val="0"/>
        </w:rPr>
        <w:t>ntrada</w:t>
      </w:r>
      <w:r w:rsidR="001323FB">
        <w:t>.</w:t>
      </w:r>
    </w:p>
    <w:p w14:paraId="3A2ACFE0" w14:textId="5202214C" w:rsidR="00DA5CCC" w:rsidRDefault="00DA5CCC" w:rsidP="0049155D">
      <w:pPr>
        <w:pStyle w:val="Prrafodelista"/>
        <w:ind w:left="0"/>
        <w:rPr>
          <w:rStyle w:val="nfasissutil"/>
        </w:rPr>
      </w:pPr>
    </w:p>
    <w:p w14:paraId="7A602263" w14:textId="739372F3" w:rsidR="001323FB" w:rsidRDefault="001323FB" w:rsidP="0045119A">
      <w:pPr>
        <w:pStyle w:val="Prrafodelista"/>
        <w:ind w:left="0"/>
        <w:rPr>
          <w:i/>
        </w:rPr>
      </w:pPr>
      <w:r>
        <w:t xml:space="preserve">Los flujos de datos que provienen del bus de dato exterior, son de 32 bits. El </w:t>
      </w:r>
      <w:r>
        <w:rPr>
          <w:i/>
        </w:rPr>
        <w:t xml:space="preserve">pipeline aritmético </w:t>
      </w:r>
      <w:r>
        <w:t xml:space="preserve">procesa vectores de 3 componentes de 32 bits cada uno. Por lo tanto ántes de que se carguen efectivamente los datos dentro del </w:t>
      </w:r>
      <w:r>
        <w:rPr>
          <w:i/>
        </w:rPr>
        <w:t xml:space="preserve">pipeline aritmético, </w:t>
      </w:r>
      <w:r>
        <w:t xml:space="preserve">es necesario primero precargar por los menos 6 de estos datos para operaciones de dos vectores y 3 de estos datos para operaciones unarias. Este bloque controla la secuencia de entrada de datos y carga de los vectores una vez se encuentran todos enganchados dentro del </w:t>
      </w:r>
      <w:r w:rsidRPr="001323FB">
        <w:rPr>
          <w:i/>
        </w:rPr>
        <w:t>RayTrac</w:t>
      </w:r>
      <w:r>
        <w:rPr>
          <w:i/>
        </w:rPr>
        <w:t>.</w:t>
      </w:r>
    </w:p>
    <w:p w14:paraId="2A007D10" w14:textId="77777777" w:rsidR="0045119A" w:rsidRPr="0045119A" w:rsidRDefault="0045119A" w:rsidP="0045119A">
      <w:pPr>
        <w:pStyle w:val="Prrafodelista"/>
        <w:ind w:left="0"/>
        <w:rPr>
          <w:rStyle w:val="nfasissutil"/>
          <w:iCs w:val="0"/>
        </w:rPr>
      </w:pPr>
    </w:p>
    <w:p w14:paraId="5DC53B91" w14:textId="3ED01530" w:rsidR="00206671" w:rsidRPr="0045119A" w:rsidRDefault="001323FB" w:rsidP="005F6F7A">
      <w:pPr>
        <w:pStyle w:val="Ttulo2"/>
        <w:rPr>
          <w:rStyle w:val="nfasissutil"/>
          <w:iCs w:val="0"/>
        </w:rPr>
      </w:pPr>
      <w:bookmarkStart w:id="23" w:name="_Toc206934703"/>
      <w:bookmarkStart w:id="24" w:name="_Toc206941734"/>
      <w:r w:rsidRPr="0045119A">
        <w:rPr>
          <w:rStyle w:val="nfasissutil"/>
          <w:iCs w:val="0"/>
        </w:rPr>
        <w:t xml:space="preserve">Máquina de Estados </w:t>
      </w:r>
      <w:r w:rsidR="00206671" w:rsidRPr="0045119A">
        <w:rPr>
          <w:rStyle w:val="nfasissutil"/>
          <w:iCs w:val="0"/>
        </w:rPr>
        <w:t>de Sincronización de Carga.</w:t>
      </w:r>
      <w:bookmarkEnd w:id="23"/>
      <w:bookmarkEnd w:id="24"/>
    </w:p>
    <w:p w14:paraId="5B7B2903" w14:textId="77777777" w:rsidR="00206671" w:rsidRDefault="00206671" w:rsidP="0049155D">
      <w:pPr>
        <w:pStyle w:val="Prrafodelista"/>
        <w:ind w:left="0"/>
        <w:rPr>
          <w:rStyle w:val="nfasissutil"/>
        </w:rPr>
      </w:pPr>
    </w:p>
    <w:p w14:paraId="11D24D86" w14:textId="77777777" w:rsidR="001323FB" w:rsidRDefault="001323FB" w:rsidP="00206671">
      <w:pPr>
        <w:rPr>
          <w:rStyle w:val="nfasissutil"/>
          <w:i/>
        </w:rPr>
      </w:pPr>
      <w:r>
        <w:rPr>
          <w:rStyle w:val="nfasissutil"/>
          <w:i/>
        </w:rPr>
        <w:t>La máquina de Estados de Sincronización de Carga s</w:t>
      </w:r>
      <w:r w:rsidR="00206671">
        <w:rPr>
          <w:rStyle w:val="nfasissutil"/>
          <w:i/>
        </w:rPr>
        <w:t xml:space="preserve">irve para distribuir los datos que entran </w:t>
      </w:r>
      <w:r>
        <w:rPr>
          <w:rStyle w:val="nfasissutil"/>
          <w:i/>
        </w:rPr>
        <w:t xml:space="preserve">al </w:t>
      </w:r>
      <w:r>
        <w:rPr>
          <w:rStyle w:val="nfasissutil"/>
        </w:rPr>
        <w:t xml:space="preserve">RayTrac </w:t>
      </w:r>
      <w:r>
        <w:rPr>
          <w:rStyle w:val="nfasissutil"/>
          <w:i/>
        </w:rPr>
        <w:t xml:space="preserve">en los registros que forman los vectores que operará el </w:t>
      </w:r>
      <w:r>
        <w:rPr>
          <w:rStyle w:val="nfasissutil"/>
        </w:rPr>
        <w:t xml:space="preserve">kernel </w:t>
      </w:r>
      <w:r>
        <w:rPr>
          <w:rStyle w:val="nfasissutil"/>
          <w:i/>
        </w:rPr>
        <w:t>conforme van llegando</w:t>
      </w:r>
      <w:r w:rsidR="00925572">
        <w:rPr>
          <w:rStyle w:val="nfasissutil"/>
          <w:i/>
        </w:rPr>
        <w:t xml:space="preserve">. </w:t>
      </w:r>
    </w:p>
    <w:p w14:paraId="08C82004" w14:textId="77777777" w:rsidR="001323FB" w:rsidRDefault="001323FB" w:rsidP="00206671">
      <w:pPr>
        <w:rPr>
          <w:rStyle w:val="nfasissutil"/>
          <w:i/>
        </w:rPr>
      </w:pPr>
    </w:p>
    <w:p w14:paraId="0080EE22" w14:textId="20F52786" w:rsidR="001323FB" w:rsidRPr="00C621B5" w:rsidRDefault="001323FB" w:rsidP="00206671">
      <w:pPr>
        <w:rPr>
          <w:rStyle w:val="nfasissutil"/>
        </w:rPr>
      </w:pPr>
      <w:r w:rsidRPr="00C621B5">
        <w:rPr>
          <w:rStyle w:val="nfasissutil"/>
        </w:rPr>
        <w:t>Si el kernel configurado es una operación unaria (p.ej. Magnitud de un Vector), entonces la máquina transitará por los estados AXBX, AYBY,AZBZ, cargando tr</w:t>
      </w:r>
      <w:r w:rsidR="002A2978" w:rsidRPr="00C621B5">
        <w:rPr>
          <w:rStyle w:val="nfasissutil"/>
        </w:rPr>
        <w:t xml:space="preserve">es valores por vector, </w:t>
      </w:r>
      <w:r w:rsidRPr="00C621B5">
        <w:rPr>
          <w:rStyle w:val="nfasissutil"/>
        </w:rPr>
        <w:t xml:space="preserve">si el kernel configurado es una operación de dos vectores (p.ej Suma de Vectores), entonces la </w:t>
      </w:r>
      <w:r w:rsidR="002A2978" w:rsidRPr="00C621B5">
        <w:rPr>
          <w:rStyle w:val="nfasissutil"/>
        </w:rPr>
        <w:t xml:space="preserve">máquina irá por los estados AX,AY,AZ,BX,BY,BZ, cargando seis valores por cada para de vectores. </w:t>
      </w:r>
    </w:p>
    <w:p w14:paraId="4CF9A9D5" w14:textId="77777777" w:rsidR="002A2978" w:rsidRPr="001323FB" w:rsidRDefault="002A2978" w:rsidP="00206671">
      <w:pPr>
        <w:rPr>
          <w:rStyle w:val="nfasissutil"/>
          <w:i/>
        </w:rPr>
      </w:pPr>
    </w:p>
    <w:p w14:paraId="5C401131" w14:textId="77777777" w:rsidR="00C309BE" w:rsidRDefault="001A7196" w:rsidP="00C309BE">
      <w:pPr>
        <w:pStyle w:val="Prrafodelista"/>
        <w:keepNext/>
        <w:ind w:left="0"/>
        <w:jc w:val="center"/>
      </w:pPr>
      <w:r>
        <w:rPr>
          <w:b/>
          <w:i/>
          <w:noProof/>
          <w:lang w:val="es-ES"/>
        </w:rPr>
        <w:drawing>
          <wp:inline distT="0" distB="0" distL="0" distR="0" wp14:anchorId="2D60E76C" wp14:editId="0F3EBC81">
            <wp:extent cx="4111202" cy="3719346"/>
            <wp:effectExtent l="0" t="0" r="3810" b="0"/>
            <wp:docPr id="5" name="Imagen 1" descr="C:Users:USUARIO:Desktop:Documentacion Tecnica RayTrac: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ocumentacion Tecnica RayTrac:AF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180" cy="3722040"/>
                    </a:xfrm>
                    <a:prstGeom prst="rect">
                      <a:avLst/>
                    </a:prstGeom>
                    <a:noFill/>
                    <a:ln>
                      <a:noFill/>
                    </a:ln>
                  </pic:spPr>
                </pic:pic>
              </a:graphicData>
            </a:graphic>
          </wp:inline>
        </w:drawing>
      </w:r>
    </w:p>
    <w:p w14:paraId="4984DC2D" w14:textId="4DBD23F6" w:rsidR="00944210" w:rsidRDefault="00C309BE" w:rsidP="00C309BE">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4</w:t>
      </w:r>
      <w:r w:rsidR="00E15D41">
        <w:rPr>
          <w:noProof/>
        </w:rPr>
        <w:fldChar w:fldCharType="end"/>
      </w:r>
      <w:r>
        <w:t xml:space="preserve">. Adaptador de Formato de Flujos de Entrada. La máquina de estados determina en que registro se escribe los datos validos que vienen de un bus externo. </w:t>
      </w:r>
    </w:p>
    <w:p w14:paraId="33FA6A7E" w14:textId="0281ADD9" w:rsidR="008B3519" w:rsidRDefault="00DD544E" w:rsidP="0049155D">
      <w:pPr>
        <w:pStyle w:val="Prrafodelista"/>
        <w:ind w:left="0"/>
      </w:pPr>
      <w:r>
        <w:t xml:space="preserve">La idea es cargar secuencialmente los datos en </w:t>
      </w:r>
      <w:r w:rsidR="002A2978">
        <w:t xml:space="preserve">seis registros con la información de los siguientes vectores a operar dentro del </w:t>
      </w:r>
      <w:r w:rsidR="002A2978">
        <w:rPr>
          <w:i/>
        </w:rPr>
        <w:t>kernel</w:t>
      </w:r>
      <w:r w:rsidR="002A2978">
        <w:t xml:space="preserve"> configurado</w:t>
      </w:r>
      <w:r>
        <w:t xml:space="preserve">. Una vez se encuentren cargados los seis registros con datos </w:t>
      </w:r>
      <w:r>
        <w:rPr>
          <w:i/>
        </w:rPr>
        <w:t>“validos”</w:t>
      </w:r>
      <w:r>
        <w:t xml:space="preserve">, se procede a </w:t>
      </w:r>
      <w:r w:rsidR="00944210">
        <w:t>procesar</w:t>
      </w:r>
      <w:r>
        <w:t xml:space="preserve">los en la siguiente etapa del </w:t>
      </w:r>
      <w:r>
        <w:rPr>
          <w:i/>
        </w:rPr>
        <w:t xml:space="preserve">RayTrac, </w:t>
      </w:r>
      <w:r>
        <w:t xml:space="preserve"> la cual corr</w:t>
      </w:r>
      <w:r w:rsidR="008B3519">
        <w:t xml:space="preserve">esponde al </w:t>
      </w:r>
      <w:r w:rsidR="008B3519" w:rsidRPr="00944210">
        <w:rPr>
          <w:i/>
        </w:rPr>
        <w:t>pipeline aritmético</w:t>
      </w:r>
      <w:r w:rsidR="005E0A70">
        <w:t>. El último registro de</w:t>
      </w:r>
      <w:r w:rsidR="008B3519">
        <w:t xml:space="preserve"> la cadena de sincronización de carga servirá de señal para dar como valido los seis datos que se encuentran cargados en los registros de datos.</w:t>
      </w:r>
    </w:p>
    <w:p w14:paraId="3306DD10" w14:textId="77777777" w:rsidR="008B3519" w:rsidRDefault="008B3519" w:rsidP="0049155D">
      <w:pPr>
        <w:pStyle w:val="Prrafodelista"/>
        <w:ind w:left="0"/>
      </w:pPr>
    </w:p>
    <w:p w14:paraId="568D0BD2" w14:textId="23F3B87A" w:rsidR="002A2978" w:rsidRDefault="002A2978" w:rsidP="0049155D">
      <w:pPr>
        <w:pStyle w:val="Prrafodelista"/>
        <w:ind w:left="0"/>
      </w:pPr>
      <w:r>
        <w:t xml:space="preserve">La máquina de estados se activa cada vez que hay un dato valido en la </w:t>
      </w:r>
      <w:r w:rsidR="0017412F">
        <w:t>interfaz</w:t>
      </w:r>
      <w:r>
        <w:t xml:space="preserve"> externa de entrada,</w:t>
      </w:r>
      <w:r w:rsidR="001C463E">
        <w:t xml:space="preserve"> la cual es un bus de datos que permite flujos con un </w:t>
      </w:r>
      <w:r>
        <w:t>ancho de 32 bits.</w:t>
      </w:r>
      <w:r w:rsidR="001C463E">
        <w:t xml:space="preserve"> Entre los 6 registros de 32 bits cada uno hay 192 bits, una vez están cargados los datos en los registros se tiene entonces el flujo rearmado pero el ancho ahora es de 192 bits. La relación del adaptador es de 32 a 192. </w:t>
      </w:r>
      <w:r w:rsidR="00DD29D7">
        <w:t>El diseño implementado es un demultiplexor con su controlador gobernado por la máquina de estados.</w:t>
      </w:r>
    </w:p>
    <w:p w14:paraId="20AF54A2" w14:textId="77777777" w:rsidR="002A2978" w:rsidRDefault="002A2978" w:rsidP="0049155D">
      <w:pPr>
        <w:pStyle w:val="Prrafodelista"/>
        <w:ind w:left="0"/>
      </w:pPr>
    </w:p>
    <w:p w14:paraId="7DFA1CD5" w14:textId="72C7A7EE" w:rsidR="00EF20C2" w:rsidRPr="001C463E" w:rsidRDefault="001C463E" w:rsidP="00551A2B">
      <w:r>
        <w:t xml:space="preserve">El </w:t>
      </w:r>
      <w:r>
        <w:rPr>
          <w:i/>
        </w:rPr>
        <w:t xml:space="preserve">AFFe </w:t>
      </w:r>
      <w:r>
        <w:t xml:space="preserve">se constituye como el circuito de entrada de flujos en un contexto de procesamiento de flujos o como la entrada desde el bus de datos externo de entrada en el contexto de la arquitectura del </w:t>
      </w:r>
      <w:r w:rsidRPr="001C463E">
        <w:rPr>
          <w:i/>
        </w:rPr>
        <w:t>RayTrac</w:t>
      </w:r>
      <w:r>
        <w:t>.</w:t>
      </w:r>
    </w:p>
    <w:p w14:paraId="7980D016" w14:textId="77777777" w:rsidR="00E3608F" w:rsidRDefault="00E3608F" w:rsidP="00551A2B"/>
    <w:p w14:paraId="52B8A385" w14:textId="43281C08" w:rsidR="008F2744" w:rsidRDefault="008F2744">
      <w:r>
        <w:br w:type="page"/>
      </w:r>
    </w:p>
    <w:p w14:paraId="69C83DB9" w14:textId="69B2883A" w:rsidR="00E33993" w:rsidRDefault="00AF392B" w:rsidP="00A73E36">
      <w:pPr>
        <w:pStyle w:val="Ttulo"/>
        <w:numPr>
          <w:ilvl w:val="0"/>
          <w:numId w:val="25"/>
        </w:numPr>
      </w:pPr>
      <w:bookmarkStart w:id="25" w:name="_Ref206558467"/>
      <w:bookmarkStart w:id="26" w:name="_Ref206558486"/>
      <w:r>
        <w:t>PIPELINE Y ARQUITECTURA DE OPERACIONES ARITMÉTICAS</w:t>
      </w:r>
      <w:r w:rsidR="00A0628F">
        <w:t>.</w:t>
      </w:r>
      <w:bookmarkEnd w:id="25"/>
      <w:bookmarkEnd w:id="26"/>
    </w:p>
    <w:p w14:paraId="1CAED7ED" w14:textId="52A3CD87" w:rsidR="002B10C8" w:rsidRDefault="008F2744" w:rsidP="008F2744">
      <w:r>
        <w:t xml:space="preserve">El pipeline aritmético es un conjunto de circuitos </w:t>
      </w:r>
      <w:r w:rsidR="00F27941">
        <w:t>combinatorios conectados de manera secuencial mediante registros. Cada circuito tiene las entra</w:t>
      </w:r>
      <w:r w:rsidR="002B10C8">
        <w:t xml:space="preserve">das y las salidas registradas. Dado que </w:t>
      </w:r>
      <w:r w:rsidR="006A0F80">
        <w:t xml:space="preserve">los </w:t>
      </w:r>
      <w:r w:rsidR="002B10C8">
        <w:t xml:space="preserve">circuitos están conectados de manera secuencial, las salidas registradas de un circuito, son las entradas registradas del siguiente. A cada circuito combinatorio con entradas y salidas registradas, se le denomina </w:t>
      </w:r>
      <w:r w:rsidR="002B10C8">
        <w:rPr>
          <w:i/>
        </w:rPr>
        <w:t>etapa.</w:t>
      </w:r>
    </w:p>
    <w:p w14:paraId="71518D5C" w14:textId="77777777" w:rsidR="002B10C8" w:rsidRDefault="002B10C8" w:rsidP="008F2744"/>
    <w:p w14:paraId="1AE4EF16" w14:textId="5FE4BDAE" w:rsidR="002B10C8" w:rsidRDefault="009F0F17" w:rsidP="008F2744">
      <w:r>
        <w:t xml:space="preserve">La misión principal </w:t>
      </w:r>
      <w:r>
        <w:rPr>
          <w:i/>
        </w:rPr>
        <w:t>de las etapas</w:t>
      </w:r>
      <w:r w:rsidR="002B10C8">
        <w:t xml:space="preserve"> </w:t>
      </w:r>
      <w:r>
        <w:t xml:space="preserve">en el </w:t>
      </w:r>
      <w:r w:rsidR="002B10C8">
        <w:t>pipeline es ejecutar operaciones de naturaleza aritmética, tales operaciones son:</w:t>
      </w:r>
    </w:p>
    <w:p w14:paraId="4752DE18" w14:textId="77777777" w:rsidR="002B10C8" w:rsidRDefault="002B10C8" w:rsidP="008F2744"/>
    <w:p w14:paraId="511F24EC" w14:textId="0BC1651C" w:rsidR="002B10C8" w:rsidRDefault="002B10C8" w:rsidP="00CF6C2C">
      <w:pPr>
        <w:pStyle w:val="Prrafodelista"/>
        <w:numPr>
          <w:ilvl w:val="0"/>
          <w:numId w:val="3"/>
        </w:numPr>
      </w:pPr>
      <w:r>
        <w:t>Suma.</w:t>
      </w:r>
    </w:p>
    <w:p w14:paraId="3F4D18E8" w14:textId="5059C858" w:rsidR="002B10C8" w:rsidRDefault="002B10C8" w:rsidP="00CF6C2C">
      <w:pPr>
        <w:pStyle w:val="Prrafodelista"/>
        <w:numPr>
          <w:ilvl w:val="0"/>
          <w:numId w:val="3"/>
        </w:numPr>
      </w:pPr>
      <w:r>
        <w:t>Resta.</w:t>
      </w:r>
    </w:p>
    <w:p w14:paraId="15509B12" w14:textId="01FEC051" w:rsidR="002B10C8" w:rsidRDefault="002B10C8" w:rsidP="00CF6C2C">
      <w:pPr>
        <w:pStyle w:val="Prrafodelista"/>
        <w:numPr>
          <w:ilvl w:val="0"/>
          <w:numId w:val="3"/>
        </w:numPr>
      </w:pPr>
      <w:r>
        <w:t>Multiplicación.</w:t>
      </w:r>
    </w:p>
    <w:p w14:paraId="328DB8FE" w14:textId="2FE8BAD1" w:rsidR="002B10C8" w:rsidRDefault="002B10C8" w:rsidP="00CF6C2C">
      <w:pPr>
        <w:pStyle w:val="Prrafodelista"/>
        <w:numPr>
          <w:ilvl w:val="0"/>
          <w:numId w:val="3"/>
        </w:numPr>
      </w:pPr>
      <w:r>
        <w:t>Inversión.</w:t>
      </w:r>
    </w:p>
    <w:p w14:paraId="728D404D" w14:textId="32A5A233" w:rsidR="002B10C8" w:rsidRDefault="002B10C8" w:rsidP="00CF6C2C">
      <w:pPr>
        <w:pStyle w:val="Prrafodelista"/>
        <w:numPr>
          <w:ilvl w:val="0"/>
          <w:numId w:val="3"/>
        </w:numPr>
      </w:pPr>
      <w:r>
        <w:t>Raíz Cuadrada.</w:t>
      </w:r>
    </w:p>
    <w:p w14:paraId="65BDCDCB" w14:textId="7711A3C3" w:rsidR="00891204" w:rsidRDefault="00891204" w:rsidP="00A73E36">
      <w:pPr>
        <w:pStyle w:val="Ttulo1"/>
        <w:numPr>
          <w:ilvl w:val="1"/>
          <w:numId w:val="25"/>
        </w:numPr>
      </w:pPr>
      <w:bookmarkStart w:id="27" w:name="_Toc206934704"/>
      <w:bookmarkStart w:id="28" w:name="_Toc206941735"/>
      <w:r>
        <w:t>Arquitectura del Pipeline Aritmético.</w:t>
      </w:r>
      <w:bookmarkEnd w:id="27"/>
      <w:bookmarkEnd w:id="28"/>
      <w:r>
        <w:t xml:space="preserve"> </w:t>
      </w:r>
    </w:p>
    <w:p w14:paraId="5DA4E529" w14:textId="24C023A4" w:rsidR="00891204" w:rsidRDefault="00891204" w:rsidP="00891204"/>
    <w:p w14:paraId="22A412CA" w14:textId="3E0D5B48" w:rsidR="008B4688" w:rsidRDefault="008B4688" w:rsidP="00891204">
      <w:r>
        <w:t>El pipeline aritmético cuenta con once bloques que realizan diversas operaciones aritméticas en punto flotante:</w:t>
      </w:r>
    </w:p>
    <w:p w14:paraId="00AB133A" w14:textId="77777777" w:rsidR="008B4688" w:rsidRDefault="008B4688" w:rsidP="00891204"/>
    <w:p w14:paraId="2173B060" w14:textId="4CB2FFA7" w:rsidR="008B4688" w:rsidRDefault="008B4688" w:rsidP="00A73E36">
      <w:pPr>
        <w:pStyle w:val="Prrafodelista"/>
        <w:numPr>
          <w:ilvl w:val="0"/>
          <w:numId w:val="17"/>
        </w:numPr>
      </w:pPr>
      <w:r>
        <w:t>3 Sumadores.</w:t>
      </w:r>
    </w:p>
    <w:p w14:paraId="50E718E6" w14:textId="37EFB864" w:rsidR="008B4688" w:rsidRDefault="008B4688" w:rsidP="00A73E36">
      <w:pPr>
        <w:pStyle w:val="Prrafodelista"/>
        <w:numPr>
          <w:ilvl w:val="0"/>
          <w:numId w:val="17"/>
        </w:numPr>
      </w:pPr>
      <w:r>
        <w:t>6 Multiplicadores.</w:t>
      </w:r>
    </w:p>
    <w:p w14:paraId="0A068A2E" w14:textId="224E1237" w:rsidR="008B4688" w:rsidRDefault="008B4688" w:rsidP="00A73E36">
      <w:pPr>
        <w:pStyle w:val="Prrafodelista"/>
        <w:numPr>
          <w:ilvl w:val="0"/>
          <w:numId w:val="17"/>
        </w:numPr>
      </w:pPr>
      <w:r>
        <w:t xml:space="preserve">1 </w:t>
      </w:r>
      <w:r w:rsidR="006A0F80">
        <w:t>Raíz</w:t>
      </w:r>
      <w:r>
        <w:t xml:space="preserve"> Cuadrada</w:t>
      </w:r>
    </w:p>
    <w:p w14:paraId="02819838" w14:textId="2982C5FC" w:rsidR="008B4688" w:rsidRDefault="008B4688" w:rsidP="00A73E36">
      <w:pPr>
        <w:pStyle w:val="Prrafodelista"/>
        <w:numPr>
          <w:ilvl w:val="0"/>
          <w:numId w:val="17"/>
        </w:numPr>
      </w:pPr>
      <w:r>
        <w:t>1 Inversor.</w:t>
      </w:r>
    </w:p>
    <w:p w14:paraId="18F22FBD" w14:textId="77777777" w:rsidR="008B4688" w:rsidRDefault="008B4688" w:rsidP="008B4688">
      <w:pPr>
        <w:pStyle w:val="Prrafodelista"/>
      </w:pPr>
    </w:p>
    <w:p w14:paraId="143E45AF" w14:textId="65D88F8F" w:rsidR="008B4688" w:rsidRDefault="008B4688" w:rsidP="00891204">
      <w:pPr>
        <w:rPr>
          <w:i/>
        </w:rPr>
      </w:pPr>
      <w:r>
        <w:t>Cada circuito tiene una latencia específica que se detalla más adelante en esta sección, la latencia está determinada en ciclos de reloj. La salidas y las entradas de cada circuito está</w:t>
      </w:r>
      <w:r w:rsidR="006A0F80">
        <w:t>n conectada</w:t>
      </w:r>
      <w:r>
        <w:t xml:space="preserve">s a la </w:t>
      </w:r>
      <w:r w:rsidR="006A0F80">
        <w:rPr>
          <w:i/>
        </w:rPr>
        <w:t xml:space="preserve">IDC. </w:t>
      </w:r>
    </w:p>
    <w:p w14:paraId="61A08343" w14:textId="77777777" w:rsidR="006A0F80" w:rsidRPr="006A0F80" w:rsidRDefault="006A0F80" w:rsidP="00891204"/>
    <w:p w14:paraId="6B4D604D" w14:textId="3CCBC678" w:rsidR="009554FC" w:rsidRPr="00E0524D" w:rsidRDefault="00E0524D" w:rsidP="00891204">
      <w:r>
        <w:t>El pipeline cuenta con 6</w:t>
      </w:r>
      <w:r w:rsidR="00891204">
        <w:t xml:space="preserve"> </w:t>
      </w:r>
      <w:r>
        <w:t xml:space="preserve">registros de </w:t>
      </w:r>
      <w:r w:rsidR="00891204">
        <w:t xml:space="preserve">entradas de </w:t>
      </w:r>
      <w:r>
        <w:t xml:space="preserve">operandos. </w:t>
      </w:r>
      <w:r w:rsidR="006A0F80">
        <w:t xml:space="preserve">Una vez </w:t>
      </w:r>
      <w:r w:rsidR="00E81A5C">
        <w:t xml:space="preserve">entran los operandos al pipeline estos se van transformado etapa tras etapa, dentro de cada circuito aritmético. Cada vez que salen de la última etapa de cualquier circuito aritmético entran a la </w:t>
      </w:r>
      <w:r w:rsidR="00E81A5C">
        <w:rPr>
          <w:i/>
        </w:rPr>
        <w:t xml:space="preserve">interconexión </w:t>
      </w:r>
      <w:r>
        <w:rPr>
          <w:i/>
        </w:rPr>
        <w:t>decod</w:t>
      </w:r>
      <w:r w:rsidR="00E81A5C">
        <w:rPr>
          <w:i/>
        </w:rPr>
        <w:t>ificada</w:t>
      </w:r>
      <w:r>
        <w:rPr>
          <w:i/>
        </w:rPr>
        <w:t xml:space="preserve"> de </w:t>
      </w:r>
      <w:r w:rsidR="006A0F80">
        <w:rPr>
          <w:i/>
        </w:rPr>
        <w:t>circuitos</w:t>
      </w:r>
      <w:r w:rsidR="00E81A5C">
        <w:rPr>
          <w:i/>
        </w:rPr>
        <w:t xml:space="preserve"> aritméticos</w:t>
      </w:r>
      <w:r>
        <w:rPr>
          <w:i/>
        </w:rPr>
        <w:t xml:space="preserve"> </w:t>
      </w:r>
      <w:r>
        <w:t>y de</w:t>
      </w:r>
      <w:r w:rsidR="006A0F80">
        <w:t xml:space="preserve"> ahí</w:t>
      </w:r>
      <w:r>
        <w:t xml:space="preserve"> </w:t>
      </w:r>
      <w:r w:rsidR="00337312">
        <w:t>continúan al siguiente circuito aritmético que corresponda o al</w:t>
      </w:r>
      <w:r>
        <w:t xml:space="preserve"> bloque de </w:t>
      </w:r>
      <w:r w:rsidRPr="00337312">
        <w:rPr>
          <w:i/>
        </w:rPr>
        <w:t>adaptación de formato</w:t>
      </w:r>
      <w:r w:rsidR="00337312">
        <w:rPr>
          <w:i/>
        </w:rPr>
        <w:t xml:space="preserve"> de flujos de salida</w:t>
      </w:r>
      <w:r w:rsidR="006A0F80">
        <w:t>, si el resultado ya está listo</w:t>
      </w:r>
      <w:r>
        <w:t>.</w:t>
      </w:r>
    </w:p>
    <w:p w14:paraId="1FC6B0C1" w14:textId="58DD8A99" w:rsidR="009554FC" w:rsidRDefault="009554FC" w:rsidP="00891204"/>
    <w:p w14:paraId="060FA84E" w14:textId="77777777" w:rsidR="00D059FB" w:rsidRDefault="00D059FB" w:rsidP="00891204"/>
    <w:p w14:paraId="74CB2FFB" w14:textId="53360376" w:rsidR="00D95BED" w:rsidRDefault="00DD29D7" w:rsidP="00891204">
      <w:r>
        <w:t xml:space="preserve">Como la </w:t>
      </w:r>
      <w:r>
        <w:rPr>
          <w:i/>
        </w:rPr>
        <w:t xml:space="preserve">interconexión decodificada de circuitos aritméticos </w:t>
      </w:r>
      <w:r>
        <w:t xml:space="preserve">puede configurar distintas funciones especializadas o </w:t>
      </w:r>
      <w:r w:rsidR="00597BC1">
        <w:rPr>
          <w:i/>
        </w:rPr>
        <w:t>kernels,</w:t>
      </w:r>
      <w:r>
        <w:rPr>
          <w:i/>
        </w:rPr>
        <w:t xml:space="preserve"> </w:t>
      </w:r>
      <w:r w:rsidR="00597BC1">
        <w:t>la longitud o extensión de</w:t>
      </w:r>
      <w:r w:rsidR="00D95BED">
        <w:t>l</w:t>
      </w:r>
      <w:r w:rsidR="00597BC1">
        <w:t xml:space="preserve"> camino de datos resultante puede cambiar y a lo largo de este puede variar el número de circuitos aritméticos que procesarían los vectores de entrada.</w:t>
      </w:r>
    </w:p>
    <w:p w14:paraId="15AD426C" w14:textId="77777777" w:rsidR="009F0F17" w:rsidRDefault="009F0F17" w:rsidP="00891204"/>
    <w:p w14:paraId="56F409B7" w14:textId="4BA32BE8" w:rsidR="009F0F17" w:rsidRDefault="00102EC1" w:rsidP="00891204">
      <w:r>
        <w:t>La</w:t>
      </w:r>
      <w:r w:rsidR="00111DA5">
        <w:t xml:space="preserve"> interconexión resultante de las diferentes operaciones resulta</w:t>
      </w:r>
      <w:r w:rsidR="000311EA">
        <w:t xml:space="preserve"> en </w:t>
      </w:r>
      <w:r w:rsidR="005C155B">
        <w:rPr>
          <w:i/>
        </w:rPr>
        <w:t xml:space="preserve">kernels </w:t>
      </w:r>
      <w:r w:rsidR="005C155B">
        <w:t xml:space="preserve"> u </w:t>
      </w:r>
      <w:r w:rsidR="000311EA">
        <w:t>operaciones</w:t>
      </w:r>
      <w:r w:rsidR="00B90D1D">
        <w:t xml:space="preserve"> compuestas, que no son más que operaciones vectoriales y estas son:</w:t>
      </w:r>
    </w:p>
    <w:p w14:paraId="50810671" w14:textId="77777777" w:rsidR="00B90D1D" w:rsidRDefault="00B90D1D" w:rsidP="00891204"/>
    <w:p w14:paraId="500ACA68" w14:textId="429C366C" w:rsidR="00B90D1D" w:rsidRDefault="00B90D1D" w:rsidP="00CF6C2C">
      <w:pPr>
        <w:pStyle w:val="Prrafodelista"/>
        <w:numPr>
          <w:ilvl w:val="0"/>
          <w:numId w:val="4"/>
        </w:numPr>
      </w:pPr>
      <w:r>
        <w:t>Producto Punto</w:t>
      </w:r>
    </w:p>
    <w:p w14:paraId="367BB359" w14:textId="2E4B3784" w:rsidR="00B90D1D" w:rsidRDefault="00B90D1D" w:rsidP="00CF6C2C">
      <w:pPr>
        <w:pStyle w:val="Prrafodelista"/>
        <w:numPr>
          <w:ilvl w:val="0"/>
          <w:numId w:val="4"/>
        </w:numPr>
      </w:pPr>
      <w:r>
        <w:t>Producto Cruz</w:t>
      </w:r>
    </w:p>
    <w:p w14:paraId="7DE0A5F2" w14:textId="354A83CD" w:rsidR="00B90D1D" w:rsidRDefault="00B90D1D" w:rsidP="00CF6C2C">
      <w:pPr>
        <w:pStyle w:val="Prrafodelista"/>
        <w:numPr>
          <w:ilvl w:val="0"/>
          <w:numId w:val="4"/>
        </w:numPr>
      </w:pPr>
      <w:r>
        <w:t>Suma de Vectores</w:t>
      </w:r>
    </w:p>
    <w:p w14:paraId="169D8D82" w14:textId="0840FA34" w:rsidR="00B90D1D" w:rsidRDefault="00B90D1D" w:rsidP="00CF6C2C">
      <w:pPr>
        <w:pStyle w:val="Prrafodelista"/>
        <w:numPr>
          <w:ilvl w:val="0"/>
          <w:numId w:val="4"/>
        </w:numPr>
      </w:pPr>
      <w:r>
        <w:t>Resta de Vectores</w:t>
      </w:r>
    </w:p>
    <w:p w14:paraId="158A2890" w14:textId="75B61A34" w:rsidR="00B90D1D" w:rsidRDefault="00B90D1D" w:rsidP="00CF6C2C">
      <w:pPr>
        <w:pStyle w:val="Prrafodelista"/>
        <w:numPr>
          <w:ilvl w:val="0"/>
          <w:numId w:val="4"/>
        </w:numPr>
      </w:pPr>
      <w:r>
        <w:t>Multiplicación de un Vector por un número Escalar.</w:t>
      </w:r>
    </w:p>
    <w:p w14:paraId="36910D40" w14:textId="46C7E343" w:rsidR="00B90D1D" w:rsidRDefault="00B90D1D" w:rsidP="00CF6C2C">
      <w:pPr>
        <w:pStyle w:val="Prrafodelista"/>
        <w:numPr>
          <w:ilvl w:val="0"/>
          <w:numId w:val="4"/>
        </w:numPr>
      </w:pPr>
      <w:r>
        <w:t>Magnitud de Vectores</w:t>
      </w:r>
    </w:p>
    <w:p w14:paraId="7ED8425A" w14:textId="3B094635" w:rsidR="00B90D1D" w:rsidRDefault="00B90D1D" w:rsidP="00CF6C2C">
      <w:pPr>
        <w:pStyle w:val="Prrafodelista"/>
        <w:numPr>
          <w:ilvl w:val="0"/>
          <w:numId w:val="4"/>
        </w:numPr>
      </w:pPr>
      <w:r>
        <w:t>Normalización de Vectores</w:t>
      </w:r>
    </w:p>
    <w:p w14:paraId="66182171" w14:textId="2275089D" w:rsidR="00B90D1D" w:rsidRPr="009F0F17" w:rsidRDefault="00B90D1D" w:rsidP="00B90D1D">
      <w:pPr>
        <w:pStyle w:val="Prrafodelista"/>
      </w:pPr>
    </w:p>
    <w:p w14:paraId="2EE09966" w14:textId="46873D6A" w:rsidR="00D95BED" w:rsidRDefault="00D671E6" w:rsidP="00891204">
      <w:r>
        <w:t>Estas operaciones son las que realmen</w:t>
      </w:r>
      <w:r w:rsidR="005C155B">
        <w:t xml:space="preserve">te se especifican en la </w:t>
      </w:r>
      <w:r w:rsidR="0017412F">
        <w:t>interfaz</w:t>
      </w:r>
      <w:r>
        <w:t xml:space="preserve"> de programación del </w:t>
      </w:r>
      <w:r w:rsidR="005C155B">
        <w:rPr>
          <w:i/>
        </w:rPr>
        <w:t>RayT</w:t>
      </w:r>
      <w:r w:rsidRPr="005C155B">
        <w:rPr>
          <w:i/>
        </w:rPr>
        <w:t>rac</w:t>
      </w:r>
      <w:r>
        <w:t xml:space="preserve">. </w:t>
      </w:r>
      <w:r w:rsidR="005C155B">
        <w:t xml:space="preserve">En el </w:t>
      </w:r>
      <w:r w:rsidR="00D059FB" w:rsidRPr="00D059FB">
        <w:t>capítulo</w:t>
      </w:r>
      <w:r w:rsidR="005C155B" w:rsidRPr="005C155B">
        <w:rPr>
          <w:i/>
        </w:rPr>
        <w:t xml:space="preserve"> </w:t>
      </w:r>
      <w:r w:rsidR="00D059FB">
        <w:rPr>
          <w:i/>
        </w:rPr>
        <w:t xml:space="preserve">IV. </w:t>
      </w:r>
      <w:r w:rsidR="005C155B" w:rsidRPr="005C155B">
        <w:rPr>
          <w:i/>
        </w:rPr>
        <w:fldChar w:fldCharType="begin"/>
      </w:r>
      <w:r w:rsidR="005C155B" w:rsidRPr="005C155B">
        <w:rPr>
          <w:i/>
        </w:rPr>
        <w:instrText xml:space="preserve"> REF _Ref206589120 \r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rsidRPr="005C155B">
        <w:rPr>
          <w:i/>
        </w:rPr>
        <w:t xml:space="preserve"> </w:t>
      </w:r>
      <w:r w:rsidR="005C155B" w:rsidRPr="005C155B">
        <w:rPr>
          <w:i/>
        </w:rPr>
        <w:fldChar w:fldCharType="begin"/>
      </w:r>
      <w:r w:rsidR="005C155B" w:rsidRPr="005C155B">
        <w:rPr>
          <w:i/>
        </w:rPr>
        <w:instrText xml:space="preserve"> REF _Ref206589042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t xml:space="preserve"> </w:t>
      </w:r>
    </w:p>
    <w:p w14:paraId="6809A7B3" w14:textId="77777777" w:rsidR="006B0B45" w:rsidRDefault="006B0B45" w:rsidP="00891204"/>
    <w:p w14:paraId="557377B6" w14:textId="40B2C67B" w:rsidR="006B0B45" w:rsidRPr="005C155B" w:rsidRDefault="00EC1BFE" w:rsidP="00891204">
      <w:pPr>
        <w:rPr>
          <w:i/>
        </w:rPr>
      </w:pPr>
      <w:r>
        <w:t xml:space="preserve">Cada </w:t>
      </w:r>
      <w:r>
        <w:rPr>
          <w:i/>
        </w:rPr>
        <w:t xml:space="preserve">kernel </w:t>
      </w:r>
      <w:r>
        <w:t xml:space="preserve">configurado supone pues un </w:t>
      </w:r>
      <w:r>
        <w:rPr>
          <w:i/>
        </w:rPr>
        <w:t xml:space="preserve">pipeline “distinto” </w:t>
      </w:r>
      <w:r w:rsidR="005C155B">
        <w:t xml:space="preserve">. El detalle de los </w:t>
      </w:r>
      <w:r w:rsidR="005C155B">
        <w:rPr>
          <w:i/>
        </w:rPr>
        <w:t xml:space="preserve">kernels </w:t>
      </w:r>
      <w:r w:rsidR="005C155B">
        <w:t xml:space="preserve">configurados para cada operación se encuentra detallado en el </w:t>
      </w:r>
      <w:r w:rsidR="005C155B">
        <w:rPr>
          <w:i/>
        </w:rPr>
        <w:t xml:space="preserve">Capítulo </w:t>
      </w:r>
      <w:r>
        <w:rPr>
          <w:i/>
        </w:rPr>
        <w:t>IV, Interconexión Decodificada de Circuitos Aritméticos.</w:t>
      </w:r>
    </w:p>
    <w:p w14:paraId="12E142B9" w14:textId="05A473D1" w:rsidR="009554FC" w:rsidRDefault="006B0B45" w:rsidP="00A73E36">
      <w:pPr>
        <w:pStyle w:val="Ttulo1"/>
        <w:numPr>
          <w:ilvl w:val="1"/>
          <w:numId w:val="25"/>
        </w:numPr>
      </w:pPr>
      <w:bookmarkStart w:id="29" w:name="_Toc206934705"/>
      <w:bookmarkStart w:id="30" w:name="_Toc206941736"/>
      <w:r>
        <w:t>Representación de Datos</w:t>
      </w:r>
      <w:r w:rsidR="006C151C">
        <w:t xml:space="preserve"> en Punto Flotante</w:t>
      </w:r>
      <w:r>
        <w:t>.</w:t>
      </w:r>
      <w:bookmarkEnd w:id="29"/>
      <w:bookmarkEnd w:id="30"/>
    </w:p>
    <w:p w14:paraId="38237EF0" w14:textId="77777777" w:rsidR="006B0B45" w:rsidRDefault="006B0B45" w:rsidP="006B0B45"/>
    <w:p w14:paraId="07CA5191" w14:textId="33763A18" w:rsidR="00F83661" w:rsidRDefault="00F83661" w:rsidP="006B0B45">
      <w:r>
        <w:t xml:space="preserve">Los </w:t>
      </w:r>
      <w:r w:rsidR="00EC1BFE">
        <w:t>flujos</w:t>
      </w:r>
      <w:r>
        <w:t xml:space="preserve"> de entrada y de salida en el </w:t>
      </w:r>
      <w:r w:rsidR="003F5710">
        <w:rPr>
          <w:i/>
        </w:rPr>
        <w:t>RayT</w:t>
      </w:r>
      <w:r w:rsidRPr="003F5710">
        <w:rPr>
          <w:i/>
        </w:rPr>
        <w:t>rac</w:t>
      </w:r>
      <w:r>
        <w:t xml:space="preserve">, están representados en el sistema aritmético base 2 y sus valores </w:t>
      </w:r>
      <w:r w:rsidR="00EC1BFE">
        <w:t xml:space="preserve">aritméticos </w:t>
      </w:r>
      <w:r>
        <w:t xml:space="preserve">están representados </w:t>
      </w:r>
      <w:r w:rsidR="00EC1BFE">
        <w:t xml:space="preserve">en punto flotante sencillo, </w:t>
      </w:r>
      <w:r>
        <w:t>usando el estándar IEEE 754</w:t>
      </w:r>
      <w:r w:rsidR="004976EC">
        <w:rPr>
          <w:rStyle w:val="Refdenotaalpie"/>
        </w:rPr>
        <w:footnoteReference w:id="3"/>
      </w:r>
      <w:r>
        <w:t xml:space="preserve">. </w:t>
      </w:r>
    </w:p>
    <w:p w14:paraId="7639464D" w14:textId="77777777" w:rsidR="00F53271" w:rsidRDefault="00F53271" w:rsidP="006B0B45"/>
    <w:p w14:paraId="0E4AEF90" w14:textId="662EA2BA" w:rsidR="00F53271" w:rsidRDefault="00F53271" w:rsidP="006B0B45">
      <w:r>
        <w:t>Este estándar de representación viene dado por un trama de 32 bits. Esta trama tiene 3 campos que define el estándar:</w:t>
      </w:r>
    </w:p>
    <w:p w14:paraId="2625B966" w14:textId="77777777" w:rsidR="00F53271" w:rsidRDefault="00F53271" w:rsidP="006B0B45"/>
    <w:p w14:paraId="10465340" w14:textId="26888F37" w:rsidR="00F53271" w:rsidRDefault="00F53271" w:rsidP="00CF6C2C">
      <w:pPr>
        <w:pStyle w:val="Prrafodelista"/>
        <w:numPr>
          <w:ilvl w:val="0"/>
          <w:numId w:val="5"/>
        </w:numPr>
      </w:pPr>
      <w:r>
        <w:t xml:space="preserve">Signo: Es un campo de un bit, que en general, define si el valor del número a representar es menor que cero. </w:t>
      </w:r>
      <w:r w:rsidR="001C1E7E">
        <w:t xml:space="preserve">El estándar permite </w:t>
      </w:r>
      <w:r>
        <w:t xml:space="preserve">representar el </w:t>
      </w:r>
      <w:r w:rsidR="001C1E7E">
        <w:t xml:space="preserve">pseudo - </w:t>
      </w:r>
      <w:r>
        <w:t xml:space="preserve">valor </w:t>
      </w:r>
      <w:r w:rsidR="001C1E7E">
        <w:t>“</w:t>
      </w:r>
      <w:r>
        <w:t>-0</w:t>
      </w:r>
      <w:r w:rsidR="001C1E7E">
        <w:t>”</w:t>
      </w:r>
      <w:r>
        <w:t>.</w:t>
      </w:r>
    </w:p>
    <w:p w14:paraId="785D63C2" w14:textId="77777777" w:rsidR="001C1E7E" w:rsidRDefault="00F53271" w:rsidP="00CF6C2C">
      <w:pPr>
        <w:pStyle w:val="Prrafodelista"/>
        <w:numPr>
          <w:ilvl w:val="0"/>
          <w:numId w:val="5"/>
        </w:numPr>
      </w:pPr>
      <w:r>
        <w:t xml:space="preserve">Exponente: Es un campo de 8 bits y su propósito es representar </w:t>
      </w:r>
      <w:r w:rsidR="001C1E7E">
        <w:t xml:space="preserve">un exponente con offset. </w:t>
      </w:r>
    </w:p>
    <w:p w14:paraId="5E5F94BA" w14:textId="65B34527" w:rsidR="001C1E7E" w:rsidRDefault="0075726F" w:rsidP="00CF6C2C">
      <w:pPr>
        <w:pStyle w:val="Prrafodelista"/>
        <w:numPr>
          <w:ilvl w:val="0"/>
          <w:numId w:val="5"/>
        </w:numPr>
      </w:pPr>
      <w:r>
        <w:t>Manti</w:t>
      </w:r>
      <w:r w:rsidR="001C1E7E">
        <w:t>sa: Es un campo de 23 bits. Representa un factor por el que se debe multiplicar un valor potencia de 2, para obtener el valor representado.</w:t>
      </w:r>
      <w:r>
        <w:t xml:space="preserve"> Los valores de la mantis</w:t>
      </w:r>
      <w:r w:rsidR="00B267B8">
        <w:t>a son fijos y pertenecen al rango [1.0,2.0).</w:t>
      </w:r>
      <w:r>
        <w:t xml:space="preserve"> La representación de la mantis</w:t>
      </w:r>
      <w:r w:rsidR="00B267B8">
        <w:t xml:space="preserve">a en punto fijo que se </w:t>
      </w:r>
      <w:r w:rsidR="008F3EDA">
        <w:t>de</w:t>
      </w:r>
      <w:r w:rsidR="00B267B8">
        <w:t>nota A(1,23). La notación indica</w:t>
      </w:r>
      <w:r>
        <w:t xml:space="preserve"> que la mantis</w:t>
      </w:r>
      <w:r w:rsidR="00155B69">
        <w:t xml:space="preserve">a se representa con 24 bits, uno más que el campo de la trama correspondiente, la razón es que el bit de la parte entera siempre debe ser 1. </w:t>
      </w:r>
    </w:p>
    <w:p w14:paraId="3A0BB702" w14:textId="77777777" w:rsidR="001C1E7E" w:rsidRDefault="001C1E7E" w:rsidP="001C1E7E"/>
    <w:p w14:paraId="1960EE46" w14:textId="3CE6DCDC" w:rsidR="001C1E7E" w:rsidRDefault="001C1E7E" w:rsidP="001C1E7E">
      <w:r>
        <w:t>Los bloques que componen las operaciones soportan el estándar IEE</w:t>
      </w:r>
      <w:r w:rsidR="00B818E3">
        <w:t>E</w:t>
      </w:r>
      <w:r>
        <w:t xml:space="preserve"> 754 de representación. Por lo tanto si se requiere operar 2 valores enteros, estos deben ser convertidos en el código a estándar IEEE 754, mediante software y esto causa un overhead en el performance. </w:t>
      </w:r>
    </w:p>
    <w:p w14:paraId="64D6FAEF" w14:textId="77777777" w:rsidR="00B818E3" w:rsidRDefault="00B818E3" w:rsidP="001C1E7E"/>
    <w:p w14:paraId="3FA5B29B" w14:textId="77777777" w:rsidR="002944CF" w:rsidRDefault="002944CF" w:rsidP="001C1E7E"/>
    <w:p w14:paraId="26657CE4" w14:textId="0089D7D4" w:rsidR="00B818E3" w:rsidRDefault="00B818E3" w:rsidP="005F6F7A">
      <w:pPr>
        <w:pStyle w:val="Ttulo2"/>
      </w:pPr>
      <w:bookmarkStart w:id="31" w:name="_Toc206934706"/>
      <w:bookmarkStart w:id="32" w:name="_Toc206941737"/>
      <w:r>
        <w:t>Punto Fijo vs. Punto Flotante.</w:t>
      </w:r>
      <w:bookmarkEnd w:id="31"/>
      <w:bookmarkEnd w:id="32"/>
      <w:r>
        <w:t xml:space="preserve"> </w:t>
      </w:r>
    </w:p>
    <w:p w14:paraId="76F0D162" w14:textId="77777777" w:rsidR="001C1E7E" w:rsidRDefault="001C1E7E" w:rsidP="001C1E7E"/>
    <w:p w14:paraId="20F4A45D" w14:textId="77777777" w:rsidR="0080751C" w:rsidRDefault="001C1E7E" w:rsidP="001C1E7E">
      <w:r>
        <w:t xml:space="preserve">Cuando se implementa en hardware </w:t>
      </w:r>
      <w:r w:rsidR="0080751C">
        <w:t xml:space="preserve">los bloques aritméticos, usando punto flotante, se garantiza que el tamaño de palabra del resultado y los parámetros son idénticos. Una arquitectura de punto fijo debe truncar el valor de los bits menos significativos para poder garantizar esto. Si la arquitectura en hardware no los truncará y simplemente asumiera el valor de palabra distinto en la salidas, sería imposible reutilizar los mismos bloques para hacer distintas operaciones, por ejemplo sería imposible usar los mismos bloques de suma, para implementar producto punto y suma de vectores. </w:t>
      </w:r>
    </w:p>
    <w:p w14:paraId="41F94D2F" w14:textId="77777777" w:rsidR="0080751C" w:rsidRDefault="0080751C" w:rsidP="001C1E7E"/>
    <w:p w14:paraId="0CD80B9F" w14:textId="77777777" w:rsidR="00886C3F" w:rsidRDefault="00886C3F" w:rsidP="00886C3F">
      <w:pPr>
        <w:keepNext/>
      </w:pPr>
      <w:r w:rsidRPr="00886C3F">
        <w:rPr>
          <w:rFonts w:ascii="Times" w:hAnsi="Times"/>
          <w:noProof/>
          <w:sz w:val="20"/>
          <w:szCs w:val="20"/>
          <w:lang w:val="es-ES"/>
        </w:rPr>
        <mc:AlternateContent>
          <mc:Choice Requires="wpg">
            <w:drawing>
              <wp:inline distT="0" distB="0" distL="0" distR="0" wp14:anchorId="1888FF07" wp14:editId="031B6023">
                <wp:extent cx="5396230" cy="1511174"/>
                <wp:effectExtent l="0" t="0" r="13970" b="13335"/>
                <wp:docPr id="189" name="Agrupar 107"/>
                <wp:cNvGraphicFramePr/>
                <a:graphic xmlns:a="http://schemas.openxmlformats.org/drawingml/2006/main">
                  <a:graphicData uri="http://schemas.microsoft.com/office/word/2010/wordprocessingGroup">
                    <wpg:wgp>
                      <wpg:cNvGrpSpPr/>
                      <wpg:grpSpPr>
                        <a:xfrm>
                          <a:off x="0" y="0"/>
                          <a:ext cx="5396230" cy="1511174"/>
                          <a:chOff x="2" y="-2"/>
                          <a:chExt cx="6121403" cy="1709420"/>
                        </a:xfrm>
                      </wpg:grpSpPr>
                      <wpg:grpSp>
                        <wpg:cNvPr id="190" name="Agrupar 190"/>
                        <wpg:cNvGrpSpPr/>
                        <wpg:grpSpPr>
                          <a:xfrm rot="5400000">
                            <a:off x="3652206" y="-572457"/>
                            <a:ext cx="366391" cy="1511302"/>
                            <a:chOff x="3652205" y="-572455"/>
                            <a:chExt cx="366391" cy="1511302"/>
                          </a:xfrm>
                        </wpg:grpSpPr>
                        <wpg:grpSp>
                          <wpg:cNvPr id="191" name="Agrupar 191"/>
                          <wpg:cNvGrpSpPr/>
                          <wpg:grpSpPr>
                            <a:xfrm>
                              <a:off x="3652207" y="-572455"/>
                              <a:ext cx="363218" cy="755650"/>
                              <a:chOff x="3652207" y="-572455"/>
                              <a:chExt cx="363218" cy="755650"/>
                            </a:xfrm>
                          </wpg:grpSpPr>
                          <wps:wsp>
                            <wps:cNvPr id="320" name="Rectángulo redondeado 320"/>
                            <wps:cNvSpPr/>
                            <wps:spPr>
                              <a:xfrm rot="16200000">
                                <a:off x="3647760"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C3BC44D"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21" name="Rectángulo redondeado 321"/>
                            <wps:cNvSpPr/>
                            <wps:spPr>
                              <a:xfrm rot="16200000">
                                <a:off x="3654428"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E672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22" name="Agrupar 322"/>
                          <wpg:cNvGrpSpPr/>
                          <wpg:grpSpPr>
                            <a:xfrm>
                              <a:off x="3652205" y="208595"/>
                              <a:ext cx="366391" cy="730252"/>
                              <a:chOff x="3652205" y="208595"/>
                              <a:chExt cx="366391" cy="730252"/>
                            </a:xfrm>
                          </wpg:grpSpPr>
                          <wps:wsp>
                            <wps:cNvPr id="323" name="Rectángulo redondeado 323"/>
                            <wps:cNvSpPr/>
                            <wps:spPr>
                              <a:xfrm rot="16200000">
                                <a:off x="3662363"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BD98E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24" name="Rectángulo redondeado 324"/>
                            <wps:cNvSpPr/>
                            <wps:spPr>
                              <a:xfrm rot="16200000">
                                <a:off x="3654425"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9F7DD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25" name="Agrupar 325"/>
                        <wpg:cNvGrpSpPr/>
                        <wpg:grpSpPr>
                          <a:xfrm rot="5400000">
                            <a:off x="2115507" y="-569281"/>
                            <a:ext cx="366391" cy="1511302"/>
                            <a:chOff x="2115505" y="-569279"/>
                            <a:chExt cx="366391" cy="1511302"/>
                          </a:xfrm>
                        </wpg:grpSpPr>
                        <wpg:grpSp>
                          <wpg:cNvPr id="327" name="Agrupar 327"/>
                          <wpg:cNvGrpSpPr/>
                          <wpg:grpSpPr>
                            <a:xfrm>
                              <a:off x="2115507" y="-569279"/>
                              <a:ext cx="363218" cy="755650"/>
                              <a:chOff x="2115507" y="-569279"/>
                              <a:chExt cx="363218" cy="755650"/>
                            </a:xfrm>
                          </wpg:grpSpPr>
                          <wps:wsp>
                            <wps:cNvPr id="328" name="Rectángulo redondeado 328"/>
                            <wps:cNvSpPr/>
                            <wps:spPr>
                              <a:xfrm rot="16200000">
                                <a:off x="2111060"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AC0D4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29" name="Rectángulo redondeado 329"/>
                            <wps:cNvSpPr/>
                            <wps:spPr>
                              <a:xfrm rot="16200000">
                                <a:off x="2117728"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864B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30" name="Agrupar 330"/>
                          <wpg:cNvGrpSpPr/>
                          <wpg:grpSpPr>
                            <a:xfrm>
                              <a:off x="2115505" y="211771"/>
                              <a:ext cx="366391" cy="730252"/>
                              <a:chOff x="2115505" y="211771"/>
                              <a:chExt cx="366391" cy="730252"/>
                            </a:xfrm>
                          </wpg:grpSpPr>
                          <wps:wsp>
                            <wps:cNvPr id="331" name="Rectángulo redondeado 331"/>
                            <wps:cNvSpPr/>
                            <wps:spPr>
                              <a:xfrm rot="16200000">
                                <a:off x="2125663"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F893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32" name="Rectángulo redondeado 332"/>
                            <wps:cNvSpPr/>
                            <wps:spPr>
                              <a:xfrm rot="16200000">
                                <a:off x="2117725"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398E5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cNvPr id="333" name="Agrupar 333"/>
                        <wpg:cNvGrpSpPr/>
                        <wpg:grpSpPr>
                          <a:xfrm rot="5400000">
                            <a:off x="3658557" y="-4128"/>
                            <a:ext cx="366391" cy="1511302"/>
                            <a:chOff x="3658555" y="-4128"/>
                            <a:chExt cx="366391" cy="1511302"/>
                          </a:xfrm>
                        </wpg:grpSpPr>
                        <wpg:grpSp>
                          <wpg:cNvPr id="334" name="Agrupar 334"/>
                          <wpg:cNvGrpSpPr/>
                          <wpg:grpSpPr>
                            <a:xfrm>
                              <a:off x="3658557" y="-4128"/>
                              <a:ext cx="363218" cy="755650"/>
                              <a:chOff x="3658557" y="-4128"/>
                              <a:chExt cx="363218" cy="755650"/>
                            </a:xfrm>
                          </wpg:grpSpPr>
                          <wps:wsp>
                            <wps:cNvPr id="335" name="Rectángulo redondeado 335"/>
                            <wps:cNvSpPr/>
                            <wps:spPr>
                              <a:xfrm rot="16200000">
                                <a:off x="3654110" y="319"/>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A1613E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36" name="Rectángulo redondeado 336"/>
                            <wps:cNvSpPr/>
                            <wps:spPr>
                              <a:xfrm rot="16200000">
                                <a:off x="3660778" y="390525"/>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C06EB5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37" name="Agrupar 337"/>
                          <wpg:cNvGrpSpPr/>
                          <wpg:grpSpPr>
                            <a:xfrm>
                              <a:off x="3658555" y="776922"/>
                              <a:ext cx="366391" cy="730252"/>
                              <a:chOff x="3658555" y="776922"/>
                              <a:chExt cx="366391" cy="730252"/>
                            </a:xfrm>
                          </wpg:grpSpPr>
                          <wps:wsp>
                            <wps:cNvPr id="338" name="Rectángulo redondeado 338"/>
                            <wps:cNvSpPr/>
                            <wps:spPr>
                              <a:xfrm rot="16200000">
                                <a:off x="3668713" y="766764"/>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07E978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39" name="Rectángulo redondeado 339"/>
                            <wps:cNvSpPr/>
                            <wps:spPr>
                              <a:xfrm rot="16200000">
                                <a:off x="3660775" y="1146178"/>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88281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40" name="Agrupar 340"/>
                        <wpg:cNvGrpSpPr/>
                        <wpg:grpSpPr>
                          <a:xfrm rot="5400000">
                            <a:off x="2121857" y="-952"/>
                            <a:ext cx="366391" cy="1511302"/>
                            <a:chOff x="2121855" y="-952"/>
                            <a:chExt cx="366391" cy="1511302"/>
                          </a:xfrm>
                        </wpg:grpSpPr>
                        <wpg:grpSp>
                          <wpg:cNvPr id="341" name="Agrupar 341"/>
                          <wpg:cNvGrpSpPr/>
                          <wpg:grpSpPr>
                            <a:xfrm>
                              <a:off x="2121857" y="-952"/>
                              <a:ext cx="363218" cy="755650"/>
                              <a:chOff x="2121857" y="-952"/>
                              <a:chExt cx="363218" cy="755650"/>
                            </a:xfrm>
                          </wpg:grpSpPr>
                          <wps:wsp>
                            <wps:cNvPr id="342" name="Rectángulo redondeado 342"/>
                            <wps:cNvSpPr/>
                            <wps:spPr>
                              <a:xfrm rot="16200000">
                                <a:off x="2117410" y="3495"/>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97661C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43" name="Rectángulo redondeado 343"/>
                            <wps:cNvSpPr/>
                            <wps:spPr>
                              <a:xfrm rot="16200000">
                                <a:off x="2124078" y="393701"/>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D9204D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44" name="Agrupar 344"/>
                          <wpg:cNvGrpSpPr/>
                          <wpg:grpSpPr>
                            <a:xfrm>
                              <a:off x="2121855" y="780098"/>
                              <a:ext cx="366391" cy="730252"/>
                              <a:chOff x="2121855" y="780098"/>
                              <a:chExt cx="366391" cy="730252"/>
                            </a:xfrm>
                          </wpg:grpSpPr>
                          <wps:wsp>
                            <wps:cNvPr id="345" name="Rectángulo redondeado 345"/>
                            <wps:cNvSpPr/>
                            <wps:spPr>
                              <a:xfrm rot="16200000">
                                <a:off x="2132013" y="769940"/>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5CFAF4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46" name="Rectángulo redondeado 346"/>
                            <wps:cNvSpPr/>
                            <wps:spPr>
                              <a:xfrm rot="16200000">
                                <a:off x="2124075" y="1149354"/>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83F94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s:wsp>
                        <wps:cNvPr id="347" name="Cruz 347"/>
                        <wps:cNvSpPr/>
                        <wps:spPr>
                          <a:xfrm>
                            <a:off x="4411343" y="294640"/>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40FE10E0" w14:textId="77777777" w:rsidR="00690336" w:rsidRDefault="00690336" w:rsidP="00886C3F">
                              <w:pPr>
                                <w:rPr>
                                  <w:rFonts w:eastAsia="Times New Roman" w:cs="Times New Roman"/>
                                </w:rPr>
                              </w:pPr>
                            </w:p>
                          </w:txbxContent>
                        </wps:txbx>
                        <wps:bodyPr wrap="square"/>
                      </wps:wsp>
                      <wps:wsp>
                        <wps:cNvPr id="348" name="Rectángulo redondeado 348"/>
                        <wps:cNvSpPr/>
                        <wps:spPr>
                          <a:xfrm>
                            <a:off x="1485898" y="1055369"/>
                            <a:ext cx="3321050"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54A1F3E" w14:textId="77777777" w:rsidR="00690336" w:rsidRDefault="00690336" w:rsidP="00886C3F">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49" name="Agrupar 349"/>
                        <wpg:cNvGrpSpPr/>
                        <wpg:grpSpPr>
                          <a:xfrm>
                            <a:off x="2" y="1330329"/>
                            <a:ext cx="6121403" cy="379089"/>
                            <a:chOff x="2" y="1330329"/>
                            <a:chExt cx="6121403" cy="379089"/>
                          </a:xfrm>
                        </wpg:grpSpPr>
                        <wpg:grpSp>
                          <wpg:cNvPr id="350" name="Agrupar 350"/>
                          <wpg:cNvGrpSpPr/>
                          <wpg:grpSpPr>
                            <a:xfrm>
                              <a:off x="2" y="1339852"/>
                              <a:ext cx="3048002" cy="369566"/>
                              <a:chOff x="2" y="1339852"/>
                              <a:chExt cx="3048002" cy="369566"/>
                            </a:xfrm>
                          </wpg:grpSpPr>
                          <wpg:grpSp>
                            <wpg:cNvPr id="351" name="Agrupar 351"/>
                            <wpg:cNvGrpSpPr/>
                            <wpg:grpSpPr>
                              <a:xfrm rot="5400000">
                                <a:off x="2109157" y="767397"/>
                                <a:ext cx="366391" cy="1511302"/>
                                <a:chOff x="2109155" y="767395"/>
                                <a:chExt cx="366391" cy="1511302"/>
                              </a:xfrm>
                            </wpg:grpSpPr>
                            <wpg:grpSp>
                              <wpg:cNvPr id="352" name="Agrupar 352"/>
                              <wpg:cNvGrpSpPr/>
                              <wpg:grpSpPr>
                                <a:xfrm>
                                  <a:off x="2109157" y="767395"/>
                                  <a:ext cx="363218" cy="755650"/>
                                  <a:chOff x="2109157" y="767395"/>
                                  <a:chExt cx="363218" cy="755650"/>
                                </a:xfrm>
                              </wpg:grpSpPr>
                              <wps:wsp>
                                <wps:cNvPr id="353" name="Rectángulo redondeado 353"/>
                                <wps:cNvSpPr/>
                                <wps:spPr>
                                  <a:xfrm rot="16200000">
                                    <a:off x="2104710" y="771842"/>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CEF285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54" name="Rectángulo redondeado 354"/>
                                <wps:cNvSpPr/>
                                <wps:spPr>
                                  <a:xfrm rot="16200000">
                                    <a:off x="2111378" y="1162048"/>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31EEE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55" name="Agrupar 355"/>
                              <wpg:cNvGrpSpPr/>
                              <wpg:grpSpPr>
                                <a:xfrm>
                                  <a:off x="2109155" y="1523050"/>
                                  <a:ext cx="366391" cy="755647"/>
                                  <a:chOff x="2109155" y="1523050"/>
                                  <a:chExt cx="366391" cy="755647"/>
                                </a:xfrm>
                              </wpg:grpSpPr>
                              <wps:wsp>
                                <wps:cNvPr id="356" name="Rectángulo redondeado 356"/>
                                <wps:cNvSpPr/>
                                <wps:spPr>
                                  <a:xfrm rot="16200000">
                                    <a:off x="2106616" y="1525589"/>
                                    <a:ext cx="371470"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FB4F1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57" name="Rectángulo redondeado 357"/>
                                <wps:cNvSpPr/>
                                <wps:spPr>
                                  <a:xfrm rot="16200000">
                                    <a:off x="2111375" y="1917701"/>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34F89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58" name="Agrupar 358"/>
                            <wpg:cNvGrpSpPr/>
                            <wpg:grpSpPr>
                              <a:xfrm rot="5400000">
                                <a:off x="572457" y="770572"/>
                                <a:ext cx="366391" cy="1511302"/>
                                <a:chOff x="572455" y="770571"/>
                                <a:chExt cx="366391" cy="1511302"/>
                              </a:xfrm>
                            </wpg:grpSpPr>
                            <wpg:grpSp>
                              <wpg:cNvPr id="359" name="Agrupar 359"/>
                              <wpg:cNvGrpSpPr/>
                              <wpg:grpSpPr>
                                <a:xfrm>
                                  <a:off x="572457" y="770571"/>
                                  <a:ext cx="363218" cy="755650"/>
                                  <a:chOff x="572457" y="770571"/>
                                  <a:chExt cx="363218" cy="755650"/>
                                </a:xfrm>
                              </wpg:grpSpPr>
                              <wps:wsp>
                                <wps:cNvPr id="360" name="Rectángulo redondeado 360"/>
                                <wps:cNvSpPr/>
                                <wps:spPr>
                                  <a:xfrm rot="16200000">
                                    <a:off x="568010" y="775018"/>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91944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61" name="Rectángulo redondeado 361"/>
                                <wps:cNvSpPr/>
                                <wps:spPr>
                                  <a:xfrm rot="16200000">
                                    <a:off x="574678" y="1165224"/>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59CD04F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62" name="Agrupar 362"/>
                              <wpg:cNvGrpSpPr/>
                              <wpg:grpSpPr>
                                <a:xfrm>
                                  <a:off x="572455" y="1529401"/>
                                  <a:ext cx="366391" cy="752472"/>
                                  <a:chOff x="572455" y="1529401"/>
                                  <a:chExt cx="366391" cy="752472"/>
                                </a:xfrm>
                              </wpg:grpSpPr>
                              <wps:wsp>
                                <wps:cNvPr id="363" name="Rectángulo redondeado 363"/>
                                <wps:cNvSpPr/>
                                <wps:spPr>
                                  <a:xfrm rot="16200000">
                                    <a:off x="571503" y="1530353"/>
                                    <a:ext cx="36829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F49F5A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64" name="Rectángulo redondeado 364"/>
                                <wps:cNvSpPr/>
                                <wps:spPr>
                                  <a:xfrm rot="16200000">
                                    <a:off x="574675" y="1920877"/>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7668B5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65" name="Agrupar 365"/>
                          <wpg:cNvGrpSpPr/>
                          <wpg:grpSpPr>
                            <a:xfrm rot="5400000">
                              <a:off x="5182558" y="757874"/>
                              <a:ext cx="366391" cy="1511302"/>
                              <a:chOff x="5182556" y="757872"/>
                              <a:chExt cx="366391" cy="1511302"/>
                            </a:xfrm>
                          </wpg:grpSpPr>
                          <wpg:grpSp>
                            <wpg:cNvPr id="366" name="Agrupar 366"/>
                            <wpg:cNvGrpSpPr/>
                            <wpg:grpSpPr>
                              <a:xfrm>
                                <a:off x="5182558" y="757872"/>
                                <a:ext cx="363218" cy="755650"/>
                                <a:chOff x="5182558" y="757872"/>
                                <a:chExt cx="363218" cy="755650"/>
                              </a:xfrm>
                            </wpg:grpSpPr>
                            <wps:wsp>
                              <wps:cNvPr id="367" name="Rectángulo redondeado 367"/>
                              <wps:cNvSpPr/>
                              <wps:spPr>
                                <a:xfrm rot="16200000">
                                  <a:off x="5178111" y="762319"/>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093AC8B"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68" name="Rectángulo redondeado 368"/>
                              <wps:cNvSpPr/>
                              <wps:spPr>
                                <a:xfrm rot="16200000">
                                  <a:off x="5184779" y="1152525"/>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ED0F3B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69" name="Agrupar 369"/>
                            <wpg:cNvGrpSpPr/>
                            <wpg:grpSpPr>
                              <a:xfrm>
                                <a:off x="5182556" y="1538922"/>
                                <a:ext cx="366391" cy="730252"/>
                                <a:chOff x="5182556" y="1538922"/>
                                <a:chExt cx="366391" cy="730252"/>
                              </a:xfrm>
                            </wpg:grpSpPr>
                            <wps:wsp>
                              <wps:cNvPr id="370" name="Rectángulo redondeado 370"/>
                              <wps:cNvSpPr/>
                              <wps:spPr>
                                <a:xfrm rot="16200000">
                                  <a:off x="5192714" y="1528764"/>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D4ACC3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71" name="Rectángulo redondeado 371"/>
                              <wps:cNvSpPr/>
                              <wps:spPr>
                                <a:xfrm rot="16200000">
                                  <a:off x="5184776" y="1908178"/>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7F11477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72" name="Agrupar 372"/>
                          <wpg:cNvGrpSpPr/>
                          <wpg:grpSpPr>
                            <a:xfrm rot="5400000">
                              <a:off x="3645858" y="761050"/>
                              <a:ext cx="366391" cy="1511302"/>
                              <a:chOff x="3645856" y="761048"/>
                              <a:chExt cx="366391" cy="1511302"/>
                            </a:xfrm>
                          </wpg:grpSpPr>
                          <wpg:grpSp>
                            <wpg:cNvPr id="373" name="Agrupar 373"/>
                            <wpg:cNvGrpSpPr/>
                            <wpg:grpSpPr>
                              <a:xfrm>
                                <a:off x="3645858" y="761048"/>
                                <a:ext cx="363218" cy="755650"/>
                                <a:chOff x="3645858" y="761048"/>
                                <a:chExt cx="363218" cy="755650"/>
                              </a:xfrm>
                            </wpg:grpSpPr>
                            <wps:wsp>
                              <wps:cNvPr id="374" name="Rectángulo redondeado 374"/>
                              <wps:cNvSpPr/>
                              <wps:spPr>
                                <a:xfrm rot="16200000">
                                  <a:off x="3641411" y="765495"/>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527C34F"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75" name="Rectángulo redondeado 375"/>
                              <wps:cNvSpPr/>
                              <wps:spPr>
                                <a:xfrm rot="16200000">
                                  <a:off x="3648079" y="1155701"/>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E354FA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76" name="Agrupar 376"/>
                            <wpg:cNvGrpSpPr/>
                            <wpg:grpSpPr>
                              <a:xfrm>
                                <a:off x="3645856" y="1542098"/>
                                <a:ext cx="366391" cy="730252"/>
                                <a:chOff x="3645856" y="1542098"/>
                                <a:chExt cx="366391" cy="730252"/>
                              </a:xfrm>
                            </wpg:grpSpPr>
                            <wps:wsp>
                              <wps:cNvPr id="377" name="Rectángulo redondeado 377"/>
                              <wps:cNvSpPr/>
                              <wps:spPr>
                                <a:xfrm rot="16200000">
                                  <a:off x="3656014" y="1531940"/>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A4873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78" name="Rectángulo redondeado 378"/>
                              <wps:cNvSpPr/>
                              <wps:spPr>
                                <a:xfrm rot="16200000">
                                  <a:off x="3648076" y="1911354"/>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05F197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wgp>
                  </a:graphicData>
                </a:graphic>
              </wp:inline>
            </w:drawing>
          </mc:Choice>
          <mc:Fallback>
            <w:pict>
              <v:group id="Agrupar 107" o:spid="_x0000_s1026" style="width:424.9pt;height:119pt;mso-position-horizontal-relative:char;mso-position-vertical-relative:line" coordorigin="2,-2" coordsize="6121403,1709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6E0NAADOeQAADgAAAGRycy9lMm9Eb2MueG1s7F3djts2Gr1fYN9B8H0zov5lZFIEaRssUHSD&#10;poteK7Y844UteSVNZtK32WfZF9vDH5G0JFqWnPFoYPcitWXyk0h95PnOIT/O2x+fthvra1qU6zy7&#10;nZE39sxKs0W+XGd3t7N//fHLD9HMKqskWyabPEtvZ9/Scvbju7//7e3jbp46+X2+WaaFBSNZOX/c&#10;3c7uq2o3v7kpF/fpNinf5Ls0w4+rvNgmFb4WdzfLInmE9e3mxrHt4OYxL5a7Il+kZYmrP/EfZ++Y&#10;/dUqXVT/XK3KtLI2tzM8W8X+Ldi/X+i/N+/eJvO7ItndrxfiMZIRT7FN1hluKk39lFSJ9VCsW6a2&#10;60WRl/mqerPItzf5arVepKwNaA2xG635WOQPO9aWu/nj3U52E7q20U+jzS5++/qpsNZLvLsonllZ&#10;ssVLen9XPOySwiJ2SDvocXc3R7mPxe7z7lMhLtzxb7TNT6tiS/+P1lhPrGu/ya5NnyprgYu+GweO&#10;izewwG/EJ4SEHu/8xT3eEK3nzCz89oNTX/5ZVA2IQzzbFVVDO/Yc9t5u6jvf0AeUzyO/yAevGxjj&#10;9o0G4tKRDbSKHM7jezb9j71q0Vw38B3HDvjD+6Hj+azTknnddDcI3Jiolru2bKJoOTfhayb8ZicY&#10;jAzvAzxIsw/IsX2gvWT+yGH7kVWrXYdg8NP3Hfp+4IuxJl+30cLivn7zbtBlw9hmzCClGiTlaYPk&#10;832yS9nYK6nzCx9y4Xqi/37H3PK//2Z3D5vcKtJlni3TZJlbtARzKVZNDphyXmLs1KOFOxMJMIO1&#10;vMkLwwA3oUPBDyLbjrgryH4NHTosWb+y/mHDSPZJMt8VZfUxzbcW/XA7wxSSLemzMp9Nvv5aVng8&#10;lK/L0WfaZPTa465+Svap+rZJ+Y+/pytMEWyI0gtsck4/bArra4JpNVks0qwizH55nyxTftlnTeP3&#10;kjXYnTcZDFJDq/VmI20LA3Tib9vmZkR5WjVlc7uszEekvM3+g/HKsga7c55VsvJ2neUFf/z9u2/Q&#10;KnFnXr7uJN41tJeqpy9PKEI/fsmX3+AmjwCT21n5n4ekSGdWki3uc+DNoiqYKVoQXsprnMFd5XA3&#10;uqsY/WPd1fc8B8OcuisJw6ie26S7BiT2MbPTacANbNtjc9/VXQ+Mo+d2V4729SQ1zGsV1HJ0Zajb&#10;BFrXwQvfBxl6iQ2TQZGEjouOHfmxgEXlXApZQ8AqHA03SeYNjOHAqhvQIabLhPRP1V46eYvBK+Ow&#10;Z4IYhDq894xj1q3fHpBpBMQgEgtwEwxJEkee24xXvMAO0Wd8yLLu4S5Zx3k1clwRpoa+swxZMYIm&#10;CjRer9OyQIUOoXFOS4GGj2QfOOMz2NKDbOCMCLKvOFPHay8aFjGckTPVeJxRc/BBzIFvNDGHwcUx&#10;7NVI7hxCfJ+G2zwcj52o5XcKPyitbZM7boJ7LiL62AnjGqUUz+k0YkQhwXbbuIsHbfbBGAbfanX9&#10;yAp4u4iZBrxGCzrydtkwtvks5A6BbA/yMjY2dhJDrxBbkTsvckXAIvv1Su6mRu7YLCaha9gsdqZ4&#10;Uep2xniRzTgneG0YKo7nBU7AJzDptVeON0mvFfA3NGA8Dm+pltvAGlwazvF0eMTnMDwAsJ0cz2RA&#10;RxoFr8rEiyKN26vLoATrzHHhskMcH7Izi1uwsBAQFodp4fKV401yyLKZlU7UUwQaRCs94RGPZ04D&#10;GsHxImI7TWGC4syV40khm2vyL8/xBMUY6rQ6zuifjQt4riuVsXqFkl46EnOMHA8qY+Rj0Y5xPI8g&#10;0oFFbao8ZvkOBgTDUwa6AUgjiUYEMvE7V4osqv0iNB2qqx5ucRcz09idocf0BndZMLb3HNzOlfqA&#10;KUpGiRMQF33igd0xL3KJoPgyQp4or3OecdGOUVu88lGLdnVlOdfREbn6not2jNdJNj9JuMWegsNq&#10;hCvDhXGSKnT+kK/dubHtQ11tTHzTXLq7dKeVZH6Y0x4JsW0Jka8PHSOj0kGqdsVITMSGhpiv/3Wj&#10;quJkLYzhoKob0EFmerSuV0B05ZQzcshGIbgcDVXCIAgDhv5ar06U1l36kEVcIEKLYWP2PAKi2ysg&#10;osRJoREFGj6UCfECAtBpI80Eid3Fu63UoIa5rQ41+mczs/PaaiIuMZ/rZzZGZgcVjEQ1s6PbkBpe&#10;p/BDY2UaBvH6gtjJ+t0IpFkw8hwTr/OkGih5HS4d2XoNdPva20XKWs0VRLizuV0GjK09B6vDdrKe&#10;GJlvODtFkvJqVue19h9daR1TSo7ei3kmWkfYfaYqo3pSxTIpESjBBv9o7d+zJa9zQ7u1onLldVTf&#10;m5zXyrc+Hm0PIGxbO/TGaIc6JmK7rx23YjmFqp3EzmSgG1aViZfFmV710DtJPXQI8gYksYtjHvxc&#10;iR1NVJiygEgmvTPE61UQUeJkpJHELnb9ph4x0RW7iyd2crIaDzX7xO4swb7UJj8UD39ZricXHs1a&#10;msaOPKzPuDT4gnjmxF7QmmPjKMRGR77vPYyBPHRsSNhRGVNi3/tu81Cy9ROWVEVvdLcUZCRZ/ntm&#10;rbYbpJIiRcpywwjJldyYKAyz9TZ6WvPYBKwDSVIseoDZ7uwqtyu/iW9fryua51kxXPaTo/Yry2iK&#10;tub7L9QQOU91OSztWSGVnStJw+tVelGid2rVvJN4kR8hmKLeSWzfd4PmGiLIt40sSuafLNWqxz+P&#10;yPxjvcYTE2n/lR0pfwc8jvGKMR5XVxzlcXXl5/Y4ObkIj2P5v+j+crf4ZY3Uyl+TsvqUFBjiuIgM&#10;eORaItPvr1kjAXDzjwxpQjHxqMRVsS/IEKZppIX+yxf9l+xh+yFHZiVkIdyNfaTlq039cVXk2z+R&#10;+P6e3hU/1VmGVf3xQ8Vz3JE4v0jfv2eFkHC+S6pfs8+7BTVNfY9OQX88/ZkUOzGnVVix/i2vc1+T&#10;eSNflJelNbP8/UOVr9YsmVQx7f2BaNS7pOCs9C6hMPerfdqYgfhDR4vr2q7TGC17SeNuGNt8AtbV&#10;rnZlRUEM1SUYKPDjeWGmltLx2tglyROhBy6nyZbGUUvGtD3QMBTg+Vox9v3RiaerpaqyaqnbXX14&#10;S9saJs/ROaalBxRcOyZCwQ2D0I1bW8IU29QUWL3xhFrgMSqzIFa5tR7o3uAzvAekFim9mr+rY3pA&#10;92r2xFyG1Z9YbibpzIpvNbltQG/y5JRcv1cVQ4leQOWO1JVYD/D0QqHkYpNxxHVhjWFPVMv1nnGL&#10;DmNr8HMzDh/YXFhXfm4clmFUV+Qnke+F8utBeHvWHzglpghpJimHvBacRWi5hLo1jyo1t51o7sXF&#10;u62IZ07ZFGsWcymeNcMKQemHBVAaOBIf5/PUp7QorFH4Sk9x4ZS7hTVCAtIt6GDTZcMIr+dQEvxe&#10;YQwlTgObIABnZeEpNtaB2fGYTPZrSLwQseHUcuwvfdiqw3smiTZSADOtHPKzp05DGzGYY2gMnUuH&#10;E9yoc/Fuy0QR+tqHua2isYy477HY7qNdfKl7KZIjIrR+5DHSPHFsGp0u4XT41pgtuxmaBkPMgCB5&#10;1ADrD/r7z+IQue90fprrt6ULXGJQ0d9+jeQ1WyweWOJDH8cz1NcbPDmKRzPfD29oR4kTUJcelyYZ&#10;nm/j9DkY00LlK8Nj3XH0voczMbz6aKihkxed7p7/BLVA6lomzEWJU5w29AJF8HCUZNcSqlT3pnOA&#10;2sVDrlSjxkOumeAFbS0Rl0bCjGRn2FbSwhmdmzlejbzyBDUNWEEQlQEdaLpMvCi9o4nvPUAj394Y&#10;VQbxhU8PpKWLDz4WH7gyqSFNEDnYK3pld/T8ZXnM5striXxuHR4mnwlperVEnu5Dn2ac1wJpanKH&#10;0xDD1lrKNNPrLx5pvvNmHZ30HUAgeEpDYgyOlhjNRI9EVA1jU2foh1F9CLjiPQpMutfzfGaBS2vM&#10;guCK3YCk2TAi0h7rxcCqj3rGOmqrB4QqOIzqNdvcYrddTE0ntwYDepO7TBhbfJa4uVerCuQOi1Gz&#10;GbLIcJwa9yQcaPpaUu4vfjaTwvqwuPlMGCzlLSPbk+uR47w2wvnu0JBo6IiA+tUk3V+828rJapjb&#10;Hgm2bVWRb/8buHVEB0cwk2h42r3Rgg42CqMnkp5Bl9IOEz6UOEWkITi2FXv9xXpe9GoS7y9+2MrZ&#10;etiwPQ/aYJmiz21P0xaxzQlnZ3C3xRbIV5N4f/Fu+x12jxyHPBD8miSHa4DHII+R5rmBhzPVBM0L&#10;2Lb1/aWY3gU9bkHQPFio9z11w9ApNC+UYqFc0cSl4VJrs831Eytq28XRNJpnMqA3ucvEi9I8EPi+&#10;KYwtaIwVrdApBHk7gub5ryYF/9JnsPos4Gku6lEZtCdelKLbGJoHr41sRfP87o0011U9uXe49yjT&#10;M61Fq1OXh8WLR4JtW1FEdDYWakRc5+PPIQ5OwudY02FBB5vp0bxeTZGvaYwHGz+wJc2DpNhKEZ3o&#10;+WoXjzZibXyiaNMrKvID0ca7LUUbMZhjJAy8ljT8i3dbuQthPNroyNP6jD8azDLYxR84pn+VWP/O&#10;Nn2qP8P87v8AAAD//wMAUEsDBBQABgAIAAAAIQDfgUa73QAAAAUBAAAPAAAAZHJzL2Rvd25yZXYu&#10;eG1sTI9BS8NAEIXvgv9hGcGb3aRViTGbUop6KkJbQbxNk2kSmp0N2W2S/ntHL3p5MLzhve9ly8m2&#10;aqDeN44NxLMIFHHhyoYrAx/717sElA/IJbaOycCFPCzz66sM09KNvKVhFyolIexTNFCH0KVa+6Im&#10;i37mOmLxjq63GOTsK132OEq4bfU8ih61xYalocaO1jUVp93ZGngbcVwt4pdhczquL1/7h/fPTUzG&#10;3N5Mq2dQgabw9ww/+IIOuTAd3JlLr1oDMiT8qnjJ/ZPMOBiYL5IIdJ7p//T5NwAAAP//AwBQSwEC&#10;LQAUAAYACAAAACEA5JnDwPsAAADhAQAAEwAAAAAAAAAAAAAAAAAAAAAAW0NvbnRlbnRfVHlwZXNd&#10;LnhtbFBLAQItABQABgAIAAAAIQAjsmrh1wAAAJQBAAALAAAAAAAAAAAAAAAAACwBAABfcmVscy8u&#10;cmVsc1BLAQItABQABgAIAAAAIQCmab/oTQ0AAM55AAAOAAAAAAAAAAAAAAAAACwCAABkcnMvZTJv&#10;RG9jLnhtbFBLAQItABQABgAIAAAAIQDfgUa73QAAAAUBAAAPAAAAAAAAAAAAAAAAAKUPAABkcnMv&#10;ZG93bnJldi54bWxQSwUGAAAAAAQABADzAAAArxAAAAAA&#10;">
                <v:group id="Agrupar 190" o:spid="_x0000_s1027" style="position:absolute;left:3652206;top:-572457;width:366391;height:1511302;rotation:90" coordorigin="3652205,-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I5IzxQAAANwAAAAPAAAAZHJzL2Rvd25yZXYueG1sRI9Bb8IwDIXvk/YfIk/a&#10;ZRopO0zQERAwVdp1DARHqzFNReOUJKPdv58Pk3az9Z7f+7xYjb5TN4qpDWxgOilAEdfBttwY2H9V&#10;zzNQKSNb7AKTgR9KsFre3y2wtGHgT7rtcqMkhFOJBlzOfal1qh15TJPQE4t2DtFjljU22kYcJNx3&#10;+qUoXrXHlqXBYU9bR/Vl9+0N8PUwq67d8ak61XG63gxz937Kxjw+jOs3UJnG/G/+u/6wgj8XfHlG&#10;JtDL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iOSM8UAAADcAAAA&#10;DwAAAAAAAAAAAAAAAACpAgAAZHJzL2Rvd25yZXYueG1sUEsFBgAAAAAEAAQA+gAAAJsDAAAAAA==&#10;">
                  <v:group id="Agrupar 191" o:spid="_x0000_s1028" style="position:absolute;left:3652207;top:-572455;width:363218;height:755650" coordorigin="3652207,-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roundrect id="Rectángulo redondeado 320" o:spid="_x0000_s1029" style="position:absolute;left:3647760;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Sr0wQAA&#10;ANwAAAAPAAAAZHJzL2Rvd25yZXYueG1sRE/LasJAFN0L/YfhFtzpxFi0pE6CCAGldGEsXV8yt0lq&#10;5k7ITB7+fWdR6PJw3odsNq0YqXeNZQWbdQSCuLS64UrB5y1fvYJwHllja5kUPMhBlj4tDphoO/GV&#10;xsJXIoSwS1BB7X2XSOnKmgy6te2IA/dte4M+wL6SuscphJtWxlG0kwYbDg01dnSqqbwXg1HAxfRx&#10;+ZLFe057/3Oe9y/NUFmlls/z8Q2Ep9n/i//cZ61gG4f5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Eq9MEAAADcAAAADwAAAAAAAAAAAAAAAACXAgAAZHJzL2Rvd25y&#10;ZXYueG1sUEsFBgAAAAAEAAQA9QAAAIUDAAAAAA==&#10;" fillcolor="#4f81bd [3204]" strokecolor="#243f60 [1604]" strokeweight="2pt">
                      <v:textbox>
                        <w:txbxContent>
                          <w:p w14:paraId="1C3BC44D"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21" o:spid="_x0000_s1030" style="position:absolute;left:3654428;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Y9vwwAA&#10;ANwAAAAPAAAAZHJzL2Rvd25yZXYueG1sRI9Bi8IwFITvgv8hPMGbpnUXldoosiAoyx6s4vnRPNtq&#10;81KaaOu/NwsLexxm5hsm3fSmFk9qXWVZQTyNQBDnVldcKDifdpMlCOeRNdaWScGLHGzWw0GKibYd&#10;H+mZ+UIECLsEFZTeN4mULi/JoJvahjh4V9sa9EG2hdQtdgFuajmLork0WHFYKLGhr5Lye/YwCjjr&#10;fg4XmX3vaOFv+37xWT0Kq9R41G9XIDz1/j/8195rBR+zGH7PhCMg1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zY9vwwAAANwAAAAPAAAAAAAAAAAAAAAAAJcCAABkcnMvZG93&#10;bnJldi54bWxQSwUGAAAAAAQABAD1AAAAhwMAAAAA&#10;" fillcolor="#4f81bd [3204]" strokecolor="#243f60 [1604]" strokeweight="2pt">
                      <v:textbox>
                        <w:txbxContent>
                          <w:p w14:paraId="3BE672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22" o:spid="_x0000_s1031" style="position:absolute;left:3652205;top:208595;width:366391;height:730252" coordorigin="3652205,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roundrect id="Rectángulo redondeado 323" o:spid="_x0000_s1032" style="position:absolute;left:3662363;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7SDxAAA&#10;ANwAAAAPAAAAZHJzL2Rvd25yZXYueG1sRI9Ba8JAFITvgv9heUJvZlMtTUldRYSApXhoFM+P7DOJ&#10;zb4N2Y1J/31XEDwOM/MNs9qMphE36lxtWcFrFIMgLqyuuVRwOmbzDxDOI2tsLJOCP3KwWU8nK0y1&#10;HfiHbrkvRYCwS1FB5X2bSumKigy6yLbEwbvYzqAPsiul7nAIcNPIRRy/S4M1h4UKW9pVVPzmvVHA&#10;+XD4Osv8O6PEX/dj8lb3pVXqZTZuP0F4Gv0z/GjvtYLlYgn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O0g8QAAADcAAAADwAAAAAAAAAAAAAAAACXAgAAZHJzL2Rv&#10;d25yZXYueG1sUEsFBgAAAAAEAAQA9QAAAIgDAAAAAA==&#10;" fillcolor="#4f81bd [3204]" strokecolor="#243f60 [1604]" strokeweight="2pt">
                      <v:textbox>
                        <w:txbxContent>
                          <w:p w14:paraId="12BD98E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24" o:spid="_x0000_s1033" style="position:absolute;left:3654425;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iz3wwAA&#10;ANwAAAAPAAAAZHJzL2Rvd25yZXYueG1sRI9Pi8IwFMTvgt8hPMGbpv5BpTYVEQSXZQ9W8fxonm21&#10;eSlNtN1vv1lY2OMwM79hkl1vavGm1lWWFcymEQji3OqKCwXXy3GyAeE8ssbaMin4Jge7dDhIMNa2&#10;4zO9M1+IAGEXo4LS+yaW0uUlGXRT2xAH725bgz7ItpC6xS7ATS3nUbSSBisOCyU2dCgpf2Yvo4Cz&#10;7uvjJrPPI63949Svl9WrsEqNR/1+C8JT7//Df+2TVrCYL+H3TDgCM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iz3wwAAANwAAAAPAAAAAAAAAAAAAAAAAJcCAABkcnMvZG93&#10;bnJldi54bWxQSwUGAAAAAAQABAD1AAAAhwMAAAAA&#10;" fillcolor="#4f81bd [3204]" strokecolor="#243f60 [1604]" strokeweight="2pt">
                      <v:textbox>
                        <w:txbxContent>
                          <w:p w14:paraId="0E9F7DD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25" o:spid="_x0000_s1034" style="position:absolute;left:2115507;top:-569281;width:366391;height:1511302;rotation:90" coordorigin="2115505,-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L5atxQAAANwAAAAPAAAAZHJzL2Rvd25yZXYueG1sRI9BawIxFITvBf9DeEIv&#10;pWa1KHY1ilYWeq211ONj89wsbl7WJLrbf98UhB6HmfmGWa5724gb+VA7VjAeZSCIS6drrhQcPovn&#10;OYgQkTU2jknBDwVYrwYPS8y16/iDbvtYiQThkKMCE2ObSxlKQxbDyLXEyTs5bzEm6SupPXYJbhs5&#10;ybKZtFhzWjDY0puh8ry/WgV8+ZoXl+b7qTiWfrzZdq9md4xKPQ77zQJEpD7+h+/td63gZTKF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C+WrcUAAADcAAAA&#10;DwAAAAAAAAAAAAAAAACpAgAAZHJzL2Rvd25yZXYueG1sUEsFBgAAAAAEAAQA+gAAAJsDAAAAAA==&#10;">
                  <v:group id="Agrupar 327" o:spid="_x0000_s1035" style="position:absolute;left:2115507;top:-569279;width:363218;height:755650" coordorigin="2115507,-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XDC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NX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JcMKnGAAAA3AAA&#10;AA8AAAAAAAAAAAAAAAAAqQIAAGRycy9kb3ducmV2LnhtbFBLBQYAAAAABAAEAPoAAACcAwAAAAA=&#10;">
                    <v:roundrect id="Rectángulo redondeado 328" o:spid="_x0000_s1036" style="position:absolute;left:2111060;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ybywQAA&#10;ANwAAAAPAAAAZHJzL2Rvd25yZXYueG1sRE/LasJAFN0L/YfhFtzpxFi0pE6CCAGldGEsXV8yt0lq&#10;5k7ITB7+fWdR6PJw3odsNq0YqXeNZQWbdQSCuLS64UrB5y1fvYJwHllja5kUPMhBlj4tDphoO/GV&#10;xsJXIoSwS1BB7X2XSOnKmgy6te2IA/dte4M+wL6SuscphJtWxlG0kwYbDg01dnSqqbwXg1HAxfRx&#10;+ZLFe057/3Oe9y/NUFmlls/z8Q2Ep9n/i//cZ61gG4e1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fcm8sEAAADcAAAADwAAAAAAAAAAAAAAAACXAgAAZHJzL2Rvd25y&#10;ZXYueG1sUEsFBgAAAAAEAAQA9QAAAIUDAAAAAA==&#10;" fillcolor="#4f81bd [3204]" strokecolor="#243f60 [1604]" strokeweight="2pt">
                      <v:textbox>
                        <w:txbxContent>
                          <w:p w14:paraId="17AC0D4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29" o:spid="_x0000_s1037" style="position:absolute;left:2117728;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4NpwwAA&#10;ANwAAAAPAAAAZHJzL2Rvd25yZXYueG1sRI9Pi8IwFMTvC36H8ARva6q7+KcaRRYEF/FgFc+P5tlW&#10;m5fSRFu/vREEj8PM/IaZL1tTijvVrrCsYNCPQBCnVhecKTge1t8TEM4jaywtk4IHOVguOl9zjLVt&#10;eE/3xGciQNjFqCD3voqldGlOBl3fVsTBO9vaoA+yzqSusQlwU8phFI2kwYLDQo4V/eWUXpObUcBJ&#10;s/s/yWS7prG/bNrxb3HLrFK9bruagfDU+k/43d5oBT/D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u4NpwwAAANwAAAAPAAAAAAAAAAAAAAAAAJcCAABkcnMvZG93&#10;bnJldi54bWxQSwUGAAAAAAQABAD1AAAAhwMAAAAA&#10;" fillcolor="#4f81bd [3204]" strokecolor="#243f60 [1604]" strokeweight="2pt">
                      <v:textbox>
                        <w:txbxContent>
                          <w:p w14:paraId="3E864B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30" o:spid="_x0000_s1038" style="position:absolute;left:2115505;top:211771;width:366391;height:730252" coordorigin="2115505,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oundrect id="Rectángulo redondeado 331" o:spid="_x0000_s1039" style="position:absolute;left:2125663;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BmyxAAA&#10;ANwAAAAPAAAAZHJzL2Rvd25yZXYueG1sRI9Ba8JAFITvhf6H5Qnemo1VmpK6CaUgKOKhUTw/ss8k&#10;mn0bsqtJ/31XEDwOM/MNs8xH04ob9a6xrGAWxSCIS6sbrhQc9qu3TxDOI2tsLZOCP3KQZ68vS0y1&#10;HfiXboWvRICwS1FB7X2XSunKmgy6yHbEwTvZ3qAPsq+k7nEIcNPK9zj+kAYbDgs1dvRTU3kprkYB&#10;F8Nuc5TFdkWJP6/HZNFcK6vUdDJ+f4HwNPpn+NFeawXz+QzuZ8IRkN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QZssQAAADcAAAADwAAAAAAAAAAAAAAAACXAgAAZHJzL2Rv&#10;d25yZXYueG1sUEsFBgAAAAAEAAQA9QAAAIgDAAAAAA==&#10;" fillcolor="#4f81bd [3204]" strokecolor="#243f60 [1604]" strokeweight="2pt">
                      <v:textbox>
                        <w:txbxContent>
                          <w:p w14:paraId="40F89359"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32" o:spid="_x0000_s1040" style="position:absolute;left:2117725;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ofFxAAA&#10;ANwAAAAPAAAAZHJzL2Rvd25yZXYueG1sRI9Ba8JAFITvgv9heUJvZlMtTUldRYSApXhoFM+P7DOJ&#10;zb4N2Y1J/31XEDwOM/MNs9qMphE36lxtWcFrFIMgLqyuuVRwOmbzDxDOI2tsLJOCP3KwWU8nK0y1&#10;HfiHbrkvRYCwS1FB5X2bSumKigy6yLbEwbvYzqAPsiul7nAIcNPIRRy/S4M1h4UKW9pVVPzmvVHA&#10;+XD4Osv8O6PEX/dj8lb3pVXqZTZuP0F4Gv0z/GjvtYLlcg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aHxcQAAADcAAAADwAAAAAAAAAAAAAAAACXAgAAZHJzL2Rv&#10;d25yZXYueG1sUEsFBgAAAAAEAAQA9QAAAIgDAAAAAA==&#10;" fillcolor="#4f81bd [3204]" strokecolor="#243f60 [1604]" strokeweight="2pt">
                      <v:textbox>
                        <w:txbxContent>
                          <w:p w14:paraId="1B398E5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id="Agrupar 333" o:spid="_x0000_s1041" style="position:absolute;left:3658557;top:-4128;width:366391;height:1511302;rotation:90" coordorigin="3658555,-412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Uz2fxAAAANwAAAAPAAAAZHJzL2Rvd25yZXYueG1sRI9BawIxFITvhf6H8Ape&#10;RLO6IHY1im1Z6FVtqcfH5nWzdPOyJqm7/fdGEHocZuYbZr0dbCsu5EPjWMFsmoEgrpxuuFbwcSwn&#10;SxAhImtsHZOCPwqw3Tw+rLHQruc9XQ6xFgnCoUAFJsaukDJUhiyGqeuIk/ftvMWYpK+l9tgnuG3l&#10;PMsW0mLDacFgR6+Gqp/Dr1XA589leW6/xuWp8rPdS/9s3k5RqdHTsFuBiDTE//C9/a4V5HkOt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hUz2fxAAAANwAAAAP&#10;AAAAAAAAAAAAAAAAAKkCAABkcnMvZG93bnJldi54bWxQSwUGAAAAAAQABAD6AAAAmgMAAAAA&#10;">
                  <v:group id="Agrupar 334" o:spid="_x0000_s1042" style="position:absolute;left:3658557;top:-4128;width:363218;height:755650" coordorigin="3658557,-412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oundrect id="Rectángulo redondeado 335" o:spid="_x0000_s1043" style="position:absolute;left:3654110;top: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0J/ZxgAA&#10;ANwAAAAPAAAAZHJzL2Rvd25yZXYueG1sRI/RasJAFETfhf7Dcgt9002TWiV1FSkEGnwxaT/gmr1N&#10;0mbvhuw2xr/vCoKPw8ycYTa7yXRipMG1lhU8LyIQxJXVLdcKvj6z+RqE88gaO8uk4EIOdtuH2QZT&#10;bc9c0Fj6WgQIuxQVNN73qZSuasigW9ieOHjfdjDogxxqqQc8B7jpZBxFr9Jgy2GhwZ7eG6p+yz+j&#10;4LiKXw7F6bLO94e86HKzyvjnpNTT47R/A+Fp8vfwrf2hFSTJEq5nwhGQ2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0J/ZxgAAANwAAAAPAAAAAAAAAAAAAAAAAJcCAABkcnMv&#10;ZG93bnJldi54bWxQSwUGAAAAAAQABAD1AAAAigMAAAAA&#10;" fillcolor="#c0504d [3205]" strokecolor="#622423 [1605]" strokeweight="2pt">
                      <v:textbox>
                        <w:txbxContent>
                          <w:p w14:paraId="0A1613E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36" o:spid="_x0000_s1044" style="position:absolute;left:3660778;top:390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gGuxQAA&#10;ANwAAAAPAAAAZHJzL2Rvd25yZXYueG1sRI/RaoNAFETfA/2H5Rb6lqw1JQnWTZBCoJKXmPQDru6t&#10;2rp3xd2q+ftuoNDHYWbOMOlhNp0YaXCtZQXPqwgEcWV1y7WCj+txuQPhPLLGzjIpuJGDw/5hkWKi&#10;7cQFjRdfiwBhl6CCxvs+kdJVDRl0K9sTB+/TDgZ9kEMt9YBTgJtOxlG0kQZbDgsN9vTWUPV9+TEK&#10;ztv45VSUt12enfKiy832yF+lUk+Pc/YKwtPs/8N/7XetYL3ewP1MOAJy/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CAa7FAAAA3AAAAA8AAAAAAAAAAAAAAAAAlwIAAGRycy9k&#10;b3ducmV2LnhtbFBLBQYAAAAABAAEAPUAAACJAwAAAAA=&#10;" fillcolor="#c0504d [3205]" strokecolor="#622423 [1605]" strokeweight="2pt">
                      <v:textbox>
                        <w:txbxContent>
                          <w:p w14:paraId="0C06EB5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37" o:spid="_x0000_s1045" style="position:absolute;left:3658555;top:776922;width:366391;height:730252" coordorigin="3658555,776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oundrect id="Rectángulo redondeado 338" o:spid="_x0000_s1046" style="position:absolute;left:3668713;top:766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0TBHwQAA&#10;ANwAAAAPAAAAZHJzL2Rvd25yZXYueG1sRE/NisIwEL4LvkMYwZumq7JKbSqyIFi82OoDjM1s291m&#10;Upqs1rc3B2GPH99/shtMK+7Uu8aygo95BIK4tLrhSsH1cphtQDiPrLG1TAqe5GCXjkcJxto+OKd7&#10;4SsRQtjFqKD2vouldGVNBt3cdsSB+7a9QR9gX0nd4yOEm1YuouhTGmw4NNTY0VdN5W/xZxSc14vV&#10;Kb89N9n+lOVtZtYH/rkpNZ0M+y0IT4P/F7/dR61guQxrw5lwBG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EwR8EAAADcAAAADwAAAAAAAAAAAAAAAACXAgAAZHJzL2Rvd25y&#10;ZXYueG1sUEsFBgAAAAAEAAQA9QAAAIUDAAAAAA==&#10;" fillcolor="#c0504d [3205]" strokecolor="#622423 [1605]" strokeweight="2pt">
                      <v:textbox>
                        <w:txbxContent>
                          <w:p w14:paraId="007E978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39" o:spid="_x0000_s1047" style="position:absolute;left:3660775;top:1146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nZXcxgAA&#10;ANwAAAAPAAAAZHJzL2Rvd25yZXYueG1sRI/RasJAFETfhf7Dcgt9002TYmzqKlIINPhibD/gmr1N&#10;0mbvhuw2xr/vCoKPw8ycYdbbyXRipMG1lhU8LyIQxJXVLdcKvj7z+QqE88gaO8uk4EIOtpuH2Roz&#10;bc9c0nj0tQgQdhkqaLzvMyld1ZBBt7A9cfC+7WDQBznUUg94DnDTyTiKltJgy2GhwZ7eG6p+j39G&#10;wSGNX/bl6bIqdvui7AqT5vxzUurpcdq9gfA0+Xv41v7QCpLkFa5nwhGQm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nZXcxgAAANwAAAAPAAAAAAAAAAAAAAAAAJcCAABkcnMv&#10;ZG93bnJldi54bWxQSwUGAAAAAAQABAD1AAAAigMAAAAA&#10;" fillcolor="#c0504d [3205]" strokecolor="#622423 [1605]" strokeweight="2pt">
                      <v:textbox>
                        <w:txbxContent>
                          <w:p w14:paraId="13882815"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40" o:spid="_x0000_s1048" style="position:absolute;left:2121857;top:-952;width:366391;height:1511302;rotation:90" coordorigin="2121855,-95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h9CVwgAAANwAAAAPAAAAZHJzL2Rvd25yZXYueG1sRE/Pa8IwFL4L+x/CG+wi&#10;M3WOUTujuEnB63RDj4/mrSlrXmqS2frfm4Pg8eP7vVgNthVn8qFxrGA6yUAQV043XCv43pfPOYgQ&#10;kTW2jknBhQKslg+jBRba9fxF512sRQrhUKACE2NXSBkqQxbDxHXEift13mJM0NdSe+xTuG3lS5a9&#10;SYsNpwaDHX0aqv52/1YBn37y8tQexuWx8tP1Rz83m2NU6ulxWL+DiDTEu/jm3moFs9c0P5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YfQlcIAAADcAAAADwAA&#10;AAAAAAAAAAAAAACpAgAAZHJzL2Rvd25yZXYueG1sUEsFBgAAAAAEAAQA+gAAAJgDAAAAAA==&#10;">
                  <v:group id="Agrupar 341" o:spid="_x0000_s1049" style="position:absolute;left:2121857;top:-952;width:363218;height:755650" coordorigin="2121857,-95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JujmxgAAANwAAAAPAAAAZHJzL2Rvd25yZXYueG1sRI9Pa8JAFMTvQr/D8gq9&#10;mU2aWkqaVURq6UEKaqH09sg+k2D2bciu+fPtXaHgcZiZ3zD5ajSN6KlztWUFSRSDIC6srrlU8HPc&#10;zt9AOI+ssbFMCiZysFo+zHLMtB14T/3BlyJA2GWooPK+zaR0RUUGXWRb4uCdbGfQB9mVUnc4BLhp&#10;5HMcv0qDNYeFClvaVFScDxej4HPAYZ0mH/3ufNpMf8fF9+8uIaWeHsf1OwhPo7+H/9tfWkH6k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m6ObGAAAA3AAA&#10;AA8AAAAAAAAAAAAAAAAAqQIAAGRycy9kb3ducmV2LnhtbFBLBQYAAAAABAAEAPoAAACcAwAAAAA=&#10;">
                    <v:roundrect id="Rectángulo redondeado 342" o:spid="_x0000_s1050" style="position:absolute;left:2117410;top:3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3TQxAAA&#10;ANwAAAAPAAAAZHJzL2Rvd25yZXYueG1sRI/RisIwFETfhf2HcBf2TdPtiko1iiwIFl+21Q+4Nte2&#10;2tyUJmr9eyMs+DjMzBlmsepNI27Uudqygu9RBIK4sLrmUsFhvxnOQDiPrLGxTAoe5GC1/BgsMNH2&#10;zhndcl+KAGGXoILK+zaR0hUVGXQj2xIH72Q7gz7IrpS6w3uAm0bGUTSRBmsOCxW29FtRccmvRsHf&#10;NB7vsuNjlq53adakZrrh81Gpr89+PQfhqffv8H97qxX8jGN4nQ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900MQAAADcAAAADwAAAAAAAAAAAAAAAACXAgAAZHJzL2Rv&#10;d25yZXYueG1sUEsFBgAAAAAEAAQA9QAAAIgDAAAAAA==&#10;" fillcolor="#c0504d [3205]" strokecolor="#622423 [1605]" strokeweight="2pt">
                      <v:textbox>
                        <w:txbxContent>
                          <w:p w14:paraId="697661C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43" o:spid="_x0000_s1051" style="position:absolute;left:2124078;top:393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9FLxAAA&#10;ANwAAAAPAAAAZHJzL2Rvd25yZXYueG1sRI/RisIwFETfhf2HcBd803RVVLqNIguCxRer+wG3zbWt&#10;29yUJqv1740g+DjMzBkmWfemEVfqXG1Zwdc4AkFcWF1zqeD3tB0tQTiPrLGxTAru5GC9+hgkGGt7&#10;44yuR1+KAGEXo4LK+zaW0hUVGXRj2xIH72w7gz7IrpS6w1uAm0ZOomguDdYcFips6aei4u/4bxQc&#10;FpPZPsvvy3SzT7MmNYstX3Klhp/95huEp96/w6/2TiuYzqbwPBOO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PRS8QAAADcAAAADwAAAAAAAAAAAAAAAACXAgAAZHJzL2Rv&#10;d25yZXYueG1sUEsFBgAAAAAEAAQA9QAAAIgDAAAAAA==&#10;" fillcolor="#c0504d [3205]" strokecolor="#622423 [1605]" strokeweight="2pt">
                      <v:textbox>
                        <w:txbxContent>
                          <w:p w14:paraId="7D9204D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44" o:spid="_x0000_s1052" style="position:absolute;left:2121855;top:780098;width:366391;height:730252" coordorigin="2121855,780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roundrect id="Rectángulo redondeado 345" o:spid="_x0000_s1053" style="position:absolute;left:2132013;top:769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uykxQAA&#10;ANwAAAAPAAAAZHJzL2Rvd25yZXYueG1sRI/RasJAFETfC/2H5RZ8qxs1rZK6iggBgy+N7Qdcs7dJ&#10;avZuyK4m+Xu3UPBxmJkzzHo7mEbcqHO1ZQWzaQSCuLC65lLB91f6ugLhPLLGxjIpGMnBdvP8tMZE&#10;255zup18KQKEXYIKKu/bREpXVGTQTW1LHLwf2xn0QXal1B32AW4aOY+id2mw5rBQYUv7iorL6WoU&#10;fC7n8TE/j6tsd8zyJjPLlH/PSk1eht0HCE+Df4T/2wetYBG/wd+ZcATk5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W7KTFAAAA3AAAAA8AAAAAAAAAAAAAAAAAlwIAAGRycy9k&#10;b3ducmV2LnhtbFBLBQYAAAAABAAEAPUAAACJAwAAAAA=&#10;" fillcolor="#c0504d [3205]" strokecolor="#622423 [1605]" strokeweight="2pt">
                      <v:textbox>
                        <w:txbxContent>
                          <w:p w14:paraId="65CFAF46"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46" o:spid="_x0000_s1054" style="position:absolute;left:2124075;top:1149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HLTxQAA&#10;ANwAAAAPAAAAZHJzL2Rvd25yZXYueG1sRI/RaoNAFETfA/2H5Rbylqy1IQnWTZBCoOJLTfoBV/dW&#10;bd274m6j+ftsodDHYWbOMOlxNr240ug6ywqe1hEI4trqjhsFH5fTag/CeWSNvWVScCMHx8PDIsVE&#10;24lLup59IwKEXYIKWu+HREpXt2TQre1AHLxPOxr0QY6N1CNOAW56GUfRVhrsOCy0ONBrS/X3+cco&#10;eN/Fm6Ksbvs8K/Kyz83uxF+VUsvHOXsB4Wn2/+G/9ptW8LzZwu+ZcATk4Q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EctPFAAAA3AAAAA8AAAAAAAAAAAAAAAAAlwIAAGRycy9k&#10;b3ducmV2LnhtbFBLBQYAAAAABAAEAPUAAACJAwAAAAA=&#10;" fillcolor="#c0504d [3205]" strokecolor="#622423 [1605]" strokeweight="2pt">
                      <v:textbox>
                        <w:txbxContent>
                          <w:p w14:paraId="6B83F94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shapetype id="_x0000_t11" coordsize="21600,21600" o:spt="11" adj="5400" path="m@0,0l@0@0,0@0,0@2@0@2@0,21600@1,21600@1@2,21600@2,21600@0@1@0@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347" o:spid="_x0000_s1055" type="#_x0000_t11" style="position:absolute;left:4411343;top:294640;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JTFxwAA&#10;ANwAAAAPAAAAZHJzL2Rvd25yZXYueG1sRI9Ba8JAFITvQv/D8gredFOtrU1dRYSAUlC0zaG3R/Y1&#10;Cc2+DbvbGP+9WxA8DjPzDbNY9aYRHTlfW1bwNE5AEBdW11wq+PrMRnMQPiBrbCyTggt5WC0fBgtM&#10;tT3zkbpTKEWEsE9RQRVCm0rpi4oM+rFtiaP3Y53BEKUrpXZ4jnDTyEmSvEiDNceFClvaVFT8nv6M&#10;gsYdjvvvj/ksm+2myVuW12abX5QaPvbrdxCB+nAP39pbrWD6/Ar/Z+IRkM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yUxccAAADcAAAADwAAAAAAAAAAAAAAAACXAgAAZHJz&#10;L2Rvd25yZXYueG1sUEsFBgAAAAAEAAQA9QAAAIsDAAAAAA==&#10;" adj="8184" fillcolor="#9bbb59 [3206]" strokecolor="#94b64e [3046]">
                  <v:fill color2="#cdddac [1622]" rotate="t" type="gradient">
                    <o:fill v:ext="view" type="gradientUnscaled"/>
                  </v:fill>
                  <v:shadow on="t" opacity="22937f" mv:blur="40000f" origin=",.5" offset="0,23000emu"/>
                  <v:textbox>
                    <w:txbxContent>
                      <w:p w14:paraId="40FE10E0" w14:textId="77777777" w:rsidR="00690336" w:rsidRDefault="00690336" w:rsidP="00886C3F">
                        <w:pPr>
                          <w:rPr>
                            <w:rFonts w:eastAsia="Times New Roman" w:cs="Times New Roman"/>
                          </w:rPr>
                        </w:pPr>
                      </w:p>
                    </w:txbxContent>
                  </v:textbox>
                </v:shape>
                <v:roundrect id="Rectángulo redondeado 348" o:spid="_x0000_s1056" style="position:absolute;left:1485898;top:1055369;width:3321050;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7f7xAAA&#10;ANwAAAAPAAAAZHJzL2Rvd25yZXYueG1sRI/BTsMwDIbvSHuHyJO4sZSxjalbNlUgEOoFsY27lXht&#10;ReNUSdjK2+MDEkfr9//Z33Y/+l5dKKYusIH7WQGK2AbXcWPgdHy5W4NKGdlhH5gM/FCC/W5ys8XS&#10;hSt/0OWQGyUQTiUaaHMeSq2TbcljmoWBWLJziB6zjLHRLuJV4L7X86JYaY8dy4UWB3pqyX4dvr1Q&#10;qvPS1qf3el6/Pn/yo43LahGNuZ2O1QZUpjH/L/+135yBh4V8KzIiAn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u3+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54A1F3E" w14:textId="77777777" w:rsidR="00690336" w:rsidRDefault="00690336" w:rsidP="00886C3F">
                        <w:pPr>
                          <w:rPr>
                            <w:rFonts w:eastAsia="Times New Roman" w:cs="Times New Roman"/>
                          </w:rPr>
                        </w:pPr>
                      </w:p>
                    </w:txbxContent>
                  </v:textbox>
                </v:roundrect>
                <v:group id="Agrupar 349" o:spid="_x0000_s1057" style="position:absolute;left:2;top:1330329;width:6121403;height:379089" coordorigin="2,1330329" coordsize="6121403,3790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OTgxQAAANwAAAAPAAAAZHJzL2Rvd25yZXYueG1sRI9Ba8JAFITvBf/D8gRv&#10;uolasdFVRFQ8SKFaKL09ss8kmH0bsmsS/71bEHocZuYbZrnuTCkaql1hWUE8ikAQp1YXnCn4vuyH&#10;cxDOI2ssLZOCBzlYr3pvS0y0bfmLmrPPRICwS1BB7n2VSOnSnAy6ka2Ig3e1tUEfZJ1JXWMb4KaU&#10;4yiaSYMFh4UcK9rmlN7Od6Pg0GK7mcS75nS7bh+/l/fPn1NMSg363WYBwlPn/8Ov9lErmE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Dk4MUAAADcAAAA&#10;DwAAAAAAAAAAAAAAAACpAgAAZHJzL2Rvd25yZXYueG1sUEsFBgAAAAAEAAQA+gAAAJsDAAAAAA==&#10;">
                  <v:group id="Agrupar 350" o:spid="_x0000_s1058" style="position:absolute;left:2;top:1339852;width:3048002;height:369566" coordorigin="2,1339852" coordsize="3048002,369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group id="Agrupar 351" o:spid="_x0000_s1059" style="position:absolute;left:2109157;top:767397;width:366391;height:1511302;rotation:90" coordorigin="2109155,76739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EuPTxQAAANwAAAAPAAAAZHJzL2Rvd25yZXYueG1sRI/NasMwEITvhb6D2EIv&#10;JZHd0pA4UUKSYui1+SE5LtbWMrVWjqTG7ttXhUKOw8x8wyxWg23FlXxoHCvIxxkI4srphmsFh305&#10;moIIEVlj65gU/FCA1fL+boGFdj1/0HUXa5EgHApUYGLsCilDZchiGLuOOHmfzluMSfpaao99gttW&#10;PmfZRFpsOC0Y7GhrqPrafVsFfDlOy0t7eirPlc/Xm35m3s5RqceHYT0HEWmIt/B/+10reHnN4e9M&#10;Og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xLj08UAAADcAAAA&#10;DwAAAAAAAAAAAAAAAACpAgAAZHJzL2Rvd25yZXYueG1sUEsFBgAAAAAEAAQA+gAAAJsDAAAAAA==&#10;">
                      <v:group id="Agrupar 352" o:spid="_x0000_s1060" style="position:absolute;left:2109157;top:767395;width:363218;height:755650" coordorigin="2109157,76739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oundrect id="Rectángulo redondeado 353" o:spid="_x0000_s1061" style="position:absolute;left:2104710;top:77184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zn/wwAA&#10;ANwAAAAPAAAAZHJzL2Rvd25yZXYueG1sRI/dasJAEIXvC77DMoJ3daO2otFVNCJ4WX8eYMiOyWJ2&#10;NmY3Gvv03UKhl4fz83GW685W4kGNN44VjIYJCOLcacOFgst5/z4D4QOyxsoxKXiRh/Wq97bEVLsn&#10;H+lxCoWII+xTVFCGUKdS+rwki37oauLoXV1jMUTZFFI3+IzjtpLjJJlKi4YjocSaspLy26m1EbL/&#10;+rifD9ktG9Fua6Rpv+ebVqlBv9ssQATqwn/4r33QCiafE/g9E4+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Nzn/wwAAANwAAAAPAAAAAAAAAAAAAAAAAJcCAABkcnMvZG93&#10;bnJldi54bWxQSwUGAAAAAAQABAD1AAAAhwMAAAAA&#10;" fillcolor="#8064a2 [3207]" strokecolor="#3f3151 [1607]" strokeweight="2pt">
                          <v:textbox>
                            <w:txbxContent>
                              <w:p w14:paraId="1CEF285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54" o:spid="_x0000_s1062" style="position:absolute;left:2111378;top:116204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qGLwwAA&#10;ANwAAAAPAAAAZHJzL2Rvd25yZXYueG1sRI/LbsIwEEX3lfgHa5C6A4fyUBswCFIhseT1AaN4SCzi&#10;cRo7EPj6uhJSl1f3cXQXq85W4kaNN44VjIYJCOLcacOFgvNpO/gE4QOyxsoxKXiQh9Wy97bAVLs7&#10;H+h2DIWII+xTVFCGUKdS+rwki37oauLoXVxjMUTZFFI3eI/jtpIfSTKTFg1HQok1ZSXl12NrI2S7&#10;n/ycdtk1G9H3xkjTPr/WrVLv/W49BxGoC//hV3unFYynE/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3qGLwwAAANwAAAAPAAAAAAAAAAAAAAAAAJcCAABkcnMvZG93&#10;bnJldi54bWxQSwUGAAAAAAQABAD1AAAAhwMAAAAA&#10;" fillcolor="#8064a2 [3207]" strokecolor="#3f3151 [1607]" strokeweight="2pt">
                          <v:textbox>
                            <w:txbxContent>
                              <w:p w14:paraId="4C31EEE8"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55" o:spid="_x0000_s1063" style="position:absolute;left:2109155;top:1523050;width:366391;height:755647" coordorigin="2109155,1523050"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roundrect id="Rectángulo redondeado 356" o:spid="_x0000_s1064" style="position:absolute;left:2106616;top:1525589;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JpnwwAA&#10;ANwAAAAPAAAAZHJzL2Rvd25yZXYueG1sRI/dasJAEIXvC77DMkLv6sZqpY2uoimCl/XnAYbsmCxm&#10;Z9PsRqNP7wqCl4fz83Fmi85W4kyNN44VDAcJCOLcacOFgsN+/fENwgdkjZVjUnAlD4t5722GqXYX&#10;3tJ5FwoRR9inqKAMoU6l9HlJFv3A1cTRO7rGYoiyKaRu8BLHbSU/k2QiLRqOhBJrykrKT7vWRsj6&#10;b/y/32SnbEi/KyNNe/tZtkq997vlFESgLrzCz/ZGKxh9Te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QJpnwwAAANwAAAAPAAAAAAAAAAAAAAAAAJcCAABkcnMvZG93&#10;bnJldi54bWxQSwUGAAAAAAQABAD1AAAAhwMAAAAA&#10;" fillcolor="#8064a2 [3207]" strokecolor="#3f3151 [1607]" strokeweight="2pt">
                          <v:textbox>
                            <w:txbxContent>
                              <w:p w14:paraId="4CFB4F1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57" o:spid="_x0000_s1065" style="position:absolute;left:2111375;top:191770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D/8xAAA&#10;ANwAAAAPAAAAZHJzL2Rvd25yZXYueG1sRI/LbsIwEEX3SP0HayqxKw6PthAwCIKQWFLoB4ziIbGI&#10;xyF2IPTr60qVWF7dx9FdrDpbiRs13jhWMBwkIIhzpw0XCr5Pu7cpCB+QNVaOScGDPKyWL70Fptrd&#10;+Ytux1CIOMI+RQVlCHUqpc9LsugHriaO3tk1FkOUTSF1g/c4bis5SpIPadFwJJRYU1ZSfjm2NkJ2&#10;h8n1tM8u2ZC2GyNN+zNbt0r1X7v1HESgLjzD/+29VjB+/4S/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w//MQAAADcAAAADwAAAAAAAAAAAAAAAACXAgAAZHJzL2Rv&#10;d25yZXYueG1sUEsFBgAAAAAEAAQA9QAAAIgDAAAAAA==&#10;" fillcolor="#8064a2 [3207]" strokecolor="#3f3151 [1607]" strokeweight="2pt">
                          <v:textbox>
                            <w:txbxContent>
                              <w:p w14:paraId="6234F89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58" o:spid="_x0000_s1066" style="position:absolute;left:572457;top:770572;width:366391;height:1511302;rotation:90" coordorigin="572455,77057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EpOwgAAANwAAAAPAAAAZHJzL2Rvd25yZXYueG1sRE/Pa8IwFL4L+x/CG+wi&#10;M3WyUTujuEnB63RDj4/mrSlrXmqS2frfm4Pg8eP7vVgNthVn8qFxrGA6yUAQV043XCv43pfPOYgQ&#10;kTW2jknBhQKslg+jBRba9fxF512sRQrhUKACE2NXSBkqQxbDxHXEift13mJM0NdSe+xTuG3lS5a9&#10;SYsNpwaDHX0aqv52/1YBn37y8tQexuWx8tP1Rz83m2NU6ulxWL+DiDTEu/jm3moFs9e0Np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ihKTsIAAADcAAAADwAA&#10;AAAAAAAAAAAAAACpAgAAZHJzL2Rvd25yZXYueG1sUEsFBgAAAAAEAAQA+gAAAJgDAAAAAA==&#10;">
                      <v:group id="Agrupar 359" o:spid="_x0000_s1067" style="position:absolute;left:572457;top:770571;width:363218;height:755650" coordorigin="572457,77057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XI9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SJcj3GAAAA3AAA&#10;AA8AAAAAAAAAAAAAAAAAqQIAAGRycy9kb3ducmV2LnhtbFBLBQYAAAAABAAEAPoAAACcAwAAAAA=&#10;">
                        <v:roundrect id="Rectángulo redondeado 360" o:spid="_x0000_s1068" style="position:absolute;left:568010;top:77501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W01wQAA&#10;ANwAAAAPAAAAZHJzL2Rvd25yZXYueG1sRE9LbsIwEN0j9Q7WVOoOHGiFaIpBNAiJJZ8eYBRPE4t4&#10;nMYOpD19Z4HE8un9l+vBN+pKXXSBDUwnGSjiMljHlYGv8268ABUTssUmMBn4pQjr1dNoibkNNz7S&#10;9ZQqJSEcczRQp9TmWseyJo9xElpi4b5D5zEJ7CptO7xJuG/0LMvm2qNjaaixpaKm8nLqvZTsDm8/&#10;531xKaa0/XTa9X/vm96Yl+dh8wEq0ZAe4rt7bw28zmW+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ltNcEAAADcAAAADwAAAAAAAAAAAAAAAACXAgAAZHJzL2Rvd25y&#10;ZXYueG1sUEsFBgAAAAAEAAQA9QAAAIUDAAAAAA==&#10;" fillcolor="#8064a2 [3207]" strokecolor="#3f3151 [1607]" strokeweight="2pt">
                          <v:textbox>
                            <w:txbxContent>
                              <w:p w14:paraId="6291944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61" o:spid="_x0000_s1069" style="position:absolute;left:574678;top:116522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ciuwgAA&#10;ANwAAAAPAAAAZHJzL2Rvd25yZXYueG1sRI/fasIwFMbvB75DOIJ3M+0U0WoUVxG83NQHODTHNtic&#10;1CbVuqdfhMEuP74/P77Vpre1uFPrjWMF6TgBQVw4bbhUcD7t3+cgfEDWWDsmBU/ysFkP3laYaffg&#10;b7ofQyniCPsMFVQhNJmUvqjIoh+7hjh6F9daDFG2pdQtPuK4reVHksykRcORUGFDeUXF9djZCNl/&#10;TW+nQ37NU9p9Gmm6n8W2U2o07LdLEIH68B/+ax+0gskshdeZe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yK7CAAAA3AAAAA8AAAAAAAAAAAAAAAAAlwIAAGRycy9kb3du&#10;cmV2LnhtbFBLBQYAAAAABAAEAPUAAACGAwAAAAA=&#10;" fillcolor="#8064a2 [3207]" strokecolor="#3f3151 [1607]" strokeweight="2pt">
                          <v:textbox>
                            <w:txbxContent>
                              <w:p w14:paraId="59CD04F2"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62" o:spid="_x0000_s1070" style="position:absolute;left:572455;top:1529401;width:366391;height:752472" coordorigin="572455,1529401"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QSrxxAAAANwAAAAPAAAAZHJzL2Rvd25yZXYueG1sRI9Bi8IwFITvwv6H8Bb2&#10;pmkVRbpGEVkXDyJYhWVvj+bZFpuX0sS2/nsjCB6HmfmGWax6U4mWGldaVhCPIhDEmdUl5wrOp+1w&#10;DsJ5ZI2VZVJwJwer5cdggYm2HR+pTX0uAoRdggoK7+tESpcVZNCNbE0cvIttDPogm1zqBrsAN5Uc&#10;R9FMGiw5LBRY06ag7JrejILfDrv1JP5p99fL5v5/mh7+9jEp9fXZr79BeOr9O/xq77SCyWw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kQSrxxAAAANwAAAAP&#10;AAAAAAAAAAAAAAAAAKkCAABkcnMvZG93bnJldi54bWxQSwUGAAAAAAQABAD6AAAAmgMAAAAA&#10;">
                        <v:roundrect id="Rectángulo redondeado 363" o:spid="_x0000_s1071" style="position:absolute;left:571503;top:1530353;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NCwgAA&#10;ANwAAAAPAAAAZHJzL2Rvd25yZXYueG1sRI/bisIwFEXfhfmHcAbmTVMviHaM4lQEH719wKE50wab&#10;k06TasevN4Lg42ZfFnux6mwlrtR441jBcJCAIM6dNlwoOJ+2/RkIH5A1Vo5JwT95WC0/egtMtbvx&#10;ga7HUIg4wj5FBWUIdSqlz0uy6AeuJo7er2sshiibQuoGb3HcVnKUJFNp0XAklFhTVlJ+ObY2Qrb7&#10;yd9pl12yIW1+jDTtfb5ulfr67NbfIAJ14R1+tXdawXg6hueZeAT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b80LCAAAA3AAAAA8AAAAAAAAAAAAAAAAAlwIAAGRycy9kb3du&#10;cmV2LnhtbFBLBQYAAAAABAAEAPUAAACGAwAAAAA=&#10;" fillcolor="#8064a2 [3207]" strokecolor="#3f3151 [1607]" strokeweight="2pt">
                          <v:textbox>
                            <w:txbxContent>
                              <w:p w14:paraId="1F49F5A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64" o:spid="_x0000_s1072" style="position:absolute;left:574675;top:192087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ms2wgAA&#10;ANwAAAAPAAAAZHJzL2Rvd25yZXYueG1sRI/disIwEIXvF3yHMIJ3a+oqotUo2kXw0lUfYGjGNthM&#10;apNq9ek3C8JeHs7Px1muO1uJOzXeOFYwGiYgiHOnDRcKzqfd5wyED8gaK8ek4Eke1qvexxJT7R78&#10;Q/djKEQcYZ+igjKEOpXS5yVZ9ENXE0fv4hqLIcqmkLrBRxy3lfxKkqm0aDgSSqwpKym/HlsbIbvD&#10;5HbaZ9dsRN9bI037mm9apQb9brMAEagL/+F3e68VjKcT+DsTj4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yazbCAAAA3AAAAA8AAAAAAAAAAAAAAAAAlwIAAGRycy9kb3du&#10;cmV2LnhtbFBLBQYAAAAABAAEAPUAAACGAwAAAAA=&#10;" fillcolor="#8064a2 [3207]" strokecolor="#3f3151 [1607]" strokeweight="2pt">
                          <v:textbox>
                            <w:txbxContent>
                              <w:p w14:paraId="07668B57"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65" o:spid="_x0000_s1073" style="position:absolute;left:5182558;top:757874;width:366391;height:1511302;rotation:90" coordorigin="5182556,75787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RS9txQAAANwAAAAPAAAAZHJzL2Rvd25yZXYueG1sRI9BawIxFITvgv8hPMGL&#10;1KyWit0aRS0LXrUt9fjYvG6Wbl7WJHW3/94IhR6HmfmGWW1624gr+VA7VjCbZiCIS6drrhS8vxUP&#10;SxAhImtsHJOCXwqwWQ8HK8y16/hI11OsRIJwyFGBibHNpQylIYth6lri5H05bzEm6SupPXYJbhs5&#10;z7KFtFhzWjDY0t5Q+X36sQr48rEsLs3npDiXfrbddc/m9RyVGo/67QuISH38D/+1D1rB4+IJ7mfS&#10;EZDrG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kUvbcUAAADcAAAA&#10;DwAAAAAAAAAAAAAAAACpAgAAZHJzL2Rvd25yZXYueG1sUEsFBgAAAAAEAAQA+gAAAJsDAAAAAA==&#10;">
                    <v:group id="Agrupar 366" o:spid="_x0000_s1074" style="position:absolute;left:5182558;top:757872;width:363218;height:755650" coordorigin="5182558,75787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izyxAAAANwAAAAPAAAAZHJzL2Rvd25yZXYueG1sRI9Bi8IwFITvC/6H8ARv&#10;a1rFItUoIq7sQYRVQbw9mmdbbF5Kk23rv98Iwh6HmfmGWa57U4mWGldaVhCPIxDEmdUl5wou56/P&#10;OQjnkTVWlknBkxysV4OPJabadvxD7cnnIkDYpaig8L5OpXRZQQbd2NbEwbvbxqAPssmlbrALcFPJ&#10;SRQl0mDJYaHAmrYFZY/Tr1Gw77DbTONde3jct8/beXa8HmJSajTsNwsQnnr/H363v7WCaZLA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izyxAAAANwAAAAP&#10;AAAAAAAAAAAAAAAAAKkCAABkcnMvZG93bnJldi54bWxQSwUGAAAAAAQABAD6AAAAmgMAAAAA&#10;">
                      <v:roundrect id="Rectángulo redondeado 367" o:spid="_x0000_s1075" style="position:absolute;left:5178111;top:762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PVBwwAA&#10;ANwAAAAPAAAAZHJzL2Rvd25yZXYueG1sRI/dasJAEIXvBd9hGaF3dWMVbaOraIrgZf15gCE7JovZ&#10;2TS70bRP7wqCl4fz83EWq85W4kqNN44VjIYJCOLcacOFgtNx+/4JwgdkjZVjUvBHHlbLfm+BqXY3&#10;3tP1EAoRR9inqKAMoU6l9HlJFv3Q1cTRO7vGYoiyKaRu8BbHbSU/kmQqLRqOhBJrykrKL4fWRsj2&#10;Z/J73GWXbETfGyNN+/+1bpV6G3TrOYhAXXiFn+2dVjCezuBxJh4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PVBwwAAANwAAAAPAAAAAAAAAAAAAAAAAJcCAABkcnMvZG93&#10;bnJldi54bWxQSwUGAAAAAAQABAD1AAAAhwMAAAAA&#10;" fillcolor="#8064a2 [3207]" strokecolor="#3f3151 [1607]" strokeweight="2pt">
                        <v:textbox>
                          <w:txbxContent>
                            <w:p w14:paraId="0093AC8B"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68" o:spid="_x0000_s1076" style="position:absolute;left:5184779;top:1152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EzwQAA&#10;ANwAAAAPAAAAZHJzL2Rvd25yZXYueG1sRE9LbsIwEN0j9Q7WVOoOHGiFaIpBNAiJJZ8eYBRPE4t4&#10;nMYOpD19Z4HE8un9l+vBN+pKXXSBDUwnGSjiMljHlYGv8268ABUTssUmMBn4pQjr1dNoibkNNz7S&#10;9ZQqJSEcczRQp9TmWseyJo9xElpi4b5D5zEJ7CptO7xJuG/0LMvm2qNjaaixpaKm8nLqvZTsDm8/&#10;531xKaa0/XTa9X/vm96Yl+dh8wEq0ZAe4rt7bw28zmWt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9hM8EAAADcAAAADwAAAAAAAAAAAAAAAACXAgAAZHJzL2Rvd25y&#10;ZXYueG1sUEsFBgAAAAAEAAQA9QAAAIUDAAAAAA==&#10;" fillcolor="#8064a2 [3207]" strokecolor="#3f3151 [1607]" strokeweight="2pt">
                        <v:textbox>
                          <w:txbxContent>
                            <w:p w14:paraId="3ED0F3B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69" o:spid="_x0000_s1077" style="position:absolute;left:5182556;top:1538922;width:366391;height:730252" coordorigin="5182556,1538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5biAxQAAANwAAAAPAAAAZHJzL2Rvd25yZXYueG1sRI9Bi8IwFITvwv6H8IS9&#10;adoVxa1GEXGXPYigLoi3R/Nsi81LaWJb/70RBI/DzHzDzJedKUVDtSssK4iHEQji1OqCMwX/x5/B&#10;FITzyBpLy6TgTg6Wi4/eHBNtW95Tc/CZCBB2CSrIva8SKV2ak0E3tBVx8C62NuiDrDOpa2wD3JTy&#10;K4om0mDBYSHHitY5pdfDzSj4bbFdjeJNs71e1vfzcbw7bWNS6rPfrWYgPHX+HX61/7SC0eQ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uW4gMUAAADcAAAA&#10;DwAAAAAAAAAAAAAAAACpAgAAZHJzL2Rvd25yZXYueG1sUEsFBgAAAAAEAAQA+gAAAJsDAAAAAA==&#10;">
                      <v:roundrect id="Rectángulo redondeado 370" o:spid="_x0000_s1078" style="position:absolute;left:5192714;top:1528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PvowQAA&#10;ANwAAAAPAAAAZHJzL2Rvd25yZXYueG1sRE9LbsIwEN0j9Q7WVOoOHErVT4pBkAqJZYEeYBRPE4t4&#10;nMYOBE7fWSCxfHr/+XLwjTpRF11gA9NJBoq4DNZxZeDnsBm/g4oJ2WITmAxcKMJy8TCaY27DmXd0&#10;2qdKSQjHHA3UKbW51rGsyWOchJZYuN/QeUwCu0rbDs8S7hv9nGWv2qNjaaixpaKm8rjvvZRsvl/+&#10;DtviWEzpa+20668fq96Yp8dh9Qkq0ZDu4pt7aw3M3mS+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1D76MEAAADcAAAADwAAAAAAAAAAAAAAAACXAgAAZHJzL2Rvd25y&#10;ZXYueG1sUEsFBgAAAAAEAAQA9QAAAIUDAAAAAA==&#10;" fillcolor="#8064a2 [3207]" strokecolor="#3f3151 [1607]" strokeweight="2pt">
                        <v:textbox>
                          <w:txbxContent>
                            <w:p w14:paraId="3D4ACC31"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71" o:spid="_x0000_s1079" style="position:absolute;left:5184776;top:1908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F5zwwAA&#10;ANwAAAAPAAAAZHJzL2Rvd25yZXYueG1sRI/fasIwFMbvB75DOIJ3M+0cm1ajuIrg5aY+wKE5tsHm&#10;pDap1j29EQa7/Pj+/PgWq97W4kqtN44VpOMEBHHhtOFSwfGwfZ2C8AFZY+2YFNzJw2o5eFlgpt2N&#10;f+i6D6WII+wzVFCF0GRS+qIii37sGuLonVxrMUTZllK3eIvjtpZvSfIhLRqOhAobyisqzvvORsj2&#10;+/1y2OXnPKXNl5Gm+52tO6VGw349BxGoD//hv/ZOK5h8pv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F5zwwAAANwAAAAPAAAAAAAAAAAAAAAAAJcCAABkcnMvZG93&#10;bnJldi54bWxQSwUGAAAAAAQABAD1AAAAhwMAAAAA&#10;" fillcolor="#8064a2 [3207]" strokecolor="#3f3151 [1607]" strokeweight="2pt">
                        <v:textbox>
                          <w:txbxContent>
                            <w:p w14:paraId="7F11477C"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72" o:spid="_x0000_s1080" style="position:absolute;left:3645858;top:761050;width:366391;height:1511302;rotation:90" coordorigin="3645856,76104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dSHExQAAANwAAAAPAAAAZHJzL2Rvd25yZXYueG1sRI9BawIxFITvBf9DeEIv&#10;pWa1oHY1ilYWeq211ONj89wsbl7WJLrbf98UhB6HmfmGWa5724gb+VA7VjAeZSCIS6drrhQcPovn&#10;OYgQkTU2jknBDwVYrwYPS8y16/iDbvtYiQThkKMCE2ObSxlKQxbDyLXEyTs5bzEm6SupPXYJbhs5&#10;ybKptFhzWjDY0puh8ry/WgV8+ZoXl+b7qTiWfrzZdq9md4xKPQ77zQJEpD7+h+/td63gZTaB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HUhxMUAAADcAAAA&#10;DwAAAAAAAAAAAAAAAACpAgAAZHJzL2Rvd25yZXYueG1sUEsFBgAAAAAEAAQA+gAAAJsDAAAAAA==&#10;">
                    <v:group id="Agrupar 373" o:spid="_x0000_s1081" style="position:absolute;left:3645858;top:761048;width:363218;height:755650" coordorigin="3645858,76104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roundrect id="Rectángulo redondeado 374" o:spid="_x0000_s1082" style="position:absolute;left:3641411;top:765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3rwwAA&#10;ANwAAAAPAAAAZHJzL2Rvd25yZXYueG1sRI/dasJAEIXvC77DMkLvdGMVbaOraIrgpX8PMGTHZDE7&#10;m2Y3Gn36bkHo5eH8fJzFqrOVuFHjjWMFo2ECgjh32nCh4HzaDj5B+ICssXJMCh7kYbXsvS0w1e7O&#10;B7odQyHiCPsUFZQh1KmUPi/Joh+6mjh6F9dYDFE2hdQN3uO4reRHkkylRcORUGJNWUn59djaCNnu&#10;Jz+nXXbNRvS9MdK0z691q9R7v1vPQQTqwn/41d5pBePZBP7OxCM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3rwwAAANwAAAAPAAAAAAAAAAAAAAAAAJcCAABkcnMvZG93&#10;bnJldi54bWxQSwUGAAAAAAQABAD1AAAAhwMAAAAA&#10;" fillcolor="#8064a2 [3207]" strokecolor="#3f3151 [1607]" strokeweight="2pt">
                        <v:textbox>
                          <w:txbxContent>
                            <w:p w14:paraId="2527C34F"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75" o:spid="_x0000_s1083" style="position:absolute;left:3648079;top:1155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1hwxAAA&#10;ANwAAAAPAAAAZHJzL2Rvd25yZXYueG1sRI/LbsIwEEX3SP0HayqxKw6PthAwCIKQWFLoB4ziIbGI&#10;xyF2IPTr60qVWF7dx9FdrDpbiRs13jhWMBwkIIhzpw0XCr5Pu7cpCB+QNVaOScGDPKyWL70Fptrd&#10;+Ytux1CIOMI+RQVlCHUqpc9LsugHriaO3tk1FkOUTSF1g/c4bis5SpIPadFwJJRYU1ZSfjm2NkJ2&#10;h8n1tM8u2ZC2GyNN+zNbt0r1X7v1HESgLjzD/+29VjD+fIe/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dYcMQAAADcAAAADwAAAAAAAAAAAAAAAACXAgAAZHJzL2Rv&#10;d25yZXYueG1sUEsFBgAAAAAEAAQA9QAAAIgDAAAAAA==&#10;" fillcolor="#8064a2 [3207]" strokecolor="#3f3151 [1607]" strokeweight="2pt">
                        <v:textbox>
                          <w:txbxContent>
                            <w:p w14:paraId="1E354FAA"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76" o:spid="_x0000_s1084" style="position:absolute;left:3645856;top:1542098;width:366391;height:730252" coordorigin="3645856,1542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oundrect id="Rectángulo redondeado 377" o:spid="_x0000_s1085" style="position:absolute;left:3656014;top:1531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WOcwwAA&#10;ANwAAAAPAAAAZHJzL2Rvd25yZXYueG1sRI/dasJAEIXvC77DMkLv6sYqtY2uoimCl/XnAYbsmCxm&#10;Z9PsRqNP7wqCl4fz83Fmi85W4kyNN44VDAcJCOLcacOFgsN+/fENwgdkjZVjUnAlD4t5722GqXYX&#10;3tJ5FwoRR9inqKAMoU6l9HlJFv3A1cTRO7rGYoiyKaRu8BLHbSU/k+RLWjQcCSXWlJWUn3atjZD1&#10;3/h/v8lO2ZB+V0aa9vazbJV673fLKYhAXXiFn+2NVjCaTO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WOcwwAAANwAAAAPAAAAAAAAAAAAAAAAAJcCAABkcnMvZG93&#10;bnJldi54bWxQSwUGAAAAAAQABAD1AAAAhwMAAAAA&#10;" fillcolor="#8064a2 [3207]" strokecolor="#3f3151 [1607]" strokeweight="2pt">
                        <v:textbox>
                          <w:txbxContent>
                            <w:p w14:paraId="2A48730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78" o:spid="_x0000_s1086" style="position:absolute;left:3648076;top:1911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vfuwQAA&#10;ANwAAAAPAAAAZHJzL2Rvd25yZXYueG1sRE9LbsIwEN0j9Q7WVOoOHErVT4pBkAqJZYEeYBRPE4t4&#10;nMYOBE7fWSCxfHr/+XLwjTpRF11gA9NJBoq4DNZxZeDnsBm/g4oJ2WITmAxcKMJy8TCaY27DmXd0&#10;2qdKSQjHHA3UKbW51rGsyWOchJZYuN/QeUwCu0rbDs8S7hv9nGWv2qNjaaixpaKm8rjvvZRsvl/+&#10;DtviWEzpa+20668fq96Yp8dh9Qkq0ZDu4pt7aw3M3mSt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Sb37sEAAADcAAAADwAAAAAAAAAAAAAAAACXAgAAZHJzL2Rvd25y&#10;ZXYueG1sUEsFBgAAAAAEAAQA9QAAAIUDAAAAAA==&#10;" fillcolor="#8064a2 [3207]" strokecolor="#3f3151 [1607]" strokeweight="2pt">
                        <v:textbox>
                          <w:txbxContent>
                            <w:p w14:paraId="605F1973" w14:textId="77777777" w:rsidR="00690336" w:rsidRDefault="00690336"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w10:anchorlock/>
              </v:group>
            </w:pict>
          </mc:Fallback>
        </mc:AlternateContent>
      </w:r>
    </w:p>
    <w:p w14:paraId="2EF42EEC" w14:textId="107EF1B5" w:rsidR="0080751C" w:rsidRDefault="00886C3F" w:rsidP="00886C3F">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5</w:t>
      </w:r>
      <w:r w:rsidR="00E15D41">
        <w:rPr>
          <w:noProof/>
        </w:rPr>
        <w:fldChar w:fldCharType="end"/>
      </w:r>
      <w:r>
        <w:t>. Suma en punto fijo. Los 2 sumandos poseen 8 bits cada uno y el resultado de la suma deriva en un resultado de 16.</w:t>
      </w:r>
      <w:r w:rsidR="00843633">
        <w:t xml:space="preserve"> </w:t>
      </w:r>
    </w:p>
    <w:p w14:paraId="4C43BDCF" w14:textId="1C883FCE" w:rsidR="00886C3F" w:rsidRDefault="004E635C" w:rsidP="001C1E7E">
      <w:r>
        <w:t>El problema de mayor repercusión en la arquitectura de punto fijo es que el tamaño de los operandos y de los resultados, los cuales difieren, provocando que no se puedan realizar sumas acumul</w:t>
      </w:r>
      <w:r w:rsidR="00FC2D8A">
        <w:t>ativas, puesto que en cada iteración de dicha suma, se requeriría de un circuito que soporte parámetros con el doble de ancho que la iteración anterior.</w:t>
      </w:r>
      <w:r w:rsidR="00843633">
        <w:t xml:space="preserve"> </w:t>
      </w:r>
    </w:p>
    <w:p w14:paraId="5C76DFB3" w14:textId="77777777" w:rsidR="00886C3F" w:rsidRDefault="00886C3F" w:rsidP="001C1E7E"/>
    <w:p w14:paraId="546F7F59" w14:textId="5BC7911B" w:rsidR="00632BF0" w:rsidRDefault="00B818E3" w:rsidP="001C1E7E">
      <w:r>
        <w:t>Fina</w:t>
      </w:r>
      <w:r w:rsidR="0075726F">
        <w:t>lmente si la arquitectura optará</w:t>
      </w:r>
      <w:r>
        <w:t xml:space="preserve"> por el truncamiento para mantener </w:t>
      </w:r>
      <w:r w:rsidR="00843633">
        <w:t>fijo el tamaño de los operandos</w:t>
      </w:r>
      <w:r>
        <w:t xml:space="preserve">, es </w:t>
      </w:r>
      <w:r w:rsidR="00843633">
        <w:t xml:space="preserve">inminente la </w:t>
      </w:r>
      <w:r>
        <w:t>perdida de precisión y por lo tanto perdida de información. Esto no es aceptable.</w:t>
      </w:r>
    </w:p>
    <w:p w14:paraId="328C0199" w14:textId="77777777" w:rsidR="00632BF0" w:rsidRDefault="00632BF0" w:rsidP="001C1E7E"/>
    <w:p w14:paraId="1216AD8D" w14:textId="77777777" w:rsidR="00843633" w:rsidRDefault="002B24BC" w:rsidP="001C1E7E">
      <w:r>
        <w:t xml:space="preserve">Sin embargo existen razones para preferir la implementación de una unidad de punto </w:t>
      </w:r>
      <w:r w:rsidR="00E10106">
        <w:t>fijo en lugar de punto flotante y la más importante de ellas es la canti</w:t>
      </w:r>
      <w:r w:rsidR="007713BA">
        <w:t xml:space="preserve">dad de celdas lógicas a usar. </w:t>
      </w:r>
    </w:p>
    <w:p w14:paraId="7D10D7B0" w14:textId="77777777" w:rsidR="00843633" w:rsidRDefault="00843633" w:rsidP="001C1E7E"/>
    <w:p w14:paraId="4A0B7717" w14:textId="19D7FBE2" w:rsidR="002B24BC" w:rsidRDefault="00843633" w:rsidP="00843633">
      <w:r>
        <w:t xml:space="preserve">Sin embargo el uso de circuitos de punto flotante, resultaría favorable, a pesar que dicha implementación utilizaría más celdas lógicas que el circuito de punto fijo, es claro que resulta mucho más funcional y tiene grandes ventajas en la precisión. </w:t>
      </w:r>
    </w:p>
    <w:p w14:paraId="2EC01450" w14:textId="77777777" w:rsidR="00843633" w:rsidRDefault="00843633" w:rsidP="00843633"/>
    <w:p w14:paraId="0DE6D722" w14:textId="0718169C" w:rsidR="00843633" w:rsidRDefault="00843633" w:rsidP="00843633">
      <w:r>
        <w:t>En la siguiente ilustración se observa la suma de 2 números en punto flotante, los cuales poseen un bit para representar el signo, 8 para el exponente y 23 para la mantisa. Cada componente, -signo, exponente o mantisa-, debe ser operado con su contraparte en el otro parámetro, aunque esto conlleve un mayor número de celdas lógicas al final se obtiene un resultado del mismo ancho que los parámetros, lo cual resulta una ventaja en términos de diseño bastante importante.</w:t>
      </w:r>
    </w:p>
    <w:p w14:paraId="13E65A04" w14:textId="77777777" w:rsidR="00843633" w:rsidRDefault="00843633" w:rsidP="00843633"/>
    <w:p w14:paraId="1E1589D8" w14:textId="77777777" w:rsidR="00B277AA" w:rsidRDefault="00843633" w:rsidP="00B277AA">
      <w:pPr>
        <w:keepNext/>
      </w:pPr>
      <w:r w:rsidRPr="00843633">
        <w:rPr>
          <w:rFonts w:ascii="Times" w:hAnsi="Times"/>
          <w:noProof/>
          <w:sz w:val="20"/>
          <w:szCs w:val="20"/>
          <w:lang w:val="es-ES"/>
        </w:rPr>
        <mc:AlternateContent>
          <mc:Choice Requires="wpg">
            <w:drawing>
              <wp:inline distT="0" distB="0" distL="0" distR="0" wp14:anchorId="239AD825" wp14:editId="45725703">
                <wp:extent cx="5396230" cy="726790"/>
                <wp:effectExtent l="50800" t="50800" r="64770" b="86360"/>
                <wp:docPr id="379" name="Agrupar 328"/>
                <wp:cNvGraphicFramePr/>
                <a:graphic xmlns:a="http://schemas.openxmlformats.org/drawingml/2006/main">
                  <a:graphicData uri="http://schemas.microsoft.com/office/word/2010/wordprocessingGroup">
                    <wpg:wgp>
                      <wpg:cNvGrpSpPr/>
                      <wpg:grpSpPr>
                        <a:xfrm>
                          <a:off x="0" y="0"/>
                          <a:ext cx="5396230" cy="726790"/>
                          <a:chOff x="0" y="-2"/>
                          <a:chExt cx="12782550" cy="1722118"/>
                        </a:xfrm>
                      </wpg:grpSpPr>
                      <wpg:grpSp>
                        <wpg:cNvPr id="380" name="Agrupar 380"/>
                        <wpg:cNvGrpSpPr/>
                        <wpg:grpSpPr>
                          <a:xfrm>
                            <a:off x="12700" y="558800"/>
                            <a:ext cx="12553955" cy="388616"/>
                            <a:chOff x="12700" y="558800"/>
                            <a:chExt cx="12553955" cy="388616"/>
                          </a:xfrm>
                        </wpg:grpSpPr>
                        <wpg:grpSp>
                          <wpg:cNvPr id="381" name="Agrupar 381"/>
                          <wpg:cNvGrpSpPr/>
                          <wpg:grpSpPr>
                            <a:xfrm>
                              <a:off x="3759200" y="558800"/>
                              <a:ext cx="8807455" cy="388616"/>
                              <a:chOff x="3759200" y="558800"/>
                              <a:chExt cx="8807455" cy="388616"/>
                            </a:xfrm>
                          </wpg:grpSpPr>
                          <wpg:grpSp>
                            <wpg:cNvPr id="382" name="Agrupar 382"/>
                            <wpg:cNvGrpSpPr/>
                            <wpg:grpSpPr>
                              <a:xfrm>
                                <a:off x="6445252" y="558800"/>
                                <a:ext cx="6121403" cy="379090"/>
                                <a:chOff x="6445252" y="558800"/>
                                <a:chExt cx="6121403" cy="379090"/>
                              </a:xfrm>
                            </wpg:grpSpPr>
                            <wpg:grpSp>
                              <wpg:cNvPr id="383" name="Agrupar 383"/>
                              <wpg:cNvGrpSpPr/>
                              <wpg:grpSpPr>
                                <a:xfrm>
                                  <a:off x="6445252" y="568323"/>
                                  <a:ext cx="3048002" cy="369567"/>
                                  <a:chOff x="6445252" y="568323"/>
                                  <a:chExt cx="3048002" cy="369567"/>
                                </a:xfrm>
                              </wpg:grpSpPr>
                              <wpg:grpSp>
                                <wpg:cNvPr id="384" name="Agrupar 384"/>
                                <wpg:cNvGrpSpPr/>
                                <wpg:grpSpPr>
                                  <a:xfrm rot="5400000">
                                    <a:off x="8554407" y="-4132"/>
                                    <a:ext cx="366391" cy="1511302"/>
                                    <a:chOff x="8554405" y="-4132"/>
                                    <a:chExt cx="366391" cy="1511302"/>
                                  </a:xfrm>
                                </wpg:grpSpPr>
                                <wpg:grpSp>
                                  <wpg:cNvPr id="385" name="Agrupar 385"/>
                                  <wpg:cNvGrpSpPr/>
                                  <wpg:grpSpPr>
                                    <a:xfrm>
                                      <a:off x="8554407" y="-4132"/>
                                      <a:ext cx="363218" cy="755650"/>
                                      <a:chOff x="8554407" y="-4132"/>
                                      <a:chExt cx="363218" cy="755650"/>
                                    </a:xfrm>
                                  </wpg:grpSpPr>
                                  <wps:wsp>
                                    <wps:cNvPr id="386" name="Rectángulo redondeado 386"/>
                                    <wps:cNvSpPr/>
                                    <wps:spPr>
                                      <a:xfrm rot="16200000">
                                        <a:off x="8549960" y="3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A847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87" name="Rectángulo redondeado 387"/>
                                    <wps:cNvSpPr/>
                                    <wps:spPr>
                                      <a:xfrm rot="16200000">
                                        <a:off x="8556628" y="3905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F360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88" name="Agrupar 388"/>
                                  <wpg:cNvGrpSpPr/>
                                  <wpg:grpSpPr>
                                    <a:xfrm>
                                      <a:off x="8554405" y="751523"/>
                                      <a:ext cx="366391" cy="755647"/>
                                      <a:chOff x="8554405" y="751523"/>
                                      <a:chExt cx="366391" cy="755647"/>
                                    </a:xfrm>
                                  </wpg:grpSpPr>
                                  <wps:wsp>
                                    <wps:cNvPr id="389" name="Rectángulo redondeado 389"/>
                                    <wps:cNvSpPr/>
                                    <wps:spPr>
                                      <a:xfrm rot="16200000">
                                        <a:off x="8551866" y="7540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F512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90" name="Rectángulo redondeado 390"/>
                                    <wps:cNvSpPr/>
                                    <wps:spPr>
                                      <a:xfrm rot="16200000">
                                        <a:off x="8556625" y="11461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49F2C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91" name="Agrupar 391"/>
                                <wpg:cNvGrpSpPr/>
                                <wpg:grpSpPr>
                                  <a:xfrm rot="5400000">
                                    <a:off x="7017707" y="-956"/>
                                    <a:ext cx="366391" cy="1511302"/>
                                    <a:chOff x="7017705" y="-956"/>
                                    <a:chExt cx="366391" cy="1511302"/>
                                  </a:xfrm>
                                </wpg:grpSpPr>
                                <wpg:grpSp>
                                  <wpg:cNvPr id="392" name="Agrupar 392"/>
                                  <wpg:cNvGrpSpPr/>
                                  <wpg:grpSpPr>
                                    <a:xfrm>
                                      <a:off x="7017707" y="-956"/>
                                      <a:ext cx="363218" cy="755650"/>
                                      <a:chOff x="7017707" y="-956"/>
                                      <a:chExt cx="363218" cy="755650"/>
                                    </a:xfrm>
                                  </wpg:grpSpPr>
                                  <wps:wsp>
                                    <wps:cNvPr id="393" name="Rectángulo redondeado 393"/>
                                    <wps:cNvSpPr/>
                                    <wps:spPr>
                                      <a:xfrm rot="16200000">
                                        <a:off x="7013260" y="34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7801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94" name="Rectángulo redondeado 394"/>
                                    <wps:cNvSpPr/>
                                    <wps:spPr>
                                      <a:xfrm rot="16200000">
                                        <a:off x="7019928" y="3936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8EB0E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95" name="Agrupar 395"/>
                                  <wpg:cNvGrpSpPr/>
                                  <wpg:grpSpPr>
                                    <a:xfrm>
                                      <a:off x="7017705" y="757874"/>
                                      <a:ext cx="366391" cy="752472"/>
                                      <a:chOff x="7017705" y="757874"/>
                                      <a:chExt cx="366391" cy="752472"/>
                                    </a:xfrm>
                                  </wpg:grpSpPr>
                                  <wps:wsp>
                                    <wps:cNvPr id="396" name="Rectángulo redondeado 396"/>
                                    <wps:cNvSpPr/>
                                    <wps:spPr>
                                      <a:xfrm rot="16200000">
                                        <a:off x="7016753" y="7588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5C1C3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97" name="Rectángulo redondeado 397"/>
                                    <wps:cNvSpPr/>
                                    <wps:spPr>
                                      <a:xfrm rot="16200000">
                                        <a:off x="7019925" y="11493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AEE80A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98" name="Agrupar 398"/>
                              <wpg:cNvGrpSpPr/>
                              <wpg:grpSpPr>
                                <a:xfrm rot="5400000">
                                  <a:off x="11627808" y="-13655"/>
                                  <a:ext cx="366391" cy="1511302"/>
                                  <a:chOff x="11627806" y="-13655"/>
                                  <a:chExt cx="366391" cy="1511302"/>
                                </a:xfrm>
                              </wpg:grpSpPr>
                              <wpg:grpSp>
                                <wpg:cNvPr id="399" name="Agrupar 399"/>
                                <wpg:cNvGrpSpPr/>
                                <wpg:grpSpPr>
                                  <a:xfrm>
                                    <a:off x="11627808" y="-13655"/>
                                    <a:ext cx="363218" cy="755650"/>
                                    <a:chOff x="11627808" y="-13655"/>
                                    <a:chExt cx="363218" cy="755650"/>
                                  </a:xfrm>
                                </wpg:grpSpPr>
                                <wps:wsp>
                                  <wps:cNvPr id="400" name="Rectángulo redondeado 400"/>
                                  <wps:cNvSpPr/>
                                  <wps:spPr>
                                    <a:xfrm rot="16200000">
                                      <a:off x="11623361" y="-92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F27C8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01" name="Rectángulo redondeado 401"/>
                                  <wps:cNvSpPr/>
                                  <wps:spPr>
                                    <a:xfrm rot="16200000">
                                      <a:off x="11630029" y="3809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428F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02" name="Agrupar 402"/>
                                <wpg:cNvGrpSpPr/>
                                <wpg:grpSpPr>
                                  <a:xfrm>
                                    <a:off x="11627806" y="767395"/>
                                    <a:ext cx="366391" cy="730252"/>
                                    <a:chOff x="11627806" y="767395"/>
                                    <a:chExt cx="366391" cy="730252"/>
                                  </a:xfrm>
                                </wpg:grpSpPr>
                                <wps:wsp>
                                  <wps:cNvPr id="403" name="Rectángulo redondeado 403"/>
                                  <wps:cNvSpPr/>
                                  <wps:spPr>
                                    <a:xfrm rot="16200000">
                                      <a:off x="11637964" y="7572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42B0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04" name="Rectángulo redondeado 404"/>
                                  <wps:cNvSpPr/>
                                  <wps:spPr>
                                    <a:xfrm rot="16200000">
                                      <a:off x="11630026" y="11366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31612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05" name="Agrupar 405"/>
                              <wpg:cNvGrpSpPr/>
                              <wpg:grpSpPr>
                                <a:xfrm rot="5400000">
                                  <a:off x="10091108" y="-10479"/>
                                  <a:ext cx="366391" cy="1511302"/>
                                  <a:chOff x="10091106" y="-10479"/>
                                  <a:chExt cx="366391" cy="1511302"/>
                                </a:xfrm>
                              </wpg:grpSpPr>
                              <wpg:grpSp>
                                <wpg:cNvPr id="406" name="Agrupar 406"/>
                                <wpg:cNvGrpSpPr/>
                                <wpg:grpSpPr>
                                  <a:xfrm>
                                    <a:off x="10091108" y="-10479"/>
                                    <a:ext cx="363218" cy="755650"/>
                                    <a:chOff x="10091108" y="-10479"/>
                                    <a:chExt cx="363218" cy="755650"/>
                                  </a:xfrm>
                                </wpg:grpSpPr>
                                <wps:wsp>
                                  <wps:cNvPr id="407" name="Rectángulo redondeado 407"/>
                                  <wps:cNvSpPr/>
                                  <wps:spPr>
                                    <a:xfrm rot="16200000">
                                      <a:off x="10086661" y="-60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0451B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08" name="Rectángulo redondeado 408"/>
                                  <wps:cNvSpPr/>
                                  <wps:spPr>
                                    <a:xfrm rot="16200000">
                                      <a:off x="10093329" y="3841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C5CA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09" name="Agrupar 409"/>
                                <wpg:cNvGrpSpPr/>
                                <wpg:grpSpPr>
                                  <a:xfrm>
                                    <a:off x="10091106" y="770571"/>
                                    <a:ext cx="366391" cy="730252"/>
                                    <a:chOff x="10091106" y="770571"/>
                                    <a:chExt cx="366391" cy="730252"/>
                                  </a:xfrm>
                                </wpg:grpSpPr>
                                <wps:wsp>
                                  <wps:cNvPr id="410" name="Rectángulo redondeado 410"/>
                                  <wps:cNvSpPr/>
                                  <wps:spPr>
                                    <a:xfrm rot="16200000">
                                      <a:off x="10101264" y="7604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D7929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11" name="Rectángulo redondeado 411"/>
                                  <wps:cNvSpPr/>
                                  <wps:spPr>
                                    <a:xfrm rot="16200000">
                                      <a:off x="10093326" y="11398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C640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12" name="Rectángulo redondeado 412"/>
                            <wps:cNvSpPr/>
                            <wps:spPr>
                              <a:xfrm>
                                <a:off x="5680079" y="5778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565C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13" name="Rectángulo redondeado 413"/>
                            <wps:cNvSpPr/>
                            <wps:spPr>
                              <a:xfrm>
                                <a:off x="5295901" y="5810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B916B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14" name="Rectángulo redondeado 414"/>
                            <wps:cNvSpPr/>
                            <wps:spPr>
                              <a:xfrm>
                                <a:off x="4898396" y="5810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5690D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15" name="Rectángulo redondeado 415"/>
                            <wps:cNvSpPr/>
                            <wps:spPr>
                              <a:xfrm>
                                <a:off x="4514853" y="5842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3A2D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16" name="Rectángulo redondeado 416"/>
                            <wps:cNvSpPr/>
                            <wps:spPr>
                              <a:xfrm>
                                <a:off x="4143378" y="5810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0C551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17" name="Rectángulo redondeado 417"/>
                            <wps:cNvSpPr/>
                            <wps:spPr>
                              <a:xfrm>
                                <a:off x="3759200" y="5841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0DE13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18" name="Rectángulo redondeado 418"/>
                            <wps:cNvSpPr/>
                            <wps:spPr>
                              <a:xfrm>
                                <a:off x="6070600" y="5715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A508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19" name="Agrupar 419"/>
                          <wpg:cNvGrpSpPr/>
                          <wpg:grpSpPr>
                            <a:xfrm>
                              <a:off x="571500" y="571500"/>
                              <a:ext cx="3048003" cy="369567"/>
                              <a:chOff x="571500" y="571500"/>
                              <a:chExt cx="3048003" cy="369567"/>
                            </a:xfrm>
                          </wpg:grpSpPr>
                          <wps:wsp>
                            <wps:cNvPr id="420" name="Rectángulo redondeado 420"/>
                            <wps:cNvSpPr/>
                            <wps:spPr>
                              <a:xfrm>
                                <a:off x="955678" y="5746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30BE33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21" name="Rectángulo redondeado 421"/>
                            <wps:cNvSpPr/>
                            <wps:spPr>
                              <a:xfrm>
                                <a:off x="3247396" y="5715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FE302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22" name="Rectángulo redondeado 422"/>
                            <wps:cNvSpPr/>
                            <wps:spPr>
                              <a:xfrm>
                                <a:off x="2863853" y="5746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480DD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23" name="Rectángulo redondeado 423"/>
                            <wps:cNvSpPr/>
                            <wps:spPr>
                              <a:xfrm>
                                <a:off x="2492378" y="5715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4103E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24" name="Rectángulo redondeado 424"/>
                            <wps:cNvSpPr/>
                            <wps:spPr>
                              <a:xfrm>
                                <a:off x="2108200" y="5746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3E805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25" name="Rectángulo redondeado 425"/>
                            <wps:cNvSpPr/>
                            <wps:spPr>
                              <a:xfrm>
                                <a:off x="1710696" y="5746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470535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26" name="Rectángulo redondeado 426"/>
                            <wps:cNvSpPr/>
                            <wps:spPr>
                              <a:xfrm>
                                <a:off x="1327153" y="5778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604EF7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27" name="Rectángulo redondeado 427"/>
                            <wps:cNvSpPr/>
                            <wps:spPr>
                              <a:xfrm>
                                <a:off x="571500" y="5778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B4FD2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28" name="Rectángulo redondeado 428"/>
                          <wps:cNvSpPr/>
                          <wps:spPr>
                            <a:xfrm>
                              <a:off x="12700" y="5842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35CCC1"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grpSp>
                        <wpg:cNvPr id="429" name="Agrupar 429"/>
                        <wpg:cNvGrpSpPr/>
                        <wpg:grpSpPr>
                          <a:xfrm>
                            <a:off x="0" y="-2"/>
                            <a:ext cx="12553955" cy="388618"/>
                            <a:chOff x="0" y="-2"/>
                            <a:chExt cx="12553955" cy="388618"/>
                          </a:xfrm>
                        </wpg:grpSpPr>
                        <wpg:grpSp>
                          <wpg:cNvPr id="430" name="Agrupar 430"/>
                          <wpg:cNvGrpSpPr/>
                          <wpg:grpSpPr>
                            <a:xfrm>
                              <a:off x="3746500" y="-2"/>
                              <a:ext cx="8807455" cy="388618"/>
                              <a:chOff x="3746500" y="-2"/>
                              <a:chExt cx="8807455" cy="388618"/>
                            </a:xfrm>
                          </wpg:grpSpPr>
                          <wpg:grpSp>
                            <wpg:cNvPr id="431" name="Agrupar 431"/>
                            <wpg:cNvGrpSpPr/>
                            <wpg:grpSpPr>
                              <a:xfrm>
                                <a:off x="6432552" y="-2"/>
                                <a:ext cx="6121403" cy="379090"/>
                                <a:chOff x="6432552" y="-2"/>
                                <a:chExt cx="6121403" cy="379090"/>
                              </a:xfrm>
                            </wpg:grpSpPr>
                            <wpg:grpSp>
                              <wpg:cNvPr id="432" name="Agrupar 432"/>
                              <wpg:cNvGrpSpPr/>
                              <wpg:grpSpPr>
                                <a:xfrm>
                                  <a:off x="6432552" y="9521"/>
                                  <a:ext cx="3048002" cy="369567"/>
                                  <a:chOff x="6432552" y="9521"/>
                                  <a:chExt cx="3048002" cy="369567"/>
                                </a:xfrm>
                              </wpg:grpSpPr>
                              <wpg:grpSp>
                                <wpg:cNvPr id="433" name="Agrupar 433"/>
                                <wpg:cNvGrpSpPr/>
                                <wpg:grpSpPr>
                                  <a:xfrm rot="5400000">
                                    <a:off x="8541707" y="-562934"/>
                                    <a:ext cx="366391" cy="1511302"/>
                                    <a:chOff x="8541705" y="-562932"/>
                                    <a:chExt cx="366391" cy="1511302"/>
                                  </a:xfrm>
                                </wpg:grpSpPr>
                                <wpg:grpSp>
                                  <wpg:cNvPr id="434" name="Agrupar 434"/>
                                  <wpg:cNvGrpSpPr/>
                                  <wpg:grpSpPr>
                                    <a:xfrm>
                                      <a:off x="8541707" y="-562932"/>
                                      <a:ext cx="363218" cy="755650"/>
                                      <a:chOff x="8541707" y="-562932"/>
                                      <a:chExt cx="363218" cy="755650"/>
                                    </a:xfrm>
                                  </wpg:grpSpPr>
                                  <wps:wsp>
                                    <wps:cNvPr id="435" name="Rectángulo redondeado 435"/>
                                    <wps:cNvSpPr/>
                                    <wps:spPr>
                                      <a:xfrm rot="16200000">
                                        <a:off x="8537260" y="-55848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4D63A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36" name="Rectángulo redondeado 436"/>
                                    <wps:cNvSpPr/>
                                    <wps:spPr>
                                      <a:xfrm rot="16200000">
                                        <a:off x="8543928" y="-168279"/>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FC3C6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37" name="Agrupar 437"/>
                                  <wpg:cNvGrpSpPr/>
                                  <wpg:grpSpPr>
                                    <a:xfrm>
                                      <a:off x="8541705" y="192723"/>
                                      <a:ext cx="366391" cy="755647"/>
                                      <a:chOff x="8541705" y="192723"/>
                                      <a:chExt cx="366391" cy="755647"/>
                                    </a:xfrm>
                                  </wpg:grpSpPr>
                                  <wps:wsp>
                                    <wps:cNvPr id="438" name="Rectángulo redondeado 438"/>
                                    <wps:cNvSpPr/>
                                    <wps:spPr>
                                      <a:xfrm rot="16200000">
                                        <a:off x="8539166" y="1952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5735B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39" name="Rectángulo redondeado 439"/>
                                    <wps:cNvSpPr/>
                                    <wps:spPr>
                                      <a:xfrm rot="16200000">
                                        <a:off x="8543925" y="5873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B8614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40" name="Agrupar 440"/>
                                <wpg:cNvGrpSpPr/>
                                <wpg:grpSpPr>
                                  <a:xfrm rot="5400000">
                                    <a:off x="7005007" y="-559758"/>
                                    <a:ext cx="366391" cy="1511302"/>
                                    <a:chOff x="7005005" y="-559756"/>
                                    <a:chExt cx="366391" cy="1511302"/>
                                  </a:xfrm>
                                </wpg:grpSpPr>
                                <wpg:grpSp>
                                  <wpg:cNvPr id="441" name="Agrupar 441"/>
                                  <wpg:cNvGrpSpPr/>
                                  <wpg:grpSpPr>
                                    <a:xfrm>
                                      <a:off x="7005007" y="-559756"/>
                                      <a:ext cx="363218" cy="755650"/>
                                      <a:chOff x="7005007" y="-559756"/>
                                      <a:chExt cx="363218" cy="755650"/>
                                    </a:xfrm>
                                  </wpg:grpSpPr>
                                  <wps:wsp>
                                    <wps:cNvPr id="442" name="Rectángulo redondeado 442"/>
                                    <wps:cNvSpPr/>
                                    <wps:spPr>
                                      <a:xfrm rot="16200000">
                                        <a:off x="7000560" y="-555309"/>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9C538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43" name="Rectángulo redondeado 443"/>
                                    <wps:cNvSpPr/>
                                    <wps:spPr>
                                      <a:xfrm rot="16200000">
                                        <a:off x="7007228" y="-1651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FED34E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44" name="Agrupar 444"/>
                                  <wpg:cNvGrpSpPr/>
                                  <wpg:grpSpPr>
                                    <a:xfrm>
                                      <a:off x="7005005" y="199074"/>
                                      <a:ext cx="366391" cy="752472"/>
                                      <a:chOff x="7005005" y="199074"/>
                                      <a:chExt cx="366391" cy="752472"/>
                                    </a:xfrm>
                                  </wpg:grpSpPr>
                                  <wps:wsp>
                                    <wps:cNvPr id="445" name="Rectángulo redondeado 445"/>
                                    <wps:cNvSpPr/>
                                    <wps:spPr>
                                      <a:xfrm rot="16200000">
                                        <a:off x="7004053" y="2000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CA43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46" name="Rectángulo redondeado 446"/>
                                    <wps:cNvSpPr/>
                                    <wps:spPr>
                                      <a:xfrm rot="16200000">
                                        <a:off x="7007225" y="5905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F68E5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47" name="Agrupar 447"/>
                              <wpg:cNvGrpSpPr/>
                              <wpg:grpSpPr>
                                <a:xfrm rot="5400000">
                                  <a:off x="11615108" y="-572457"/>
                                  <a:ext cx="366391" cy="1511302"/>
                                  <a:chOff x="11615106" y="-572455"/>
                                  <a:chExt cx="366391" cy="1511302"/>
                                </a:xfrm>
                              </wpg:grpSpPr>
                              <wpg:grpSp>
                                <wpg:cNvPr id="448" name="Agrupar 448"/>
                                <wpg:cNvGrpSpPr/>
                                <wpg:grpSpPr>
                                  <a:xfrm>
                                    <a:off x="11615108" y="-572455"/>
                                    <a:ext cx="363218" cy="755650"/>
                                    <a:chOff x="11615108" y="-572455"/>
                                    <a:chExt cx="363218" cy="755650"/>
                                  </a:xfrm>
                                </wpg:grpSpPr>
                                <wps:wsp>
                                  <wps:cNvPr id="449" name="Rectángulo redondeado 449"/>
                                  <wps:cNvSpPr/>
                                  <wps:spPr>
                                    <a:xfrm rot="16200000">
                                      <a:off x="11610661"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94092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50" name="Rectángulo redondeado 450"/>
                                  <wps:cNvSpPr/>
                                  <wps:spPr>
                                    <a:xfrm rot="16200000">
                                      <a:off x="11617329"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1BA76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51" name="Agrupar 451"/>
                                <wpg:cNvGrpSpPr/>
                                <wpg:grpSpPr>
                                  <a:xfrm>
                                    <a:off x="11615106" y="208595"/>
                                    <a:ext cx="366391" cy="730252"/>
                                    <a:chOff x="11615106" y="208595"/>
                                    <a:chExt cx="366391" cy="730252"/>
                                  </a:xfrm>
                                </wpg:grpSpPr>
                                <wps:wsp>
                                  <wps:cNvPr id="452" name="Rectángulo redondeado 452"/>
                                  <wps:cNvSpPr/>
                                  <wps:spPr>
                                    <a:xfrm rot="16200000">
                                      <a:off x="11625264"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8F6C08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53" name="Rectángulo redondeado 453"/>
                                  <wps:cNvSpPr/>
                                  <wps:spPr>
                                    <a:xfrm rot="16200000">
                                      <a:off x="11617326"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AB3E0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54" name="Agrupar 454"/>
                              <wpg:cNvGrpSpPr/>
                              <wpg:grpSpPr>
                                <a:xfrm rot="5400000">
                                  <a:off x="10078408" y="-569281"/>
                                  <a:ext cx="366391" cy="1511302"/>
                                  <a:chOff x="10078406" y="-569279"/>
                                  <a:chExt cx="366391" cy="1511302"/>
                                </a:xfrm>
                              </wpg:grpSpPr>
                              <wpg:grpSp>
                                <wpg:cNvPr id="455" name="Agrupar 455"/>
                                <wpg:cNvGrpSpPr/>
                                <wpg:grpSpPr>
                                  <a:xfrm>
                                    <a:off x="10078408" y="-569279"/>
                                    <a:ext cx="363218" cy="755650"/>
                                    <a:chOff x="10078408" y="-569279"/>
                                    <a:chExt cx="363218" cy="755650"/>
                                  </a:xfrm>
                                </wpg:grpSpPr>
                                <wps:wsp>
                                  <wps:cNvPr id="456" name="Rectángulo redondeado 456"/>
                                  <wps:cNvSpPr/>
                                  <wps:spPr>
                                    <a:xfrm rot="16200000">
                                      <a:off x="10073961"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827E2C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57" name="Rectángulo redondeado 457"/>
                                  <wps:cNvSpPr/>
                                  <wps:spPr>
                                    <a:xfrm rot="16200000">
                                      <a:off x="10080629"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4199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58" name="Agrupar 458"/>
                                <wpg:cNvGrpSpPr/>
                                <wpg:grpSpPr>
                                  <a:xfrm>
                                    <a:off x="10078406" y="211771"/>
                                    <a:ext cx="366391" cy="730252"/>
                                    <a:chOff x="10078406" y="211771"/>
                                    <a:chExt cx="366391" cy="730252"/>
                                  </a:xfrm>
                                </wpg:grpSpPr>
                                <wps:wsp>
                                  <wps:cNvPr id="459" name="Rectángulo redondeado 459"/>
                                  <wps:cNvSpPr/>
                                  <wps:spPr>
                                    <a:xfrm rot="16200000">
                                      <a:off x="10088564"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68C42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60" name="Rectángulo redondeado 460"/>
                                  <wps:cNvSpPr/>
                                  <wps:spPr>
                                    <a:xfrm rot="16200000">
                                      <a:off x="10080626"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2B14A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61" name="Rectángulo redondeado 461"/>
                            <wps:cNvSpPr/>
                            <wps:spPr>
                              <a:xfrm>
                                <a:off x="5667379" y="190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604D32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62" name="Rectángulo redondeado 462"/>
                            <wps:cNvSpPr/>
                            <wps:spPr>
                              <a:xfrm>
                                <a:off x="5283201" y="222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EA9793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63" name="Rectángulo redondeado 463"/>
                            <wps:cNvSpPr/>
                            <wps:spPr>
                              <a:xfrm>
                                <a:off x="4885696" y="222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BB999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64" name="Rectángulo redondeado 464"/>
                            <wps:cNvSpPr/>
                            <wps:spPr>
                              <a:xfrm>
                                <a:off x="4502153" y="254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6F6500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65" name="Rectángulo redondeado 465"/>
                            <wps:cNvSpPr/>
                            <wps:spPr>
                              <a:xfrm>
                                <a:off x="4130678" y="222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705B4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66" name="Rectángulo redondeado 466"/>
                            <wps:cNvSpPr/>
                            <wps:spPr>
                              <a:xfrm>
                                <a:off x="3746500" y="253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3C87B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67" name="Rectángulo redondeado 467"/>
                            <wps:cNvSpPr/>
                            <wps:spPr>
                              <a:xfrm>
                                <a:off x="6057900" y="127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74150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68" name="Agrupar 468"/>
                          <wpg:cNvGrpSpPr/>
                          <wpg:grpSpPr>
                            <a:xfrm>
                              <a:off x="558800" y="12700"/>
                              <a:ext cx="3048003" cy="369567"/>
                              <a:chOff x="558800" y="12700"/>
                              <a:chExt cx="3048003" cy="369567"/>
                            </a:xfrm>
                          </wpg:grpSpPr>
                          <wps:wsp>
                            <wps:cNvPr id="469" name="Rectángulo redondeado 469"/>
                            <wps:cNvSpPr/>
                            <wps:spPr>
                              <a:xfrm>
                                <a:off x="942978" y="158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34712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70" name="Rectángulo redondeado 470"/>
                            <wps:cNvSpPr/>
                            <wps:spPr>
                              <a:xfrm>
                                <a:off x="3234696" y="127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2304C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71" name="Rectángulo redondeado 471"/>
                            <wps:cNvSpPr/>
                            <wps:spPr>
                              <a:xfrm>
                                <a:off x="2851153" y="158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42C855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72" name="Rectángulo redondeado 472"/>
                            <wps:cNvSpPr/>
                            <wps:spPr>
                              <a:xfrm>
                                <a:off x="2479678" y="127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DF19DE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73" name="Rectángulo redondeado 473"/>
                            <wps:cNvSpPr/>
                            <wps:spPr>
                              <a:xfrm>
                                <a:off x="2095500" y="158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72C7E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74" name="Rectángulo redondeado 474"/>
                            <wps:cNvSpPr/>
                            <wps:spPr>
                              <a:xfrm>
                                <a:off x="1697996" y="158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7AB7B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75" name="Rectángulo redondeado 475"/>
                            <wps:cNvSpPr/>
                            <wps:spPr>
                              <a:xfrm>
                                <a:off x="1314453" y="190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09E63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76" name="Rectángulo redondeado 476"/>
                            <wps:cNvSpPr/>
                            <wps:spPr>
                              <a:xfrm>
                                <a:off x="558800" y="190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934F2C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77" name="Rectángulo redondeado 477"/>
                          <wps:cNvSpPr/>
                          <wps:spPr>
                            <a:xfrm>
                              <a:off x="0" y="254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624254"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s:wsp>
                        <wps:cNvPr id="478" name="Cruz 478"/>
                        <wps:cNvSpPr/>
                        <wps:spPr>
                          <a:xfrm>
                            <a:off x="12376153" y="290831"/>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0EE9E3FF" w14:textId="77777777" w:rsidR="00690336" w:rsidRDefault="00690336" w:rsidP="00843633">
                              <w:pPr>
                                <w:rPr>
                                  <w:rFonts w:eastAsia="Times New Roman" w:cs="Times New Roman"/>
                                </w:rPr>
                              </w:pPr>
                            </w:p>
                          </w:txbxContent>
                        </wps:txbx>
                        <wps:bodyPr wrap="square"/>
                      </wps:wsp>
                      <wps:wsp>
                        <wps:cNvPr id="479" name="Rectángulo redondeado 479"/>
                        <wps:cNvSpPr/>
                        <wps:spPr>
                          <a:xfrm>
                            <a:off x="12702" y="1059181"/>
                            <a:ext cx="12769848"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DE4C069" w14:textId="77777777" w:rsidR="00690336" w:rsidRDefault="00690336" w:rsidP="00843633">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80" name="Agrupar 480"/>
                        <wpg:cNvGrpSpPr/>
                        <wpg:grpSpPr>
                          <a:xfrm>
                            <a:off x="38100" y="1333502"/>
                            <a:ext cx="12553955" cy="388614"/>
                            <a:chOff x="38100" y="1333502"/>
                            <a:chExt cx="12553955" cy="388614"/>
                          </a:xfrm>
                        </wpg:grpSpPr>
                        <wpg:grpSp>
                          <wpg:cNvPr id="481" name="Agrupar 481"/>
                          <wpg:cNvGrpSpPr/>
                          <wpg:grpSpPr>
                            <a:xfrm>
                              <a:off x="3784600" y="1333502"/>
                              <a:ext cx="8807455" cy="388614"/>
                              <a:chOff x="3784600" y="1333502"/>
                              <a:chExt cx="8807455" cy="388614"/>
                            </a:xfrm>
                          </wpg:grpSpPr>
                          <wpg:grpSp>
                            <wpg:cNvPr id="482" name="Agrupar 482"/>
                            <wpg:cNvGrpSpPr/>
                            <wpg:grpSpPr>
                              <a:xfrm>
                                <a:off x="6470652" y="1333502"/>
                                <a:ext cx="6121403" cy="379090"/>
                                <a:chOff x="6470652" y="1333502"/>
                                <a:chExt cx="6121403" cy="379090"/>
                              </a:xfrm>
                            </wpg:grpSpPr>
                            <wpg:grpSp>
                              <wpg:cNvPr id="483" name="Agrupar 483"/>
                              <wpg:cNvGrpSpPr/>
                              <wpg:grpSpPr>
                                <a:xfrm>
                                  <a:off x="6470652" y="1343025"/>
                                  <a:ext cx="3048002" cy="369567"/>
                                  <a:chOff x="6470652" y="1343025"/>
                                  <a:chExt cx="3048002" cy="369567"/>
                                </a:xfrm>
                              </wpg:grpSpPr>
                              <wpg:grpSp>
                                <wpg:cNvPr id="484" name="Agrupar 484"/>
                                <wpg:cNvGrpSpPr/>
                                <wpg:grpSpPr>
                                  <a:xfrm rot="5400000">
                                    <a:off x="8579807" y="770570"/>
                                    <a:ext cx="366391" cy="1511302"/>
                                    <a:chOff x="8579805" y="770568"/>
                                    <a:chExt cx="366391" cy="1511302"/>
                                  </a:xfrm>
                                </wpg:grpSpPr>
                                <wpg:grpSp>
                                  <wpg:cNvPr id="485" name="Agrupar 485"/>
                                  <wpg:cNvGrpSpPr/>
                                  <wpg:grpSpPr>
                                    <a:xfrm>
                                      <a:off x="8579807" y="770568"/>
                                      <a:ext cx="363218" cy="755650"/>
                                      <a:chOff x="8579807" y="770568"/>
                                      <a:chExt cx="363218" cy="755650"/>
                                    </a:xfrm>
                                  </wpg:grpSpPr>
                                  <wps:wsp>
                                    <wps:cNvPr id="486" name="Rectángulo redondeado 486"/>
                                    <wps:cNvSpPr/>
                                    <wps:spPr>
                                      <a:xfrm rot="16200000">
                                        <a:off x="8575360" y="7750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AEC5F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87" name="Rectángulo redondeado 487"/>
                                    <wps:cNvSpPr/>
                                    <wps:spPr>
                                      <a:xfrm rot="16200000">
                                        <a:off x="8582028" y="11652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3F90D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88" name="Agrupar 488"/>
                                  <wpg:cNvGrpSpPr/>
                                  <wpg:grpSpPr>
                                    <a:xfrm>
                                      <a:off x="8579805" y="1526223"/>
                                      <a:ext cx="366391" cy="755647"/>
                                      <a:chOff x="8579805" y="1526223"/>
                                      <a:chExt cx="366391" cy="755647"/>
                                    </a:xfrm>
                                  </wpg:grpSpPr>
                                  <wps:wsp>
                                    <wps:cNvPr id="489" name="Rectángulo redondeado 489"/>
                                    <wps:cNvSpPr/>
                                    <wps:spPr>
                                      <a:xfrm rot="16200000">
                                        <a:off x="8577266" y="15287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24067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90" name="Rectángulo redondeado 490"/>
                                    <wps:cNvSpPr/>
                                    <wps:spPr>
                                      <a:xfrm rot="16200000">
                                        <a:off x="8582025" y="19208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E2BE0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91" name="Agrupar 491"/>
                                <wpg:cNvGrpSpPr/>
                                <wpg:grpSpPr>
                                  <a:xfrm rot="5400000">
                                    <a:off x="7043107" y="773746"/>
                                    <a:ext cx="366391" cy="1511302"/>
                                    <a:chOff x="7043105" y="773744"/>
                                    <a:chExt cx="366391" cy="1511302"/>
                                  </a:xfrm>
                                </wpg:grpSpPr>
                                <wpg:grpSp>
                                  <wpg:cNvPr id="492" name="Agrupar 492"/>
                                  <wpg:cNvGrpSpPr/>
                                  <wpg:grpSpPr>
                                    <a:xfrm>
                                      <a:off x="7043107" y="773744"/>
                                      <a:ext cx="363218" cy="755650"/>
                                      <a:chOff x="7043107" y="773744"/>
                                      <a:chExt cx="363218" cy="755650"/>
                                    </a:xfrm>
                                  </wpg:grpSpPr>
                                  <wps:wsp>
                                    <wps:cNvPr id="493" name="Rectángulo redondeado 493"/>
                                    <wps:cNvSpPr/>
                                    <wps:spPr>
                                      <a:xfrm rot="16200000">
                                        <a:off x="7038660" y="7781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381C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94" name="Rectángulo redondeado 494"/>
                                    <wps:cNvSpPr/>
                                    <wps:spPr>
                                      <a:xfrm rot="16200000">
                                        <a:off x="7045328" y="11683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E486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95" name="Agrupar 495"/>
                                  <wpg:cNvGrpSpPr/>
                                  <wpg:grpSpPr>
                                    <a:xfrm>
                                      <a:off x="7043105" y="1532574"/>
                                      <a:ext cx="366391" cy="752472"/>
                                      <a:chOff x="7043105" y="1532574"/>
                                      <a:chExt cx="366391" cy="752472"/>
                                    </a:xfrm>
                                  </wpg:grpSpPr>
                                  <wps:wsp>
                                    <wps:cNvPr id="496" name="Rectángulo redondeado 496"/>
                                    <wps:cNvSpPr/>
                                    <wps:spPr>
                                      <a:xfrm rot="16200000">
                                        <a:off x="7042153" y="15335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4AFC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97" name="Rectángulo redondeado 497"/>
                                    <wps:cNvSpPr/>
                                    <wps:spPr>
                                      <a:xfrm rot="16200000">
                                        <a:off x="7045325" y="19240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4647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98" name="Agrupar 498"/>
                              <wpg:cNvGrpSpPr/>
                              <wpg:grpSpPr>
                                <a:xfrm rot="5400000">
                                  <a:off x="11653208" y="761047"/>
                                  <a:ext cx="366391" cy="1511302"/>
                                  <a:chOff x="11653206" y="761045"/>
                                  <a:chExt cx="366391" cy="1511302"/>
                                </a:xfrm>
                              </wpg:grpSpPr>
                              <wpg:grpSp>
                                <wpg:cNvPr id="499" name="Agrupar 499"/>
                                <wpg:cNvGrpSpPr/>
                                <wpg:grpSpPr>
                                  <a:xfrm>
                                    <a:off x="11653208" y="761045"/>
                                    <a:ext cx="363218" cy="755650"/>
                                    <a:chOff x="11653208" y="761045"/>
                                    <a:chExt cx="363218" cy="755650"/>
                                  </a:xfrm>
                                </wpg:grpSpPr>
                                <wps:wsp>
                                  <wps:cNvPr id="500" name="Rectángulo redondeado 500"/>
                                  <wps:cNvSpPr/>
                                  <wps:spPr>
                                    <a:xfrm rot="16200000">
                                      <a:off x="11648761" y="76549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54E12A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501" name="Rectángulo redondeado 501"/>
                                  <wps:cNvSpPr/>
                                  <wps:spPr>
                                    <a:xfrm rot="16200000">
                                      <a:off x="11655429" y="11556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04C3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502" name="Agrupar 502"/>
                                <wpg:cNvGrpSpPr/>
                                <wpg:grpSpPr>
                                  <a:xfrm>
                                    <a:off x="11653206" y="1542095"/>
                                    <a:ext cx="366391" cy="730252"/>
                                    <a:chOff x="11653206" y="1542095"/>
                                    <a:chExt cx="366391" cy="730252"/>
                                  </a:xfrm>
                                </wpg:grpSpPr>
                                <wps:wsp>
                                  <wps:cNvPr id="503" name="Rectángulo redondeado 503"/>
                                  <wps:cNvSpPr/>
                                  <wps:spPr>
                                    <a:xfrm rot="16200000">
                                      <a:off x="11663364" y="15319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2D810F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504" name="Rectángulo redondeado 504"/>
                                  <wps:cNvSpPr/>
                                  <wps:spPr>
                                    <a:xfrm rot="16200000">
                                      <a:off x="11655426" y="19113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2AEF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505" name="Agrupar 505"/>
                              <wpg:cNvGrpSpPr/>
                              <wpg:grpSpPr>
                                <a:xfrm rot="5400000">
                                  <a:off x="10116508" y="764223"/>
                                  <a:ext cx="366391" cy="1511302"/>
                                  <a:chOff x="10116506" y="764221"/>
                                  <a:chExt cx="366391" cy="1511302"/>
                                </a:xfrm>
                              </wpg:grpSpPr>
                              <wpg:grpSp>
                                <wpg:cNvPr id="506" name="Agrupar 506"/>
                                <wpg:cNvGrpSpPr/>
                                <wpg:grpSpPr>
                                  <a:xfrm>
                                    <a:off x="10116508" y="764221"/>
                                    <a:ext cx="363218" cy="755650"/>
                                    <a:chOff x="10116508" y="764221"/>
                                    <a:chExt cx="363218" cy="755650"/>
                                  </a:xfrm>
                                </wpg:grpSpPr>
                                <wps:wsp>
                                  <wps:cNvPr id="507" name="Rectángulo redondeado 507"/>
                                  <wps:cNvSpPr/>
                                  <wps:spPr>
                                    <a:xfrm rot="16200000">
                                      <a:off x="10112061" y="76866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452169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508" name="Rectángulo redondeado 508"/>
                                  <wps:cNvSpPr/>
                                  <wps:spPr>
                                    <a:xfrm rot="16200000">
                                      <a:off x="10118729" y="11588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69A3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509" name="Agrupar 509"/>
                                <wpg:cNvGrpSpPr/>
                                <wpg:grpSpPr>
                                  <a:xfrm>
                                    <a:off x="10116506" y="1545271"/>
                                    <a:ext cx="366391" cy="730252"/>
                                    <a:chOff x="10116506" y="1545271"/>
                                    <a:chExt cx="366391" cy="730252"/>
                                  </a:xfrm>
                                </wpg:grpSpPr>
                                <wps:wsp>
                                  <wps:cNvPr id="510" name="Rectángulo redondeado 510"/>
                                  <wps:cNvSpPr/>
                                  <wps:spPr>
                                    <a:xfrm rot="16200000">
                                      <a:off x="10126664" y="15351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5593D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511" name="Rectángulo redondeado 511"/>
                                  <wps:cNvSpPr/>
                                  <wps:spPr>
                                    <a:xfrm rot="16200000">
                                      <a:off x="10118726" y="19145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5FD626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512" name="Rectángulo redondeado 512"/>
                            <wps:cNvSpPr/>
                            <wps:spPr>
                              <a:xfrm>
                                <a:off x="5705479" y="13525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F841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513" name="Rectángulo redondeado 513"/>
                            <wps:cNvSpPr/>
                            <wps:spPr>
                              <a:xfrm>
                                <a:off x="5321301" y="13557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A2887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514" name="Rectángulo redondeado 514"/>
                            <wps:cNvSpPr/>
                            <wps:spPr>
                              <a:xfrm>
                                <a:off x="4923796" y="13557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6CCBAE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515" name="Rectángulo redondeado 515"/>
                            <wps:cNvSpPr/>
                            <wps:spPr>
                              <a:xfrm>
                                <a:off x="4540253" y="13589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200B38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516" name="Rectángulo redondeado 516"/>
                            <wps:cNvSpPr/>
                            <wps:spPr>
                              <a:xfrm>
                                <a:off x="4168778" y="13557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749A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517" name="Rectángulo redondeado 517"/>
                            <wps:cNvSpPr/>
                            <wps:spPr>
                              <a:xfrm>
                                <a:off x="3784600" y="13588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5812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518" name="Rectángulo redondeado 518"/>
                            <wps:cNvSpPr/>
                            <wps:spPr>
                              <a:xfrm>
                                <a:off x="6096000" y="13462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C9D30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519" name="Agrupar 519"/>
                          <wpg:cNvGrpSpPr/>
                          <wpg:grpSpPr>
                            <a:xfrm>
                              <a:off x="596900" y="1346200"/>
                              <a:ext cx="3048003" cy="369567"/>
                              <a:chOff x="596900" y="1346200"/>
                              <a:chExt cx="3048003" cy="369567"/>
                            </a:xfrm>
                          </wpg:grpSpPr>
                          <wps:wsp>
                            <wps:cNvPr id="520" name="Rectángulo redondeado 520"/>
                            <wps:cNvSpPr/>
                            <wps:spPr>
                              <a:xfrm>
                                <a:off x="981078" y="13493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296137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521" name="Rectángulo redondeado 521"/>
                            <wps:cNvSpPr/>
                            <wps:spPr>
                              <a:xfrm>
                                <a:off x="3272796" y="13462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6F638E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522" name="Rectángulo redondeado 522"/>
                            <wps:cNvSpPr/>
                            <wps:spPr>
                              <a:xfrm>
                                <a:off x="2889253" y="13493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6443DB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523" name="Rectángulo redondeado 523"/>
                            <wps:cNvSpPr/>
                            <wps:spPr>
                              <a:xfrm>
                                <a:off x="2517778" y="13462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4AA1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524" name="Rectángulo redondeado 524"/>
                            <wps:cNvSpPr/>
                            <wps:spPr>
                              <a:xfrm>
                                <a:off x="2133600" y="13493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B91FB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525" name="Rectángulo redondeado 525"/>
                            <wps:cNvSpPr/>
                            <wps:spPr>
                              <a:xfrm>
                                <a:off x="1736096" y="13493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8F415D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526" name="Rectángulo redondeado 526"/>
                            <wps:cNvSpPr/>
                            <wps:spPr>
                              <a:xfrm>
                                <a:off x="1352553" y="13525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BD7AE5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527" name="Rectángulo redondeado 527"/>
                            <wps:cNvSpPr/>
                            <wps:spPr>
                              <a:xfrm>
                                <a:off x="596900" y="13525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DCF10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528" name="Rectángulo redondeado 528"/>
                          <wps:cNvSpPr/>
                          <wps:spPr>
                            <a:xfrm>
                              <a:off x="38100" y="13589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216BFD7"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wgp>
                  </a:graphicData>
                </a:graphic>
              </wp:inline>
            </w:drawing>
          </mc:Choice>
          <mc:Fallback>
            <w:pict>
              <v:group id="Agrupar 328" o:spid="_x0000_s1087" style="width:424.9pt;height:57.25pt;mso-position-horizontal-relative:char;mso-position-vertical-relative:line" coordorigin=",-2" coordsize="12782550,17221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6qQaAADoOQEADgAAAGRycy9lMm9Eb2MueG1s7F3bkuM2kn3fiP0Hhd7bRfDOCpcnHPaMYyMc&#10;sw57NuZZVqkuOypRQ6m62vM3+y37Y3twYQJFEgJJdVPoFefBo1aREBNM4GSeTGR++6dPL9vFx011&#10;eC53d0v2TbBcbHbr8v5593i3/K+//eVDvlwcjqvd/Wpb7jZ3yz82h+Wfvvv3f/v2bX+7Ccuncnu/&#10;qRYYZHe4fdvfLZ+Ox/3tzc1h/bR5WR2+KfebHf74UFYvqyP+WT3e3FerN4z+sr0JgyC9eSur+31V&#10;rjeHA779Uf5x+Z0Y/+Fhsz7+58PDYXNcbO+WeLaj+G8l/vs7/+/Nd9+ubh+r1f7pea0eYzXiKV5W&#10;zzv8KA314+q4WrxWz62hXp7XVXkoH47frMuXm/Lh4Xm9ETJAGhY0pPmpKl/3QpbH27fHPU0TprYx&#10;T6OHXf/14y/V4vn+bhllxXKxW73gJX3/WL3uV9UiCnM+QW/7x1tc91O1/23/S6W+eJT/4jJ/eqhe&#10;+P9DmsUnMbV/0NRuPh0Xa3yZREUaRngDa/wtC9OsUHO/fsIL0rd9COUrWT/9Wd3JwiwPk0TdyrIw&#10;ZEw81k39yzf8Ael56B/04LWAOcZoCIivhguIJwowFARJkjzHR6FEtaQMDxsVSSJFjfI8ZWktkxK1&#10;ewBT5O4hhkvM2hKzERJHWVJgtVllxixk8UmRbSNooS1jDJc5bMsslGqgGqdxnIQJBrO855SFLA4i&#10;9Zqhzy2Nto2gZbaMMVxmPEZTs6MR7/ndE6d5FIpBVre1bkdBDH3HnPBVHKVFkmYN1baNoGW2jDFc&#10;5rgtc9xX5kVVAgqSOOD/Exu32rzyJInjIBNv/UPMIrUd0QSkaVRgUXH5WcJYhMkQq5+2MTkAVj+u&#10;MAYw5O8eYrj8+I3mO0/6ym9s106JoxD7rdy3kyTFRtwlcGvGTIG7RrDKCzvgoKHucB7U/fa02m8E&#10;gh44hBESpPXc/QoL4X//Z/f4ui0X1ea+3N1vVvflIsrFnv22F7cR7B1uD0DAGvOkErEUO2NLi+Ki&#10;SOV+GTHxVoxFlIWMa5hcQ5gbobU0H6vbfXU4/rQpXxb8w90SRsDunj+n0NPVx58PR7wBXF9fx59n&#10;u+Pf8eeVTyg+Hf/YbuQff908AOSBw6EYRJhXmx+21eLjCobRar3e7I5M/ulpdb+RXydCLPlbdIf4&#10;5e0OA/KRH563WxpbDcBNt/bYchh1Pb91I6wzulmuQvqZ9w8mb6Y7xC+XuyPd/PK8K6suybaQSv2y&#10;vL6eJDk1fJaOn37/JA0gtXscbn8v7/+AqrzBLLxbHv75uqo2y8Vqt34qYTmuj5UYkt8LTeVWxiQq&#10;C42Ry92qsmIv5k8DTR+hskmawt7j+1ZUBEkoJs7Q2pQVHA2l1gZBLDa+WWu5Ll5Ua9WeP1RrtdEs&#10;7WRhP7dNZihEE2TG+AQmKmYJS1qGhQGKGVAmbtoVtgFMmNHQrIcgBdXy8g18ojVLHpV1zRYSsUev&#10;WZanwDKs2QzGTNq0VjIWZ0AhuWbF9MjNsPbYagSZkaaGwGmQhowLH5EGfowDaaSncx7SSAuZsThl&#10;mQDeBtQoIztKZ6iRlpsHBhIZGMPUVm+9wvpSXM0p2OEuVgN28BXWZh8f3urbZQHLstq3g+/KBzS1&#10;TuNHt2sn71euHd3fjUDGCFYIejcRhndStBkMfNVTei6S8mVd8na5Zatb8mS7bzfF7RrAKu0URnJB&#10;PIgNcHGFmMhxgIspicLar4ulShoaNDt2YkF559gpi3WoiTyNkVgQj2XVWXJMxzh20NmiIMcOpJ0y&#10;rTWlNTt2XtIR5BqMR1t7LKRos4f4aizGSEzMkixv23IaVbMkjDPlojRQpj2AiTNdQ1wWZ5z8YUEm&#10;/sg1m2YJwEw4dnketmyVPORvcHbsQIsSC3h5CzlW4URPkcZJIUpsGOvYSaSRSxmOXRHVsYJ3UDM7&#10;dsRj++LYxcq3Gqq2NsfO/P4EBLW5xaI3t2h18hjiMVkeSCL7A4tShKUH+nlqCMmrmUN0Y9JZrh4x&#10;hJRzUSjcH5Rz0UPqLmfN8PasI5hCd41xSSBG/LYmCizGM7/iDIePz0oUpdizeDgXORBCQWeXj4cf&#10;fY7lyegUB7JhxvMkLl8cEL1l1VrakceYj9DaCGka2Ft4MC8PCrmvGmo7B/O8ZCpiYqeGqW0vwI15&#10;4s57VpV/NdznU1Ch4k5phmw3O8RmSJFB3FhAMDl91hFMsDG8PhrjsmDjYhd5Oth5YIMkzBR8kHD7&#10;sjBqUjVxGmSz2+ef/UwE3bBlOxHauAjGOKDnPwNt5HaAlLg0TbpyR2a/zz+9/Qy5Iz2hB7tWE3p6&#10;0412Xy8ICsbI1wtipLALoNGEgwYRw00z3R45RO3r6SG6kcgYxApFlrAe0jPac6BYwmG+nlvqLj+t&#10;LXTtI3cL3TWGVeYJgnsiK1fqkNVqpgD1qH0sCJBMU/t6adDK/Z3De34azUS1e4m+xHJZtZbCkyO1&#10;togi8vXi7myaOXHTP/ClzWqY2vYE3BaxGAejiEUTH5E9k2Qt205DbLevZxuhG2H1GBcFG+YkFnHF&#10;Ob4eTvuxsPb10gBHTRqmy+zr+Yk2tFsPW7bT+HrMySziirPUNuBoQ75ekYdNjoJTi7Ov5x/cfIZ0&#10;EhN6zM8T6TbRlzZLiik281RyH99UVH5kkuIwIz/1DLotybK8Fa6e0+e93ILle+JK5+UW7GSJJdTz&#10;57cb/KaaItWn4CEjrqY5C8I5XV6f6pPnD/1UU0JaL9XUyQrLc6m91TTOixxFHrSaNg2DmT7xU00J&#10;NL1UUyKOraBPJHav3TROWJyr1Mokj0MZsptD475ndOCVKb/FSzUlbt+qpsRS9lNTFkdRJhl6Afqt&#10;EPucAexj1n5CoVQv1dSVAQz6uF5mvdT0XVmfPMZJkwaLNbMBfoI+gaaXauqMmcgKYL1tU6TNBDhI&#10;rDx9hsIms5oK7wQcu89pnPKM7nBP/z05ZQvIs3aMBF8JK2NQQB4xEa5RkkbqUC5RNAusgDyt01E0&#10;yzKAESDpHuKiEZLQGSHBFU6q2eA5UDMvrS2eLE6z5pknMHQhxTFF0Amj0xTockhfophFdLq40Beo&#10;h9SjmBJxzHwSHz57PaSETAEfMQL1iU5XqYhlBaPeGBHhcCLxF3xFq6RVyiW6JH9xlfrndaSNb0Wn&#10;s5FwxZDtL8zTiIgJvv81j5pcMmf/KvVvZMSM7zhfvIRhjApaLv0jxqSXKxfGBRLOFeMgLRqor0GM&#10;XTIh4Rr1D3VG1P7hJf464wcyTtUbf1EUM6caw3z/8ynMdZX653X8KnQGBnDFEPxlGQvSOn7Vhb+z&#10;/UeFYjGvcLy+sP8hqxkOd/4nwl8n4y+LdvTe/1BZCqgLVK+zUbr2P/J/J66Kd5X7H9lPXuKvk8qX&#10;mXm99e8dCdWRDHVJJv8q1W9kJOk99zmJK+Kk6+s+Ij0znoz+GDxC3yTrLwnEJ+unS1gcQAYa5ckn&#10;TmS6/wfx/87C6CkZUsM2wveaaGPh+dGVxtFAfCUst0EsvCTg6/4xNWvX0Y1F8Sp0GP39jZp0t91K&#10;lLOWT5aUtknI2940JMRXwyWMYJXWgYamnO3uKU0xu+7WwlruHy4r0bJ1QZs4Un7EoLeZxhH66MDc&#10;gTXUlNXSNcU44Nh1t5bVcv9wWYkC1LIqzm+0rKixL6bL4F169FzRc6Xv1/J+po4rSEhp67Gykdzy&#10;Wg/x5gmSDuqqvEkaFlHL8NUnjIzzt8brlkPAIeTKIoZQ3L0xB0aBeWOQ4e+caA/9zhVQu+fACHa1&#10;pW6GG9KuA7gtoWEFnhK6awyrzFPYCpHTbccVYms8ZStIZeruvBKhu5ja0tGeC7l+fDhjOXlrPfCn&#10;PFxt9xW0MVCvfZiRMY23Hzm9fVxxltrGUV2k9wNLcaqqK5HqUt7/SaP3ytV2ZJBc244n6uDHKADU&#10;shzVD45AGwmQrAhRWaixKRroqHuntMCmPUA3wOohLos1Tr80ohCzPUR2EmsKptqv8Brac/sV3kQM&#10;uyDeus9ZZSm9dS+hhvxhWyp5RIHpcVrLoUYu5STP4BY294L5AC+3F33rYpDSWx+mtSbSmJ+thXnR&#10;/7KFOnVhazfqWP089MwFeVH7K0mRJYqhqKkaFA5z9NaUQ0jV/ZDwIVSOYDcMnePnoSRyE3nrKsnu&#10;OTD8vLbUzbRGl59nHcEU2js/DwVY1fzZdjFdonXMLoZZCRLt5yWRrG4y+3m+gy/60Xns56EAq0tt&#10;KSo4Um3RwFwmWcHPS9h8/PDrsBll2SNONoxH3xOI22YV4zGsogmQOIuFpuxN205DrKUbCwfp2s/T&#10;A5hY0zXERf28GM97OhUXV5xBzmBW40BlZvBez3M3lq9kzVIC9rA1Ow2lGDspRVxxntYCapSfh4bO&#10;reo2l0zomBlFuGLo1d7RhjwjA2OY1pq+ne3zCQRqM42yBzO/BZbOT9WeWoqrODcPeq9ueSthq8+H&#10;Ou9wwuoCvUkWxvJQkWGmO50+NQZWiwh08TFUSKcblM7y+ogxpOherMgi9ywYXl+H3M0wlMvtsw9h&#10;iu2f3+dkr2LiMcYY0HxaAirSKyp4NWmEOcDHNdE7/kraosMt6GnQGOjosCF11bGxepvVZXo/oA9x&#10;3jpfeMnzXTMe2/GYfIfxeGzHXV4qs5EbJrsn9MHdNuJIlESbqmRMTxaO1e0RTLwxfD8/erLwFLHT&#10;vp9sPsN3kZHrFu1rVJ1eVuQ8JAuj3DBgLnksbl629mVLztOwZTsR3Dh5Rl3vaqTaMsCNXMyitmkz&#10;q3D2/vy0kj5DPonp/Z1AnjbnWBevcvs6do8PIb48Jo8vRVJTS/M0iBi+mpFswuQYtceHMepsqG4o&#10;Mkax8pC23Gz4ki38VYDvngUTf1ty18+sw5tdzlpbbBUcSCxidw1ilXqKjE7EYF0ITFvxqK0MM4u6&#10;HLCTZKJrnM+NWb4S/tXrPBswUS69pb14pN7mAdLZpd6iLUvajhvwrLG6LtTEJzpn09FuOhJDNcx0&#10;7Im7bY5RZsIM9fhMlAwZKIUTQKu7qrQBR3l8xgjdMKvHuCzeOBnGhN7f2HWbJ8rjCwPwjc1k2dnj&#10;89J0zr3OLOG5SqeJCl3vZazaAm6Ux8fbBDSJitnj81NtxbY9nBc30cb2eRoyg9vmDtUmGe2qbThT&#10;SYqm0qoxC0PounUAnMVII1P1NIU3CUqOQOnLVoKc7Sar3ZR7nW+B0xkuLaXn76elITxR1ZclxP9a&#10;uVZzHr2Pcch8ZH7FRHupkxhO6fl7aWmcw5hVZa24ljatgjla7qdVoNI/h+abTqSlxB3bsvvhPzlz&#10;1wzEj1Futy5+FSbxnBX9dTB88nD9cNt1Ii0lbt+qpRTb77eXsiioS5TzvbSV0zX3ZPES8Sn+MIzP&#10;m0hLnfETXRqhl5aahX7CJJpbsnwleylFG7zUUme0JKXn76WlKVqJF6prhqz39j6tZmar/LRLR8b0&#10;TIbKnpOAk/nKR6f86/qw/qBoPAr/oLWviLx16VZ3NxUjMtJ9vxEW6R6BKCgtrawMN0UcHufDXfxG&#10;j7iIYZMXcVioevAMhQIEiBp5b3M7lmnLIef09nzEB87HnuaA9cHfXvgQhVFc8xZ8DTfLo12St7jG&#10;crSF19E1xL5d6jcsBBHmCasJCb77NQ+ZXDJZ/yrVj16fl7ufM7aQDYstoBdVUTMNXRbMJVMQrlL9&#10;6PV5qX7OoIE+VNoLfMMAzfhqAxq7n0+hratUP4r5eKl+zmiAPvvXS/1YWmSFill1ge9s+03rehQU&#10;zPFS/Zw0fzaM5mcRi2NV74Onn3TtfpdK273K3Y9en5fq5+TvJXXCowm9dj+TfOpIfrokMXqV2jcy&#10;eqQ5QF7hdwoGMHNy9LhiSFReMqg8Ht/KwEO3Pvya7GiNI0liiyT684IZeDIR8P9dC5aCXtywLfAC&#10;SkgU/g/V678WsWROem9+DD1IUTMGDg1Oe4VFkMvuIQbvXOQZTw0VqpcVOJTAVdquevvt60E07159&#10;/Plw5PT2472iilb3/71cPLxsV3fLj6vtAs1PJceKwdTF+LSvDsefNuULv3O74z/FZTnsa2JflfDh&#10;f/x187B4vv90tzzRu1sY8hi2W0M799fVer3ZHesb7YWVT2Sm1jdTURAuzefvGF6cDA7Vc4feuJPt&#10;iM6YiDylOUA9ORPNdZMFScGaZ1tB1aSoEYAlwNVTVPlwqGdVvu7ueXqK1lGpzlrvzlM4wZuNUbj6&#10;xlEKV9/8pRWuGROpyuPdErB12K//8oyV+/PqcPxlVWGF48uPmwp/fSqrfy0Xb9Vqf7c8/PN1VW2W&#10;i+1/7A53ywJmPy47in+gUlWIf1TmX343/7J7ffmh3PLFzn9NfOTXH7f1x4eqfPl7Wd1/z38Vf1rt&#10;1vjtu+Wx/vjDEf/CHx7Kar35/nvxeV2+7FfHn3e/7df1PsI14W+f/r6q9gv+EQPgSPFfy9+eVvtN&#10;l9bIa/kK35Xfvx7Lh+djvfQkeKg9TK1D28loHKdR+yTFYusTNoNisRHOomAovh6iKEKe3/v6GR1d&#10;tpS/RQ26LCPocKxtDKg9L08m5DWKltnjz1jPLZkV8TxMZpyBT09J3W631RLaNoQW2zLIcKmJvdZv&#10;WvGdg6ROcSojVT27Ot+1pfGWEXi3DqGltgwyXGoiTbXUimY7Q+qYl8V5r+GW9ltWqY0htNSWQYZL&#10;TVydllqoXp/Tp9aqDzlyeXJV2z3LkNnT9BecVf7kCGBysE/wEWTaB5+jP386LtYwqizl4YfPANFF&#10;egYUwTDovTdlrp+4d70H2wCmyN5Ve8idbAeuANyctqikInX378qSSNV1z7IkYM3FdEnu94SFrUz+&#10;q23fxTFevfZhHipXFFgii08v2x0+7WGHPR2P+9ubm8P6afOyOnzz8ryuykP5cPwGxtFN+fDwvN7c&#10;vMGwusHpq0B82lflenM4PO8ea6tI6d8vFTyyu2WcO6kRXHGW2uZhoOq6o0RlEra6OF4yYWDWW+lD&#10;dVTbZTjAN0pv3zMrViOa2BANNspJHgE2Eh4Z7zQ1ooMXh+iOEUy40ZWZPGnhBULGkdej0+Ls5PpJ&#10;uEG7SHloHvOKLMeGexJl81ljeJLkx0uCKxB+p9igNz9sqwXos7tpQ5KobzBu3U6DN8iWc+itzqcb&#10;p7ccb9RqLlDv06sUjRlvTuCN8jGHHuw08cb8bCczijaZga8E2Lmxx+rqZQEaepOrx88a8SENft7p&#10;6skRpO5mvP8cUR+f29Ur2sQGvuo5A1woGJsLuJ4tmdUT93b1bAOY2Oudq1cQQWI7PokrlO00Zg/L&#10;gihPydXLmVROQ5NmV08sLN8aEbJAEUZDt7CJoJcYLqva0vOPU1vkBmlXL49kbNbQ29nV81RvR+YR&#10;9YRbIJo8AUOunqzB3odZbYFN7ahFYdI27Uw3DZniymWheIkJsAil6xFMuOkaw8qlTkHR8HzP0yeI&#10;cMVZcBNTiQnMSgQvumm5zMf3/XT16L37SC1i+3fp7VnUIlYzX8MyglqE6ETXCq7Mhab81Ft678P0&#10;1sQb2+cTbl+bcqzzcs5w+zipjWpnGJsH6NCDSXYHM60ejShGQXYjyqmGkGSbGELFdrphyRjEiks2&#10;2hU1L1pYrFJF3HNgYHFb6mY4qkcbr8a8dQjtm+snjv6cxGJ+xRlYjHlFSEbVdM/SJJZuuaFNs+/n&#10;qQ19MsWPcpzWx4rrB3YvYTpOlO+HcHG97i2+H7/iPL1NEpRFkGDMElTW8+lg8My7CoXr6qrJZH94&#10;ro/jwdgKujyrrQE4KtFtoPP3DiMZVA0HMZteisZZXZHdBrPvhujGWT2IFWYncP8SlPw7bUbzK85b&#10;umkU1Y28kogVcyevr6MwFmNkawxbupPwjQnYUJfinsU38i0BG4GKUReMRbJBoGEsXfJI2Iw5dsxh&#10;ZGwMU9zBTl/CEzvek4/8K7Fduh0ea6wPyTFQPnL64pNZJ4a/ZqKRHKJ2+jCEmJMvkNiZ8NaVzTlQ&#10;zJF7DkynryW1euTe4b72vHUI7Z/T5yKyEoR9z0FgzGsYkNOH2F/Tdp6dPj+dPuZzro3YnxxkBTmt&#10;YwJ+fDXnmXb68u5kG3gA8jjs3MjLmyQx2brpizl9LZYxqb3MMYCjLLwkTsIRrbwEUncM4bXTB8ve&#10;YTtr23/k0kV2p3b6UNNNOJGG7XzJSlqz7XzCdianaZjtPI3TB8vepbhk+49UXI45aj3jYCr2hCYP&#10;NEf9vIz6yRNL52GO3QGcgoqDuedSbjII7cpteFQ4D5igoKFkzZF4gdpyDWWes+w9tfx9Tr1IAOYu&#10;Re3BGZuKCqc8Ui29wLOhBIBAIcNcmKk2TxWVqAkvzQUnRywrKHHU6LWjImCOBonKPBCK2jQPZi7F&#10;U0UlLsJLRSUe2RZA1+ZNP0VF8TA0oamhPy/m1l5fS9StWVvnfcmcuprNhTI9GPa+06QfrnCS1Qb0&#10;xyxFYTGZ3yahvxV4n9ODvXS4UKZJvWgvd1RnVIWR6dJrR0WZOqO2EBrdzA2+vpIdVYY+hzMDE1Fa&#10;lDdshX4yXXopahoUqIFVl/6K01DmjM7OFK9Waa+q58HZ+pDonWE7qklb2XPlWDtsgq965ioYiJ0U&#10;KTWQQ6+gtnp1N+kykhNsIxgxk+4xLpopx8sSnjZ9NCL2WqgFKvSR5RMjL05YTsY6nVt9TVzcQlZ3&#10;8RUpgGMuBewR/DBWchRmoWYz+FIWG5CpgResN91ZlHd7FCJiI+iu5HuiBHB9ox0CetxMBVn4NH7+&#10;Sr5MEp/eaqAzQqEhrNcWGMKM1jQF3wObuUmXPNR9nRqo8heHJuxPYy1jh3btgcNCD2GCctEahTvM&#10;mUtmKlynBhKDNMwMnkgDnTEFvYf32wNRs1cXLeZ7oE/Br+vUQKKGvNRAZ7BAlkLm66GXBrIMCkhR&#10;rS4UvmRU6zo1kDgfLzXQGQWQRT76a6DITqFwFTJVuvbAS6X6XqcGeh2HQlqeyw6kPbzXHviOk+pK&#10;lbpkBspVKqDsMMS3kGFb4Hs2dIrEPV6VzMEM0nbeSxnNzhsJYvettL0L0jInk6fBJg+jZjSfY6dl&#10;vgwzf/8PIoTK3RE9pFTZhM5T7LIb1nm6KPTy7RFNmDBFj+iD8/S8/nF1XJn/Fs9wuwnLp3J7v6m+&#10;+z8BAAAA//8DAFBLAwQUAAYACAAAACEAs51Gi9wAAAAFAQAADwAAAGRycy9kb3ducmV2LnhtbEyP&#10;QUvDQBCF74L/YRnBm91EW2ljNqUU9VSEtoL0Nk2mSWh2NmS3SfrvHb3oZeDxHm++ly5H26ieOl87&#10;NhBPIlDEuStqLg187t8e5qB8QC6wcUwGruRhmd3epJgUbuAt9btQKilhn6CBKoQ20drnFVn0E9cS&#10;i3dyncUgsit10eEg5bbRj1H0rC3WLB8qbGldUX7eXayB9wGH1VP82m/Op/X1sJ99fG1iMub+bly9&#10;gAo0hr8w/OALOmTCdHQXLrxqDMiQ8HvFm08XMuMooXg6A52l+j999g0AAP//AwBQSwECLQAUAAYA&#10;CAAAACEA5JnDwPsAAADhAQAAEwAAAAAAAAAAAAAAAAAAAAAAW0NvbnRlbnRfVHlwZXNdLnhtbFBL&#10;AQItABQABgAIAAAAIQAjsmrh1wAAAJQBAAALAAAAAAAAAAAAAAAAACwBAABfcmVscy8ucmVsc1BL&#10;AQItABQABgAIAAAAIQDdz73qpBoAAOg5AQAOAAAAAAAAAAAAAAAAACwCAABkcnMvZTJvRG9jLnht&#10;bFBLAQItABQABgAIAAAAIQCznUaL3AAAAAUBAAAPAAAAAAAAAAAAAAAAAPwcAABkcnMvZG93bnJl&#10;di54bWxQSwUGAAAAAAQABADzAAAABR4AAAAA&#10;">
                <v:group id="Agrupar 380" o:spid="_x0000_s1088" style="position:absolute;left:12700;top:558800;width:12553955;height:388616" coordorigin="12700,558800" coordsize="125539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group id="Agrupar 381" o:spid="_x0000_s1089" style="position:absolute;left:3759200;top:558800;width:8807455;height:388616" coordorigin="3759200,558800" coordsize="88074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Agrupar 382" o:spid="_x0000_s1090" style="position:absolute;left:6445252;top:558800;width:6121403;height:379090" coordorigin="6445252,558800"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group id="Agrupar 383" o:spid="_x0000_s1091" style="position:absolute;left:6445252;top:568323;width:3048002;height:369567" coordorigin="6445252,568323"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v:group id="Agrupar 384" o:spid="_x0000_s1092" style="position:absolute;left:8554407;top:-4132;width:366391;height:1511302;rotation:90" coordorigin="8554405,-41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BWwMxQAAANwAAAAPAAAAZHJzL2Rvd25yZXYueG1sRI9BawIxFITvhf6H8Aq9&#10;FM3aSllXo9jKQq+1ih4fm9fN0s3LmkR3+++bguBxmJlvmMVqsK24kA+NYwWTcQaCuHK64VrB7qsc&#10;5SBCRNbYOiYFvxRgtby/W2ChXc+fdNnGWiQIhwIVmBi7QspQGbIYxq4jTt638xZjkr6W2mOf4LaV&#10;z1n2Ki02nBYMdvRuqPrZnq0CPu3z8tQenspj5Sfrt35mNseo1OPDsJ6DiDTEW/ja/tAKXvIp/J9J&#10;R0Au/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QVsDMUAAADcAAAA&#10;DwAAAAAAAAAAAAAAAACpAgAAZHJzL2Rvd25yZXYueG1sUEsFBgAAAAAEAAQA+gAAAJsDAAAAAA==&#10;">
                          <v:group id="Agrupar 385" o:spid="_x0000_s1093" style="position:absolute;left:8554407;top:-4132;width:363218;height:755650" coordorigin="8554407,-41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roundrect id="Rectángulo redondeado 386" o:spid="_x0000_s1094" style="position:absolute;left:8549960;top:3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kghwwAA&#10;ANwAAAAPAAAAZHJzL2Rvd25yZXYueG1sRI9Bi8IwFITvgv8hPMGbpq6LSjUtsiAoyx6s4vnRPNtq&#10;81KaaOu/3ywseBxm5htmk/amFk9qXWVZwWwagSDOra64UHA+7SYrEM4ja6wtk4IXOUiT4WCDsbYd&#10;H+mZ+UIECLsYFZTeN7GULi/JoJvahjh4V9sa9EG2hdQtdgFuavkRRQtpsOKwUGJDXyXl9+xhFHDW&#10;/RwuMvve0dLf9v3ys3oUVqnxqN+uQXjq/Tv8395rBfPVAv7OhCMgk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QkghwwAAANwAAAAPAAAAAAAAAAAAAAAAAJcCAABkcnMvZG93&#10;bnJldi54bWxQSwUGAAAAAAQABAD1AAAAhwMAAAAA&#10;" fillcolor="#4f81bd [3204]" strokecolor="#243f60 [1604]" strokeweight="2pt">
                              <v:textbox>
                                <w:txbxContent>
                                  <w:p w14:paraId="30CA847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87" o:spid="_x0000_s1095" style="position:absolute;left:8556628;top:3905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u26xAAA&#10;ANwAAAAPAAAAZHJzL2Rvd25yZXYueG1sRI9Ba8JAFITvhf6H5RV6qxu1NCHNKqUgpBQPjdLzI/tM&#10;otm3Ibsm8d+7guBxmJlvmGw9mVYM1LvGsoL5LAJBXFrdcKVgv9u8JSCcR9bYWiYFF3KwXj0/ZZhq&#10;O/IfDYWvRICwS1FB7X2XSunKmgy6me2Ig3ewvUEfZF9J3eMY4KaViyj6kAYbDgs1dvRdU3kqzkYB&#10;F+P2518WvxuK/TGf4vfmXFmlXl+mr08Qnib/CN/buVawTGK4nQlH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7tusQAAADcAAAADwAAAAAAAAAAAAAAAACXAgAAZHJzL2Rv&#10;d25yZXYueG1sUEsFBgAAAAAEAAQA9QAAAIgDAAAAAA==&#10;" fillcolor="#4f81bd [3204]" strokecolor="#243f60 [1604]" strokeweight="2pt">
                              <v:textbox>
                                <w:txbxContent>
                                  <w:p w14:paraId="3AF360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88" o:spid="_x0000_s1096" style="position:absolute;left:8554405;top:751523;width:366391;height:755647" coordorigin="8554405,7515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roundrect id="Rectángulo redondeado 389" o:spid="_x0000_s1097" style="position:absolute;left:8551866;top:7540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dxTwwAA&#10;ANwAAAAPAAAAZHJzL2Rvd25yZXYueG1sRI9Pi8IwFMTvgt8hPMGbTXXFP12jyIKgLB6sy54fzbPt&#10;2ryUJtr67TeC4HGYmd8wq01nKnGnxpWWFYyjGARxZnXJuYKf8260AOE8ssbKMil4kIPNut9bYaJt&#10;yye6pz4XAcIuQQWF93UipcsKMugiWxMH72Ibgz7IJpe6wTbATSUncTyTBksOCwXW9FVQdk1vRgGn&#10;7fHwK9PvHc39376bT8tbbpUaDrrtJwhPnX+HX+29VvCxWML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3dxTwwAAANwAAAAPAAAAAAAAAAAAAAAAAJcCAABkcnMvZG93&#10;bnJldi54bWxQSwUGAAAAAAQABAD1AAAAhwMAAAAA&#10;" fillcolor="#4f81bd [3204]" strokecolor="#243f60 [1604]" strokeweight="2pt">
                              <v:textbox>
                                <w:txbxContent>
                                  <w:p w14:paraId="415F512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90" o:spid="_x0000_s1098" style="position:absolute;left:8556625;top:11461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uMTwAAA&#10;ANwAAAAPAAAAZHJzL2Rvd25yZXYueG1sRE/LisIwFN0L8w/hDsxOU0fxUZvKIAiKuLAzuL4017ba&#10;3JQm2s7fm4Xg8nDeybo3tXhQ6yrLCsajCARxbnXFhYK/3+1wAcJ5ZI21ZVLwTw7W6ccgwVjbjk/0&#10;yHwhQgi7GBWU3jexlC4vyaAb2YY4cBfbGvQBtoXULXYh3NTyO4pm0mDFoaHEhjYl5bfsbhRw1h33&#10;Z5kdtjT3110/n1b3wir19dn/rEB46v1b/HLvtILJMswPZ8IRkO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uMTwAAAANwAAAAPAAAAAAAAAAAAAAAAAJcCAABkcnMvZG93bnJl&#10;di54bWxQSwUGAAAAAAQABAD1AAAAhAMAAAAA&#10;" fillcolor="#4f81bd [3204]" strokecolor="#243f60 [1604]" strokeweight="2pt">
                              <v:textbox>
                                <w:txbxContent>
                                  <w:p w14:paraId="6549F2C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91" o:spid="_x0000_s1099" style="position:absolute;left:7017707;top:-956;width:366391;height:1511302;rotation:90" coordorigin="7017705,-9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q1lJxQAAANwAAAAPAAAAZHJzL2Rvd25yZXYueG1sRI/NasMwEITvhbyD2EIu&#10;pZGdQ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KtZScUAAADcAAAA&#10;DwAAAAAAAAAAAAAAAACpAgAAZHJzL2Rvd25yZXYueG1sUEsFBgAAAAAEAAQA+gAAAJsDAAAAAA==&#10;">
                          <v:group id="Agrupar 392" o:spid="_x0000_s1100" style="position:absolute;left:7017707;top:-956;width:363218;height:755650" coordorigin="7017707,-9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oundrect id="Rectángulo redondeado 393" o:spid="_x0000_s1101" style="position:absolute;left:7013260;top:34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7H1kwwAA&#10;ANwAAAAPAAAAZHJzL2Rvd25yZXYueG1sRI9Pi8IwFMTvC36H8ARva+q6+KcaRRYEF/FgFc+P5tlW&#10;m5fSRFu/vREEj8PM/IaZL1tTijvVrrCsYNCPQBCnVhecKTge1t8TEM4jaywtk4IHOVguOl9zjLVt&#10;eE/3xGciQNjFqCD3voqldGlOBl3fVsTBO9vaoA+yzqSusQlwU8qfKBpJgwWHhRwr+sspvSY3o4CT&#10;Zvd/ksl2TWN/2bTj3+KWWaV63XY1A+Gp9Z/wu73RCobTI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7H1kwwAAANwAAAAPAAAAAAAAAAAAAAAAAJcCAABkcnMvZG93&#10;bnJldi54bWxQSwUGAAAAAAQABAD1AAAAhwMAAAAA&#10;" fillcolor="#4f81bd [3204]" strokecolor="#243f60 [1604]" strokeweight="2pt">
                              <v:textbox>
                                <w:txbxContent>
                                  <w:p w14:paraId="567801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94" o:spid="_x0000_s1102" style="position:absolute;left:7019928;top:3936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eUQxAAA&#10;ANwAAAAPAAAAZHJzL2Rvd25yZXYueG1sRI9Ba8JAFITvgv9heUJvutEGrWk2IoKQUjwYi+dH9jVJ&#10;m30bsqtJ/323UPA4zMw3TLobTSvu1LvGsoLlIgJBXFrdcKXg43Kcv4BwHllja5kU/JCDXTadpJho&#10;O/CZ7oWvRICwS1BB7X2XSOnKmgy6he2Ig/dpe4M+yL6SuschwE0rV1G0lgYbDgs1dnSoqfwubkYB&#10;F8Pp7SqL9yNt/Fc+buLmVlmlnmbj/hWEp9E/wv/tXCt43sb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XlEMQAAADcAAAADwAAAAAAAAAAAAAAAACXAgAAZHJzL2Rv&#10;d25yZXYueG1sUEsFBgAAAAAEAAQA9QAAAIgDAAAAAA==&#10;" fillcolor="#4f81bd [3204]" strokecolor="#243f60 [1604]" strokeweight="2pt">
                              <v:textbox>
                                <w:txbxContent>
                                  <w:p w14:paraId="698EB0E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95" o:spid="_x0000_s1103" style="position:absolute;left:7017705;top:757874;width:366391;height:752472" coordorigin="7017705,7578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oundrect id="Rectángulo redondeado 396" o:spid="_x0000_s1104" style="position:absolute;left:7016753;top:7588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978xAAA&#10;ANwAAAAPAAAAZHJzL2Rvd25yZXYueG1sRI9Ba8JAFITvBf/D8oTe6sa2aE2zESkEFOnBWDw/sq9J&#10;NPs2ZNck/vuuUPA4zMw3TLIeTSN66lxtWcF8FoEgLqyuuVTwc8xePkA4j6yxsUwKbuRgnU6eEoy1&#10;HfhAfe5LESDsYlRQed/GUrqiIoNuZlvi4P3azqAPsiul7nAIcNPI1yhaSIM1h4UKW/qqqLjkV6OA&#10;8+F7d5L5PqOlP2/H5Xt9La1Sz9Nx8wnC0+gf4f/2Vit4Wy3gfiYcAZ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ve/MQAAADcAAAADwAAAAAAAAAAAAAAAACXAgAAZHJzL2Rv&#10;d25yZXYueG1sUEsFBgAAAAAEAAQA9QAAAIgDAAAAAA==&#10;" fillcolor="#4f81bd [3204]" strokecolor="#243f60 [1604]" strokeweight="2pt">
                              <v:textbox>
                                <w:txbxContent>
                                  <w:p w14:paraId="3B5C1C3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97" o:spid="_x0000_s1105" style="position:absolute;left:7019925;top:11493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3tnwwAA&#10;ANwAAAAPAAAAZHJzL2Rvd25yZXYueG1sRI9Bi8IwFITvwv6H8Ba8aequWK1GWRYEZfFgFc+P5tlW&#10;m5fSRFv//UYQPA4z8w2zWHWmEndqXGlZwWgYgSDOrC45V3A8rAdTEM4ja6wsk4IHOVgtP3oLTLRt&#10;eU/31OciQNglqKDwvk6kdFlBBt3Q1sTBO9vGoA+yyaVusA1wU8mvKJpIgyWHhQJr+i0ou6Y3o4DT&#10;drc9yfRvTbG/bLp4XN5yq1T/s/uZg/DU+Xf41d5oBd+zGJ5nw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3tnwwAAANwAAAAPAAAAAAAAAAAAAAAAAJcCAABkcnMvZG93&#10;bnJldi54bWxQSwUGAAAAAAQABAD1AAAAhwMAAAAA&#10;" fillcolor="#4f81bd [3204]" strokecolor="#243f60 [1604]" strokeweight="2pt">
                              <v:textbox>
                                <w:txbxContent>
                                  <w:p w14:paraId="0AEE80A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98" o:spid="_x0000_s1106" style="position:absolute;left:11627808;top:-13655;width:366391;height:1511302;rotation:90" coordorigin="11627806,-136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kfDUwQAAANwAAAAPAAAAZHJzL2Rvd25yZXYueG1sRE/Pa8IwFL4L/g/hCV5E&#10;Ux2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JkfDUwQAAANwAAAAPAAAA&#10;AAAAAAAAAAAAAKkCAABkcnMvZG93bnJldi54bWxQSwUGAAAAAAQABAD6AAAAlwMAAAAA&#10;">
                        <v:group id="Agrupar 399" o:spid="_x0000_s1107" style="position:absolute;left:11627808;top:-13655;width:363218;height:755650" coordorigin="11627808,-136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roundrect id="Rectángulo redondeado 400" o:spid="_x0000_s1108" style="position:absolute;left:11623361;top:-92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vxvQAA&#10;ANwAAAAPAAAAZHJzL2Rvd25yZXYueG1sRE+9CsIwEN4F3yGc4KapIirVKCIIijhYxflozrbaXEoT&#10;bX17MwiOH9//ct2aUrypdoVlBaNhBII4tbrgTMH1shvMQTiPrLG0TAo+5GC96naWGGvb8Jneic9E&#10;CGEXo4Lc+yqW0qU5GXRDWxEH7m5rgz7AOpO6xiaEm1KOo2gqDRYcGnKsaJtT+kxeRgEnzelwk8lx&#10;RzP/2LezSfHKrFL9XrtZgPDU+r/4595rBZMozA9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snrvxvQAAANwAAAAPAAAAAAAAAAAAAAAAAJcCAABkcnMvZG93bnJldi54&#10;bWxQSwUGAAAAAAQABAD1AAAAgQMAAAAA&#10;" fillcolor="#4f81bd [3204]" strokecolor="#243f60 [1604]" strokeweight="2pt">
                            <v:textbox>
                              <w:txbxContent>
                                <w:p w14:paraId="4F27C8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01" o:spid="_x0000_s1109" style="position:absolute;left:11630029;top:3809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h5qwQAA&#10;ANwAAAAPAAAAZHJzL2Rvd25yZXYueG1sRI9Bi8IwFITvgv8hPMGbTRVR6RpFBEERD1bx/Gjett1t&#10;XkoTbf33RhA8DjPzDbNcd6YSD2pcaVnBOIpBEGdWl5wruF52owUI55E1VpZJwZMcrFf93hITbVs+&#10;0yP1uQgQdgkqKLyvEyldVpBBF9maOHi/tjHog2xyqRtsA9xUchLHM2mw5LBQYE3bgrL/9G4UcNqe&#10;DjeZHnc093/7bj4t77lVajjoNj8gPHX+G/6091rBNB7D+0w4AnL1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9IeasEAAADcAAAADwAAAAAAAAAAAAAAAACXAgAAZHJzL2Rvd25y&#10;ZXYueG1sUEsFBgAAAAAEAAQA9QAAAIUDAAAAAA==&#10;" fillcolor="#4f81bd [3204]" strokecolor="#243f60 [1604]" strokeweight="2pt">
                            <v:textbox>
                              <w:txbxContent>
                                <w:p w14:paraId="57428FA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02" o:spid="_x0000_s1110" style="position:absolute;left:11627806;top:767395;width:366391;height:730252" coordorigin="11627806,7673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roundrect id="Rectángulo redondeado 403" o:spid="_x0000_s1111" style="position:absolute;left:11637964;top:7572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TCWGwwAA&#10;ANwAAAAPAAAAZHJzL2Rvd25yZXYueG1sRI9Bi8IwFITvwv6H8Ba8aboqKrWpLILgIh6s4vnRPNvu&#10;Ni+libb7740geBxm5hsmWfemFndqXWVZwdc4AkGcW11xoeB82o6WIJxH1lhbJgX/5GCdfgwSjLXt&#10;+Ej3zBciQNjFqKD0vomldHlJBt3YNsTBu9rWoA+yLaRusQtwU8tJFM2lwYrDQokNbUrK/7KbUcBZ&#10;d/i5yGy/pYX/3fWLWXUrrFLDz/57BcJT79/hV3unFcyiKTzPhCMg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TCWGwwAAANwAAAAPAAAAAAAAAAAAAAAAAJcCAABkcnMvZG93&#10;bnJldi54bWxQSwUGAAAAAAQABAD1AAAAhwMAAAAA&#10;" fillcolor="#4f81bd [3204]" strokecolor="#243f60 [1604]" strokeweight="2pt">
                            <v:textbox>
                              <w:txbxContent>
                                <w:p w14:paraId="6F42B0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04" o:spid="_x0000_s1112" style="position:absolute;left:11630026;top:11366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b3yxAAA&#10;ANwAAAAPAAAAZHJzL2Rvd25yZXYueG1sRI/NasMwEITvhb6D2EBvjZximuBGNqVgcAk91Ak9L9bG&#10;dmqtjCX/9O2jQKDHYWa+YfbZYjox0eBaywo26wgEcWV1y7WC0zF/3oFwHlljZ5kU/JGDLH182GOi&#10;7czfNJW+FgHCLkEFjfd9IqWrGjLo1rYnDt7ZDgZ9kEMt9YBzgJtOvkTRqzTYclhosKePhqrfcjQK&#10;uJy/Pn9kechp6y/Fso3bsbZKPa2W9zcQnhb/H763C60gjmK4nQlH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W98sQAAADcAAAADwAAAAAAAAAAAAAAAACXAgAAZHJzL2Rv&#10;d25yZXYueG1sUEsFBgAAAAAEAAQA9QAAAIgDAAAAAA==&#10;" fillcolor="#4f81bd [3204]" strokecolor="#243f60 [1604]" strokeweight="2pt">
                            <v:textbox>
                              <w:txbxContent>
                                <w:p w14:paraId="531612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05" o:spid="_x0000_s1113" style="position:absolute;left:10091108;top:-10479;width:366391;height:1511302;rotation:90" coordorigin="10091106,-104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MAeoxAAAANwAAAAPAAAAZHJzL2Rvd25yZXYueG1sRI9BawIxFITvgv8hPMGL&#10;1KxSxW6NYlsWvFZb6vGxed0s3bysSepu/70pCB6HmfmGWW9724gL+VA7VjCbZiCIS6drrhR8HIuH&#10;FYgQkTU2jknBHwXYboaDNebadfxOl0OsRIJwyFGBibHNpQylIYth6lri5H07bzEm6SupPXYJbhs5&#10;z7KltFhzWjDY0quh8ufwaxXw+XNVnJuvSXEq/Wz30j2Zt1NUajzqd88gIvXxHr6191rBY7aA/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PMAeoxAAAANwAAAAP&#10;AAAAAAAAAAAAAAAAAKkCAABkcnMvZG93bnJldi54bWxQSwUGAAAAAAQABAD6AAAAmgMAAAAA&#10;">
                        <v:group id="Agrupar 406" o:spid="_x0000_s1114" style="position:absolute;left:10091108;top:-10479;width:363218;height:755650" coordorigin="10091108,-104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roundrect id="Rectángulo redondeado 407" o:spid="_x0000_s1115" style="position:absolute;left:10086661;top:-60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yOFxAAA&#10;ANwAAAAPAAAAZHJzL2Rvd25yZXYueG1sRI/BasMwEETvgf6D2EBvsZwS4uBaNqUQSCk51Ak9L9bG&#10;dmqtjKTE7t9XhUKPw8y8YYpqNoO4k/O9ZQXrJAVB3Fjdc6vgfNqvdiB8QNY4WCYF3+ShKh8WBeba&#10;TvxB9zq0IkLY56igC2HMpfRNRwZ9Ykfi6F2sMxiidK3UDqcIN4N8StOtNNhzXOhwpNeOmq/6ZhRw&#10;PR3fPmX9vqcsXA9ztulvrVXqcTm/PIMINIf/8F/7oBVs0gx+z8QjI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cjhcQAAADcAAAADwAAAAAAAAAAAAAAAACXAgAAZHJzL2Rv&#10;d25yZXYueG1sUEsFBgAAAAAEAAQA9QAAAIgDAAAAAA==&#10;" fillcolor="#4f81bd [3204]" strokecolor="#243f60 [1604]" strokeweight="2pt">
                            <v:textbox>
                              <w:txbxContent>
                                <w:p w14:paraId="180451B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08" o:spid="_x0000_s1116" style="position:absolute;left:10093329;top:3841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Lf3vQAA&#10;ANwAAAAPAAAAZHJzL2Rvd25yZXYueG1sRE+9CsIwEN4F3yGc4KapIirVKCIIijhYxflozrbaXEoT&#10;bX17MwiOH9//ct2aUrypdoVlBaNhBII4tbrgTMH1shvMQTiPrLG0TAo+5GC96naWGGvb8Jneic9E&#10;CGEXo4Lc+yqW0qU5GXRDWxEH7m5rgz7AOpO6xiaEm1KOo2gqDRYcGnKsaJtT+kxeRgEnzelwk8lx&#10;RzP/2LezSfHKrFL9XrtZgPDU+r/4595rBZMorA1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6Lf3vQAAANwAAAAPAAAAAAAAAAAAAAAAAJcCAABkcnMvZG93bnJldi54&#10;bWxQSwUGAAAAAAQABAD1AAAAgQMAAAAA&#10;" fillcolor="#4f81bd [3204]" strokecolor="#243f60 [1604]" strokeweight="2pt">
                            <v:textbox>
                              <w:txbxContent>
                                <w:p w14:paraId="415C5CA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09" o:spid="_x0000_s1117" style="position:absolute;left:10091106;top:770571;width:366391;height:730252" coordorigin="10091106,7705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Rectángulo redondeado 410" o:spid="_x0000_s1118" style="position:absolute;left:10101264;top:7604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y0svQAA&#10;ANwAAAAPAAAAZHJzL2Rvd25yZXYueG1sRE+9CsIwEN4F3yGc4KapIirVKCIIijhYxflozrbaXEoT&#10;bX17MwiOH9//ct2aUrypdoVlBaNhBII4tbrgTMH1shvMQTiPrLG0TAo+5GC96naWGGvb8Jneic9E&#10;CGEXo4Lc+yqW0qU5GXRDWxEH7m5rgz7AOpO6xiaEm1KOo2gqDRYcGnKsaJtT+kxeRgEnzelwk8lx&#10;RzP/2LezSfHKrFL9XrtZgPDU+r/4595rBZNR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pRy0svQAAANwAAAAPAAAAAAAAAAAAAAAAAJcCAABkcnMvZG93bnJldi54&#10;bWxQSwUGAAAAAAQABAD1AAAAgQMAAAAA&#10;" fillcolor="#4f81bd [3204]" strokecolor="#243f60 [1604]" strokeweight="2pt">
                            <v:textbox>
                              <w:txbxContent>
                                <w:p w14:paraId="2DD7929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11" o:spid="_x0000_s1119" style="position:absolute;left:10093326;top:11398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4i3wgAA&#10;ANwAAAAPAAAAZHJzL2Rvd25yZXYueG1sRI9Bi8IwFITvgv8hPGFvmlZEl66piCAo4sHusudH87at&#10;Ni+lSW333xtB8DjMzDfMejOYWtypdZVlBfEsAkGcW11xoeDnez/9BOE8ssbaMin4JwebdDxaY6Jt&#10;zxe6Z74QAcIuQQWl900ipctLMuhmtiEO3p9tDfog20LqFvsAN7WcR9FSGqw4LJTY0K6k/JZ1RgFn&#10;/fn4K7PTnlb+ehhWi6orrFIfk2H7BcLT4N/hV/ugFSziGJ5nwhGQ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LiLfCAAAA3AAAAA8AAAAAAAAAAAAAAAAAlwIAAGRycy9kb3du&#10;cmV2LnhtbFBLBQYAAAAABAAEAPUAAACGAwAAAAA=&#10;" fillcolor="#4f81bd [3204]" strokecolor="#243f60 [1604]" strokeweight="2pt">
                            <v:textbox>
                              <w:txbxContent>
                                <w:p w14:paraId="36C640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12" o:spid="_x0000_s1120" style="position:absolute;left:5680079;top:5778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64J0vwAA&#10;ANwAAAAPAAAAZHJzL2Rvd25yZXYueG1sRI/NCsIwEITvgu8QVvAimvqDaDWKCP5crT7A0qxtsdmU&#10;JtX69kYQPA4z8w2z3ramFE+qXWFZwXgUgSBOrS44U3C7HoYLEM4jaywtk4I3Odhuup01xtq++ELP&#10;xGciQNjFqCD3voqldGlOBt3IVsTBu9vaoA+yzqSu8RXgppSTKJpLgwWHhRwr2ueUPpLGKFg2p3dS&#10;yPv0in7QHMkuE8y0Uv1eu1uB8NT6f/jXPmsFs/E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rgnS/AAAA3AAAAA8AAAAAAAAAAAAAAAAAlwIAAGRycy9kb3ducmV2&#10;LnhtbFBLBQYAAAAABAAEAPUAAACDAwAAAAA=&#10;" fillcolor="#4f81bd [3204]" strokecolor="#243f60 [1604]" strokeweight="2pt">
                      <v:textbox>
                        <w:txbxContent>
                          <w:p w14:paraId="17565C1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13" o:spid="_x0000_s1121" style="position:absolute;left:5295901;top:5810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yfvvwAA&#10;ANwAAAAPAAAAZHJzL2Rvd25yZXYueG1sRI/NCsIwEITvgu8QVvAimvqDaDWKCP5crT7A0qxtsdmU&#10;JtX69kYQPA4z8w2z3ramFE+qXWFZwXgUgSBOrS44U3C7HoYLEM4jaywtk4I3Odhuup01xtq++ELP&#10;xGciQNjFqCD3voqldGlOBt3IVsTBu9vaoA+yzqSu8RXgppSTKJpLgwWHhRwr2ueUPpLGKFg2p3dS&#10;yPv0in7QHMkuE8y0Uv1eu1uB8NT6f/jXPmsFs/E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6nJ++/AAAA3AAAAA8AAAAAAAAAAAAAAAAAlwIAAGRycy9kb3ducmV2&#10;LnhtbFBLBQYAAAAABAAEAPUAAACDAwAAAAA=&#10;" fillcolor="#4f81bd [3204]" strokecolor="#243f60 [1604]" strokeweight="2pt">
                      <v:textbox>
                        <w:txbxContent>
                          <w:p w14:paraId="2BB916B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14" o:spid="_x0000_s1122" style="position:absolute;left:4898396;top:5810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r+bvwAA&#10;ANwAAAAPAAAAZHJzL2Rvd25yZXYueG1sRI/NCsIwEITvgu8QVvAimvqDaDWKCP5crT7A0qxtsdmU&#10;JtX69kYQPA4z8w2z3ramFE+qXWFZwXgUgSBOrS44U3C7HoYLEM4jaywtk4I3Odhuup01xtq++ELP&#10;xGciQNjFqCD3voqldGlOBt3IVsTBu9vaoA+yzqSu8RXgppSTKJpLgwWHhRwr2ueUPpLGKFg2p3dS&#10;yPv0in7QHMkuE8y0Uv1eu1uB8NT6f/jXPmsFs/E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Ov5u/AAAA3AAAAA8AAAAAAAAAAAAAAAAAlwIAAGRycy9kb3ducmV2&#10;LnhtbFBLBQYAAAAABAAEAPUAAACDAwAAAAA=&#10;" fillcolor="#4f81bd [3204]" strokecolor="#243f60 [1604]" strokeweight="2pt">
                      <v:textbox>
                        <w:txbxContent>
                          <w:p w14:paraId="405690D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15" o:spid="_x0000_s1123" style="position:absolute;left:4514853;top:5842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oAwgAA&#10;ANwAAAAPAAAAZHJzL2Rvd25yZXYueG1sRI/disIwFITvhX2HcBa8EU39W7Q2yrKw6q3tPsChOf3B&#10;5qQ0qda33wiCl8PMfMMkh8E04kadqy0rmM8iEMS51TWXCv6y3+kGhPPIGhvLpOBBDg77j1GCsbZ3&#10;vtAt9aUIEHYxKqi8b2MpXV6RQTezLXHwCtsZ9EF2pdQd3gPcNHIRRV/SYM1hocKWfirKr2lvFGz7&#10;0yOtZbHM0E/6I9ltiqVWavw5fO9AeBr8O/xqn7WC1XwN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CGgDCAAAA3AAAAA8AAAAAAAAAAAAAAAAAlwIAAGRycy9kb3du&#10;cmV2LnhtbFBLBQYAAAAABAAEAPUAAACGAwAAAAA=&#10;" fillcolor="#4f81bd [3204]" strokecolor="#243f60 [1604]" strokeweight="2pt">
                      <v:textbox>
                        <w:txbxContent>
                          <w:p w14:paraId="693A2D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16" o:spid="_x0000_s1124" style="position:absolute;left:4143378;top:5810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IR3vwAA&#10;ANwAAAAPAAAAZHJzL2Rvd25yZXYueG1sRI/NCsIwEITvgu8QVvAimvqDaDWKCP5crT7A0qxtsdmU&#10;JtX69kYQPA4z8w2z3ramFE+qXWFZwXgUgSBOrS44U3C7HoYLEM4jaywtk4I3Odhuup01xtq++ELP&#10;xGciQNjFqCD3voqldGlOBt3IVsTBu9vaoA+yzqSu8RXgppSTKJpLgwWHhRwr2ueUPpLGKFg2p3dS&#10;yPv0in7QHMkuE8y0Uv1eu1uB8NT6f/jXPmsFs/Ec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7QhHe/AAAA3AAAAA8AAAAAAAAAAAAAAAAAlwIAAGRycy9kb3ducmV2&#10;LnhtbFBLBQYAAAAABAAEAPUAAACDAwAAAAA=&#10;" fillcolor="#4f81bd [3204]" strokecolor="#243f60 [1604]" strokeweight="2pt">
                      <v:textbox>
                        <w:txbxContent>
                          <w:p w14:paraId="7D0C551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17" o:spid="_x0000_s1125" style="position:absolute;left:3759200;top:5841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CHswgAA&#10;ANwAAAAPAAAAZHJzL2Rvd25yZXYueG1sRI/disIwFITvhX2HcBa8EU39wdXaKMvCqre2+wCH5vQH&#10;m5PSpFrffiMIXg4z8w2THAbTiBt1rrasYD6LQBDnVtdcKvjLfqcbEM4ja2wsk4IHOTjsP0YJxtre&#10;+UK31JciQNjFqKDyvo2ldHlFBt3MtsTBK2xn0AfZlVJ3eA9w08hFFK2lwZrDQoUt/VSUX9PeKNj2&#10;p0day2KZoZ/0R7LbFEut1Phz+N6B8DT4d/jVPmsFq/kXPM+EIyD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IezCAAAA3AAAAA8AAAAAAAAAAAAAAAAAlwIAAGRycy9kb3du&#10;cmV2LnhtbFBLBQYAAAAABAAEAPUAAACGAwAAAAA=&#10;" fillcolor="#4f81bd [3204]" strokecolor="#243f60 [1604]" strokeweight="2pt">
                      <v:textbox>
                        <w:txbxContent>
                          <w:p w14:paraId="210DE13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18" o:spid="_x0000_s1126" style="position:absolute;left:6070600;top:5715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7WevAAA&#10;ANwAAAAPAAAAZHJzL2Rvd25yZXYueG1sRE9LCsIwEN0L3iGM4EY09YNoNYoIfra2HmBoxrbYTEqT&#10;ar29WQguH++/3XemEi9qXGlZwXQSgSDOrC45V3BPT+MVCOeRNVaWScGHHOx3/d4WY23ffKNX4nMR&#10;QtjFqKDwvo6ldFlBBt3E1sSBe9jGoA+wyaVu8B3CTSVnUbSUBksODQXWdCwoeyatUbBuL5+klI95&#10;in7UnsmuE8y1UsNBd9iA8NT5v/jnvmoFi2lYG86EIyB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ADtZ68AAAA3AAAAA8AAAAAAAAAAAAAAAAAlwIAAGRycy9kb3ducmV2Lnht&#10;bFBLBQYAAAAABAAEAPUAAACAAwAAAAA=&#10;" fillcolor="#4f81bd [3204]" strokecolor="#243f60 [1604]" strokeweight="2pt">
                      <v:textbox>
                        <w:txbxContent>
                          <w:p w14:paraId="3E0A508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19" o:spid="_x0000_s1127" style="position:absolute;left:571500;top:571500;width:3048003;height:369567" coordorigin="571500,5715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SQaYxgAAANwAAAAPAAAAZHJzL2Rvd25yZXYueG1sRI9Pa8JAFMTvhX6H5RW8&#10;6SbVljbNKiJVPIjQWCi9PbIvfzD7NmTXJH57tyD0OMzMb5h0NZpG9NS52rKCeBaBIM6trrlU8H3a&#10;Tt9AOI+ssbFMCq7kYLV8fEgx0XbgL+ozX4oAYZeggsr7NpHS5RUZdDPbEgevsJ1BH2RXSt3hEOCm&#10;kc9R9CoN1hwWKmxpU1F+zi5GwW7AYT2PP/vDudhcf08vx59DTEpNnsb1BwhPo/8P39t7rWAR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JJBpjGAAAA3AAA&#10;AA8AAAAAAAAAAAAAAAAAqQIAAGRycy9kb3ducmV2LnhtbFBLBQYAAAAABAAEAPoAAACcAwAAAAA=&#10;">
                    <v:roundrect id="Rectángulo redondeado 420" o:spid="_x0000_s1128" style="position:absolute;left:955678;top:5746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FsmwAAA&#10;ANwAAAAPAAAAZHJzL2Rvd25yZXYueG1sRE/Pa8IwFL4P/B/CE7zNxC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3FsmwAAAANwAAAAPAAAAAAAAAAAAAAAAAJcCAABkcnMvZG93bnJl&#10;di54bWxQSwUGAAAAAAQABAD1AAAAhAMAAAAA&#10;" fillcolor="#4f81bd [3204]" strokecolor="white [3201]" strokeweight="3pt">
                      <v:shadow on="t" opacity="24903f" mv:blur="40000f" origin=",.5" offset="0,20000emu"/>
                      <v:textbox>
                        <w:txbxContent>
                          <w:p w14:paraId="730BE33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21" o:spid="_x0000_s1129" style="position:absolute;left:3247396;top:5715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P69xAAA&#10;ANwAAAAPAAAAZHJzL2Rvd25yZXYueG1sRI9PawIxFMTvBb9DeEJvNXEp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D+vcQAAADcAAAADwAAAAAAAAAAAAAAAACXAgAAZHJzL2Rv&#10;d25yZXYueG1sUEsFBgAAAAAEAAQA9QAAAIgDAAAAAA==&#10;" fillcolor="#4f81bd [3204]" strokecolor="white [3201]" strokeweight="3pt">
                      <v:shadow on="t" opacity="24903f" mv:blur="40000f" origin=",.5" offset="0,20000emu"/>
                      <v:textbox>
                        <w:txbxContent>
                          <w:p w14:paraId="7FE302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22" o:spid="_x0000_s1130" style="position:absolute;left:2863853;top:5746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mDKwwAA&#10;ANwAAAAPAAAAZHJzL2Rvd25yZXYueG1sRI9BawIxFITvBf9DeEJvNXGR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mDKwwAAANwAAAAPAAAAAAAAAAAAAAAAAJcCAABkcnMvZG93&#10;bnJldi54bWxQSwUGAAAAAAQABAD1AAAAhwMAAAAA&#10;" fillcolor="#4f81bd [3204]" strokecolor="white [3201]" strokeweight="3pt">
                      <v:shadow on="t" opacity="24903f" mv:blur="40000f" origin=",.5" offset="0,20000emu"/>
                      <v:textbox>
                        <w:txbxContent>
                          <w:p w14:paraId="51480DD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23" o:spid="_x0000_s1131" style="position:absolute;left:2492378;top:5715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sVRxAAA&#10;ANwAAAAPAAAAZHJzL2Rvd25yZXYueG1sRI9BawIxFITvBf9DeEJvNXGV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7FUcQAAADcAAAADwAAAAAAAAAAAAAAAACXAgAAZHJzL2Rv&#10;d25yZXYueG1sUEsFBgAAAAAEAAQA9QAAAIgDAAAAAA==&#10;" fillcolor="#4f81bd [3204]" strokecolor="white [3201]" strokeweight="3pt">
                      <v:shadow on="t" opacity="24903f" mv:blur="40000f" origin=",.5" offset="0,20000emu"/>
                      <v:textbox>
                        <w:txbxContent>
                          <w:p w14:paraId="74103E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24" o:spid="_x0000_s1132" style="position:absolute;left:2108200;top:5746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10lxAAA&#10;ANwAAAAPAAAAZHJzL2Rvd25yZXYueG1sRI9Ba8JAFITvgv9heUJvumuQ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ddJcQAAADcAAAADwAAAAAAAAAAAAAAAACXAgAAZHJzL2Rv&#10;d25yZXYueG1sUEsFBgAAAAAEAAQA9QAAAIgDAAAAAA==&#10;" fillcolor="#4f81bd [3204]" strokecolor="white [3201]" strokeweight="3pt">
                      <v:shadow on="t" opacity="24903f" mv:blur="40000f" origin=",.5" offset="0,20000emu"/>
                      <v:textbox>
                        <w:txbxContent>
                          <w:p w14:paraId="43E805F6"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25" o:spid="_x0000_s1133" style="position:absolute;left:1710696;top:5746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i+xAAA&#10;ANwAAAAPAAAAZHJzL2Rvd25yZXYueG1sRI9BawIxFITvBf9DeEJvNXHRrqxGkVJB6anag8fH5rlZ&#10;3LxsN6lu/fWNIPQ4zMw3zGLVu0ZcqAu1Zw3jkQJBXHpTc6Xh67B5mYEIEdlg45k0/FKA1XLwtMDC&#10;+Ct/0mUfK5EgHArUYGNsCylDaclhGPmWOHkn3zmMSXaVNB1eE9w1MlPqVTqsOS1YbOnNUnne/zgN&#10;eZbb7fGbd+VHjrPbO9+sUgetn4f9eg4iUh//w4/21miYZF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v4vsQAAADcAAAADwAAAAAAAAAAAAAAAACXAgAAZHJzL2Rv&#10;d25yZXYueG1sUEsFBgAAAAAEAAQA9QAAAIgDAAAAAA==&#10;" fillcolor="#4f81bd [3204]" strokecolor="white [3201]" strokeweight="3pt">
                      <v:shadow on="t" opacity="24903f" mv:blur="40000f" origin=",.5" offset="0,20000emu"/>
                      <v:textbox>
                        <w:txbxContent>
                          <w:p w14:paraId="3470535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26" o:spid="_x0000_s1134" style="position:absolute;left:1327153;top:5778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WbJwwAA&#10;ANwAAAAPAAAAZHJzL2Rvd25yZXYueG1sRI9BawIxFITvBf9DeIK3mriI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eWbJwwAAANwAAAAPAAAAAAAAAAAAAAAAAJcCAABkcnMvZG93&#10;bnJldi54bWxQSwUGAAAAAAQABAD1AAAAhwMAAAAA&#10;" fillcolor="#4f81bd [3204]" strokecolor="white [3201]" strokeweight="3pt">
                      <v:shadow on="t" opacity="24903f" mv:blur="40000f" origin=",.5" offset="0,20000emu"/>
                      <v:textbox>
                        <w:txbxContent>
                          <w:p w14:paraId="4604EF7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27" o:spid="_x0000_s1135" style="position:absolute;left:571500;top:5778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cNSwwAA&#10;ANwAAAAPAAAAZHJzL2Rvd25yZXYueG1sRI9BawIxFITvBf9DeEJvNXGR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cNSwwAAANwAAAAPAAAAAAAAAAAAAAAAAJcCAABkcnMvZG93&#10;bnJldi54bWxQSwUGAAAAAAQABAD1AAAAhwMAAAAA&#10;" fillcolor="#4f81bd [3204]" strokecolor="white [3201]" strokeweight="3pt">
                      <v:shadow on="t" opacity="24903f" mv:blur="40000f" origin=",.5" offset="0,20000emu"/>
                      <v:textbox>
                        <w:txbxContent>
                          <w:p w14:paraId="64B4FD2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28" o:spid="_x0000_s1136" style="position:absolute;left:12700;top:5842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mhkwQAA&#10;ANwAAAAPAAAAZHJzL2Rvd25yZXYueG1sRE9Na8JAEL0L/odlhN50U5EaUldRIVCoPRh76HHITpPQ&#10;7GzYnWraX+8eCj0+3vdmN7peXSnEzrOBx0UGirj2tuPGwPulnOegoiBb7D2TgR+KsNtOJxssrL/x&#10;ma6VNCqFcCzQQCsyFFrHuiWHceEH4sR9+uBQEgyNtgFvKdz1epllT9phx6mhxYGOLdVf1bczEHN9&#10;kPLN0+ljJa/79W9ZcSiNeZiN+2dQQqP8i//cL9bAapnWpjPpCO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ZoZMEAAADcAAAADwAAAAAAAAAAAAAAAACXAgAAZHJzL2Rvd25y&#10;ZXYueG1sUEsFBgAAAAAEAAQA9QAAAIUDAAAAAA==&#10;" fillcolor="white [3201]" strokecolor="#4f81bd [3204]" strokeweight="2pt">
                    <v:textbox>
                      <w:txbxContent>
                        <w:p w14:paraId="2B35CCC1"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group id="Agrupar 429" o:spid="_x0000_s1137" style="position:absolute;top:-2;width:12553955;height:388618" coordorigin=",-2" coordsize="125539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group id="Agrupar 430" o:spid="_x0000_s1138" style="position:absolute;left:3746500;top:-2;width:8807455;height:388618" coordorigin="3746500,-2" coordsize="88074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group id="Agrupar 431" o:spid="_x0000_s1139" style="position:absolute;left:6432552;top:-2;width:6121403;height:379090" coordorigin="6432552,-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ilb+xgAAANwAAAAPAAAAZHJzL2Rvd25yZXYueG1sRI9Pa8JAFMTvQr/D8gq9&#10;mU2aWkqaVURq6UEKaqH09sg+k2D2bciu+fPtXaHgcZiZ3zD5ajSN6KlztWUFSRSDIC6srrlU8HPc&#10;zt9AOI+ssbFMCiZysFo+zHLMtB14T/3BlyJA2GWooPK+zaR0RUUGXWRb4uCdbGfQB9mVUnc4BLhp&#10;5HMcv0qDNYeFClvaVFScDxej4HPAYZ0mH/3ufNpMf8fF9+8uIaWeHsf1OwhPo7+H/9tfWsFL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Vv7GAAAA3AAA&#10;AA8AAAAAAAAAAAAAAAAAqQIAAGRycy9kb3ducmV2LnhtbFBLBQYAAAAABAAEAPoAAACcAwAAAAA=&#10;">
                      <v:group id="Agrupar 432" o:spid="_x0000_s1140" style="position:absolute;left:6432552;top:9521;width:3048002;height:369567" coordorigin="6432552,9521"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Agrupar 433" o:spid="_x0000_s1141" style="position:absolute;left:8541707;top:-562934;width:366391;height:1511302;rotation:90" coordorigin="8541705,-5629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fD6xQAAANwAAAAPAAAAZHJzL2Rvd25yZXYueG1sRI9BawIxFITvgv8hvEIv&#10;ollrEd0aRVsWetUqenxsXjdLNy9rkrrbf98IhR6HmfmGWW1624gb+VA7VjCdZCCIS6drrhQcP4rx&#10;AkSIyBobx6TghwJs1sPBCnPtOt7T7RArkSAcclRgYmxzKUNpyGKYuJY4eZ/OW4xJ+kpqj12C20Y+&#10;ZdlcWqw5LRhs6dVQ+XX4tgr4eloU1+Y8Ki6ln2533dK8XaJSjw/99gVEpD7+h//a71rB82w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fnw+sUAAADcAAAA&#10;DwAAAAAAAAAAAAAAAACpAgAAZHJzL2Rvd25yZXYueG1sUEsFBgAAAAAEAAQA+gAAAJsDAAAAAA==&#10;">
                          <v:group id="Agrupar 434" o:spid="_x0000_s1142" style="position:absolute;left:8541707;top:-562932;width:363218;height:755650" coordorigin="8541707,-5629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roundrect id="Rectángulo redondeado 435" o:spid="_x0000_s1143" style="position:absolute;left:8537260;top:-55848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dLUxQAA&#10;ANwAAAAPAAAAZHJzL2Rvd25yZXYueG1sRI9Pa8JAFMTvQr/D8grezKatVkldpRQCkeLBtPT8yD6T&#10;tNm3Ibv547d3C4LHYWZ+w2z3k2nEQJ2rLSt4imIQxIXVNZcKvr/SxQaE88gaG8uk4EIO9ruH2RYT&#10;bUc+0ZD7UgQIuwQVVN63iZSuqMigi2xLHLyz7Qz6ILtS6g7HADeNfI7jV2mw5rBQYUsfFRV/eW8U&#10;cD4eDz8y/0xp7X+zab2s+9IqNX+c3t9AeJr8PXxrZ1rB8mUF/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F0tTFAAAA3AAAAA8AAAAAAAAAAAAAAAAAlwIAAGRycy9k&#10;b3ducmV2LnhtbFBLBQYAAAAABAAEAPUAAACJAwAAAAA=&#10;" fillcolor="#4f81bd [3204]" strokecolor="#243f60 [1604]" strokeweight="2pt">
                              <v:textbox>
                                <w:txbxContent>
                                  <w:p w14:paraId="024D63A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36" o:spid="_x0000_s1144" style="position:absolute;left:8543928;top:-168279;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0yjwwAA&#10;ANwAAAAPAAAAZHJzL2Rvd25yZXYueG1sRI9Pi8IwFMTvC36H8IS9ral/UKlNRQTBZfGwVTw/mmdb&#10;bV5KE2399mZB2OMwM79hknVvavGg1lWWFYxHEQji3OqKCwWn4+5rCcJ5ZI21ZVLwJAfrdPCRYKxt&#10;x7/0yHwhAoRdjApK75tYSpeXZNCNbEMcvIttDfog20LqFrsAN7WcRNFcGqw4LJTY0Lak/JbdjQLO&#10;usP3WWY/O1r4675fzKp7YZX6HPabFQhPvf8Pv9t7rWA2ncPfmXAEZ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0yjwwAAANwAAAAPAAAAAAAAAAAAAAAAAJcCAABkcnMvZG93&#10;bnJldi54bWxQSwUGAAAAAAQABAD1AAAAhwMAAAAA&#10;" fillcolor="#4f81bd [3204]" strokecolor="#243f60 [1604]" strokeweight="2pt">
                              <v:textbox>
                                <w:txbxContent>
                                  <w:p w14:paraId="65FC3C6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37" o:spid="_x0000_s1145" style="position:absolute;left:8541705;top:192723;width:366391;height:755647" coordorigin="8541705,1927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oundrect id="Rectángulo redondeado 438" o:spid="_x0000_s1146" style="position:absolute;left:8539166;top:1952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H1KwQAA&#10;ANwAAAAPAAAAZHJzL2Rvd25yZXYueG1sRE/LasJAFN0X+g/DLbirk7bSSHSUUghExEWjuL5krkls&#10;5k7ITB7+vbMQXB7Oe72dTCMG6lxtWcHHPAJBXFhdc6ngdEzflyCcR9bYWCYFN3Kw3by+rDHRduQ/&#10;GnJfihDCLkEFlfdtIqUrKjLo5rYlDtzFdgZ9gF0pdYdjCDeN/Iyib2mw5tBQYUu/FRX/eW8UcD4e&#10;dmeZ71OK/TWb4kXdl1ap2dv0swLhafJP8cOdaQWLr7A2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R9SsEAAADcAAAADwAAAAAAAAAAAAAAAACXAgAAZHJzL2Rvd25y&#10;ZXYueG1sUEsFBgAAAAAEAAQA9QAAAIUDAAAAAA==&#10;" fillcolor="#4f81bd [3204]" strokecolor="#243f60 [1604]" strokeweight="2pt">
                              <v:textbox>
                                <w:txbxContent>
                                  <w:p w14:paraId="25735B7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39" o:spid="_x0000_s1147" style="position:absolute;left:8543925;top:5873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NjRxAAA&#10;ANwAAAAPAAAAZHJzL2Rvd25yZXYueG1sRI9Ba8JAFITvgv9heUJvutEGrWk2IoKQUjwYi+dH9jVJ&#10;m30bsqtJ/323UPA4zMw3TLobTSvu1LvGsoLlIgJBXFrdcKXg43Kcv4BwHllja5kU/JCDXTadpJho&#10;O/CZ7oWvRICwS1BB7X2XSOnKmgy6he2Ig/dpe4M+yL6SuschwE0rV1G0lgYbDgs1dnSoqfwubkYB&#10;F8Pp7SqL9yNt/Fc+buLmVlmlnmbj/hWEp9E/wv/tXCuIn7f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jY0cQAAADcAAAADwAAAAAAAAAAAAAAAACXAgAAZHJzL2Rv&#10;d25yZXYueG1sUEsFBgAAAAAEAAQA9QAAAIgDAAAAAA==&#10;" fillcolor="#4f81bd [3204]" strokecolor="#243f60 [1604]" strokeweight="2pt">
                              <v:textbox>
                                <w:txbxContent>
                                  <w:p w14:paraId="13B8614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40" o:spid="_x0000_s1148" style="position:absolute;left:7005007;top:-559758;width:366391;height:1511302;rotation:90" coordorigin="7005005,-5597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LR3wwQAAANwAAAAPAAAAZHJzL2Rvd25yZXYueG1sRE/LagIxFN0X/IdwC90U&#10;zVik6NQoahlw6wtdXia3k6GTmzGJzvTvzULo8nDe82VvG3EnH2rHCsajDARx6XTNlYLjoRhOQYSI&#10;rLFxTAr+KMByMXiZY65dxzu672MlUgiHHBWYGNtcylAashhGriVO3I/zFmOCvpLaY5fCbSM/suxT&#10;Wqw5NRhsaWOo/N3frAK+nqbFtTm/F5fSj1frbma+L1Gpt9d+9QUiUh//xU/3ViuYTNL8dCYdAbl4&#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LR3wwQAAANwAAAAPAAAA&#10;AAAAAAAAAAAAAKkCAABkcnMvZG93bnJldi54bWxQSwUGAAAAAAQABAD6AAAAlwMAAAAA&#10;">
                          <v:group id="Agrupar 441" o:spid="_x0000_s1149" style="position:absolute;left:7005007;top:-559756;width:363218;height:755650" coordorigin="7005007,-5597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oundrect id="Rectángulo redondeado 442" o:spid="_x0000_s1150" style="position:absolute;left:7000560;top:-55530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jndwQAA&#10;ANwAAAAPAAAAZHJzL2Rvd25yZXYueG1sRI9Bi8IwFITvC/6H8ARva6qUVapRRBAU2YNVPD+aZ1tt&#10;XkoTbf33RhA8DjPzDTNfdqYSD2pcaVnBaBiBIM6sLjlXcDpufqcgnEfWWFkmBU9ysFz0fuaYaNvy&#10;gR6pz0WAsEtQQeF9nUjpsoIMuqGtiYN3sY1BH2STS91gG+CmkuMo+pMGSw4LBda0Lii7pXejgNP2&#10;f3eW6X5DE3/ddpO4vOdWqUG/W81AeOr8N/xpb7WCOB7D+0w4An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Wo53cEAAADcAAAADwAAAAAAAAAAAAAAAACXAgAAZHJzL2Rvd25y&#10;ZXYueG1sUEsFBgAAAAAEAAQA9QAAAIUDAAAAAA==&#10;" fillcolor="#4f81bd [3204]" strokecolor="#243f60 [1604]" strokeweight="2pt">
                              <v:textbox>
                                <w:txbxContent>
                                  <w:p w14:paraId="6B9C538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43" o:spid="_x0000_s1151" style="position:absolute;left:7007228;top:-165103;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pxGxAAA&#10;ANwAAAAPAAAAZHJzL2Rvd25yZXYueG1sRI9Ba4NAFITvhf6H5RV6q2tbqcG4CaUQsIQcakvOD/dF&#10;Tdy34m7U/vtsIJDjMDPfMPl6Np0YaXCtZQWvUQyCuLK65VrB3+/mZQHCeWSNnWVS8E8O1qvHhxwz&#10;bSf+obH0tQgQdhkqaLzvMyld1ZBBF9meOHgHOxj0QQ611ANOAW46+RbHH9Jgy2GhwZ6+GqpO5dko&#10;4HLafe9lud1Q6o/FnCbtubZKPT/Nn0sQnmZ/D9/ahVaQJO9wPROOgF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acRsQAAADcAAAADwAAAAAAAAAAAAAAAACXAgAAZHJzL2Rv&#10;d25yZXYueG1sUEsFBgAAAAAEAAQA9QAAAIgDAAAAAA==&#10;" fillcolor="#4f81bd [3204]" strokecolor="#243f60 [1604]" strokeweight="2pt">
                              <v:textbox>
                                <w:txbxContent>
                                  <w:p w14:paraId="0FED34E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44" o:spid="_x0000_s1152" style="position:absolute;left:7005005;top:199074;width:366391;height:752472" coordorigin="7005005,1990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roundrect id="Rectángulo redondeado 445" o:spid="_x0000_s1153" style="position:absolute;left:7004053;top:2000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6GpxAAA&#10;ANwAAAAPAAAAZHJzL2Rvd25yZXYueG1sRI9Ba4NAFITvgf6H5RV6i2uLrcG4CaUQsJQcakvOD/dF&#10;Tdy34m7U/vtuIJDjMDPfMPl2Np0YaXCtZQXPUQyCuLK65VrB789uuQLhPLLGzjIp+CMH283DIsdM&#10;24m/aSx9LQKEXYYKGu/7TEpXNWTQRbYnDt7RDgZ9kEMt9YBTgJtOvsTxmzTYclhosKePhqpzeTEK&#10;uJz2nwdZfu0o9adiTpP2Ululnh7n9zUIT7O/h2/tQitIkle4ng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hqcQAAADcAAAADwAAAAAAAAAAAAAAAACXAgAAZHJzL2Rv&#10;d25yZXYueG1sUEsFBgAAAAAEAAQA9QAAAIgDAAAAAA==&#10;" fillcolor="#4f81bd [3204]" strokecolor="#243f60 [1604]" strokeweight="2pt">
                              <v:textbox>
                                <w:txbxContent>
                                  <w:p w14:paraId="1EACA43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46" o:spid="_x0000_s1154" style="position:absolute;left:7007225;top:5905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T/ewQAA&#10;ANwAAAAPAAAAZHJzL2Rvd25yZXYueG1sRI9Bi8IwFITvgv8hPMGbpkpRqUYRQVBkD3YXz4/m2Vab&#10;l9JEW//9RhA8DjPzDbPadKYST2pcaVnBZByBIM6sLjlX8Pe7Hy1AOI+ssbJMCl7kYLPu91aYaNvy&#10;mZ6pz0WAsEtQQeF9nUjpsoIMurGtiYN3tY1BH2STS91gG+CmktMomkmDJYeFAmvaFZTd04dRwGn7&#10;c7zI9LSnub8dunlcPnKr1HDQbZcgPHX+G/60D1pBHM/g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lE/3sEAAADcAAAADwAAAAAAAAAAAAAAAACXAgAAZHJzL2Rvd25y&#10;ZXYueG1sUEsFBgAAAAAEAAQA9QAAAIUDAAAAAA==&#10;" fillcolor="#4f81bd [3204]" strokecolor="#243f60 [1604]" strokeweight="2pt">
                              <v:textbox>
                                <w:txbxContent>
                                  <w:p w14:paraId="7EF68E5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47" o:spid="_x0000_s1155" style="position:absolute;left:11615108;top:-572457;width:366391;height:1511302;rotation:90" coordorigin="11615106,-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xIWExQAAANwAAAAPAAAAZHJzL2Rvd25yZXYueG1sRI9BawIxFITvgv8hvEIv&#10;olmLVN0aRVsWetUqenxsXjdLNy9rkrrbf98IhR6HmfmGWW1624gb+VA7VjCdZCCIS6drrhQcP4rx&#10;AkSIyBobx6TghwJs1sPBCnPtOt7T7RArkSAcclRgYmxzKUNpyGKYuJY4eZ/OW4xJ+kpqj12C20Y+&#10;ZdmztFhzWjDY0quh8uvwbRXw9bQors15VFxKP93uuqV5u0SlHh/67QuISH38D/+137WC2WwO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sSFhMUAAADcAAAA&#10;DwAAAAAAAAAAAAAAAACpAgAAZHJzL2Rvd25yZXYueG1sUEsFBgAAAAAEAAQA+gAAAJsDAAAAAA==&#10;">
                        <v:group id="Agrupar 448" o:spid="_x0000_s1156" style="position:absolute;left:11615108;top:-572455;width:363218;height:755650" coordorigin="11615108,-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roundrect id="Rectángulo redondeado 449" o:spid="_x0000_s1157" style="position:absolute;left:11610661;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quswgAA&#10;ANwAAAAPAAAAZHJzL2Rvd25yZXYueG1sRI9Pi8IwFMTvC36H8ARva6oU/1SjiCAoi4et4vnRPNtq&#10;81KaaOu33wjCHoeZ+Q2zXHemEk9qXGlZwWgYgSDOrC45V3A+7b5nIJxH1lhZJgUvcrBe9b6WmGjb&#10;8i89U5+LAGGXoILC+zqR0mUFGXRDWxMH72obgz7IJpe6wTbATSXHUTSRBksOCwXWtC0ou6cPo4DT&#10;9ni4yPRnR1N/23fTuHzkVqlBv9ssQHjq/H/4095rBXE8h/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Oq6zCAAAA3AAAAA8AAAAAAAAAAAAAAAAAlwIAAGRycy9kb3du&#10;cmV2LnhtbFBLBQYAAAAABAAEAPUAAACGAwAAAAA=&#10;" fillcolor="#4f81bd [3204]" strokecolor="#243f60 [1604]" strokeweight="2pt">
                            <v:textbox>
                              <w:txbxContent>
                                <w:p w14:paraId="294092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50" o:spid="_x0000_s1158" style="position:absolute;left:11617329;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TswQAA&#10;ANwAAAAPAAAAZHJzL2Rvd25yZXYueG1sRE/LasJAFN0X+g/DLXRXJy3aSHSUUghExEWjuL5krkls&#10;5k7ITB7+vbMQXB7Oe72dTCMG6lxtWcHnLAJBXFhdc6ngdEw/liCcR9bYWCYFN3Kw3by+rDHRduQ/&#10;GnJfihDCLkEFlfdtIqUrKjLoZrYlDtzFdgZ9gF0pdYdjCDeN/Iqib2mw5tBQYUu/FRX/eW8UcD4e&#10;dmeZ71OK/TWb4nndl1ap97fpZwXC0+Sf4oc70wrmizA/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U7MEAAADcAAAADwAAAAAAAAAAAAAAAACXAgAAZHJzL2Rvd25y&#10;ZXYueG1sUEsFBgAAAAAEAAQA9QAAAIUDAAAAAA==&#10;" fillcolor="#4f81bd [3204]" strokecolor="#243f60 [1604]" strokeweight="2pt">
                            <v:textbox>
                              <w:txbxContent>
                                <w:p w14:paraId="61BA76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51" o:spid="_x0000_s1159" style="position:absolute;left:11615106;top:208595;width:366391;height:730252" coordorigin="11615106,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oundrect id="Rectángulo redondeado 452" o:spid="_x0000_s1160" style="position:absolute;left:11625264;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68AxAAA&#10;ANwAAAAPAAAAZHJzL2Rvd25yZXYueG1sRI9Ba8JAFITvgv9heUJvZlOxTUldRYSApXhoFM+P7DOJ&#10;zb4N2Y1J/31XEDwOM/MNs9qMphE36lxtWcFrFIMgLqyuuVRwOmbzDxDOI2tsLJOCP3KwWU8nK0y1&#10;HfiHbrkvRYCwS1FB5X2bSumKigy6yLbEwbvYzqAPsiul7nAIcNPIRRy/S4M1h4UKW9pVVPzmvVHA&#10;+XD4Osv8O6PEX/djsqz70ir1Mhu3nyA8jf4ZfrT3WsHybQ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OvAMQAAADcAAAADwAAAAAAAAAAAAAAAACXAgAAZHJzL2Rv&#10;d25yZXYueG1sUEsFBgAAAAAEAAQA9QAAAIgDAAAAAA==&#10;" fillcolor="#4f81bd [3204]" strokecolor="#243f60 [1604]" strokeweight="2pt">
                            <v:textbox>
                              <w:txbxContent>
                                <w:p w14:paraId="78F6C08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53" o:spid="_x0000_s1161" style="position:absolute;left:11617326;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qbxQAA&#10;ANwAAAAPAAAAZHJzL2Rvd25yZXYueG1sRI9Pa8JAFMTvQr/D8grezKatVkldpRQCkeLBtPT8yD6T&#10;tNm3Ibv547d3C4LHYWZ+w2z3k2nEQJ2rLSt4imIQxIXVNZcKvr/SxQaE88gaG8uk4EIO9ruH2RYT&#10;bUc+0ZD7UgQIuwQVVN63iZSuqMigi2xLHLyz7Qz6ILtS6g7HADeNfI7jV2mw5rBQYUsfFRV/eW8U&#10;cD4eDz8y/0xp7X+zab2s+9IqNX+c3t9AeJr8PXxrZ1rBcvUC/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vFAAAA3AAAAA8AAAAAAAAAAAAAAAAAlwIAAGRycy9k&#10;b3ducmV2LnhtbFBLBQYAAAAABAAEAPUAAACJAwAAAAA=&#10;" fillcolor="#4f81bd [3204]" strokecolor="#243f60 [1604]" strokeweight="2pt">
                            <v:textbox>
                              <w:txbxContent>
                                <w:p w14:paraId="51AB3E0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54" o:spid="_x0000_s1162" style="position:absolute;left:10078408;top:-569281;width:366391;height:1511302;rotation:90" coordorigin="10078406,-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z40uxQAAANwAAAAPAAAAZHJzL2Rvd25yZXYueG1sRI9BawIxFITvgv8hvEIv&#10;olmLFd0aRVsWetUqenxsXjdLNy9rkrrbf98IhR6HmfmGWW1624gb+VA7VjCdZCCIS6drrhQcP4rx&#10;AkSIyBobx6TghwJs1sPBCnPtOt7T7RArkSAcclRgYmxzKUNpyGKYuJY4eZ/OW4xJ+kpqj12C20Y+&#10;ZdlcWqw5LRhs6dVQ+XX4tgr4eloU1+Y8Ki6ln2533dK8XaJSjw/99gVEpD7+h//a71rB7Hk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8+NLsUAAADcAAAA&#10;DwAAAAAAAAAAAAAAAACpAgAAZHJzL2Rvd25yZXYueG1sUEsFBgAAAAAEAAQA+gAAAJsDAAAAAA==&#10;">
                        <v:group id="Agrupar 455" o:spid="_x0000_s1163" style="position:absolute;left:10078408;top:-569279;width:363218;height:755650" coordorigin="10078408,-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roundrect id="Rectángulo redondeado 456" o:spid="_x0000_s1164" style="position:absolute;left:10073961;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KkDxAAA&#10;ANwAAAAPAAAAZHJzL2Rvd25yZXYueG1sRI/NasMwEITvhbyD2EBvjdziJMW1EkrB4FJyqBNyXqyN&#10;7dRaGUv+6dtXgUCPw8x8w6T72bRipN41lhU8ryIQxKXVDVcKTsfs6RWE88gaW8uk4Jcc7HeLhxQT&#10;bSf+prHwlQgQdgkqqL3vEildWZNBt7IdcfAutjfog+wrqXucAty08iWKNtJgw2Ghxo4+aip/isEo&#10;4GI6fJ5l8ZXR1l/zeRs3Q2WVelzO728gPM3+P3xv51pBvN7A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ipA8QAAADcAAAADwAAAAAAAAAAAAAAAACXAgAAZHJzL2Rv&#10;d25yZXYueG1sUEsFBgAAAAAEAAQA9QAAAIgDAAAAAA==&#10;" fillcolor="#4f81bd [3204]" strokecolor="#243f60 [1604]" strokeweight="2pt">
                            <v:textbox>
                              <w:txbxContent>
                                <w:p w14:paraId="5827E2C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57" o:spid="_x0000_s1165" style="position:absolute;left:10080629;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AyYwwAA&#10;ANwAAAAPAAAAZHJzL2Rvd25yZXYueG1sRI9Bi8IwFITvgv8hPGFvNlXUSjWKCIKL7MHu4vnRPNtq&#10;81KaaOu/NwsLexxm5htmve1NLZ7UusqygkkUgyDOra64UPDzfRgvQTiPrLG2TApe5GC7GQ7WmGrb&#10;8ZmemS9EgLBLUUHpfZNK6fKSDLrINsTBu9rWoA+yLaRusQtwU8tpHC+kwYrDQokN7UvK79nDKOCs&#10;+/q8yOx0oMTfjn0yqx6FVepj1O9WIDz1/j/81z5qBbN5Ar9nwhGQm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AyYwwAAANwAAAAPAAAAAAAAAAAAAAAAAJcCAABkcnMvZG93&#10;bnJldi54bWxQSwUGAAAAAAQABAD1AAAAhwMAAAAA&#10;" fillcolor="#4f81bd [3204]" strokecolor="#243f60 [1604]" strokeweight="2pt">
                            <v:textbox>
                              <w:txbxContent>
                                <w:p w14:paraId="3A41998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58" o:spid="_x0000_s1166" style="position:absolute;left:10078406;top:211771;width:366391;height:730252" coordorigin="10078406,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roundrect id="Rectángulo redondeado 459" o:spid="_x0000_s1167" style="position:absolute;left:10088564;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z1xwwAA&#10;ANwAAAAPAAAAZHJzL2Rvd25yZXYueG1sRI9Pi8IwFMTvC36H8ARva+ri+qcaRRYEF/FgFc+P5tlW&#10;m5fSRFu/vREEj8PM/IaZL1tTijvVrrCsYNCPQBCnVhecKTge1t8TEM4jaywtk4IHOVguOl9zjLVt&#10;eE/3xGciQNjFqCD3voqldGlOBl3fVsTBO9vaoA+yzqSusQlwU8qfKBpJgwWHhRwr+sspvSY3o4CT&#10;Zvd/ksl2TWN/2bTjYXHLrFK9bruagfDU+k/43d5oBcPf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Fz1xwwAAANwAAAAPAAAAAAAAAAAAAAAAAJcCAABkcnMvZG93&#10;bnJldi54bWxQSwUGAAAAAAQABAD1AAAAhwMAAAAA&#10;" fillcolor="#4f81bd [3204]" strokecolor="#243f60 [1604]" strokeweight="2pt">
                            <v:textbox>
                              <w:txbxContent>
                                <w:p w14:paraId="3B68C42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60" o:spid="_x0000_s1168" style="position:absolute;left:10080626;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QV5RvQAA&#10;ANwAAAAPAAAAZHJzL2Rvd25yZXYueG1sRE+9CsIwEN4F3yGc4KapIirVKCIIijhYxflozrbaXEoT&#10;bX17MwiOH9//ct2aUrypdoVlBaNhBII4tbrgTMH1shvMQTiPrLG0TAo+5GC96naWGGvb8Jneic9E&#10;CGEXo4Lc+yqW0qU5GXRDWxEH7m5rgz7AOpO6xiaEm1KOo2gqDRYcGnKsaJtT+kxeRgEnzelwk8lx&#10;RzP/2LezSfHKrFL9XrtZgPDU+r/4595rBZNp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QV5RvQAAANwAAAAPAAAAAAAAAAAAAAAAAJcCAABkcnMvZG93bnJldi54&#10;bWxQSwUGAAAAAAQABAD1AAAAgQMAAAAA&#10;" fillcolor="#4f81bd [3204]" strokecolor="#243f60 [1604]" strokeweight="2pt">
                            <v:textbox>
                              <w:txbxContent>
                                <w:p w14:paraId="512B14A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61" o:spid="_x0000_s1169" style="position:absolute;left:5667379;top:190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29+vwAA&#10;ANwAAAAPAAAAZHJzL2Rvd25yZXYueG1sRI/NCsIwEITvgu8QVvAimvqDaDWKCP5crT7A0qxtsdmU&#10;JtX69kYQPA4z8w2z3ramFE+qXWFZwXgUgSBOrS44U3C7HoYLEM4jaywtk4I3Odhuup01xtq++ELP&#10;xGciQNjFqCD3voqldGlOBt3IVsTBu9vaoA+yzqSu8RXgppSTKJpLgwWHhRwr2ueUPpLGKFg2p3dS&#10;yPv0in7QHMkuE8y0Uv1eu1uB8NT6f/jXPmsFs/kY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b36/AAAA3AAAAA8AAAAAAAAAAAAAAAAAlwIAAGRycy9kb3ducmV2&#10;LnhtbFBLBQYAAAAABAAEAPUAAACDAwAAAAA=&#10;" fillcolor="#4f81bd [3204]" strokecolor="#243f60 [1604]" strokeweight="2pt">
                      <v:textbox>
                        <w:txbxContent>
                          <w:p w14:paraId="6604D32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62" o:spid="_x0000_s1170" style="position:absolute;left:5283201;top:222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fEJvwAA&#10;ANwAAAAPAAAAZHJzL2Rvd25yZXYueG1sRI/NCsIwEITvgu8QVvAimvqDaDWKCP5crT7A0qxtsdmU&#10;JtX69kYQPA4z8w2z3ramFE+qXWFZwXgUgSBOrS44U3C7HoYLEM4jaywtk4I3Odhuup01xtq++ELP&#10;xGciQNjFqCD3voqldGlOBt3IVsTBu9vaoA+yzqSu8RXgppSTKJpLgwWHhRwr2ueUPpLGKFg2p3dS&#10;yPv0in7QHMkuE8y0Uv1eu1uB8NT6f/jXPmsFs/k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t8Qm/AAAA3AAAAA8AAAAAAAAAAAAAAAAAlwIAAGRycy9kb3ducmV2&#10;LnhtbFBLBQYAAAAABAAEAPUAAACDAwAAAAA=&#10;" fillcolor="#4f81bd [3204]" strokecolor="#243f60 [1604]" strokeweight="2pt">
                      <v:textbox>
                        <w:txbxContent>
                          <w:p w14:paraId="6EA9793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63" o:spid="_x0000_s1171" style="position:absolute;left:4885696;top:222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VSSvwAA&#10;ANwAAAAPAAAAZHJzL2Rvd25yZXYueG1sRI/NCsIwEITvgu8QVvAimvqDaDWKCP5crT7A0qxtsdmU&#10;JtX69kYQPA4z8w2z3ramFE+qXWFZwXgUgSBOrS44U3C7HoYLEM4jaywtk4I3Odhuup01xtq++ELP&#10;xGciQNjFqCD3voqldGlOBt3IVsTBu9vaoA+yzqSu8RXgppSTKJpLgwWHhRwr2ueUPpLGKFg2p3dS&#10;yPv0in7QHMkuE8y0Uv1eu1uB8NT6f/jXPmsFs/k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hVJK/AAAA3AAAAA8AAAAAAAAAAAAAAAAAlwIAAGRycy9kb3ducmV2&#10;LnhtbFBLBQYAAAAABAAEAPUAAACDAwAAAAA=&#10;" fillcolor="#4f81bd [3204]" strokecolor="#243f60 [1604]" strokeweight="2pt">
                      <v:textbox>
                        <w:txbxContent>
                          <w:p w14:paraId="0EBB999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64" o:spid="_x0000_s1172" style="position:absolute;left:4502153;top:254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zmvwAA&#10;ANwAAAAPAAAAZHJzL2Rvd25yZXYueG1sRI/NCsIwEITvgu8QVvAimvqDaDWKCP5crT7A0qxtsdmU&#10;JtX69kYQPA4z8w2z3ramFE+qXWFZwXgUgSBOrS44U3C7HoYLEM4jaywtk4I3Odhuup01xtq++ELP&#10;xGciQNjFqCD3voqldGlOBt3IVsTBu9vaoA+yzqSu8RXgppSTKJpLgwWHhRwr2ueUPpLGKFg2p3dS&#10;yPv0in7QHMkuE8y0Uv1eu1uB8NT6f/jXPmsFs/k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lIzOa/AAAA3AAAAA8AAAAAAAAAAAAAAAAAlwIAAGRycy9kb3ducmV2&#10;LnhtbFBLBQYAAAAABAAEAPUAAACDAwAAAAA=&#10;" fillcolor="#4f81bd [3204]" strokecolor="#243f60 [1604]" strokeweight="2pt">
                      <v:textbox>
                        <w:txbxContent>
                          <w:p w14:paraId="06F6500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65" o:spid="_x0000_s1173" style="position:absolute;left:4130678;top:222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Gl9wgAA&#10;ANwAAAAPAAAAZHJzL2Rvd25yZXYueG1sRI/disIwFITvhX2HcIS9kTXd9QdbjSLCqre2+wCH5vQH&#10;m5PSpFrffiMIXg4z8w2z2Q2mETfqXG1Zwfc0AkGcW11zqeAv+/1agXAeWWNjmRQ8yMFu+zHaYKLt&#10;nS90S30pAoRdggoq79tESpdXZNBNbUscvMJ2Bn2QXSl1h/cAN438iaKlNFhzWKiwpUNF+TXtjYK4&#10;Pz3SWhazDP2kP5KNUyy1Up/jYb8G4Wnw7/CrfdYK5ss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aX3CAAAA3AAAAA8AAAAAAAAAAAAAAAAAlwIAAGRycy9kb3du&#10;cmV2LnhtbFBLBQYAAAAABAAEAPUAAACGAwAAAAA=&#10;" fillcolor="#4f81bd [3204]" strokecolor="#243f60 [1604]" strokeweight="2pt">
                      <v:textbox>
                        <w:txbxContent>
                          <w:p w14:paraId="21705B4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66" o:spid="_x0000_s1174" style="position:absolute;left:3746500;top:253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vcKwQAA&#10;ANwAAAAPAAAAZHJzL2Rvd25yZXYueG1sRI/disIwFITvBd8hHMEbsak/FK2NIgu77q3VBzg0x7bY&#10;nJQm1fr2G2HBy2FmvmGyw2Aa8aDO1ZYVLKIYBHFhdc2lguvle74B4TyyxsYyKXiRg8N+PMow1fbJ&#10;Z3rkvhQBwi5FBZX3bSqlKyoy6CLbEgfvZjuDPsiulLrDZ4CbRi7jOJEGaw4LFbb0VVFxz3ujYNuf&#10;Xnktb6sL+ln/Q3abY6mVmk6G4w6Ep8F/wv/tX61gnSTwPhOOgN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tb3CsEAAADcAAAADwAAAAAAAAAAAAAAAACXAgAAZHJzL2Rvd25y&#10;ZXYueG1sUEsFBgAAAAAEAAQA9QAAAIUDAAAAAA==&#10;" fillcolor="#4f81bd [3204]" strokecolor="#243f60 [1604]" strokeweight="2pt">
                      <v:textbox>
                        <w:txbxContent>
                          <w:p w14:paraId="23C87B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67" o:spid="_x0000_s1175" style="position:absolute;left:6057900;top:127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mlKRwgAA&#10;ANwAAAAPAAAAZHJzL2Rvd25yZXYueG1sRI/disIwFITvhX2HcIS9kTXdVbq2GkWEVW+tPsChOf3B&#10;5qQ0qda33wiCl8PMfMOsNoNpxI06V1tW8D2NQBDnVtdcKric/74WIJxH1thYJgUPcrBZf4xWmGp7&#10;5xPdMl+KAGGXooLK+zaV0uUVGXRT2xIHr7CdQR9kV0rd4T3ATSN/oiiWBmsOCxW2tKsov2a9UZD0&#10;h0dWy2J2Rj/p92STDEut1Od42C5BeBr8O/xqH7WCefwLz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aUpHCAAAA3AAAAA8AAAAAAAAAAAAAAAAAlwIAAGRycy9kb3du&#10;cmV2LnhtbFBLBQYAAAAABAAEAPUAAACGAwAAAAA=&#10;" fillcolor="#4f81bd [3204]" strokecolor="#243f60 [1604]" strokeweight="2pt">
                      <v:textbox>
                        <w:txbxContent>
                          <w:p w14:paraId="6474150D"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68" o:spid="_x0000_s1176" style="position:absolute;left:558800;top:12700;width:3048003;height:369567" coordorigin="558800,127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oundrect id="Rectángulo redondeado 469" o:spid="_x0000_s1177" style="position:absolute;left:942978;top:158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Et7xAAA&#10;ANwAAAAPAAAAZHJzL2Rvd25yZXYueG1sRI9BawIxFITvgv8hvII3TSrFtVujiLSg9FT14PGxeW4W&#10;Ny/rJtXVX28KBY/DzHzDzBadq8WF2lB51vA6UiCIC28qLjXsd1/DKYgQkQ3WnknDjQIs5v3eDHPj&#10;r/xDl20sRYJwyFGDjbHJpQyFJYdh5Bvi5B196zAm2ZbStHhNcFfLsVIT6bDitGCxoZWl4rT9dRqy&#10;cWbXhzNviu8Mp/dPvluldloPXrrlB4hIXXyG/9tro+Ft8g5/Z9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xLe8QAAADcAAAADwAAAAAAAAAAAAAAAACXAgAAZHJzL2Rv&#10;d25yZXYueG1sUEsFBgAAAAAEAAQA9QAAAIgDAAAAAA==&#10;" fillcolor="#4f81bd [3204]" strokecolor="white [3201]" strokeweight="3pt">
                      <v:shadow on="t" opacity="24903f" mv:blur="40000f" origin=",.5" offset="0,20000emu"/>
                      <v:textbox>
                        <w:txbxContent>
                          <w:p w14:paraId="634712C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70" o:spid="_x0000_s1178" style="position:absolute;left:3234696;top:127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3Q7wQAA&#10;ANwAAAAPAAAAZHJzL2Rvd25yZXYueG1sRE/Pa8IwFL4P/B/CE7zNxCKrVKPI2MCx0+oOOz6aZ1Ns&#10;XmqT1a5//XIY7Pjx/d4dRteKgfrQeNawWioQxJU3DdcaPs+vjxsQISIbbD2Thh8KcNjPHnZYGH/n&#10;DxrKWIsUwqFADTbGrpAyVJYchqXviBN38b3DmGBfS9PjPYW7VmZKPUmHDacGix09W6qu5bfTkGe5&#10;PX3d+K16z3EzvfBklTprvZiPxy2ISGP8F/+5T0bDOk/z05l0BO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90O8EAAADcAAAADwAAAAAAAAAAAAAAAACXAgAAZHJzL2Rvd25y&#10;ZXYueG1sUEsFBgAAAAAEAAQA9QAAAIUDAAAAAA==&#10;" fillcolor="#4f81bd [3204]" strokecolor="white [3201]" strokeweight="3pt">
                      <v:shadow on="t" opacity="24903f" mv:blur="40000f" origin=",.5" offset="0,20000emu"/>
                      <v:textbox>
                        <w:txbxContent>
                          <w:p w14:paraId="072304C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71" o:spid="_x0000_s1179" style="position:absolute;left:2851153;top:158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9GgwwAA&#10;ANwAAAAPAAAAZHJzL2Rvd25yZXYueG1sRI9BawIxFITvhf6H8AreaqIUV1ajSGlB8aTrweNj89ws&#10;bl62m1RXf70RCj0OM/MNM1/2rhEX6kLtWcNoqEAQl97UXGk4FN/vUxAhIhtsPJOGGwVYLl5f5pgb&#10;f+UdXfaxEgnCIUcNNsY2lzKUlhyGoW+Jk3fyncOYZFdJ0+E1wV0jx0pNpMOa04LFlj4tlef9r9OQ&#10;jTO7Pv7wptxmOL1/8d0qVWg9eOtXMxCR+vgf/muvjYaPbATPM+kI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9GgwwAAANwAAAAPAAAAAAAAAAAAAAAAAJcCAABkcnMvZG93&#10;bnJldi54bWxQSwUGAAAAAAQABAD1AAAAhwMAAAAA&#10;" fillcolor="#4f81bd [3204]" strokecolor="white [3201]" strokeweight="3pt">
                      <v:shadow on="t" opacity="24903f" mv:blur="40000f" origin=",.5" offset="0,20000emu"/>
                      <v:textbox>
                        <w:txbxContent>
                          <w:p w14:paraId="242C855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72" o:spid="_x0000_s1180" style="position:absolute;left:2479678;top:127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U/XwwAA&#10;ANwAAAAPAAAAZHJzL2Rvd25yZXYueG1sRI9BawIxFITvBf9DeEJvNXGRrqxGEVGw9FT14PGxeW4W&#10;Ny/rJurWX98UCj0OM/MNM1/2rhF36kLtWcN4pEAQl97UXGk4HrZvUxAhIhtsPJOGbwqwXAxe5lgY&#10;/+Avuu9jJRKEQ4EabIxtIWUoLTkMI98SJ+/sO4cxya6SpsNHgrtGZkq9S4c1pwWLLa0tlZf9zWnI&#10;s9zuTlf+KD9znD43/LRKHbR+HfarGYhIffwP/7V3RsMkz+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8U/XwwAAANwAAAAPAAAAAAAAAAAAAAAAAJcCAABkcnMvZG93&#10;bnJldi54bWxQSwUGAAAAAAQABAD1AAAAhwMAAAAA&#10;" fillcolor="#4f81bd [3204]" strokecolor="white [3201]" strokeweight="3pt">
                      <v:shadow on="t" opacity="24903f" mv:blur="40000f" origin=",.5" offset="0,20000emu"/>
                      <v:textbox>
                        <w:txbxContent>
                          <w:p w14:paraId="2DF19DE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73" o:spid="_x0000_s1181" style="position:absolute;left:2095500;top:158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epMwwAA&#10;ANwAAAAPAAAAZHJzL2Rvd25yZXYueG1sRI9BawIxFITvQv9DeIXeNKlKV1ajFKmgeKr24PGxeW4W&#10;Ny/rJtWtv94IQo/DzHzDzBadq8WF2lB51vA+UCCIC28qLjX87Ff9CYgQkQ3WnknDHwVYzF96M8yN&#10;v/I3XXaxFAnCIUcNNsYmlzIUlhyGgW+Ik3f0rcOYZFtK0+I1wV0th0p9SIcVpwWLDS0tFafdr9OQ&#10;DTO7Ppx5U2wznNy++GaV2mv99tp9TkFE6uJ/+NleGw3jbAS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epMwwAAANwAAAAPAAAAAAAAAAAAAAAAAJcCAABkcnMvZG93&#10;bnJldi54bWxQSwUGAAAAAAQABAD1AAAAhwMAAAAA&#10;" fillcolor="#4f81bd [3204]" strokecolor="white [3201]" strokeweight="3pt">
                      <v:shadow on="t" opacity="24903f" mv:blur="40000f" origin=",.5" offset="0,20000emu"/>
                      <v:textbox>
                        <w:txbxContent>
                          <w:p w14:paraId="372C7E9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74" o:spid="_x0000_s1182" style="position:absolute;left:1697996;top:158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HI4xAAA&#10;ANwAAAAPAAAAZHJzL2Rvd25yZXYueG1sRI9BawIxFITvBf9DeIK3mrhIV1bjIqUFpadqDz0+Ns/N&#10;4uZl3aS6+utNodDjMDPfMKtycK24UB8azxpmUwWCuPKm4VrD1+H9eQEiRGSDrWfScKMA5Xr0tMLC&#10;+Ct/0mUfa5EgHArUYGPsCilDZclhmPqOOHlH3zuMSfa1ND1eE9y1MlPqRTpsOC1Y7OjVUnXa/zgN&#10;eZbb7feZd9VHjov7G9+tUgetJ+NhswQRaYj/4b/21miY53P4PZ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RyOMQAAADcAAAADwAAAAAAAAAAAAAAAACXAgAAZHJzL2Rv&#10;d25yZXYueG1sUEsFBgAAAAAEAAQA9QAAAIgDAAAAAA==&#10;" fillcolor="#4f81bd [3204]" strokecolor="white [3201]" strokeweight="3pt">
                      <v:shadow on="t" opacity="24903f" mv:blur="40000f" origin=",.5" offset="0,20000emu"/>
                      <v:textbox>
                        <w:txbxContent>
                          <w:p w14:paraId="57AB7B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75" o:spid="_x0000_s1183" style="position:absolute;left:1314453;top:190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NejwwAA&#10;ANwAAAAPAAAAZHJzL2Rvd25yZXYueG1sRI9BawIxFITvQv9DeIXeNKloV1ajFKmgeKr24PGxeW4W&#10;Ny/rJtWtv94IQo/DzHzDzBadq8WF2lB51vA+UCCIC28qLjX87Ff9CYgQkQ3WnknDHwVYzF96M8yN&#10;v/I3XXaxFAnCIUcNNsYmlzIUlhyGgW+Ik3f0rcOYZFtK0+I1wV0th0p9SIcVpwWLDS0tFafdr9OQ&#10;DTO7Ppx5U2wznNy++GaV2mv99tp9TkFE6uJ/+NleGw2jbAy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NejwwAAANwAAAAPAAAAAAAAAAAAAAAAAJcCAABkcnMvZG93&#10;bnJldi54bWxQSwUGAAAAAAQABAD1AAAAhwMAAAAA&#10;" fillcolor="#4f81bd [3204]" strokecolor="white [3201]" strokeweight="3pt">
                      <v:shadow on="t" opacity="24903f" mv:blur="40000f" origin=",.5" offset="0,20000emu"/>
                      <v:textbox>
                        <w:txbxContent>
                          <w:p w14:paraId="6409E63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76" o:spid="_x0000_s1184" style="position:absolute;left:558800;top:190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knUxAAA&#10;ANwAAAAPAAAAZHJzL2Rvd25yZXYueG1sRI9BawIxFITvBf9DeIK3mriIK6txkdKCpadqDz0+Ns/N&#10;4uZl3aS69dc3BcHjMDPfMOtycK24UB8azxpmUwWCuPKm4VrD1+HteQkiRGSDrWfS8EsBys3oaY2F&#10;8Vf+pMs+1iJBOBSowcbYFVKGypLDMPUdcfKOvncYk+xraXq8JrhrZabUQjpsOC1Y7OjFUnXa/zgN&#10;eZbb3feZ36uPHJe3V75ZpQ5aT8bDdgUi0hAf4Xt7ZzTM8w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pJ1MQAAADcAAAADwAAAAAAAAAAAAAAAACXAgAAZHJzL2Rv&#10;d25yZXYueG1sUEsFBgAAAAAEAAQA9QAAAIgDAAAAAA==&#10;" fillcolor="#4f81bd [3204]" strokecolor="white [3201]" strokeweight="3pt">
                      <v:shadow on="t" opacity="24903f" mv:blur="40000f" origin=",.5" offset="0,20000emu"/>
                      <v:textbox>
                        <w:txbxContent>
                          <w:p w14:paraId="1934F2C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77" o:spid="_x0000_s1185" style="position:absolute;top:254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tMLxAAA&#10;ANwAAAAPAAAAZHJzL2Rvd25yZXYueG1sRI9Ba8JAFITvhf6H5RV6q5uKGEldxQqBQuuh0UOPj+wz&#10;CWbfht1XTfvru4LQ4zAz3zDL9eh6daYQO88GnicZKOLa244bA4d9+bQAFQXZYu+ZDPxQhPXq/m6J&#10;hfUX/qRzJY1KEI4FGmhFhkLrWLfkME78QJy8ow8OJcnQaBvwkuCu19Msm2uHHaeFFgfatlSfqm9n&#10;IC70q5Q7Tx9fM3nf5L9lxaE05vFh3LyAEhrlP3xrv1kDszyH65l0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rTC8QAAADcAAAADwAAAAAAAAAAAAAAAACXAgAAZHJzL2Rv&#10;d25yZXYueG1sUEsFBgAAAAAEAAQA9QAAAIgDAAAAAA==&#10;" fillcolor="white [3201]" strokecolor="#4f81bd [3204]" strokeweight="2pt">
                    <v:textbox>
                      <w:txbxContent>
                        <w:p w14:paraId="2B624254"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shape id="Cruz 478" o:spid="_x0000_s1186" type="#_x0000_t11" style="position:absolute;left:12376153;top:290831;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QdvwwAA&#10;ANwAAAAPAAAAZHJzL2Rvd25yZXYueG1sRE/LisIwFN0P+A/hCu7G1JnxVY0yDBQcBMXXwt2lubbF&#10;5qYkUevfm8XALA/nPV+2phZ3cr6yrGDQT0AQ51ZXXCg4HrL3CQgfkDXWlknBkzwsF523OabaPnhH&#10;930oRAxhn6KCMoQmldLnJRn0fdsQR+5incEQoSukdviI4aaWH0kykgYrjg0lNvRTUn7d34yC2m13&#10;m/N6MsyGv5/JNDtVZnV6KtXrtt8zEIHa8C/+c6+0gq9xXBv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FQdvwwAAANwAAAAPAAAAAAAAAAAAAAAAAJcCAABkcnMvZG93&#10;bnJldi54bWxQSwUGAAAAAAQABAD1AAAAhwMAAAAA&#10;" adj="8184" fillcolor="#9bbb59 [3206]" strokecolor="#94b64e [3046]">
                  <v:fill color2="#cdddac [1622]" rotate="t" type="gradient">
                    <o:fill v:ext="view" type="gradientUnscaled"/>
                  </v:fill>
                  <v:shadow on="t" opacity="22937f" mv:blur="40000f" origin=",.5" offset="0,23000emu"/>
                  <v:textbox>
                    <w:txbxContent>
                      <w:p w14:paraId="0EE9E3FF" w14:textId="77777777" w:rsidR="00690336" w:rsidRDefault="00690336" w:rsidP="00843633">
                        <w:pPr>
                          <w:rPr>
                            <w:rFonts w:eastAsia="Times New Roman" w:cs="Times New Roman"/>
                          </w:rPr>
                        </w:pPr>
                      </w:p>
                    </w:txbxContent>
                  </v:textbox>
                </v:shape>
                <v:roundrect id="Rectángulo redondeado 479" o:spid="_x0000_s1187" style="position:absolute;left:12702;top:1059181;width:12769848;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RW4wwAA&#10;ANwAAAAPAAAAZHJzL2Rvd25yZXYueG1sRI9BawIxFITvBf9DeEJvNatotVujLEqL7KVU7f2RPHeX&#10;bl6WJOr23xtB6HGYmW+Y5bq3rbiQD41jBeNRBoJYO9NwpeB4+HhZgAgR2WDrmBT8UYD1avC0xNy4&#10;K3/TZR8rkSAcclRQx9jlUgZdk8Uwch1x8k7OW4xJ+koaj9cEt62cZNmrtNhwWqixo01N+nd/tolS&#10;nGa6PH6Vk/Jz+8Nz7WfF1Cv1POyLdxCR+vgffrR3RsF0/gb3M+k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RW4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E4C069" w14:textId="77777777" w:rsidR="00690336" w:rsidRDefault="00690336" w:rsidP="00843633">
                        <w:pPr>
                          <w:rPr>
                            <w:rFonts w:eastAsia="Times New Roman" w:cs="Times New Roman"/>
                          </w:rPr>
                        </w:pPr>
                      </w:p>
                    </w:txbxContent>
                  </v:textbox>
                </v:roundrect>
                <v:group id="Agrupar 480" o:spid="_x0000_s1188" style="position:absolute;left:38100;top:1333502;width:12553955;height:388614" coordorigin="38100,1333502" coordsize="125539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group id="Agrupar 481" o:spid="_x0000_s1189" style="position:absolute;left:3784600;top:1333502;width:8807455;height:388614" coordorigin="3784600,1333502" coordsize="88074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NZ8ZxAAAANwAAAAPAAAAZHJzL2Rvd25yZXYueG1sRI9Bi8IwFITvwv6H8IS9&#10;adpdXaQaRcRdPIigLoi3R/Nsi81LaWJb/70RBI/DzHzDzBadKUVDtSssK4iHEQji1OqCMwX/x9/B&#10;BITzyBpLy6TgTg4W84/eDBNtW95Tc/CZCBB2CSrIva8SKV2ak0E3tBVx8C62NuiDrDOpa2wD3JTy&#10;K4p+pMGCw0KOFa1ySq+Hm1Hw12K7/I7XzfZ6Wd3Px/HutI1Jqc9+t5yC8NT5d/jV3mgFo0k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NZ8ZxAAAANwAAAAP&#10;AAAAAAAAAAAAAAAAAKkCAABkcnMvZG93bnJldi54bWxQSwUGAAAAAAQABAD6AAAAmgMAAAAA&#10;">
                    <v:group id="Agrupar 482" o:spid="_x0000_s1190" style="position:absolute;left:6470652;top:1333502;width:6121403;height:379090" coordorigin="6470652,133350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group id="Agrupar 483" o:spid="_x0000_s1191" style="position:absolute;left:6470652;top:1343025;width:3048002;height:369567" coordorigin="6470652,1343025"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group id="Agrupar 484" o:spid="_x0000_s1192" style="position:absolute;left:8579807;top:770570;width:366391;height:1511302;rotation:90" coordorigin="8579805,77056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r6FpxAAAANwAAAAPAAAAZHJzL2Rvd25yZXYueG1sRI9BawIxFITvQv9DeIVe&#10;imYtUrarUWxlwWu1pR4fm+dmcfOyJtFd/31TKHgcZuYbZrEabCuu5EPjWMF0koEgrpxuuFbwtS/H&#10;OYgQkTW2jknBjQKslg+jBRba9fxJ112sRYJwKFCBibErpAyVIYth4jri5B2dtxiT9LXUHvsEt618&#10;ybJXabHhtGCwow9D1Wl3sQr4/J2X5/bnuTxUfrp+79/M5hCVenoc1nMQkYZ4D/+3t1rBLJ/B35l0&#10;BOTyF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r6FpxAAAANwAAAAP&#10;AAAAAAAAAAAAAAAAAKkCAABkcnMvZG93bnJldi54bWxQSwUGAAAAAAQABAD6AAAAmgMAAAAA&#10;">
                          <v:group id="Agrupar 485" o:spid="_x0000_s1193" style="position:absolute;left:8579807;top:770568;width:363218;height:755650" coordorigin="8579807,77056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DpkaxgAAANwAAAAPAAAAZHJzL2Rvd25yZXYueG1sRI9Ba8JAFITvBf/D8oTe&#10;6ia2FkndhCBaepBCVZDeHtlnEpJ9G7JrEv99t1DocZiZb5hNNplWDNS72rKCeBGBIC6srrlUcD7t&#10;n9YgnEfW2FomBXdykKWzhw0m2o78RcPRlyJA2CWooPK+S6R0RUUG3cJ2xMG72t6gD7Ivpe5xDHDT&#10;ymUUvUqDNYeFCjvaVlQ0x5tR8D7imD/Hu+HQXLf379Pq83KISanH+ZS/gfA0+f/wX/tD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OmRrGAAAA3AAA&#10;AA8AAAAAAAAAAAAAAAAAqQIAAGRycy9kb3ducmV2LnhtbFBLBQYAAAAABAAEAPoAAACcAwAAAAA=&#10;">
                            <v:roundrect id="Rectángulo redondeado 486" o:spid="_x0000_s1194" style="position:absolute;left:8575360;top:7750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IVEwwAA&#10;ANwAAAAPAAAAZHJzL2Rvd25yZXYueG1sRI9Ba8JAFITvgv9heYI3s6mISppViiBESg/G0vMj+5pE&#10;s29Ddk3Sf98VBI/DzHzDpPvRNKKnztWWFbxFMQjiwuqaSwXfl+NiC8J5ZI2NZVLwRw72u+kkxUTb&#10;gc/U574UAcIuQQWV920ipSsqMugi2xIH79d2Bn2QXSl1h0OAm0Yu43gtDdYcFips6VBRccvvRgHn&#10;w9fpR+afR9r4azZuVvW9tErNZ+PHOwhPo3+Fn+1MK1ht1/A4E46A3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6IVEwwAAANwAAAAPAAAAAAAAAAAAAAAAAJcCAABkcnMvZG93&#10;bnJldi54bWxQSwUGAAAAAAQABAD1AAAAhwMAAAAA&#10;" fillcolor="#4f81bd [3204]" strokecolor="#243f60 [1604]" strokeweight="2pt">
                              <v:textbox>
                                <w:txbxContent>
                                  <w:p w14:paraId="7BAEC5F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87" o:spid="_x0000_s1195" style="position:absolute;left:8582028;top:11652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CDfwQAA&#10;ANwAAAAPAAAAZHJzL2Rvd25yZXYueG1sRI9Bi8IwFITvgv8hPMGbpopYqUYRQVAWD3YXz4/m2Vab&#10;l9JEW//9RhA8DjPzDbPadKYST2pcaVnBZByBIM6sLjlX8Pe7Hy1AOI+ssbJMCl7kYLPu91aYaNvy&#10;mZ6pz0WAsEtQQeF9nUjpsoIMurGtiYN3tY1BH2STS91gG+CmktMomkuDJYeFAmvaFZTd04dRwGl7&#10;Ol5k+rOn2N8OXTwrH7lVajjotksQnjr/DX/aB61gtojh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Qg38EAAADcAAAADwAAAAAAAAAAAAAAAACXAgAAZHJzL2Rvd25y&#10;ZXYueG1sUEsFBgAAAAAEAAQA9QAAAIUDAAAAAA==&#10;" fillcolor="#4f81bd [3204]" strokecolor="#243f60 [1604]" strokeweight="2pt">
                              <v:textbox>
                                <w:txbxContent>
                                  <w:p w14:paraId="303F90D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88" o:spid="_x0000_s1196" style="position:absolute;left:8579805;top:1526223;width:366391;height:755647" coordorigin="8579805,15262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oundrect id="Rectángulo redondeado 489" o:spid="_x0000_s1197" style="position:absolute;left:8577266;top:15287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xE2xAAA&#10;ANwAAAAPAAAAZHJzL2Rvd25yZXYueG1sRI/NasMwEITvhbyD2EBvjdxiktS1EkrB4FJyqBNyXqyN&#10;7dRaGUv+6dtXgUCPw8x8w6T72bRipN41lhU8ryIQxKXVDVcKTsfsaQvCeWSNrWVS8EsO9rvFQ4qJ&#10;thN/01j4SgQIuwQV1N53iZSurMmgW9mOOHgX2xv0QfaV1D1OAW5a+RJFa2mw4bBQY0cfNZU/xWAU&#10;cDEdPs+y+Mpo46/5vImbobJKPS7n9zcQnmb/H763c60g3r7C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cRNsQAAADcAAAADwAAAAAAAAAAAAAAAACXAgAAZHJzL2Rv&#10;d25yZXYueG1sUEsFBgAAAAAEAAQA9QAAAIgDAAAAAA==&#10;" fillcolor="#4f81bd [3204]" strokecolor="#243f60 [1604]" strokeweight="2pt">
                              <v:textbox>
                                <w:txbxContent>
                                  <w:p w14:paraId="0724067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90" o:spid="_x0000_s1198" style="position:absolute;left:8582025;top:19208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52wQAA&#10;ANwAAAAPAAAAZHJzL2Rvd25yZXYueG1sRE9Na4NAEL0H+h+WKfQW1wZJWusaSkCwhBxiSs+DO1Vb&#10;d1bcjdp/3z0Ecny872y/mF5MNLrOsoLnKAZBXFvdcaPg81KsX0A4j6yxt0wK/sjBPn9YZZhqO/OZ&#10;pso3IoSwS1FB6/2QSunqlgy6yA7Egfu2o0Ef4NhIPeIcwk0vN3G8lQY7Dg0tDnRoqf6trkYBV/Pp&#10;40tWx4J2/qdcdkl3baxST4/L+xsIT4u/i2/uUitIXsP8cCYcAZ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QudsEAAADcAAAADwAAAAAAAAAAAAAAAACXAgAAZHJzL2Rvd25y&#10;ZXYueG1sUEsFBgAAAAAEAAQA9QAAAIUDAAAAAA==&#10;" fillcolor="#4f81bd [3204]" strokecolor="#243f60 [1604]" strokeweight="2pt">
                              <v:textbox>
                                <w:txbxContent>
                                  <w:p w14:paraId="42E2BE08"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91" o:spid="_x0000_s1199" style="position:absolute;left:7043107;top:773746;width:366391;height:1511302;rotation:90" coordorigin="7043105,773744"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AZQsxQAAANwAAAAPAAAAZHJzL2Rvd25yZXYueG1sRI/NasMwEITvhbyD2EIu&#10;pZEdS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AGULMUAAADcAAAA&#10;DwAAAAAAAAAAAAAAAACpAgAAZHJzL2Rvd25yZXYueG1sUEsFBgAAAAAEAAQA+gAAAJsDAAAAAA==&#10;">
                          <v:group id="Agrupar 492" o:spid="_x0000_s1200" style="position:absolute;left:7043107;top:773744;width:363218;height:755650" coordorigin="7043107,773744"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roundrect id="Rectángulo redondeado 493" o:spid="_x0000_s1201" style="position:absolute;left:7038660;top:7781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rABxAAA&#10;ANwAAAAPAAAAZHJzL2Rvd25yZXYueG1sRI9Ba8JAFITvgv9heUJvutEGrWk2IoKQUjwYi+dH9jVJ&#10;m30bsqtJ/323UPA4zMw3TLobTSvu1LvGsoLlIgJBXFrdcKXg43Kcv4BwHllja5kU/JCDXTadpJho&#10;O/CZ7oWvRICwS1BB7X2XSOnKmgy6he2Ig/dpe4M+yL6SuschwE0rV1G0lgYbDgs1dnSoqfwubkYB&#10;F8Pp7SqL9yNt/Fc+buLmVlmlnmbj/hWEp9E/wv/tXCuIt8/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awAcQAAADcAAAADwAAAAAAAAAAAAAAAACXAgAAZHJzL2Rv&#10;d25yZXYueG1sUEsFBgAAAAAEAAQA9QAAAIgDAAAAAA==&#10;" fillcolor="#4f81bd [3204]" strokecolor="#243f60 [1604]" strokeweight="2pt">
                              <v:textbox>
                                <w:txbxContent>
                                  <w:p w14:paraId="30C381C9"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94" o:spid="_x0000_s1202" style="position:absolute;left:7045328;top:11683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yh1wgAA&#10;ANwAAAAPAAAAZHJzL2Rvd25yZXYueG1sRI9Pi8IwFMTvC36H8ARva6oU/1SjiCAoi4et4vnRPNtq&#10;81KaaOu33wjCHoeZ+Q2zXHemEk9qXGlZwWgYgSDOrC45V3A+7b5nIJxH1lhZJgUvcrBe9b6WmGjb&#10;8i89U5+LAGGXoILC+zqR0mUFGXRDWxMH72obgz7IJpe6wTbATSXHUTSRBksOCwXWtC0ou6cPo4DT&#10;9ni4yPRnR1N/23fTuHzkVqlBv9ssQHjq/H/4095rBfE8hv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vKHXCAAAA3AAAAA8AAAAAAAAAAAAAAAAAlwIAAGRycy9kb3du&#10;cmV2LnhtbFBLBQYAAAAABAAEAPUAAACGAwAAAAA=&#10;" fillcolor="#4f81bd [3204]" strokecolor="#243f60 [1604]" strokeweight="2pt">
                              <v:textbox>
                                <w:txbxContent>
                                  <w:p w14:paraId="36E486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95" o:spid="_x0000_s1203" style="position:absolute;left:7043105;top:1532574;width:366391;height:752472" coordorigin="7043105,15325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oundrect id="Rectángulo redondeado 496" o:spid="_x0000_s1204" style="position:absolute;left:7042153;top:15335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ROZxAAA&#10;ANwAAAAPAAAAZHJzL2Rvd25yZXYueG1sRI9Ba8JAFITvQv/D8gq96aYSYo1uQhEES/FgLJ4f2WcS&#10;zb4N2dWk/75bEDwOM/MNs85H04o79a6xrOB9FoEgLq1uuFLwc9xOP0A4j6yxtUwKfslBnr1M1phq&#10;O/CB7oWvRICwS1FB7X2XSunKmgy6me2Ig3e2vUEfZF9J3eMQ4KaV8yhKpMGGw0KNHW1qKq/FzSjg&#10;Yth/nWTxvaWFv+zGRdzcKqvU2+v4uQLhafTP8KO90wriZQL/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ETmcQAAADcAAAADwAAAAAAAAAAAAAAAACXAgAAZHJzL2Rv&#10;d25yZXYueG1sUEsFBgAAAAAEAAQA9QAAAIgDAAAAAA==&#10;" fillcolor="#4f81bd [3204]" strokecolor="#243f60 [1604]" strokeweight="2pt">
                              <v:textbox>
                                <w:txbxContent>
                                  <w:p w14:paraId="274AFC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97" o:spid="_x0000_s1205" style="position:absolute;left:7045325;top:19240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bYCwwAA&#10;ANwAAAAPAAAAZHJzL2Rvd25yZXYueG1sRI9Bi8IwFITvwv6H8Ba82XRFtlqNIoKgyB6s4vnRPNu6&#10;zUtpoq3/3iwseBxm5htmsepNLR7Uusqygq8oBkGcW11xoeB82o6mIJxH1lhbJgVPcrBafgwWmGrb&#10;8ZEemS9EgLBLUUHpfZNK6fKSDLrINsTBu9rWoA+yLaRusQtwU8txHH9LgxWHhRIb2pSU/2Z3o4Cz&#10;7md/kdlhS4m/7fpkUt0Lq9Tws1/PQXjq/Tv8395pBZNZAn9nwh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fbYCwwAAANwAAAAPAAAAAAAAAAAAAAAAAJcCAABkcnMvZG93&#10;bnJldi54bWxQSwUGAAAAAAQABAD1AAAAhwMAAAAA&#10;" fillcolor="#4f81bd [3204]" strokecolor="#243f60 [1604]" strokeweight="2pt">
                              <v:textbox>
                                <w:txbxContent>
                                  <w:p w14:paraId="0E4647D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98" o:spid="_x0000_s1206" style="position:absolute;left:11653208;top:761047;width:366391;height:1511302;rotation:90" coordorigin="11653206,76104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Oz2xwQAAANwAAAAPAAAAZHJzL2Rvd25yZXYueG1sRE/Pa8IwFL4L/g/hCV5E&#10;U2W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JOz2xwQAAANwAAAAPAAAA&#10;AAAAAAAAAAAAAKkCAABkcnMvZG93bnJldi54bWxQSwUGAAAAAAQABAD6AAAAlwMAAAAA&#10;">
                        <v:group id="Agrupar 499" o:spid="_x0000_s1207" style="position:absolute;left:11653208;top:761045;width:363218;height:755650" coordorigin="11653208,76104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oundrect id="Rectángulo redondeado 500" o:spid="_x0000_s1208" style="position:absolute;left:11648761;top:76549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7RswAAA&#10;ANwAAAAPAAAAZHJzL2Rvd25yZXYueG1sRE9Ni8IwEL0L+x/CLOxN05XVSjUtiyC4iAereB6asa02&#10;k9JE2/335iB4fLzvVTaYRjyoc7VlBd+TCARxYXXNpYLTcTNegHAeWWNjmRT8k4Ms/RitMNG25wM9&#10;cl+KEMIuQQWV920ipSsqMugmtiUO3MV2Bn2AXSl1h30IN42cRtFcGqw5NFTY0rqi4pbfjQLO+/3f&#10;Wea7DcX+uh3in/peWqW+PoffJQhPg3+LX+6tVjCLwvx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f7RswAAAANwAAAAPAAAAAAAAAAAAAAAAAJcCAABkcnMvZG93bnJl&#10;di54bWxQSwUGAAAAAAQABAD1AAAAhAMAAAAA&#10;" fillcolor="#4f81bd [3204]" strokecolor="#243f60 [1604]" strokeweight="2pt">
                            <v:textbox>
                              <w:txbxContent>
                                <w:p w14:paraId="154E12A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501" o:spid="_x0000_s1209" style="position:absolute;left:11655429;top:11556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xH3wwAA&#10;ANwAAAAPAAAAZHJzL2Rvd25yZXYueG1sRI9Bi8IwFITvgv8hPMGbphVXl26jiCAoyx6ssudH87at&#10;Ni+libb+e7MgeBxm5hsmXfemFndqXWVZQTyNQBDnVldcKDifdpNPEM4ja6wtk4IHOVivhoMUE207&#10;PtI984UIEHYJKii9bxIpXV6SQTe1DXHw/mxr0AfZFlK32AW4qeUsihbSYMVhocSGtiXl1+xmFHDW&#10;/Rx+Zfa9o6W/7PvlvLoVVqnxqN98gfDU+3f41d5rBR9RDP9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MxH3wwAAANwAAAAPAAAAAAAAAAAAAAAAAJcCAABkcnMvZG93&#10;bnJldi54bWxQSwUGAAAAAAQABAD1AAAAhwMAAAAA&#10;" fillcolor="#4f81bd [3204]" strokecolor="#243f60 [1604]" strokeweight="2pt">
                            <v:textbox>
                              <w:txbxContent>
                                <w:p w14:paraId="3A04C3B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502" o:spid="_x0000_s1210" style="position:absolute;left:11653206;top:1542095;width:366391;height:730252" coordorigin="11653206,15420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roundrect id="Rectángulo redondeado 503" o:spid="_x0000_s1211" style="position:absolute;left:11663364;top:15319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SobxAAA&#10;ANwAAAAPAAAAZHJzL2Rvd25yZXYueG1sRI9Pa8JAFMTvhX6H5RW8NZtWqxJdpRQCEenBtHh+ZJ9J&#10;2uzbkN388du7QqHHYWZ+w2z3k2nEQJ2rLSt4iWIQxIXVNZcKvr/S5zUI55E1NpZJwZUc7HePD1tM&#10;tB35REPuSxEg7BJUUHnfJlK6oiKDLrItcfAutjPog+xKqTscA9w08jWOl9JgzWGhwpY+Kip+894o&#10;4Hz8PJxlfkxp5X+yabWo+9IqNXua3jcgPE3+P/zXzrSCt3gO9zPhCMjd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0qG8QAAADcAAAADwAAAAAAAAAAAAAAAACXAgAAZHJzL2Rv&#10;d25yZXYueG1sUEsFBgAAAAAEAAQA9QAAAIgDAAAAAA==&#10;" fillcolor="#4f81bd [3204]" strokecolor="#243f60 [1604]" strokeweight="2pt">
                            <v:textbox>
                              <w:txbxContent>
                                <w:p w14:paraId="72D810F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504" o:spid="_x0000_s1212" style="position:absolute;left:11655426;top:19113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LJvwwAA&#10;ANwAAAAPAAAAZHJzL2Rvd25yZXYueG1sRI9Pi8IwFMTvwn6H8Ba8abqL/6hNZVkQFPFgFc+P5tl2&#10;t3kpTbT12xtB8DjMzG+YZNWbWtyodZVlBV/jCARxbnXFhYLTcT1agHAeWWNtmRTcycEq/RgkGGvb&#10;8YFumS9EgLCLUUHpfRNL6fKSDLqxbYiDd7GtQR9kW0jdYhfgppbfUTSTBisOCyU29FtS/p9djQLO&#10;uv32LLPdmub+b9PPJ9W1sEoNP/ufJQhPvX+HX+2NVjCNJv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RLJvwwAAANwAAAAPAAAAAAAAAAAAAAAAAJcCAABkcnMvZG93&#10;bnJldi54bWxQSwUGAAAAAAQABAD1AAAAhwMAAAAA&#10;" fillcolor="#4f81bd [3204]" strokecolor="#243f60 [1604]" strokeweight="2pt">
                            <v:textbox>
                              <w:txbxContent>
                                <w:p w14:paraId="1B2AEFCA"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505" o:spid="_x0000_s1213" style="position:absolute;left:10116508;top:764223;width:366391;height:1511302;rotation:90" coordorigin="10116506,76422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0Qg1xAAAANwAAAAPAAAAZHJzL2Rvd25yZXYueG1sRI9BawIxFITvBf9DeEIv&#10;UrMWlO3WKGpZ6FVtqcfH5nWzdPOyJqm7/fdGEHocZuYbZrkebCsu5EPjWMFsmoEgrpxuuFbwcSyf&#10;chAhImtsHZOCPwqwXo0ellho1/OeLodYiwThUKACE2NXSBkqQxbD1HXEyft23mJM0tdSe+wT3Lby&#10;OcsW0mLDacFgRztD1c/h1yrg82dentuvSXmq/Gyz7V/M2ykq9TgeNq8gIg3xP3xvv2sF82wOtzPp&#10;CMjV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0Qg1xAAAANwAAAAP&#10;AAAAAAAAAAAAAAAAAKkCAABkcnMvZG93bnJldi54bWxQSwUGAAAAAAQABAD6AAAAmgMAAAAA&#10;">
                        <v:group id="Agrupar 506" o:spid="_x0000_s1214" style="position:absolute;left:10116508;top:764221;width:363218;height:755650" coordorigin="10116508,76422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roundrect id="Rectángulo redondeado 507" o:spid="_x0000_s1215" style="position:absolute;left:10112061;top:76866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iwYwgAA&#10;ANwAAAAPAAAAZHJzL2Rvd25yZXYueG1sRI9Bi8IwFITvgv8hPMGbTRXXSjWKCIKy7MEqnh/Ns602&#10;L6WJtvvvNwsLexxm5htmve1NLd7UusqygmkUgyDOra64UHC9HCZLEM4ja6wtk4JvcrDdDAdrTLXt&#10;+EzvzBciQNilqKD0vkmldHlJBl1kG+Lg3W1r0AfZFlK32AW4qeUsjhfSYMVhocSG9iXlz+xlFHDW&#10;fZ1uMvs8UOIfxz6ZV6/CKjUe9bsVCE+9/w//tY9awUecwO+ZcAT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WLBjCAAAA3AAAAA8AAAAAAAAAAAAAAAAAlwIAAGRycy9kb3du&#10;cmV2LnhtbFBLBQYAAAAABAAEAPUAAACGAwAAAAA=&#10;" fillcolor="#4f81bd [3204]" strokecolor="#243f60 [1604]" strokeweight="2pt">
                            <v:textbox>
                              <w:txbxContent>
                                <w:p w14:paraId="3452169E"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508" o:spid="_x0000_s1216" style="position:absolute;left:10118729;top:11588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bhqwAAA&#10;ANwAAAAPAAAAZHJzL2Rvd25yZXYueG1sRE9Ni8IwEL0L+x/CLOxN05XVSjUtiyC4iAereB6asa02&#10;k9JE2/335iB4fLzvVTaYRjyoc7VlBd+TCARxYXXNpYLTcTNegHAeWWNjmRT8k4Ms/RitMNG25wM9&#10;cl+KEMIuQQWV920ipSsqMugmtiUO3MV2Bn2AXSl1h30IN42cRtFcGqw5NFTY0rqi4pbfjQLO+/3f&#10;Wea7DcX+uh3in/peWqW+PoffJQhPg3+LX+6tVjCLwtp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bhqwAAAANwAAAAPAAAAAAAAAAAAAAAAAJcCAABkcnMvZG93bnJl&#10;di54bWxQSwUGAAAAAAQABAD1AAAAhAMAAAAA&#10;" fillcolor="#4f81bd [3204]" strokecolor="#243f60 [1604]" strokeweight="2pt">
                            <v:textbox>
                              <w:txbxContent>
                                <w:p w14:paraId="7C69A31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509" o:spid="_x0000_s1217" style="position:absolute;left:10116506;top:1545271;width:366391;height:730252" coordorigin="10116506,15452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oundrect id="Rectángulo redondeado 510" o:spid="_x0000_s1218" style="position:absolute;left:10126664;top:15351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iKxwQAA&#10;ANwAAAAPAAAAZHJzL2Rvd25yZXYueG1sRE9Na4NAEL0H+h+WKeQWV0Mai3WVEhBSQg8xpefBnaqt&#10;OyvuJtp/nz0Ueny877xczCBuNLnesoIkikEQN1b33Cr4uFSbZxDOI2scLJOCX3JQFg+rHDNtZz7T&#10;rfatCCHsMlTQeT9mUrqmI4MusiNx4L7sZNAHOLVSTziHcDPIbRzvpcGeQ0OHIx06an7qq1HA9fz+&#10;9inrU0Wp/z4u6a6/tlap9ePy+gLC0+L/xX/uo1bwlIT54Uw4ArK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YiscEAAADcAAAADwAAAAAAAAAAAAAAAACXAgAAZHJzL2Rvd25y&#10;ZXYueG1sUEsFBgAAAAAEAAQA9QAAAIUDAAAAAA==&#10;" fillcolor="#4f81bd [3204]" strokecolor="#243f60 [1604]" strokeweight="2pt">
                            <v:textbox>
                              <w:txbxContent>
                                <w:p w14:paraId="185593D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511" o:spid="_x0000_s1219" style="position:absolute;left:10118726;top:19145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ocqxAAA&#10;ANwAAAAPAAAAZHJzL2Rvd25yZXYueG1sRI9Ba4NAFITvgf6H5RVyi6shicW4CaUQMIQeYkvPD/dF&#10;bd234m7U/vtuodDjMDPfMPlxNp0YaXCtZQVJFIMgrqxuuVbw/nZaPYFwHlljZ5kUfJOD4+FhkWOm&#10;7cRXGktfiwBhl6GCxvs+k9JVDRl0ke2Jg3ezg0Ef5FBLPeAU4KaT6zjeSYMth4UGe3ppqPoq70YB&#10;l9Pr+UOWlxOl/rOY0017r61Sy8f5eQ/C0+z/w3/tQivYJgn8nglH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qHKsQAAADcAAAADwAAAAAAAAAAAAAAAACXAgAAZHJzL2Rv&#10;d25yZXYueG1sUEsFBgAAAAAEAAQA9QAAAIgDAAAAAA==&#10;" fillcolor="#4f81bd [3204]" strokecolor="#243f60 [1604]" strokeweight="2pt">
                            <v:textbox>
                              <w:txbxContent>
                                <w:p w14:paraId="05FD626C"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512" o:spid="_x0000_s1220" style="position:absolute;left:5705479;top:13525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o3pvgAA&#10;ANwAAAAPAAAAZHJzL2Rvd25yZXYueG1sRI/NCsIwEITvgu8QVvAimqooWo0igj9Xqw+wNGtbbDal&#10;SbW+vREEj8PMfMOst60pxZNqV1hWMB5FIIhTqwvOFNyuh+EChPPIGkvLpOBNDrabbmeNsbYvvtAz&#10;8ZkIEHYxKsi9r2IpXZqTQTeyFXHw7rY26IOsM6lrfAW4KeUkiubSYMFhIceK9jmlj6QxCpbN6Z0U&#10;8j69oh80R7LLBDOtVL/X7lYgPLX+H/61z1rBbDyB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wqN6b4AAADcAAAADwAAAAAAAAAAAAAAAACXAgAAZHJzL2Rvd25yZXYu&#10;eG1sUEsFBgAAAAAEAAQA9QAAAIIDAAAAAA==&#10;" fillcolor="#4f81bd [3204]" strokecolor="#243f60 [1604]" strokeweight="2pt">
                      <v:textbox>
                        <w:txbxContent>
                          <w:p w14:paraId="1EAF841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513" o:spid="_x0000_s1221" style="position:absolute;left:5321301;top:13557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ihyvgAA&#10;ANwAAAAPAAAAZHJzL2Rvd25yZXYueG1sRI/NCsIwEITvgu8QVvAimqooWo0igj9Xqw+wNGtbbDal&#10;SbW+vREEj8PMfMOst60pxZNqV1hWMB5FIIhTqwvOFNyuh+EChPPIGkvLpOBNDrabbmeNsbYvvtAz&#10;8ZkIEHYxKsi9r2IpXZqTQTeyFXHw7rY26IOsM6lrfAW4KeUkiubSYMFhIceK9jmlj6QxCpbN6Z0U&#10;8j69oh80R7LLBDOtVL/X7lYgPLX+H/61z1rBbDyF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6EYocr4AAADcAAAADwAAAAAAAAAAAAAAAACXAgAAZHJzL2Rvd25yZXYu&#10;eG1sUEsFBgAAAAAEAAQA9QAAAIIDAAAAAA==&#10;" fillcolor="#4f81bd [3204]" strokecolor="#243f60 [1604]" strokeweight="2pt">
                      <v:textbox>
                        <w:txbxContent>
                          <w:p w14:paraId="30A2887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514" o:spid="_x0000_s1222" style="position:absolute;left:4923796;top:13557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7AGwgAA&#10;ANwAAAAPAAAAZHJzL2Rvd25yZXYueG1sRI/disIwFITvhX2HcBa8EU39W7Q2yrKw6q3tPsChOf3B&#10;5qQ0qda33wiCl8PMfMMkh8E04kadqy0rmM8iEMS51TWXCv6y3+kGhPPIGhvLpOBBDg77j1GCsbZ3&#10;vtAt9aUIEHYxKqi8b2MpXV6RQTezLXHwCtsZ9EF2pdQd3gPcNHIRRV/SYM1hocKWfirKr2lvFGz7&#10;0yOtZbHM0E/6I9ltiqVWavw5fO9AeBr8O/xqn7WC9Xw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vsAbCAAAA3AAAAA8AAAAAAAAAAAAAAAAAlwIAAGRycy9kb3du&#10;cmV2LnhtbFBLBQYAAAAABAAEAPUAAACGAwAAAAA=&#10;" fillcolor="#4f81bd [3204]" strokecolor="#243f60 [1604]" strokeweight="2pt">
                      <v:textbox>
                        <w:txbxContent>
                          <w:p w14:paraId="26CCBAE3"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515" o:spid="_x0000_s1223" style="position:absolute;left:4540253;top:13589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4xWdvgAA&#10;ANwAAAAPAAAAZHJzL2Rvd25yZXYueG1sRI/NCsIwEITvgu8QVvAimqooWo0igj9Xqw+wNGtbbDal&#10;SbW+vREEj8PMfMOst60pxZNqV1hWMB5FIIhTqwvOFNyuh+EChPPIGkvLpOBNDrabbmeNsbYvvtAz&#10;8ZkIEHYxKsi9r2IpXZqTQTeyFXHw7rY26IOsM6lrfAW4KeUkiubSYMFhIceK9jmlj6QxCpbN6Z0U&#10;8j69oh80R7LLBDOtVL/X7lYgPLX+H/61z1rBbDyD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OMVnb4AAADcAAAADwAAAAAAAAAAAAAAAACXAgAAZHJzL2Rvd25yZXYu&#10;eG1sUEsFBgAAAAAEAAQA9QAAAIIDAAAAAA==&#10;" fillcolor="#4f81bd [3204]" strokecolor="#243f60 [1604]" strokeweight="2pt">
                      <v:textbox>
                        <w:txbxContent>
                          <w:p w14:paraId="5200B38F"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516" o:spid="_x0000_s1224" style="position:absolute;left:4168778;top:13557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YvqvgAA&#10;ANwAAAAPAAAAZHJzL2Rvd25yZXYueG1sRI/NCsIwEITvgu8QVvAimqooWo0igj9Xqw+wNGtbbDal&#10;SbW+vREEj8PMfMOst60pxZNqV1hWMB5FIIhTqwvOFNyuh+EChPPIGkvLpOBNDrabbmeNsbYvvtAz&#10;8ZkIEHYxKsi9r2IpXZqTQTeyFXHw7rY26IOsM6lrfAW4KeUkiubSYMFhIceK9jmlj6QxCpbN6Z0U&#10;8j69oh80R7LLBDOtVL/X7lYgPLX+H/61z1rBb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L6r4AAADcAAAADwAAAAAAAAAAAAAAAACXAgAAZHJzL2Rvd25yZXYu&#10;eG1sUEsFBgAAAAAEAAQA9QAAAIIDAAAAAA==&#10;" fillcolor="#4f81bd [3204]" strokecolor="#243f60 [1604]" strokeweight="2pt">
                      <v:textbox>
                        <w:txbxContent>
                          <w:p w14:paraId="02749AB2"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517" o:spid="_x0000_s1225" style="position:absolute;left:3784600;top:13588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S5xwgAA&#10;ANwAAAAPAAAAZHJzL2Rvd25yZXYueG1sRI/disIwFITvhX2HcBa8EU1VdLU2yrKw6q3tPsChOf3B&#10;5qQ0qda33wiCl8PMfMMkh8E04kadqy0rmM8iEMS51TWXCv6y3+kGhPPIGhvLpOBBDg77j1GCsbZ3&#10;vtAt9aUIEHYxKqi8b2MpXV6RQTezLXHwCtsZ9EF2pdQd3gPcNHIRRWtpsOawUGFLPxXl17Q3Crb9&#10;6ZHWslhm6Cf9kew2xVIrNf4cvncgPA3+HX61z1rBav4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LnHCAAAA3AAAAA8AAAAAAAAAAAAAAAAAlwIAAGRycy9kb3du&#10;cmV2LnhtbFBLBQYAAAAABAAEAPUAAACGAwAAAAA=&#10;" fillcolor="#4f81bd [3204]" strokecolor="#243f60 [1604]" strokeweight="2pt">
                      <v:textbox>
                        <w:txbxContent>
                          <w:p w14:paraId="385812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518" o:spid="_x0000_s1226" style="position:absolute;left:6096000;top:13462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roDvAAA&#10;ANwAAAAPAAAAZHJzL2Rvd25yZXYueG1sRE9LCsIwEN0L3iGM4EY0VVG0GkUEP1tbDzA0Y1tsJqVJ&#10;td7eLASXj/ff7jtTiRc1rrSsYDqJQBBnVpecK7inp/EKhPPIGivLpOBDDva7fm+LsbZvvtEr8bkI&#10;IexiVFB4X8dSuqwgg25ia+LAPWxj0AfY5FI3+A7hppKzKFpKgyWHhgJrOhaUPZPWKFi3l09Sysc8&#10;RT9qz2TXCeZaqeGgO2xAeOr8X/xzX7WCxTSsDWfCEZC7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biugO8AAAA3AAAAA8AAAAAAAAAAAAAAAAAlwIAAGRycy9kb3ducmV2Lnht&#10;bFBLBQYAAAAABAAEAPUAAACAAwAAAAA=&#10;" fillcolor="#4f81bd [3204]" strokecolor="#243f60 [1604]" strokeweight="2pt">
                      <v:textbox>
                        <w:txbxContent>
                          <w:p w14:paraId="7CC9D305"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519" o:spid="_x0000_s1227" style="position:absolute;left:596900;top:1346200;width:3048003;height:369567" coordorigin="596900,13462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oundrect id="Rectángulo redondeado 520" o:spid="_x0000_s1228" style="position:absolute;left:981078;top:13493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VS7wAAA&#10;ANwAAAAPAAAAZHJzL2Rvd25yZXYueG1sRE/Pa8IwFL4P/B/CE7zNxI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PVS7wAAAANwAAAAPAAAAAAAAAAAAAAAAAJcCAABkcnMvZG93bnJl&#10;di54bWxQSwUGAAAAAAQABAD1AAAAhAMAAAAA&#10;" fillcolor="#4f81bd [3204]" strokecolor="white [3201]" strokeweight="3pt">
                      <v:shadow on="t" opacity="24903f" mv:blur="40000f" origin=",.5" offset="0,20000emu"/>
                      <v:textbox>
                        <w:txbxContent>
                          <w:p w14:paraId="62961374"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521" o:spid="_x0000_s1229" style="position:absolute;left:3272796;top:13462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fEgxAAA&#10;ANwAAAAPAAAAZHJzL2Rvd25yZXYueG1sRI9PawIxFMTvBb9DeEJvNXGh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HxIMQAAADcAAAADwAAAAAAAAAAAAAAAACXAgAAZHJzL2Rv&#10;d25yZXYueG1sUEsFBgAAAAAEAAQA9QAAAIgDAAAAAA==&#10;" fillcolor="#4f81bd [3204]" strokecolor="white [3201]" strokeweight="3pt">
                      <v:shadow on="t" opacity="24903f" mv:blur="40000f" origin=",.5" offset="0,20000emu"/>
                      <v:textbox>
                        <w:txbxContent>
                          <w:p w14:paraId="56F638E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522" o:spid="_x0000_s1230" style="position:absolute;left:2889253;top:13493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29XwwAA&#10;ANwAAAAPAAAAZHJzL2Rvd25yZXYueG1sRI9BawIxFITvBf9DeEJvNXHB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29XwwAAANwAAAAPAAAAAAAAAAAAAAAAAJcCAABkcnMvZG93&#10;bnJldi54bWxQSwUGAAAAAAQABAD1AAAAhwMAAAAA&#10;" fillcolor="#4f81bd [3204]" strokecolor="white [3201]" strokeweight="3pt">
                      <v:shadow on="t" opacity="24903f" mv:blur="40000f" origin=",.5" offset="0,20000emu"/>
                      <v:textbox>
                        <w:txbxContent>
                          <w:p w14:paraId="36443DB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523" o:spid="_x0000_s1231" style="position:absolute;left:2517778;top:13462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8rMxAAA&#10;ANwAAAAPAAAAZHJzL2Rvd25yZXYueG1sRI9BawIxFITvBf9DeEJvNXHF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zMQAAADcAAAADwAAAAAAAAAAAAAAAACXAgAAZHJzL2Rv&#10;d25yZXYueG1sUEsFBgAAAAAEAAQA9QAAAIgDAAAAAA==&#10;" fillcolor="#4f81bd [3204]" strokecolor="white [3201]" strokeweight="3pt">
                      <v:shadow on="t" opacity="24903f" mv:blur="40000f" origin=",.5" offset="0,20000emu"/>
                      <v:textbox>
                        <w:txbxContent>
                          <w:p w14:paraId="074AA1AB"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524" o:spid="_x0000_s1232" style="position:absolute;left:2133600;top:13493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lK4xAAA&#10;ANwAAAAPAAAAZHJzL2Rvd25yZXYueG1sRI9BawIxFITvBf9DeEJvNXHR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ZSuMQAAADcAAAADwAAAAAAAAAAAAAAAACXAgAAZHJzL2Rv&#10;d25yZXYueG1sUEsFBgAAAAAEAAQA9QAAAIgDAAAAAA==&#10;" fillcolor="#4f81bd [3204]" strokecolor="white [3201]" strokeweight="3pt">
                      <v:shadow on="t" opacity="24903f" mv:blur="40000f" origin=",.5" offset="0,20000emu"/>
                      <v:textbox>
                        <w:txbxContent>
                          <w:p w14:paraId="1B91FB57"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525" o:spid="_x0000_s1233" style="position:absolute;left:1736096;top:13493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vcjxAAA&#10;ANwAAAAPAAAAZHJzL2Rvd25yZXYueG1sRI9Ba8JAFITvgv9heUJvumvA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r3I8QAAADcAAAADwAAAAAAAAAAAAAAAACXAgAAZHJzL2Rv&#10;d25yZXYueG1sUEsFBgAAAAAEAAQA9QAAAIgDAAAAAA==&#10;" fillcolor="#4f81bd [3204]" strokecolor="white [3201]" strokeweight="3pt">
                      <v:shadow on="t" opacity="24903f" mv:blur="40000f" origin=",.5" offset="0,20000emu"/>
                      <v:textbox>
                        <w:txbxContent>
                          <w:p w14:paraId="78F415D0"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526" o:spid="_x0000_s1234" style="position:absolute;left:1352553;top:13525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GlUwwAA&#10;ANwAAAAPAAAAZHJzL2Rvd25yZXYueG1sRI9BawIxFITvBf9DeIK3mrig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GlUwwAAANwAAAAPAAAAAAAAAAAAAAAAAJcCAABkcnMvZG93&#10;bnJldi54bWxQSwUGAAAAAAQABAD1AAAAhwMAAAAA&#10;" fillcolor="#4f81bd [3204]" strokecolor="white [3201]" strokeweight="3pt">
                      <v:shadow on="t" opacity="24903f" mv:blur="40000f" origin=",.5" offset="0,20000emu"/>
                      <v:textbox>
                        <w:txbxContent>
                          <w:p w14:paraId="5BD7AE5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527" o:spid="_x0000_s1235" style="position:absolute;left:596900;top:13525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1MzPwwAA&#10;ANwAAAAPAAAAZHJzL2Rvd25yZXYueG1sRI9BawIxFITvBf9DeEJvNXHB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1MzPwwAAANwAAAAPAAAAAAAAAAAAAAAAAJcCAABkcnMvZG93&#10;bnJldi54bWxQSwUGAAAAAAQABAD1AAAAhwMAAAAA&#10;" fillcolor="#4f81bd [3204]" strokecolor="white [3201]" strokeweight="3pt">
                      <v:shadow on="t" opacity="24903f" mv:blur="40000f" origin=",.5" offset="0,20000emu"/>
                      <v:textbox>
                        <w:txbxContent>
                          <w:p w14:paraId="51DCF101" w14:textId="77777777" w:rsidR="00690336" w:rsidRDefault="00690336"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528" o:spid="_x0000_s1236" style="position:absolute;left:38100;top:13589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2f5wgAA&#10;ANwAAAAPAAAAZHJzL2Rvd25yZXYueG1sRE9La8JAEL4X+h+WKfRWNxVfpK6iQqCgHow99Dhkp0lo&#10;djbsjpr217uHQo8f33u5HlynrhRi69nA6ygDRVx523Jt4ONcvCxARUG22HkmAz8UYb16fFhibv2N&#10;T3QtpVYphGOOBhqRPtc6Vg05jCPfEyfuyweHkmCotQ14S+Gu0+Msm2mHLaeGBnvaNVR9lxdnIC70&#10;Voqjp8PnRPab+W9RciiMeX4aNm+ghAb5F/+5362B6TitTWfSEd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Z/nCAAAA3AAAAA8AAAAAAAAAAAAAAAAAlwIAAGRycy9kb3du&#10;cmV2LnhtbFBLBQYAAAAABAAEAPUAAACGAwAAAAA=&#10;" fillcolor="white [3201]" strokecolor="#4f81bd [3204]" strokeweight="2pt">
                    <v:textbox>
                      <w:txbxContent>
                        <w:p w14:paraId="1216BFD7" w14:textId="77777777" w:rsidR="00690336" w:rsidRDefault="00690336"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w10:anchorlock/>
              </v:group>
            </w:pict>
          </mc:Fallback>
        </mc:AlternateContent>
      </w:r>
    </w:p>
    <w:p w14:paraId="42281944" w14:textId="41080F4F" w:rsidR="00843633" w:rsidRDefault="00B277AA" w:rsidP="00B277AA">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6</w:t>
      </w:r>
      <w:r w:rsidR="00E15D41">
        <w:rPr>
          <w:noProof/>
        </w:rPr>
        <w:fldChar w:fldCharType="end"/>
      </w:r>
      <w:r>
        <w:t>.</w:t>
      </w:r>
      <w:r w:rsidRPr="00B277AA">
        <w:t xml:space="preserve"> </w:t>
      </w:r>
      <w:r>
        <w:t>Suma en punto fijo. Los 2 sumandos poseen 8 bits cada uno y el resultado de la suma deriva en un resultado de 16.</w:t>
      </w:r>
    </w:p>
    <w:p w14:paraId="058B4F85" w14:textId="723B25F1" w:rsidR="006B0B45" w:rsidRPr="00417A36" w:rsidRDefault="006B0B45" w:rsidP="00A73E36">
      <w:pPr>
        <w:pStyle w:val="Ttulo1"/>
        <w:numPr>
          <w:ilvl w:val="1"/>
          <w:numId w:val="25"/>
        </w:numPr>
        <w:rPr>
          <w:lang w:val="en-US"/>
        </w:rPr>
      </w:pPr>
      <w:bookmarkStart w:id="33" w:name="_Toc206934707"/>
      <w:bookmarkStart w:id="34" w:name="_Toc206941738"/>
      <w:r w:rsidRPr="00417A36">
        <w:rPr>
          <w:lang w:val="en-US"/>
        </w:rPr>
        <w:t>Suma IEEE 754, 32 Bits Floating Point, Single Precision.</w:t>
      </w:r>
      <w:bookmarkEnd w:id="33"/>
      <w:bookmarkEnd w:id="34"/>
    </w:p>
    <w:p w14:paraId="055222D2" w14:textId="2BE127E6" w:rsidR="00CD2156" w:rsidRDefault="00F96F56" w:rsidP="005F6F7A">
      <w:pPr>
        <w:pStyle w:val="Ttulo2"/>
      </w:pPr>
      <w:bookmarkStart w:id="35" w:name="_Toc206934708"/>
      <w:bookmarkStart w:id="36" w:name="_Toc206941739"/>
      <w:r>
        <w:t>Abstracción a</w:t>
      </w:r>
      <w:r w:rsidR="006C151C">
        <w:t>lgebraica de la operación</w:t>
      </w:r>
      <w:r w:rsidR="00CD2156">
        <w:t>.</w:t>
      </w:r>
      <w:bookmarkEnd w:id="35"/>
      <w:bookmarkEnd w:id="36"/>
    </w:p>
    <w:p w14:paraId="4534B753" w14:textId="77777777" w:rsidR="00F96F56" w:rsidRDefault="00F96F56" w:rsidP="00F96F56"/>
    <w:p w14:paraId="1C4C07E3" w14:textId="5EEEC14F" w:rsidR="005E2EC9" w:rsidRDefault="006F2D4C" w:rsidP="00F96F56">
      <w:r>
        <w:t>Se tiene los valores F</w:t>
      </w:r>
      <w:r w:rsidRPr="006F2D4C">
        <w:rPr>
          <w:vertAlign w:val="subscript"/>
        </w:rPr>
        <w:t>0</w:t>
      </w:r>
      <w:r>
        <w:t xml:space="preserve"> y F</w:t>
      </w:r>
      <w:r w:rsidRPr="006F2D4C">
        <w:rPr>
          <w:vertAlign w:val="subscript"/>
        </w:rPr>
        <w:t>1</w:t>
      </w:r>
      <w:r w:rsidR="0088271B">
        <w:t xml:space="preserve"> </w:t>
      </w:r>
      <w:r w:rsidR="00F96F56">
        <w:t>cuya representación es en punto flotante:</w:t>
      </w:r>
    </w:p>
    <w:p w14:paraId="002F3B30" w14:textId="77777777" w:rsidR="005E2EC9" w:rsidRDefault="005E2EC9" w:rsidP="00F96F56"/>
    <w:p w14:paraId="3831363D" w14:textId="255C0BA8" w:rsidR="00CD2156" w:rsidRDefault="006F2D4C" w:rsidP="006F2D4C">
      <w:pPr>
        <w:jc w:val="center"/>
      </w:pPr>
      <w:r>
        <w:t>F</w:t>
      </w:r>
      <w:r w:rsidRPr="006F2D4C">
        <w:rPr>
          <w:vertAlign w:val="subscript"/>
        </w:rPr>
        <w:t>0</w:t>
      </w:r>
      <w:r>
        <w:t xml:space="preserve"> = s</w:t>
      </w:r>
      <w:r>
        <w:rPr>
          <w:vertAlign w:val="subscript"/>
        </w:rPr>
        <w:t xml:space="preserve">0 </w:t>
      </w:r>
      <w:r>
        <w:t>2</w:t>
      </w:r>
      <w:r>
        <w:rPr>
          <w:vertAlign w:val="superscript"/>
        </w:rPr>
        <w:t xml:space="preserve">e0 </w:t>
      </w:r>
      <w:r>
        <w:t>f</w:t>
      </w:r>
      <w:r>
        <w:rPr>
          <w:vertAlign w:val="subscript"/>
        </w:rPr>
        <w:t>0</w:t>
      </w:r>
    </w:p>
    <w:p w14:paraId="109D0A42" w14:textId="1A0CBBC8" w:rsidR="006F2D4C" w:rsidRDefault="006F2D4C" w:rsidP="006F2D4C">
      <w:pPr>
        <w:jc w:val="center"/>
        <w:rPr>
          <w:vertAlign w:val="subscript"/>
        </w:rPr>
      </w:pPr>
      <w:r>
        <w:t>F</w:t>
      </w:r>
      <w:r w:rsidRPr="006F2D4C">
        <w:rPr>
          <w:vertAlign w:val="subscript"/>
        </w:rPr>
        <w:t>1</w:t>
      </w:r>
      <w:r>
        <w:t xml:space="preserve"> = s</w:t>
      </w:r>
      <w:r>
        <w:rPr>
          <w:vertAlign w:val="subscript"/>
        </w:rPr>
        <w:t>1</w:t>
      </w:r>
      <w:r>
        <w:t>2</w:t>
      </w:r>
      <w:r>
        <w:rPr>
          <w:vertAlign w:val="superscript"/>
        </w:rPr>
        <w:t xml:space="preserve">e1 </w:t>
      </w:r>
      <w:r>
        <w:t>f</w:t>
      </w:r>
      <w:r>
        <w:rPr>
          <w:vertAlign w:val="subscript"/>
        </w:rPr>
        <w:t>1</w:t>
      </w:r>
    </w:p>
    <w:p w14:paraId="758CB5E1" w14:textId="77777777" w:rsidR="006F2D4C" w:rsidRDefault="006F2D4C" w:rsidP="006F2D4C">
      <w:pPr>
        <w:jc w:val="center"/>
        <w:rPr>
          <w:vertAlign w:val="subscript"/>
        </w:rPr>
      </w:pPr>
    </w:p>
    <w:p w14:paraId="37B065DC" w14:textId="05408038" w:rsidR="00F675D0" w:rsidRDefault="00F675D0" w:rsidP="00F675D0">
      <w:pPr>
        <w:jc w:val="both"/>
      </w:pPr>
      <w:r>
        <w:t>Donde s</w:t>
      </w:r>
      <w:r>
        <w:rPr>
          <w:vertAlign w:val="subscript"/>
        </w:rPr>
        <w:t xml:space="preserve">i </w:t>
      </w:r>
      <w:r>
        <w:t>toma el valor de -1 o 1 dependiendo del signo, ei es un valor entero y f</w:t>
      </w:r>
      <w:r>
        <w:rPr>
          <w:vertAlign w:val="subscript"/>
        </w:rPr>
        <w:t>i</w:t>
      </w:r>
      <w:r>
        <w:t xml:space="preserve"> es una fracción en el rango [1.0,2.0).</w:t>
      </w:r>
    </w:p>
    <w:p w14:paraId="168388E9" w14:textId="77777777" w:rsidR="00F675D0" w:rsidRDefault="00F675D0" w:rsidP="00F675D0">
      <w:pPr>
        <w:jc w:val="both"/>
        <w:rPr>
          <w:vertAlign w:val="subscript"/>
        </w:rPr>
      </w:pPr>
    </w:p>
    <w:p w14:paraId="322A6ADB" w14:textId="11F342B5" w:rsidR="006F2D4C" w:rsidRPr="006F2D4C" w:rsidRDefault="006F2D4C" w:rsidP="006F2D4C">
      <w:pPr>
        <w:jc w:val="center"/>
      </w:pPr>
      <w:r>
        <w:t>F</w:t>
      </w:r>
      <w:r>
        <w:rPr>
          <w:vertAlign w:val="subscript"/>
        </w:rPr>
        <w:t xml:space="preserve">0 </w:t>
      </w:r>
      <w:r>
        <w:t>+ F</w:t>
      </w:r>
      <w:r>
        <w:rPr>
          <w:vertAlign w:val="subscript"/>
        </w:rPr>
        <w:t xml:space="preserve">1 </w:t>
      </w:r>
      <w:r>
        <w:t>= s</w:t>
      </w:r>
      <w:r>
        <w:rPr>
          <w:vertAlign w:val="subscript"/>
        </w:rPr>
        <w:t xml:space="preserve">0 </w:t>
      </w:r>
      <w:r>
        <w:t>2</w:t>
      </w:r>
      <w:r>
        <w:rPr>
          <w:vertAlign w:val="superscript"/>
        </w:rPr>
        <w:t xml:space="preserve">e0 </w:t>
      </w:r>
      <w:r>
        <w:t>f</w:t>
      </w:r>
      <w:r>
        <w:rPr>
          <w:vertAlign w:val="subscript"/>
        </w:rPr>
        <w:t xml:space="preserve">0 </w:t>
      </w:r>
      <w:r>
        <w:t>+ s</w:t>
      </w:r>
      <w:r>
        <w:rPr>
          <w:vertAlign w:val="subscript"/>
        </w:rPr>
        <w:t>1</w:t>
      </w:r>
      <w:r>
        <w:t>2</w:t>
      </w:r>
      <w:r>
        <w:rPr>
          <w:vertAlign w:val="superscript"/>
        </w:rPr>
        <w:t xml:space="preserve">e1 </w:t>
      </w:r>
      <w:r>
        <w:t>f</w:t>
      </w:r>
      <w:r>
        <w:rPr>
          <w:vertAlign w:val="subscript"/>
        </w:rPr>
        <w:t>1</w:t>
      </w:r>
    </w:p>
    <w:p w14:paraId="427BD9B2" w14:textId="77777777" w:rsidR="006F2D4C" w:rsidRDefault="006F2D4C" w:rsidP="006F2D4C">
      <w:pPr>
        <w:jc w:val="center"/>
      </w:pPr>
    </w:p>
    <w:p w14:paraId="3C52C42A" w14:textId="03EF5B34" w:rsidR="006F2D4C" w:rsidRDefault="003B7B18" w:rsidP="003B7B18">
      <w:pPr>
        <w:jc w:val="both"/>
      </w:pPr>
      <w:r>
        <w:t>Por razones prácticas en la ilustración de este ejemplo, se supone que e0 &gt; e1. Se tiene entonces:</w:t>
      </w:r>
    </w:p>
    <w:p w14:paraId="7373CCC0" w14:textId="77777777" w:rsidR="003B7B18" w:rsidRDefault="003B7B18" w:rsidP="003B7B18">
      <w:pPr>
        <w:jc w:val="both"/>
      </w:pPr>
    </w:p>
    <w:p w14:paraId="02B32FF2" w14:textId="26D5A464" w:rsidR="003B7B18" w:rsidRPr="003B7B18" w:rsidRDefault="003B7B18" w:rsidP="003B7B18">
      <w:pPr>
        <w:jc w:val="center"/>
      </w:pPr>
      <m:oMathPara>
        <m:oMath>
          <m:r>
            <w:rPr>
              <w:rFonts w:ascii="Cambria Math" w:hAnsi="Cambria Math"/>
            </w:rPr>
            <m:t>e∆ = e0-e1</m:t>
          </m:r>
        </m:oMath>
      </m:oMathPara>
    </w:p>
    <w:p w14:paraId="28073D4C" w14:textId="53AF6716" w:rsidR="003B7B18" w:rsidRDefault="003B7B18" w:rsidP="003B7B18">
      <w:pPr>
        <w:jc w:val="center"/>
      </w:pPr>
    </w:p>
    <w:p w14:paraId="397C954E" w14:textId="5DF1CA7B" w:rsidR="003B7B18" w:rsidRDefault="00E15D41" w:rsidP="003B7B1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245B4926" w14:textId="77777777" w:rsidR="006F2D4C" w:rsidRDefault="006F2D4C" w:rsidP="006F2D4C">
      <w:pPr>
        <w:jc w:val="center"/>
      </w:pPr>
    </w:p>
    <w:p w14:paraId="162497BE" w14:textId="45D334A3" w:rsidR="003B7B18" w:rsidRDefault="00E15D41" w:rsidP="006F2D4C">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1FF1B337" w14:textId="77777777" w:rsidR="003B7B18" w:rsidRDefault="003B7B18" w:rsidP="006F2D4C">
      <w:pPr>
        <w:jc w:val="center"/>
      </w:pPr>
    </w:p>
    <w:p w14:paraId="3AFAAD63" w14:textId="271E213D" w:rsidR="00CD54C1" w:rsidRDefault="00A713C9" w:rsidP="00CD54C1">
      <w:pPr>
        <w:jc w:val="both"/>
      </w:pPr>
      <w:r>
        <w:t xml:space="preserve">Se puede </w:t>
      </w:r>
      <w:r w:rsidR="009D1D8D">
        <w:t>reemplazar</w:t>
      </w:r>
      <w:r>
        <w:t xml:space="preserve"> el valor de la diferencia de los exponentes, multiplicando y dividiendo al mismo tiempo por una potencia de 2 elevada a </w:t>
      </w:r>
      <m:oMath>
        <m:r>
          <w:rPr>
            <w:rFonts w:ascii="Cambria Math" w:hAnsi="Cambria Math"/>
          </w:rPr>
          <m:t>e∆</m:t>
        </m:r>
      </m:oMath>
      <w:r w:rsidR="00155B69">
        <w:t>:</w:t>
      </w:r>
    </w:p>
    <w:p w14:paraId="4C04C6B2" w14:textId="77777777" w:rsidR="00155B69" w:rsidRDefault="00155B69" w:rsidP="00CD54C1">
      <w:pPr>
        <w:jc w:val="both"/>
      </w:pPr>
    </w:p>
    <w:p w14:paraId="44E96059" w14:textId="32BF103C" w:rsidR="00155B69" w:rsidRPr="00A713C9" w:rsidRDefault="00E15D41" w:rsidP="00155B69">
      <w:pPr>
        <w:jc w:val="center"/>
      </w:pPr>
      <m:oMathPara>
        <m:oMathParaPr>
          <m:jc m:val="center"/>
        </m:oMathParaP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71A3B4B9" w14:textId="77777777" w:rsidR="00A713C9" w:rsidRDefault="00A713C9" w:rsidP="00155B69">
      <w:pPr>
        <w:jc w:val="center"/>
      </w:pPr>
    </w:p>
    <w:p w14:paraId="30590954" w14:textId="0AD24A34" w:rsidR="00A713C9" w:rsidRPr="00437E4D" w:rsidRDefault="00A713C9" w:rsidP="00A713C9">
      <w:pPr>
        <w:jc w:val="both"/>
      </w:pPr>
      <w:r>
        <w:t>Y reemplazamos e0 en la expresión:</w:t>
      </w:r>
    </w:p>
    <w:p w14:paraId="7C6AB16D" w14:textId="6A47E7B1" w:rsidR="00155B69" w:rsidRDefault="00155B69" w:rsidP="00155B69">
      <w:pPr>
        <w:jc w:val="center"/>
      </w:pPr>
    </w:p>
    <w:p w14:paraId="345FA271" w14:textId="53E78A2A" w:rsidR="00A713C9" w:rsidRPr="00A713C9" w:rsidRDefault="00E15D41" w:rsidP="00155B69">
      <w:pPr>
        <w:jc w:val="center"/>
        <w:rPr>
          <w:vertAlign w:val="subscript"/>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14:paraId="74AC412D" w14:textId="77777777" w:rsidR="00A713C9" w:rsidRDefault="00A713C9" w:rsidP="00155B69">
      <w:pPr>
        <w:jc w:val="center"/>
      </w:pPr>
    </w:p>
    <w:p w14:paraId="407569BC" w14:textId="413CB64E" w:rsidR="00A713C9" w:rsidRDefault="00A713C9" w:rsidP="00A713C9">
      <w:pPr>
        <w:jc w:val="both"/>
      </w:pPr>
      <w:r>
        <w:t>Finalmente multiplicar por una potencia de 2 elevada a un numero negativo, en representación binaria, significa hacer un corrimiento de bits a la derecha:</w:t>
      </w:r>
    </w:p>
    <w:p w14:paraId="736617A7" w14:textId="77777777" w:rsidR="00A713C9" w:rsidRDefault="00A713C9" w:rsidP="00155B69">
      <w:pPr>
        <w:jc w:val="center"/>
      </w:pPr>
    </w:p>
    <w:p w14:paraId="66DEAD1B" w14:textId="2FCAC93B" w:rsidR="00A713C9" w:rsidRDefault="00A713C9" w:rsidP="00155B69">
      <w:pPr>
        <w:jc w:val="center"/>
      </w:pPr>
      <m:oMathPara>
        <m:oMath>
          <m: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hint="eastAsia"/>
                </w:rPr>
                <m:t>≫</m:t>
              </m:r>
              <m:r>
                <m:rPr>
                  <m:sty m:val="bi"/>
                </m:rPr>
                <w:rPr>
                  <w:rFonts w:ascii="Cambria Math" w:hAnsi="Cambria Math"/>
                  <w:vertAlign w:val="superscript"/>
                </w:rPr>
                <m:t>e∆)</m:t>
              </m:r>
            </m:e>
          </m:d>
          <m:r>
            <w:rPr>
              <w:rFonts w:ascii="Cambria Math" w:hAnsi="Cambria Math"/>
              <w:vertAlign w:val="subscript"/>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6D73FD61" w14:textId="77777777" w:rsidR="00C73B6C" w:rsidRDefault="00C73B6C" w:rsidP="00EC2C4C">
      <w:pPr>
        <w:jc w:val="both"/>
      </w:pPr>
    </w:p>
    <w:p w14:paraId="40480935" w14:textId="1049E103" w:rsidR="008C17EA" w:rsidRDefault="008C17EA" w:rsidP="00EC2C4C">
      <w:pPr>
        <w:jc w:val="both"/>
      </w:pPr>
      <w:r>
        <w:t xml:space="preserve">Sin embargo la fracción resultado </w:t>
      </w:r>
      <w:r>
        <w:rPr>
          <w:i/>
        </w:rPr>
        <w:t>f</w:t>
      </w:r>
      <w:r>
        <w:rPr>
          <w:i/>
          <w:vertAlign w:val="subscript"/>
        </w:rPr>
        <w:t>res’</w:t>
      </w:r>
      <w:r>
        <w:rPr>
          <w:vertAlign w:val="subscript"/>
        </w:rPr>
        <w:t xml:space="preserve"> </w:t>
      </w:r>
      <w:r>
        <w:t xml:space="preserve">puede que no haya quedado normalizada, dentro del rango [1.0,2.0). Así que se debe normalizar, realizando corrimientos a la izquierda o a la derecha, los bits de </w:t>
      </w:r>
      <w:r>
        <w:rPr>
          <w:i/>
        </w:rPr>
        <w:t>f</w:t>
      </w:r>
      <w:r>
        <w:rPr>
          <w:i/>
          <w:vertAlign w:val="subscript"/>
        </w:rPr>
        <w:t>res’</w:t>
      </w:r>
      <w:r>
        <w:t xml:space="preserve"> para obtener la fracción final y restando o sumando respectivamente, a e0, el número de corrimientos</w:t>
      </w:r>
      <w:r w:rsidR="00C45EB2">
        <w:t xml:space="preserve"> hechos, obteniendo finalmente </w:t>
      </w:r>
      <w:r w:rsidR="00C45EB2">
        <w:rPr>
          <w:i/>
        </w:rPr>
        <w:t>2</w:t>
      </w:r>
      <w:r w:rsidR="00C45EB2">
        <w:rPr>
          <w:i/>
          <w:vertAlign w:val="superscript"/>
        </w:rPr>
        <w:t>res</w:t>
      </w:r>
      <w:r w:rsidR="00C45EB2">
        <w:t>.</w:t>
      </w:r>
    </w:p>
    <w:p w14:paraId="1D20D9A2" w14:textId="77777777" w:rsidR="00C45EB2" w:rsidRDefault="00C45EB2" w:rsidP="00EC2C4C">
      <w:pPr>
        <w:jc w:val="both"/>
      </w:pPr>
    </w:p>
    <w:p w14:paraId="37CD8E5F" w14:textId="6A2CD071" w:rsidR="00F96F56" w:rsidRDefault="00E15D41" w:rsidP="006E2E2D">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e0±Δ'</m:t>
              </m:r>
            </m:sup>
          </m:sSup>
          <m:r>
            <m:rPr>
              <m:sty m:val="p"/>
            </m:rP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2</m:t>
              </m:r>
            </m:e>
            <m:sup>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vertAlign w:val="subscript"/>
                    </w:rPr>
                    <m:t>Δ</m:t>
                  </m:r>
                </m:e>
                <m:sup>
                  <m:r>
                    <w:rPr>
                      <w:rFonts w:ascii="Cambria Math" w:hAnsi="Cambria Math"/>
                      <w:vertAlign w:val="subscript"/>
                    </w:rPr>
                    <m:t>'</m:t>
                  </m:r>
                </m:sup>
              </m:sSup>
            </m:sup>
          </m:sSup>
          <m:sSub>
            <m:sSubPr>
              <m:ctrlPr>
                <w:rPr>
                  <w:rFonts w:ascii="Cambria Math" w:hAnsi="Cambria Math"/>
                </w:rPr>
              </m:ctrlPr>
            </m:sSubPr>
            <m:e>
              <m:r>
                <w:rPr>
                  <w:rFonts w:ascii="Cambria Math" w:hAnsi="Cambria Math"/>
                </w:rPr>
                <m:t>f</m:t>
              </m:r>
            </m:e>
            <m:sub>
              <m:r>
                <w:rPr>
                  <w:rFonts w:ascii="Cambria Math" w:hAnsi="Cambria Math"/>
                </w:rPr>
                <m:t>re</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w:rPr>
                  <w:rFonts w:ascii="Cambria Math" w:hAnsi="Cambria Math"/>
                </w:rPr>
                <m:t>res</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7A0BB16C" w14:textId="13EBB80A" w:rsidR="001D6010" w:rsidRDefault="001D6010">
      <w:r>
        <w:br w:type="page"/>
      </w:r>
    </w:p>
    <w:p w14:paraId="55001D04" w14:textId="77777777" w:rsidR="00F96F56" w:rsidRDefault="00F96F56" w:rsidP="00F96F56"/>
    <w:p w14:paraId="0721A9F5" w14:textId="3F6773A4" w:rsidR="006E2E2D" w:rsidRDefault="006E2E2D" w:rsidP="005F6F7A">
      <w:pPr>
        <w:pStyle w:val="Ttulo2"/>
      </w:pPr>
      <w:bookmarkStart w:id="37" w:name="_Toc206934709"/>
      <w:bookmarkStart w:id="38" w:name="_Toc206941740"/>
      <w:r>
        <w:t>Diagrama de Flujo.</w:t>
      </w:r>
      <w:bookmarkEnd w:id="37"/>
      <w:bookmarkEnd w:id="38"/>
    </w:p>
    <w:tbl>
      <w:tblPr>
        <w:tblStyle w:val="Tablaconcuadrcula"/>
        <w:tblW w:w="0" w:type="auto"/>
        <w:tblLayout w:type="fixed"/>
        <w:tblLook w:val="04A0" w:firstRow="1" w:lastRow="0" w:firstColumn="1" w:lastColumn="0" w:noHBand="0" w:noVBand="1"/>
      </w:tblPr>
      <w:tblGrid>
        <w:gridCol w:w="5211"/>
        <w:gridCol w:w="3503"/>
      </w:tblGrid>
      <w:tr w:rsidR="00DB02FC" w14:paraId="57F73A69" w14:textId="77777777" w:rsidTr="00DB02FC">
        <w:trPr>
          <w:trHeight w:val="2696"/>
        </w:trPr>
        <w:tc>
          <w:tcPr>
            <w:tcW w:w="5211" w:type="dxa"/>
            <w:vMerge w:val="restart"/>
          </w:tcPr>
          <w:p w14:paraId="6D5D4FF5" w14:textId="4BD2C857" w:rsidR="00DB02FC" w:rsidRDefault="00DB02FC" w:rsidP="00DB02FC">
            <w:r>
              <w:rPr>
                <w:noProof/>
                <w:lang w:val="es-ES"/>
              </w:rPr>
              <w:drawing>
                <wp:inline distT="0" distB="0" distL="0" distR="0" wp14:anchorId="705C7C28" wp14:editId="27140078">
                  <wp:extent cx="3166745" cy="6459855"/>
                  <wp:effectExtent l="0" t="0" r="8255" b="0"/>
                  <wp:docPr id="5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5" cy="6459855"/>
                          </a:xfrm>
                          <a:prstGeom prst="rect">
                            <a:avLst/>
                          </a:prstGeom>
                          <a:noFill/>
                          <a:ln>
                            <a:noFill/>
                          </a:ln>
                        </pic:spPr>
                      </pic:pic>
                    </a:graphicData>
                  </a:graphic>
                </wp:inline>
              </w:drawing>
            </w:r>
          </w:p>
        </w:tc>
        <w:tc>
          <w:tcPr>
            <w:tcW w:w="3503" w:type="dxa"/>
          </w:tcPr>
          <w:p w14:paraId="2FD15E38" w14:textId="77777777" w:rsidR="00DB02FC" w:rsidRDefault="00DB02FC" w:rsidP="00DB02FC">
            <w:pPr>
              <w:jc w:val="center"/>
              <w:rPr>
                <w:rFonts w:asciiTheme="majorHAnsi" w:hAnsiTheme="majorHAnsi"/>
              </w:rPr>
            </w:pPr>
            <w:r>
              <w:rPr>
                <w:rFonts w:asciiTheme="majorHAnsi" w:hAnsiTheme="majorHAnsi"/>
              </w:rPr>
              <w:t>Etapa 0</w:t>
            </w:r>
          </w:p>
          <w:p w14:paraId="0E1859B2" w14:textId="77777777" w:rsidR="00DB02FC" w:rsidRDefault="00DB02FC" w:rsidP="00DB02FC">
            <w:pPr>
              <w:jc w:val="center"/>
              <w:rPr>
                <w:rFonts w:asciiTheme="majorHAnsi" w:hAnsiTheme="majorHAnsi"/>
              </w:rPr>
            </w:pPr>
          </w:p>
          <w:p w14:paraId="5735C2DA"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del signo del segundo operando (s1).</w:t>
            </w:r>
          </w:p>
          <w:p w14:paraId="44810015"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 la diferencia de los exponentes (delta).</w:t>
            </w:r>
          </w:p>
          <w:p w14:paraId="23ED0C22" w14:textId="77777777" w:rsidR="00DB02FC" w:rsidRPr="00E5060A" w:rsidRDefault="00DB02FC" w:rsidP="00DB02FC">
            <w:pPr>
              <w:pStyle w:val="Prrafodelista"/>
              <w:numPr>
                <w:ilvl w:val="0"/>
                <w:numId w:val="6"/>
              </w:numPr>
              <w:ind w:left="326"/>
              <w:rPr>
                <w:rFonts w:asciiTheme="majorHAnsi" w:hAnsiTheme="majorHAnsi"/>
              </w:rPr>
            </w:pPr>
            <w:r w:rsidRPr="00930A0B">
              <w:rPr>
                <w:rFonts w:asciiTheme="majorHAnsi" w:hAnsiTheme="majorHAnsi"/>
                <w:sz w:val="16"/>
                <w:szCs w:val="16"/>
              </w:rPr>
              <w:t>Si el exponente e0 es menor e1, se intercambian todos los operandos.</w:t>
            </w:r>
          </w:p>
        </w:tc>
      </w:tr>
      <w:tr w:rsidR="00DB02FC" w14:paraId="6BB062B9" w14:textId="77777777" w:rsidTr="00DB02FC">
        <w:trPr>
          <w:trHeight w:val="1558"/>
        </w:trPr>
        <w:tc>
          <w:tcPr>
            <w:tcW w:w="5211" w:type="dxa"/>
            <w:vMerge/>
          </w:tcPr>
          <w:p w14:paraId="4288A19D" w14:textId="77777777" w:rsidR="00DB02FC" w:rsidRDefault="00DB02FC" w:rsidP="005F6F7A">
            <w:pPr>
              <w:pStyle w:val="Ttulo2"/>
              <w:rPr>
                <w:noProof/>
                <w:lang w:val="es-ES"/>
              </w:rPr>
            </w:pPr>
            <w:bookmarkStart w:id="39" w:name="_Toc206929433"/>
            <w:bookmarkEnd w:id="39"/>
          </w:p>
        </w:tc>
        <w:tc>
          <w:tcPr>
            <w:tcW w:w="3503" w:type="dxa"/>
          </w:tcPr>
          <w:p w14:paraId="0EACEB37" w14:textId="77777777" w:rsidR="00DB02FC" w:rsidRDefault="00DB02FC" w:rsidP="00DB02FC">
            <w:pPr>
              <w:jc w:val="center"/>
              <w:rPr>
                <w:rFonts w:asciiTheme="majorHAnsi" w:hAnsiTheme="majorHAnsi"/>
              </w:rPr>
            </w:pPr>
            <w:r>
              <w:rPr>
                <w:rFonts w:asciiTheme="majorHAnsi" w:hAnsiTheme="majorHAnsi"/>
              </w:rPr>
              <w:t>Etapa 1</w:t>
            </w:r>
          </w:p>
          <w:p w14:paraId="1AC85508" w14:textId="77777777" w:rsidR="00DB02FC" w:rsidRPr="00930A0B" w:rsidRDefault="00DB02FC" w:rsidP="00DB02FC">
            <w:pPr>
              <w:jc w:val="center"/>
              <w:rPr>
                <w:rFonts w:asciiTheme="majorHAnsi" w:hAnsiTheme="majorHAnsi"/>
                <w:sz w:val="20"/>
                <w:szCs w:val="20"/>
              </w:rPr>
            </w:pPr>
          </w:p>
          <w:p w14:paraId="1272C24A"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Decodificación “One Hot” de la diferencia de exponentes (deltaOneHot).</w:t>
            </w:r>
          </w:p>
          <w:p w14:paraId="57945511"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Correr los bits de la mantisa de menor exponente.</w:t>
            </w:r>
          </w:p>
          <w:p w14:paraId="70905240" w14:textId="77777777" w:rsidR="00DB02FC" w:rsidRPr="000E11FC"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Signar la mantisa de mayor exponente.</w:t>
            </w:r>
          </w:p>
        </w:tc>
      </w:tr>
      <w:tr w:rsidR="00DB02FC" w14:paraId="29FE4191" w14:textId="77777777" w:rsidTr="00DB02FC">
        <w:trPr>
          <w:trHeight w:val="690"/>
        </w:trPr>
        <w:tc>
          <w:tcPr>
            <w:tcW w:w="5211" w:type="dxa"/>
            <w:vMerge/>
          </w:tcPr>
          <w:p w14:paraId="68C84E9D" w14:textId="77777777" w:rsidR="00DB02FC" w:rsidRDefault="00DB02FC" w:rsidP="005F6F7A">
            <w:pPr>
              <w:pStyle w:val="Ttulo2"/>
              <w:rPr>
                <w:noProof/>
                <w:lang w:val="es-ES"/>
              </w:rPr>
            </w:pPr>
            <w:bookmarkStart w:id="40" w:name="_Toc206929434"/>
            <w:bookmarkEnd w:id="40"/>
          </w:p>
        </w:tc>
        <w:tc>
          <w:tcPr>
            <w:tcW w:w="3503" w:type="dxa"/>
          </w:tcPr>
          <w:p w14:paraId="677CBD2B" w14:textId="77777777" w:rsidR="00DB02FC" w:rsidRDefault="00DB02FC" w:rsidP="00DB02FC">
            <w:pPr>
              <w:jc w:val="center"/>
              <w:rPr>
                <w:rFonts w:asciiTheme="majorHAnsi" w:hAnsiTheme="majorHAnsi"/>
              </w:rPr>
            </w:pPr>
            <w:r>
              <w:rPr>
                <w:rFonts w:asciiTheme="majorHAnsi" w:hAnsiTheme="majorHAnsi"/>
              </w:rPr>
              <w:t>Etapa 2</w:t>
            </w:r>
          </w:p>
          <w:p w14:paraId="3771F62F" w14:textId="77777777" w:rsidR="00DB02FC" w:rsidRPr="00930A0B" w:rsidRDefault="00DB02FC" w:rsidP="00DB02FC">
            <w:pPr>
              <w:pStyle w:val="Prrafodelista"/>
              <w:numPr>
                <w:ilvl w:val="0"/>
                <w:numId w:val="9"/>
              </w:numPr>
              <w:ind w:left="326"/>
              <w:rPr>
                <w:rFonts w:asciiTheme="majorHAnsi" w:hAnsiTheme="majorHAnsi"/>
                <w:sz w:val="16"/>
                <w:szCs w:val="16"/>
              </w:rPr>
            </w:pPr>
            <w:r>
              <w:rPr>
                <w:rFonts w:asciiTheme="majorHAnsi" w:hAnsiTheme="majorHAnsi"/>
                <w:sz w:val="16"/>
                <w:szCs w:val="16"/>
              </w:rPr>
              <w:t>Signar la manti</w:t>
            </w:r>
            <w:r w:rsidRPr="00930A0B">
              <w:rPr>
                <w:rFonts w:asciiTheme="majorHAnsi" w:hAnsiTheme="majorHAnsi"/>
                <w:sz w:val="16"/>
                <w:szCs w:val="16"/>
              </w:rPr>
              <w:t>sa corrida.</w:t>
            </w:r>
          </w:p>
        </w:tc>
      </w:tr>
      <w:tr w:rsidR="00DB02FC" w14:paraId="00C5F119" w14:textId="77777777" w:rsidTr="00DB02FC">
        <w:trPr>
          <w:trHeight w:val="705"/>
        </w:trPr>
        <w:tc>
          <w:tcPr>
            <w:tcW w:w="5211" w:type="dxa"/>
            <w:vMerge/>
          </w:tcPr>
          <w:p w14:paraId="1A261F03" w14:textId="77777777" w:rsidR="00DB02FC" w:rsidRDefault="00DB02FC" w:rsidP="005F6F7A">
            <w:pPr>
              <w:pStyle w:val="Ttulo2"/>
              <w:rPr>
                <w:noProof/>
                <w:lang w:val="es-ES"/>
              </w:rPr>
            </w:pPr>
            <w:bookmarkStart w:id="41" w:name="_Toc206929435"/>
            <w:bookmarkEnd w:id="41"/>
          </w:p>
        </w:tc>
        <w:tc>
          <w:tcPr>
            <w:tcW w:w="3503" w:type="dxa"/>
          </w:tcPr>
          <w:p w14:paraId="43806692" w14:textId="77777777" w:rsidR="00DB02FC" w:rsidRDefault="00DB02FC" w:rsidP="00DB02FC">
            <w:pPr>
              <w:jc w:val="center"/>
              <w:rPr>
                <w:rFonts w:asciiTheme="majorHAnsi" w:hAnsiTheme="majorHAnsi"/>
              </w:rPr>
            </w:pPr>
            <w:r>
              <w:rPr>
                <w:rFonts w:asciiTheme="majorHAnsi" w:hAnsiTheme="majorHAnsi"/>
              </w:rPr>
              <w:t>Etapa 3</w:t>
            </w:r>
          </w:p>
          <w:p w14:paraId="2FEBB686" w14:textId="77777777" w:rsidR="00DB02FC" w:rsidRPr="00930A0B" w:rsidRDefault="00DB02FC" w:rsidP="00DB02FC">
            <w:pPr>
              <w:pStyle w:val="Prrafodelista"/>
              <w:numPr>
                <w:ilvl w:val="0"/>
                <w:numId w:val="8"/>
              </w:numPr>
              <w:ind w:left="326"/>
              <w:rPr>
                <w:rFonts w:asciiTheme="majorHAnsi" w:hAnsiTheme="majorHAnsi"/>
                <w:sz w:val="16"/>
                <w:szCs w:val="16"/>
              </w:rPr>
            </w:pPr>
            <w:r w:rsidRPr="00930A0B">
              <w:rPr>
                <w:rFonts w:asciiTheme="majorHAnsi" w:hAnsiTheme="majorHAnsi"/>
                <w:sz w:val="16"/>
                <w:szCs w:val="16"/>
              </w:rPr>
              <w:t>Sumar las mantisas.</w:t>
            </w:r>
          </w:p>
        </w:tc>
      </w:tr>
      <w:tr w:rsidR="00DB02FC" w14:paraId="43F1ED84" w14:textId="77777777" w:rsidTr="00DB02FC">
        <w:trPr>
          <w:trHeight w:val="853"/>
        </w:trPr>
        <w:tc>
          <w:tcPr>
            <w:tcW w:w="5211" w:type="dxa"/>
            <w:vMerge/>
          </w:tcPr>
          <w:p w14:paraId="44BF0B52" w14:textId="77777777" w:rsidR="00DB02FC" w:rsidRDefault="00DB02FC" w:rsidP="005F6F7A">
            <w:pPr>
              <w:pStyle w:val="Ttulo2"/>
              <w:rPr>
                <w:noProof/>
                <w:lang w:val="es-ES"/>
              </w:rPr>
            </w:pPr>
            <w:bookmarkStart w:id="42" w:name="_Toc206929436"/>
            <w:bookmarkEnd w:id="42"/>
          </w:p>
        </w:tc>
        <w:tc>
          <w:tcPr>
            <w:tcW w:w="3503" w:type="dxa"/>
          </w:tcPr>
          <w:p w14:paraId="70222E51" w14:textId="77777777" w:rsidR="00DB02FC" w:rsidRDefault="00DB02FC" w:rsidP="00DB02FC">
            <w:pPr>
              <w:jc w:val="center"/>
              <w:rPr>
                <w:rFonts w:asciiTheme="majorHAnsi" w:hAnsiTheme="majorHAnsi"/>
              </w:rPr>
            </w:pPr>
            <w:r>
              <w:rPr>
                <w:rFonts w:asciiTheme="majorHAnsi" w:hAnsiTheme="majorHAnsi"/>
              </w:rPr>
              <w:t>Etapa 4</w:t>
            </w:r>
          </w:p>
          <w:p w14:paraId="6A57C372" w14:textId="77777777" w:rsidR="00DB02FC" w:rsidRPr="000E11FC" w:rsidRDefault="00DB02FC" w:rsidP="00DB02FC">
            <w:pPr>
              <w:pStyle w:val="Prrafodelista"/>
              <w:numPr>
                <w:ilvl w:val="0"/>
                <w:numId w:val="8"/>
              </w:numPr>
              <w:ind w:left="326"/>
              <w:rPr>
                <w:rFonts w:asciiTheme="majorHAnsi" w:hAnsiTheme="majorHAnsi"/>
              </w:rPr>
            </w:pPr>
            <w:r>
              <w:rPr>
                <w:rFonts w:asciiTheme="majorHAnsi" w:hAnsiTheme="majorHAnsi"/>
                <w:sz w:val="16"/>
                <w:szCs w:val="16"/>
              </w:rPr>
              <w:t>Sacar el signo de la mantisa resultante.</w:t>
            </w:r>
          </w:p>
        </w:tc>
      </w:tr>
      <w:tr w:rsidR="00DB02FC" w14:paraId="44472E28" w14:textId="77777777" w:rsidTr="00DB02FC">
        <w:trPr>
          <w:trHeight w:val="3776"/>
        </w:trPr>
        <w:tc>
          <w:tcPr>
            <w:tcW w:w="5211" w:type="dxa"/>
            <w:vMerge/>
          </w:tcPr>
          <w:p w14:paraId="3331B985" w14:textId="77777777" w:rsidR="00DB02FC" w:rsidRDefault="00DB02FC" w:rsidP="005F6F7A">
            <w:pPr>
              <w:pStyle w:val="Ttulo2"/>
              <w:rPr>
                <w:noProof/>
                <w:lang w:val="es-ES"/>
              </w:rPr>
            </w:pPr>
            <w:bookmarkStart w:id="43" w:name="_Toc206929437"/>
            <w:bookmarkEnd w:id="43"/>
          </w:p>
        </w:tc>
        <w:tc>
          <w:tcPr>
            <w:tcW w:w="3503" w:type="dxa"/>
          </w:tcPr>
          <w:p w14:paraId="15A6F19F" w14:textId="77777777" w:rsidR="00DB02FC" w:rsidRDefault="00DB02FC" w:rsidP="00DB02FC">
            <w:pPr>
              <w:jc w:val="center"/>
              <w:rPr>
                <w:rFonts w:asciiTheme="majorHAnsi" w:hAnsiTheme="majorHAnsi"/>
              </w:rPr>
            </w:pPr>
            <w:r>
              <w:rPr>
                <w:rFonts w:asciiTheme="majorHAnsi" w:hAnsiTheme="majorHAnsi"/>
              </w:rPr>
              <w:t>Etapa 5</w:t>
            </w:r>
          </w:p>
          <w:p w14:paraId="40900D1F" w14:textId="77777777" w:rsidR="00DB02FC" w:rsidRDefault="00DB02FC" w:rsidP="00DB02FC">
            <w:pPr>
              <w:jc w:val="center"/>
              <w:rPr>
                <w:rFonts w:asciiTheme="majorHAnsi" w:hAnsiTheme="majorHAnsi"/>
              </w:rPr>
            </w:pPr>
          </w:p>
          <w:p w14:paraId="7154261E" w14:textId="77777777" w:rsidR="00DB02FC" w:rsidRPr="00102EC1" w:rsidRDefault="00DB02FC" w:rsidP="00DB02FC">
            <w:pPr>
              <w:pStyle w:val="Prrafodelista"/>
              <w:numPr>
                <w:ilvl w:val="0"/>
                <w:numId w:val="9"/>
              </w:numPr>
              <w:ind w:left="326"/>
              <w:rPr>
                <w:sz w:val="16"/>
                <w:szCs w:val="16"/>
              </w:rPr>
            </w:pPr>
            <w:r>
              <w:rPr>
                <w:sz w:val="16"/>
                <w:szCs w:val="16"/>
              </w:rPr>
              <w:t>Calcular el corrimiento que requerirá la mantissa (delta)</w:t>
            </w:r>
            <w:r>
              <w:rPr>
                <w:rFonts w:asciiTheme="majorHAnsi" w:hAnsiTheme="majorHAnsi"/>
                <w:sz w:val="16"/>
                <w:szCs w:val="16"/>
              </w:rPr>
              <w:t>.</w:t>
            </w:r>
          </w:p>
        </w:tc>
      </w:tr>
    </w:tbl>
    <w:p w14:paraId="3B7A0C5F" w14:textId="77777777" w:rsidR="00102EC1" w:rsidRPr="00102EC1" w:rsidRDefault="00102EC1" w:rsidP="00102EC1"/>
    <w:p w14:paraId="59F92AC3" w14:textId="72742232" w:rsidR="006E2E2D" w:rsidRDefault="00D33863" w:rsidP="00C77EB9">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3</w:t>
      </w:r>
      <w:r w:rsidR="00E15D41">
        <w:rPr>
          <w:noProof/>
        </w:rPr>
        <w:fldChar w:fldCharType="end"/>
      </w:r>
      <w:r w:rsidR="00C77EB9">
        <w:t xml:space="preserve">. Diagrama de flujo de la suma flotante. La columna de la izquierda ilustra el diagrama, la columna en la derecha, detalla los bloques correspondientes en la columna izquierda. Cada etapa se encuentra precedida o sucedida por flipflops.  </w:t>
      </w:r>
    </w:p>
    <w:p w14:paraId="4CB5AF7F" w14:textId="77777777" w:rsidR="00EB237E" w:rsidRDefault="00EB237E" w:rsidP="005F6F7A">
      <w:pPr>
        <w:pStyle w:val="Ttulo2"/>
        <w:sectPr w:rsidR="00EB237E" w:rsidSect="005F4503">
          <w:type w:val="continuous"/>
          <w:pgSz w:w="12240" w:h="15840" w:code="1"/>
          <w:pgMar w:top="1418" w:right="1701" w:bottom="1418" w:left="1701" w:header="709" w:footer="709" w:gutter="0"/>
          <w:cols w:space="708"/>
          <w:docGrid w:linePitch="360"/>
        </w:sectPr>
      </w:pPr>
    </w:p>
    <w:p w14:paraId="3FC3C48A" w14:textId="78DBD75F" w:rsidR="00EB237E" w:rsidRDefault="006C151C" w:rsidP="00A73E36">
      <w:pPr>
        <w:pStyle w:val="Ttulo2"/>
        <w:numPr>
          <w:ilvl w:val="2"/>
          <w:numId w:val="27"/>
        </w:numPr>
      </w:pPr>
      <w:bookmarkStart w:id="44" w:name="_Toc206934710"/>
      <w:bookmarkStart w:id="45" w:name="_Toc206941741"/>
      <w:r>
        <w:t>Diagr</w:t>
      </w:r>
      <w:r w:rsidR="00102EC1">
        <w:t>ama de Bloques</w:t>
      </w:r>
      <w:bookmarkEnd w:id="44"/>
      <w:bookmarkEnd w:id="45"/>
    </w:p>
    <w:p w14:paraId="51A20BB3" w14:textId="0026AB79" w:rsidR="00EB237E" w:rsidRDefault="007C1418" w:rsidP="005F4503">
      <w:pPr>
        <w:ind w:left="-851"/>
      </w:pPr>
      <w:r w:rsidRPr="007C1418">
        <w:rPr>
          <w:noProof/>
          <w:lang w:val="es-ES"/>
        </w:rPr>
        <w:drawing>
          <wp:inline distT="0" distB="0" distL="0" distR="0" wp14:anchorId="668CE8E4" wp14:editId="6BAE207B">
            <wp:extent cx="9171602" cy="4974956"/>
            <wp:effectExtent l="0" t="0" r="0" b="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71602" cy="4974956"/>
                    </a:xfrm>
                    <a:prstGeom prst="rect">
                      <a:avLst/>
                    </a:prstGeom>
                  </pic:spPr>
                </pic:pic>
              </a:graphicData>
            </a:graphic>
          </wp:inline>
        </w:drawing>
      </w:r>
    </w:p>
    <w:p w14:paraId="0409A89E" w14:textId="18B92AA9" w:rsidR="00EB237E" w:rsidRDefault="00EB237E" w:rsidP="00D14F79">
      <w:pPr>
        <w:pStyle w:val="Epgrafe"/>
        <w:jc w:val="center"/>
        <w:sectPr w:rsidR="00EB237E" w:rsidSect="00EB237E">
          <w:pgSz w:w="15842" w:h="12242" w:orient="landscape"/>
          <w:pgMar w:top="1701" w:right="1418" w:bottom="1701" w:left="1418" w:header="709" w:footer="709" w:gutter="0"/>
          <w:cols w:space="708"/>
          <w:docGrid w:linePitch="360"/>
        </w:sectPr>
      </w:pPr>
      <w:r>
        <w:t xml:space="preserve">Ilustración </w:t>
      </w:r>
      <w:r w:rsidR="00E15D41">
        <w:fldChar w:fldCharType="begin"/>
      </w:r>
      <w:r w:rsidR="00E15D41">
        <w:instrText xml:space="preserve"> SEQ Ilustración \* ARABIC </w:instrText>
      </w:r>
      <w:r w:rsidR="00E15D41">
        <w:fldChar w:fldCharType="separate"/>
      </w:r>
      <w:r w:rsidR="009B5447">
        <w:rPr>
          <w:noProof/>
        </w:rPr>
        <w:t>7</w:t>
      </w:r>
      <w:r w:rsidR="00E15D41">
        <w:rPr>
          <w:noProof/>
        </w:rPr>
        <w:fldChar w:fldCharType="end"/>
      </w:r>
      <w:r>
        <w:t>. Diagrama de Bloques de la suma en punto flotante de 32 bits.</w:t>
      </w:r>
      <w:r w:rsidR="00C10CB8">
        <w:t xml:space="preserve"> Archivo RTL: fadd32.vhd</w:t>
      </w:r>
      <w:r w:rsidR="00B818E3">
        <w:t xml:space="preserve"> </w:t>
      </w:r>
    </w:p>
    <w:p w14:paraId="10FBBD7E" w14:textId="18187294" w:rsidR="006C151C" w:rsidRDefault="00B818E3" w:rsidP="00A73E36">
      <w:pPr>
        <w:pStyle w:val="Ttulo2"/>
        <w:numPr>
          <w:ilvl w:val="2"/>
          <w:numId w:val="27"/>
        </w:numPr>
      </w:pPr>
      <w:bookmarkStart w:id="46" w:name="_Toc206934711"/>
      <w:bookmarkStart w:id="47" w:name="_Toc206941742"/>
      <w:r>
        <w:t>R</w:t>
      </w:r>
      <w:r w:rsidR="007A2763">
        <w:t>ecursos Utilizados, Sumador en Punto Flotante 32 bits.</w:t>
      </w:r>
      <w:bookmarkEnd w:id="46"/>
      <w:bookmarkEnd w:id="47"/>
    </w:p>
    <w:p w14:paraId="299E00AD" w14:textId="77777777" w:rsidR="005807B2" w:rsidRDefault="005807B2" w:rsidP="005807B2"/>
    <w:p w14:paraId="2D8CA2F3" w14:textId="5FA4512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4C76522B" w14:textId="6B5E1533" w:rsidR="006B0B45" w:rsidRPr="00417A36" w:rsidRDefault="006B0B45" w:rsidP="00A73E36">
      <w:pPr>
        <w:pStyle w:val="Ttulo1"/>
        <w:numPr>
          <w:ilvl w:val="1"/>
          <w:numId w:val="25"/>
        </w:numPr>
        <w:rPr>
          <w:lang w:val="en-US"/>
        </w:rPr>
      </w:pPr>
      <w:bookmarkStart w:id="48" w:name="_Toc206934712"/>
      <w:bookmarkStart w:id="49" w:name="_Toc206941743"/>
      <w:r w:rsidRPr="00417A36">
        <w:rPr>
          <w:lang w:val="en-US"/>
        </w:rPr>
        <w:t>Multiplicación 32 Bits Floating Point</w:t>
      </w:r>
      <w:r w:rsidR="005807B2" w:rsidRPr="005807B2">
        <w:rPr>
          <w:lang w:val="en-US"/>
        </w:rPr>
        <w:t xml:space="preserve"> </w:t>
      </w:r>
      <w:r w:rsidR="00707EC3">
        <w:rPr>
          <w:lang w:val="en-US"/>
        </w:rPr>
        <w:t>IEEE 754</w:t>
      </w:r>
      <w:r w:rsidRPr="00417A36">
        <w:rPr>
          <w:lang w:val="en-US"/>
        </w:rPr>
        <w:t>, Single Precision.</w:t>
      </w:r>
      <w:bookmarkEnd w:id="48"/>
      <w:bookmarkEnd w:id="49"/>
    </w:p>
    <w:p w14:paraId="12685A9C" w14:textId="2ACDEC53" w:rsidR="00512DBA" w:rsidRDefault="007E2FF0" w:rsidP="005F6F7A">
      <w:pPr>
        <w:pStyle w:val="Ttulo2"/>
      </w:pPr>
      <w:bookmarkStart w:id="50" w:name="_Toc206934713"/>
      <w:bookmarkStart w:id="51" w:name="_Toc206941744"/>
      <w:r>
        <w:t>Abstracc</w:t>
      </w:r>
      <w:r w:rsidR="00512DBA">
        <w:t>ión Algebraica de la operación.</w:t>
      </w:r>
      <w:bookmarkEnd w:id="50"/>
      <w:bookmarkEnd w:id="51"/>
    </w:p>
    <w:p w14:paraId="4AD28502" w14:textId="77777777" w:rsidR="00162C54" w:rsidRDefault="00162C54" w:rsidP="00162C54"/>
    <w:p w14:paraId="7E1A0A41" w14:textId="77777777" w:rsidR="00162C54" w:rsidRDefault="00162C54" w:rsidP="00162C54">
      <w:r>
        <w:t>Se tiene los valores F</w:t>
      </w:r>
      <w:r w:rsidRPr="006F2D4C">
        <w:rPr>
          <w:vertAlign w:val="subscript"/>
        </w:rPr>
        <w:t>0</w:t>
      </w:r>
      <w:r>
        <w:t xml:space="preserve"> y F</w:t>
      </w:r>
      <w:r w:rsidRPr="006F2D4C">
        <w:rPr>
          <w:vertAlign w:val="subscript"/>
        </w:rPr>
        <w:t>1</w:t>
      </w:r>
      <w:r>
        <w:t xml:space="preserve"> cuya representación es en punto flotante:</w:t>
      </w:r>
    </w:p>
    <w:p w14:paraId="48085374" w14:textId="77777777" w:rsidR="00162C54" w:rsidRDefault="00162C54" w:rsidP="00162C54"/>
    <w:p w14:paraId="02765C17" w14:textId="77777777" w:rsidR="00162C54" w:rsidRPr="00F675D0" w:rsidRDefault="00162C54" w:rsidP="00162C54">
      <w:pPr>
        <w:jc w:val="center"/>
        <w:rPr>
          <w:i/>
        </w:rPr>
      </w:pPr>
      <w:r w:rsidRPr="00F675D0">
        <w:rPr>
          <w:i/>
        </w:rPr>
        <w:t>F</w:t>
      </w:r>
      <w:r w:rsidRPr="00F675D0">
        <w:rPr>
          <w:i/>
          <w:vertAlign w:val="subscript"/>
        </w:rPr>
        <w:t>0</w:t>
      </w:r>
      <w:r w:rsidRPr="00F675D0">
        <w:rPr>
          <w:i/>
        </w:rPr>
        <w:t xml:space="preserve"> = s</w:t>
      </w:r>
      <w:r w:rsidRPr="00F675D0">
        <w:rPr>
          <w:i/>
          <w:vertAlign w:val="subscript"/>
        </w:rPr>
        <w:t xml:space="preserve">0 </w:t>
      </w:r>
      <w:r w:rsidRPr="00F675D0">
        <w:rPr>
          <w:i/>
        </w:rPr>
        <w:t>2</w:t>
      </w:r>
      <w:r w:rsidRPr="00F675D0">
        <w:rPr>
          <w:i/>
          <w:vertAlign w:val="superscript"/>
        </w:rPr>
        <w:t xml:space="preserve">e0 </w:t>
      </w:r>
      <w:r w:rsidRPr="00F675D0">
        <w:rPr>
          <w:i/>
        </w:rPr>
        <w:t>f</w:t>
      </w:r>
      <w:r w:rsidRPr="00F675D0">
        <w:rPr>
          <w:i/>
          <w:vertAlign w:val="subscript"/>
        </w:rPr>
        <w:t>0</w:t>
      </w:r>
    </w:p>
    <w:p w14:paraId="11B794C2" w14:textId="77777777" w:rsidR="00162C54" w:rsidRPr="00F675D0" w:rsidRDefault="00162C54" w:rsidP="00162C54">
      <w:pPr>
        <w:jc w:val="center"/>
        <w:rPr>
          <w:i/>
          <w:vertAlign w:val="subscript"/>
        </w:rPr>
      </w:pPr>
      <w:r w:rsidRPr="00F675D0">
        <w:rPr>
          <w:i/>
        </w:rPr>
        <w:t>F</w:t>
      </w:r>
      <w:r w:rsidRPr="00F675D0">
        <w:rPr>
          <w:i/>
          <w:vertAlign w:val="subscript"/>
        </w:rPr>
        <w:t>1</w:t>
      </w:r>
      <w:r w:rsidRPr="00F675D0">
        <w:rPr>
          <w:i/>
        </w:rPr>
        <w:t xml:space="preserve"> = s</w:t>
      </w:r>
      <w:r w:rsidRPr="00F675D0">
        <w:rPr>
          <w:i/>
          <w:vertAlign w:val="subscript"/>
        </w:rPr>
        <w:t>1</w:t>
      </w:r>
      <w:r w:rsidRPr="00F675D0">
        <w:rPr>
          <w:i/>
        </w:rPr>
        <w:t>2</w:t>
      </w:r>
      <w:r w:rsidRPr="00F675D0">
        <w:rPr>
          <w:i/>
          <w:vertAlign w:val="superscript"/>
        </w:rPr>
        <w:t xml:space="preserve">e1 </w:t>
      </w:r>
      <w:r w:rsidRPr="00F675D0">
        <w:rPr>
          <w:i/>
        </w:rPr>
        <w:t>f</w:t>
      </w:r>
      <w:r w:rsidRPr="00F675D0">
        <w:rPr>
          <w:i/>
          <w:vertAlign w:val="subscript"/>
        </w:rPr>
        <w:t>1</w:t>
      </w:r>
    </w:p>
    <w:p w14:paraId="76278F38" w14:textId="77777777" w:rsidR="00CD6335" w:rsidRDefault="00CD6335" w:rsidP="00162C54">
      <w:pPr>
        <w:jc w:val="center"/>
        <w:rPr>
          <w:vertAlign w:val="subscript"/>
        </w:rPr>
      </w:pPr>
    </w:p>
    <w:p w14:paraId="66AE5A2B" w14:textId="4EF9D8ED" w:rsidR="00CD6335" w:rsidRPr="00731459" w:rsidRDefault="00CD6335" w:rsidP="00CD6335">
      <w:r>
        <w:t xml:space="preserve">Donde </w:t>
      </w:r>
      <w:r w:rsidR="00731459">
        <w:t>s</w:t>
      </w:r>
      <w:r w:rsidR="00731459">
        <w:rPr>
          <w:vertAlign w:val="subscript"/>
        </w:rPr>
        <w:t xml:space="preserve">i </w:t>
      </w:r>
      <w:r w:rsidR="00731459">
        <w:t>toma el valor de -1 o 1 dependiendo del signo, ei es un valor entero y f</w:t>
      </w:r>
      <w:r w:rsidR="00731459">
        <w:rPr>
          <w:vertAlign w:val="subscript"/>
        </w:rPr>
        <w:t>i</w:t>
      </w:r>
      <w:r w:rsidR="00731459">
        <w:t xml:space="preserve"> es una fracción en el rango [1.0,2.0). </w:t>
      </w:r>
    </w:p>
    <w:p w14:paraId="77CE22BB" w14:textId="77777777" w:rsidR="00512DBA" w:rsidRDefault="00512DBA" w:rsidP="00512DBA"/>
    <w:p w14:paraId="094586DB" w14:textId="3FF1E25A" w:rsidR="00162C54" w:rsidRDefault="00162C54" w:rsidP="00512DBA">
      <w:r>
        <w:t>El producto de los dos valores será el siguiente:</w:t>
      </w:r>
    </w:p>
    <w:p w14:paraId="4344C2CC" w14:textId="77777777" w:rsidR="00162C54" w:rsidRDefault="00162C54" w:rsidP="00512DBA"/>
    <w:p w14:paraId="3D857328" w14:textId="0F2B4A19" w:rsidR="00162C54" w:rsidRPr="007A4FEA" w:rsidRDefault="00E15D41" w:rsidP="00162C5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e0</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e1</m:t>
              </m:r>
            </m:sup>
          </m:sSup>
          <m:sSub>
            <m:sSubPr>
              <m:ctrlPr>
                <w:rPr>
                  <w:rFonts w:ascii="Cambria Math" w:hAnsi="Cambria Math"/>
                  <w:i/>
                </w:rPr>
              </m:ctrlPr>
            </m:sSubPr>
            <m:e>
              <m:r>
                <w:rPr>
                  <w:rFonts w:ascii="Cambria Math" w:hAnsi="Cambria Math"/>
                </w:rPr>
                <m:t>f</m:t>
              </m:r>
            </m:e>
            <m:sub>
              <m:r>
                <w:rPr>
                  <w:rFonts w:ascii="Cambria Math" w:hAnsi="Cambria Math"/>
                </w:rPr>
                <m:t>1</m:t>
              </m:r>
            </m:sub>
          </m:sSub>
        </m:oMath>
      </m:oMathPara>
    </w:p>
    <w:p w14:paraId="25FB1AD7" w14:textId="77777777" w:rsidR="007A4FEA" w:rsidRPr="00731459" w:rsidRDefault="007A4FEA" w:rsidP="00162C54">
      <w:pPr>
        <w:jc w:val="center"/>
      </w:pPr>
    </w:p>
    <w:p w14:paraId="277696E5" w14:textId="3098D5A2" w:rsidR="00731459" w:rsidRPr="007A4FEA" w:rsidRDefault="00E15D41" w:rsidP="0073145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e0+e1</m:t>
              </m:r>
            </m:sup>
          </m:sSup>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2D4163BA" w14:textId="77777777" w:rsidR="007A4FEA" w:rsidRPr="00731459" w:rsidRDefault="007A4FEA" w:rsidP="00731459">
      <w:pPr>
        <w:jc w:val="center"/>
      </w:pPr>
    </w:p>
    <w:p w14:paraId="6F4862D4" w14:textId="5DBD6CB5" w:rsidR="004C7F0A" w:rsidRDefault="00E15D41" w:rsidP="004C7F0A">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e0+e1+1</m:t>
                      </m:r>
                    </m:sup>
                  </m:sSup>
                  <m:r>
                    <m:rPr>
                      <m:sty m:val="p"/>
                    </m:rPr>
                    <w:rPr>
                      <w:rFonts w:ascii="Cambria Math" w:hAnsi="Cambria Math"/>
                      <w:vertAlign w:val="subscript"/>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res</m:t>
                          </m:r>
                        </m:sub>
                      </m:sSub>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≥2</m:t>
                  </m:r>
                </m:e>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&lt;2</m:t>
                  </m:r>
                </m:e>
              </m:eqArr>
            </m:e>
          </m:d>
          <m:r>
            <w:rPr>
              <w:rFonts w:ascii="Cambria Math" w:hAnsi="Cambria Math"/>
            </w:rPr>
            <m:t xml:space="preserve"> </m:t>
          </m:r>
        </m:oMath>
      </m:oMathPara>
    </w:p>
    <w:p w14:paraId="2E79D62F" w14:textId="2ECD1E37" w:rsidR="00731459" w:rsidRDefault="00731459" w:rsidP="00162C54">
      <w:pPr>
        <w:jc w:val="center"/>
      </w:pPr>
    </w:p>
    <w:p w14:paraId="7C2DA2CE" w14:textId="409BA432" w:rsidR="004C7F0A" w:rsidRPr="004C7F0A" w:rsidRDefault="004C7F0A" w:rsidP="004C7F0A">
      <w:pPr>
        <w:jc w:val="both"/>
      </w:pPr>
      <w:r>
        <w:t xml:space="preserve">Si el valor de la fracción calculada </w:t>
      </w:r>
      <w:r>
        <w:rPr>
          <w:i/>
        </w:rPr>
        <w:t>f</w:t>
      </w:r>
      <w:r>
        <w:rPr>
          <w:i/>
          <w:vertAlign w:val="subscript"/>
        </w:rPr>
        <w:t>res</w:t>
      </w:r>
      <w:r>
        <w:rPr>
          <w:i/>
        </w:rPr>
        <w:t xml:space="preserve"> </w:t>
      </w:r>
      <w:r>
        <w:t>es mayor o igual a 2.0, entonces se debe dividir por 2 y el valor del exponente se le debe sumar 1.</w:t>
      </w:r>
    </w:p>
    <w:p w14:paraId="1B710781" w14:textId="77777777" w:rsidR="005807B2" w:rsidRDefault="005807B2">
      <w:pPr>
        <w:rPr>
          <w:rFonts w:asciiTheme="majorHAnsi" w:eastAsiaTheme="majorEastAsia" w:hAnsiTheme="majorHAnsi" w:cstheme="majorBidi"/>
          <w:b/>
          <w:bCs/>
          <w:color w:val="4F81BD" w:themeColor="accent1"/>
          <w:sz w:val="26"/>
          <w:szCs w:val="26"/>
        </w:rPr>
      </w:pPr>
      <w:r>
        <w:br w:type="page"/>
      </w:r>
    </w:p>
    <w:p w14:paraId="69883588" w14:textId="690C0AFF" w:rsidR="00C8173C" w:rsidRDefault="00C8173C" w:rsidP="005F6F7A">
      <w:pPr>
        <w:pStyle w:val="Ttulo2"/>
      </w:pPr>
      <w:bookmarkStart w:id="52" w:name="_Toc206934714"/>
      <w:bookmarkStart w:id="53" w:name="_Toc206941745"/>
      <w:r>
        <w:t>Diagrama de Flujo.</w:t>
      </w:r>
      <w:bookmarkEnd w:id="52"/>
      <w:bookmarkEnd w:id="53"/>
    </w:p>
    <w:tbl>
      <w:tblPr>
        <w:tblStyle w:val="Tablaconcuadrcula"/>
        <w:tblW w:w="0" w:type="auto"/>
        <w:tblLook w:val="04A0" w:firstRow="1" w:lastRow="0" w:firstColumn="1" w:lastColumn="0" w:noHBand="0" w:noVBand="1"/>
      </w:tblPr>
      <w:tblGrid>
        <w:gridCol w:w="4490"/>
        <w:gridCol w:w="4490"/>
      </w:tblGrid>
      <w:tr w:rsidR="00D2388F" w14:paraId="37259588" w14:textId="77777777" w:rsidTr="00DE1D2A">
        <w:trPr>
          <w:trHeight w:val="3505"/>
        </w:trPr>
        <w:tc>
          <w:tcPr>
            <w:tcW w:w="4490" w:type="dxa"/>
            <w:vMerge w:val="restart"/>
          </w:tcPr>
          <w:p w14:paraId="369E64E1" w14:textId="7F43A01C" w:rsidR="00D2388F" w:rsidRDefault="00DB02FC" w:rsidP="005F4503">
            <w:r>
              <w:rPr>
                <w:noProof/>
                <w:lang w:val="es-ES"/>
              </w:rPr>
              <w:drawing>
                <wp:inline distT="0" distB="0" distL="0" distR="0" wp14:anchorId="60624A35" wp14:editId="35C5ACCB">
                  <wp:extent cx="2678394" cy="4007697"/>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684" cy="4008131"/>
                          </a:xfrm>
                          <a:prstGeom prst="rect">
                            <a:avLst/>
                          </a:prstGeom>
                          <a:noFill/>
                          <a:ln>
                            <a:noFill/>
                          </a:ln>
                        </pic:spPr>
                      </pic:pic>
                    </a:graphicData>
                  </a:graphic>
                </wp:inline>
              </w:drawing>
            </w:r>
          </w:p>
        </w:tc>
        <w:tc>
          <w:tcPr>
            <w:tcW w:w="4490" w:type="dxa"/>
          </w:tcPr>
          <w:p w14:paraId="7590DD7B" w14:textId="77777777" w:rsidR="00D2388F" w:rsidRDefault="00D2388F" w:rsidP="00DE1D2A">
            <w:pPr>
              <w:jc w:val="center"/>
              <w:rPr>
                <w:rFonts w:asciiTheme="majorHAnsi" w:hAnsiTheme="majorHAnsi"/>
              </w:rPr>
            </w:pPr>
            <w:r w:rsidRPr="00F461AC">
              <w:rPr>
                <w:rFonts w:asciiTheme="majorHAnsi" w:hAnsiTheme="majorHAnsi"/>
              </w:rPr>
              <w:t>Etapa 0</w:t>
            </w:r>
          </w:p>
          <w:p w14:paraId="518DBE67" w14:textId="77777777" w:rsidR="00D2388F" w:rsidRDefault="00D2388F" w:rsidP="00DE1D2A">
            <w:pPr>
              <w:jc w:val="center"/>
              <w:rPr>
                <w:rFonts w:asciiTheme="majorHAnsi" w:hAnsiTheme="majorHAnsi"/>
              </w:rPr>
            </w:pPr>
          </w:p>
          <w:p w14:paraId="45CE6609" w14:textId="77777777" w:rsidR="00D2388F" w:rsidRDefault="00D2388F" w:rsidP="003F5710">
            <w:pPr>
              <w:pStyle w:val="Prrafodelista"/>
              <w:numPr>
                <w:ilvl w:val="0"/>
                <w:numId w:val="10"/>
              </w:numPr>
              <w:rPr>
                <w:rFonts w:asciiTheme="majorHAnsi" w:hAnsiTheme="majorHAnsi"/>
              </w:rPr>
            </w:pPr>
            <w:r>
              <w:rPr>
                <w:rFonts w:asciiTheme="majorHAnsi" w:hAnsiTheme="majorHAnsi"/>
              </w:rPr>
              <w:t>Suma de Exponentes</w:t>
            </w:r>
          </w:p>
          <w:p w14:paraId="1A2D4156" w14:textId="77777777" w:rsidR="00D2388F" w:rsidRDefault="00D2388F" w:rsidP="003F5710">
            <w:pPr>
              <w:pStyle w:val="Prrafodelista"/>
              <w:numPr>
                <w:ilvl w:val="0"/>
                <w:numId w:val="10"/>
              </w:numPr>
              <w:rPr>
                <w:rFonts w:asciiTheme="majorHAnsi" w:hAnsiTheme="majorHAnsi"/>
              </w:rPr>
            </w:pPr>
            <w:r>
              <w:rPr>
                <w:rFonts w:asciiTheme="majorHAnsi" w:hAnsiTheme="majorHAnsi"/>
              </w:rPr>
              <w:t>Multiplicación de Signos</w:t>
            </w:r>
          </w:p>
          <w:p w14:paraId="55304074" w14:textId="77777777" w:rsidR="00D2388F" w:rsidRPr="00F461AC" w:rsidRDefault="00D2388F" w:rsidP="003F5710">
            <w:pPr>
              <w:pStyle w:val="Prrafodelista"/>
              <w:numPr>
                <w:ilvl w:val="0"/>
                <w:numId w:val="10"/>
              </w:numPr>
              <w:rPr>
                <w:rFonts w:asciiTheme="majorHAnsi" w:hAnsiTheme="majorHAnsi"/>
              </w:rPr>
            </w:pPr>
            <w:r>
              <w:rPr>
                <w:rFonts w:asciiTheme="majorHAnsi" w:hAnsiTheme="majorHAnsi"/>
              </w:rPr>
              <w:t>Multiplicación de Mantisas</w:t>
            </w:r>
          </w:p>
        </w:tc>
      </w:tr>
      <w:tr w:rsidR="00D2388F" w14:paraId="6343086D" w14:textId="77777777" w:rsidTr="00DE1D2A">
        <w:trPr>
          <w:trHeight w:val="1824"/>
        </w:trPr>
        <w:tc>
          <w:tcPr>
            <w:tcW w:w="4490" w:type="dxa"/>
            <w:vMerge/>
          </w:tcPr>
          <w:p w14:paraId="37E651C2" w14:textId="77777777" w:rsidR="00D2388F" w:rsidRDefault="00D2388F" w:rsidP="005F6F7A">
            <w:pPr>
              <w:pStyle w:val="Ttulo2"/>
            </w:pPr>
            <w:bookmarkStart w:id="54" w:name="_Toc206929594"/>
            <w:bookmarkEnd w:id="54"/>
          </w:p>
        </w:tc>
        <w:tc>
          <w:tcPr>
            <w:tcW w:w="4490" w:type="dxa"/>
          </w:tcPr>
          <w:p w14:paraId="19DB40AB" w14:textId="77777777" w:rsidR="00D2388F" w:rsidRDefault="00D2388F" w:rsidP="00DE1D2A">
            <w:pPr>
              <w:jc w:val="center"/>
              <w:rPr>
                <w:rFonts w:asciiTheme="majorHAnsi" w:hAnsiTheme="majorHAnsi"/>
              </w:rPr>
            </w:pPr>
            <w:r>
              <w:rPr>
                <w:rFonts w:asciiTheme="majorHAnsi" w:hAnsiTheme="majorHAnsi"/>
              </w:rPr>
              <w:t>Etapa 1</w:t>
            </w:r>
          </w:p>
          <w:p w14:paraId="0B4C94A6" w14:textId="77777777" w:rsidR="00D2388F" w:rsidRDefault="00D2388F" w:rsidP="00DE1D2A">
            <w:pPr>
              <w:jc w:val="center"/>
              <w:rPr>
                <w:rFonts w:asciiTheme="majorHAnsi" w:hAnsiTheme="majorHAnsi"/>
              </w:rPr>
            </w:pPr>
          </w:p>
          <w:p w14:paraId="13EF6472"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 la mantisa resultante.</w:t>
            </w:r>
          </w:p>
          <w:p w14:paraId="61ED2F78" w14:textId="77777777" w:rsidR="00D2388F" w:rsidRPr="001126DF" w:rsidRDefault="00D2388F" w:rsidP="00DE1D2A">
            <w:pPr>
              <w:pStyle w:val="Prrafodelista"/>
              <w:rPr>
                <w:rFonts w:asciiTheme="majorHAnsi" w:hAnsiTheme="majorHAnsi"/>
              </w:rPr>
            </w:pPr>
          </w:p>
        </w:tc>
      </w:tr>
      <w:tr w:rsidR="00D2388F" w14:paraId="3B7D6D0A" w14:textId="77777777" w:rsidTr="00DE1D2A">
        <w:trPr>
          <w:trHeight w:val="63"/>
        </w:trPr>
        <w:tc>
          <w:tcPr>
            <w:tcW w:w="4490" w:type="dxa"/>
            <w:vMerge/>
          </w:tcPr>
          <w:p w14:paraId="1DA724C7" w14:textId="77777777" w:rsidR="00D2388F" w:rsidRDefault="00D2388F" w:rsidP="005F6F7A">
            <w:pPr>
              <w:pStyle w:val="Ttulo2"/>
            </w:pPr>
            <w:bookmarkStart w:id="55" w:name="_Toc206929595"/>
            <w:bookmarkEnd w:id="55"/>
          </w:p>
        </w:tc>
        <w:tc>
          <w:tcPr>
            <w:tcW w:w="4490" w:type="dxa"/>
          </w:tcPr>
          <w:p w14:paraId="303A9E57" w14:textId="77777777" w:rsidR="00D2388F" w:rsidRDefault="00D2388F" w:rsidP="00DE1D2A">
            <w:pPr>
              <w:jc w:val="center"/>
              <w:rPr>
                <w:rFonts w:asciiTheme="majorHAnsi" w:hAnsiTheme="majorHAnsi"/>
              </w:rPr>
            </w:pPr>
            <w:r>
              <w:rPr>
                <w:rFonts w:asciiTheme="majorHAnsi" w:hAnsiTheme="majorHAnsi"/>
              </w:rPr>
              <w:t>Etapa 2</w:t>
            </w:r>
          </w:p>
          <w:p w14:paraId="53D94459" w14:textId="77777777" w:rsidR="00D2388F" w:rsidRDefault="00D2388F" w:rsidP="00DE1D2A">
            <w:pPr>
              <w:jc w:val="center"/>
              <w:rPr>
                <w:rFonts w:asciiTheme="majorHAnsi" w:hAnsiTheme="majorHAnsi"/>
              </w:rPr>
            </w:pPr>
          </w:p>
          <w:p w14:paraId="511FF4E1"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del exponente resultante.</w:t>
            </w:r>
          </w:p>
          <w:p w14:paraId="520240D1" w14:textId="77777777" w:rsidR="00D2388F" w:rsidRDefault="00D2388F" w:rsidP="005F6F7A">
            <w:pPr>
              <w:pStyle w:val="Ttulo2"/>
            </w:pPr>
          </w:p>
        </w:tc>
      </w:tr>
    </w:tbl>
    <w:p w14:paraId="06D9CF9C" w14:textId="38E6B9D9" w:rsidR="00D8373B" w:rsidRDefault="00D8373B">
      <w:pPr>
        <w:pStyle w:val="Epgrafe"/>
      </w:pPr>
      <w:r>
        <w:t xml:space="preserve">Tabla </w:t>
      </w:r>
      <w:r w:rsidR="00E15D41">
        <w:fldChar w:fldCharType="begin"/>
      </w:r>
      <w:r w:rsidR="00E15D41">
        <w:instrText xml:space="preserve"> SEQ Tabla \* ARABIC </w:instrText>
      </w:r>
      <w:r w:rsidR="00E15D41">
        <w:fldChar w:fldCharType="separate"/>
      </w:r>
      <w:r w:rsidR="00355158">
        <w:rPr>
          <w:noProof/>
        </w:rPr>
        <w:t>4</w:t>
      </w:r>
      <w:r w:rsidR="00E15D41">
        <w:rPr>
          <w:noProof/>
        </w:rPr>
        <w:fldChar w:fldCharType="end"/>
      </w:r>
      <w:r>
        <w:t>. Diagrama de flujo que describe las etapas combinatorias del multiplicador en punto flotante.</w:t>
      </w:r>
    </w:p>
    <w:p w14:paraId="31C6E5E8" w14:textId="6A7383D8" w:rsidR="00D2388F" w:rsidRDefault="00D2388F" w:rsidP="005F6F7A">
      <w:pPr>
        <w:pStyle w:val="Ttulo2"/>
      </w:pPr>
      <w:bookmarkStart w:id="56" w:name="_Toc206934715"/>
      <w:bookmarkStart w:id="57" w:name="_Toc206941746"/>
      <w:r>
        <w:t>Diagrama de Bloques.</w:t>
      </w:r>
      <w:bookmarkEnd w:id="56"/>
      <w:bookmarkEnd w:id="57"/>
    </w:p>
    <w:p w14:paraId="366EC9E0" w14:textId="77777777" w:rsidR="00D2388F" w:rsidRDefault="00D2388F" w:rsidP="00D2388F"/>
    <w:p w14:paraId="7FB98A07" w14:textId="77777777" w:rsidR="00D8373B" w:rsidRDefault="00D2388F" w:rsidP="00D8373B">
      <w:pPr>
        <w:keepNext/>
      </w:pPr>
      <w:r>
        <w:rPr>
          <w:noProof/>
          <w:lang w:val="es-ES"/>
        </w:rPr>
        <w:drawing>
          <wp:inline distT="0" distB="0" distL="0" distR="0" wp14:anchorId="3185FC2E" wp14:editId="7C282D40">
            <wp:extent cx="5613400" cy="20850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2085043"/>
                    </a:xfrm>
                    <a:prstGeom prst="rect">
                      <a:avLst/>
                    </a:prstGeom>
                    <a:noFill/>
                    <a:ln>
                      <a:noFill/>
                    </a:ln>
                  </pic:spPr>
                </pic:pic>
              </a:graphicData>
            </a:graphic>
          </wp:inline>
        </w:drawing>
      </w:r>
    </w:p>
    <w:p w14:paraId="110E28B9" w14:textId="60507182" w:rsidR="00D8373B" w:rsidRDefault="00D8373B" w:rsidP="00961B44">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8</w:t>
      </w:r>
      <w:r w:rsidR="00E15D41">
        <w:rPr>
          <w:noProof/>
        </w:rPr>
        <w:fldChar w:fldCharType="end"/>
      </w:r>
      <w:r>
        <w:t>. Diagrama de bloques del circuito de multiplicación en punto flotante IEEE754.</w:t>
      </w:r>
    </w:p>
    <w:p w14:paraId="15295A5B" w14:textId="77777777" w:rsidR="00961B44" w:rsidRDefault="00961B44" w:rsidP="00961B44"/>
    <w:p w14:paraId="31E573CB" w14:textId="77777777" w:rsidR="00961B44" w:rsidRPr="00961B44" w:rsidRDefault="00961B44" w:rsidP="00961B44"/>
    <w:p w14:paraId="77C55525" w14:textId="4E4F6C8E" w:rsidR="007E2FF0" w:rsidRDefault="00B818E3" w:rsidP="005F6F7A">
      <w:pPr>
        <w:pStyle w:val="Ttulo2"/>
      </w:pPr>
      <w:bookmarkStart w:id="58" w:name="_Toc206934716"/>
      <w:bookmarkStart w:id="59" w:name="_Toc206941747"/>
      <w:r>
        <w:t>R</w:t>
      </w:r>
      <w:r w:rsidR="007E2FF0">
        <w:t>ecursos Utilizados</w:t>
      </w:r>
      <w:r w:rsidR="007209CC">
        <w:t xml:space="preserve"> por el Multiplicador en Punto Flotante IEEE754</w:t>
      </w:r>
      <w:r w:rsidR="007E2FF0">
        <w:t>.</w:t>
      </w:r>
      <w:bookmarkEnd w:id="58"/>
      <w:bookmarkEnd w:id="59"/>
    </w:p>
    <w:p w14:paraId="5C07F229" w14:textId="77777777" w:rsidR="005807B2" w:rsidRDefault="005807B2" w:rsidP="005807B2"/>
    <w:p w14:paraId="73172A08" w14:textId="20F7249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37E1F8EB" w14:textId="77777777" w:rsidR="005807B2" w:rsidRPr="005807B2" w:rsidRDefault="005807B2" w:rsidP="005807B2"/>
    <w:p w14:paraId="47F58341" w14:textId="51139D82" w:rsidR="006B0B45" w:rsidRDefault="005807B2" w:rsidP="00A73E36">
      <w:pPr>
        <w:pStyle w:val="Ttulo1"/>
        <w:numPr>
          <w:ilvl w:val="1"/>
          <w:numId w:val="25"/>
        </w:numPr>
      </w:pPr>
      <w:bookmarkStart w:id="60" w:name="_Toc206934717"/>
      <w:bookmarkStart w:id="61" w:name="_Toc206941748"/>
      <w:r>
        <w:t>Inversor</w:t>
      </w:r>
      <w:r w:rsidR="006B0B45">
        <w:t>, 32 Bits</w:t>
      </w:r>
      <w:r w:rsidR="009D1D8D">
        <w:t xml:space="preserve"> en Punto Flotante</w:t>
      </w:r>
      <w:r>
        <w:t xml:space="preserve"> IEEE 754</w:t>
      </w:r>
      <w:r w:rsidR="006B0B45">
        <w:t xml:space="preserve">, </w:t>
      </w:r>
      <w:r w:rsidR="009D1D8D">
        <w:t>Precisión Sencilla</w:t>
      </w:r>
      <w:r w:rsidR="006B0B45">
        <w:t>.</w:t>
      </w:r>
      <w:bookmarkEnd w:id="60"/>
      <w:bookmarkEnd w:id="61"/>
    </w:p>
    <w:p w14:paraId="5EE7E9F5" w14:textId="74CACB18" w:rsidR="00F675D0" w:rsidRDefault="001920F6" w:rsidP="005F6F7A">
      <w:pPr>
        <w:pStyle w:val="Ttulo2"/>
      </w:pPr>
      <w:bookmarkStart w:id="62" w:name="_Toc206934718"/>
      <w:bookmarkStart w:id="63" w:name="_Toc206941749"/>
      <w:r>
        <w:t>Abstracción Algebraica de la operación,</w:t>
      </w:r>
      <w:bookmarkEnd w:id="62"/>
      <w:bookmarkEnd w:id="63"/>
      <w:r>
        <w:t xml:space="preserve"> </w:t>
      </w:r>
    </w:p>
    <w:p w14:paraId="3E3D04D2" w14:textId="41823454" w:rsidR="00F675D0" w:rsidRDefault="00F675D0" w:rsidP="00F675D0">
      <w:r>
        <w:t>Se tiene el valor F</w:t>
      </w:r>
      <w:r w:rsidR="003F22AC">
        <w:rPr>
          <w:vertAlign w:val="subscript"/>
        </w:rPr>
        <w:t>i</w:t>
      </w:r>
      <w:r>
        <w:t xml:space="preserve"> cuya representación es en punto flotante:</w:t>
      </w:r>
    </w:p>
    <w:p w14:paraId="45EEB605" w14:textId="77777777" w:rsidR="00F675D0" w:rsidRDefault="00F675D0" w:rsidP="00F675D0"/>
    <w:p w14:paraId="71C9AD76" w14:textId="48508FF6" w:rsidR="00F675D0" w:rsidRPr="00F675D0" w:rsidRDefault="00F675D0" w:rsidP="00F675D0">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3F22AC">
        <w:rPr>
          <w:i/>
          <w:vertAlign w:val="subscript"/>
        </w:rPr>
        <w:t>i</w:t>
      </w:r>
    </w:p>
    <w:p w14:paraId="52BC86CD" w14:textId="77777777" w:rsidR="00F675D0" w:rsidRDefault="00F675D0" w:rsidP="00F675D0">
      <w:pPr>
        <w:jc w:val="center"/>
        <w:rPr>
          <w:vertAlign w:val="subscript"/>
        </w:rPr>
      </w:pPr>
    </w:p>
    <w:p w14:paraId="258C360C" w14:textId="77777777" w:rsidR="00F675D0" w:rsidRPr="00731459" w:rsidRDefault="00F675D0" w:rsidP="00F675D0">
      <w:r>
        <w:t>Donde s</w:t>
      </w:r>
      <w:r>
        <w:rPr>
          <w:vertAlign w:val="subscript"/>
        </w:rPr>
        <w:t xml:space="preserve">i </w:t>
      </w:r>
      <w:r>
        <w:t>toma el valor de -1 o 1 dependiendo del signo, ei es un valor entero y f</w:t>
      </w:r>
      <w:r>
        <w:rPr>
          <w:vertAlign w:val="subscript"/>
        </w:rPr>
        <w:t>i</w:t>
      </w:r>
      <w:r>
        <w:t xml:space="preserve"> es una fracción en el rango [1.0,2.0). </w:t>
      </w:r>
    </w:p>
    <w:p w14:paraId="0F024075" w14:textId="77777777" w:rsidR="00F675D0" w:rsidRDefault="00F675D0" w:rsidP="00F675D0"/>
    <w:p w14:paraId="646F70AA" w14:textId="07D67529" w:rsidR="00F675D0" w:rsidRDefault="002E4B7E" w:rsidP="00F675D0">
      <w:r>
        <w:t>El valor elevado a la -1 potencia sería</w:t>
      </w:r>
      <w:r w:rsidR="00F675D0">
        <w:t>:</w:t>
      </w:r>
    </w:p>
    <w:p w14:paraId="22421163" w14:textId="77777777" w:rsidR="00F675D0" w:rsidRDefault="00F675D0" w:rsidP="00F675D0"/>
    <w:p w14:paraId="5BA1BE75" w14:textId="0C5C89A9" w:rsidR="00F675D0" w:rsidRPr="007A4FEA" w:rsidRDefault="00E15D41"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m:oMathPara>
    </w:p>
    <w:p w14:paraId="671470E2" w14:textId="184CF74E" w:rsidR="00F675D0" w:rsidRDefault="002E4B7E" w:rsidP="002E4B7E">
      <w:pPr>
        <w:jc w:val="both"/>
      </w:pPr>
      <w:r>
        <w:t>Dado que s</w:t>
      </w:r>
      <w:r w:rsidR="003F22AC">
        <w:rPr>
          <w:vertAlign w:val="subscript"/>
        </w:rPr>
        <w:t>i</w:t>
      </w:r>
      <w:r>
        <w:t xml:space="preserve"> es 1 o -1, el valor de s</w:t>
      </w:r>
      <w:r w:rsidR="003F22AC">
        <w:rPr>
          <w:vertAlign w:val="subscript"/>
        </w:rPr>
        <w:t>i</w:t>
      </w:r>
      <w:r>
        <w:rPr>
          <w:vertAlign w:val="superscript"/>
        </w:rPr>
        <w:t>-1</w:t>
      </w:r>
      <w:r>
        <w:t xml:space="preserve"> es s</w:t>
      </w:r>
      <w:r w:rsidR="003F22AC">
        <w:rPr>
          <w:vertAlign w:val="subscript"/>
        </w:rPr>
        <w:t>i</w:t>
      </w:r>
      <w:r>
        <w:t xml:space="preserve">. El valor de </w:t>
      </w:r>
      <w:r w:rsidR="00C47092">
        <w:t>el inverso de F</w:t>
      </w:r>
      <w:r w:rsidR="003F22AC">
        <w:rPr>
          <w:vertAlign w:val="subscript"/>
        </w:rPr>
        <w:t>i</w:t>
      </w:r>
      <w:r w:rsidR="00C47092">
        <w:t xml:space="preserve"> es entonces:</w:t>
      </w:r>
    </w:p>
    <w:p w14:paraId="675FB958" w14:textId="77777777" w:rsidR="00C47092" w:rsidRPr="00C47092" w:rsidRDefault="00C47092" w:rsidP="002E4B7E">
      <w:pPr>
        <w:jc w:val="both"/>
      </w:pPr>
    </w:p>
    <w:p w14:paraId="02E69982" w14:textId="3AF68D4A" w:rsidR="00F675D0" w:rsidRPr="00731459" w:rsidRDefault="00E15D41"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-ei-1</m:t>
                      </m:r>
                    </m:sup>
                  </m:sSup>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&lt;1</m:t>
                  </m:r>
                </m:e>
                <m:e>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=1</m:t>
                  </m:r>
                </m:e>
              </m:eqArr>
            </m:e>
          </m:d>
        </m:oMath>
      </m:oMathPara>
    </w:p>
    <w:p w14:paraId="1B13C102" w14:textId="77777777" w:rsidR="001A62F4" w:rsidRPr="001A62F4" w:rsidRDefault="001A62F4" w:rsidP="00F675D0">
      <w:pPr>
        <w:jc w:val="both"/>
      </w:pPr>
    </w:p>
    <w:p w14:paraId="493B10CF" w14:textId="359F25B2" w:rsidR="00F675D0" w:rsidRDefault="00F675D0" w:rsidP="00F675D0">
      <w:pPr>
        <w:jc w:val="both"/>
      </w:pPr>
      <w:r>
        <w:t xml:space="preserve">Si el valor de la fracción calculada </w:t>
      </w:r>
      <w:r>
        <w:rPr>
          <w:i/>
        </w:rPr>
        <w:t>f</w:t>
      </w:r>
      <w:r w:rsidR="00C159C8">
        <w:rPr>
          <w:i/>
          <w:vertAlign w:val="subscript"/>
        </w:rPr>
        <w:t>i</w:t>
      </w:r>
      <w:r w:rsidR="00C159C8">
        <w:rPr>
          <w:i/>
          <w:vertAlign w:val="superscript"/>
        </w:rPr>
        <w:t>-1</w:t>
      </w:r>
      <w:r>
        <w:rPr>
          <w:i/>
        </w:rPr>
        <w:t xml:space="preserve"> </w:t>
      </w:r>
      <w:r w:rsidR="001A62F4">
        <w:t>es menor a 1</w:t>
      </w:r>
      <w:r>
        <w:t xml:space="preserve">, entonces se debe </w:t>
      </w:r>
      <w:r w:rsidR="00210004">
        <w:t>multiplicar</w:t>
      </w:r>
      <w:r>
        <w:t xml:space="preserve"> por 2 y el valor del exponente se le debe </w:t>
      </w:r>
      <w:r w:rsidR="001A62F4">
        <w:t>restar</w:t>
      </w:r>
      <w:r>
        <w:t xml:space="preserve"> 1.</w:t>
      </w:r>
      <w:r w:rsidR="007D6EF1">
        <w:t xml:space="preserve"> </w:t>
      </w:r>
    </w:p>
    <w:p w14:paraId="4F0602D3" w14:textId="77777777" w:rsidR="007D6EF1" w:rsidRDefault="007D6EF1" w:rsidP="00F675D0">
      <w:pPr>
        <w:jc w:val="both"/>
      </w:pPr>
    </w:p>
    <w:p w14:paraId="10177D1E" w14:textId="66659FF0" w:rsidR="007D6EF1" w:rsidRDefault="007D6EF1" w:rsidP="00F675D0">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oMath>
      <w:r w:rsidR="00D76685">
        <w:t xml:space="preserve"> y</w:t>
      </w:r>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rsidR="00E820C6">
        <w:t>, l</w:t>
      </w:r>
      <w:r w:rsidR="00210004">
        <w:t xml:space="preserve">as cuales utilizan una tabla de búsqueda, implementada en una memoria ROM de 1024 direcciones y 18 bits de ancho de palabra. El direccionamiento de esa tabla es con una palabra de 10 bits de ancho, que corresponden a los 10 bits más altos de la mantisa </w:t>
      </w:r>
      <w:r w:rsidR="00210004">
        <w:rPr>
          <w:i/>
        </w:rPr>
        <w:t>f</w:t>
      </w:r>
      <w:r w:rsidR="00210004">
        <w:rPr>
          <w:i/>
          <w:vertAlign w:val="subscript"/>
        </w:rPr>
        <w:t>i</w:t>
      </w:r>
      <w:r w:rsidR="00210004">
        <w:t xml:space="preserve">. Se ignoran los 13 bits restantes de la mantisa y por lo tanto habrá una perdida de precisión. Usar mas bits habría </w:t>
      </w:r>
      <w:r w:rsidR="00D76685">
        <w:t xml:space="preserve">requerido memorias más grandes y es posible aumentar la precisión aumentar la precisión mediante este método. </w:t>
      </w:r>
    </w:p>
    <w:p w14:paraId="3CCDA427" w14:textId="2ED57448" w:rsidR="00961B44" w:rsidRDefault="00961B44">
      <w:r>
        <w:br w:type="page"/>
      </w:r>
    </w:p>
    <w:p w14:paraId="4DDAB02B" w14:textId="77777777" w:rsidR="00210004" w:rsidRDefault="00210004" w:rsidP="00F675D0">
      <w:pPr>
        <w:jc w:val="both"/>
      </w:pPr>
    </w:p>
    <w:p w14:paraId="66C82F45" w14:textId="483B9AC2" w:rsidR="006E6B81" w:rsidRDefault="006E6B81" w:rsidP="005F6F7A">
      <w:pPr>
        <w:pStyle w:val="Ttulo2"/>
      </w:pPr>
      <w:bookmarkStart w:id="64" w:name="_Toc206934719"/>
      <w:bookmarkStart w:id="65" w:name="_Toc206941750"/>
      <w:r>
        <w:t>Diagrama de Flujo.</w:t>
      </w:r>
      <w:bookmarkEnd w:id="64"/>
      <w:bookmarkEnd w:id="65"/>
    </w:p>
    <w:p w14:paraId="44B7DC34" w14:textId="77777777" w:rsidR="00FD6DCB" w:rsidRDefault="00FD6DCB" w:rsidP="00FD6DCB"/>
    <w:p w14:paraId="781774E8" w14:textId="77777777" w:rsidR="00FD6DCB" w:rsidRDefault="00FD6DCB" w:rsidP="00FD6DCB">
      <w:pPr>
        <w:keepNext/>
        <w:jc w:val="center"/>
      </w:pPr>
      <w:r w:rsidRPr="00FD6DCB">
        <w:rPr>
          <w:noProof/>
          <w:lang w:val="es-ES"/>
        </w:rPr>
        <mc:AlternateContent>
          <mc:Choice Requires="wpg">
            <w:drawing>
              <wp:inline distT="0" distB="0" distL="0" distR="0" wp14:anchorId="3D887CE5" wp14:editId="1A592725">
                <wp:extent cx="3416088" cy="1692063"/>
                <wp:effectExtent l="50800" t="25400" r="64135" b="111760"/>
                <wp:docPr id="32" name="Agrupar 5"/>
                <wp:cNvGraphicFramePr/>
                <a:graphic xmlns:a="http://schemas.openxmlformats.org/drawingml/2006/main">
                  <a:graphicData uri="http://schemas.microsoft.com/office/word/2010/wordprocessingGroup">
                    <wpg:wgp>
                      <wpg:cNvGrpSpPr/>
                      <wpg:grpSpPr>
                        <a:xfrm>
                          <a:off x="0" y="0"/>
                          <a:ext cx="3416088" cy="1692063"/>
                          <a:chOff x="0" y="0"/>
                          <a:chExt cx="4340302" cy="2085341"/>
                        </a:xfrm>
                      </wpg:grpSpPr>
                      <wps:wsp>
                        <wps:cNvPr id="33" name="Elipse 33"/>
                        <wps:cNvSpPr/>
                        <wps:spPr>
                          <a:xfrm>
                            <a:off x="0" y="0"/>
                            <a:ext cx="754380" cy="777240"/>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14AFBA4E" w14:textId="77777777" w:rsidR="00690336" w:rsidRDefault="00690336" w:rsidP="00FD6DCB">
                              <w:pPr>
                                <w:rPr>
                                  <w:rFonts w:eastAsia="Times New Roman" w:cs="Times New Roman"/>
                                </w:rPr>
                              </w:pPr>
                            </w:p>
                          </w:txbxContent>
                        </wps:txbx>
                        <wps:bodyPr wrap="square"/>
                      </wps:wsp>
                      <wps:wsp>
                        <wps:cNvPr id="34" name="Rectángulo redondeado 34"/>
                        <wps:cNvSpPr/>
                        <wps:spPr>
                          <a:xfrm>
                            <a:off x="13296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48AEFAB" w14:textId="77777777" w:rsidR="00690336" w:rsidRPr="00FD6DCB" w:rsidRDefault="00690336" w:rsidP="00FD6DCB">
                              <w:pPr>
                                <w:pStyle w:val="NormalWeb"/>
                                <w:spacing w:before="0" w:beforeAutospacing="0" w:after="0" w:afterAutospacing="0"/>
                                <w:jc w:val="center"/>
                              </w:pPr>
                              <w:r w:rsidRPr="00FD6DCB">
                                <w:rPr>
                                  <w:rFonts w:asciiTheme="minorHAnsi" w:hAnsi="Cambria" w:cstheme="minorBidi"/>
                                  <w:color w:val="000000" w:themeColor="dark1"/>
                                  <w:lang w:val="es-ES"/>
                                </w:rPr>
                                <w:t>er = -er</w:t>
                              </w:r>
                            </w:p>
                          </w:txbxContent>
                        </wps:txbx>
                        <wps:bodyPr wrap="square" anchor="ctr"/>
                      </wps:wsp>
                      <wps:wsp>
                        <wps:cNvPr id="35" name="Rectángulo redondeado 35"/>
                        <wps:cNvSpPr/>
                        <wps:spPr>
                          <a:xfrm>
                            <a:off x="850900" y="13233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511948D7" w14:textId="77777777" w:rsidR="00690336" w:rsidRPr="00FD6DCB" w:rsidRDefault="00690336" w:rsidP="00FD6DCB">
                              <w:pPr>
                                <w:pStyle w:val="NormalWeb"/>
                                <w:spacing w:before="0" w:beforeAutospacing="0" w:after="0" w:afterAutospacing="0"/>
                                <w:jc w:val="center"/>
                              </w:pPr>
                              <w:r w:rsidRPr="00FD6DCB">
                                <w:rPr>
                                  <w:rFonts w:asciiTheme="minorHAnsi" w:hAnsi="Cambria" w:cstheme="minorBidi"/>
                                  <w:color w:val="000000" w:themeColor="dark1"/>
                                  <w:lang w:val="es-ES"/>
                                </w:rPr>
                                <w:t>fr = memsqrimpar(fr[22..13])</w:t>
                              </w:r>
                            </w:p>
                          </w:txbxContent>
                        </wps:txbx>
                        <wps:bodyPr wrap="square" anchor="ctr"/>
                      </wps:wsp>
                      <wps:wsp>
                        <wps:cNvPr id="36" name="Elipse 36"/>
                        <wps:cNvSpPr/>
                        <wps:spPr>
                          <a:xfrm>
                            <a:off x="3592695" y="1308101"/>
                            <a:ext cx="747607" cy="777240"/>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38ECD809" w14:textId="77777777" w:rsidR="00690336" w:rsidRDefault="00690336" w:rsidP="00FD6DCB">
                              <w:pPr>
                                <w:rPr>
                                  <w:rFonts w:eastAsia="Times New Roman" w:cs="Times New Roman"/>
                                </w:rPr>
                              </w:pPr>
                            </w:p>
                          </w:txbxContent>
                        </wps:txbx>
                        <wps:bodyPr wrap="square"/>
                      </wps:wsp>
                      <wps:wsp>
                        <wps:cNvPr id="37" name="Conector recto 37"/>
                        <wps:cNvCnPr>
                          <a:stCxn id="4294967295" idx="6"/>
                          <a:endCxn id="4294967295" idx="1"/>
                        </wps:cNvCnPr>
                        <wps:spPr>
                          <a:xfrm>
                            <a:off x="7543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8" name="Conector recto 38"/>
                        <wps:cNvCnPr>
                          <a:stCxn id="4294967295" idx="2"/>
                        </wps:cNvCnPr>
                        <wps:spPr>
                          <a:xfrm>
                            <a:off x="20675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9" name="Conector angular 39"/>
                        <wps:cNvCnPr>
                          <a:stCxn id="4294967295" idx="3"/>
                          <a:endCxn id="4294967295" idx="2"/>
                        </wps:cNvCnPr>
                        <wps:spPr>
                          <a:xfrm flipV="1">
                            <a:off x="3302000" y="1696721"/>
                            <a:ext cx="290695" cy="2539"/>
                          </a:xfrm>
                          <a:prstGeom prst="bentConnector3">
                            <a:avLst>
                              <a:gd name="adj1" fmla="val 50000"/>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5" o:spid="_x0000_s1237" style="width:269pt;height:133.25pt;mso-position-horizontal-relative:char;mso-position-vertical-relative:line" coordsize="4340302,2085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K7mX4EAADZFAAADgAAAGRycy9lMm9Eb2MueG1s7JjNcts2EMfvnek7YHivRRL81FjOdBzXl06b&#10;SdreYRKk2IIAC0CW/Dh9lrxYFwBBOzZlyfJMkoMvkihiAezih/8ucP5u1zN0S6XqBF8F0VkYIMor&#10;UXe8XQV//vHLT0WAlCa8JkxwugruqAreXfz4w/l2WNJYrAWrqUTQCVfL7bAK1loPy8VCVWvaE3Um&#10;BsrhZSNkTzQ8ynZRS7KF3nu2iMMwW2yFrAcpKqoU/PvevQwubP9NQyv9e9MoqhFbBTA3bT+l/bwx&#10;n4uLc7JsJRnWXTVOg5wwi550HAadunpPNEEb2T3pqu8qKZRo9Fkl+oVomq6i1gfwJgofeXMtxWaw&#10;vrTLbTtMYYLQPorTyd1Wv91+kKirVwGOA8RJD2v0cys3A5EoNdHZDu0SGl3L4dPwQY5/tO7JOLxr&#10;ZG++wRW0s3G9m+JKdxpV8CdOoiwsgIQK3kVZGYcZdpGv1rA8T+yq9dVomeAkxCHMzFjGYZFCV8Zy&#10;4QdemPlN09kOQJG6D5R6XaA+rclAbfyViYEPFPaBumLdoCjC1hkzNjSaoqSWCgJ2bIjyNMEFAGr8&#10;zPM8Tiyak5tkOUilr6nokfmxCiizY1vmyO2vSrug+FZmWMbNf2ZabiL2l75j1L38SBtYd1idyHZi&#10;dxy9ZBLdEtgrpKoo19YxmATj0NqYNR1jkyE+bDi2N6bU7sbJOD5sPFnYkQXXk3HfcSHnOmDa49G4&#10;9j4Czm8TAr272VngIyDe8qyWN6K+g9Xdgg6sAvXvhkhqKTPtgSezC74GWIkH6yPo1uf/eLthAkla&#10;C15TUguEEz/ho0ADB8usgE6f7sgoydM8HfdVXpTlId5AiXhtpmWj/krinll7v3zzxM2i+mDNHZ0z&#10;tIVzsDjG/Ygn0Fb/442PoW1SiTnaEOHVWkBiqrT8Fuilh9Abk8GRGlekYRmCnBm9xzHGuDROgQiM&#10;uh4naRSZBlbv0qhI7F7cr3dv/JnwPRLpl/E3icf3yF/m+fM5NXuR1OG0jLMSILbAhUUU2p15D1ye&#10;5FmYf2/51UM/r3bP5FdveFJ+9cYnKN4DrT0iv06aMUecL06+Yn6F9XcV7iWcRSotJCRX+EI4fwDb&#10;JXdVm9KXO24LhSQukzLLY8OXrZgsm8AWr/c2cYnBlA2Qql2X5mFPSeirP6AXF0UWj+cSr5aQqnEI&#10;edyIZYbTA6Uh67gpWslyb5Y2LzXp2BWvkb4boOTXsiO8ZTRA21XAWpuBTNnnyydbyVoHZgrIk9P5&#10;EVl5P+CztcCrU7reHUzpDuZvgC8coObxLV6Gr9v/x7IJh7U8zVwuv68U75V1TOJphEM4wJiw+LPZ&#10;k0PLG5kerhOk93sms3xCJqjJhsEdgiv8vmANypj90jreCzwnrUfgixo4Hf/lj7bj1QSGi4TQF6WZ&#10;EfRHNUJchraGsHcNqZv5fphv4HwMecQlEpeqreAacW3rcaeS+u8oQE3P4FIJztUohQn4TTK2hhG+&#10;PLW/qfPe4/1pe8DeEcH9mZWm8a7PXNA9fLaJ7v5G8uJ/AAAA//8DAFBLAwQUAAYACAAAACEAzlXa&#10;iNwAAAAFAQAADwAAAGRycy9kb3ducmV2LnhtbEyPQWvCQBCF7wX/wzJCb3UTJUHSbESk7UkK1ULp&#10;bc2OSTA7G7JrEv99p73Uy4PHG977Jt9MthUD9r5xpCBeRCCQSmcaqhR8Hl+f1iB80GR06wgV3NDD&#10;ppg95DozbqQPHA6hElxCPtMK6hC6TEpf1mi1X7gOibOz660ObPtKml6PXG5buYyiVFrdEC/UusNd&#10;jeXlcLUK3kY9blfxy7C/nHe372Py/rWPUanH+bR9BhFwCv/H8IvP6FAw08ldyXjRKuBHwp9ylqzW&#10;bE8KlmmagCxyeU9f/AAAAP//AwBQSwECLQAUAAYACAAAACEA5JnDwPsAAADhAQAAEwAAAAAAAAAA&#10;AAAAAAAAAAAAW0NvbnRlbnRfVHlwZXNdLnhtbFBLAQItABQABgAIAAAAIQAjsmrh1wAAAJQBAAAL&#10;AAAAAAAAAAAAAAAAACwBAABfcmVscy8ucmVsc1BLAQItABQABgAIAAAAIQCO0ruZfgQAANkUAAAO&#10;AAAAAAAAAAAAAAAAACwCAABkcnMvZTJvRG9jLnhtbFBLAQItABQABgAIAAAAIQDOVdqI3AAAAAUB&#10;AAAPAAAAAAAAAAAAAAAAANYGAABkcnMvZG93bnJldi54bWxQSwUGAAAAAAQABADzAAAA3wcAAAAA&#10;">
                <v:oval id="Elipse 33" o:spid="_x0000_s1238" style="position:absolute;width:754380;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AwDwwAA&#10;ANsAAAAPAAAAZHJzL2Rvd25yZXYueG1sRI9BawIxFITvgv8hPMGbZu2ClK1RRGjpwYKuvfT22Lxu&#10;FjcvIcnq9t83BaHHYWa+YTa70fbiRiF2jhWslgUI4sbpjlsFn5fXxTOImJA19o5JwQ9F2G2nkw1W&#10;2t35TLc6tSJDOFaowKTkKyljY8hiXDpPnL1vFyymLEMrdcB7httePhXFWlrsOC8Y9HQw1FzrwSpA&#10;Pn2UfhXq4e14rq8n67vBfCk1n437FxCJxvQffrTftYKyhL8v+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AwD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14AFBA4E" w14:textId="77777777" w:rsidR="00690336" w:rsidRDefault="00690336" w:rsidP="00FD6DCB">
                        <w:pPr>
                          <w:rPr>
                            <w:rFonts w:eastAsia="Times New Roman" w:cs="Times New Roman"/>
                          </w:rPr>
                        </w:pPr>
                      </w:p>
                    </w:txbxContent>
                  </v:textbox>
                </v:oval>
                <v:roundrect id="Rectángulo redondeado 34" o:spid="_x0000_s1239" style="position:absolute;left:13296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n8YxAAA&#10;ANsAAAAPAAAAZHJzL2Rvd25yZXYueG1sRI9Ba8JAFITvBf/D8oTe6sYqraSuooVAQXto9NDjI/ua&#10;hGbfht2npv31rlDocZiZb5jlenCdOlOIrWcD00kGirjytuXawPFQPCxARUG22HkmAz8UYb0a3S0x&#10;t/7CH3QupVYJwjFHA41In2sdq4YcxonviZP35YNDSTLU2ga8JLjr9GOWPWmHLaeFBnt6baj6Lk/O&#10;QFzorRTvnvafc9ltnn+LkkNhzP142LyAEhrkP/zXfrMGZnO4fUk/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J/GMQAAADbAAAADwAAAAAAAAAAAAAAAACXAgAAZHJzL2Rv&#10;d25yZXYueG1sUEsFBgAAAAAEAAQA9QAAAIgDAAAAAA==&#10;" fillcolor="white [3201]" strokecolor="#4f81bd [3204]" strokeweight="2pt">
                  <v:textbox>
                    <w:txbxContent>
                      <w:p w14:paraId="348AEFAB"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er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er</w:t>
                        </w:r>
                        <w:proofErr w:type="spellEnd"/>
                      </w:p>
                    </w:txbxContent>
                  </v:textbox>
                </v:roundrect>
                <v:roundrect id="Rectángulo redondeado 35" o:spid="_x0000_s1240" style="position:absolute;left:850900;top:13233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tqDxAAA&#10;ANsAAAAPAAAAZHJzL2Rvd25yZXYueG1sRI9PS8NAFMTvQr/D8gq92U3/qCV2W2ohUKgejB48PrLP&#10;JJh9G3afbeqndwuCx2FmfsOst4Pr1IlCbD0bmE0zUMSVty3XBt7fitsVqCjIFjvPZOBCEbab0c0a&#10;c+vP/EqnUmqVIBxzNNCI9LnWsWrIYZz6njh5nz44lCRDrW3Ac4K7Ts+z7F47bDktNNjTvqHqq/x2&#10;BuJKP0nx4un5YynH3cNPUXIojJmMh90jKKFB/sN/7YM1sLiD65f0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d7ag8QAAADbAAAADwAAAAAAAAAAAAAAAACXAgAAZHJzL2Rv&#10;d25yZXYueG1sUEsFBgAAAAAEAAQA9QAAAIgDAAAAAA==&#10;" fillcolor="white [3201]" strokecolor="#4f81bd [3204]" strokeweight="2pt">
                  <v:textbox>
                    <w:txbxContent>
                      <w:p w14:paraId="511948D7" w14:textId="77777777" w:rsidR="00690336" w:rsidRPr="00FD6DCB" w:rsidRDefault="00690336"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memsqrimpar</w:t>
                        </w:r>
                        <w:proofErr w:type="spellEnd"/>
                        <w:r w:rsidRPr="00FD6DCB">
                          <w:rPr>
                            <w:rFonts w:asciiTheme="minorHAnsi" w:hAnsi="Cambria" w:cstheme="minorBidi"/>
                            <w:color w:val="000000" w:themeColor="dark1"/>
                            <w:lang w:val="es-ES"/>
                          </w:rPr>
                          <w:t>(</w:t>
                        </w: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[22..13])</w:t>
                        </w:r>
                      </w:p>
                    </w:txbxContent>
                  </v:textbox>
                </v:roundrect>
                <v:oval id="Elipse 36" o:spid="_x0000_s1241" style="position:absolute;left:3592695;top:1308101;width:747607;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wqwwAA&#10;ANsAAAAPAAAAZHJzL2Rvd25yZXYueG1sRI/disIwFITvhX2HcIS909QfinSN4soueCXa+gBnm2Nb&#10;bU5Kk7X17Y0geDnMzDfMct2bWtyodZVlBZNxBII4t7riQsEp+x0tQDiPrLG2TAru5GC9+hgsMdG2&#10;4yPdUl+IAGGXoILS+yaR0uUlGXRj2xAH72xbgz7ItpC6xS7ATS2nURRLgxWHhRIb2paUX9N/o+D4&#10;nfJl8Xc4dNks3s8nPts0P5lSn8N+8wXCU+/f4Vd7pxXMYnh+C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6/wqwwAAANs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8ECD809" w14:textId="77777777" w:rsidR="00690336" w:rsidRDefault="00690336" w:rsidP="00FD6DCB">
                        <w:pPr>
                          <w:rPr>
                            <w:rFonts w:eastAsia="Times New Roman" w:cs="Times New Roman"/>
                          </w:rPr>
                        </w:pPr>
                      </w:p>
                    </w:txbxContent>
                  </v:textbox>
                </v:oval>
                <v:line id="Conector recto 37" o:spid="_x0000_s1242" style="position:absolute;visibility:visible;mso-wrap-style:square" from="754380,388620" to="13296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aqMsQAAADbAAAADwAAAGRycy9kb3ducmV2LnhtbESPT4vCMBTE7wt+h/AEb2uqgq5do4go&#10;ijf/HNzb2+ZtW21eShK1fnsjCHscZuY3zGTWmErcyPnSsoJeNwFBnFldcq7geFh9foHwAVljZZkU&#10;PMjDbNr6mGCq7Z13dNuHXEQI+xQVFCHUqZQ+K8ig79qaOHp/1hkMUbpcaof3CDeV7CfJUBosOS4U&#10;WNOioOyyvxoF/fXP8nTaXfi8PIwb9zhvfwfrrVKddjP/BhGoCf/hd3ujFQxG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5qoyxAAAANsAAAAPAAAAAAAAAAAA&#10;AAAAAKECAABkcnMvZG93bnJldi54bWxQSwUGAAAAAAQABAD5AAAAkgMAAAAA&#10;" strokecolor="#4f81bd [3204]" strokeweight="2pt">
                  <v:stroke endarrow="block" endarrowwidth="wide"/>
                  <v:shadow on="t" opacity="24903f" mv:blur="40000f" origin=",.5" offset="0,20000emu"/>
                </v:line>
                <v:line id="Conector recto 38" o:spid="_x0000_s1243" style="position:absolute;visibility:visible;mso-wrap-style:square" from="2067560,789940" to="20675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mv:blur="40000f" origin=",.5" offset="0,20000emu"/>
                </v:lin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39" o:spid="_x0000_s1244" type="#_x0000_t34" style="position:absolute;left:3302000;top:1696721;width:290695;height:253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6NecMAAADbAAAADwAAAGRycy9kb3ducmV2LnhtbESPT4vCMBTE7wt+h/CEvWmqC6LVKFp0&#10;9SCCfy7eHs2zLTYvJYna/fZmYWGPw8z8hpktWlOLJzlfWVYw6CcgiHOrKy4UXM6b3hiED8gaa8uk&#10;4Ic8LOadjxmm2r74SM9TKESEsE9RQRlCk0rp85IM+r5tiKN3s85giNIVUjt8Rbip5TBJRtJgxXGh&#10;xIaykvL76WEU7MP3OjusMs1y3G5dpZvj8HJV6rPbLqcgArXhP/zX3mkFXxP4/RJ/gJy/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ejXnDAAAA2wAAAA8AAAAAAAAAAAAA&#10;AAAAoQIAAGRycy9kb3ducmV2LnhtbFBLBQYAAAAABAAEAPkAAACRAwAAAAA=&#10;" strokecolor="#4f81bd [3204]" strokeweight="2pt">
                  <v:stroke endarrow="block" endarrowwidth="wide"/>
                  <v:shadow on="t" opacity="24903f" mv:blur="40000f" origin=",.5" offset="0,20000emu"/>
                </v:shape>
                <w10:anchorlock/>
              </v:group>
            </w:pict>
          </mc:Fallback>
        </mc:AlternateContent>
      </w:r>
    </w:p>
    <w:p w14:paraId="1844D7CF" w14:textId="6B161FE9" w:rsidR="00FD6DCB" w:rsidRDefault="00FD6DCB" w:rsidP="00FD6DCB">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9</w:t>
      </w:r>
      <w:r w:rsidR="00E15D41">
        <w:rPr>
          <w:noProof/>
        </w:rPr>
        <w:fldChar w:fldCharType="end"/>
      </w:r>
      <w:r>
        <w:t>. Diagrama de Flujo Inversor 32 bits punto flotante IEEE754.</w:t>
      </w:r>
      <w:r w:rsidR="007B28C3">
        <w:t xml:space="preserve"> Se cambia de signo al exponente y direccionando con los prime</w:t>
      </w:r>
      <w:r w:rsidR="00EA6B53">
        <w:t>ros 10 bits de la mantissa se ca</w:t>
      </w:r>
      <w:r w:rsidR="007B28C3">
        <w:t>lcula el valor de la fracción invertida</w:t>
      </w:r>
      <w:r w:rsidR="00EA6B53">
        <w:t>.</w:t>
      </w:r>
    </w:p>
    <w:p w14:paraId="5C877F32" w14:textId="77777777" w:rsidR="00FD6DCB" w:rsidRDefault="00FD6DCB" w:rsidP="00FD6DCB"/>
    <w:p w14:paraId="5072F67D" w14:textId="4FCB3BBE" w:rsidR="007B28C3" w:rsidRDefault="007B28C3" w:rsidP="005F6F7A">
      <w:pPr>
        <w:pStyle w:val="Ttulo2"/>
      </w:pPr>
      <w:bookmarkStart w:id="66" w:name="_Toc206934720"/>
      <w:bookmarkStart w:id="67" w:name="_Toc206941751"/>
      <w:r>
        <w:t>Diagrama de Bloques.</w:t>
      </w:r>
      <w:bookmarkEnd w:id="66"/>
      <w:bookmarkEnd w:id="67"/>
    </w:p>
    <w:p w14:paraId="552785DE" w14:textId="77777777" w:rsidR="00FD6DCB" w:rsidRPr="00FD6DCB" w:rsidRDefault="00FD6DCB" w:rsidP="00FD6DCB"/>
    <w:p w14:paraId="26CF8189" w14:textId="77777777" w:rsidR="006E6B81" w:rsidRDefault="006E6B81" w:rsidP="006E6B81"/>
    <w:p w14:paraId="19688AF8" w14:textId="77777777" w:rsidR="006E6B81" w:rsidRDefault="006E6B81" w:rsidP="006E6B81">
      <w:pPr>
        <w:keepNext/>
        <w:jc w:val="center"/>
      </w:pPr>
      <w:r>
        <w:rPr>
          <w:noProof/>
          <w:lang w:val="es-ES"/>
        </w:rPr>
        <w:drawing>
          <wp:inline distT="0" distB="0" distL="0" distR="0" wp14:anchorId="6269E690" wp14:editId="66A6C409">
            <wp:extent cx="2739602" cy="1996166"/>
            <wp:effectExtent l="0" t="0" r="3810" b="10795"/>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602" cy="1996166"/>
                    </a:xfrm>
                    <a:prstGeom prst="rect">
                      <a:avLst/>
                    </a:prstGeom>
                    <a:noFill/>
                    <a:ln>
                      <a:noFill/>
                    </a:ln>
                  </pic:spPr>
                </pic:pic>
              </a:graphicData>
            </a:graphic>
          </wp:inline>
        </w:drawing>
      </w:r>
    </w:p>
    <w:p w14:paraId="01A9352C" w14:textId="5185A8AB" w:rsidR="006E6B81" w:rsidRPr="006E6B81" w:rsidRDefault="006E6B81" w:rsidP="006E6B81">
      <w:pPr>
        <w:pStyle w:val="Epgrafe"/>
        <w:jc w:val="center"/>
      </w:pPr>
      <w:bookmarkStart w:id="68" w:name="_Ref206829466"/>
      <w:r>
        <w:t xml:space="preserve">Ilustración </w:t>
      </w:r>
      <w:r w:rsidR="00E15D41">
        <w:fldChar w:fldCharType="begin"/>
      </w:r>
      <w:r w:rsidR="00E15D41">
        <w:instrText xml:space="preserve"> SEQ Ilustración \* ARABIC </w:instrText>
      </w:r>
      <w:r w:rsidR="00E15D41">
        <w:fldChar w:fldCharType="separate"/>
      </w:r>
      <w:r w:rsidR="009B5447">
        <w:rPr>
          <w:noProof/>
        </w:rPr>
        <w:t>10</w:t>
      </w:r>
      <w:r w:rsidR="00E15D41">
        <w:rPr>
          <w:noProof/>
        </w:rPr>
        <w:fldChar w:fldCharType="end"/>
      </w:r>
      <w:bookmarkEnd w:id="68"/>
      <w:r>
        <w:t>. Diagrama de bloques del multiplicador flotante en 32 bits IEEE754.</w:t>
      </w:r>
      <w:r w:rsidR="004B110A">
        <w:t xml:space="preserve"> RTL: invr32.vhd</w:t>
      </w:r>
    </w:p>
    <w:p w14:paraId="1B9A7646" w14:textId="77777777" w:rsidR="006E6B81" w:rsidRPr="006E6B81" w:rsidRDefault="006E6B81" w:rsidP="006E6B81"/>
    <w:p w14:paraId="36D2C718" w14:textId="54824A2B" w:rsidR="001920F6" w:rsidRDefault="009230C0" w:rsidP="005F6F7A">
      <w:pPr>
        <w:pStyle w:val="Ttulo2"/>
      </w:pPr>
      <w:bookmarkStart w:id="69" w:name="_Toc206934721"/>
      <w:bookmarkStart w:id="70" w:name="_Toc206941752"/>
      <w:r>
        <w:t>Recursos Utilizados.</w:t>
      </w:r>
      <w:bookmarkEnd w:id="69"/>
      <w:bookmarkEnd w:id="70"/>
    </w:p>
    <w:p w14:paraId="68E854A0" w14:textId="77777777" w:rsidR="00750BC2" w:rsidRPr="00750BC2" w:rsidRDefault="00750BC2" w:rsidP="00750BC2"/>
    <w:p w14:paraId="1218F66B" w14:textId="62B23000" w:rsidR="00750BC2" w:rsidRPr="00750BC2" w:rsidRDefault="00750BC2" w:rsidP="00750BC2">
      <w:r>
        <w:t xml:space="preserve">Los recursos utilizados por la implementación se encuentran detallados en el </w:t>
      </w:r>
      <w:r>
        <w:rPr>
          <w:i/>
        </w:rPr>
        <w:t>Capítulo Octavo, Integración e Implementación del Sistema.</w:t>
      </w:r>
    </w:p>
    <w:p w14:paraId="4553CF77" w14:textId="6037B03F" w:rsidR="006B0B45" w:rsidRDefault="006B0B45" w:rsidP="00A73E36">
      <w:pPr>
        <w:pStyle w:val="Ttulo1"/>
        <w:numPr>
          <w:ilvl w:val="1"/>
          <w:numId w:val="25"/>
        </w:numPr>
      </w:pPr>
      <w:bookmarkStart w:id="71" w:name="_Toc206934722"/>
      <w:bookmarkStart w:id="72" w:name="_Toc206941753"/>
      <w:r>
        <w:t>Raíz Cuadrada IEEE 754, 32 Bits Floating Point, Single Precision.</w:t>
      </w:r>
      <w:bookmarkEnd w:id="71"/>
      <w:bookmarkEnd w:id="72"/>
    </w:p>
    <w:p w14:paraId="71674053" w14:textId="39AD45D4" w:rsidR="001A62F4" w:rsidRDefault="007E2FF0" w:rsidP="005F6F7A">
      <w:pPr>
        <w:pStyle w:val="Ttulo2"/>
      </w:pPr>
      <w:bookmarkStart w:id="73" w:name="_Toc206934723"/>
      <w:bookmarkStart w:id="74" w:name="_Toc206941754"/>
      <w:r>
        <w:t>Abstracción Algebraica de la operación,</w:t>
      </w:r>
      <w:bookmarkEnd w:id="73"/>
      <w:bookmarkEnd w:id="74"/>
      <w:r>
        <w:t xml:space="preserve"> </w:t>
      </w:r>
    </w:p>
    <w:p w14:paraId="67936BA1" w14:textId="77777777" w:rsidR="001A62F4" w:rsidRDefault="001A62F4" w:rsidP="001A62F4">
      <w:r>
        <w:t>Se tiene el valor F</w:t>
      </w:r>
      <w:r w:rsidRPr="006F2D4C">
        <w:rPr>
          <w:vertAlign w:val="subscript"/>
        </w:rPr>
        <w:t>0</w:t>
      </w:r>
      <w:r>
        <w:t xml:space="preserve"> cuya representación es en punto flotante:</w:t>
      </w:r>
    </w:p>
    <w:p w14:paraId="1D94EE76" w14:textId="77777777" w:rsidR="001A62F4" w:rsidRDefault="001A62F4" w:rsidP="001A62F4"/>
    <w:p w14:paraId="758CD8B7" w14:textId="5B894658" w:rsidR="001A62F4" w:rsidRPr="00F675D0" w:rsidRDefault="001A62F4" w:rsidP="001A62F4">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761A8D">
        <w:rPr>
          <w:i/>
          <w:vertAlign w:val="subscript"/>
        </w:rPr>
        <w:t>i</w:t>
      </w:r>
    </w:p>
    <w:p w14:paraId="3762D8FF" w14:textId="77777777" w:rsidR="001A62F4" w:rsidRDefault="001A62F4" w:rsidP="001A62F4">
      <w:pPr>
        <w:jc w:val="center"/>
        <w:rPr>
          <w:vertAlign w:val="subscript"/>
        </w:rPr>
      </w:pPr>
    </w:p>
    <w:p w14:paraId="662B737E" w14:textId="17A5BEDA" w:rsidR="001A62F4" w:rsidRPr="00731459" w:rsidRDefault="00394B46" w:rsidP="001A62F4">
      <w:r>
        <w:t xml:space="preserve">Al calcular la raíz cuadrada se asume que </w:t>
      </w:r>
      <w:r w:rsidR="001A62F4">
        <w:t>s</w:t>
      </w:r>
      <w:r w:rsidR="001A62F4">
        <w:rPr>
          <w:vertAlign w:val="subscript"/>
        </w:rPr>
        <w:t xml:space="preserve">i </w:t>
      </w:r>
      <w:r w:rsidR="001A62F4">
        <w:t>vale 1, puesto que el dominio de la función raíz cuadrada es [0,</w:t>
      </w:r>
      <w:r w:rsidR="001A62F4">
        <w:sym w:font="Symbol" w:char="F0A5"/>
      </w:r>
      <w:r w:rsidR="001A62F4">
        <w:t>) ei es un valor entero y f</w:t>
      </w:r>
      <w:r w:rsidR="001A62F4">
        <w:rPr>
          <w:vertAlign w:val="subscript"/>
        </w:rPr>
        <w:t>i</w:t>
      </w:r>
      <w:r w:rsidR="001A62F4">
        <w:t xml:space="preserve"> es una fracción en el rango [1.0,2.0). </w:t>
      </w:r>
    </w:p>
    <w:p w14:paraId="2BFAA634" w14:textId="77777777" w:rsidR="001A62F4" w:rsidRDefault="001A62F4" w:rsidP="001A62F4"/>
    <w:p w14:paraId="49C6F547" w14:textId="77777777" w:rsidR="001A62F4" w:rsidRDefault="001A62F4" w:rsidP="001A62F4">
      <w:r>
        <w:t>El valor elevado a la -1 potencia sería:</w:t>
      </w:r>
    </w:p>
    <w:p w14:paraId="70BC7D35" w14:textId="77777777" w:rsidR="001A62F4" w:rsidRDefault="001A62F4" w:rsidP="001A62F4"/>
    <w:p w14:paraId="0A1C40FC" w14:textId="1E62FF87" w:rsidR="001A62F4" w:rsidRPr="007A4FEA" w:rsidRDefault="00E15D41"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D5207FD" w14:textId="77777777" w:rsidR="005D472B" w:rsidRDefault="005D472B" w:rsidP="001A62F4">
      <w:pPr>
        <w:jc w:val="both"/>
      </w:pPr>
    </w:p>
    <w:p w14:paraId="78F5B838" w14:textId="04BED1F1" w:rsidR="001A62F4" w:rsidRDefault="005D472B" w:rsidP="001A62F4">
      <w:pPr>
        <w:jc w:val="both"/>
      </w:pPr>
      <w:r>
        <w:t xml:space="preserve">El valor del exponente resultante </w:t>
      </w:r>
      <w:r w:rsidRPr="00750BC2">
        <w:rPr>
          <w:i/>
        </w:rPr>
        <w:t>ei</w:t>
      </w:r>
      <w:r>
        <w:t xml:space="preserve">/2 debe ser un valor entero. Por lo tanto el valor de </w:t>
      </w:r>
      <w:r w:rsidRPr="00750BC2">
        <w:rPr>
          <w:i/>
        </w:rPr>
        <w:t>ei</w:t>
      </w:r>
      <w:r>
        <w:t xml:space="preserve"> debe ser un número par. Si </w:t>
      </w:r>
      <w:r w:rsidRPr="00750BC2">
        <w:rPr>
          <w:i/>
        </w:rPr>
        <w:t>ei</w:t>
      </w:r>
      <w:r>
        <w:t xml:space="preserve"> no es un número par, se requerirá de una normalización del exponente y la fracción. Finalmente el valor de la raíz cuadrada se calculará así:</w:t>
      </w:r>
    </w:p>
    <w:p w14:paraId="05A930C9" w14:textId="77777777" w:rsidR="001A62F4" w:rsidRPr="00C47092" w:rsidRDefault="001A62F4" w:rsidP="001A62F4">
      <w:pPr>
        <w:jc w:val="both"/>
      </w:pPr>
    </w:p>
    <w:p w14:paraId="46C14CFC" w14:textId="5F22A44D" w:rsidR="001A62F4" w:rsidRPr="00731459" w:rsidRDefault="00E15D41"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par</m:t>
                  </m:r>
                </m:e>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ei-1</m:t>
                          </m:r>
                        </m:num>
                        <m:den>
                          <m:r>
                            <w:rPr>
                              <w:rFonts w:ascii="Cambria Math" w:hAnsi="Cambria Math"/>
                            </w:rPr>
                            <m:t>2</m:t>
                          </m:r>
                        </m:den>
                      </m:f>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impar</m:t>
                  </m:r>
                </m:e>
              </m:eqArr>
            </m:e>
          </m:d>
        </m:oMath>
      </m:oMathPara>
    </w:p>
    <w:p w14:paraId="00B341B5" w14:textId="77777777" w:rsidR="001A62F4" w:rsidRDefault="001A62F4" w:rsidP="001A62F4">
      <w:pPr>
        <w:jc w:val="both"/>
      </w:pPr>
    </w:p>
    <w:p w14:paraId="3E3DE553" w14:textId="47E7E2AB" w:rsidR="001A62F4" w:rsidRDefault="00D76685" w:rsidP="00961B44">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w:r>
        <w:t xml:space="preserve"> o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xml:space="preserve">, las cuales utilizan una tabla de búsqueda, implementada en una memoria ROM de 1024 direcciones y 18 bits de ancho de palabra. El direccionamiento de esa tabla es con una palabra de 10 bits de ancho, que corresponden a el bit menos significativo del exponente y a los 9 bits más altos de la mantisa </w:t>
      </w:r>
      <w:r>
        <w:rPr>
          <w:i/>
        </w:rPr>
        <w:t>f</w:t>
      </w:r>
      <w:r>
        <w:rPr>
          <w:i/>
          <w:vertAlign w:val="subscript"/>
        </w:rPr>
        <w:t>i</w:t>
      </w:r>
      <w:r>
        <w:t>. Se ignoran los 14 bits restantes de la mantisa y por lo tanto habrá una perdida de precisión. Usar mas bits habría requerido memorias más grandes y es posible aumentar la precisión mediante este método.</w:t>
      </w:r>
    </w:p>
    <w:p w14:paraId="198C51FE" w14:textId="4A9C6D2D" w:rsidR="0094748C" w:rsidRDefault="0094748C" w:rsidP="005F6F7A">
      <w:pPr>
        <w:pStyle w:val="Ttulo2"/>
      </w:pPr>
      <w:bookmarkStart w:id="75" w:name="_Toc206934724"/>
      <w:bookmarkStart w:id="76" w:name="_Toc206941755"/>
      <w:r>
        <w:t>Diagrama de Flujo</w:t>
      </w:r>
      <w:r w:rsidR="00750BC2">
        <w:t>.</w:t>
      </w:r>
      <w:bookmarkEnd w:id="75"/>
      <w:bookmarkEnd w:id="76"/>
    </w:p>
    <w:p w14:paraId="2D6F098A" w14:textId="77777777" w:rsidR="00566304" w:rsidRDefault="0094748C" w:rsidP="005F6F7A">
      <w:pPr>
        <w:pStyle w:val="Ttulo2"/>
        <w:ind w:left="600"/>
      </w:pPr>
      <w:r w:rsidRPr="0094748C">
        <w:rPr>
          <w:noProof/>
          <w:lang w:val="es-ES"/>
        </w:rPr>
        <mc:AlternateContent>
          <mc:Choice Requires="wpg">
            <w:drawing>
              <wp:inline distT="0" distB="0" distL="0" distR="0" wp14:anchorId="6A77100B" wp14:editId="3BACAE32">
                <wp:extent cx="3882602" cy="3317663"/>
                <wp:effectExtent l="0" t="25400" r="29210" b="111760"/>
                <wp:docPr id="14" name="Agrupar 4"/>
                <wp:cNvGraphicFramePr/>
                <a:graphic xmlns:a="http://schemas.openxmlformats.org/drawingml/2006/main">
                  <a:graphicData uri="http://schemas.microsoft.com/office/word/2010/wordprocessingGroup">
                    <wpg:wgp>
                      <wpg:cNvGrpSpPr/>
                      <wpg:grpSpPr>
                        <a:xfrm>
                          <a:off x="0" y="0"/>
                          <a:ext cx="3882602" cy="3317663"/>
                          <a:chOff x="0" y="0"/>
                          <a:chExt cx="5626100" cy="5170354"/>
                        </a:xfrm>
                      </wpg:grpSpPr>
                      <wps:wsp>
                        <wps:cNvPr id="15" name="Elipse 15"/>
                        <wps:cNvSpPr/>
                        <wps:spPr>
                          <a:xfrm>
                            <a:off x="663801" y="3349"/>
                            <a:ext cx="887981" cy="904226"/>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66E38E81" w14:textId="77777777" w:rsidR="00690336" w:rsidRPr="00DA4D7A" w:rsidRDefault="00690336" w:rsidP="00566304">
                              <w:pPr>
                                <w:jc w:val="center"/>
                                <w:rPr>
                                  <w:rFonts w:eastAsia="Times New Roman" w:cs="Times New Roman"/>
                                  <w:color w:val="FFFFFF" w:themeColor="background1"/>
                                  <w:sz w:val="20"/>
                                  <w:szCs w:val="20"/>
                                </w:rPr>
                              </w:pPr>
                              <w:r w:rsidRPr="00DA4D7A">
                                <w:rPr>
                                  <w:rFonts w:eastAsia="Times New Roman" w:cs="Times New Roman"/>
                                  <w:color w:val="FFFFFF" w:themeColor="background1"/>
                                  <w:sz w:val="20"/>
                                  <w:szCs w:val="20"/>
                                </w:rPr>
                                <w:t>Expr,</w:t>
                              </w:r>
                            </w:p>
                            <w:p w14:paraId="54B2B4E5" w14:textId="3BC5DABD" w:rsidR="00690336" w:rsidRPr="005B66DB" w:rsidRDefault="00690336" w:rsidP="00566304">
                              <w:pPr>
                                <w:jc w:val="center"/>
                                <w:rPr>
                                  <w:rFonts w:eastAsia="Times New Roman" w:cs="Times New Roman"/>
                                  <w:color w:val="000000" w:themeColor="text1"/>
                                  <w:sz w:val="20"/>
                                  <w:szCs w:val="20"/>
                                </w:rPr>
                              </w:pPr>
                              <w:r w:rsidRPr="00DA4D7A">
                                <w:rPr>
                                  <w:rFonts w:eastAsia="Times New Roman" w:cs="Times New Roman"/>
                                  <w:color w:val="FFFFFF" w:themeColor="background1"/>
                                  <w:sz w:val="20"/>
                                  <w:szCs w:val="20"/>
                                </w:rPr>
                                <w:t>fr</w:t>
                              </w:r>
                            </w:p>
                          </w:txbxContent>
                        </wps:txbx>
                        <wps:bodyPr wrap="square" anchor="ctr" anchorCtr="0"/>
                      </wps:wsp>
                      <wps:wsp>
                        <wps:cNvPr id="16" name="Rectángulo redondeado 16"/>
                        <wps:cNvSpPr/>
                        <wps:spPr>
                          <a:xfrm>
                            <a:off x="20662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66D298D8" w14:textId="4307DF9D" w:rsidR="00690336" w:rsidRPr="0094748C" w:rsidRDefault="00690336" w:rsidP="0094748C">
                              <w:pPr>
                                <w:pStyle w:val="NormalWeb"/>
                                <w:spacing w:before="0" w:beforeAutospacing="0" w:after="0" w:afterAutospacing="0"/>
                                <w:jc w:val="center"/>
                              </w:pPr>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w:t>
                              </w:r>
                              <w:r>
                                <w:rPr>
                                  <w:rFonts w:asciiTheme="minorHAnsi" w:hAnsi="Cambria" w:cstheme="minorBidi"/>
                                  <w:color w:val="000000" w:themeColor="dark1"/>
                                  <w:lang w:val="es-ES"/>
                                </w:rPr>
                                <w:t>Expr</w:t>
                              </w:r>
                              <w:r w:rsidRPr="0094748C">
                                <w:rPr>
                                  <w:rFonts w:asciiTheme="minorHAnsi" w:hAnsi="Cambria" w:cstheme="minorBidi"/>
                                  <w:color w:val="000000" w:themeColor="dark1"/>
                                  <w:lang w:val="es-ES"/>
                                </w:rPr>
                                <w:t xml:space="preserve"> &gt;&gt; 1</w:t>
                              </w:r>
                            </w:p>
                          </w:txbxContent>
                        </wps:txbx>
                        <wps:bodyPr wrap="square" anchor="ctr"/>
                      </wps:wsp>
                      <wps:wsp>
                        <wps:cNvPr id="17" name="Rectángulo redondeado 17"/>
                        <wps:cNvSpPr/>
                        <wps:spPr>
                          <a:xfrm>
                            <a:off x="0" y="26060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83E86A3" w14:textId="64F2968B" w:rsidR="00690336" w:rsidRPr="0094748C" w:rsidRDefault="00690336" w:rsidP="0094748C">
                              <w:pPr>
                                <w:pStyle w:val="NormalWeb"/>
                                <w:spacing w:before="0" w:beforeAutospacing="0" w:after="0" w:afterAutospacing="0"/>
                                <w:jc w:val="center"/>
                              </w:pPr>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94748C">
                                <w:rPr>
                                  <w:rFonts w:asciiTheme="minorHAnsi" w:hAnsi="Cambria" w:cstheme="minorBidi"/>
                                  <w:color w:val="000000" w:themeColor="dark1"/>
                                  <w:lang w:val="es-ES"/>
                                </w:rPr>
                                <w:t xml:space="preserve"> = memsqrimpar(fr[22..14])</w:t>
                              </w:r>
                            </w:p>
                          </w:txbxContent>
                        </wps:txbx>
                        <wps:bodyPr wrap="square" anchor="ctr"/>
                      </wps:wsp>
                      <wps:wsp>
                        <wps:cNvPr id="18" name="Elipse 18"/>
                        <wps:cNvSpPr/>
                        <wps:spPr>
                          <a:xfrm>
                            <a:off x="2267017" y="4136953"/>
                            <a:ext cx="1068811" cy="1033401"/>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51BFF1D5" w14:textId="27350C07" w:rsidR="00690336" w:rsidRPr="00DA4D7A" w:rsidRDefault="00690336" w:rsidP="00566304">
                              <w:pPr>
                                <w:jc w:val="center"/>
                                <w:rPr>
                                  <w:rFonts w:eastAsia="Times New Roman" w:cs="Times New Roman"/>
                                  <w:sz w:val="16"/>
                                  <w:szCs w:val="16"/>
                                </w:rPr>
                              </w:pPr>
                              <w:r w:rsidRPr="00DA4D7A">
                                <w:rPr>
                                  <w:rFonts w:eastAsia="Times New Roman" w:cs="Times New Roman"/>
                                  <w:sz w:val="16"/>
                                  <w:szCs w:val="16"/>
                                </w:rPr>
                                <w:t>Sqr = Expsq, fsq</w:t>
                              </w:r>
                            </w:p>
                          </w:txbxContent>
                        </wps:txbx>
                        <wps:bodyPr wrap="square" anchor="ctr" anchorCtr="0"/>
                      </wps:wsp>
                      <wps:wsp>
                        <wps:cNvPr id="21" name="Conector recto 21"/>
                        <wps:cNvCnPr>
                          <a:stCxn id="4294967295" idx="6"/>
                          <a:endCxn id="4294967295" idx="1"/>
                        </wps:cNvCnPr>
                        <wps:spPr>
                          <a:xfrm>
                            <a:off x="14909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2" name="Decisión 22"/>
                        <wps:cNvSpPr/>
                        <wps:spPr>
                          <a:xfrm>
                            <a:off x="2103120" y="1303020"/>
                            <a:ext cx="1402080" cy="1109980"/>
                          </a:xfrm>
                          <a:prstGeom prst="flowChartDecision">
                            <a:avLst/>
                          </a:prstGeom>
                          <a:ln/>
                        </wps:spPr>
                        <wps:style>
                          <a:lnRef idx="1">
                            <a:schemeClr val="accent1"/>
                          </a:lnRef>
                          <a:fillRef idx="3">
                            <a:schemeClr val="accent1"/>
                          </a:fillRef>
                          <a:effectRef idx="2">
                            <a:schemeClr val="accent1"/>
                          </a:effectRef>
                          <a:fontRef idx="minor">
                            <a:schemeClr val="lt1"/>
                          </a:fontRef>
                        </wps:style>
                        <wps:txbx>
                          <w:txbxContent>
                            <w:p w14:paraId="4BAD5152" w14:textId="6D902374" w:rsidR="00690336" w:rsidRDefault="00690336"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wps:txbx>
                        <wps:bodyPr wrap="square"/>
                      </wps:wsp>
                      <wps:wsp>
                        <wps:cNvPr id="23" name="Conector recto 23"/>
                        <wps:cNvCnPr>
                          <a:stCxn id="4294967295" idx="2"/>
                          <a:endCxn id="4294967295" idx="0"/>
                        </wps:cNvCnPr>
                        <wps:spPr>
                          <a:xfrm>
                            <a:off x="28041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4" name="Conector angular 24"/>
                        <wps:cNvCnPr>
                          <a:stCxn id="4294967295" idx="1"/>
                          <a:endCxn id="4294967295" idx="0"/>
                        </wps:cNvCnPr>
                        <wps:spPr>
                          <a:xfrm rot="10800000" flipV="1">
                            <a:off x="1225550" y="1858009"/>
                            <a:ext cx="877570" cy="7480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5" name="Rectángulo redondeado 25"/>
                        <wps:cNvSpPr/>
                        <wps:spPr>
                          <a:xfrm>
                            <a:off x="3175000" y="26187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7B187C27" w14:textId="4FE48B14" w:rsidR="00690336" w:rsidRPr="005B66DB" w:rsidRDefault="00690336" w:rsidP="0094748C">
                              <w:pPr>
                                <w:pStyle w:val="NormalWeb"/>
                                <w:spacing w:before="0" w:beforeAutospacing="0" w:after="0" w:afterAutospacing="0"/>
                                <w:jc w:val="center"/>
                              </w:pPr>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r w:rsidRPr="005B66DB">
                                <w:rPr>
                                  <w:rFonts w:asciiTheme="minorHAnsi" w:hAnsi="Cambria" w:cstheme="minorBidi"/>
                                  <w:color w:val="000000" w:themeColor="dark1"/>
                                  <w:lang w:val="es-ES"/>
                                </w:rPr>
                                <w:t xml:space="preserve"> = memsqrpar(fr[22..14])</w:t>
                              </w:r>
                            </w:p>
                          </w:txbxContent>
                        </wps:txbx>
                        <wps:bodyPr wrap="square" anchor="ctr"/>
                      </wps:wsp>
                      <wps:wsp>
                        <wps:cNvPr id="26" name="Conector angular 26"/>
                        <wps:cNvCnPr/>
                        <wps:spPr>
                          <a:xfrm>
                            <a:off x="3492500" y="1858010"/>
                            <a:ext cx="895350" cy="7607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7" name="Conector angular 27"/>
                        <wps:cNvCnPr>
                          <a:stCxn id="4294967295" idx="2"/>
                          <a:endCxn id="4294967295" idx="6"/>
                        </wps:cNvCnPr>
                        <wps:spPr>
                          <a:xfrm rot="5400000">
                            <a:off x="3118206" y="3424277"/>
                            <a:ext cx="1336040" cy="1228648"/>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8" name="Conector angular 28"/>
                        <wps:cNvCnPr>
                          <a:stCxn id="4294967295" idx="2"/>
                          <a:endCxn id="4294967295" idx="2"/>
                        </wps:cNvCnPr>
                        <wps:spPr>
                          <a:xfrm rot="16200000" flipH="1">
                            <a:off x="1150552" y="3432878"/>
                            <a:ext cx="1348740" cy="1198745"/>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4" o:spid="_x0000_s1245" style="width:305.7pt;height:261.25pt;mso-position-horizontal-relative:char;mso-position-vertical-relative:line" coordsize="5626100,5170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Yv9wFAABXIgAADgAAAGRycy9lMm9Eb2MueG1s7JpNcts2FMf3nekdONw3IsBvjeVMx07TRafN&#10;JG33MAlKnFIAC8KWfJyeoUfIxfoAEJAsixItt46bkReySAIk8PDD/31QF2/Xy8a7o6KrOZv56E3g&#10;e5QVvKzZfOb/9usP32W+10nCStJwRmf+Pe38t5fffnOxaqcU8wVvSio8uAnrpqt25i+kbKeTSVcs&#10;6JJ0b3hLGVysuFgSCYdiPikFWcHdl80EB0EyWXFRtoIXtOvg7LW56F/q+1cVLeQvVdVR6TUzH8Ym&#10;9afQnzfqc3J5QaZzQdpFXfTDICeMYklqBg91t7omkni3on50q2VdCN7xSr4p+HLCq6ouqJ4DzAYF&#10;O7N5L/htq+cyn67mrTMTmHbHTifftvj57oPw6hLWLvI9RpawRt/PxW1LhBcp66za+RQavRftp/aD&#10;6E/MzZGa8LoSS/UfpuKttV3vnV3pWnoFnAyzDCcB9r0CroUhSpMkNJYvFrA8j/oVi3d9zzjBCQpg&#10;4VTPGKVBGOtRTeyDJ2p8bjirFijqNobqnmeoTwvSUm3/TtnAGiq2hnrX1G1HPRQbQ+lGzkrdtAOD&#10;7TERTD4LkO9pW0S5MYQ1VZaleQYX1XzzIMI4UdfddMm0FZ18T/nSU19mPm30GDR75O6nTprWtpV6&#10;fMPUOWUaMyD9Td431Fz8SCtYf1glpG+idx69aoR3R2DPkKKgTOrVgkE0DFqrblXdNK5jeLxj3151&#10;pXpXus74eGfXQz+ZM+k6L2vGxb4bNBL1dqtMe2sBM29lArm+WRvwQ21jde6Gl/ewyivQg5nf/XlL&#10;BPU9wooFB8kopLAHV1JLiLUrIKc2ykuwl1j2PoK0ff6LzW8b7glaclZSUnIPubkAsMdZxEGS4Ax2&#10;PuDWi6ElEUVpnMb9pk2zPI90g2EUQaxYqYalF+SZMB7Awq7sfhj3UryFgwF3D4jBPo4M/vaJJ4BY&#10;/mE7jwExtUJyFMQvgF56DD03+lHogagDdOAXkiDcEUEcxcipfhqjLMKHVfCMngJ6R7qfhl72mtGD&#10;INKEJtbjutGOQg28aBog4BeAi1CY5HEffjitC5IsQ73bRUEYRuCgjSe18Y31qC/qdy32+6XugN+1&#10;HU/yu7bzCXK3JbQj/K7e9v8Lv4uBDUPgFaQxheQCnC788+ACcKLmACReMRPwdfJqzXRsEeE8ypMU&#10;5xAz6iBLu2cIglg52MSQ9+CW6mAgmkRRHuSZEVOIsxO848bBh4cBOHgVUCZhfMSHNzVTAS+ZDrpv&#10;dVGSunnHSk/et5AuSFETNm8gUlrN/Gbe75uG2ZBLR8F6BnuCzpP9/Ah3PQz/3iDh2b5erq1oDPp6&#10;49df3nljiOMMv9e0qLv689/Mg3MbdEeEiqCLCOhSIorCIAx2SUMRnFIkKtTAf+cKy4MiWjV8dbUg&#10;QppBcZNCD6JnzWZ2whBRI9b2yXLq1nUwehzB8X8tpyY+V2bZFz1a471croJDy9yuZmrvqwY6TjM1&#10;p4c104D24Jaaj/0ZOM6CCCUG5U1mA0/oqw49wzFgfgzhs2DavXEC3q9ZMF01zMELTu62gbIY7uti&#10;Y/HVBno2vp7gUO5BAKT6870K6j6/26JNX3xDGMcxuHgt0VkMTXcSqyyFnL6nO42yAOvrwyn9DdR+&#10;YP4m4jESN6jO58BgsBr1mjl3xcyBghJ+WnETirux5hNiACjdZuk5t9+Tmj871HxSbh9pBRoKDB7U&#10;N79AlOAqmo+FdruWqXIrGN0Brx5GOQb2NuqHdlKhDPJ+pY4qPk2TALKyw+HpWf02bwC+Ui/vapqP&#10;4duuZo5I7EcEqRpn/SLGxb27OBsvH0fGySvl6F17iFAGxXoNdxjhCKd6fJuYFYVhEkAKYLIvjLMk&#10;0kWys3N3b4tGZIZfWRDr6qaP8d6uoP47eJuyoSL6CN4IilTqzwSxP+4GsSgOYvXeCVQ6jEKcpXqo&#10;26RHWepIRzkc6BjlTPqrJF2/oYdfL+i32P0vLdTPI7aPdalw83uQy38AAAD//wMAUEsDBBQABgAI&#10;AAAAIQD9k/IR3AAAAAUBAAAPAAAAZHJzL2Rvd25yZXYueG1sTI9BS8NAEIXvgv9hGcGb3Ww0RWI2&#10;pRT1VARbQbxNs9MkNDsbstsk/feuXvQy8HiP974pVrPtxEiDbx1rUIsEBHHlTMu1ho/9y90jCB+Q&#10;DXaOScOFPKzK66sCc+MmfqdxF2oRS9jnqKEJoc+l9FVDFv3C9cTRO7rBYohyqKUZcIrltpNpkiyl&#10;xZbjQoM9bRqqTruz1fA64bS+V8/j9nTcXL722dvnVpHWtzfz+glEoDn8heEHP6JDGZkO7szGi05D&#10;fCT83ugtlXoAcdCQpWkGsizkf/ryGwAA//8DAFBLAQItABQABgAIAAAAIQDkmcPA+wAAAOEBAAAT&#10;AAAAAAAAAAAAAAAAAAAAAABbQ29udGVudF9UeXBlc10ueG1sUEsBAi0AFAAGAAgAAAAhACOyauHX&#10;AAAAlAEAAAsAAAAAAAAAAAAAAAAALAEAAF9yZWxzLy5yZWxzUEsBAi0AFAAGAAgAAAAhAJssmL/c&#10;BQAAVyIAAA4AAAAAAAAAAAAAAAAALAIAAGRycy9lMm9Eb2MueG1sUEsBAi0AFAAGAAgAAAAhAP2T&#10;8hHcAAAABQEAAA8AAAAAAAAAAAAAAAAANAgAAGRycy9kb3ducmV2LnhtbFBLBQYAAAAABAAEAPMA&#10;AAA9CQAAAAA=&#10;">
                <v:oval id="Elipse 15" o:spid="_x0000_s1246" style="position:absolute;left:663801;top:3349;width:887981;height:904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ma9wwAA&#10;ANsAAAAPAAAAZHJzL2Rvd25yZXYueG1sRE9Na8JAEL0L/Q/LCL3pJhZFUlexitCKCE0F6W3Ijkkw&#10;Oxuyq4n++m5B8DaP9zmzRWcqcaXGlZYVxMMIBHFmdcm5gsPPZjAF4TyyxsoyKbiRg8X8pTfDRNuW&#10;v+ma+lyEEHYJKii8rxMpXVaQQTe0NXHgTrYx6ANscqkbbEO4qeQoiibSYMmhocCaVgVl5/RiFByn&#10;H7d4vbu4bdx+/W7byfG+P7wp9drvlu8gPHX+KX64P3WYP4b/X8I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ma9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66E38E81" w14:textId="77777777" w:rsidR="00690336" w:rsidRPr="00DA4D7A" w:rsidRDefault="00690336" w:rsidP="00566304">
                        <w:pPr>
                          <w:jc w:val="center"/>
                          <w:rPr>
                            <w:rFonts w:eastAsia="Times New Roman" w:cs="Times New Roman"/>
                            <w:color w:val="FFFFFF" w:themeColor="background1"/>
                            <w:sz w:val="20"/>
                            <w:szCs w:val="20"/>
                          </w:rPr>
                        </w:pPr>
                        <w:proofErr w:type="spellStart"/>
                        <w:r w:rsidRPr="00DA4D7A">
                          <w:rPr>
                            <w:rFonts w:eastAsia="Times New Roman" w:cs="Times New Roman"/>
                            <w:color w:val="FFFFFF" w:themeColor="background1"/>
                            <w:sz w:val="20"/>
                            <w:szCs w:val="20"/>
                          </w:rPr>
                          <w:t>Expr</w:t>
                        </w:r>
                        <w:proofErr w:type="spellEnd"/>
                        <w:r w:rsidRPr="00DA4D7A">
                          <w:rPr>
                            <w:rFonts w:eastAsia="Times New Roman" w:cs="Times New Roman"/>
                            <w:color w:val="FFFFFF" w:themeColor="background1"/>
                            <w:sz w:val="20"/>
                            <w:szCs w:val="20"/>
                          </w:rPr>
                          <w:t>,</w:t>
                        </w:r>
                      </w:p>
                      <w:p w14:paraId="54B2B4E5" w14:textId="3BC5DABD" w:rsidR="00690336" w:rsidRPr="005B66DB" w:rsidRDefault="00690336" w:rsidP="00566304">
                        <w:pPr>
                          <w:jc w:val="center"/>
                          <w:rPr>
                            <w:rFonts w:eastAsia="Times New Roman" w:cs="Times New Roman"/>
                            <w:color w:val="000000" w:themeColor="text1"/>
                            <w:sz w:val="20"/>
                            <w:szCs w:val="20"/>
                          </w:rPr>
                        </w:pPr>
                        <w:proofErr w:type="spellStart"/>
                        <w:r w:rsidRPr="00DA4D7A">
                          <w:rPr>
                            <w:rFonts w:eastAsia="Times New Roman" w:cs="Times New Roman"/>
                            <w:color w:val="FFFFFF" w:themeColor="background1"/>
                            <w:sz w:val="20"/>
                            <w:szCs w:val="20"/>
                          </w:rPr>
                          <w:t>fr</w:t>
                        </w:r>
                        <w:proofErr w:type="spellEnd"/>
                      </w:p>
                    </w:txbxContent>
                  </v:textbox>
                </v:oval>
                <v:roundrect id="Rectángulo redondeado 16" o:spid="_x0000_s1247" style="position:absolute;left:20662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RiUwQAA&#10;ANsAAAAPAAAAZHJzL2Rvd25yZXYueG1sRE9Na8JAEL0X/A/LCL3VjUWsRFdRISC0PTR68DhkxySY&#10;nQ27U03767uFQm/zeJ+z2gyuUzcKsfVsYDrJQBFX3rZcGzgdi6cFqCjIFjvPZOCLImzWo4cV5tbf&#10;+YNupdQqhXDM0UAj0udax6ohh3Hie+LEXXxwKAmGWtuA9xTuOv2cZXPtsOXU0GBP+4aqa/npDMSF&#10;3knx7untPJPX7ct3UXIojHkcD9slKKFB/sV/7oNN8+fw+0s6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kYlMEAAADbAAAADwAAAAAAAAAAAAAAAACXAgAAZHJzL2Rvd25y&#10;ZXYueG1sUEsFBgAAAAAEAAQA9QAAAIUDAAAAAA==&#10;" fillcolor="white [3201]" strokecolor="#4f81bd [3204]" strokeweight="2pt">
                  <v:textbox>
                    <w:txbxContent>
                      <w:p w14:paraId="66D298D8" w14:textId="4307DF9D" w:rsidR="00690336" w:rsidRPr="0094748C" w:rsidRDefault="00690336" w:rsidP="0094748C">
                        <w:pPr>
                          <w:pStyle w:val="NormalWeb"/>
                          <w:spacing w:before="0" w:beforeAutospacing="0" w:after="0" w:afterAutospacing="0"/>
                          <w:jc w:val="center"/>
                        </w:pPr>
                        <w:proofErr w:type="spellStart"/>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Pr>
                            <w:rFonts w:asciiTheme="minorHAnsi" w:hAnsi="Cambria" w:cstheme="minorBidi"/>
                            <w:color w:val="000000" w:themeColor="dark1"/>
                            <w:lang w:val="es-ES"/>
                          </w:rPr>
                          <w:t>Expr</w:t>
                        </w:r>
                        <w:proofErr w:type="spellEnd"/>
                        <w:r w:rsidRPr="0094748C">
                          <w:rPr>
                            <w:rFonts w:asciiTheme="minorHAnsi" w:hAnsi="Cambria" w:cstheme="minorBidi"/>
                            <w:color w:val="000000" w:themeColor="dark1"/>
                            <w:lang w:val="es-ES"/>
                          </w:rPr>
                          <w:t xml:space="preserve"> &gt;&gt; 1</w:t>
                        </w:r>
                      </w:p>
                    </w:txbxContent>
                  </v:textbox>
                </v:roundrect>
                <v:roundrect id="Rectángulo redondeado 17" o:spid="_x0000_s1248" style="position:absolute;top:26060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b0PwQAA&#10;ANsAAAAPAAAAZHJzL2Rvd25yZXYueG1sRE9Na8JAEL0L/odlBG+6aSlVUldRIVCoPRh76HHITpPQ&#10;7GzYnWrsr3cLBW/zeJ+z2gyuU2cKsfVs4GGegSKuvG25NvBxKmZLUFGQLXaeycCVImzW49EKc+sv&#10;fKRzKbVKIRxzNNCI9LnWsWrIYZz7njhxXz44lARDrW3ASwp3nX7MsmftsOXU0GBP+4aq7/LHGYhL&#10;vZPi3dPh80netovfouRQGDOdDNsXUEKD3MX/7leb5i/g75d0gF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W9D8EAAADbAAAADwAAAAAAAAAAAAAAAACXAgAAZHJzL2Rvd25y&#10;ZXYueG1sUEsFBgAAAAAEAAQA9QAAAIUDAAAAAA==&#10;" fillcolor="white [3201]" strokecolor="#4f81bd [3204]" strokeweight="2pt">
                  <v:textbox>
                    <w:txbxContent>
                      <w:p w14:paraId="383E86A3" w14:textId="64F2968B" w:rsidR="00690336" w:rsidRPr="0094748C" w:rsidRDefault="00690336" w:rsidP="0094748C">
                        <w:pPr>
                          <w:pStyle w:val="NormalWeb"/>
                          <w:spacing w:before="0" w:beforeAutospacing="0" w:after="0" w:afterAutospacing="0"/>
                          <w:jc w:val="center"/>
                        </w:pPr>
                        <w:proofErr w:type="spell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sidRPr="0094748C">
                          <w:rPr>
                            <w:rFonts w:asciiTheme="minorHAnsi" w:hAnsi="Cambria" w:cstheme="minorBidi"/>
                            <w:color w:val="000000" w:themeColor="dark1"/>
                            <w:lang w:val="es-ES"/>
                          </w:rPr>
                          <w:t>memsqrimpar</w:t>
                        </w:r>
                        <w:proofErr w:type="spellEnd"/>
                        <w:r w:rsidRPr="0094748C">
                          <w:rPr>
                            <w:rFonts w:asciiTheme="minorHAnsi" w:hAnsi="Cambria" w:cstheme="minorBidi"/>
                            <w:color w:val="000000" w:themeColor="dark1"/>
                            <w:lang w:val="es-ES"/>
                          </w:rPr>
                          <w:t>(</w:t>
                        </w:r>
                        <w:proofErr w:type="spellStart"/>
                        <w:r w:rsidRPr="0094748C">
                          <w:rPr>
                            <w:rFonts w:asciiTheme="minorHAnsi" w:hAnsi="Cambria" w:cstheme="minorBidi"/>
                            <w:color w:val="000000" w:themeColor="dark1"/>
                            <w:lang w:val="es-ES"/>
                          </w:rPr>
                          <w:t>fr</w:t>
                        </w:r>
                        <w:proofErr w:type="spellEnd"/>
                        <w:r w:rsidRPr="0094748C">
                          <w:rPr>
                            <w:rFonts w:asciiTheme="minorHAnsi" w:hAnsi="Cambria" w:cstheme="minorBidi"/>
                            <w:color w:val="000000" w:themeColor="dark1"/>
                            <w:lang w:val="es-ES"/>
                          </w:rPr>
                          <w:t>[22..14])</w:t>
                        </w:r>
                      </w:p>
                    </w:txbxContent>
                  </v:textbox>
                </v:roundrect>
                <v:oval id="Elipse 18" o:spid="_x0000_s1249" style="position:absolute;left:2267017;top:4136953;width:1068811;height:10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9sTxAAA&#10;ANsAAAAPAAAAZHJzL2Rvd25yZXYueG1sRI9BS8NAEIXvBf/DMoK3dlMPpcRugoiigtBaxV6H3Wk2&#10;NDsbs9sm/nvnIHib4b1575tNPYVOXWhIbWQDy0UBithG13Jj4PPjab4GlTKywy4yGfihBHV1Ndtg&#10;6eLI73TZ50ZJCKcSDfic+1LrZD0FTIvYE4t2jEPALOvQaDfgKOGh07dFsdIBW5YGjz09eLKn/TkY&#10;CM9251Zf58fl6O33647etodTMubmerq/A5Vpyv/mv+sXJ/gCK7/I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bE8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51BFF1D5" w14:textId="27350C07" w:rsidR="00690336" w:rsidRPr="00DA4D7A" w:rsidRDefault="00690336" w:rsidP="00566304">
                        <w:pPr>
                          <w:jc w:val="center"/>
                          <w:rPr>
                            <w:rFonts w:eastAsia="Times New Roman" w:cs="Times New Roman"/>
                            <w:sz w:val="16"/>
                            <w:szCs w:val="16"/>
                          </w:rPr>
                        </w:pPr>
                        <w:proofErr w:type="spellStart"/>
                        <w:r w:rsidRPr="00DA4D7A">
                          <w:rPr>
                            <w:rFonts w:eastAsia="Times New Roman" w:cs="Times New Roman"/>
                            <w:sz w:val="16"/>
                            <w:szCs w:val="16"/>
                          </w:rPr>
                          <w:t>Sqr</w:t>
                        </w:r>
                        <w:proofErr w:type="spellEnd"/>
                        <w:r w:rsidRPr="00DA4D7A">
                          <w:rPr>
                            <w:rFonts w:eastAsia="Times New Roman" w:cs="Times New Roman"/>
                            <w:sz w:val="16"/>
                            <w:szCs w:val="16"/>
                          </w:rPr>
                          <w:t xml:space="preserve"> = </w:t>
                        </w:r>
                        <w:proofErr w:type="spellStart"/>
                        <w:r w:rsidRPr="00DA4D7A">
                          <w:rPr>
                            <w:rFonts w:eastAsia="Times New Roman" w:cs="Times New Roman"/>
                            <w:sz w:val="16"/>
                            <w:szCs w:val="16"/>
                          </w:rPr>
                          <w:t>Expsq</w:t>
                        </w:r>
                        <w:proofErr w:type="spellEnd"/>
                        <w:r w:rsidRPr="00DA4D7A">
                          <w:rPr>
                            <w:rFonts w:eastAsia="Times New Roman" w:cs="Times New Roman"/>
                            <w:sz w:val="16"/>
                            <w:szCs w:val="16"/>
                          </w:rPr>
                          <w:t xml:space="preserve">, </w:t>
                        </w:r>
                        <w:proofErr w:type="spellStart"/>
                        <w:r w:rsidRPr="00DA4D7A">
                          <w:rPr>
                            <w:rFonts w:eastAsia="Times New Roman" w:cs="Times New Roman"/>
                            <w:sz w:val="16"/>
                            <w:szCs w:val="16"/>
                          </w:rPr>
                          <w:t>fsq</w:t>
                        </w:r>
                        <w:proofErr w:type="spellEnd"/>
                      </w:p>
                    </w:txbxContent>
                  </v:textbox>
                </v:oval>
                <v:line id="Conector recto 21" o:spid="_x0000_s1250" style="position:absolute;visibility:visible;mso-wrap-style:square" from="1490980,388620" to="20662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oBAMUAAADbAAAADwAAAGRycy9kb3ducmV2LnhtbESPT2vCQBTE74V+h+UVeqsbLZQ2ukop&#10;lpTc1B709sw+k2j2bdjd5s+3d4WCx2HmN8MsVoNpREfO15YVTCcJCOLC6ppLBb+775d3ED4ga2ws&#10;k4KRPKyWjw8LTLXteUPdNpQilrBPUUEVQptK6YuKDPqJbYmjd7LOYIjSlVI77GO5aeQsSd6kwZrj&#10;QoUtfVVUXLZ/RsEsO6z3+82Fz+vdx+DGc358zXKlnp+GzzmIQEO4h//pHx25Kdy+xB8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JoBAMUAAADbAAAADwAAAAAAAAAA&#10;AAAAAAChAgAAZHJzL2Rvd25yZXYueG1sUEsFBgAAAAAEAAQA+QAAAJMDAAAAAA==&#10;" strokecolor="#4f81bd [3204]" strokeweight="2pt">
                  <v:stroke endarrow="block" endarrowwidth="wide"/>
                  <v:shadow on="t" opacity="24903f" mv:blur="40000f" origin=",.5" offset="0,20000emu"/>
                </v:line>
                <v:shapetype id="_x0000_t110" coordsize="21600,21600" o:spt="110" path="m10800,0l0,10800,10800,21600,21600,10800xe">
                  <v:stroke joinstyle="miter"/>
                  <v:path gradientshapeok="t" o:connecttype="rect" textboxrect="5400,5400,16200,16200"/>
                </v:shapetype>
                <v:shape id="Decisión 22" o:spid="_x0000_s1251" type="#_x0000_t110" style="position:absolute;left:2103120;top:1303020;width:1402080;height:1109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8v4xAAA&#10;ANsAAAAPAAAAZHJzL2Rvd25yZXYueG1sRI/NasMwEITvhbyD2EBvjWwfSutEMSGQn4MvdQu9bqyN&#10;7cRaOZLquG9fFQo9DjPzDbMqJtOLkZzvLCtIFwkI4trqjhsFH++7pxcQPiBr7C2Tgm/yUKxnDyvM&#10;tb3zG41VaESEsM9RQRvCkEvp65YM+oUdiKN3ts5giNI1Uju8R7jpZZYkz9Jgx3GhxYG2LdXX6sso&#10;cOXt0Ix4vE2D9fu0PF12r58XpR7n02YJItAU/sN/7aNWkGXw+yX+AL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PL+M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4BAD5152" w14:textId="6D902374" w:rsidR="00690336" w:rsidRDefault="00690336"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v:textbox>
                </v:shape>
                <v:line id="Conector recto 23" o:spid="_x0000_s1252" style="position:absolute;visibility:visible;mso-wrap-style:square" from="2804160,789940" to="28041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Q67MMAAADbAAAADwAAAGRycy9kb3ducmV2LnhtbESPT4vCMBTE74LfITzBm6YqLNo1ioji&#10;4s0/B709m7dttXkpSdT67TcLgsdh5jfDTOeNqcSDnC8tKxj0ExDEmdUl5wqOh3VvDMIHZI2VZVLw&#10;Ig/zWbs1xVTbJ+/osQ+5iCXsU1RQhFCnUvqsIIO+b2vi6P1aZzBE6XKpHT5juankMEm+pMGS40KB&#10;NS0Lym77u1Ew3JxXp9PuxtfVYdK413V7GW22SnU7zeIbRKAmfMJv+kdHbgT/X+IPkL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EOuzDAAAA2wAAAA8AAAAAAAAAAAAA&#10;AAAAoQIAAGRycy9kb3ducmV2LnhtbFBLBQYAAAAABAAEAPkAAACRAwAAAAA=&#10;" strokecolor="#4f81bd [3204]" strokeweight="2pt">
                  <v:stroke endarrow="block" endarrowwidth="wide"/>
                  <v:shadow on="t" opacity="24903f" mv:blur="40000f" origin=",.5" offset="0,20000emu"/>
                </v:line>
                <v:shapetype id="_x0000_t33" coordsize="21600,21600" o:spt="33" o:oned="t" path="m0,0l21600,,21600,21600e" filled="f">
                  <v:stroke joinstyle="miter"/>
                  <v:path arrowok="t" fillok="f" o:connecttype="none"/>
                  <o:lock v:ext="edit" shapetype="t"/>
                </v:shapetype>
                <v:shape id="Conector angular 24" o:spid="_x0000_s1253" type="#_x0000_t33" style="position:absolute;left:1225550;top:1858009;width:877570;height:748029;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7N8sMAAADbAAAADwAAAGRycy9kb3ducmV2LnhtbESPQWvCQBSE74L/YXmCF9FNtaikrlIK&#10;1dKTGr0/s6/ZkOzbkF01/vtuoeBxmJlvmNWms7W4UetLxwpeJgkI4tzpkgsFp+xzvAThA7LG2jEp&#10;eJCHzbrfW2Gq3Z0PdDuGQkQI+xQVmBCaVEqfG7LoJ64hjt6Pay2GKNtC6hbvEW5rOU2SubRYclww&#10;2NCHobw6Xq2C3bb6RhOy7OxGdblvZotqX12UGg669zcQgbrwDP+3v7SC6Sv8fYk/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uzfLDAAAA2wAAAA8AAAAAAAAAAAAA&#10;AAAAoQIAAGRycy9kb3ducmV2LnhtbFBLBQYAAAAABAAEAPkAAACRAwAAAAA=&#10;" strokecolor="#4f81bd [3204]" strokeweight="2pt">
                  <v:stroke endarrow="block" endarrowwidth="wide"/>
                  <v:shadow on="t" opacity="24903f" mv:blur="40000f" origin=",.5" offset="0,20000emu"/>
                </v:shape>
                <v:roundrect id="Rectángulo redondeado 25" o:spid="_x0000_s1254" style="position:absolute;left:3175000;top:26187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0xexAAA&#10;ANsAAAAPAAAAZHJzL2Rvd25yZXYueG1sRI9Ba8JAFITvBf/D8oTe6kapVVJX0UKgUHsweujxkX1N&#10;QrNvw+6rpv31rlDocZiZb5jVZnCdOlOIrWcD00kGirjytuXawOlYPCxBRUG22HkmAz8UYbMe3a0w&#10;t/7CBzqXUqsE4ZijgUakz7WOVUMO48T3xMn79MGhJBlqbQNeEtx1epZlT9phy2mhwZ5eGqq+ym9n&#10;IC71Top3T/uPR3nbLn6LkkNhzP142D6DEhrkP/zXfrUGZnO4fUk/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dMXsQAAADbAAAADwAAAAAAAAAAAAAAAACXAgAAZHJzL2Rv&#10;d25yZXYueG1sUEsFBgAAAAAEAAQA9QAAAIgDAAAAAA==&#10;" fillcolor="white [3201]" strokecolor="#4f81bd [3204]" strokeweight="2pt">
                  <v:textbox>
                    <w:txbxContent>
                      <w:p w14:paraId="7B187C27" w14:textId="4FE48B14" w:rsidR="00690336" w:rsidRPr="005B66DB" w:rsidRDefault="00690336" w:rsidP="0094748C">
                        <w:pPr>
                          <w:pStyle w:val="NormalWeb"/>
                          <w:spacing w:before="0" w:beforeAutospacing="0" w:after="0" w:afterAutospacing="0"/>
                          <w:jc w:val="center"/>
                        </w:pPr>
                        <w:proofErr w:type="spell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5B66DB">
                          <w:rPr>
                            <w:rFonts w:asciiTheme="minorHAnsi" w:hAnsi="Cambria" w:cstheme="minorBidi"/>
                            <w:color w:val="000000" w:themeColor="dark1"/>
                            <w:lang w:val="es-ES"/>
                          </w:rPr>
                          <w:t xml:space="preserve"> = </w:t>
                        </w:r>
                        <w:proofErr w:type="spellStart"/>
                        <w:r w:rsidRPr="005B66DB">
                          <w:rPr>
                            <w:rFonts w:asciiTheme="minorHAnsi" w:hAnsi="Cambria" w:cstheme="minorBidi"/>
                            <w:color w:val="000000" w:themeColor="dark1"/>
                            <w:lang w:val="es-ES"/>
                          </w:rPr>
                          <w:t>memsqrpar</w:t>
                        </w:r>
                        <w:proofErr w:type="spellEnd"/>
                        <w:r w:rsidRPr="005B66DB">
                          <w:rPr>
                            <w:rFonts w:asciiTheme="minorHAnsi" w:hAnsi="Cambria" w:cstheme="minorBidi"/>
                            <w:color w:val="000000" w:themeColor="dark1"/>
                            <w:lang w:val="es-ES"/>
                          </w:rPr>
                          <w:t>(</w:t>
                        </w:r>
                        <w:proofErr w:type="spellStart"/>
                        <w:r w:rsidRPr="005B66DB">
                          <w:rPr>
                            <w:rFonts w:asciiTheme="minorHAnsi" w:hAnsi="Cambria" w:cstheme="minorBidi"/>
                            <w:color w:val="000000" w:themeColor="dark1"/>
                            <w:lang w:val="es-ES"/>
                          </w:rPr>
                          <w:t>fr</w:t>
                        </w:r>
                        <w:proofErr w:type="spellEnd"/>
                        <w:r w:rsidRPr="005B66DB">
                          <w:rPr>
                            <w:rFonts w:asciiTheme="minorHAnsi" w:hAnsi="Cambria" w:cstheme="minorBidi"/>
                            <w:color w:val="000000" w:themeColor="dark1"/>
                            <w:lang w:val="es-ES"/>
                          </w:rPr>
                          <w:t>[22..14])</w:t>
                        </w:r>
                      </w:p>
                    </w:txbxContent>
                  </v:textbox>
                </v:roundrect>
                <v:shape id="Conector angular 26" o:spid="_x0000_s1255" type="#_x0000_t33" style="position:absolute;left:3492500;top:1858010;width:895350;height:76072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CTAcIAAADbAAAADwAAAGRycy9kb3ducmV2LnhtbESPQWvCQBSE74L/YXmCN92oEGp0lSoI&#10;Huqhmh/wyD6T0OzbmH2a9N93C4Ueh5n5htnuB9eoF3Wh9mxgMU9AERfe1lwayG+n2RuoIMgWG89k&#10;4JsC7Hfj0RYz63v+pNdVShUhHDI0UIm0mdahqMhhmPuWOHp33zmUKLtS2w77CHeNXiZJqh3WHBcq&#10;bOlYUfF1fToDD/1xOTf3XFanok8P60seHpIYM50M7xtQQoP8h//aZ2tgmcLvl/gD9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CTAcIAAADbAAAADwAAAAAAAAAAAAAA&#10;AAChAgAAZHJzL2Rvd25yZXYueG1sUEsFBgAAAAAEAAQA+QAAAJADAAAAAA==&#10;" strokecolor="#4f81bd [3204]" strokeweight="2pt">
                  <v:stroke endarrow="block" endarrowwidth="wide"/>
                  <v:shadow on="t" opacity="24903f" mv:blur="40000f" origin=",.5" offset="0,20000emu"/>
                </v:shape>
                <v:shape id="Conector angular 27" o:spid="_x0000_s1256" type="#_x0000_t33" style="position:absolute;left:3118206;top:3424277;width:1336040;height:12286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pUlMUAAADbAAAADwAAAGRycy9kb3ducmV2LnhtbESPQWvCQBSE7wX/w/IEb80mUbSkrkEK&#10;QUt7sLHQ6yP7TILZt2l21fTfdwtCj8PMfMOs89F04kqDay0rSKIYBHFldcu1gs9j8fgEwnlkjZ1l&#10;UvBDDvLN5GGNmbY3/qBr6WsRIOwyVNB432dSuqohgy6yPXHwTnYw6IMcaqkHvAW46WQax0tpsOWw&#10;0GBPLw1V5/JiFLwmu/kbF4fx+x3PaXXYL/xXslBqNh23zyA8jf4/fG/vtYJ0BX9fwg+Qm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XpUlMUAAADbAAAADwAAAAAAAAAA&#10;AAAAAAChAgAAZHJzL2Rvd25yZXYueG1sUEsFBgAAAAAEAAQA+QAAAJMDAAAAAA==&#10;" strokecolor="#4f81bd [3204]" strokeweight="2pt">
                  <v:stroke endarrow="block" endarrowwidth="wide"/>
                  <v:shadow on="t" opacity="24903f" mv:blur="40000f" origin=",.5" offset="0,20000emu"/>
                </v:shape>
                <v:shape id="Conector angular 28" o:spid="_x0000_s1257" type="#_x0000_t33" style="position:absolute;left:1150552;top:3432878;width:1348740;height:119874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nT378AAADbAAAADwAAAGRycy9kb3ducmV2LnhtbERP3WrCMBS+H/gO4QjezdReyOiMooIg&#10;ihvrfIBjc2yLyUlJYq1vby4Gu/z4/herwRrRkw+tYwWzaQaCuHK65VrB+Xf3/gEiRGSNxjEpeFKA&#10;1XL0tsBCuwf/UF/GWqQQDgUqaGLsCilD1ZDFMHUdceKuzluMCfpaao+PFG6NzLNsLi22nBoa7Gjb&#10;UHUr71bBqbffxwObjDYz83XJL23vq1KpyXhYf4KINMR/8Z97rxXkaWz6kn6AXL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RnT378AAADbAAAADwAAAAAAAAAAAAAAAACh&#10;AgAAZHJzL2Rvd25yZXYueG1sUEsFBgAAAAAEAAQA+QAAAI0DAAAAAA==&#10;" strokecolor="#4f81bd [3204]" strokeweight="2pt">
                  <v:stroke endarrow="block" endarrowwidth="wide"/>
                  <v:shadow on="t" opacity="24903f" mv:blur="40000f" origin=",.5" offset="0,20000emu"/>
                </v:shape>
                <w10:anchorlock/>
              </v:group>
            </w:pict>
          </mc:Fallback>
        </mc:AlternateContent>
      </w:r>
    </w:p>
    <w:p w14:paraId="37CF2E5D" w14:textId="312A50D5" w:rsidR="0094748C" w:rsidRDefault="00566304" w:rsidP="00DA4D7A">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11</w:t>
      </w:r>
      <w:r w:rsidR="00E15D41">
        <w:rPr>
          <w:noProof/>
        </w:rPr>
        <w:fldChar w:fldCharType="end"/>
      </w:r>
      <w:r>
        <w:t>. Diagrama de Flujo Operación Raíz Cuadrada en formato IEEE754. El exponente se divide entre dos mediante el corrimiento de un bit a la derecha. Usado una de dos memorias, en función de la paridad del exponente de entrada, se cálcula la mantissa.</w:t>
      </w:r>
    </w:p>
    <w:p w14:paraId="4EA149C8" w14:textId="40BEB112" w:rsidR="00DA4D7A" w:rsidRDefault="007E2FF0" w:rsidP="005F6F7A">
      <w:pPr>
        <w:pStyle w:val="Ttulo2"/>
      </w:pPr>
      <w:bookmarkStart w:id="77" w:name="_Toc206934725"/>
      <w:bookmarkStart w:id="78" w:name="_Toc206941756"/>
      <w:r>
        <w:t>Diagr</w:t>
      </w:r>
      <w:r w:rsidR="00750BC2">
        <w:t>ama de Bloques.</w:t>
      </w:r>
      <w:bookmarkEnd w:id="77"/>
      <w:bookmarkEnd w:id="78"/>
    </w:p>
    <w:p w14:paraId="43547C22" w14:textId="77777777" w:rsidR="00750BC2" w:rsidRDefault="00750BC2" w:rsidP="00750BC2"/>
    <w:p w14:paraId="5BFEC89E" w14:textId="77777777" w:rsidR="00750BC2" w:rsidRPr="00750BC2" w:rsidRDefault="00750BC2" w:rsidP="00750BC2"/>
    <w:p w14:paraId="76C6297A" w14:textId="77777777" w:rsidR="00750BC2" w:rsidRDefault="00750BC2" w:rsidP="005F6F7A">
      <w:pPr>
        <w:pStyle w:val="Ttulo2"/>
        <w:ind w:left="1440"/>
      </w:pPr>
      <w:r>
        <w:rPr>
          <w:noProof/>
          <w:lang w:val="es-ES"/>
        </w:rPr>
        <w:drawing>
          <wp:inline distT="0" distB="0" distL="0" distR="0" wp14:anchorId="3590A334" wp14:editId="62133972">
            <wp:extent cx="2739602" cy="1975770"/>
            <wp:effectExtent l="0" t="0" r="3810" b="571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602" cy="1975770"/>
                    </a:xfrm>
                    <a:prstGeom prst="rect">
                      <a:avLst/>
                    </a:prstGeom>
                    <a:noFill/>
                    <a:ln>
                      <a:noFill/>
                    </a:ln>
                  </pic:spPr>
                </pic:pic>
              </a:graphicData>
            </a:graphic>
          </wp:inline>
        </w:drawing>
      </w:r>
    </w:p>
    <w:p w14:paraId="12E0047D" w14:textId="3272C4EE" w:rsidR="00750BC2" w:rsidRDefault="00750BC2" w:rsidP="00961B44">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12</w:t>
      </w:r>
      <w:r w:rsidR="00E15D41">
        <w:rPr>
          <w:noProof/>
        </w:rPr>
        <w:fldChar w:fldCharType="end"/>
      </w:r>
      <w:r>
        <w:t>. Diagrama de bloques del multiplicador en 32 bits de punto flotante IEEE754.</w:t>
      </w:r>
      <w:r w:rsidR="004B110A">
        <w:t>RTL: sqrt32.vhd</w:t>
      </w:r>
    </w:p>
    <w:p w14:paraId="56D2F794" w14:textId="6D25A1F1" w:rsidR="007E2FF0" w:rsidRDefault="00B818E3" w:rsidP="005F6F7A">
      <w:pPr>
        <w:pStyle w:val="Ttulo2"/>
      </w:pPr>
      <w:bookmarkStart w:id="79" w:name="_Toc206934726"/>
      <w:bookmarkStart w:id="80" w:name="_Toc206941757"/>
      <w:r>
        <w:t>R</w:t>
      </w:r>
      <w:r w:rsidR="007E2FF0">
        <w:t>ecursos Utilizados.</w:t>
      </w:r>
      <w:bookmarkEnd w:id="79"/>
      <w:bookmarkEnd w:id="80"/>
    </w:p>
    <w:p w14:paraId="1349D794" w14:textId="77777777" w:rsidR="00750BC2" w:rsidRPr="00750BC2" w:rsidRDefault="00750BC2" w:rsidP="00750BC2"/>
    <w:p w14:paraId="2788C200" w14:textId="44873D5C" w:rsidR="00750BC2" w:rsidRPr="00750BC2" w:rsidRDefault="00750BC2" w:rsidP="00750BC2">
      <w:r>
        <w:t xml:space="preserve">Los recursos utilizados por la implementación se encuentran detallados en el </w:t>
      </w:r>
      <w:r>
        <w:rPr>
          <w:i/>
        </w:rPr>
        <w:t>Capítulo Octavo, Integración e Implementación del Sistema.</w:t>
      </w:r>
    </w:p>
    <w:p w14:paraId="53F8170E" w14:textId="336299FF" w:rsidR="002844A4" w:rsidRDefault="00863ACE" w:rsidP="00A73E36">
      <w:pPr>
        <w:pStyle w:val="Ttulo1"/>
        <w:numPr>
          <w:ilvl w:val="1"/>
          <w:numId w:val="25"/>
        </w:numPr>
      </w:pPr>
      <w:bookmarkStart w:id="81" w:name="_Toc206934727"/>
      <w:bookmarkStart w:id="82" w:name="_Toc206941758"/>
      <w:r>
        <w:t>Cola</w:t>
      </w:r>
      <w:r w:rsidR="0000731B">
        <w:t>s</w:t>
      </w:r>
      <w:r w:rsidR="002844A4">
        <w:t xml:space="preserve"> de Sincronización.</w:t>
      </w:r>
      <w:bookmarkEnd w:id="81"/>
      <w:bookmarkEnd w:id="82"/>
    </w:p>
    <w:p w14:paraId="292F526B" w14:textId="5C36D835" w:rsidR="007F1AA4" w:rsidRDefault="0000731B" w:rsidP="005F6F7A">
      <w:pPr>
        <w:pStyle w:val="Ttulo2"/>
      </w:pPr>
      <w:bookmarkStart w:id="83" w:name="_Toc206934728"/>
      <w:bookmarkStart w:id="84" w:name="_Toc206941759"/>
      <w:r>
        <w:t>Cola Producto Punto.</w:t>
      </w:r>
      <w:bookmarkEnd w:id="83"/>
      <w:bookmarkEnd w:id="84"/>
      <w:r w:rsidR="007E2FF0">
        <w:t xml:space="preserve"> </w:t>
      </w:r>
    </w:p>
    <w:p w14:paraId="3B5F13B9" w14:textId="6B860067" w:rsidR="00863ACE" w:rsidRDefault="007F1AA4" w:rsidP="007F1AA4">
      <w:r>
        <w:t>El pipeline</w:t>
      </w:r>
      <w:r w:rsidR="004A3A3F">
        <w:t xml:space="preserve"> aritmético soporta la operación vectorial Producto Punto. </w:t>
      </w:r>
      <w:r w:rsidR="00CC0D71">
        <w:t xml:space="preserve">En ella se llevan a cabo 3 multiplicaciones y 2 sumas. Las 3 multiplicaciones se pueden realizar de manera </w:t>
      </w:r>
      <w:r w:rsidR="0000289D">
        <w:t>simultánea</w:t>
      </w:r>
      <w:r w:rsidR="00CC0D71">
        <w:t>, pues son 6 operandos y 3 multiplicadores. Los 3 resultados deben sumarse, sin embargo los bl</w:t>
      </w:r>
      <w:r w:rsidR="00787E39">
        <w:t>oques de sumas solo soportan 2 operan</w:t>
      </w:r>
      <w:r w:rsidR="003232B1">
        <w:t xml:space="preserve">dos. Por lo tanto debe sumarse </w:t>
      </w:r>
      <w:r w:rsidR="00787E39">
        <w:t>los primeros</w:t>
      </w:r>
      <w:r w:rsidR="003232B1">
        <w:t xml:space="preserve"> 2 productos y el resultado se sumaría con el tercer producto.</w:t>
      </w:r>
    </w:p>
    <w:p w14:paraId="7AC0CABA" w14:textId="77777777" w:rsidR="00863ACE" w:rsidRDefault="00863ACE" w:rsidP="007F1AA4"/>
    <w:p w14:paraId="79390252" w14:textId="3E3EC614" w:rsidR="00B63219" w:rsidRDefault="00B63219" w:rsidP="007F1AA4">
      <w:r>
        <w:t xml:space="preserve">Cuando se suman los primeros 2 productos, el tercer producto debe seguir moviéndose por el pipeline, para ello se implementa la cola de sincronización. </w:t>
      </w:r>
      <w:r w:rsidR="00863ACE">
        <w:t>La cola de sincronización de producto punto, es una cola que tiene tantas posiciones como etapas el sumador</w:t>
      </w:r>
      <w:r w:rsidR="00A76975">
        <w:t>, seis</w:t>
      </w:r>
      <w:r w:rsidR="00863ACE">
        <w:t xml:space="preserve">. El tercer producto </w:t>
      </w:r>
      <w:r>
        <w:t xml:space="preserve">entra en esta cola mientras que los otros 2 productos son sumados en primera instancia y el resultado de esa suma se suma con el tercer producto que </w:t>
      </w:r>
      <w:r w:rsidR="00A76975">
        <w:t>es enganchado fuera de la cola en ese momento</w:t>
      </w:r>
      <w:r>
        <w:t xml:space="preserve">. </w:t>
      </w:r>
    </w:p>
    <w:p w14:paraId="3CBE0E0C" w14:textId="77777777" w:rsidR="0000731B" w:rsidRDefault="0000731B" w:rsidP="007F1AA4"/>
    <w:p w14:paraId="4F207E31" w14:textId="26C8865F" w:rsidR="0000731B" w:rsidRPr="00961B44" w:rsidRDefault="0000731B" w:rsidP="00961B44">
      <w:pPr>
        <w:rPr>
          <w:i/>
        </w:rPr>
      </w:pPr>
      <w:r>
        <w:t xml:space="preserve">Lo anterior se ilustra en el </w:t>
      </w:r>
      <w:r>
        <w:rPr>
          <w:i/>
        </w:rPr>
        <w:t xml:space="preserve">Capitulo IV. Interconexión Decodificada de Circuitos Aritméticos. </w:t>
      </w:r>
    </w:p>
    <w:p w14:paraId="51715AB5" w14:textId="1838B400" w:rsidR="0000731B" w:rsidRDefault="0000731B" w:rsidP="005F6F7A">
      <w:pPr>
        <w:pStyle w:val="Ttulo2"/>
      </w:pPr>
      <w:bookmarkStart w:id="85" w:name="_Toc206934729"/>
      <w:bookmarkStart w:id="86" w:name="_Toc206941760"/>
      <w:r>
        <w:t>Cola Normalización de Vectores.</w:t>
      </w:r>
      <w:bookmarkEnd w:id="85"/>
      <w:bookmarkEnd w:id="86"/>
    </w:p>
    <w:p w14:paraId="46A6BB80" w14:textId="186A0C98" w:rsidR="002E6A9C" w:rsidRDefault="002E6A9C" w:rsidP="002E6A9C">
      <w:r>
        <w:t>Cuando se realiza la operación de Normalización de Vectores, lo primero que se hace es calcular la magnitud del vector, después</w:t>
      </w:r>
      <w:r w:rsidR="002E58E1">
        <w:t xml:space="preserve"> se calcula el inverso de dicha </w:t>
      </w:r>
      <w:r w:rsidR="005412A7">
        <w:t>magnitud, al que se debe, por último, multiplicar por cada uno de los componentes del vector.</w:t>
      </w:r>
    </w:p>
    <w:p w14:paraId="3FA0D722" w14:textId="77777777" w:rsidR="005412A7" w:rsidRDefault="005412A7" w:rsidP="002E6A9C"/>
    <w:p w14:paraId="3771E382" w14:textId="61781B34" w:rsidR="005412A7" w:rsidRDefault="0000731B" w:rsidP="002E6A9C">
      <w:r>
        <w:t xml:space="preserve">En la etapa que se empieza a calcular la magnitud del vector, al mismo tiempo se inserta en la cola de sincronización. El vector permanece en la cola </w:t>
      </w:r>
      <w:r w:rsidR="005412A7">
        <w:t xml:space="preserve">mientras se calcula la magnitud de este y se invierte. </w:t>
      </w:r>
      <w:r>
        <w:t xml:space="preserve">En el momento que se invierte se engancha el vector por fuera de la cola y el resultado de la inversión de la magnitud se multiplica por cada uno de los componentes. </w:t>
      </w:r>
      <w:r w:rsidR="005412A7">
        <w:t xml:space="preserve"> </w:t>
      </w:r>
    </w:p>
    <w:p w14:paraId="71C71F16" w14:textId="77777777" w:rsidR="0000731B" w:rsidRDefault="0000731B" w:rsidP="0000731B"/>
    <w:p w14:paraId="2BC0C99A" w14:textId="5FA12B8B" w:rsidR="0000731B" w:rsidRDefault="0000731B" w:rsidP="00961B44">
      <w:pPr>
        <w:rPr>
          <w:i/>
        </w:rPr>
      </w:pPr>
      <w:r>
        <w:t xml:space="preserve">Lo anterior se ilustra en el </w:t>
      </w:r>
      <w:r>
        <w:rPr>
          <w:i/>
        </w:rPr>
        <w:t xml:space="preserve">Capitulo IV. Interconexión Decodificada de Circuitos Aritméticos. </w:t>
      </w:r>
    </w:p>
    <w:p w14:paraId="75D7BAFB" w14:textId="511EE31D" w:rsidR="00961B44" w:rsidRDefault="00961B44">
      <w:pPr>
        <w:rPr>
          <w:i/>
        </w:rPr>
      </w:pPr>
      <w:r>
        <w:rPr>
          <w:i/>
        </w:rPr>
        <w:br w:type="page"/>
      </w:r>
    </w:p>
    <w:p w14:paraId="3D2D7F81" w14:textId="0058423E" w:rsidR="00B27A1B" w:rsidRDefault="00B27A1B" w:rsidP="005F6F7A">
      <w:pPr>
        <w:pStyle w:val="Ttulo2"/>
      </w:pPr>
      <w:bookmarkStart w:id="87" w:name="_Toc206934730"/>
      <w:bookmarkStart w:id="88" w:name="_Toc206941761"/>
      <w:r>
        <w:t>Recursos Utilizados.</w:t>
      </w:r>
      <w:bookmarkEnd w:id="87"/>
      <w:bookmarkEnd w:id="88"/>
    </w:p>
    <w:p w14:paraId="4C46B5DD" w14:textId="77777777" w:rsidR="00190DCB" w:rsidRDefault="00190DCB" w:rsidP="00B27A1B"/>
    <w:p w14:paraId="08744355" w14:textId="5343241A" w:rsidR="00C759FE" w:rsidRPr="00C759FE" w:rsidRDefault="00C759FE" w:rsidP="00B27A1B">
      <w:pPr>
        <w:rPr>
          <w:i/>
        </w:rPr>
      </w:pPr>
      <w:r>
        <w:t xml:space="preserve">Los recursos de control de flujo y señales de sincronización asociados a las colas de sincronización del </w:t>
      </w:r>
      <w:r>
        <w:rPr>
          <w:i/>
        </w:rPr>
        <w:t>pipeline aritmético</w:t>
      </w:r>
      <w:r>
        <w:t xml:space="preserve">, están detallados en el </w:t>
      </w:r>
      <w:r>
        <w:rPr>
          <w:i/>
        </w:rPr>
        <w:t xml:space="preserve">Capítulo VIII. Implementación e Integración del Sistema. </w:t>
      </w:r>
    </w:p>
    <w:p w14:paraId="41D7A225" w14:textId="77777777" w:rsidR="00C759FE" w:rsidRDefault="00C759FE" w:rsidP="00B27A1B"/>
    <w:p w14:paraId="60093C6C" w14:textId="10360257" w:rsidR="00B27A1B" w:rsidRDefault="00B27A1B" w:rsidP="00B27A1B">
      <w:r>
        <w:t>La</w:t>
      </w:r>
      <w:r w:rsidR="00190DCB">
        <w:t>s</w:t>
      </w:r>
      <w:r>
        <w:t xml:space="preserve"> cola de sincronización</w:t>
      </w:r>
      <w:r w:rsidR="00311EB1">
        <w:t xml:space="preserve"> de la operación de normalización de vectores es una instancia de la biblioteca </w:t>
      </w:r>
      <w:r w:rsidR="00190DCB">
        <w:t>altera_mf</w:t>
      </w:r>
      <w:r w:rsidR="00311EB1">
        <w:t>, que es de la IP de Altera. Dicha instancia se encuentra en el RTL del controlador de camino de datos y sincronización.</w:t>
      </w:r>
      <w:r w:rsidR="00190DCB">
        <w:t xml:space="preserve"> El siguiente bloque resume la configuración de los parámetros de dichas funciones:</w:t>
      </w:r>
    </w:p>
    <w:p w14:paraId="23626128" w14:textId="77777777" w:rsidR="00190DCB" w:rsidRDefault="00190DCB" w:rsidP="00B27A1B"/>
    <w:tbl>
      <w:tblPr>
        <w:tblStyle w:val="Tablaconcuadrcula"/>
        <w:tblW w:w="0" w:type="auto"/>
        <w:tblInd w:w="959" w:type="dxa"/>
        <w:tblLook w:val="04A0" w:firstRow="1" w:lastRow="0" w:firstColumn="1" w:lastColumn="0" w:noHBand="0" w:noVBand="1"/>
      </w:tblPr>
      <w:tblGrid>
        <w:gridCol w:w="2410"/>
        <w:gridCol w:w="2409"/>
        <w:gridCol w:w="2409"/>
      </w:tblGrid>
      <w:tr w:rsidR="00C759FE" w14:paraId="25D42310" w14:textId="77777777" w:rsidTr="00C759FE">
        <w:tc>
          <w:tcPr>
            <w:tcW w:w="2410" w:type="dxa"/>
          </w:tcPr>
          <w:p w14:paraId="175B2F74" w14:textId="77777777" w:rsidR="00C759FE" w:rsidRPr="0081168E" w:rsidRDefault="00C759FE" w:rsidP="00C759FE">
            <w:pPr>
              <w:jc w:val="center"/>
              <w:rPr>
                <w:rFonts w:ascii="Monaco" w:hAnsi="Monaco"/>
                <w:b/>
                <w:sz w:val="16"/>
                <w:szCs w:val="16"/>
              </w:rPr>
            </w:pPr>
            <w:r w:rsidRPr="0081168E">
              <w:rPr>
                <w:rFonts w:ascii="Monaco" w:hAnsi="Monaco"/>
                <w:b/>
                <w:sz w:val="16"/>
                <w:szCs w:val="16"/>
              </w:rPr>
              <w:t>Ítem</w:t>
            </w:r>
          </w:p>
        </w:tc>
        <w:tc>
          <w:tcPr>
            <w:tcW w:w="2409" w:type="dxa"/>
          </w:tcPr>
          <w:p w14:paraId="1F00FC2B" w14:textId="102E3303" w:rsidR="00C759FE" w:rsidRDefault="00C759FE" w:rsidP="00C759FE">
            <w:pPr>
              <w:jc w:val="center"/>
              <w:rPr>
                <w:rFonts w:ascii="Monaco" w:hAnsi="Monaco"/>
                <w:b/>
                <w:sz w:val="16"/>
                <w:szCs w:val="16"/>
              </w:rPr>
            </w:pPr>
            <w:r>
              <w:rPr>
                <w:rFonts w:ascii="Monaco" w:hAnsi="Monaco"/>
                <w:b/>
                <w:sz w:val="16"/>
                <w:szCs w:val="16"/>
              </w:rPr>
              <w:t>Dot Prod Fifo</w:t>
            </w:r>
          </w:p>
        </w:tc>
        <w:tc>
          <w:tcPr>
            <w:tcW w:w="2409" w:type="dxa"/>
          </w:tcPr>
          <w:p w14:paraId="20382AF1" w14:textId="3F40E7EF" w:rsidR="00C759FE" w:rsidRPr="0081168E" w:rsidRDefault="00C759FE" w:rsidP="00C759FE">
            <w:pPr>
              <w:jc w:val="center"/>
              <w:rPr>
                <w:rFonts w:ascii="Monaco" w:hAnsi="Monaco"/>
                <w:b/>
                <w:sz w:val="16"/>
                <w:szCs w:val="16"/>
              </w:rPr>
            </w:pPr>
            <w:r>
              <w:rPr>
                <w:rFonts w:ascii="Monaco" w:hAnsi="Monaco"/>
                <w:b/>
                <w:sz w:val="16"/>
                <w:szCs w:val="16"/>
              </w:rPr>
              <w:t>Norm Fifo</w:t>
            </w:r>
          </w:p>
        </w:tc>
      </w:tr>
      <w:tr w:rsidR="00C759FE" w14:paraId="06BF1E22" w14:textId="77777777" w:rsidTr="00C759FE">
        <w:tc>
          <w:tcPr>
            <w:tcW w:w="2410" w:type="dxa"/>
          </w:tcPr>
          <w:p w14:paraId="5651E98A" w14:textId="77777777" w:rsidR="00C759FE" w:rsidRPr="0081168E" w:rsidRDefault="00C759FE" w:rsidP="00C759FE">
            <w:pPr>
              <w:rPr>
                <w:rFonts w:ascii="Monaco" w:hAnsi="Monaco"/>
                <w:sz w:val="16"/>
                <w:szCs w:val="16"/>
              </w:rPr>
            </w:pPr>
            <w:r>
              <w:rPr>
                <w:rFonts w:ascii="Monaco" w:hAnsi="Monaco"/>
                <w:sz w:val="16"/>
                <w:szCs w:val="16"/>
              </w:rPr>
              <w:t>Width</w:t>
            </w:r>
          </w:p>
        </w:tc>
        <w:tc>
          <w:tcPr>
            <w:tcW w:w="2409" w:type="dxa"/>
          </w:tcPr>
          <w:p w14:paraId="633A255E" w14:textId="380E9AE9" w:rsidR="00C759FE" w:rsidRDefault="00C759FE" w:rsidP="00C759FE">
            <w:pPr>
              <w:jc w:val="center"/>
              <w:rPr>
                <w:rFonts w:ascii="Monaco" w:hAnsi="Monaco"/>
                <w:sz w:val="16"/>
                <w:szCs w:val="16"/>
              </w:rPr>
            </w:pPr>
            <w:r>
              <w:rPr>
                <w:rFonts w:ascii="Monaco" w:hAnsi="Monaco"/>
                <w:sz w:val="16"/>
                <w:szCs w:val="16"/>
              </w:rPr>
              <w:t>32</w:t>
            </w:r>
          </w:p>
        </w:tc>
        <w:tc>
          <w:tcPr>
            <w:tcW w:w="2409" w:type="dxa"/>
          </w:tcPr>
          <w:p w14:paraId="1F792CF9" w14:textId="40DD85B2" w:rsidR="00C759FE" w:rsidRPr="0081168E" w:rsidRDefault="00C759FE" w:rsidP="00C759FE">
            <w:pPr>
              <w:rPr>
                <w:rFonts w:ascii="Monaco" w:hAnsi="Monaco"/>
                <w:sz w:val="16"/>
                <w:szCs w:val="16"/>
              </w:rPr>
            </w:pPr>
            <w:r>
              <w:rPr>
                <w:rFonts w:ascii="Monaco" w:hAnsi="Monaco"/>
                <w:sz w:val="16"/>
                <w:szCs w:val="16"/>
              </w:rPr>
              <w:t xml:space="preserve">32 x 3 </w:t>
            </w:r>
          </w:p>
        </w:tc>
      </w:tr>
      <w:tr w:rsidR="00C759FE" w14:paraId="06FA34FD" w14:textId="77777777" w:rsidTr="00C759FE">
        <w:tc>
          <w:tcPr>
            <w:tcW w:w="2410" w:type="dxa"/>
          </w:tcPr>
          <w:p w14:paraId="6CF3B160" w14:textId="77777777" w:rsidR="00C759FE" w:rsidRPr="0081168E" w:rsidRDefault="00C759FE" w:rsidP="00C759FE">
            <w:pPr>
              <w:rPr>
                <w:rFonts w:ascii="Monaco" w:hAnsi="Monaco"/>
                <w:sz w:val="16"/>
                <w:szCs w:val="16"/>
              </w:rPr>
            </w:pPr>
            <w:r>
              <w:rPr>
                <w:rFonts w:ascii="Monaco" w:hAnsi="Monaco"/>
                <w:sz w:val="16"/>
                <w:szCs w:val="16"/>
              </w:rPr>
              <w:t>Num Words</w:t>
            </w:r>
          </w:p>
        </w:tc>
        <w:tc>
          <w:tcPr>
            <w:tcW w:w="2409" w:type="dxa"/>
          </w:tcPr>
          <w:p w14:paraId="654DD17E" w14:textId="0D5EE61E" w:rsidR="00C759FE" w:rsidRPr="0081168E" w:rsidRDefault="00C759FE" w:rsidP="00C759FE">
            <w:pPr>
              <w:jc w:val="center"/>
              <w:rPr>
                <w:rFonts w:ascii="Monaco" w:hAnsi="Monaco"/>
                <w:sz w:val="16"/>
                <w:szCs w:val="16"/>
              </w:rPr>
            </w:pPr>
            <w:r>
              <w:rPr>
                <w:rFonts w:ascii="Monaco" w:hAnsi="Monaco"/>
                <w:sz w:val="16"/>
                <w:szCs w:val="16"/>
              </w:rPr>
              <w:t>6</w:t>
            </w:r>
          </w:p>
        </w:tc>
        <w:tc>
          <w:tcPr>
            <w:tcW w:w="2409" w:type="dxa"/>
          </w:tcPr>
          <w:p w14:paraId="5BE8A476" w14:textId="2847A6D7" w:rsidR="00C759FE" w:rsidRPr="0081168E" w:rsidRDefault="00C759FE" w:rsidP="00C759FE">
            <w:pPr>
              <w:rPr>
                <w:rFonts w:ascii="Monaco" w:hAnsi="Monaco"/>
                <w:sz w:val="16"/>
                <w:szCs w:val="16"/>
              </w:rPr>
            </w:pPr>
            <w:r>
              <w:rPr>
                <w:rFonts w:ascii="Monaco" w:hAnsi="Monaco"/>
                <w:sz w:val="16"/>
                <w:szCs w:val="16"/>
              </w:rPr>
              <w:t>19</w:t>
            </w:r>
          </w:p>
        </w:tc>
      </w:tr>
      <w:tr w:rsidR="00C759FE" w14:paraId="3141B4D5" w14:textId="77777777" w:rsidTr="00C759FE">
        <w:tc>
          <w:tcPr>
            <w:tcW w:w="2410" w:type="dxa"/>
          </w:tcPr>
          <w:p w14:paraId="47CF7386" w14:textId="77777777" w:rsidR="00C759FE" w:rsidRPr="0081168E" w:rsidRDefault="00C759FE" w:rsidP="00C759FE">
            <w:pPr>
              <w:rPr>
                <w:rFonts w:ascii="Monaco" w:hAnsi="Monaco"/>
                <w:sz w:val="16"/>
                <w:szCs w:val="16"/>
              </w:rPr>
            </w:pPr>
            <w:r>
              <w:rPr>
                <w:rFonts w:ascii="Monaco" w:hAnsi="Monaco"/>
                <w:sz w:val="16"/>
                <w:szCs w:val="16"/>
              </w:rPr>
              <w:t>Sync Signals</w:t>
            </w:r>
          </w:p>
        </w:tc>
        <w:tc>
          <w:tcPr>
            <w:tcW w:w="2409" w:type="dxa"/>
          </w:tcPr>
          <w:p w14:paraId="1B54385C" w14:textId="5FD850A8" w:rsidR="00C759FE" w:rsidRDefault="00C759FE" w:rsidP="00C759FE">
            <w:pPr>
              <w:jc w:val="center"/>
              <w:rPr>
                <w:rFonts w:ascii="Monaco" w:hAnsi="Monaco"/>
                <w:sz w:val="16"/>
                <w:szCs w:val="16"/>
              </w:rPr>
            </w:pPr>
            <w:r>
              <w:rPr>
                <w:rFonts w:ascii="Monaco" w:hAnsi="Monaco"/>
                <w:sz w:val="16"/>
                <w:szCs w:val="16"/>
              </w:rPr>
              <w:t>Wr, RdAck</w:t>
            </w:r>
          </w:p>
        </w:tc>
        <w:tc>
          <w:tcPr>
            <w:tcW w:w="2409" w:type="dxa"/>
          </w:tcPr>
          <w:p w14:paraId="7C8FBC8F" w14:textId="4DA961FE" w:rsidR="00C759FE" w:rsidRPr="0081168E" w:rsidRDefault="00C759FE" w:rsidP="00C759FE">
            <w:pPr>
              <w:rPr>
                <w:rFonts w:ascii="Monaco" w:hAnsi="Monaco"/>
                <w:sz w:val="16"/>
                <w:szCs w:val="16"/>
              </w:rPr>
            </w:pPr>
            <w:r>
              <w:rPr>
                <w:rFonts w:ascii="Monaco" w:hAnsi="Monaco"/>
                <w:sz w:val="16"/>
                <w:szCs w:val="16"/>
              </w:rPr>
              <w:t>Wr, RdAck, Empty</w:t>
            </w:r>
          </w:p>
        </w:tc>
      </w:tr>
      <w:tr w:rsidR="00C759FE" w14:paraId="7DDF17F6" w14:textId="77777777" w:rsidTr="00C759FE">
        <w:tc>
          <w:tcPr>
            <w:tcW w:w="2410" w:type="dxa"/>
          </w:tcPr>
          <w:p w14:paraId="40C32506" w14:textId="77777777" w:rsidR="00C759FE" w:rsidRPr="0081168E" w:rsidRDefault="00C759FE" w:rsidP="00C759FE">
            <w:pPr>
              <w:rPr>
                <w:rFonts w:ascii="Monaco" w:hAnsi="Monaco"/>
                <w:sz w:val="16"/>
                <w:szCs w:val="16"/>
              </w:rPr>
            </w:pPr>
            <w:r>
              <w:rPr>
                <w:rFonts w:ascii="Monaco" w:hAnsi="Monaco"/>
                <w:sz w:val="16"/>
                <w:szCs w:val="16"/>
              </w:rPr>
              <w:t>M9k Blocks / LCells</w:t>
            </w:r>
          </w:p>
        </w:tc>
        <w:tc>
          <w:tcPr>
            <w:tcW w:w="2409" w:type="dxa"/>
          </w:tcPr>
          <w:p w14:paraId="4F6BADAC" w14:textId="76212F20" w:rsidR="00C759FE" w:rsidRDefault="00C759FE" w:rsidP="00C759FE">
            <w:pPr>
              <w:jc w:val="center"/>
              <w:rPr>
                <w:rFonts w:ascii="Monaco" w:hAnsi="Monaco"/>
                <w:sz w:val="16"/>
                <w:szCs w:val="16"/>
              </w:rPr>
            </w:pPr>
            <w:r>
              <w:rPr>
                <w:rFonts w:ascii="Monaco" w:hAnsi="Monaco"/>
                <w:sz w:val="16"/>
                <w:szCs w:val="16"/>
              </w:rPr>
              <w:t>LCells</w:t>
            </w:r>
          </w:p>
        </w:tc>
        <w:tc>
          <w:tcPr>
            <w:tcW w:w="2409" w:type="dxa"/>
          </w:tcPr>
          <w:p w14:paraId="19702243" w14:textId="0902E72F" w:rsidR="00C759FE" w:rsidRPr="0081168E" w:rsidRDefault="00C759FE" w:rsidP="00C759FE">
            <w:pPr>
              <w:keepNext/>
              <w:rPr>
                <w:rFonts w:ascii="Monaco" w:hAnsi="Monaco"/>
                <w:sz w:val="16"/>
                <w:szCs w:val="16"/>
              </w:rPr>
            </w:pPr>
            <w:r>
              <w:rPr>
                <w:rFonts w:ascii="Monaco" w:hAnsi="Monaco"/>
                <w:sz w:val="16"/>
                <w:szCs w:val="16"/>
              </w:rPr>
              <w:t>M9K</w:t>
            </w:r>
          </w:p>
        </w:tc>
      </w:tr>
    </w:tbl>
    <w:p w14:paraId="693F70CF" w14:textId="478989C8" w:rsidR="00C759FE" w:rsidRDefault="00C759FE" w:rsidP="00C759FE">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5</w:t>
      </w:r>
      <w:r w:rsidR="00E15D41">
        <w:rPr>
          <w:noProof/>
        </w:rPr>
        <w:fldChar w:fldCharType="end"/>
      </w:r>
      <w:r>
        <w:t>.  Configuración de las colas de sincronización del pipeline aritmético.</w:t>
      </w:r>
    </w:p>
    <w:p w14:paraId="4FB094ED" w14:textId="77777777" w:rsidR="008E484D" w:rsidRDefault="008E484D">
      <w:r>
        <w:br w:type="page"/>
      </w:r>
    </w:p>
    <w:p w14:paraId="7A240DB6" w14:textId="2C7ADC0E" w:rsidR="00891204" w:rsidRPr="007C00D3" w:rsidRDefault="003B4552" w:rsidP="00A73E36">
      <w:pPr>
        <w:pStyle w:val="Ttulo"/>
        <w:numPr>
          <w:ilvl w:val="0"/>
          <w:numId w:val="25"/>
        </w:numPr>
        <w:rPr>
          <w:i/>
        </w:rPr>
      </w:pPr>
      <w:r>
        <w:t>INTERFAZ</w:t>
      </w:r>
      <w:r w:rsidR="00EE239F">
        <w:t xml:space="preserve"> DE PROGRAMACION</w:t>
      </w:r>
      <w:r w:rsidR="0017412F">
        <w:t xml:space="preserve"> DE BAJO NIVEL DEL RAYTRAC.</w:t>
      </w:r>
    </w:p>
    <w:p w14:paraId="3D697202" w14:textId="56918EB7" w:rsidR="0017412F" w:rsidRDefault="0017412F" w:rsidP="0017412F">
      <w:r>
        <w:t xml:space="preserve">Como se ha mencionado se considera al </w:t>
      </w:r>
      <w:r>
        <w:rPr>
          <w:i/>
        </w:rPr>
        <w:t xml:space="preserve">RayTrac </w:t>
      </w:r>
      <w:r>
        <w:t xml:space="preserve">un </w:t>
      </w:r>
      <w:r>
        <w:rPr>
          <w:i/>
        </w:rPr>
        <w:t xml:space="preserve">Procesador de Flujos. </w:t>
      </w:r>
      <w:r>
        <w:t xml:space="preserve">La función que cumple un procesador de este tipo es la de una función especializada o </w:t>
      </w:r>
      <w:r>
        <w:rPr>
          <w:i/>
        </w:rPr>
        <w:t xml:space="preserve">Kernel. </w:t>
      </w:r>
      <w:r>
        <w:t xml:space="preserve">A este </w:t>
      </w:r>
      <w:r>
        <w:rPr>
          <w:i/>
        </w:rPr>
        <w:t xml:space="preserve">kernel </w:t>
      </w:r>
      <w:r>
        <w:t xml:space="preserve">entran y salen flujos de datos, con datos por procesar en los flujos de entrada y con datos procesador en los flujos de salida. </w:t>
      </w:r>
    </w:p>
    <w:p w14:paraId="30D42B65" w14:textId="77777777" w:rsidR="0017412F" w:rsidRDefault="0017412F" w:rsidP="0017412F"/>
    <w:p w14:paraId="291CF832" w14:textId="49DD0525" w:rsidR="0017412F" w:rsidRDefault="0017412F" w:rsidP="0017412F">
      <w:r>
        <w:t xml:space="preserve">Dado lo anterior son dos los aspectos que se pueden programar en el </w:t>
      </w:r>
      <w:r>
        <w:rPr>
          <w:i/>
        </w:rPr>
        <w:t xml:space="preserve">RayTrac: </w:t>
      </w:r>
      <w:r>
        <w:t xml:space="preserve">el </w:t>
      </w:r>
      <w:r>
        <w:rPr>
          <w:i/>
        </w:rPr>
        <w:t xml:space="preserve">kernel </w:t>
      </w:r>
      <w:r>
        <w:t>o funci</w:t>
      </w:r>
      <w:r w:rsidR="007003EB">
        <w:t>ón especializada a ejecutar y la fuente y destino de los flujos de entrada y salida respectivamente.</w:t>
      </w:r>
      <w:r w:rsidR="005279D1">
        <w:t xml:space="preserve"> La </w:t>
      </w:r>
      <w:r w:rsidR="005279D1">
        <w:rPr>
          <w:i/>
        </w:rPr>
        <w:t xml:space="preserve">acto </w:t>
      </w:r>
      <w:r w:rsidR="005279D1">
        <w:t xml:space="preserve">de programar se lleva a cabo mediante la escritura en ciertos registros ubicados en el </w:t>
      </w:r>
      <w:r w:rsidR="005279D1" w:rsidRPr="005279D1">
        <w:rPr>
          <w:i/>
        </w:rPr>
        <w:t>bloque de registros de programación y control de flujo</w:t>
      </w:r>
      <w:r w:rsidR="005279D1">
        <w:t>.</w:t>
      </w:r>
    </w:p>
    <w:p w14:paraId="1514B644" w14:textId="7F56050E" w:rsidR="005279D1" w:rsidRPr="005279D1" w:rsidRDefault="00994AB7" w:rsidP="00994AB7">
      <w:pPr>
        <w:pStyle w:val="Ttulo1"/>
      </w:pPr>
      <w:bookmarkStart w:id="89" w:name="_Toc206934731"/>
      <w:bookmarkStart w:id="90" w:name="_Toc206941762"/>
      <w:r>
        <w:t xml:space="preserve">4.1. </w:t>
      </w:r>
      <w:r w:rsidR="005279D1">
        <w:t>Bloque de Registros de Programación y Control de Flujo.</w:t>
      </w:r>
      <w:bookmarkEnd w:id="89"/>
      <w:bookmarkEnd w:id="90"/>
    </w:p>
    <w:p w14:paraId="174F6EF3" w14:textId="77777777" w:rsidR="005279D1" w:rsidRDefault="005279D1" w:rsidP="0017412F"/>
    <w:p w14:paraId="1C9C4618" w14:textId="16491E51" w:rsidR="000723EB" w:rsidRDefault="005279D1" w:rsidP="0017412F">
      <w:pPr>
        <w:rPr>
          <w:i/>
        </w:rPr>
      </w:pPr>
      <w:r>
        <w:t xml:space="preserve">El bloque de registros consiste en un conjunto de </w:t>
      </w:r>
      <w:r>
        <w:rPr>
          <w:i/>
        </w:rPr>
        <w:t xml:space="preserve">16 </w:t>
      </w:r>
      <w:r w:rsidR="000723EB">
        <w:rPr>
          <w:i/>
        </w:rPr>
        <w:t>egistro</w:t>
      </w:r>
      <w:r>
        <w:rPr>
          <w:i/>
        </w:rPr>
        <w:t>s de 32 bits de ancho</w:t>
      </w:r>
      <w:r w:rsidR="000723EB">
        <w:t xml:space="preserve">, que sirven para programar y controlar el </w:t>
      </w:r>
      <w:r w:rsidR="000723EB">
        <w:rPr>
          <w:i/>
        </w:rPr>
        <w:t>RayTrac.</w:t>
      </w:r>
    </w:p>
    <w:p w14:paraId="6C3B7B3D" w14:textId="77777777" w:rsidR="000723EB" w:rsidRDefault="000723EB" w:rsidP="0017412F">
      <w:pPr>
        <w:rPr>
          <w:i/>
        </w:rPr>
      </w:pPr>
    </w:p>
    <w:p w14:paraId="58415496" w14:textId="77777777" w:rsidR="000723EB" w:rsidRDefault="000723EB" w:rsidP="0017412F">
      <w:r>
        <w:t xml:space="preserve">A continuación se enumeran y describen dichos registros. </w:t>
      </w:r>
    </w:p>
    <w:p w14:paraId="674BAB55" w14:textId="77777777" w:rsidR="000723EB" w:rsidRDefault="000723EB" w:rsidP="0017412F"/>
    <w:tbl>
      <w:tblPr>
        <w:tblStyle w:val="Tablaconcuadrcula"/>
        <w:tblW w:w="9180" w:type="dxa"/>
        <w:tblLayout w:type="fixed"/>
        <w:tblLook w:val="04A0" w:firstRow="1" w:lastRow="0" w:firstColumn="1" w:lastColumn="0" w:noHBand="0" w:noVBand="1"/>
      </w:tblPr>
      <w:tblGrid>
        <w:gridCol w:w="2802"/>
        <w:gridCol w:w="4677"/>
        <w:gridCol w:w="1701"/>
      </w:tblGrid>
      <w:tr w:rsidR="000723EB" w14:paraId="5196BD40" w14:textId="77777777" w:rsidTr="00515F3B">
        <w:tc>
          <w:tcPr>
            <w:tcW w:w="2802" w:type="dxa"/>
          </w:tcPr>
          <w:p w14:paraId="359EFC29" w14:textId="332591C8" w:rsidR="000723EB" w:rsidRDefault="000723EB" w:rsidP="005279D1">
            <w:pPr>
              <w:ind w:right="1452"/>
              <w:rPr>
                <w:i/>
              </w:rPr>
            </w:pPr>
            <w:r>
              <w:rPr>
                <w:i/>
              </w:rPr>
              <w:t>Nombre</w:t>
            </w:r>
            <w:r w:rsidR="00515F3B">
              <w:rPr>
                <w:i/>
              </w:rPr>
              <w:t>/</w:t>
            </w:r>
            <w:r w:rsidR="005279D1">
              <w:rPr>
                <w:i/>
              </w:rPr>
              <w:t>s</w:t>
            </w:r>
          </w:p>
        </w:tc>
        <w:tc>
          <w:tcPr>
            <w:tcW w:w="4677" w:type="dxa"/>
          </w:tcPr>
          <w:p w14:paraId="2F3C72E8" w14:textId="1C0628DD" w:rsidR="000723EB" w:rsidRDefault="000723EB" w:rsidP="0017412F">
            <w:pPr>
              <w:rPr>
                <w:i/>
              </w:rPr>
            </w:pPr>
            <w:r>
              <w:rPr>
                <w:i/>
              </w:rPr>
              <w:t>Descripción</w:t>
            </w:r>
          </w:p>
        </w:tc>
        <w:tc>
          <w:tcPr>
            <w:tcW w:w="1701" w:type="dxa"/>
          </w:tcPr>
          <w:p w14:paraId="3D110918" w14:textId="6C735796" w:rsidR="000723EB" w:rsidRDefault="000723EB" w:rsidP="0017412F">
            <w:pPr>
              <w:rPr>
                <w:i/>
              </w:rPr>
            </w:pPr>
            <w:r>
              <w:rPr>
                <w:i/>
              </w:rPr>
              <w:t>Dirección</w:t>
            </w:r>
          </w:p>
        </w:tc>
      </w:tr>
      <w:tr w:rsidR="000723EB" w14:paraId="795AA37C" w14:textId="77777777" w:rsidTr="00515F3B">
        <w:tc>
          <w:tcPr>
            <w:tcW w:w="2802" w:type="dxa"/>
          </w:tcPr>
          <w:p w14:paraId="1EE730CB" w14:textId="2F7CE13C" w:rsidR="000723EB" w:rsidRDefault="000723EB" w:rsidP="0017412F">
            <w:pPr>
              <w:rPr>
                <w:i/>
              </w:rPr>
            </w:pPr>
            <w:r>
              <w:rPr>
                <w:i/>
              </w:rPr>
              <w:t>Reg_ctrl</w:t>
            </w:r>
          </w:p>
        </w:tc>
        <w:tc>
          <w:tcPr>
            <w:tcW w:w="4677" w:type="dxa"/>
          </w:tcPr>
          <w:p w14:paraId="28250E2D" w14:textId="77777777" w:rsidR="000723EB" w:rsidRDefault="000723EB" w:rsidP="00515F3B">
            <w:pPr>
              <w:rPr>
                <w:i/>
              </w:rPr>
            </w:pPr>
            <w:r>
              <w:rPr>
                <w:i/>
              </w:rPr>
              <w:t xml:space="preserve">Registro de control: En este registro se llevan a cabo las configuraciones que definen la operación </w:t>
            </w:r>
            <w:r w:rsidR="00515F3B">
              <w:rPr>
                <w:i/>
              </w:rPr>
              <w:t>o kernel a ejecutar, la operación de el adaptador de formato de flujos de salida</w:t>
            </w:r>
            <w:r>
              <w:rPr>
                <w:i/>
              </w:rPr>
              <w:t xml:space="preserve">, </w:t>
            </w:r>
            <w:r w:rsidR="00515F3B">
              <w:rPr>
                <w:i/>
              </w:rPr>
              <w:t>la operación del adaptador de flujos de datos de entrada y se almacenan algunas banderas para soportar el control de flujo.</w:t>
            </w:r>
          </w:p>
          <w:p w14:paraId="309D96E3" w14:textId="77777777" w:rsidR="00515F3B" w:rsidRDefault="00515F3B" w:rsidP="00515F3B">
            <w:pPr>
              <w:rPr>
                <w:i/>
              </w:rPr>
            </w:pPr>
          </w:p>
          <w:p w14:paraId="2647AED8" w14:textId="4931B37A" w:rsidR="00515F3B" w:rsidRDefault="00515F3B" w:rsidP="00515F3B">
            <w:pPr>
              <w:rPr>
                <w:i/>
              </w:rPr>
            </w:pPr>
            <w:r>
              <w:rPr>
                <w:i/>
              </w:rPr>
              <w:t>Más adelante se detalla este registro.</w:t>
            </w:r>
          </w:p>
        </w:tc>
        <w:tc>
          <w:tcPr>
            <w:tcW w:w="1701" w:type="dxa"/>
          </w:tcPr>
          <w:p w14:paraId="270B58CE" w14:textId="12BF3021" w:rsidR="000723EB" w:rsidRDefault="00515F3B" w:rsidP="0017412F">
            <w:pPr>
              <w:rPr>
                <w:i/>
              </w:rPr>
            </w:pPr>
            <w:r>
              <w:rPr>
                <w:i/>
              </w:rPr>
              <w:t>BASE+0</w:t>
            </w:r>
          </w:p>
        </w:tc>
      </w:tr>
      <w:tr w:rsidR="000723EB" w14:paraId="228CE9ED" w14:textId="77777777" w:rsidTr="00515F3B">
        <w:tc>
          <w:tcPr>
            <w:tcW w:w="2802" w:type="dxa"/>
          </w:tcPr>
          <w:p w14:paraId="253EC548" w14:textId="2A955EF0" w:rsidR="000723EB" w:rsidRDefault="00515F3B" w:rsidP="0017412F">
            <w:pPr>
              <w:rPr>
                <w:i/>
              </w:rPr>
            </w:pPr>
            <w:r>
              <w:rPr>
                <w:i/>
              </w:rPr>
              <w:t>Reg_Vx/Reg_Vy/Reg_Vz/Reg_Sc</w:t>
            </w:r>
          </w:p>
        </w:tc>
        <w:tc>
          <w:tcPr>
            <w:tcW w:w="4677" w:type="dxa"/>
          </w:tcPr>
          <w:p w14:paraId="74233119" w14:textId="17953443" w:rsidR="000723EB" w:rsidRDefault="00515F3B" w:rsidP="0017412F">
            <w:pPr>
              <w:rPr>
                <w:i/>
              </w:rPr>
            </w:pPr>
            <w:r>
              <w:rPr>
                <w:i/>
              </w:rPr>
              <w:t>Estos registros almacenan el último vector registrado en el adaptador de formato de flujos de salida.</w:t>
            </w:r>
          </w:p>
        </w:tc>
        <w:tc>
          <w:tcPr>
            <w:tcW w:w="1701" w:type="dxa"/>
          </w:tcPr>
          <w:p w14:paraId="051F730A" w14:textId="7E1C6D38" w:rsidR="000723EB" w:rsidRDefault="00515F3B" w:rsidP="00515F3B">
            <w:pPr>
              <w:rPr>
                <w:i/>
              </w:rPr>
            </w:pPr>
            <w:r>
              <w:rPr>
                <w:i/>
              </w:rPr>
              <w:t>BASE+4 / BASE+8 / BASE+12 / BASE+16</w:t>
            </w:r>
          </w:p>
        </w:tc>
      </w:tr>
      <w:tr w:rsidR="000723EB" w14:paraId="67D80BDA" w14:textId="77777777" w:rsidTr="00515F3B">
        <w:tc>
          <w:tcPr>
            <w:tcW w:w="2802" w:type="dxa"/>
          </w:tcPr>
          <w:p w14:paraId="12F6F1C8" w14:textId="23970BC9" w:rsidR="000723EB" w:rsidRDefault="00515F3B" w:rsidP="0017412F">
            <w:pPr>
              <w:rPr>
                <w:i/>
              </w:rPr>
            </w:pPr>
            <w:r>
              <w:rPr>
                <w:i/>
              </w:rPr>
              <w:t>Reg_Scratch00</w:t>
            </w:r>
          </w:p>
        </w:tc>
        <w:tc>
          <w:tcPr>
            <w:tcW w:w="4677" w:type="dxa"/>
          </w:tcPr>
          <w:p w14:paraId="26A6407A" w14:textId="69837FC0" w:rsidR="000723EB" w:rsidRDefault="00515F3B" w:rsidP="0017412F">
            <w:pPr>
              <w:rPr>
                <w:i/>
              </w:rPr>
            </w:pPr>
            <w:r>
              <w:rPr>
                <w:i/>
              </w:rPr>
              <w:t>Registro Scratch, para realizar pruebas almacenar datos etc. En general se utiliza para depuración del hardware.</w:t>
            </w:r>
          </w:p>
        </w:tc>
        <w:tc>
          <w:tcPr>
            <w:tcW w:w="1701" w:type="dxa"/>
          </w:tcPr>
          <w:p w14:paraId="53045259" w14:textId="74C8CA4E" w:rsidR="000723EB" w:rsidRDefault="00515F3B" w:rsidP="0017412F">
            <w:pPr>
              <w:rPr>
                <w:i/>
              </w:rPr>
            </w:pPr>
            <w:r>
              <w:rPr>
                <w:i/>
              </w:rPr>
              <w:t>BASE + 20</w:t>
            </w:r>
          </w:p>
        </w:tc>
      </w:tr>
      <w:tr w:rsidR="000723EB" w14:paraId="6515CBB3" w14:textId="77777777" w:rsidTr="00515F3B">
        <w:tc>
          <w:tcPr>
            <w:tcW w:w="2802" w:type="dxa"/>
          </w:tcPr>
          <w:p w14:paraId="664B9D22" w14:textId="4144526A" w:rsidR="000723EB" w:rsidRDefault="00515F3B" w:rsidP="0017412F">
            <w:pPr>
              <w:rPr>
                <w:i/>
              </w:rPr>
            </w:pPr>
            <w:r>
              <w:rPr>
                <w:i/>
              </w:rPr>
              <w:t>Reg_OutputCounter</w:t>
            </w:r>
          </w:p>
        </w:tc>
        <w:tc>
          <w:tcPr>
            <w:tcW w:w="4677" w:type="dxa"/>
          </w:tcPr>
          <w:p w14:paraId="7DD8139D" w14:textId="151548C9" w:rsidR="000723EB" w:rsidRDefault="00515F3B" w:rsidP="0017412F">
            <w:pPr>
              <w:rPr>
                <w:i/>
              </w:rPr>
            </w:pPr>
            <w:r>
              <w:rPr>
                <w:i/>
              </w:rPr>
              <w:t xml:space="preserve">Registro que cuenta el número de datos que han salido hacia el bus de datos externo. El programador puede escribir cualquier valor en este registro, </w:t>
            </w:r>
            <w:r w:rsidR="005279D1">
              <w:rPr>
                <w:i/>
              </w:rPr>
              <w:t xml:space="preserve">perdiendo la cuenta que el sistema lleve. </w:t>
            </w:r>
          </w:p>
        </w:tc>
        <w:tc>
          <w:tcPr>
            <w:tcW w:w="1701" w:type="dxa"/>
          </w:tcPr>
          <w:p w14:paraId="65756E4F" w14:textId="3D6ECA1C" w:rsidR="000723EB" w:rsidRDefault="005279D1" w:rsidP="0017412F">
            <w:pPr>
              <w:rPr>
                <w:i/>
              </w:rPr>
            </w:pPr>
            <w:r>
              <w:rPr>
                <w:i/>
              </w:rPr>
              <w:t>BASE</w:t>
            </w:r>
            <w:r w:rsidR="00515F3B">
              <w:rPr>
                <w:i/>
              </w:rPr>
              <w:t xml:space="preserve"> + 24</w:t>
            </w:r>
          </w:p>
        </w:tc>
      </w:tr>
      <w:tr w:rsidR="000723EB" w14:paraId="3AE41262" w14:textId="77777777" w:rsidTr="00515F3B">
        <w:tc>
          <w:tcPr>
            <w:tcW w:w="2802" w:type="dxa"/>
          </w:tcPr>
          <w:p w14:paraId="10348DAA" w14:textId="47E42D47" w:rsidR="000723EB" w:rsidRDefault="00515F3B" w:rsidP="0017412F">
            <w:pPr>
              <w:rPr>
                <w:i/>
              </w:rPr>
            </w:pPr>
            <w:r>
              <w:rPr>
                <w:i/>
              </w:rPr>
              <w:t>Reg InputCounter</w:t>
            </w:r>
          </w:p>
        </w:tc>
        <w:tc>
          <w:tcPr>
            <w:tcW w:w="4677" w:type="dxa"/>
          </w:tcPr>
          <w:p w14:paraId="4B2B5AFE" w14:textId="6C960D13" w:rsidR="000723EB" w:rsidRDefault="00515F3B" w:rsidP="0017412F">
            <w:pPr>
              <w:rPr>
                <w:i/>
              </w:rPr>
            </w:pPr>
            <w:r>
              <w:rPr>
                <w:i/>
              </w:rPr>
              <w:t xml:space="preserve">Registro que </w:t>
            </w:r>
            <w:r w:rsidR="005279D1">
              <w:rPr>
                <w:i/>
              </w:rPr>
              <w:t>al igual que OutputCounter, cuenta datos, pero de entrada. Es escribible por el programador.</w:t>
            </w:r>
          </w:p>
        </w:tc>
        <w:tc>
          <w:tcPr>
            <w:tcW w:w="1701" w:type="dxa"/>
          </w:tcPr>
          <w:p w14:paraId="594EB0DE" w14:textId="53808BBC" w:rsidR="000723EB" w:rsidRDefault="005279D1" w:rsidP="0017412F">
            <w:pPr>
              <w:rPr>
                <w:i/>
              </w:rPr>
            </w:pPr>
            <w:r>
              <w:rPr>
                <w:i/>
              </w:rPr>
              <w:t>BASE + 28</w:t>
            </w:r>
          </w:p>
        </w:tc>
      </w:tr>
      <w:tr w:rsidR="000723EB" w14:paraId="15242CF0" w14:textId="77777777" w:rsidTr="00515F3B">
        <w:tc>
          <w:tcPr>
            <w:tcW w:w="2802" w:type="dxa"/>
          </w:tcPr>
          <w:p w14:paraId="5AA21C5B" w14:textId="0E1CD209" w:rsidR="000723EB" w:rsidRDefault="005279D1" w:rsidP="0017412F">
            <w:pPr>
              <w:rPr>
                <w:i/>
              </w:rPr>
            </w:pPr>
            <w:r>
              <w:rPr>
                <w:i/>
              </w:rPr>
              <w:t>Reg FetchStart</w:t>
            </w:r>
          </w:p>
        </w:tc>
        <w:tc>
          <w:tcPr>
            <w:tcW w:w="4677" w:type="dxa"/>
          </w:tcPr>
          <w:p w14:paraId="1826B856" w14:textId="650295F0" w:rsidR="000723EB" w:rsidRDefault="005279D1" w:rsidP="0017412F">
            <w:pPr>
              <w:rPr>
                <w:i/>
              </w:rPr>
            </w:pPr>
            <w:r>
              <w:rPr>
                <w:i/>
              </w:rPr>
              <w:t>Registro en el que se programa la dirección externa donde se almacena el bloque de flujo de datos de entrada.</w:t>
            </w:r>
          </w:p>
        </w:tc>
        <w:tc>
          <w:tcPr>
            <w:tcW w:w="1701" w:type="dxa"/>
          </w:tcPr>
          <w:p w14:paraId="207A7696" w14:textId="2F3EFA0C" w:rsidR="000723EB" w:rsidRDefault="005279D1" w:rsidP="0017412F">
            <w:pPr>
              <w:rPr>
                <w:i/>
              </w:rPr>
            </w:pPr>
            <w:r>
              <w:rPr>
                <w:i/>
              </w:rPr>
              <w:t>BASE + 32</w:t>
            </w:r>
          </w:p>
        </w:tc>
      </w:tr>
      <w:tr w:rsidR="000723EB" w14:paraId="03050687" w14:textId="77777777" w:rsidTr="00515F3B">
        <w:tc>
          <w:tcPr>
            <w:tcW w:w="2802" w:type="dxa"/>
          </w:tcPr>
          <w:p w14:paraId="27DCC1DD" w14:textId="1E0B5A61" w:rsidR="000723EB" w:rsidRDefault="005279D1" w:rsidP="0017412F">
            <w:pPr>
              <w:rPr>
                <w:i/>
              </w:rPr>
            </w:pPr>
            <w:r>
              <w:rPr>
                <w:i/>
              </w:rPr>
              <w:t>Reg SinkStart</w:t>
            </w:r>
          </w:p>
        </w:tc>
        <w:tc>
          <w:tcPr>
            <w:tcW w:w="4677" w:type="dxa"/>
          </w:tcPr>
          <w:p w14:paraId="5B060A7C" w14:textId="6B7571CD" w:rsidR="000723EB" w:rsidRDefault="005279D1" w:rsidP="005279D1">
            <w:pPr>
              <w:rPr>
                <w:i/>
              </w:rPr>
            </w:pPr>
            <w:r>
              <w:rPr>
                <w:i/>
              </w:rPr>
              <w:t xml:space="preserve">Registro en el que se programa la ubicación externa a donde se direccionará el flujo de salida de datos </w:t>
            </w:r>
          </w:p>
        </w:tc>
        <w:tc>
          <w:tcPr>
            <w:tcW w:w="1701" w:type="dxa"/>
          </w:tcPr>
          <w:p w14:paraId="11CD10AA" w14:textId="139BB485" w:rsidR="000723EB" w:rsidRDefault="005279D1" w:rsidP="0017412F">
            <w:pPr>
              <w:rPr>
                <w:i/>
              </w:rPr>
            </w:pPr>
            <w:r>
              <w:rPr>
                <w:i/>
              </w:rPr>
              <w:t>BASE + 36</w:t>
            </w:r>
          </w:p>
        </w:tc>
      </w:tr>
      <w:tr w:rsidR="005279D1" w14:paraId="67A7E8CB" w14:textId="77777777" w:rsidTr="00515F3B">
        <w:tc>
          <w:tcPr>
            <w:tcW w:w="2802" w:type="dxa"/>
          </w:tcPr>
          <w:p w14:paraId="2BE144EB" w14:textId="71B5F33F" w:rsidR="005279D1" w:rsidRDefault="002F6427" w:rsidP="0017412F">
            <w:pPr>
              <w:rPr>
                <w:i/>
              </w:rPr>
            </w:pPr>
            <w:r>
              <w:rPr>
                <w:i/>
              </w:rPr>
              <w:t>Reg_Ax/Reg_Ay/Reg_Az / Reg_Bx/Reg_By/</w:t>
            </w:r>
            <w:r w:rsidR="005279D1">
              <w:rPr>
                <w:i/>
              </w:rPr>
              <w:t>Reg_Bz</w:t>
            </w:r>
          </w:p>
        </w:tc>
        <w:tc>
          <w:tcPr>
            <w:tcW w:w="4677" w:type="dxa"/>
          </w:tcPr>
          <w:p w14:paraId="7C1DB732" w14:textId="10CB02CD" w:rsidR="005279D1" w:rsidRDefault="005279D1" w:rsidP="002F6427">
            <w:pPr>
              <w:rPr>
                <w:i/>
              </w:rPr>
            </w:pPr>
            <w:r>
              <w:rPr>
                <w:i/>
              </w:rPr>
              <w:t xml:space="preserve">Registros en los que se almacena el último flujo </w:t>
            </w:r>
            <w:r w:rsidR="002F6427">
              <w:rPr>
                <w:i/>
              </w:rPr>
              <w:t xml:space="preserve">de entrada “formateado” por el adapatador de formatos de flujo de entrada, es decir en estos registros se cargan el último par de vectores que entraron en el sistema.  </w:t>
            </w:r>
          </w:p>
        </w:tc>
        <w:tc>
          <w:tcPr>
            <w:tcW w:w="1701" w:type="dxa"/>
          </w:tcPr>
          <w:p w14:paraId="6C4199D1" w14:textId="5FE65521" w:rsidR="005279D1" w:rsidRDefault="002F6427" w:rsidP="0017412F">
            <w:pPr>
              <w:rPr>
                <w:i/>
              </w:rPr>
            </w:pPr>
            <w:r>
              <w:rPr>
                <w:i/>
              </w:rPr>
              <w:t>BASE + 40/ BASE + 44/</w:t>
            </w:r>
          </w:p>
          <w:p w14:paraId="5898901A" w14:textId="77777777" w:rsidR="002F6427" w:rsidRDefault="002F6427" w:rsidP="0017412F">
            <w:pPr>
              <w:rPr>
                <w:i/>
              </w:rPr>
            </w:pPr>
            <w:r>
              <w:rPr>
                <w:i/>
              </w:rPr>
              <w:t>BASE + 48/</w:t>
            </w:r>
          </w:p>
          <w:p w14:paraId="6FDD0923" w14:textId="77777777" w:rsidR="002F6427" w:rsidRDefault="002F6427" w:rsidP="0017412F">
            <w:pPr>
              <w:rPr>
                <w:i/>
              </w:rPr>
            </w:pPr>
            <w:r>
              <w:rPr>
                <w:i/>
              </w:rPr>
              <w:t>BASE + 52/</w:t>
            </w:r>
          </w:p>
          <w:p w14:paraId="60978727" w14:textId="2DC5A060" w:rsidR="002F6427" w:rsidRDefault="002F6427" w:rsidP="0017412F">
            <w:pPr>
              <w:rPr>
                <w:i/>
              </w:rPr>
            </w:pPr>
            <w:r>
              <w:rPr>
                <w:i/>
              </w:rPr>
              <w:t>BASE + 56/</w:t>
            </w:r>
          </w:p>
          <w:p w14:paraId="1B09F27A" w14:textId="73A8CCCC" w:rsidR="002F6427" w:rsidRDefault="002F6427" w:rsidP="002F6427">
            <w:pPr>
              <w:keepNext/>
              <w:rPr>
                <w:i/>
              </w:rPr>
            </w:pPr>
            <w:r>
              <w:rPr>
                <w:i/>
              </w:rPr>
              <w:t>BASE + 60</w:t>
            </w:r>
          </w:p>
        </w:tc>
      </w:tr>
    </w:tbl>
    <w:p w14:paraId="50248538" w14:textId="4FFD66B5" w:rsidR="002F6427" w:rsidRDefault="002F6427" w:rsidP="002F6427">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6</w:t>
      </w:r>
      <w:r w:rsidR="00E15D41">
        <w:rPr>
          <w:noProof/>
        </w:rPr>
        <w:fldChar w:fldCharType="end"/>
      </w:r>
      <w:r>
        <w:t>. Nombre, descripción y direcciones del los registros del bloque de registros de programación y control de flujo.</w:t>
      </w:r>
    </w:p>
    <w:p w14:paraId="267B2F47" w14:textId="3028DF66" w:rsidR="000723EB" w:rsidRPr="000723EB" w:rsidRDefault="000723EB" w:rsidP="0017412F">
      <w:pPr>
        <w:rPr>
          <w:i/>
        </w:rPr>
      </w:pPr>
      <w:r>
        <w:rPr>
          <w:i/>
        </w:rPr>
        <w:t xml:space="preserve">  </w:t>
      </w:r>
    </w:p>
    <w:p w14:paraId="7E32041F" w14:textId="171D5736" w:rsidR="007003EB" w:rsidRDefault="002F6427" w:rsidP="0017412F">
      <w:r>
        <w:t xml:space="preserve">Los registros que se utilizan para programar el </w:t>
      </w:r>
      <w:r>
        <w:rPr>
          <w:i/>
        </w:rPr>
        <w:t xml:space="preserve">kernel </w:t>
      </w:r>
      <w:r>
        <w:t xml:space="preserve">usando la </w:t>
      </w:r>
      <w:r>
        <w:rPr>
          <w:i/>
        </w:rPr>
        <w:t xml:space="preserve">interconexión decodificada de circuitos aritméticos </w:t>
      </w:r>
      <w:r>
        <w:t>son el registro de control, reg_ctrl, el registro de dirección de fuente de flujo de datos de entrada, reg_fetchstart y el registro de dirección de escritura de resultados del flujo de datos de salida, reg_sinkstart.</w:t>
      </w:r>
    </w:p>
    <w:p w14:paraId="0CE2C01E" w14:textId="53B027AF" w:rsidR="007003EB" w:rsidRDefault="007003EB" w:rsidP="00A73E36">
      <w:pPr>
        <w:pStyle w:val="Ttulo1"/>
        <w:numPr>
          <w:ilvl w:val="1"/>
          <w:numId w:val="28"/>
        </w:numPr>
      </w:pPr>
      <w:bookmarkStart w:id="91" w:name="_Toc206934732"/>
      <w:bookmarkStart w:id="92" w:name="_Toc206941763"/>
      <w:r>
        <w:t xml:space="preserve">Programación del </w:t>
      </w:r>
      <w:r w:rsidRPr="007003EB">
        <w:rPr>
          <w:i/>
        </w:rPr>
        <w:t>kernel</w:t>
      </w:r>
      <w:r>
        <w:t xml:space="preserve"> o función especializada</w:t>
      </w:r>
      <w:r w:rsidR="002A559D">
        <w:t xml:space="preserve"> y direcciones de almacenamiento de flujos de entrada y salida</w:t>
      </w:r>
      <w:r>
        <w:t>.</w:t>
      </w:r>
      <w:bookmarkEnd w:id="91"/>
      <w:bookmarkEnd w:id="92"/>
    </w:p>
    <w:p w14:paraId="6AA4E52C" w14:textId="77777777" w:rsidR="007003EB" w:rsidRDefault="007003EB" w:rsidP="007003EB"/>
    <w:p w14:paraId="173D45C0" w14:textId="0EB109E1" w:rsidR="007003EB" w:rsidRDefault="00DF3D8B" w:rsidP="007003EB">
      <w:pPr>
        <w:rPr>
          <w:i/>
        </w:rPr>
      </w:pPr>
      <w:r>
        <w:t xml:space="preserve">El </w:t>
      </w:r>
      <w:r>
        <w:rPr>
          <w:i/>
        </w:rPr>
        <w:t xml:space="preserve">RayTrac </w:t>
      </w:r>
      <w:r>
        <w:t xml:space="preserve">utiliza un grupo de circuitos aritméticos para ejecutar las operaciones que el programador configura. Para ordenar el camino que los datos recorren desde la entrada, hasta la salida y por el cual se van transformando, el sistema utiliza la </w:t>
      </w:r>
      <w:r>
        <w:rPr>
          <w:i/>
        </w:rPr>
        <w:t xml:space="preserve">interconexión decodificada de circuitos aritméticos. </w:t>
      </w:r>
      <w:r>
        <w:t xml:space="preserve">Este circuito decodifica </w:t>
      </w:r>
      <w:r w:rsidR="000723EB">
        <w:t xml:space="preserve">función especializada o </w:t>
      </w:r>
      <w:r w:rsidR="000723EB">
        <w:rPr>
          <w:i/>
        </w:rPr>
        <w:t xml:space="preserve">kernel </w:t>
      </w:r>
      <w:r w:rsidR="000723EB">
        <w:t xml:space="preserve">configurado por el programador y está decodificación determina entonces el camino de datos dentro del </w:t>
      </w:r>
      <w:r w:rsidR="000723EB">
        <w:rPr>
          <w:i/>
        </w:rPr>
        <w:t xml:space="preserve">pipeline aritmético. </w:t>
      </w:r>
    </w:p>
    <w:p w14:paraId="37B75127" w14:textId="77777777" w:rsidR="000723EB" w:rsidRDefault="000723EB" w:rsidP="007003EB">
      <w:pPr>
        <w:rPr>
          <w:i/>
        </w:rPr>
      </w:pPr>
    </w:p>
    <w:p w14:paraId="38D4C5DE" w14:textId="0321D375" w:rsidR="000723EB" w:rsidRDefault="002F6427" w:rsidP="007003EB">
      <w:r>
        <w:t xml:space="preserve">Haciendo uso del reg_ctrl, el programador configura el </w:t>
      </w:r>
      <w:r>
        <w:rPr>
          <w:i/>
        </w:rPr>
        <w:t xml:space="preserve">kernel </w:t>
      </w:r>
      <w:r>
        <w:t xml:space="preserve">o función especializada a ejecutar. A continuación se detallan los campos de este registro. </w:t>
      </w:r>
    </w:p>
    <w:p w14:paraId="1A95E293" w14:textId="77777777" w:rsidR="002F6427" w:rsidRDefault="002F6427" w:rsidP="007003EB"/>
    <w:tbl>
      <w:tblPr>
        <w:tblStyle w:val="Tablaconcuadrcula"/>
        <w:tblW w:w="0" w:type="auto"/>
        <w:tblLook w:val="04A0" w:firstRow="1" w:lastRow="0" w:firstColumn="1" w:lastColumn="0" w:noHBand="0" w:noVBand="1"/>
      </w:tblPr>
      <w:tblGrid>
        <w:gridCol w:w="1009"/>
        <w:gridCol w:w="1651"/>
        <w:gridCol w:w="6379"/>
      </w:tblGrid>
      <w:tr w:rsidR="002F6427" w:rsidRPr="00A4241C" w14:paraId="13727FD5" w14:textId="77777777" w:rsidTr="007A0C5A">
        <w:tc>
          <w:tcPr>
            <w:tcW w:w="1009" w:type="dxa"/>
          </w:tcPr>
          <w:p w14:paraId="4CCB4A84" w14:textId="2B74CDD4" w:rsidR="002F6427" w:rsidRPr="00A4241C" w:rsidRDefault="002F6427" w:rsidP="007003EB">
            <w:pPr>
              <w:rPr>
                <w:i/>
              </w:rPr>
            </w:pPr>
            <w:r w:rsidRPr="00A4241C">
              <w:rPr>
                <w:i/>
              </w:rPr>
              <w:t>Bit No.</w:t>
            </w:r>
          </w:p>
        </w:tc>
        <w:tc>
          <w:tcPr>
            <w:tcW w:w="1651" w:type="dxa"/>
          </w:tcPr>
          <w:p w14:paraId="2DF68DAF" w14:textId="091211F1" w:rsidR="002F6427" w:rsidRPr="00A4241C" w:rsidRDefault="002F6427" w:rsidP="007003EB">
            <w:pPr>
              <w:rPr>
                <w:i/>
              </w:rPr>
            </w:pPr>
            <w:r w:rsidRPr="00A4241C">
              <w:rPr>
                <w:i/>
              </w:rPr>
              <w:t>Nombre</w:t>
            </w:r>
            <w:r w:rsidR="007A0C5A" w:rsidRPr="00A4241C">
              <w:rPr>
                <w:i/>
              </w:rPr>
              <w:t xml:space="preserve"> (rw)</w:t>
            </w:r>
          </w:p>
        </w:tc>
        <w:tc>
          <w:tcPr>
            <w:tcW w:w="6379" w:type="dxa"/>
          </w:tcPr>
          <w:p w14:paraId="66A64358" w14:textId="2037BDD4" w:rsidR="002F6427" w:rsidRPr="00A4241C" w:rsidRDefault="002F6427" w:rsidP="007003EB">
            <w:pPr>
              <w:rPr>
                <w:i/>
              </w:rPr>
            </w:pPr>
            <w:r w:rsidRPr="00A4241C">
              <w:rPr>
                <w:i/>
              </w:rPr>
              <w:t>Descripción</w:t>
            </w:r>
          </w:p>
        </w:tc>
      </w:tr>
      <w:tr w:rsidR="002F6427" w:rsidRPr="00A4241C" w14:paraId="2724EB76" w14:textId="77777777" w:rsidTr="007A0C5A">
        <w:tc>
          <w:tcPr>
            <w:tcW w:w="1009" w:type="dxa"/>
          </w:tcPr>
          <w:p w14:paraId="2A9EC155" w14:textId="15470898" w:rsidR="002F6427" w:rsidRPr="00A4241C" w:rsidRDefault="007A0C5A" w:rsidP="007003EB">
            <w:pPr>
              <w:rPr>
                <w:i/>
              </w:rPr>
            </w:pPr>
            <w:r w:rsidRPr="00A4241C">
              <w:rPr>
                <w:i/>
              </w:rPr>
              <w:t>0</w:t>
            </w:r>
          </w:p>
        </w:tc>
        <w:tc>
          <w:tcPr>
            <w:tcW w:w="1651" w:type="dxa"/>
          </w:tcPr>
          <w:p w14:paraId="276BA123" w14:textId="74D10371" w:rsidR="002F6427" w:rsidRPr="00A4241C" w:rsidRDefault="00A4241C" w:rsidP="007003EB">
            <w:pPr>
              <w:rPr>
                <w:i/>
              </w:rPr>
            </w:pPr>
            <w:r w:rsidRPr="00A4241C">
              <w:rPr>
                <w:i/>
              </w:rPr>
              <w:t>c</w:t>
            </w:r>
            <w:r w:rsidR="007A0C5A" w:rsidRPr="00A4241C">
              <w:rPr>
                <w:i/>
              </w:rPr>
              <w:t>mb</w:t>
            </w:r>
            <w:r w:rsidRPr="00A4241C">
              <w:rPr>
                <w:i/>
              </w:rPr>
              <w:t xml:space="preserve"> (rw)</w:t>
            </w:r>
          </w:p>
        </w:tc>
        <w:tc>
          <w:tcPr>
            <w:tcW w:w="6379" w:type="dxa"/>
          </w:tcPr>
          <w:p w14:paraId="24C602E1" w14:textId="7B3413CF" w:rsidR="002F6427" w:rsidRPr="00A4241C" w:rsidRDefault="007A0C5A" w:rsidP="007003EB">
            <w:pPr>
              <w:rPr>
                <w:i/>
              </w:rPr>
            </w:pPr>
            <w:r w:rsidRPr="00A4241C">
              <w:rPr>
                <w:i/>
              </w:rPr>
              <w:t xml:space="preserve">Este bit describe la manera en que el adaptador de flujos de entrada carga o formatea los flujos de entrada. Este campo aplica para operaciones que requieren dos vectores A y B. Se ignora para operaciones unarias como la normalización de vectores o el cálculo de magnitud de vectores. </w:t>
            </w:r>
          </w:p>
          <w:p w14:paraId="50CDDD3E" w14:textId="77777777" w:rsidR="007A0C5A" w:rsidRPr="00A4241C" w:rsidRDefault="007A0C5A" w:rsidP="007003EB">
            <w:pPr>
              <w:rPr>
                <w:i/>
              </w:rPr>
            </w:pPr>
          </w:p>
          <w:p w14:paraId="6FFE5006" w14:textId="3AB15C67" w:rsidR="007A0C5A" w:rsidRPr="00A4241C" w:rsidRDefault="007A0C5A" w:rsidP="007003EB">
            <w:pPr>
              <w:rPr>
                <w:i/>
              </w:rPr>
            </w:pPr>
            <w:r w:rsidRPr="00A4241C">
              <w:rPr>
                <w:i/>
              </w:rPr>
              <w:t>0: Todos los flujos de entrada se cargan secuencialmente en seis componentes, que conforman los 2 vectores A y B, de la siguiente manera: Ax, Ay, Az, Bx, By, Bz, Ax, Ay ….. y así sucesivamente. Una vez exista otro dato disponible entrante, empieza de nuevo la secuencia.</w:t>
            </w:r>
          </w:p>
          <w:p w14:paraId="5CB8B9FD" w14:textId="77777777" w:rsidR="007A0C5A" w:rsidRPr="00A4241C" w:rsidRDefault="007A0C5A" w:rsidP="007003EB">
            <w:pPr>
              <w:rPr>
                <w:i/>
              </w:rPr>
            </w:pPr>
          </w:p>
          <w:p w14:paraId="5310A5FA" w14:textId="77777777" w:rsidR="007A0C5A" w:rsidRPr="00A4241C" w:rsidRDefault="007A0C5A" w:rsidP="007A0C5A">
            <w:pPr>
              <w:rPr>
                <w:i/>
              </w:rPr>
            </w:pPr>
            <w:r w:rsidRPr="00A4241C">
              <w:rPr>
                <w:i/>
              </w:rPr>
              <w:t>1: Todos los flujos de entrada se cargan secuencialmente en los 3 componentes que conforman el vector B, salvo los primeros 3 datos del flujo de entrada que se cargarán en el vector A, de la siguiente manera: Ax</w:t>
            </w:r>
            <w:r w:rsidR="00E55F22" w:rsidRPr="00A4241C">
              <w:rPr>
                <w:i/>
              </w:rPr>
              <w:t xml:space="preserve">, Ay, Az, Bx, By, Bz, Bx, By, Bz, Bx, By, Bz, Bx……  y así sucesivamente. </w:t>
            </w:r>
          </w:p>
          <w:p w14:paraId="13BC44B6" w14:textId="77777777" w:rsidR="00E55F22" w:rsidRPr="00A4241C" w:rsidRDefault="00E55F22" w:rsidP="007A0C5A">
            <w:pPr>
              <w:rPr>
                <w:i/>
              </w:rPr>
            </w:pPr>
          </w:p>
          <w:p w14:paraId="67118B96" w14:textId="3D2E6462" w:rsidR="00E55F22" w:rsidRPr="00A4241C" w:rsidRDefault="00E55F22" w:rsidP="007A0C5A">
            <w:pPr>
              <w:rPr>
                <w:i/>
              </w:rPr>
            </w:pPr>
          </w:p>
        </w:tc>
      </w:tr>
      <w:tr w:rsidR="002F6427" w:rsidRPr="00A4241C" w14:paraId="49DAEEE9" w14:textId="77777777" w:rsidTr="007A0C5A">
        <w:tc>
          <w:tcPr>
            <w:tcW w:w="1009" w:type="dxa"/>
          </w:tcPr>
          <w:p w14:paraId="4E69CBE8" w14:textId="2A0C4036" w:rsidR="002F6427" w:rsidRPr="00A4241C" w:rsidRDefault="00A4241C" w:rsidP="007003EB">
            <w:pPr>
              <w:rPr>
                <w:i/>
              </w:rPr>
            </w:pPr>
            <w:r w:rsidRPr="00A4241C">
              <w:rPr>
                <w:i/>
              </w:rPr>
              <w:t>[3:1]</w:t>
            </w:r>
          </w:p>
        </w:tc>
        <w:tc>
          <w:tcPr>
            <w:tcW w:w="1651" w:type="dxa"/>
          </w:tcPr>
          <w:p w14:paraId="4BC06C68" w14:textId="75C39ED1" w:rsidR="002F6427" w:rsidRPr="00A4241C" w:rsidRDefault="00A4241C" w:rsidP="007003EB">
            <w:pPr>
              <w:rPr>
                <w:i/>
              </w:rPr>
            </w:pPr>
            <w:r>
              <w:rPr>
                <w:i/>
              </w:rPr>
              <w:t>d</w:t>
            </w:r>
            <w:r w:rsidRPr="00A4241C">
              <w:rPr>
                <w:i/>
              </w:rPr>
              <w:t>cs</w:t>
            </w:r>
            <w:r>
              <w:rPr>
                <w:i/>
              </w:rPr>
              <w:t xml:space="preserve"> </w:t>
            </w:r>
            <w:r w:rsidRPr="00A4241C">
              <w:rPr>
                <w:i/>
              </w:rPr>
              <w:t>(rw)</w:t>
            </w:r>
          </w:p>
        </w:tc>
        <w:tc>
          <w:tcPr>
            <w:tcW w:w="6379" w:type="dxa"/>
          </w:tcPr>
          <w:p w14:paraId="57D83868" w14:textId="77777777" w:rsidR="002F6427" w:rsidRDefault="00A4241C" w:rsidP="007003EB">
            <w:pPr>
              <w:rPr>
                <w:i/>
              </w:rPr>
            </w:pPr>
            <w:r w:rsidRPr="00A4241C">
              <w:rPr>
                <w:i/>
              </w:rPr>
              <w:t>Kernel o f</w:t>
            </w:r>
            <w:r>
              <w:rPr>
                <w:i/>
              </w:rPr>
              <w:t>unción especializada a ejecutar.</w:t>
            </w:r>
          </w:p>
          <w:p w14:paraId="122E0C7C" w14:textId="77777777" w:rsidR="00A4241C" w:rsidRDefault="00A4241C" w:rsidP="007003EB">
            <w:pPr>
              <w:rPr>
                <w:i/>
              </w:rPr>
            </w:pPr>
          </w:p>
          <w:p w14:paraId="3FC9EA27" w14:textId="77777777" w:rsidR="00A4241C" w:rsidRDefault="00A4241C" w:rsidP="007003EB">
            <w:pPr>
              <w:rPr>
                <w:i/>
              </w:rPr>
            </w:pPr>
            <w:r>
              <w:rPr>
                <w:i/>
              </w:rPr>
              <w:t>El valor de estos 3 bits codifica la operación a realizar y es función de la interconexión decodificada de circuitos aritméticos decodificarlos, para interconectar las operaciones aritméticas que definen un kernel.</w:t>
            </w:r>
          </w:p>
          <w:p w14:paraId="76E4677F" w14:textId="77777777" w:rsidR="00A4241C" w:rsidRDefault="00A4241C" w:rsidP="007003EB">
            <w:pPr>
              <w:rPr>
                <w:i/>
              </w:rPr>
            </w:pPr>
          </w:p>
          <w:p w14:paraId="336365B4" w14:textId="43F4D949" w:rsidR="00A4241C" w:rsidRDefault="00A4241C" w:rsidP="007003EB">
            <w:pPr>
              <w:rPr>
                <w:i/>
              </w:rPr>
            </w:pPr>
            <w:r>
              <w:rPr>
                <w:i/>
              </w:rPr>
              <w:t>000: Suma de Vectores. A+B.</w:t>
            </w:r>
          </w:p>
          <w:p w14:paraId="2340ACD9" w14:textId="77777777" w:rsidR="00A4241C" w:rsidRDefault="00A4241C" w:rsidP="007003EB">
            <w:pPr>
              <w:rPr>
                <w:i/>
              </w:rPr>
            </w:pPr>
            <w:r>
              <w:rPr>
                <w:i/>
              </w:rPr>
              <w:t>001: Resta de Vectores. A-B.</w:t>
            </w:r>
          </w:p>
          <w:p w14:paraId="7D6C9CE5" w14:textId="77777777" w:rsidR="00A4241C" w:rsidRDefault="00A4241C" w:rsidP="007003EB">
            <w:pPr>
              <w:rPr>
                <w:i/>
              </w:rPr>
            </w:pPr>
            <w:r>
              <w:rPr>
                <w:i/>
              </w:rPr>
              <w:t>011: Producto Cruz. AxB.</w:t>
            </w:r>
          </w:p>
          <w:p w14:paraId="253DE308" w14:textId="523B633A" w:rsidR="00A4241C" w:rsidRDefault="00A4241C" w:rsidP="007003EB">
            <w:pPr>
              <w:rPr>
                <w:i/>
              </w:rPr>
            </w:pPr>
            <w:r>
              <w:rPr>
                <w:i/>
              </w:rPr>
              <w:t>100: Producto Punto. A.B.</w:t>
            </w:r>
          </w:p>
          <w:p w14:paraId="46872274" w14:textId="77777777" w:rsidR="00A4241C" w:rsidRDefault="00A4241C" w:rsidP="007003EB">
            <w:pPr>
              <w:rPr>
                <w:i/>
              </w:rPr>
            </w:pPr>
            <w:r>
              <w:rPr>
                <w:i/>
              </w:rPr>
              <w:t>110: Magnitud y Normalización de Vectores. |A| y A*1/|A|.</w:t>
            </w:r>
          </w:p>
          <w:p w14:paraId="300BA58D" w14:textId="68AF3980" w:rsidR="00A4241C" w:rsidRPr="00A4241C" w:rsidRDefault="00A4241C" w:rsidP="007003EB">
            <w:pPr>
              <w:rPr>
                <w:i/>
              </w:rPr>
            </w:pPr>
            <w:r>
              <w:rPr>
                <w:i/>
              </w:rPr>
              <w:t xml:space="preserve">111: Multiplicación Simple Componente a Componente. </w:t>
            </w:r>
          </w:p>
        </w:tc>
      </w:tr>
      <w:tr w:rsidR="002F6427" w:rsidRPr="00A4241C" w14:paraId="06EC4FA8" w14:textId="77777777" w:rsidTr="007A0C5A">
        <w:tc>
          <w:tcPr>
            <w:tcW w:w="1009" w:type="dxa"/>
          </w:tcPr>
          <w:p w14:paraId="6F0C2E91" w14:textId="4B5A8030" w:rsidR="002F6427" w:rsidRPr="00A4241C" w:rsidRDefault="00A4241C" w:rsidP="007003EB">
            <w:pPr>
              <w:rPr>
                <w:i/>
              </w:rPr>
            </w:pPr>
            <w:r>
              <w:rPr>
                <w:i/>
              </w:rPr>
              <w:t>[5:4]</w:t>
            </w:r>
          </w:p>
        </w:tc>
        <w:tc>
          <w:tcPr>
            <w:tcW w:w="1651" w:type="dxa"/>
          </w:tcPr>
          <w:p w14:paraId="41636D48" w14:textId="2C66C473" w:rsidR="002F6427" w:rsidRPr="00A4241C" w:rsidRDefault="00A4241C" w:rsidP="007003EB">
            <w:pPr>
              <w:rPr>
                <w:i/>
              </w:rPr>
            </w:pPr>
            <w:r>
              <w:rPr>
                <w:i/>
              </w:rPr>
              <w:t>vtsc (rw)</w:t>
            </w:r>
          </w:p>
        </w:tc>
        <w:tc>
          <w:tcPr>
            <w:tcW w:w="6379" w:type="dxa"/>
          </w:tcPr>
          <w:p w14:paraId="0362DBD1" w14:textId="77777777" w:rsidR="002F6427" w:rsidRDefault="00A4241C" w:rsidP="007003EB">
            <w:pPr>
              <w:rPr>
                <w:i/>
              </w:rPr>
            </w:pPr>
            <w:r>
              <w:rPr>
                <w:i/>
              </w:rPr>
              <w:t>Este campo define la tasa de adaptación de flujos de salida.</w:t>
            </w:r>
          </w:p>
          <w:p w14:paraId="098D02F8" w14:textId="77777777" w:rsidR="00A4241C" w:rsidRDefault="00A4241C" w:rsidP="007003EB">
            <w:pPr>
              <w:rPr>
                <w:i/>
              </w:rPr>
            </w:pPr>
          </w:p>
          <w:p w14:paraId="2B79ADDE" w14:textId="7BFF4F0F" w:rsidR="00A4241C" w:rsidRDefault="00A4241C" w:rsidP="007003EB">
            <w:pPr>
              <w:rPr>
                <w:i/>
              </w:rPr>
            </w:pPr>
            <w:r>
              <w:rPr>
                <w:i/>
              </w:rPr>
              <w:t xml:space="preserve">00 </w:t>
            </w:r>
            <w:r w:rsidR="00147B60">
              <w:rPr>
                <w:i/>
              </w:rPr>
              <w:t>ó 10</w:t>
            </w:r>
            <w:r>
              <w:rPr>
                <w:i/>
              </w:rPr>
              <w:t>: Solo leer el componente vectorial de la cola de resultados 96:32.</w:t>
            </w:r>
            <w:r w:rsidR="00147B60">
              <w:rPr>
                <w:i/>
              </w:rPr>
              <w:t xml:space="preserve"> Se debe usar este valor cuando se quiere configurar un kernel cuyos resultados solo sean vectores, ejemplo: Producto Cruz.</w:t>
            </w:r>
          </w:p>
          <w:p w14:paraId="25ADD4D4" w14:textId="77777777" w:rsidR="00147B60" w:rsidRDefault="00147B60" w:rsidP="007003EB">
            <w:pPr>
              <w:rPr>
                <w:i/>
              </w:rPr>
            </w:pPr>
          </w:p>
          <w:p w14:paraId="2E979719" w14:textId="5C834876" w:rsidR="00147B60" w:rsidRDefault="00147B60" w:rsidP="007003EB">
            <w:pPr>
              <w:rPr>
                <w:i/>
              </w:rPr>
            </w:pPr>
            <w:r>
              <w:rPr>
                <w:i/>
              </w:rPr>
              <w:t>01: Solo leer el componente escalar de la cola de resultados 32:32. Se debe usar este valor cuando se quiere configurar un kernel cuyos resultados son exclusivamente valores escalares, por ejemplo el producto punto o la magnitud vectorial.</w:t>
            </w:r>
          </w:p>
          <w:p w14:paraId="337FC0BE" w14:textId="77777777" w:rsidR="00147B60" w:rsidRDefault="00147B60" w:rsidP="007003EB">
            <w:pPr>
              <w:rPr>
                <w:i/>
              </w:rPr>
            </w:pPr>
          </w:p>
          <w:p w14:paraId="1E643FB2" w14:textId="74F48B0C" w:rsidR="00A4241C" w:rsidRPr="00A4241C" w:rsidRDefault="00147B60" w:rsidP="007003EB">
            <w:pPr>
              <w:rPr>
                <w:i/>
              </w:rPr>
            </w:pPr>
            <w:r>
              <w:rPr>
                <w:i/>
              </w:rPr>
              <w:t>11: Leer el componente vectorial y escalar de la cola de resultados 128:32. Cuando se selecciona la operación Magnitud y Normalización Vectorial (dcs=110), se debe tener en cuenta que en la cola de resultados se almacenaran cuatro valores por resultados: Los 3 componentes del vector normalizado y la magnitud del vector original. Es deseable leer los cuatro datos y en ese caso se utiliza el valor vtsc=11.</w:t>
            </w:r>
          </w:p>
        </w:tc>
      </w:tr>
      <w:tr w:rsidR="002F6427" w:rsidRPr="00A4241C" w14:paraId="7FA719C8" w14:textId="77777777" w:rsidTr="007A0C5A">
        <w:tc>
          <w:tcPr>
            <w:tcW w:w="1009" w:type="dxa"/>
          </w:tcPr>
          <w:p w14:paraId="32B89827" w14:textId="64874843" w:rsidR="002F6427" w:rsidRPr="00A4241C" w:rsidRDefault="00147B60" w:rsidP="007003EB">
            <w:pPr>
              <w:rPr>
                <w:i/>
              </w:rPr>
            </w:pPr>
            <w:r>
              <w:rPr>
                <w:i/>
              </w:rPr>
              <w:t>6</w:t>
            </w:r>
          </w:p>
        </w:tc>
        <w:tc>
          <w:tcPr>
            <w:tcW w:w="1651" w:type="dxa"/>
          </w:tcPr>
          <w:p w14:paraId="6EB1EBE1" w14:textId="3829CE36" w:rsidR="002F6427" w:rsidRPr="00A4241C" w:rsidRDefault="00147B60" w:rsidP="007003EB">
            <w:pPr>
              <w:rPr>
                <w:i/>
              </w:rPr>
            </w:pPr>
            <w:r>
              <w:rPr>
                <w:i/>
              </w:rPr>
              <w:t>dma (rw)</w:t>
            </w:r>
          </w:p>
        </w:tc>
        <w:tc>
          <w:tcPr>
            <w:tcW w:w="6379" w:type="dxa"/>
          </w:tcPr>
          <w:p w14:paraId="3D88C3A0" w14:textId="77777777" w:rsidR="002F6427" w:rsidRDefault="00147B60" w:rsidP="007003EB">
            <w:pPr>
              <w:rPr>
                <w:i/>
              </w:rPr>
            </w:pPr>
            <w:r>
              <w:rPr>
                <w:i/>
              </w:rPr>
              <w:t xml:space="preserve">0: El sistema funciona como un stream processor, al que se le configura un kernel o función especializada para ejecutar y una fuente de flujos de entrada y un destino para los flujos de salida. A este modo de le llama modo RayTrac. </w:t>
            </w:r>
          </w:p>
          <w:p w14:paraId="42C5A100" w14:textId="77777777" w:rsidR="00147B60" w:rsidRDefault="00147B60" w:rsidP="007003EB">
            <w:pPr>
              <w:rPr>
                <w:i/>
              </w:rPr>
            </w:pPr>
          </w:p>
          <w:p w14:paraId="3AB2FD2A" w14:textId="7261D2A4" w:rsidR="00147B60" w:rsidRPr="00A4241C" w:rsidRDefault="00147B60" w:rsidP="007003EB">
            <w:pPr>
              <w:rPr>
                <w:i/>
              </w:rPr>
            </w:pPr>
            <w:r>
              <w:rPr>
                <w:i/>
              </w:rPr>
              <w:t>1: El sistema funciona como un direct memory access, escribiendo bulks de datos utilizando los registro REG_FETCHSART como dirección externa de lectura de datos y REG_SINKSTART como dirección externa de escritura de datos. El tamaño del bulk se escribe en el campo de bits nfetch de este mismo registro.</w:t>
            </w:r>
          </w:p>
        </w:tc>
      </w:tr>
      <w:tr w:rsidR="00EF1823" w:rsidRPr="00A4241C" w14:paraId="724232C5" w14:textId="77777777" w:rsidTr="007A0C5A">
        <w:tc>
          <w:tcPr>
            <w:tcW w:w="1009" w:type="dxa"/>
          </w:tcPr>
          <w:p w14:paraId="0896AAB1" w14:textId="70A2B04A" w:rsidR="00EF1823" w:rsidRDefault="00EF1823" w:rsidP="007003EB">
            <w:pPr>
              <w:rPr>
                <w:i/>
              </w:rPr>
            </w:pPr>
            <w:r>
              <w:rPr>
                <w:i/>
              </w:rPr>
              <w:t>[13:7]</w:t>
            </w:r>
          </w:p>
        </w:tc>
        <w:tc>
          <w:tcPr>
            <w:tcW w:w="1651" w:type="dxa"/>
          </w:tcPr>
          <w:p w14:paraId="171EF689" w14:textId="5010CD17" w:rsidR="00EF1823" w:rsidRDefault="00EF1823" w:rsidP="007003EB">
            <w:pPr>
              <w:rPr>
                <w:i/>
              </w:rPr>
            </w:pPr>
            <w:r>
              <w:rPr>
                <w:i/>
              </w:rPr>
              <w:t xml:space="preserve">Banderas: (r) </w:t>
            </w:r>
          </w:p>
        </w:tc>
        <w:tc>
          <w:tcPr>
            <w:tcW w:w="6379" w:type="dxa"/>
          </w:tcPr>
          <w:p w14:paraId="48988F2E" w14:textId="77777777" w:rsidR="00EF1823" w:rsidRDefault="00EF1823" w:rsidP="007003EB">
            <w:pPr>
              <w:rPr>
                <w:i/>
              </w:rPr>
            </w:pPr>
            <w:r>
              <w:rPr>
                <w:i/>
              </w:rPr>
              <w:t>[ap : dp : pl : pp : wp : dc : fc]</w:t>
            </w:r>
          </w:p>
          <w:p w14:paraId="1FB9A171" w14:textId="77777777" w:rsidR="00EF1823" w:rsidRDefault="00EF1823" w:rsidP="007003EB">
            <w:pPr>
              <w:rPr>
                <w:i/>
              </w:rPr>
            </w:pPr>
          </w:p>
          <w:p w14:paraId="4F51F7B2" w14:textId="46456EB2" w:rsidR="00EF1823" w:rsidRDefault="00EF1823" w:rsidP="007003EB">
            <w:pPr>
              <w:rPr>
                <w:i/>
              </w:rPr>
            </w:pPr>
            <w:r>
              <w:rPr>
                <w:i/>
              </w:rPr>
              <w:t>Consultar el capítulo V. Control de flujo de datos y sincronización externa. Para información más detallada sobre las banderas a continuación.</w:t>
            </w:r>
          </w:p>
          <w:p w14:paraId="169856B6" w14:textId="77777777" w:rsidR="00EF1823" w:rsidRDefault="00EF1823" w:rsidP="007003EB">
            <w:pPr>
              <w:rPr>
                <w:i/>
              </w:rPr>
            </w:pPr>
          </w:p>
          <w:p w14:paraId="35A37FC3" w14:textId="77777777" w:rsidR="00EF1823" w:rsidRDefault="00EF1823" w:rsidP="007003EB">
            <w:pPr>
              <w:rPr>
                <w:i/>
              </w:rPr>
            </w:pPr>
            <w:r>
              <w:rPr>
                <w:i/>
              </w:rPr>
              <w:t>ap: address pending flag.</w:t>
            </w:r>
          </w:p>
          <w:p w14:paraId="70B48BB6" w14:textId="77777777" w:rsidR="00EF1823" w:rsidRDefault="00EF1823" w:rsidP="007003EB">
            <w:pPr>
              <w:rPr>
                <w:i/>
              </w:rPr>
            </w:pPr>
          </w:p>
          <w:p w14:paraId="5031C126" w14:textId="77777777" w:rsidR="007E4D31" w:rsidRDefault="007E4D31" w:rsidP="007003EB">
            <w:pPr>
              <w:rPr>
                <w:i/>
              </w:rPr>
            </w:pPr>
            <w:r>
              <w:rPr>
                <w:i/>
              </w:rPr>
              <w:t>1:  Está pendiente</w:t>
            </w:r>
            <w:r w:rsidR="00EF1823">
              <w:rPr>
                <w:i/>
              </w:rPr>
              <w:t xml:space="preserve"> por ser enganchada</w:t>
            </w:r>
            <w:r>
              <w:rPr>
                <w:i/>
              </w:rPr>
              <w:t xml:space="preserve"> la dirección y tamaño del bulk programado del flujo de datos de entrada.</w:t>
            </w:r>
          </w:p>
          <w:p w14:paraId="5F4866CA" w14:textId="77777777" w:rsidR="007E4D31" w:rsidRDefault="007E4D31" w:rsidP="007003EB">
            <w:pPr>
              <w:rPr>
                <w:i/>
              </w:rPr>
            </w:pPr>
          </w:p>
          <w:p w14:paraId="01117E2D" w14:textId="77777777" w:rsidR="007E4D31" w:rsidRDefault="007E4D31" w:rsidP="007003EB">
            <w:pPr>
              <w:rPr>
                <w:i/>
              </w:rPr>
            </w:pPr>
            <w:r>
              <w:rPr>
                <w:i/>
              </w:rPr>
              <w:t>0: No hay pendientes en el momento enganches de dirección de flujos de entrada.</w:t>
            </w:r>
          </w:p>
          <w:p w14:paraId="1631D1ED" w14:textId="77777777" w:rsidR="007E4D31" w:rsidRDefault="007E4D31" w:rsidP="007003EB">
            <w:pPr>
              <w:rPr>
                <w:i/>
              </w:rPr>
            </w:pPr>
          </w:p>
          <w:p w14:paraId="7FCE300A" w14:textId="77777777" w:rsidR="007E4D31" w:rsidRDefault="007E4D31" w:rsidP="007003EB">
            <w:pPr>
              <w:rPr>
                <w:i/>
              </w:rPr>
            </w:pPr>
            <w:r>
              <w:rPr>
                <w:i/>
              </w:rPr>
              <w:t>dp: data pending flag.</w:t>
            </w:r>
          </w:p>
          <w:p w14:paraId="773766BA" w14:textId="77777777" w:rsidR="007E4D31" w:rsidRDefault="007E4D31" w:rsidP="007003EB">
            <w:pPr>
              <w:rPr>
                <w:i/>
              </w:rPr>
            </w:pPr>
          </w:p>
          <w:p w14:paraId="29916D6F" w14:textId="77777777" w:rsidR="007E4D31" w:rsidRDefault="007E4D31" w:rsidP="007003EB">
            <w:pPr>
              <w:rPr>
                <w:i/>
              </w:rPr>
            </w:pPr>
            <w:r>
              <w:rPr>
                <w:i/>
              </w:rPr>
              <w:t>1: En el momento hay una transmisión de flujos de datos de entrada y no ha terminado.</w:t>
            </w:r>
          </w:p>
          <w:p w14:paraId="2546A70F" w14:textId="77777777" w:rsidR="007E4D31" w:rsidRDefault="007E4D31" w:rsidP="007003EB">
            <w:pPr>
              <w:rPr>
                <w:i/>
              </w:rPr>
            </w:pPr>
          </w:p>
          <w:p w14:paraId="4C7DF4A5" w14:textId="77777777" w:rsidR="007E4D31" w:rsidRDefault="007E4D31" w:rsidP="007003EB">
            <w:pPr>
              <w:rPr>
                <w:i/>
              </w:rPr>
            </w:pPr>
            <w:r>
              <w:rPr>
                <w:i/>
              </w:rPr>
              <w:t>0: En el momento está pendiente la entrada de flujos de entrada al sistema.</w:t>
            </w:r>
          </w:p>
          <w:p w14:paraId="2632883B" w14:textId="77777777" w:rsidR="007E4D31" w:rsidRDefault="007E4D31" w:rsidP="007003EB">
            <w:pPr>
              <w:rPr>
                <w:i/>
              </w:rPr>
            </w:pPr>
          </w:p>
          <w:p w14:paraId="6191C778" w14:textId="7AEBBA06" w:rsidR="007E4D31" w:rsidRDefault="007E4D31" w:rsidP="007003EB">
            <w:pPr>
              <w:rPr>
                <w:i/>
              </w:rPr>
            </w:pPr>
            <w:r>
              <w:rPr>
                <w:i/>
              </w:rPr>
              <w:t>pl: parameter loading flag.</w:t>
            </w:r>
          </w:p>
          <w:p w14:paraId="3D439484" w14:textId="77777777" w:rsidR="007E4D31" w:rsidRDefault="007E4D31" w:rsidP="007003EB">
            <w:pPr>
              <w:rPr>
                <w:i/>
              </w:rPr>
            </w:pPr>
          </w:p>
          <w:p w14:paraId="01612257" w14:textId="173C91E4" w:rsidR="007E4D31" w:rsidRDefault="007E4D31" w:rsidP="007003EB">
            <w:pPr>
              <w:rPr>
                <w:i/>
              </w:rPr>
            </w:pPr>
            <w:r>
              <w:rPr>
                <w:i/>
              </w:rPr>
              <w:t>0: La máquina de estados del adaptador de formato de flujos de entrada se encuentra en el estado Ax.</w:t>
            </w:r>
          </w:p>
          <w:p w14:paraId="6FFA851C" w14:textId="77777777" w:rsidR="007E4D31" w:rsidRDefault="007E4D31" w:rsidP="007003EB">
            <w:pPr>
              <w:rPr>
                <w:i/>
              </w:rPr>
            </w:pPr>
          </w:p>
          <w:p w14:paraId="060DE539" w14:textId="77777777" w:rsidR="007E4D31" w:rsidRDefault="007E4D31" w:rsidP="007003EB">
            <w:pPr>
              <w:rPr>
                <w:i/>
              </w:rPr>
            </w:pPr>
            <w:r>
              <w:rPr>
                <w:i/>
              </w:rPr>
              <w:t>1: La máquina de estados del adaptador de formato de flujos de entrada se encuentra en la mitad de la carga de algún vector, por lo tanto puede estar en cualquier estado menos en Ax.</w:t>
            </w:r>
          </w:p>
          <w:p w14:paraId="744A2EA7" w14:textId="77777777" w:rsidR="007E4D31" w:rsidRDefault="007E4D31" w:rsidP="007003EB">
            <w:pPr>
              <w:rPr>
                <w:i/>
              </w:rPr>
            </w:pPr>
          </w:p>
          <w:p w14:paraId="404C8498" w14:textId="77777777" w:rsidR="007E4D31" w:rsidRDefault="007E4D31" w:rsidP="007003EB">
            <w:pPr>
              <w:rPr>
                <w:i/>
              </w:rPr>
            </w:pPr>
            <w:r>
              <w:rPr>
                <w:i/>
              </w:rPr>
              <w:t>pp: pipeline pending flag.</w:t>
            </w:r>
          </w:p>
          <w:p w14:paraId="38B897BD" w14:textId="77777777" w:rsidR="007E4D31" w:rsidRDefault="007E4D31" w:rsidP="007003EB">
            <w:pPr>
              <w:rPr>
                <w:i/>
              </w:rPr>
            </w:pPr>
          </w:p>
          <w:p w14:paraId="2DD61492" w14:textId="7253633F" w:rsidR="007E4D31" w:rsidRDefault="007E4D31" w:rsidP="007003EB">
            <w:pPr>
              <w:rPr>
                <w:i/>
              </w:rPr>
            </w:pPr>
            <w:r>
              <w:rPr>
                <w:i/>
              </w:rPr>
              <w:t>0: No se encuentra en el momento dato alguno transitando entre los circuitos aritméticos ni la interconexión decodificada de circuitos aritméticos en el momento.</w:t>
            </w:r>
          </w:p>
          <w:p w14:paraId="13A97644" w14:textId="77777777" w:rsidR="007E4D31" w:rsidRDefault="007E4D31" w:rsidP="007003EB">
            <w:pPr>
              <w:rPr>
                <w:i/>
              </w:rPr>
            </w:pPr>
          </w:p>
          <w:p w14:paraId="0F723347" w14:textId="77777777" w:rsidR="007E4D31" w:rsidRDefault="007E4D31" w:rsidP="007003EB">
            <w:pPr>
              <w:rPr>
                <w:i/>
              </w:rPr>
            </w:pPr>
            <w:r>
              <w:rPr>
                <w:i/>
              </w:rPr>
              <w:t>1: Existen datos transitando en las etapas de los circuitos aritméticos o en la interconexión decodificada de circuitos aritméticos.</w:t>
            </w:r>
          </w:p>
          <w:p w14:paraId="69FD2A02" w14:textId="77777777" w:rsidR="007E4D31" w:rsidRDefault="007E4D31" w:rsidP="007003EB">
            <w:pPr>
              <w:rPr>
                <w:i/>
              </w:rPr>
            </w:pPr>
          </w:p>
          <w:p w14:paraId="2122AB63" w14:textId="77777777" w:rsidR="007E4D31" w:rsidRDefault="007E4D31" w:rsidP="007003EB">
            <w:pPr>
              <w:rPr>
                <w:i/>
              </w:rPr>
            </w:pPr>
            <w:r>
              <w:rPr>
                <w:i/>
              </w:rPr>
              <w:t>wp: write on memory pending flag.</w:t>
            </w:r>
          </w:p>
          <w:p w14:paraId="3D55F86E" w14:textId="77777777" w:rsidR="007E4D31" w:rsidRDefault="007E4D31" w:rsidP="007003EB">
            <w:pPr>
              <w:rPr>
                <w:i/>
              </w:rPr>
            </w:pPr>
          </w:p>
          <w:p w14:paraId="74924A71" w14:textId="62B1D20E" w:rsidR="007E4D31" w:rsidRDefault="007E4D31" w:rsidP="007E4D31">
            <w:pPr>
              <w:rPr>
                <w:i/>
              </w:rPr>
            </w:pPr>
            <w:r>
              <w:rPr>
                <w:i/>
              </w:rPr>
              <w:t xml:space="preserve">0: No existen flujos de salida para ser direccionados hacia una dirección en el exterior del RayTrac. </w:t>
            </w:r>
          </w:p>
          <w:p w14:paraId="23BABEB1" w14:textId="77777777" w:rsidR="007E4D31" w:rsidRDefault="007E4D31" w:rsidP="007E4D31">
            <w:pPr>
              <w:rPr>
                <w:i/>
              </w:rPr>
            </w:pPr>
          </w:p>
          <w:p w14:paraId="76FD7659" w14:textId="77777777" w:rsidR="007E4D31" w:rsidRDefault="007E4D31" w:rsidP="007E4D31">
            <w:pPr>
              <w:rPr>
                <w:i/>
              </w:rPr>
            </w:pPr>
            <w:r>
              <w:rPr>
                <w:i/>
              </w:rPr>
              <w:t xml:space="preserve">1: Hay flujos de salida ya formateados pendientes por ser escritos en una dirección externa al RayTrac. </w:t>
            </w:r>
          </w:p>
          <w:p w14:paraId="70744185" w14:textId="77777777" w:rsidR="007E4D31" w:rsidRDefault="007E4D31" w:rsidP="007E4D31">
            <w:pPr>
              <w:rPr>
                <w:i/>
              </w:rPr>
            </w:pPr>
          </w:p>
          <w:p w14:paraId="5620FFEF" w14:textId="77777777" w:rsidR="0028396B" w:rsidRDefault="0028396B" w:rsidP="007E4D31">
            <w:pPr>
              <w:rPr>
                <w:i/>
              </w:rPr>
            </w:pPr>
            <w:r>
              <w:rPr>
                <w:i/>
              </w:rPr>
              <w:t>fc: fetch condition flag.</w:t>
            </w:r>
          </w:p>
          <w:p w14:paraId="733DF8CA" w14:textId="77777777" w:rsidR="0028396B" w:rsidRDefault="0028396B" w:rsidP="007E4D31">
            <w:pPr>
              <w:rPr>
                <w:i/>
              </w:rPr>
            </w:pPr>
          </w:p>
          <w:p w14:paraId="25F0C23F" w14:textId="6A3E7A85" w:rsidR="0028396B" w:rsidRDefault="0028396B" w:rsidP="007E4D31">
            <w:pPr>
              <w:rPr>
                <w:i/>
              </w:rPr>
            </w:pPr>
            <w:r>
              <w:rPr>
                <w:i/>
              </w:rPr>
              <w:t>0: No existen direcciones de flujos de entrada pendientes por ser enganchadas o la tasa de tránsito de datos por el RayTrac es muy alta y no se deben traer dentro más flujos de datos de entrada.</w:t>
            </w:r>
          </w:p>
          <w:p w14:paraId="2058B392" w14:textId="77777777" w:rsidR="0028396B" w:rsidRDefault="0028396B" w:rsidP="007E4D31">
            <w:pPr>
              <w:rPr>
                <w:i/>
              </w:rPr>
            </w:pPr>
          </w:p>
          <w:p w14:paraId="088D9BF4" w14:textId="1AA88827" w:rsidR="0028396B" w:rsidRDefault="0028396B" w:rsidP="007E4D31">
            <w:pPr>
              <w:rPr>
                <w:i/>
              </w:rPr>
            </w:pPr>
            <w:r>
              <w:rPr>
                <w:i/>
              </w:rPr>
              <w:t xml:space="preserve">1: Existen direcciones de flujos de datos de entrada pendientes por ser enganchadas y la tasa de tránsito de datos por el RayTrac es baja. </w:t>
            </w:r>
          </w:p>
          <w:p w14:paraId="4B075468" w14:textId="77777777" w:rsidR="0028396B" w:rsidRDefault="0028396B" w:rsidP="007E4D31">
            <w:pPr>
              <w:rPr>
                <w:i/>
              </w:rPr>
            </w:pPr>
          </w:p>
          <w:p w14:paraId="6343DB1F" w14:textId="77777777" w:rsidR="0028396B" w:rsidRDefault="0028396B" w:rsidP="007E4D31">
            <w:pPr>
              <w:rPr>
                <w:i/>
              </w:rPr>
            </w:pPr>
            <w:r>
              <w:rPr>
                <w:i/>
              </w:rPr>
              <w:t>dc: drain condition flag.</w:t>
            </w:r>
            <w:r>
              <w:rPr>
                <w:i/>
              </w:rPr>
              <w:br/>
            </w:r>
          </w:p>
          <w:p w14:paraId="785E200D" w14:textId="07DD76BE" w:rsidR="0028396B" w:rsidRDefault="0028396B" w:rsidP="007E4D31">
            <w:pPr>
              <w:rPr>
                <w:i/>
              </w:rPr>
            </w:pPr>
            <w:r>
              <w:rPr>
                <w:i/>
              </w:rPr>
              <w:t>0: No es prioritario escribir flujos de salida, afuera del RayTrac.</w:t>
            </w:r>
          </w:p>
          <w:p w14:paraId="7DC61C06" w14:textId="3D3A15AB" w:rsidR="0028396B" w:rsidRDefault="0028396B" w:rsidP="007E4D31">
            <w:pPr>
              <w:rPr>
                <w:i/>
              </w:rPr>
            </w:pPr>
            <w:r>
              <w:rPr>
                <w:i/>
              </w:rPr>
              <w:br/>
              <w:t>1</w:t>
            </w:r>
            <w:r w:rsidR="007E4D31">
              <w:rPr>
                <w:i/>
              </w:rPr>
              <w:t xml:space="preserve">: En el momento las condiciones del RayTrac en general indican que es prioritario </w:t>
            </w:r>
            <w:r>
              <w:rPr>
                <w:i/>
              </w:rPr>
              <w:t>escribir flujos de salida, afuera del RayTarc.</w:t>
            </w:r>
          </w:p>
          <w:p w14:paraId="19E49C05" w14:textId="5AE7B5F8" w:rsidR="00EF1823" w:rsidRDefault="00EF1823" w:rsidP="007E4D31">
            <w:pPr>
              <w:rPr>
                <w:i/>
              </w:rPr>
            </w:pPr>
            <w:r>
              <w:rPr>
                <w:i/>
              </w:rPr>
              <w:t xml:space="preserve"> </w:t>
            </w:r>
          </w:p>
        </w:tc>
      </w:tr>
      <w:tr w:rsidR="002F6427" w:rsidRPr="00A4241C" w14:paraId="1C92F175" w14:textId="77777777" w:rsidTr="007A0C5A">
        <w:tc>
          <w:tcPr>
            <w:tcW w:w="1009" w:type="dxa"/>
          </w:tcPr>
          <w:p w14:paraId="48951294" w14:textId="6624E1EE" w:rsidR="002F6427" w:rsidRPr="00A4241C" w:rsidRDefault="0028396B" w:rsidP="007003EB">
            <w:pPr>
              <w:rPr>
                <w:i/>
              </w:rPr>
            </w:pPr>
            <w:r>
              <w:rPr>
                <w:i/>
              </w:rPr>
              <w:t>14</w:t>
            </w:r>
          </w:p>
        </w:tc>
        <w:tc>
          <w:tcPr>
            <w:tcW w:w="1651" w:type="dxa"/>
          </w:tcPr>
          <w:p w14:paraId="19F69A99" w14:textId="643FC32F" w:rsidR="002F6427" w:rsidRPr="00A4241C" w:rsidRDefault="00147B60" w:rsidP="007003EB">
            <w:pPr>
              <w:rPr>
                <w:i/>
              </w:rPr>
            </w:pPr>
            <w:r>
              <w:rPr>
                <w:i/>
              </w:rPr>
              <w:t>rlsc (rw)</w:t>
            </w:r>
          </w:p>
        </w:tc>
        <w:tc>
          <w:tcPr>
            <w:tcW w:w="6379" w:type="dxa"/>
          </w:tcPr>
          <w:p w14:paraId="19CA1D1A" w14:textId="516DF600" w:rsidR="002F6427" w:rsidRDefault="00147B60" w:rsidP="007003EB">
            <w:pPr>
              <w:rPr>
                <w:i/>
              </w:rPr>
            </w:pPr>
            <w:r>
              <w:rPr>
                <w:i/>
              </w:rPr>
              <w:t xml:space="preserve">0: Una vez se escribe el ultimo flujo de datos de salida entonces </w:t>
            </w:r>
            <w:r w:rsidR="00EF1823">
              <w:rPr>
                <w:i/>
              </w:rPr>
              <w:t xml:space="preserve">no se reinicia el adaptador de formato de flujos de entrada. Esto quiere decir que sin importar en que estado se encuentre la máquina de estados del adaptador de formato de flujos de entrada, conservará su estado. </w:t>
            </w:r>
          </w:p>
          <w:p w14:paraId="00BB1620" w14:textId="77777777" w:rsidR="00EF1823" w:rsidRDefault="00EF1823" w:rsidP="007003EB">
            <w:pPr>
              <w:rPr>
                <w:i/>
              </w:rPr>
            </w:pPr>
          </w:p>
          <w:p w14:paraId="6E4D396C" w14:textId="77777777" w:rsidR="004338EB" w:rsidRDefault="00EF1823" w:rsidP="007003EB">
            <w:pPr>
              <w:rPr>
                <w:i/>
              </w:rPr>
            </w:pPr>
            <w:r>
              <w:rPr>
                <w:i/>
              </w:rPr>
              <w:t xml:space="preserve">1: Una vez se escribe el último flujo de datos de salida entonces se reiniciaría el adaptador de formato de flujos de entrada. Esto quiere decir que sin importar en que estado se encuentre la máquina de estados del adaptador de formato de flujos de entrada, volverá al estado AX. </w:t>
            </w:r>
          </w:p>
          <w:p w14:paraId="2495A977" w14:textId="23A0CF29" w:rsidR="00EF1823" w:rsidRPr="00A4241C" w:rsidRDefault="00EF1823" w:rsidP="007003EB">
            <w:pPr>
              <w:rPr>
                <w:i/>
              </w:rPr>
            </w:pPr>
            <w:r>
              <w:rPr>
                <w:i/>
              </w:rPr>
              <w:t xml:space="preserve"> </w:t>
            </w:r>
          </w:p>
        </w:tc>
      </w:tr>
      <w:tr w:rsidR="002F6427" w:rsidRPr="00A4241C" w14:paraId="667642EA" w14:textId="77777777" w:rsidTr="007A0C5A">
        <w:tc>
          <w:tcPr>
            <w:tcW w:w="1009" w:type="dxa"/>
          </w:tcPr>
          <w:p w14:paraId="4C45C3F6" w14:textId="2FFC6425" w:rsidR="002F6427" w:rsidRPr="00A4241C" w:rsidRDefault="0028396B" w:rsidP="007003EB">
            <w:pPr>
              <w:rPr>
                <w:i/>
              </w:rPr>
            </w:pPr>
            <w:r>
              <w:rPr>
                <w:i/>
              </w:rPr>
              <w:t>15</w:t>
            </w:r>
          </w:p>
        </w:tc>
        <w:tc>
          <w:tcPr>
            <w:tcW w:w="1651" w:type="dxa"/>
          </w:tcPr>
          <w:p w14:paraId="2B7B7F86" w14:textId="46D9EC85" w:rsidR="002F6427" w:rsidRPr="00A4241C" w:rsidRDefault="0028396B" w:rsidP="007003EB">
            <w:pPr>
              <w:rPr>
                <w:i/>
              </w:rPr>
            </w:pPr>
            <w:r>
              <w:rPr>
                <w:i/>
              </w:rPr>
              <w:t xml:space="preserve">rom(r) </w:t>
            </w:r>
          </w:p>
        </w:tc>
        <w:tc>
          <w:tcPr>
            <w:tcW w:w="6379" w:type="dxa"/>
          </w:tcPr>
          <w:p w14:paraId="5A4A4530" w14:textId="77777777" w:rsidR="004338EB" w:rsidRDefault="004338EB" w:rsidP="007003EB">
            <w:pPr>
              <w:rPr>
                <w:i/>
              </w:rPr>
            </w:pPr>
          </w:p>
          <w:p w14:paraId="31537C84" w14:textId="77E622EF" w:rsidR="002F6427" w:rsidRDefault="0028396B" w:rsidP="007003EB">
            <w:pPr>
              <w:rPr>
                <w:i/>
              </w:rPr>
            </w:pPr>
            <w:r>
              <w:rPr>
                <w:i/>
              </w:rPr>
              <w:t xml:space="preserve">0: </w:t>
            </w:r>
            <w:r w:rsidR="009E284F">
              <w:rPr>
                <w:i/>
              </w:rPr>
              <w:t xml:space="preserve">Todos los </w:t>
            </w:r>
            <w:r>
              <w:rPr>
                <w:i/>
              </w:rPr>
              <w:t xml:space="preserve">registro </w:t>
            </w:r>
            <w:r w:rsidR="009E284F">
              <w:rPr>
                <w:i/>
              </w:rPr>
              <w:t>s</w:t>
            </w:r>
            <w:r>
              <w:rPr>
                <w:i/>
              </w:rPr>
              <w:t>e encuentra</w:t>
            </w:r>
            <w:r w:rsidR="009E284F">
              <w:rPr>
                <w:i/>
              </w:rPr>
              <w:t>n</w:t>
            </w:r>
            <w:r>
              <w:rPr>
                <w:i/>
              </w:rPr>
              <w:t xml:space="preserve"> en modo lectura y escritura donde aplique.</w:t>
            </w:r>
          </w:p>
          <w:p w14:paraId="2AC2A76F" w14:textId="77777777" w:rsidR="0028396B" w:rsidRDefault="0028396B" w:rsidP="007003EB">
            <w:pPr>
              <w:rPr>
                <w:i/>
              </w:rPr>
            </w:pPr>
          </w:p>
          <w:p w14:paraId="640FA951" w14:textId="73DBD734" w:rsidR="0028396B" w:rsidRDefault="0028396B" w:rsidP="009E284F">
            <w:pPr>
              <w:rPr>
                <w:i/>
              </w:rPr>
            </w:pPr>
            <w:r>
              <w:rPr>
                <w:i/>
              </w:rPr>
              <w:t xml:space="preserve">1: </w:t>
            </w:r>
            <w:r w:rsidR="009E284F">
              <w:rPr>
                <w:i/>
              </w:rPr>
              <w:t>Algunos</w:t>
            </w:r>
            <w:r>
              <w:rPr>
                <w:i/>
              </w:rPr>
              <w:t xml:space="preserve"> registro</w:t>
            </w:r>
            <w:r w:rsidR="009E284F">
              <w:rPr>
                <w:i/>
              </w:rPr>
              <w:t>s</w:t>
            </w:r>
            <w:r>
              <w:rPr>
                <w:i/>
              </w:rPr>
              <w:t xml:space="preserve"> se encuentra</w:t>
            </w:r>
            <w:r w:rsidR="009E284F">
              <w:rPr>
                <w:i/>
              </w:rPr>
              <w:t>n</w:t>
            </w:r>
            <w:r>
              <w:rPr>
                <w:i/>
              </w:rPr>
              <w:t xml:space="preserve"> en modo escritura. Esto ocurre cuando el kernel está ejecutando operaciones.</w:t>
            </w:r>
            <w:r w:rsidR="009E284F">
              <w:rPr>
                <w:i/>
              </w:rPr>
              <w:t xml:space="preserve"> Los registros en dicha condición son:</w:t>
            </w:r>
          </w:p>
          <w:p w14:paraId="60ACB228" w14:textId="77777777" w:rsidR="009E284F" w:rsidRDefault="009E284F" w:rsidP="009E284F">
            <w:pPr>
              <w:rPr>
                <w:i/>
              </w:rPr>
            </w:pPr>
          </w:p>
          <w:p w14:paraId="168B782D" w14:textId="77777777" w:rsidR="009E284F" w:rsidRDefault="009E284F" w:rsidP="009E284F">
            <w:pPr>
              <w:pStyle w:val="Prrafodelista"/>
              <w:numPr>
                <w:ilvl w:val="0"/>
                <w:numId w:val="11"/>
              </w:numPr>
              <w:rPr>
                <w:i/>
              </w:rPr>
            </w:pPr>
            <w:r>
              <w:rPr>
                <w:i/>
              </w:rPr>
              <w:t>Reg_OutputCounter</w:t>
            </w:r>
          </w:p>
          <w:p w14:paraId="0ABC2B8E" w14:textId="77777777" w:rsidR="009E284F" w:rsidRDefault="009E284F" w:rsidP="009E284F">
            <w:pPr>
              <w:pStyle w:val="Prrafodelista"/>
              <w:numPr>
                <w:ilvl w:val="0"/>
                <w:numId w:val="11"/>
              </w:numPr>
              <w:rPr>
                <w:i/>
              </w:rPr>
            </w:pPr>
            <w:r>
              <w:rPr>
                <w:i/>
              </w:rPr>
              <w:t>Reg_InputCounter</w:t>
            </w:r>
          </w:p>
          <w:p w14:paraId="71D55615" w14:textId="77777777" w:rsidR="009E284F" w:rsidRDefault="009E284F" w:rsidP="009E284F">
            <w:pPr>
              <w:pStyle w:val="Prrafodelista"/>
              <w:numPr>
                <w:ilvl w:val="0"/>
                <w:numId w:val="11"/>
              </w:numPr>
              <w:rPr>
                <w:i/>
              </w:rPr>
            </w:pPr>
            <w:r>
              <w:rPr>
                <w:i/>
              </w:rPr>
              <w:t>Reg_FetchStart</w:t>
            </w:r>
          </w:p>
          <w:p w14:paraId="5FCEBC67" w14:textId="77777777" w:rsidR="009E284F" w:rsidRDefault="009E284F" w:rsidP="009E284F">
            <w:pPr>
              <w:pStyle w:val="Prrafodelista"/>
              <w:numPr>
                <w:ilvl w:val="0"/>
                <w:numId w:val="11"/>
              </w:numPr>
              <w:rPr>
                <w:i/>
              </w:rPr>
            </w:pPr>
            <w:r>
              <w:rPr>
                <w:i/>
              </w:rPr>
              <w:t>Reg_SinkStart</w:t>
            </w:r>
          </w:p>
          <w:p w14:paraId="2B3C7F3F" w14:textId="61B7CB4D" w:rsidR="009E284F" w:rsidRDefault="009E284F" w:rsidP="009E284F">
            <w:pPr>
              <w:pStyle w:val="Prrafodelista"/>
              <w:numPr>
                <w:ilvl w:val="0"/>
                <w:numId w:val="11"/>
              </w:numPr>
              <w:rPr>
                <w:i/>
              </w:rPr>
            </w:pPr>
            <w:r>
              <w:rPr>
                <w:i/>
              </w:rPr>
              <w:t>Reg_Ctrl</w:t>
            </w:r>
          </w:p>
          <w:p w14:paraId="3BD7F246" w14:textId="07D3D143" w:rsidR="009E284F" w:rsidRPr="009E284F" w:rsidRDefault="009E284F" w:rsidP="009E284F">
            <w:pPr>
              <w:ind w:left="360"/>
              <w:rPr>
                <w:i/>
              </w:rPr>
            </w:pPr>
          </w:p>
        </w:tc>
      </w:tr>
      <w:tr w:rsidR="002F6427" w:rsidRPr="00A4241C" w14:paraId="3014DD26" w14:textId="77777777" w:rsidTr="007A0C5A">
        <w:tc>
          <w:tcPr>
            <w:tcW w:w="1009" w:type="dxa"/>
          </w:tcPr>
          <w:p w14:paraId="61F202E4" w14:textId="191E96FC" w:rsidR="002F6427" w:rsidRPr="00A4241C" w:rsidRDefault="0028396B" w:rsidP="007003EB">
            <w:pPr>
              <w:rPr>
                <w:i/>
              </w:rPr>
            </w:pPr>
            <w:r>
              <w:rPr>
                <w:i/>
              </w:rPr>
              <w:t>[30:16]</w:t>
            </w:r>
          </w:p>
        </w:tc>
        <w:tc>
          <w:tcPr>
            <w:tcW w:w="1651" w:type="dxa"/>
          </w:tcPr>
          <w:p w14:paraId="1C65D6A6" w14:textId="3A6F5054" w:rsidR="002F6427" w:rsidRPr="00A4241C" w:rsidRDefault="0028396B" w:rsidP="007003EB">
            <w:pPr>
              <w:rPr>
                <w:i/>
              </w:rPr>
            </w:pPr>
            <w:r>
              <w:rPr>
                <w:i/>
              </w:rPr>
              <w:t>Nfetch (rw)</w:t>
            </w:r>
          </w:p>
        </w:tc>
        <w:tc>
          <w:tcPr>
            <w:tcW w:w="6379" w:type="dxa"/>
          </w:tcPr>
          <w:p w14:paraId="06FE6492" w14:textId="6C71B232" w:rsidR="0028396B" w:rsidRDefault="0028396B" w:rsidP="007003EB">
            <w:pPr>
              <w:rPr>
                <w:i/>
              </w:rPr>
            </w:pPr>
          </w:p>
          <w:p w14:paraId="60CE0AB1" w14:textId="3365A367" w:rsidR="0028396B" w:rsidRPr="004338EB" w:rsidRDefault="0028396B" w:rsidP="007003EB">
            <w:pPr>
              <w:rPr>
                <w:i/>
              </w:rPr>
            </w:pPr>
            <w:r>
              <w:rPr>
                <w:i/>
              </w:rPr>
              <w:t>Número de datos que posee el siguiente flujo de entrada. Este valor se encuentra en cero todo el tiempo. Una vez se le asigne un valor distinto a cero, el bit rom se colocará en cero y el sistema comenzará a ingresar los flujos de entrada procesarlos y sus resultados escribirlos.</w:t>
            </w:r>
            <w:r w:rsidR="004338EB">
              <w:rPr>
                <w:i/>
              </w:rPr>
              <w:t xml:space="preserve"> Max Bulk Size=2</w:t>
            </w:r>
            <w:r w:rsidR="004338EB">
              <w:rPr>
                <w:i/>
                <w:vertAlign w:val="superscript"/>
              </w:rPr>
              <w:t>15</w:t>
            </w:r>
            <w:r w:rsidR="004338EB">
              <w:rPr>
                <w:i/>
              </w:rPr>
              <w:t>-1.</w:t>
            </w:r>
          </w:p>
          <w:p w14:paraId="09E84E6A" w14:textId="77777777" w:rsidR="0028396B" w:rsidRPr="00A4241C" w:rsidRDefault="0028396B" w:rsidP="007003EB">
            <w:pPr>
              <w:rPr>
                <w:i/>
              </w:rPr>
            </w:pPr>
          </w:p>
        </w:tc>
      </w:tr>
      <w:tr w:rsidR="0028396B" w:rsidRPr="00A4241C" w14:paraId="073BCD67" w14:textId="77777777" w:rsidTr="007A0C5A">
        <w:tc>
          <w:tcPr>
            <w:tcW w:w="1009" w:type="dxa"/>
          </w:tcPr>
          <w:p w14:paraId="2A2E9BDB" w14:textId="1C438EDC" w:rsidR="0028396B" w:rsidRDefault="0028396B" w:rsidP="007003EB">
            <w:pPr>
              <w:rPr>
                <w:i/>
              </w:rPr>
            </w:pPr>
            <w:r>
              <w:rPr>
                <w:i/>
              </w:rPr>
              <w:t>31</w:t>
            </w:r>
          </w:p>
        </w:tc>
        <w:tc>
          <w:tcPr>
            <w:tcW w:w="1651" w:type="dxa"/>
          </w:tcPr>
          <w:p w14:paraId="591DFA19" w14:textId="4AEA6A0E" w:rsidR="0028396B" w:rsidRDefault="0028396B" w:rsidP="007003EB">
            <w:pPr>
              <w:rPr>
                <w:i/>
              </w:rPr>
            </w:pPr>
            <w:r>
              <w:rPr>
                <w:i/>
              </w:rPr>
              <w:t>Irq</w:t>
            </w:r>
            <w:r w:rsidR="009E284F">
              <w:rPr>
                <w:i/>
              </w:rPr>
              <w:t>(rw)</w:t>
            </w:r>
          </w:p>
        </w:tc>
        <w:tc>
          <w:tcPr>
            <w:tcW w:w="6379" w:type="dxa"/>
          </w:tcPr>
          <w:p w14:paraId="5D3A7910" w14:textId="77777777" w:rsidR="004338EB" w:rsidRDefault="0028396B" w:rsidP="002A559D">
            <w:pPr>
              <w:keepNext/>
              <w:rPr>
                <w:i/>
              </w:rPr>
            </w:pPr>
            <w:r>
              <w:rPr>
                <w:i/>
              </w:rPr>
              <w:t>Una vez se escriba el último dato del último flujo de resultados de salida, este bit se colocará</w:t>
            </w:r>
            <w:r w:rsidR="002A559D">
              <w:rPr>
                <w:i/>
              </w:rPr>
              <w:t xml:space="preserve"> en uno para señalar el evento del fin del procesamiento del flujo.</w:t>
            </w:r>
            <w:r w:rsidR="009E284F">
              <w:rPr>
                <w:i/>
              </w:rPr>
              <w:t xml:space="preserve"> </w:t>
            </w:r>
          </w:p>
          <w:p w14:paraId="1DF37095" w14:textId="77777777" w:rsidR="009E284F" w:rsidRDefault="009E284F" w:rsidP="002A559D">
            <w:pPr>
              <w:keepNext/>
              <w:rPr>
                <w:i/>
              </w:rPr>
            </w:pPr>
          </w:p>
          <w:p w14:paraId="792D564B" w14:textId="10C1BF7D" w:rsidR="009E284F" w:rsidRPr="009E284F" w:rsidRDefault="009E284F" w:rsidP="002A559D">
            <w:pPr>
              <w:keepNext/>
              <w:rPr>
                <w:i/>
              </w:rPr>
            </w:pPr>
            <w:r>
              <w:rPr>
                <w:i/>
              </w:rPr>
              <w:t xml:space="preserve">La escritura de este bit SOLO es posible una vez se haya activado la interrupción y SOLO se puede escribir en él el valor cero. Esto sirve como mecanismo para acusar recibo desde el proceso al que se le notifica la interrupción. </w:t>
            </w:r>
          </w:p>
          <w:p w14:paraId="6E106D3E" w14:textId="27434211" w:rsidR="0028396B" w:rsidRDefault="0028396B" w:rsidP="002A559D">
            <w:pPr>
              <w:keepNext/>
              <w:rPr>
                <w:i/>
              </w:rPr>
            </w:pPr>
            <w:r>
              <w:rPr>
                <w:i/>
              </w:rPr>
              <w:t xml:space="preserve"> </w:t>
            </w:r>
          </w:p>
        </w:tc>
      </w:tr>
    </w:tbl>
    <w:p w14:paraId="43B9EFDE" w14:textId="1F32C146" w:rsidR="002F6427" w:rsidRPr="002F6427" w:rsidRDefault="002A559D" w:rsidP="002A559D">
      <w:pPr>
        <w:pStyle w:val="Epgrafe"/>
        <w:jc w:val="center"/>
      </w:pPr>
      <w:bookmarkStart w:id="93" w:name="_Ref206909381"/>
      <w:r>
        <w:t xml:space="preserve">Tabla </w:t>
      </w:r>
      <w:r w:rsidR="00E15D41">
        <w:fldChar w:fldCharType="begin"/>
      </w:r>
      <w:r w:rsidR="00E15D41">
        <w:instrText xml:space="preserve"> SEQ Tabla \* ARABIC </w:instrText>
      </w:r>
      <w:r w:rsidR="00E15D41">
        <w:fldChar w:fldCharType="separate"/>
      </w:r>
      <w:r w:rsidR="00355158">
        <w:rPr>
          <w:noProof/>
        </w:rPr>
        <w:t>7</w:t>
      </w:r>
      <w:r w:rsidR="00E15D41">
        <w:rPr>
          <w:noProof/>
        </w:rPr>
        <w:fldChar w:fldCharType="end"/>
      </w:r>
      <w:r>
        <w:t>. Registro de Control y Programación REG_CTRL.</w:t>
      </w:r>
      <w:bookmarkEnd w:id="93"/>
    </w:p>
    <w:p w14:paraId="11A11B55" w14:textId="77777777" w:rsidR="00526A3E" w:rsidRDefault="00526A3E">
      <w:pPr>
        <w:rPr>
          <w:rFonts w:asciiTheme="majorHAnsi" w:eastAsiaTheme="majorEastAsia" w:hAnsiTheme="majorHAnsi" w:cstheme="majorBidi"/>
          <w:b/>
          <w:bCs/>
          <w:color w:val="345A8A" w:themeColor="accent1" w:themeShade="B5"/>
          <w:sz w:val="32"/>
          <w:szCs w:val="32"/>
          <w:highlight w:val="lightGray"/>
        </w:rPr>
      </w:pPr>
      <w:r>
        <w:rPr>
          <w:highlight w:val="lightGray"/>
        </w:rPr>
        <w:br w:type="page"/>
      </w:r>
    </w:p>
    <w:p w14:paraId="5492FF44" w14:textId="25C8563D" w:rsidR="00763918" w:rsidRDefault="00763918" w:rsidP="00A73E36">
      <w:pPr>
        <w:pStyle w:val="Ttulo1"/>
        <w:numPr>
          <w:ilvl w:val="1"/>
          <w:numId w:val="25"/>
        </w:numPr>
      </w:pPr>
      <w:bookmarkStart w:id="94" w:name="_Toc206934733"/>
      <w:bookmarkStart w:id="95" w:name="_Toc206941764"/>
      <w:r>
        <w:t>Interconexión decodificada de circuitos aritméticos.</w:t>
      </w:r>
      <w:bookmarkEnd w:id="94"/>
      <w:bookmarkEnd w:id="95"/>
    </w:p>
    <w:p w14:paraId="62FF3C2B" w14:textId="77777777" w:rsidR="00763918" w:rsidRDefault="00763918" w:rsidP="00763918"/>
    <w:p w14:paraId="411F200D" w14:textId="5DC47F0D" w:rsidR="00763918" w:rsidRDefault="00763918" w:rsidP="00763918">
      <w:r>
        <w:t xml:space="preserve">Una vez se programa el registro de control con el </w:t>
      </w:r>
      <w:r>
        <w:rPr>
          <w:i/>
        </w:rPr>
        <w:t xml:space="preserve">kernel </w:t>
      </w:r>
      <w:r>
        <w:t xml:space="preserve">que se quiere ejecutar en el </w:t>
      </w:r>
      <w:r>
        <w:rPr>
          <w:i/>
        </w:rPr>
        <w:t>pipeline aritmético</w:t>
      </w:r>
      <w:r>
        <w:t xml:space="preserve">, se configuran las conexiones de las salidas y las entradas de los circuitos del </w:t>
      </w:r>
      <w:r>
        <w:rPr>
          <w:i/>
        </w:rPr>
        <w:t xml:space="preserve">pipeline aritmético. </w:t>
      </w:r>
      <w:r>
        <w:t>A continuación se detalla la configuración de las interconexiones.</w:t>
      </w:r>
    </w:p>
    <w:p w14:paraId="0E43E568" w14:textId="77777777" w:rsidR="00763918" w:rsidRDefault="00763918" w:rsidP="00763918"/>
    <w:tbl>
      <w:tblPr>
        <w:tblStyle w:val="Tablaconcuadrcula"/>
        <w:tblW w:w="0" w:type="auto"/>
        <w:tblLook w:val="04A0" w:firstRow="1" w:lastRow="0" w:firstColumn="1" w:lastColumn="0" w:noHBand="0" w:noVBand="1"/>
      </w:tblPr>
      <w:tblGrid>
        <w:gridCol w:w="817"/>
        <w:gridCol w:w="8163"/>
      </w:tblGrid>
      <w:tr w:rsidR="00335A00" w14:paraId="207B9EC7" w14:textId="77777777" w:rsidTr="00335A00">
        <w:tc>
          <w:tcPr>
            <w:tcW w:w="817" w:type="dxa"/>
          </w:tcPr>
          <w:p w14:paraId="58D2A2BA" w14:textId="4A6E1BEF" w:rsidR="00335A00" w:rsidRPr="00526A3E" w:rsidRDefault="00526A3E" w:rsidP="00763918">
            <w:pPr>
              <w:rPr>
                <w:sz w:val="16"/>
                <w:szCs w:val="16"/>
              </w:rPr>
            </w:pPr>
            <w:r w:rsidRPr="00526A3E">
              <w:rPr>
                <w:sz w:val="16"/>
                <w:szCs w:val="16"/>
              </w:rPr>
              <w:t>DCS</w:t>
            </w:r>
          </w:p>
        </w:tc>
        <w:tc>
          <w:tcPr>
            <w:tcW w:w="8163" w:type="dxa"/>
          </w:tcPr>
          <w:p w14:paraId="23B98DA4" w14:textId="2D0CB16D" w:rsidR="00335A00" w:rsidRDefault="00335A00" w:rsidP="00526A3E">
            <w:pPr>
              <w:jc w:val="center"/>
            </w:pPr>
            <w:r>
              <w:t>Circuito Interconectado</w:t>
            </w:r>
          </w:p>
        </w:tc>
      </w:tr>
      <w:tr w:rsidR="00335A00" w14:paraId="70641F01" w14:textId="77777777" w:rsidTr="00335A00">
        <w:tc>
          <w:tcPr>
            <w:tcW w:w="817" w:type="dxa"/>
          </w:tcPr>
          <w:p w14:paraId="4186F5BC" w14:textId="5AFF5C97" w:rsidR="00335A00" w:rsidRPr="00526A3E" w:rsidRDefault="00335A00" w:rsidP="00763918">
            <w:pPr>
              <w:rPr>
                <w:sz w:val="16"/>
                <w:szCs w:val="16"/>
              </w:rPr>
            </w:pPr>
            <w:r w:rsidRPr="00526A3E">
              <w:rPr>
                <w:sz w:val="16"/>
                <w:szCs w:val="16"/>
              </w:rPr>
              <w:t>011: AxB</w:t>
            </w:r>
          </w:p>
        </w:tc>
        <w:tc>
          <w:tcPr>
            <w:tcW w:w="8163" w:type="dxa"/>
          </w:tcPr>
          <w:p w14:paraId="1D739FE0" w14:textId="77777777" w:rsidR="00500165" w:rsidRDefault="00500165" w:rsidP="00335A00">
            <w:pPr>
              <w:jc w:val="center"/>
            </w:pPr>
          </w:p>
          <w:p w14:paraId="77C90B98" w14:textId="77777777" w:rsidR="00335A00" w:rsidRDefault="00335A00" w:rsidP="00335A00">
            <w:pPr>
              <w:jc w:val="center"/>
            </w:pPr>
            <w:r>
              <w:rPr>
                <w:noProof/>
                <w:lang w:val="es-ES"/>
              </w:rPr>
              <w:drawing>
                <wp:inline distT="0" distB="0" distL="0" distR="0" wp14:anchorId="0D01039E" wp14:editId="15356F0D">
                  <wp:extent cx="2568575" cy="1820156"/>
                  <wp:effectExtent l="0" t="0" r="0" b="889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8575" cy="1820156"/>
                          </a:xfrm>
                          <a:prstGeom prst="rect">
                            <a:avLst/>
                          </a:prstGeom>
                          <a:noFill/>
                          <a:ln>
                            <a:noFill/>
                          </a:ln>
                        </pic:spPr>
                      </pic:pic>
                    </a:graphicData>
                  </a:graphic>
                </wp:inline>
              </w:drawing>
            </w:r>
          </w:p>
          <w:p w14:paraId="718E0509" w14:textId="66F67184" w:rsidR="00500165" w:rsidRDefault="00500165" w:rsidP="00335A00">
            <w:pPr>
              <w:jc w:val="center"/>
            </w:pPr>
          </w:p>
        </w:tc>
      </w:tr>
      <w:tr w:rsidR="00335A00" w14:paraId="2555F910" w14:textId="77777777" w:rsidTr="00335A00">
        <w:tc>
          <w:tcPr>
            <w:tcW w:w="817" w:type="dxa"/>
          </w:tcPr>
          <w:p w14:paraId="372BD4C7" w14:textId="420C0B9A" w:rsidR="00335A00" w:rsidRPr="00526A3E" w:rsidRDefault="00335A00" w:rsidP="00763918">
            <w:pPr>
              <w:rPr>
                <w:sz w:val="16"/>
                <w:szCs w:val="16"/>
              </w:rPr>
            </w:pPr>
            <w:r w:rsidRPr="00526A3E">
              <w:rPr>
                <w:sz w:val="16"/>
                <w:szCs w:val="16"/>
              </w:rPr>
              <w:t>000 y 001:</w:t>
            </w:r>
            <w:r w:rsidRPr="00526A3E">
              <w:rPr>
                <w:sz w:val="16"/>
                <w:szCs w:val="16"/>
              </w:rPr>
              <w:br/>
              <w:t>A+B y A-B</w:t>
            </w:r>
          </w:p>
        </w:tc>
        <w:tc>
          <w:tcPr>
            <w:tcW w:w="8163" w:type="dxa"/>
          </w:tcPr>
          <w:p w14:paraId="76CECCE6" w14:textId="77777777" w:rsidR="00500165" w:rsidRDefault="00500165" w:rsidP="00335A00">
            <w:pPr>
              <w:jc w:val="center"/>
              <w:rPr>
                <w:noProof/>
                <w:lang w:val="es-ES"/>
              </w:rPr>
            </w:pPr>
          </w:p>
          <w:p w14:paraId="769793C1" w14:textId="77777777" w:rsidR="00335A00" w:rsidRDefault="00335A00" w:rsidP="00335A00">
            <w:pPr>
              <w:jc w:val="center"/>
              <w:rPr>
                <w:noProof/>
                <w:lang w:val="es-ES"/>
              </w:rPr>
            </w:pPr>
            <w:r>
              <w:rPr>
                <w:noProof/>
                <w:lang w:val="es-ES"/>
              </w:rPr>
              <w:drawing>
                <wp:inline distT="0" distB="0" distL="0" distR="0" wp14:anchorId="454D00A6" wp14:editId="2A8796C7">
                  <wp:extent cx="1837055" cy="1160245"/>
                  <wp:effectExtent l="0" t="0" r="0" b="8255"/>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06" cy="1161035"/>
                          </a:xfrm>
                          <a:prstGeom prst="rect">
                            <a:avLst/>
                          </a:prstGeom>
                          <a:noFill/>
                          <a:ln>
                            <a:noFill/>
                          </a:ln>
                        </pic:spPr>
                      </pic:pic>
                    </a:graphicData>
                  </a:graphic>
                </wp:inline>
              </w:drawing>
            </w:r>
          </w:p>
          <w:p w14:paraId="278E9E27" w14:textId="08EFE90E" w:rsidR="00500165" w:rsidRDefault="00500165" w:rsidP="00335A00">
            <w:pPr>
              <w:jc w:val="center"/>
              <w:rPr>
                <w:noProof/>
                <w:lang w:val="es-ES"/>
              </w:rPr>
            </w:pPr>
          </w:p>
        </w:tc>
      </w:tr>
      <w:tr w:rsidR="00335A00" w14:paraId="72DEEF0F" w14:textId="77777777" w:rsidTr="00335A00">
        <w:tc>
          <w:tcPr>
            <w:tcW w:w="817" w:type="dxa"/>
          </w:tcPr>
          <w:p w14:paraId="6D85FE1E" w14:textId="4872C5DA" w:rsidR="00335A00" w:rsidRPr="00526A3E" w:rsidRDefault="00335A00" w:rsidP="00763918">
            <w:pPr>
              <w:rPr>
                <w:sz w:val="16"/>
                <w:szCs w:val="16"/>
              </w:rPr>
            </w:pPr>
            <w:r w:rsidRPr="00526A3E">
              <w:rPr>
                <w:sz w:val="16"/>
                <w:szCs w:val="16"/>
              </w:rPr>
              <w:t>110:</w:t>
            </w:r>
          </w:p>
          <w:p w14:paraId="3F05E6BA" w14:textId="761D06E5" w:rsidR="00335A00" w:rsidRPr="00526A3E" w:rsidRDefault="00335A00" w:rsidP="00763918">
            <w:pPr>
              <w:rPr>
                <w:sz w:val="16"/>
                <w:szCs w:val="16"/>
              </w:rPr>
            </w:pPr>
            <w:r w:rsidRPr="00526A3E">
              <w:rPr>
                <w:sz w:val="16"/>
                <w:szCs w:val="16"/>
              </w:rPr>
              <w:t>|A| y A/|A|</w:t>
            </w:r>
          </w:p>
        </w:tc>
        <w:tc>
          <w:tcPr>
            <w:tcW w:w="8163" w:type="dxa"/>
          </w:tcPr>
          <w:p w14:paraId="300C4B3A" w14:textId="77777777" w:rsidR="00500165" w:rsidRDefault="00500165" w:rsidP="00335A00">
            <w:pPr>
              <w:jc w:val="center"/>
              <w:rPr>
                <w:noProof/>
                <w:lang w:val="es-ES"/>
              </w:rPr>
            </w:pPr>
          </w:p>
          <w:p w14:paraId="62AEAA23" w14:textId="77777777" w:rsidR="00335A00" w:rsidRDefault="00335A00" w:rsidP="00335A00">
            <w:pPr>
              <w:jc w:val="center"/>
              <w:rPr>
                <w:noProof/>
                <w:lang w:val="es-ES"/>
              </w:rPr>
            </w:pPr>
            <w:r>
              <w:rPr>
                <w:noProof/>
                <w:lang w:val="es-ES"/>
              </w:rPr>
              <w:drawing>
                <wp:inline distT="0" distB="0" distL="0" distR="0" wp14:anchorId="24A6FA83" wp14:editId="6802444A">
                  <wp:extent cx="5014595" cy="1239520"/>
                  <wp:effectExtent l="0" t="0" r="0" b="508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4595" cy="1239520"/>
                          </a:xfrm>
                          <a:prstGeom prst="rect">
                            <a:avLst/>
                          </a:prstGeom>
                          <a:noFill/>
                          <a:ln>
                            <a:noFill/>
                          </a:ln>
                        </pic:spPr>
                      </pic:pic>
                    </a:graphicData>
                  </a:graphic>
                </wp:inline>
              </w:drawing>
            </w:r>
          </w:p>
          <w:p w14:paraId="60713A85" w14:textId="64843C7E" w:rsidR="00500165" w:rsidRDefault="00500165" w:rsidP="00335A00">
            <w:pPr>
              <w:jc w:val="center"/>
              <w:rPr>
                <w:noProof/>
                <w:lang w:val="es-ES"/>
              </w:rPr>
            </w:pPr>
          </w:p>
        </w:tc>
      </w:tr>
      <w:tr w:rsidR="00335A00" w14:paraId="745CED6E" w14:textId="77777777" w:rsidTr="00526A3E">
        <w:trPr>
          <w:trHeight w:val="1981"/>
        </w:trPr>
        <w:tc>
          <w:tcPr>
            <w:tcW w:w="817" w:type="dxa"/>
          </w:tcPr>
          <w:p w14:paraId="2B9520C3" w14:textId="77777777" w:rsidR="00335A00" w:rsidRPr="00526A3E" w:rsidRDefault="00526A3E" w:rsidP="00763918">
            <w:pPr>
              <w:rPr>
                <w:sz w:val="16"/>
                <w:szCs w:val="16"/>
              </w:rPr>
            </w:pPr>
            <w:r w:rsidRPr="00526A3E">
              <w:rPr>
                <w:sz w:val="16"/>
                <w:szCs w:val="16"/>
              </w:rPr>
              <w:t>100:</w:t>
            </w:r>
          </w:p>
          <w:p w14:paraId="207EE7E2" w14:textId="13169396" w:rsidR="00526A3E" w:rsidRPr="00526A3E" w:rsidRDefault="00526A3E" w:rsidP="00763918">
            <w:pPr>
              <w:rPr>
                <w:sz w:val="16"/>
                <w:szCs w:val="16"/>
              </w:rPr>
            </w:pPr>
            <w:r w:rsidRPr="00526A3E">
              <w:rPr>
                <w:sz w:val="16"/>
                <w:szCs w:val="16"/>
              </w:rPr>
              <w:t>A.B</w:t>
            </w:r>
          </w:p>
        </w:tc>
        <w:tc>
          <w:tcPr>
            <w:tcW w:w="8163" w:type="dxa"/>
          </w:tcPr>
          <w:p w14:paraId="6428A48D" w14:textId="77777777" w:rsidR="00335A00" w:rsidRDefault="00335A00" w:rsidP="00335A00">
            <w:pPr>
              <w:jc w:val="center"/>
              <w:rPr>
                <w:noProof/>
                <w:lang w:val="es-ES"/>
              </w:rPr>
            </w:pPr>
          </w:p>
          <w:p w14:paraId="3F928DF6" w14:textId="4D3A7A92" w:rsidR="00526A3E" w:rsidRDefault="00526A3E" w:rsidP="00335A00">
            <w:pPr>
              <w:jc w:val="center"/>
              <w:rPr>
                <w:noProof/>
                <w:lang w:val="es-ES"/>
              </w:rPr>
            </w:pPr>
            <w:r>
              <w:rPr>
                <w:noProof/>
                <w:lang w:val="es-ES"/>
              </w:rPr>
              <w:drawing>
                <wp:inline distT="0" distB="0" distL="0" distR="0" wp14:anchorId="7714B1EA" wp14:editId="5FBC1B67">
                  <wp:extent cx="5022215" cy="863600"/>
                  <wp:effectExtent l="0" t="0" r="6985"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215" cy="863600"/>
                          </a:xfrm>
                          <a:prstGeom prst="rect">
                            <a:avLst/>
                          </a:prstGeom>
                          <a:noFill/>
                          <a:ln>
                            <a:noFill/>
                          </a:ln>
                        </pic:spPr>
                      </pic:pic>
                    </a:graphicData>
                  </a:graphic>
                </wp:inline>
              </w:drawing>
            </w:r>
          </w:p>
        </w:tc>
      </w:tr>
      <w:tr w:rsidR="00526A3E" w14:paraId="6F395690" w14:textId="77777777" w:rsidTr="00526A3E">
        <w:trPr>
          <w:trHeight w:val="1981"/>
        </w:trPr>
        <w:tc>
          <w:tcPr>
            <w:tcW w:w="817" w:type="dxa"/>
          </w:tcPr>
          <w:p w14:paraId="05BAB2C0" w14:textId="66681A88" w:rsidR="00526A3E" w:rsidRPr="00526A3E" w:rsidRDefault="00526A3E" w:rsidP="00763918">
            <w:pPr>
              <w:rPr>
                <w:sz w:val="16"/>
                <w:szCs w:val="16"/>
              </w:rPr>
            </w:pPr>
            <w:r w:rsidRPr="00526A3E">
              <w:rPr>
                <w:sz w:val="16"/>
                <w:szCs w:val="16"/>
              </w:rPr>
              <w:t>111:</w:t>
            </w:r>
          </w:p>
          <w:p w14:paraId="448D4DF5" w14:textId="42CEC8BE" w:rsidR="00526A3E" w:rsidRPr="00526A3E" w:rsidRDefault="00526A3E" w:rsidP="00763918">
            <w:pPr>
              <w:rPr>
                <w:sz w:val="16"/>
                <w:szCs w:val="16"/>
              </w:rPr>
            </w:pPr>
            <w:r w:rsidRPr="00526A3E">
              <w:rPr>
                <w:sz w:val="16"/>
                <w:szCs w:val="16"/>
              </w:rPr>
              <w:t>A*B</w:t>
            </w:r>
          </w:p>
        </w:tc>
        <w:tc>
          <w:tcPr>
            <w:tcW w:w="8163" w:type="dxa"/>
          </w:tcPr>
          <w:p w14:paraId="11F80C19" w14:textId="77777777" w:rsidR="00526A3E" w:rsidRDefault="00526A3E" w:rsidP="00335A00">
            <w:pPr>
              <w:jc w:val="center"/>
              <w:rPr>
                <w:noProof/>
                <w:lang w:val="es-ES"/>
              </w:rPr>
            </w:pPr>
          </w:p>
          <w:p w14:paraId="5572CE3D" w14:textId="77777777" w:rsidR="00526A3E" w:rsidRDefault="00526A3E" w:rsidP="00335A00">
            <w:pPr>
              <w:jc w:val="center"/>
              <w:rPr>
                <w:noProof/>
                <w:lang w:val="es-ES"/>
              </w:rPr>
            </w:pPr>
            <w:r>
              <w:rPr>
                <w:noProof/>
                <w:lang w:val="es-ES"/>
              </w:rPr>
              <w:drawing>
                <wp:inline distT="0" distB="0" distL="0" distR="0" wp14:anchorId="085B66DE" wp14:editId="2BAE36A3">
                  <wp:extent cx="1278255" cy="1263646"/>
                  <wp:effectExtent l="0" t="0" r="0" b="6985"/>
                  <wp:docPr id="4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8255" cy="1263646"/>
                          </a:xfrm>
                          <a:prstGeom prst="rect">
                            <a:avLst/>
                          </a:prstGeom>
                          <a:noFill/>
                          <a:ln>
                            <a:noFill/>
                          </a:ln>
                        </pic:spPr>
                      </pic:pic>
                    </a:graphicData>
                  </a:graphic>
                </wp:inline>
              </w:drawing>
            </w:r>
          </w:p>
          <w:p w14:paraId="7BF48904" w14:textId="0D40FBE3" w:rsidR="00526A3E" w:rsidRDefault="00526A3E" w:rsidP="00526A3E">
            <w:pPr>
              <w:keepNext/>
              <w:jc w:val="center"/>
              <w:rPr>
                <w:noProof/>
                <w:lang w:val="es-ES"/>
              </w:rPr>
            </w:pPr>
          </w:p>
        </w:tc>
      </w:tr>
    </w:tbl>
    <w:p w14:paraId="564AFF5F" w14:textId="266C0441" w:rsidR="00763918" w:rsidRDefault="00526A3E" w:rsidP="00526A3E">
      <w:pPr>
        <w:pStyle w:val="Epgrafe"/>
        <w:jc w:val="center"/>
      </w:pPr>
      <w:bookmarkStart w:id="96" w:name="_Ref206648540"/>
      <w:r>
        <w:t xml:space="preserve">Tabla </w:t>
      </w:r>
      <w:r w:rsidR="00E15D41">
        <w:fldChar w:fldCharType="begin"/>
      </w:r>
      <w:r w:rsidR="00E15D41">
        <w:instrText xml:space="preserve"> SEQ Tabla \* ARABIC </w:instrText>
      </w:r>
      <w:r w:rsidR="00E15D41">
        <w:fldChar w:fldCharType="separate"/>
      </w:r>
      <w:r w:rsidR="00355158">
        <w:rPr>
          <w:noProof/>
        </w:rPr>
        <w:t>8</w:t>
      </w:r>
      <w:r w:rsidR="00E15D41">
        <w:rPr>
          <w:noProof/>
        </w:rPr>
        <w:fldChar w:fldCharType="end"/>
      </w:r>
      <w:bookmarkEnd w:id="96"/>
      <w:r>
        <w:t>. Detalle de los circuitos con la interconexión decodificada, a partir de los bits DCS del registro de control, que co</w:t>
      </w:r>
      <w:r w:rsidR="003057B7">
        <w:t>ntienen el kernel a ejecutar co</w:t>
      </w:r>
      <w:r>
        <w:t>dificado.</w:t>
      </w:r>
    </w:p>
    <w:p w14:paraId="1A6F0BC0" w14:textId="77777777" w:rsidR="00037977" w:rsidRDefault="003057B7" w:rsidP="003057B7">
      <w:pPr>
        <w:rPr>
          <w:i/>
        </w:rPr>
      </w:pPr>
      <w:r>
        <w:t xml:space="preserve">En la </w:t>
      </w:r>
      <w:r w:rsidR="00E15D41">
        <w:fldChar w:fldCharType="begin"/>
      </w:r>
      <w:r w:rsidR="00E15D41">
        <w:instrText xml:space="preserve"> REF _Ref206648540 </w:instrText>
      </w:r>
      <w:r w:rsidR="00E15D41">
        <w:fldChar w:fldCharType="separate"/>
      </w:r>
      <w:r w:rsidR="00355158">
        <w:t xml:space="preserve">Tabla </w:t>
      </w:r>
      <w:r w:rsidR="00355158">
        <w:rPr>
          <w:noProof/>
        </w:rPr>
        <w:t>8</w:t>
      </w:r>
      <w:r w:rsidR="00E15D41">
        <w:rPr>
          <w:noProof/>
        </w:rPr>
        <w:fldChar w:fldCharType="end"/>
      </w:r>
      <w:r>
        <w:t xml:space="preserve">, se detalla </w:t>
      </w:r>
      <w:r w:rsidR="0067567E">
        <w:t xml:space="preserve">los cinco tipos de interconexiones decodificadas a partir del campo de bits en el registro de control </w:t>
      </w:r>
      <w:r w:rsidR="0067567E">
        <w:rPr>
          <w:i/>
        </w:rPr>
        <w:t>dcs.</w:t>
      </w:r>
    </w:p>
    <w:p w14:paraId="15287B31" w14:textId="77777777" w:rsidR="00037977" w:rsidRDefault="00037977" w:rsidP="003057B7">
      <w:pPr>
        <w:rPr>
          <w:i/>
        </w:rPr>
      </w:pPr>
    </w:p>
    <w:p w14:paraId="24E4929F" w14:textId="1FBA52B1" w:rsidR="00961B44" w:rsidRDefault="00D36705" w:rsidP="00A73E36">
      <w:pPr>
        <w:pStyle w:val="Ttulo2"/>
        <w:numPr>
          <w:ilvl w:val="2"/>
          <w:numId w:val="25"/>
        </w:numPr>
      </w:pPr>
      <w:bookmarkStart w:id="97" w:name="_Toc206934734"/>
      <w:bookmarkStart w:id="98" w:name="_Toc206941765"/>
      <w:r w:rsidRPr="00961B44">
        <w:t>Producto Cruz (011)</w:t>
      </w:r>
      <w:r w:rsidR="00961B44">
        <w:t>.</w:t>
      </w:r>
      <w:bookmarkEnd w:id="97"/>
      <w:bookmarkEnd w:id="98"/>
      <w:r w:rsidR="00500165">
        <w:t xml:space="preserve"> </w:t>
      </w:r>
    </w:p>
    <w:p w14:paraId="0D9949CD" w14:textId="77777777" w:rsidR="00961B44" w:rsidRDefault="00961B44" w:rsidP="00961B44"/>
    <w:p w14:paraId="17A1BC0E" w14:textId="6FD9B247" w:rsidR="00CD62F7" w:rsidRPr="00CD62F7" w:rsidRDefault="00500165" w:rsidP="00961B44">
      <w:r>
        <w:t xml:space="preserve">Los componentes de los vectores A y B, son distribuidos a través de la </w:t>
      </w:r>
      <w:r w:rsidRPr="00961B44">
        <w:rPr>
          <w:i/>
        </w:rPr>
        <w:t>interconexión decodifica</w:t>
      </w:r>
      <w:r w:rsidR="00FE7030" w:rsidRPr="00961B44">
        <w:rPr>
          <w:i/>
        </w:rPr>
        <w:t xml:space="preserve">da de circuitos aritméticos </w:t>
      </w:r>
      <w:r w:rsidR="00FE7030">
        <w:t xml:space="preserve">hacia los </w:t>
      </w:r>
      <w:r w:rsidR="00253FA3">
        <w:t xml:space="preserve">seis multiplicadores del sistema. Transcurren 3 ciclos mientras los datos transitan </w:t>
      </w:r>
      <w:r w:rsidR="00CD62F7">
        <w:t xml:space="preserve">por los multiplicadores. Los 6 productos salen a la interconexión y entran a los 3 sumadores configurados en modo restador. Los 3 resultados de las restas componen el vector resultante, que transitan a la interconexión decodificada y por ahí a la salida del </w:t>
      </w:r>
      <w:r w:rsidR="00CD62F7" w:rsidRPr="00961B44">
        <w:rPr>
          <w:i/>
        </w:rPr>
        <w:t>pipeline aritmético.</w:t>
      </w:r>
    </w:p>
    <w:p w14:paraId="7729A9CB" w14:textId="093C06E3" w:rsidR="00CD62F7" w:rsidRDefault="00CD62F7" w:rsidP="00CD62F7">
      <w:pPr>
        <w:pStyle w:val="Prrafodelista"/>
      </w:pPr>
    </w:p>
    <w:p w14:paraId="0BE27391" w14:textId="72558836" w:rsidR="00961B44" w:rsidRPr="00961B44" w:rsidRDefault="00D36705" w:rsidP="00A73E36">
      <w:pPr>
        <w:pStyle w:val="Ttulo2"/>
        <w:numPr>
          <w:ilvl w:val="2"/>
          <w:numId w:val="25"/>
        </w:numPr>
      </w:pPr>
      <w:bookmarkStart w:id="99" w:name="_Toc206934735"/>
      <w:bookmarkStart w:id="100" w:name="_Toc206941766"/>
      <w:r w:rsidRPr="00EC11C0">
        <w:t>Suma (000) Resta (001)</w:t>
      </w:r>
      <w:bookmarkEnd w:id="99"/>
      <w:bookmarkEnd w:id="100"/>
    </w:p>
    <w:p w14:paraId="1875C3C6" w14:textId="77777777" w:rsidR="00961B44" w:rsidRDefault="00D36705" w:rsidP="00961B44">
      <w:pPr>
        <w:pStyle w:val="Prrafodelista"/>
      </w:pPr>
      <w:r>
        <w:t xml:space="preserve"> </w:t>
      </w:r>
    </w:p>
    <w:p w14:paraId="18EBF4E7" w14:textId="78E442FD" w:rsidR="003057B7" w:rsidRPr="00D36705" w:rsidRDefault="00B4230D" w:rsidP="00961B44">
      <w:r w:rsidRPr="00961B44">
        <w:rPr>
          <w:rFonts w:eastAsia="ＭＳ ゴシック"/>
          <w:color w:val="000000"/>
        </w:rPr>
        <w:t xml:space="preserve">Los 6 componentes de los vectores entran a la interconexión decodificada y de ahí son dirigidos como sumandos a los 3 sumadores del sistema. Los datos transitan a través de las 7 etapas de los sumadores. Los resultados </w:t>
      </w:r>
      <w:r w:rsidR="00D36705" w:rsidRPr="00961B44">
        <w:rPr>
          <w:rFonts w:eastAsia="ＭＳ ゴシック"/>
          <w:color w:val="000000"/>
        </w:rPr>
        <w:t xml:space="preserve">de los 3 sumadores conforman el vector resultante y salen del </w:t>
      </w:r>
      <w:r w:rsidR="00D36705" w:rsidRPr="00961B44">
        <w:rPr>
          <w:rFonts w:eastAsia="ＭＳ ゴシック"/>
          <w:i/>
          <w:color w:val="000000"/>
        </w:rPr>
        <w:t xml:space="preserve">pipeline aritmético </w:t>
      </w:r>
      <w:r w:rsidR="00D36705" w:rsidRPr="00961B44">
        <w:rPr>
          <w:rFonts w:eastAsia="ＭＳ ゴシック"/>
          <w:color w:val="000000"/>
        </w:rPr>
        <w:t>vía la interconexión decodificada de datos.</w:t>
      </w:r>
    </w:p>
    <w:p w14:paraId="355A4981" w14:textId="77777777" w:rsidR="00D36705" w:rsidRDefault="00D36705" w:rsidP="00D36705"/>
    <w:p w14:paraId="6088BCD4" w14:textId="726E3409" w:rsidR="00961B44" w:rsidRDefault="00D36705" w:rsidP="00A73E36">
      <w:pPr>
        <w:pStyle w:val="Ttulo2"/>
        <w:numPr>
          <w:ilvl w:val="2"/>
          <w:numId w:val="25"/>
        </w:numPr>
      </w:pPr>
      <w:bookmarkStart w:id="101" w:name="_Toc206934736"/>
      <w:bookmarkStart w:id="102" w:name="_Toc206941767"/>
      <w:r w:rsidRPr="00EC11C0">
        <w:t>Normalización y o Magnitud (110)</w:t>
      </w:r>
      <w:bookmarkEnd w:id="101"/>
      <w:bookmarkEnd w:id="102"/>
    </w:p>
    <w:p w14:paraId="3524A832" w14:textId="77777777" w:rsidR="00961B44" w:rsidRDefault="00961B44" w:rsidP="00961B44"/>
    <w:p w14:paraId="62F40A29" w14:textId="78C10A2C" w:rsidR="00EC11C0" w:rsidRDefault="00312454" w:rsidP="00961B44">
      <w:r>
        <w:t xml:space="preserve">El vector a operar entra en la </w:t>
      </w:r>
      <w:r w:rsidRPr="00961B44">
        <w:rPr>
          <w:i/>
        </w:rPr>
        <w:t xml:space="preserve">interconexión decodificada de caminos </w:t>
      </w:r>
      <w:r>
        <w:t xml:space="preserve">y de ahí se bifurca en dos caminos. En el primer camino </w:t>
      </w:r>
      <w:r w:rsidR="00EC11C0">
        <w:t xml:space="preserve">entra a la cola de sincronización </w:t>
      </w:r>
      <w:r w:rsidR="00EC11C0" w:rsidRPr="00961B44">
        <w:rPr>
          <w:i/>
        </w:rPr>
        <w:t>q1</w:t>
      </w:r>
      <w:r w:rsidR="00EC11C0">
        <w:t xml:space="preserve"> y de ahí transitará hasta encontrarse con el resultado del cálculo de la magnitud de si mismo 21 ciclos de reloj después. </w:t>
      </w:r>
    </w:p>
    <w:p w14:paraId="0BC75AA7" w14:textId="77777777" w:rsidR="00961B44" w:rsidRDefault="00961B44" w:rsidP="00961B44"/>
    <w:p w14:paraId="5114E7BA" w14:textId="3872AE3E" w:rsidR="00312454" w:rsidRDefault="00312454" w:rsidP="00961B44">
      <w:r>
        <w:t>En el segundo camino l</w:t>
      </w:r>
      <w:r w:rsidR="007E0028" w:rsidRPr="00EC11C0">
        <w:t>os</w:t>
      </w:r>
      <w:r w:rsidR="007E0028">
        <w:t xml:space="preserve"> 3 </w:t>
      </w:r>
      <w:r>
        <w:t xml:space="preserve">componentes del vector, </w:t>
      </w:r>
      <w:r w:rsidRPr="00961B44">
        <w:rPr>
          <w:i/>
        </w:rPr>
        <w:t xml:space="preserve">x, y </w:t>
      </w:r>
      <w:r>
        <w:t xml:space="preserve">y </w:t>
      </w:r>
      <w:r w:rsidRPr="00961B44">
        <w:rPr>
          <w:i/>
        </w:rPr>
        <w:t xml:space="preserve">z, </w:t>
      </w:r>
      <w:r w:rsidR="007E0028" w:rsidRPr="00961B44">
        <w:rPr>
          <w:i/>
        </w:rPr>
        <w:t xml:space="preserve"> </w:t>
      </w:r>
      <w:r>
        <w:t xml:space="preserve">se dirigen a los 2 puertos de los multiplicadores </w:t>
      </w:r>
      <w:r w:rsidRPr="00961B44">
        <w:rPr>
          <w:i/>
        </w:rPr>
        <w:t xml:space="preserve">p0, p1 </w:t>
      </w:r>
      <w:r>
        <w:t xml:space="preserve"> y </w:t>
      </w:r>
      <w:r w:rsidRPr="00961B44">
        <w:rPr>
          <w:i/>
        </w:rPr>
        <w:t xml:space="preserve">p2 </w:t>
      </w:r>
      <w:r>
        <w:t>respectivamente</w:t>
      </w:r>
      <w:r w:rsidR="0087439C">
        <w:t>.</w:t>
      </w:r>
    </w:p>
    <w:p w14:paraId="759CF574" w14:textId="77777777" w:rsidR="00312454" w:rsidRDefault="00312454" w:rsidP="00EC11C0">
      <w:pPr>
        <w:pStyle w:val="Prrafodelista"/>
      </w:pPr>
    </w:p>
    <w:p w14:paraId="13BC15AC" w14:textId="7F96E34D" w:rsidR="00D36705" w:rsidRDefault="007E0028" w:rsidP="00961B44">
      <w:r>
        <w:t xml:space="preserve">Los datos transitan por los multiplicadores, mientras que el vector original transita </w:t>
      </w:r>
      <w:r w:rsidR="00A90FFA">
        <w:t xml:space="preserve">por la cola de sincronización. De los 3 productos, 2 transitan </w:t>
      </w:r>
      <w:r w:rsidR="0087439C">
        <w:t xml:space="preserve">hacia el sumador </w:t>
      </w:r>
      <w:r w:rsidR="0087439C" w:rsidRPr="00961B44">
        <w:rPr>
          <w:i/>
        </w:rPr>
        <w:t>as0</w:t>
      </w:r>
      <w:r w:rsidR="00312454" w:rsidRPr="00961B44">
        <w:rPr>
          <w:i/>
        </w:rPr>
        <w:t xml:space="preserve"> </w:t>
      </w:r>
      <w:r w:rsidR="00312454">
        <w:t xml:space="preserve">y el otro se dirige hacia la cola de sincronización </w:t>
      </w:r>
      <w:r w:rsidR="00312454" w:rsidRPr="00961B44">
        <w:rPr>
          <w:i/>
        </w:rPr>
        <w:t>q0</w:t>
      </w:r>
      <w:r w:rsidR="0087439C" w:rsidRPr="00961B44">
        <w:rPr>
          <w:i/>
        </w:rPr>
        <w:t xml:space="preserve">. </w:t>
      </w:r>
      <w:r w:rsidR="0087439C">
        <w:t xml:space="preserve">Mientras las suma </w:t>
      </w:r>
      <w:r w:rsidR="0087439C" w:rsidRPr="00961B44">
        <w:rPr>
          <w:i/>
        </w:rPr>
        <w:t xml:space="preserve">as0 </w:t>
      </w:r>
      <w:r w:rsidR="0087439C">
        <w:t xml:space="preserve">toma lugar, el tercer producto transita por la cola de sincronización </w:t>
      </w:r>
      <w:r w:rsidR="0087439C" w:rsidRPr="00961B44">
        <w:rPr>
          <w:i/>
        </w:rPr>
        <w:t xml:space="preserve">q0. </w:t>
      </w:r>
      <w:r w:rsidR="0087439C">
        <w:t xml:space="preserve">Cuando el resultado de la suma </w:t>
      </w:r>
      <w:r w:rsidR="0087439C" w:rsidRPr="00961B44">
        <w:rPr>
          <w:i/>
        </w:rPr>
        <w:t>as0</w:t>
      </w:r>
      <w:r w:rsidR="0087439C">
        <w:t xml:space="preserve"> se encuentra listo, este y el tercer producto que es “halado” de la cola, </w:t>
      </w:r>
      <w:r w:rsidR="00312454">
        <w:t xml:space="preserve">se encuentran en la </w:t>
      </w:r>
      <w:r w:rsidR="00312454" w:rsidRPr="00961B44">
        <w:rPr>
          <w:i/>
        </w:rPr>
        <w:t xml:space="preserve">interconexión decodificada </w:t>
      </w:r>
      <w:r w:rsidR="00312454">
        <w:t xml:space="preserve">y </w:t>
      </w:r>
      <w:r w:rsidR="0087439C">
        <w:t xml:space="preserve">transitan hacia el sumador </w:t>
      </w:r>
      <w:r w:rsidR="0087439C" w:rsidRPr="00961B44">
        <w:rPr>
          <w:i/>
        </w:rPr>
        <w:t xml:space="preserve">as1, </w:t>
      </w:r>
      <w:r w:rsidR="0087439C">
        <w:t>calculando de esta manera la magnitud cuadrada del vector.</w:t>
      </w:r>
    </w:p>
    <w:p w14:paraId="1C88FC7E" w14:textId="77777777" w:rsidR="0087439C" w:rsidRDefault="0087439C" w:rsidP="0087439C">
      <w:pPr>
        <w:pStyle w:val="Prrafodelista"/>
      </w:pPr>
    </w:p>
    <w:p w14:paraId="37637697" w14:textId="763B41FA" w:rsidR="0087439C" w:rsidRDefault="0087439C" w:rsidP="00961B44">
      <w:r>
        <w:t>La magnitud cuadrada del vector entra al b</w:t>
      </w:r>
      <w:r w:rsidR="001F7223">
        <w:t>lo</w:t>
      </w:r>
      <w:r w:rsidR="00EC11C0">
        <w:t>que de raíz cuadrada, el resultado de la raíz, que corresponde a la magnitud del vector inicial, transita por la conexión decodificada y se bifurca en dos caminos: un camino entrega el la magnitud como resultado y el otro utiliza la magnitud para calcular el vector normal.</w:t>
      </w:r>
    </w:p>
    <w:p w14:paraId="3E7927B0" w14:textId="77777777" w:rsidR="00EC11C0" w:rsidRDefault="00EC11C0" w:rsidP="0087439C">
      <w:pPr>
        <w:pStyle w:val="Prrafodelista"/>
      </w:pPr>
    </w:p>
    <w:p w14:paraId="0D4DB365" w14:textId="0FA7519A" w:rsidR="00EC11C0" w:rsidRPr="00961B44" w:rsidRDefault="00EC11C0" w:rsidP="00A73E36">
      <w:pPr>
        <w:pStyle w:val="Ttulo2"/>
        <w:numPr>
          <w:ilvl w:val="2"/>
          <w:numId w:val="25"/>
        </w:numPr>
      </w:pPr>
      <w:bookmarkStart w:id="103" w:name="_Toc206934737"/>
      <w:bookmarkStart w:id="104" w:name="_Toc206941768"/>
      <w:r w:rsidRPr="00961B44">
        <w:t>Camino 1 : Magnitud.</w:t>
      </w:r>
      <w:bookmarkEnd w:id="103"/>
      <w:bookmarkEnd w:id="104"/>
    </w:p>
    <w:p w14:paraId="62C53839" w14:textId="78E7E03C" w:rsidR="00EC11C0" w:rsidRDefault="00EC11C0" w:rsidP="0087439C">
      <w:pPr>
        <w:pStyle w:val="Prrafodelista"/>
      </w:pPr>
      <w:r>
        <w:rPr>
          <w:i/>
        </w:rPr>
        <w:t xml:space="preserve"> </w:t>
      </w:r>
    </w:p>
    <w:p w14:paraId="729266FD" w14:textId="4A139BF0" w:rsidR="00EC11C0" w:rsidRDefault="00EC11C0" w:rsidP="00961B44">
      <w:r>
        <w:t xml:space="preserve">Una vez ha sido calculada la magnitud del vector este entra en la cola de sincronización </w:t>
      </w:r>
      <w:r w:rsidRPr="00961B44">
        <w:rPr>
          <w:i/>
        </w:rPr>
        <w:t xml:space="preserve">q2. </w:t>
      </w:r>
      <w:r>
        <w:t>El objetivo de esta cola de sincronización es que el valor de la magnitud del vector se encuentre a la salida al mismo tiempo que ahí se encuentre el vector normalizado.</w:t>
      </w:r>
    </w:p>
    <w:p w14:paraId="7C117A78" w14:textId="77777777" w:rsidR="00EC11C0" w:rsidRDefault="00EC11C0" w:rsidP="0087439C">
      <w:pPr>
        <w:pStyle w:val="Prrafodelista"/>
      </w:pPr>
    </w:p>
    <w:p w14:paraId="45943957" w14:textId="267BE9D7" w:rsidR="00EC11C0" w:rsidRPr="00EC11C0" w:rsidRDefault="00EC11C0" w:rsidP="00961B44">
      <w:r>
        <w:t xml:space="preserve">En la </w:t>
      </w:r>
      <w:r w:rsidR="00E15D41">
        <w:fldChar w:fldCharType="begin"/>
      </w:r>
      <w:r w:rsidR="00E15D41">
        <w:instrText xml:space="preserve"> REF _Ref206648540 </w:instrText>
      </w:r>
      <w:r w:rsidR="00E15D41">
        <w:fldChar w:fldCharType="separate"/>
      </w:r>
      <w:r w:rsidR="00355158">
        <w:t xml:space="preserve">Tabla </w:t>
      </w:r>
      <w:r w:rsidR="00355158">
        <w:rPr>
          <w:noProof/>
        </w:rPr>
        <w:t>8</w:t>
      </w:r>
      <w:r w:rsidR="00E15D41">
        <w:rPr>
          <w:noProof/>
        </w:rPr>
        <w:fldChar w:fldCharType="end"/>
      </w:r>
      <w:r>
        <w:t xml:space="preserve">, se observa que después del bloque 21, que corresponde al circuito combinatorio que calcula la raíz cuadrada del cuadrado de la magnitud del vector, el resultado transita hacia la cola desde la </w:t>
      </w:r>
      <w:r w:rsidRPr="00961B44">
        <w:rPr>
          <w:i/>
        </w:rPr>
        <w:t xml:space="preserve">interconexión decodifica </w:t>
      </w:r>
      <w:r>
        <w:t xml:space="preserve">desde el bloque 22 y por esta transita durante 5 ciclos de reloj, para finalmente entrar de nuevo a la </w:t>
      </w:r>
      <w:r w:rsidRPr="00961B44">
        <w:rPr>
          <w:i/>
        </w:rPr>
        <w:t xml:space="preserve">interconexión decodificada de circuitos aritméticos </w:t>
      </w:r>
      <w:r>
        <w:t xml:space="preserve"> en el bloque 27.</w:t>
      </w:r>
    </w:p>
    <w:p w14:paraId="6946540E" w14:textId="77777777" w:rsidR="00EC11C0" w:rsidRDefault="00EC11C0" w:rsidP="0087439C">
      <w:pPr>
        <w:pStyle w:val="Prrafodelista"/>
      </w:pPr>
    </w:p>
    <w:p w14:paraId="6D5233E1" w14:textId="7B4C4A89" w:rsidR="00EC11C0" w:rsidRPr="00961B44" w:rsidRDefault="00EC11C0" w:rsidP="005F6F7A">
      <w:pPr>
        <w:pStyle w:val="Ttulo2"/>
      </w:pPr>
      <w:bookmarkStart w:id="105" w:name="_Toc206934738"/>
      <w:bookmarkStart w:id="106" w:name="_Toc206941769"/>
      <w:r w:rsidRPr="00961B44">
        <w:t>Camino 2:</w:t>
      </w:r>
      <w:r w:rsidR="00312454" w:rsidRPr="00961B44">
        <w:t xml:space="preserve"> Vector Normal.</w:t>
      </w:r>
      <w:bookmarkEnd w:id="105"/>
      <w:bookmarkEnd w:id="106"/>
    </w:p>
    <w:p w14:paraId="7AC6B3CB" w14:textId="77777777" w:rsidR="00EC11C0" w:rsidRPr="00961B44" w:rsidRDefault="00EC11C0" w:rsidP="00961B44">
      <w:pPr>
        <w:rPr>
          <w:i/>
        </w:rPr>
      </w:pPr>
    </w:p>
    <w:p w14:paraId="5FC83BB7" w14:textId="77777777" w:rsidR="00312454" w:rsidRPr="00961B44" w:rsidRDefault="00EC11C0" w:rsidP="00961B44">
      <w:pPr>
        <w:rPr>
          <w:i/>
        </w:rPr>
      </w:pPr>
      <w:r>
        <w:t xml:space="preserve">Una vez ha sido calculada la magnitud del vector este entra en el bloque 23 en la </w:t>
      </w:r>
      <w:r w:rsidRPr="00961B44">
        <w:rPr>
          <w:i/>
        </w:rPr>
        <w:t>interconexión decodificada</w:t>
      </w:r>
      <w:r>
        <w:t xml:space="preserve"> </w:t>
      </w:r>
      <w:r w:rsidRPr="00961B44">
        <w:rPr>
          <w:i/>
        </w:rPr>
        <w:t xml:space="preserve">de circuitos aritméticos, </w:t>
      </w:r>
      <w:r>
        <w:t>al mismo tiempo que lo hace el vector inicial que estuvo transitando</w:t>
      </w:r>
      <w:r w:rsidR="00312454">
        <w:t xml:space="preserve"> por la cola de sincronización </w:t>
      </w:r>
      <w:r w:rsidR="00312454" w:rsidRPr="00961B44">
        <w:rPr>
          <w:i/>
        </w:rPr>
        <w:t>q1.</w:t>
      </w:r>
    </w:p>
    <w:p w14:paraId="035654C3" w14:textId="77777777" w:rsidR="00312454" w:rsidRPr="00961B44" w:rsidRDefault="00312454" w:rsidP="00961B44">
      <w:pPr>
        <w:rPr>
          <w:i/>
        </w:rPr>
      </w:pPr>
    </w:p>
    <w:p w14:paraId="48ED5C71" w14:textId="77777777" w:rsidR="00845C2E" w:rsidRDefault="00312454" w:rsidP="00961B44">
      <w:r>
        <w:t xml:space="preserve">De ahí cada el valor de la magnitud del vector entra en uno de los puertos de cada uno de los multiplicadores </w:t>
      </w:r>
      <w:r w:rsidRPr="00961B44">
        <w:rPr>
          <w:i/>
        </w:rPr>
        <w:t xml:space="preserve">p3, p4 </w:t>
      </w:r>
      <w:r>
        <w:t xml:space="preserve">y </w:t>
      </w:r>
      <w:r w:rsidRPr="00961B44">
        <w:rPr>
          <w:i/>
        </w:rPr>
        <w:t xml:space="preserve">p5. </w:t>
      </w:r>
      <w:r>
        <w:t xml:space="preserve">De la misma manera los componentes del vector de entrada, </w:t>
      </w:r>
      <w:r w:rsidRPr="00961B44">
        <w:rPr>
          <w:i/>
        </w:rPr>
        <w:t xml:space="preserve">x, y </w:t>
      </w:r>
      <w:r>
        <w:t xml:space="preserve">y </w:t>
      </w:r>
      <w:r w:rsidRPr="00961B44">
        <w:rPr>
          <w:i/>
        </w:rPr>
        <w:t xml:space="preserve">z, </w:t>
      </w:r>
      <w:r>
        <w:t xml:space="preserve">entran </w:t>
      </w:r>
      <w:r w:rsidR="00845C2E">
        <w:t xml:space="preserve">a uno de los puertos de los multiplicadores </w:t>
      </w:r>
      <w:r w:rsidR="00845C2E" w:rsidRPr="00961B44">
        <w:rPr>
          <w:i/>
        </w:rPr>
        <w:t xml:space="preserve">p3, p4 </w:t>
      </w:r>
      <w:r w:rsidR="00845C2E">
        <w:t xml:space="preserve">y </w:t>
      </w:r>
      <w:r w:rsidR="00845C2E" w:rsidRPr="00961B44">
        <w:rPr>
          <w:i/>
        </w:rPr>
        <w:t xml:space="preserve">p5. </w:t>
      </w:r>
      <w:r w:rsidR="00845C2E">
        <w:t xml:space="preserve">Tres ciclos de reloj después los 3 productos de cada uno de los multiplicadores </w:t>
      </w:r>
      <w:r w:rsidR="00845C2E" w:rsidRPr="00961B44">
        <w:rPr>
          <w:i/>
        </w:rPr>
        <w:t xml:space="preserve">p3, p4 </w:t>
      </w:r>
      <w:r w:rsidR="00845C2E">
        <w:t xml:space="preserve">y </w:t>
      </w:r>
      <w:r w:rsidR="00845C2E" w:rsidRPr="00961B44">
        <w:rPr>
          <w:i/>
        </w:rPr>
        <w:t xml:space="preserve">p5, </w:t>
      </w:r>
      <w:r w:rsidR="00845C2E">
        <w:t xml:space="preserve">corresponden a los componentes </w:t>
      </w:r>
      <w:r w:rsidR="00845C2E" w:rsidRPr="00961B44">
        <w:rPr>
          <w:i/>
        </w:rPr>
        <w:t xml:space="preserve">x, y </w:t>
      </w:r>
      <w:r w:rsidR="00845C2E">
        <w:t xml:space="preserve">y </w:t>
      </w:r>
      <w:r w:rsidR="00845C2E" w:rsidRPr="00961B44">
        <w:rPr>
          <w:i/>
        </w:rPr>
        <w:t>z</w:t>
      </w:r>
      <w:r w:rsidR="00845C2E">
        <w:t xml:space="preserve">, del vector normalizado. </w:t>
      </w:r>
    </w:p>
    <w:p w14:paraId="03B7C37A" w14:textId="77777777" w:rsidR="00845C2E" w:rsidRDefault="00845C2E" w:rsidP="00961B44"/>
    <w:p w14:paraId="582758E9" w14:textId="77777777" w:rsidR="00845C2E" w:rsidRDefault="00845C2E" w:rsidP="00961B44">
      <w:r>
        <w:t xml:space="preserve">Habrán transcurrido 27 ciclos de reloj desde que el vector ingresó al </w:t>
      </w:r>
      <w:r w:rsidRPr="00961B44">
        <w:rPr>
          <w:i/>
        </w:rPr>
        <w:t xml:space="preserve">pipeline aritmético </w:t>
      </w:r>
      <w:r>
        <w:t xml:space="preserve">hasta el momento en que en la </w:t>
      </w:r>
      <w:r w:rsidRPr="00961B44">
        <w:rPr>
          <w:i/>
        </w:rPr>
        <w:t xml:space="preserve">interconexión decodificada de circuitos aritméticos </w:t>
      </w:r>
      <w:r>
        <w:t xml:space="preserve">aparecen su magnitud y el vector normalizado. </w:t>
      </w:r>
    </w:p>
    <w:p w14:paraId="01B7C152" w14:textId="77777777" w:rsidR="00845C2E" w:rsidRDefault="00845C2E" w:rsidP="0087439C">
      <w:pPr>
        <w:pStyle w:val="Prrafodelista"/>
      </w:pPr>
    </w:p>
    <w:p w14:paraId="01AAF7A6" w14:textId="48654208" w:rsidR="00845C2E" w:rsidRPr="00845C2E" w:rsidRDefault="00845C2E" w:rsidP="005F6F7A">
      <w:pPr>
        <w:pStyle w:val="Ttulo2"/>
      </w:pPr>
      <w:bookmarkStart w:id="107" w:name="_Toc206934739"/>
      <w:bookmarkStart w:id="108" w:name="_Toc206941770"/>
      <w:r w:rsidRPr="00961B44">
        <w:t>Producto Punto (100):</w:t>
      </w:r>
      <w:bookmarkEnd w:id="107"/>
      <w:bookmarkEnd w:id="108"/>
    </w:p>
    <w:p w14:paraId="64666374" w14:textId="77777777" w:rsidR="00845C2E" w:rsidRDefault="00845C2E" w:rsidP="00845C2E">
      <w:pPr>
        <w:ind w:left="708"/>
      </w:pPr>
    </w:p>
    <w:p w14:paraId="253525BF" w14:textId="29ED44BA" w:rsidR="00845C2E" w:rsidRDefault="00845C2E" w:rsidP="00961B44">
      <w:r>
        <w:t xml:space="preserve">Los vectores A y B ingresan a la </w:t>
      </w:r>
      <w:r w:rsidRPr="00961B44">
        <w:rPr>
          <w:i/>
        </w:rPr>
        <w:t>interconexión decodificada de circuitos aritmético</w:t>
      </w:r>
      <w:r>
        <w:t xml:space="preserve"> y cada pareja (</w:t>
      </w:r>
      <w:r w:rsidRPr="00961B44">
        <w:rPr>
          <w:i/>
        </w:rPr>
        <w:t xml:space="preserve">Ax,Bx), (Ay,By) </w:t>
      </w:r>
      <w:r>
        <w:t xml:space="preserve">y </w:t>
      </w:r>
      <w:r w:rsidRPr="00961B44">
        <w:rPr>
          <w:i/>
        </w:rPr>
        <w:t xml:space="preserve">(Az, Bz),  </w:t>
      </w:r>
      <w:r>
        <w:t xml:space="preserve">se dirige a los 2 puertos de los multiplicadores </w:t>
      </w:r>
      <w:r w:rsidRPr="00961B44">
        <w:rPr>
          <w:i/>
        </w:rPr>
        <w:t xml:space="preserve">p0, p1 </w:t>
      </w:r>
      <w:r>
        <w:t xml:space="preserve">y </w:t>
      </w:r>
      <w:r w:rsidRPr="00961B44">
        <w:rPr>
          <w:i/>
        </w:rPr>
        <w:t xml:space="preserve">p2 </w:t>
      </w:r>
      <w:r>
        <w:t>respectivamente.</w:t>
      </w:r>
    </w:p>
    <w:p w14:paraId="02F5DA32" w14:textId="77777777" w:rsidR="00845C2E" w:rsidRDefault="00845C2E" w:rsidP="00961B44"/>
    <w:p w14:paraId="2CC0606B" w14:textId="4756BF18" w:rsidR="00845C2E" w:rsidRDefault="00845C2E" w:rsidP="00961B44">
      <w:r>
        <w:t xml:space="preserve">Los datos transitan por los multiplicadores, mientras que el vector original transita por la cola de sincronización. De los 3 productos, 2 transitan hacia el sumador </w:t>
      </w:r>
      <w:r w:rsidRPr="00961B44">
        <w:rPr>
          <w:i/>
        </w:rPr>
        <w:t xml:space="preserve">as0 </w:t>
      </w:r>
      <w:r>
        <w:t xml:space="preserve">y el otro se dirige hacia la cola de sincronización </w:t>
      </w:r>
      <w:r w:rsidRPr="00961B44">
        <w:rPr>
          <w:i/>
        </w:rPr>
        <w:t xml:space="preserve">q0. </w:t>
      </w:r>
      <w:r>
        <w:t xml:space="preserve">Mientras las suma </w:t>
      </w:r>
      <w:r w:rsidRPr="00961B44">
        <w:rPr>
          <w:i/>
        </w:rPr>
        <w:t xml:space="preserve">as0 </w:t>
      </w:r>
      <w:r>
        <w:t xml:space="preserve">toma lugar, el tercer producto transita por la cola de sincronización </w:t>
      </w:r>
      <w:r w:rsidRPr="00961B44">
        <w:rPr>
          <w:i/>
        </w:rPr>
        <w:t xml:space="preserve">q0. </w:t>
      </w:r>
      <w:r>
        <w:t xml:space="preserve">Cuando el 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 xml:space="preserve">calculando de esta manera el producto punto </w:t>
      </w:r>
      <w:r w:rsidR="00BD0AB1">
        <w:t>entre los vectores A y B</w:t>
      </w:r>
      <w:r>
        <w:t>.</w:t>
      </w:r>
    </w:p>
    <w:p w14:paraId="6B3FC1D0" w14:textId="77777777" w:rsidR="00845C2E" w:rsidRDefault="00845C2E" w:rsidP="00845C2E">
      <w:pPr>
        <w:pStyle w:val="Prrafodelista"/>
      </w:pPr>
    </w:p>
    <w:p w14:paraId="6F324B9C" w14:textId="59702267" w:rsidR="00BD0AB1" w:rsidRDefault="00BD0AB1" w:rsidP="00961B44">
      <w:r>
        <w:t xml:space="preserve">Una vez ha sido calculada el producto punto entre los vectores A y B este entra en la cola de sincronización </w:t>
      </w:r>
      <w:r w:rsidRPr="00961B44">
        <w:rPr>
          <w:i/>
        </w:rPr>
        <w:t xml:space="preserve">q2. </w:t>
      </w:r>
      <w:r>
        <w:t xml:space="preserve">No tiene ninguna utilidad entrar en la cola </w:t>
      </w:r>
      <w:r w:rsidRPr="00961B44">
        <w:rPr>
          <w:i/>
        </w:rPr>
        <w:t xml:space="preserve">q2. </w:t>
      </w:r>
      <w:r>
        <w:t xml:space="preserve">Esta cola de sincronización se encuentra allí para efectos de sincronización de la operación de normalización/magnitud, sobre la operación de producto punto no tiene efecto alguno más que aumentar la latencia desde que ingresan los vectores al </w:t>
      </w:r>
      <w:r w:rsidRPr="00961B44">
        <w:rPr>
          <w:i/>
        </w:rPr>
        <w:t xml:space="preserve">pipeline aritmético </w:t>
      </w:r>
      <w:r>
        <w:t>hasta que se obtiene un resultado, sin que esto tenga efecto positivo o negativo en el desempeño</w:t>
      </w:r>
      <w:r>
        <w:rPr>
          <w:rStyle w:val="Refdenotaalpie"/>
        </w:rPr>
        <w:footnoteReference w:id="4"/>
      </w:r>
      <w:r>
        <w:t>.</w:t>
      </w:r>
    </w:p>
    <w:p w14:paraId="314FB218" w14:textId="77777777" w:rsidR="00BD0AB1" w:rsidRDefault="00BD0AB1" w:rsidP="00BD0AB1">
      <w:pPr>
        <w:pStyle w:val="Prrafodelista"/>
      </w:pPr>
    </w:p>
    <w:p w14:paraId="3DE4A189" w14:textId="0A895A1A" w:rsidR="00BD0AB1" w:rsidRPr="00BD0AB1" w:rsidRDefault="00BD0AB1" w:rsidP="00A73E36">
      <w:pPr>
        <w:pStyle w:val="Ttulo2"/>
        <w:numPr>
          <w:ilvl w:val="2"/>
          <w:numId w:val="25"/>
        </w:numPr>
      </w:pPr>
      <w:bookmarkStart w:id="109" w:name="_Toc206934740"/>
      <w:bookmarkStart w:id="110" w:name="_Toc206941771"/>
      <w:r w:rsidRPr="00961B44">
        <w:t>Multiplicación Componente a Componente (111):</w:t>
      </w:r>
      <w:bookmarkEnd w:id="109"/>
      <w:bookmarkEnd w:id="110"/>
    </w:p>
    <w:p w14:paraId="012B6DF1" w14:textId="77777777" w:rsidR="00BD0AB1" w:rsidRDefault="00BD0AB1" w:rsidP="00BD0AB1"/>
    <w:p w14:paraId="2DC01FB7" w14:textId="2263E3BB" w:rsidR="00BD0AB1" w:rsidRPr="002907CF" w:rsidRDefault="00335830" w:rsidP="00961B44">
      <w:pPr>
        <w:rPr>
          <w:i/>
        </w:rPr>
      </w:pPr>
      <w:r>
        <w:t xml:space="preserve">Los vectores A y B ingresan a la </w:t>
      </w:r>
      <w:r>
        <w:rPr>
          <w:i/>
        </w:rPr>
        <w:t>interconexión decodificada de circuitos aritmético</w:t>
      </w:r>
      <w:r>
        <w:t xml:space="preserve"> y cada pareja (</w:t>
      </w:r>
      <w:r>
        <w:rPr>
          <w:i/>
        </w:rPr>
        <w:t xml:space="preserve">Ax,Bx), (Ay,By) </w:t>
      </w:r>
      <w:r>
        <w:t xml:space="preserve">y </w:t>
      </w:r>
      <w:r>
        <w:rPr>
          <w:i/>
        </w:rPr>
        <w:t xml:space="preserve">(Az, Bz),  </w:t>
      </w:r>
      <w:r>
        <w:t xml:space="preserve">se dirige a los 2 puertos de los multiplicadores </w:t>
      </w:r>
      <w:r>
        <w:rPr>
          <w:i/>
        </w:rPr>
        <w:t xml:space="preserve">p0, p1 </w:t>
      </w:r>
      <w:r>
        <w:t xml:space="preserve">y </w:t>
      </w:r>
      <w:r>
        <w:rPr>
          <w:i/>
        </w:rPr>
        <w:t xml:space="preserve">p2 </w:t>
      </w:r>
      <w:r>
        <w:t>respectivamente.</w:t>
      </w:r>
      <w:r w:rsidR="002907CF">
        <w:t xml:space="preserve"> Los valores de los productos transitan hacia el exterior del </w:t>
      </w:r>
      <w:r w:rsidR="002907CF">
        <w:rPr>
          <w:i/>
        </w:rPr>
        <w:t xml:space="preserve">pipeline aritmético </w:t>
      </w:r>
      <w:r w:rsidR="002907CF">
        <w:t xml:space="preserve">vía la </w:t>
      </w:r>
      <w:r w:rsidR="002907CF">
        <w:rPr>
          <w:i/>
        </w:rPr>
        <w:t>interconexión decodificada de circuitos aritméticos.</w:t>
      </w:r>
    </w:p>
    <w:p w14:paraId="3D9ECF30" w14:textId="77777777" w:rsidR="00526A3E" w:rsidRPr="004B110A" w:rsidRDefault="00526A3E" w:rsidP="00A73E36">
      <w:pPr>
        <w:pStyle w:val="Ttulo1"/>
        <w:numPr>
          <w:ilvl w:val="1"/>
          <w:numId w:val="25"/>
        </w:numPr>
        <w:rPr>
          <w:iCs/>
        </w:rPr>
      </w:pPr>
      <w:bookmarkStart w:id="111" w:name="_Toc206934741"/>
      <w:bookmarkStart w:id="112" w:name="_Toc206941772"/>
      <w:r w:rsidRPr="004B110A">
        <w:rPr>
          <w:iCs/>
        </w:rPr>
        <w:t>Secuencia de programación, configuración de un kernel y flujos de entrada y salida.</w:t>
      </w:r>
      <w:bookmarkEnd w:id="111"/>
      <w:bookmarkEnd w:id="112"/>
      <w:r w:rsidRPr="004B110A">
        <w:rPr>
          <w:iCs/>
        </w:rPr>
        <w:t xml:space="preserve"> </w:t>
      </w:r>
    </w:p>
    <w:p w14:paraId="107F2A80" w14:textId="77777777" w:rsidR="00526A3E" w:rsidRDefault="00526A3E" w:rsidP="00526A3E"/>
    <w:p w14:paraId="798E1D9B" w14:textId="77777777" w:rsidR="00526A3E" w:rsidRDefault="00526A3E" w:rsidP="00526A3E">
      <w:r>
        <w:t>El programador debe seguir la siguiente secuencia de pasos.</w:t>
      </w:r>
    </w:p>
    <w:p w14:paraId="5C12AA7C" w14:textId="77777777" w:rsidR="00526A3E" w:rsidRDefault="00526A3E" w:rsidP="00526A3E"/>
    <w:p w14:paraId="53233588" w14:textId="77777777" w:rsidR="00526A3E" w:rsidRDefault="00526A3E" w:rsidP="00A73E36">
      <w:pPr>
        <w:pStyle w:val="Prrafodelista"/>
        <w:numPr>
          <w:ilvl w:val="0"/>
          <w:numId w:val="18"/>
        </w:numPr>
      </w:pPr>
      <w:r>
        <w:t>Escribir en el registro reg_fecthstart, la dirección de memoria donde se encuentra el flujo de datos de entrada, o sea los parámetros para operar.</w:t>
      </w:r>
    </w:p>
    <w:p w14:paraId="08C97E1F" w14:textId="77777777" w:rsidR="00526A3E" w:rsidRDefault="00526A3E" w:rsidP="00526A3E">
      <w:pPr>
        <w:pStyle w:val="Prrafodelista"/>
        <w:ind w:left="360"/>
      </w:pPr>
    </w:p>
    <w:p w14:paraId="34F82B54" w14:textId="77777777" w:rsidR="00526A3E" w:rsidRDefault="00526A3E" w:rsidP="00A73E36">
      <w:pPr>
        <w:pStyle w:val="Prrafodelista"/>
        <w:numPr>
          <w:ilvl w:val="0"/>
          <w:numId w:val="18"/>
        </w:numPr>
      </w:pPr>
      <w:r>
        <w:t xml:space="preserve">Escribir la dirección donde se van a guardar los resultados en el registro reg_sinkstart. El programador es responsable por el segmento de memoria donde se vaya a escribir esté disponible, tenga capacidad suficiente y esté asegurado para evitar posibles </w:t>
      </w:r>
      <w:r>
        <w:rPr>
          <w:i/>
        </w:rPr>
        <w:t>race conditions</w:t>
      </w:r>
      <w:r>
        <w:t>.</w:t>
      </w:r>
    </w:p>
    <w:p w14:paraId="2FA2F49B" w14:textId="77777777" w:rsidR="00526A3E" w:rsidRDefault="00526A3E" w:rsidP="00526A3E"/>
    <w:p w14:paraId="198EB5E7" w14:textId="77777777" w:rsidR="00526A3E" w:rsidRDefault="00526A3E" w:rsidP="00A73E36">
      <w:pPr>
        <w:pStyle w:val="Prrafodelista"/>
        <w:numPr>
          <w:ilvl w:val="0"/>
          <w:numId w:val="18"/>
        </w:numPr>
      </w:pPr>
      <w:r>
        <w:t xml:space="preserve">Escribir en el registro de control reg_ctrl: qué función o </w:t>
      </w:r>
      <w:r>
        <w:rPr>
          <w:i/>
        </w:rPr>
        <w:t xml:space="preserve">kernel </w:t>
      </w:r>
      <w:r>
        <w:t xml:space="preserve">configurar en el </w:t>
      </w:r>
      <w:r>
        <w:rPr>
          <w:i/>
        </w:rPr>
        <w:t xml:space="preserve">pipeline aritmético </w:t>
      </w:r>
      <w:r>
        <w:t xml:space="preserve">campo de bits </w:t>
      </w:r>
      <w:r w:rsidRPr="0010086E">
        <w:rPr>
          <w:i/>
        </w:rPr>
        <w:t>dsc</w:t>
      </w:r>
      <w:r>
        <w:t xml:space="preserve">, si la función va a retornar resultados vectoriales, escalares o ambos, en el campo de bits </w:t>
      </w:r>
      <w:r>
        <w:rPr>
          <w:i/>
        </w:rPr>
        <w:t xml:space="preserve">vtsc, </w:t>
      </w:r>
      <w:r>
        <w:t xml:space="preserve">el modo de carga de operandos si es combinatorio o no en el bit </w:t>
      </w:r>
      <w:r>
        <w:rPr>
          <w:i/>
        </w:rPr>
        <w:t xml:space="preserve">dsc. </w:t>
      </w:r>
      <w:r>
        <w:t xml:space="preserve"> </w:t>
      </w:r>
    </w:p>
    <w:p w14:paraId="12E51F5C" w14:textId="77777777" w:rsidR="00526A3E" w:rsidRDefault="00526A3E" w:rsidP="00526A3E"/>
    <w:p w14:paraId="7AF0C7FD" w14:textId="77777777" w:rsidR="00526A3E" w:rsidRDefault="00526A3E" w:rsidP="00A73E36">
      <w:pPr>
        <w:pStyle w:val="Prrafodelista"/>
        <w:numPr>
          <w:ilvl w:val="0"/>
          <w:numId w:val="18"/>
        </w:numPr>
      </w:pPr>
      <w:r>
        <w:t xml:space="preserve">Escribir el número de datos a operar o tamaño del bulk, en el registro reg_ctrl. Si son 2 vectores los que se van a ingresar el número es 6, si son 100 vectores los que se van a operar el número es 300. Tener en cuenta que el formato de los valores almacenados debe ser punto flotante sencillo IEEE754, lo que implica que cada uno ocupa 4 bytes de memoria. Para especificar este valor se debe utilizar el campo de bits nfetch. </w:t>
      </w:r>
      <w:r>
        <w:rPr>
          <w:i/>
        </w:rPr>
        <w:t xml:space="preserve">El kernel comenzará a procesar datos tan pronto se especifique el bulk size. </w:t>
      </w:r>
      <w:r>
        <w:t>Por eso debe ser este valor el último programado en la secuencia.</w:t>
      </w:r>
    </w:p>
    <w:p w14:paraId="02351E43" w14:textId="77777777" w:rsidR="00526A3E" w:rsidRDefault="00526A3E" w:rsidP="00526A3E"/>
    <w:p w14:paraId="0618CB15" w14:textId="789614EF" w:rsidR="002321FC" w:rsidRPr="002321FC" w:rsidRDefault="002321FC" w:rsidP="00A73E36">
      <w:pPr>
        <w:pStyle w:val="Ttulo2"/>
        <w:numPr>
          <w:ilvl w:val="2"/>
          <w:numId w:val="25"/>
        </w:numPr>
      </w:pPr>
      <w:bookmarkStart w:id="113" w:name="_Toc206934742"/>
      <w:bookmarkStart w:id="114" w:name="_Toc206941773"/>
      <w:r>
        <w:t>Ejemplo</w:t>
      </w:r>
      <w:bookmarkEnd w:id="113"/>
      <w:bookmarkEnd w:id="114"/>
    </w:p>
    <w:p w14:paraId="0033920A" w14:textId="77777777" w:rsidR="002321FC" w:rsidRDefault="002321FC" w:rsidP="00526A3E"/>
    <w:p w14:paraId="4AD6B2CD" w14:textId="65946F44" w:rsidR="00526A3E" w:rsidRDefault="00526A3E" w:rsidP="00526A3E">
      <w:r>
        <w:t>El siguiente código refleja la secuencia explicada.</w:t>
      </w:r>
      <w:r w:rsidR="004B110A">
        <w:t xml:space="preserve"> El objetivo es ejecutar 300 operaciones de producto punto.</w:t>
      </w:r>
      <w:r>
        <w:tab/>
      </w:r>
    </w:p>
    <w:p w14:paraId="299640BD" w14:textId="77777777" w:rsidR="00526A3E" w:rsidRDefault="00526A3E" w:rsidP="00526A3E"/>
    <w:p w14:paraId="043E4A1C" w14:textId="77777777" w:rsidR="00526A3E" w:rsidRDefault="00526A3E" w:rsidP="00526A3E">
      <w:pPr>
        <w:pStyle w:val="Prrafodelista"/>
        <w:ind w:left="360"/>
        <w:rPr>
          <w:i/>
        </w:rPr>
      </w:pPr>
      <w:r>
        <w:rPr>
          <w:i/>
        </w:rPr>
        <w:t>#define reg_fetchstart</w:t>
      </w:r>
      <w:r>
        <w:rPr>
          <w:i/>
        </w:rPr>
        <w:tab/>
        <w:t>32</w:t>
      </w:r>
    </w:p>
    <w:p w14:paraId="64ADD788" w14:textId="77777777" w:rsidR="00526A3E" w:rsidRDefault="00526A3E" w:rsidP="00526A3E">
      <w:pPr>
        <w:pStyle w:val="Prrafodelista"/>
        <w:ind w:left="360"/>
        <w:rPr>
          <w:i/>
        </w:rPr>
      </w:pPr>
      <w:r>
        <w:rPr>
          <w:i/>
        </w:rPr>
        <w:t>#define reg_sinkstart</w:t>
      </w:r>
      <w:r>
        <w:rPr>
          <w:i/>
        </w:rPr>
        <w:tab/>
        <w:t>36</w:t>
      </w:r>
    </w:p>
    <w:p w14:paraId="7C32618E" w14:textId="77777777" w:rsidR="00526A3E" w:rsidRDefault="00526A3E" w:rsidP="00526A3E">
      <w:pPr>
        <w:pStyle w:val="Prrafodelista"/>
        <w:ind w:left="360"/>
        <w:rPr>
          <w:i/>
        </w:rPr>
      </w:pPr>
      <w:r>
        <w:rPr>
          <w:i/>
        </w:rPr>
        <w:t>#define reg_ctrl</w:t>
      </w:r>
      <w:r>
        <w:rPr>
          <w:i/>
        </w:rPr>
        <w:tab/>
      </w:r>
      <w:r>
        <w:rPr>
          <w:i/>
        </w:rPr>
        <w:tab/>
        <w:t>0</w:t>
      </w:r>
    </w:p>
    <w:p w14:paraId="33D58D08" w14:textId="77777777" w:rsidR="00526A3E" w:rsidRDefault="00526A3E" w:rsidP="00526A3E">
      <w:pPr>
        <w:pStyle w:val="Prrafodelista"/>
        <w:ind w:left="360"/>
        <w:rPr>
          <w:i/>
        </w:rPr>
      </w:pPr>
    </w:p>
    <w:p w14:paraId="22903CE8" w14:textId="77777777" w:rsidR="00526A3E" w:rsidRDefault="00526A3E" w:rsidP="00526A3E">
      <w:pPr>
        <w:pStyle w:val="Prrafodelista"/>
        <w:ind w:left="360"/>
        <w:rPr>
          <w:i/>
        </w:rPr>
      </w:pPr>
      <w:r>
        <w:rPr>
          <w:i/>
        </w:rPr>
        <w:t>#define dotprod</w:t>
      </w:r>
      <w:r>
        <w:rPr>
          <w:i/>
        </w:rPr>
        <w:tab/>
      </w:r>
      <w:r>
        <w:rPr>
          <w:i/>
        </w:rPr>
        <w:tab/>
        <w:t>0x6</w:t>
      </w:r>
    </w:p>
    <w:p w14:paraId="127D5152" w14:textId="77777777" w:rsidR="00526A3E" w:rsidRDefault="00526A3E" w:rsidP="00526A3E">
      <w:pPr>
        <w:pStyle w:val="Prrafodelista"/>
        <w:ind w:left="360"/>
        <w:rPr>
          <w:i/>
        </w:rPr>
      </w:pPr>
    </w:p>
    <w:p w14:paraId="6CA583BD" w14:textId="77777777" w:rsidR="00526A3E" w:rsidRDefault="00526A3E" w:rsidP="00526A3E">
      <w:pPr>
        <w:pStyle w:val="Prrafodelista"/>
        <w:ind w:left="360"/>
        <w:rPr>
          <w:i/>
        </w:rPr>
      </w:pPr>
      <w:r>
        <w:rPr>
          <w:i/>
        </w:rPr>
        <w:t>#define vectorial</w:t>
      </w:r>
      <w:r>
        <w:rPr>
          <w:i/>
        </w:rPr>
        <w:tab/>
      </w:r>
      <w:r>
        <w:rPr>
          <w:i/>
        </w:rPr>
        <w:tab/>
        <w:t>0x10</w:t>
      </w:r>
    </w:p>
    <w:p w14:paraId="24BBD868" w14:textId="77777777" w:rsidR="00526A3E" w:rsidRDefault="00526A3E" w:rsidP="00526A3E">
      <w:pPr>
        <w:pStyle w:val="Prrafodelista"/>
        <w:ind w:left="360"/>
        <w:rPr>
          <w:i/>
        </w:rPr>
      </w:pPr>
      <w:r>
        <w:rPr>
          <w:i/>
        </w:rPr>
        <w:t>#define scalar</w:t>
      </w:r>
      <w:r>
        <w:rPr>
          <w:i/>
        </w:rPr>
        <w:tab/>
      </w:r>
      <w:r>
        <w:rPr>
          <w:i/>
        </w:rPr>
        <w:tab/>
        <w:t>0x08</w:t>
      </w:r>
    </w:p>
    <w:p w14:paraId="5569D33D" w14:textId="77777777" w:rsidR="00526A3E" w:rsidRDefault="00526A3E" w:rsidP="00526A3E">
      <w:pPr>
        <w:pStyle w:val="Prrafodelista"/>
        <w:ind w:left="360"/>
        <w:rPr>
          <w:i/>
        </w:rPr>
      </w:pPr>
      <w:r>
        <w:rPr>
          <w:i/>
        </w:rPr>
        <w:t>#define vect_n_scalar</w:t>
      </w:r>
      <w:r>
        <w:rPr>
          <w:i/>
        </w:rPr>
        <w:tab/>
        <w:t xml:space="preserve">0x18 </w:t>
      </w:r>
    </w:p>
    <w:p w14:paraId="57D9B39C" w14:textId="77777777" w:rsidR="00526A3E" w:rsidRDefault="00526A3E" w:rsidP="00526A3E">
      <w:pPr>
        <w:pStyle w:val="Prrafodelista"/>
        <w:ind w:left="360"/>
        <w:rPr>
          <w:i/>
        </w:rPr>
      </w:pPr>
    </w:p>
    <w:p w14:paraId="55CC4974" w14:textId="77777777" w:rsidR="00526A3E" w:rsidRDefault="00526A3E" w:rsidP="00526A3E">
      <w:pPr>
        <w:pStyle w:val="Prrafodelista"/>
        <w:ind w:left="360"/>
        <w:rPr>
          <w:i/>
        </w:rPr>
      </w:pPr>
      <w:r>
        <w:rPr>
          <w:i/>
        </w:rPr>
        <w:t>#define bulk_sizer(x)</w:t>
      </w:r>
      <w:r>
        <w:rPr>
          <w:i/>
        </w:rPr>
        <w:tab/>
        <w:t>(x&lt;&lt;16)</w:t>
      </w:r>
    </w:p>
    <w:p w14:paraId="192AC28E" w14:textId="77777777" w:rsidR="00526A3E" w:rsidRDefault="00526A3E" w:rsidP="00526A3E">
      <w:pPr>
        <w:pStyle w:val="Prrafodelista"/>
        <w:ind w:left="360"/>
        <w:rPr>
          <w:i/>
        </w:rPr>
      </w:pPr>
    </w:p>
    <w:p w14:paraId="18768C24" w14:textId="77777777" w:rsidR="00526A3E" w:rsidRDefault="00526A3E" w:rsidP="00526A3E">
      <w:pPr>
        <w:pStyle w:val="Prrafodelista"/>
        <w:ind w:left="360"/>
        <w:rPr>
          <w:i/>
        </w:rPr>
      </w:pPr>
      <w:r>
        <w:rPr>
          <w:i/>
        </w:rPr>
        <w:t>Uint * ptr_to_raytrac = (uint*) raytrac_0_base;</w:t>
      </w:r>
    </w:p>
    <w:p w14:paraId="0FF2835E" w14:textId="77777777" w:rsidR="00526A3E" w:rsidRDefault="00526A3E" w:rsidP="00526A3E">
      <w:pPr>
        <w:pStyle w:val="Prrafodelista"/>
        <w:ind w:left="360"/>
        <w:rPr>
          <w:i/>
        </w:rPr>
      </w:pPr>
    </w:p>
    <w:p w14:paraId="65A66E69" w14:textId="77777777" w:rsidR="00526A3E" w:rsidRDefault="00526A3E" w:rsidP="00526A3E">
      <w:pPr>
        <w:pStyle w:val="Prrafodelista"/>
        <w:ind w:left="360"/>
        <w:rPr>
          <w:i/>
        </w:rPr>
      </w:pPr>
      <w:r>
        <w:rPr>
          <w:i/>
        </w:rPr>
        <w:t>Float input_stream[600];</w:t>
      </w:r>
    </w:p>
    <w:p w14:paraId="3CE69400" w14:textId="77777777" w:rsidR="00526A3E" w:rsidRDefault="00526A3E" w:rsidP="00526A3E">
      <w:pPr>
        <w:pStyle w:val="Prrafodelista"/>
        <w:ind w:left="360"/>
        <w:rPr>
          <w:i/>
        </w:rPr>
      </w:pPr>
      <w:r>
        <w:rPr>
          <w:i/>
        </w:rPr>
        <w:t>Float output stream[200];</w:t>
      </w:r>
    </w:p>
    <w:p w14:paraId="74C8A661" w14:textId="77777777" w:rsidR="00526A3E" w:rsidRDefault="00526A3E" w:rsidP="00526A3E">
      <w:pPr>
        <w:pStyle w:val="Prrafodelista"/>
        <w:ind w:left="360"/>
        <w:rPr>
          <w:i/>
        </w:rPr>
      </w:pPr>
    </w:p>
    <w:p w14:paraId="50A3C409" w14:textId="77777777" w:rsidR="00526A3E" w:rsidRDefault="00526A3E" w:rsidP="00526A3E">
      <w:pPr>
        <w:pStyle w:val="Prrafodelista"/>
        <w:ind w:left="360"/>
        <w:rPr>
          <w:i/>
        </w:rPr>
      </w:pPr>
      <w:r>
        <w:rPr>
          <w:i/>
        </w:rPr>
        <w:t>Uint index;</w:t>
      </w:r>
    </w:p>
    <w:p w14:paraId="35A45D38" w14:textId="77777777" w:rsidR="00526A3E" w:rsidRDefault="00526A3E" w:rsidP="00526A3E">
      <w:pPr>
        <w:pStyle w:val="Prrafodelista"/>
        <w:ind w:left="360"/>
        <w:rPr>
          <w:i/>
        </w:rPr>
      </w:pPr>
    </w:p>
    <w:p w14:paraId="7D98FFE9" w14:textId="77777777" w:rsidR="00526A3E" w:rsidRDefault="00526A3E" w:rsidP="00526A3E">
      <w:pPr>
        <w:pStyle w:val="Prrafodelista"/>
        <w:ind w:left="360"/>
        <w:rPr>
          <w:i/>
        </w:rPr>
      </w:pPr>
      <w:r>
        <w:rPr>
          <w:i/>
        </w:rPr>
        <w:t>/* Crear los vectores a operar */</w:t>
      </w:r>
    </w:p>
    <w:p w14:paraId="719E944A" w14:textId="77777777" w:rsidR="00526A3E" w:rsidRDefault="00526A3E" w:rsidP="00526A3E">
      <w:pPr>
        <w:pStyle w:val="Prrafodelista"/>
        <w:ind w:left="360"/>
        <w:rPr>
          <w:i/>
        </w:rPr>
      </w:pPr>
      <w:r>
        <w:rPr>
          <w:i/>
        </w:rPr>
        <w:t>for (i=0:i&lt;600;i++)</w:t>
      </w:r>
    </w:p>
    <w:p w14:paraId="6BABC474" w14:textId="77777777" w:rsidR="00526A3E" w:rsidRDefault="00526A3E" w:rsidP="00526A3E">
      <w:pPr>
        <w:pStyle w:val="Prrafodelista"/>
        <w:ind w:left="360"/>
        <w:rPr>
          <w:i/>
        </w:rPr>
      </w:pPr>
      <w:r>
        <w:rPr>
          <w:i/>
        </w:rPr>
        <w:tab/>
        <w:t>input_stream[i]=rand(); //Numero al azar entre 0 y 1.</w:t>
      </w:r>
    </w:p>
    <w:p w14:paraId="379C93CC" w14:textId="77777777" w:rsidR="00526A3E" w:rsidRDefault="00526A3E" w:rsidP="00526A3E">
      <w:pPr>
        <w:pStyle w:val="Prrafodelista"/>
        <w:ind w:left="360"/>
        <w:rPr>
          <w:i/>
        </w:rPr>
      </w:pPr>
    </w:p>
    <w:p w14:paraId="0CDEC41E" w14:textId="77777777" w:rsidR="00526A3E" w:rsidRDefault="00526A3E" w:rsidP="00526A3E">
      <w:pPr>
        <w:pStyle w:val="Prrafodelista"/>
        <w:ind w:left="360"/>
        <w:rPr>
          <w:i/>
        </w:rPr>
      </w:pPr>
      <w:r>
        <w:rPr>
          <w:i/>
        </w:rPr>
        <w:t>/*Paso Numero 1: Escribir la dirección de flujo de entrada en el registro fetch start */</w:t>
      </w:r>
    </w:p>
    <w:p w14:paraId="59165F8E" w14:textId="77777777" w:rsidR="00526A3E" w:rsidRDefault="00526A3E" w:rsidP="00526A3E">
      <w:pPr>
        <w:pStyle w:val="Prrafodelista"/>
        <w:ind w:left="360"/>
        <w:rPr>
          <w:i/>
        </w:rPr>
      </w:pPr>
      <w:r>
        <w:rPr>
          <w:i/>
        </w:rPr>
        <w:t>ptr_to_raytrac[reg_fetchstart] = input_stream;</w:t>
      </w:r>
    </w:p>
    <w:p w14:paraId="4A5CAE51" w14:textId="77777777" w:rsidR="00526A3E" w:rsidRDefault="00526A3E" w:rsidP="00526A3E">
      <w:pPr>
        <w:pStyle w:val="Prrafodelista"/>
        <w:ind w:left="360"/>
        <w:rPr>
          <w:i/>
        </w:rPr>
      </w:pPr>
    </w:p>
    <w:p w14:paraId="60982A32" w14:textId="77777777" w:rsidR="00526A3E" w:rsidRDefault="00526A3E" w:rsidP="00526A3E">
      <w:pPr>
        <w:pStyle w:val="Prrafodelista"/>
        <w:ind w:left="360"/>
        <w:rPr>
          <w:i/>
        </w:rPr>
      </w:pPr>
      <w:r>
        <w:rPr>
          <w:i/>
        </w:rPr>
        <w:t>/*Paso Numero 2: Escribir la dirección del flujo de salida en el registro sink start */</w:t>
      </w:r>
    </w:p>
    <w:p w14:paraId="4897B906" w14:textId="77777777" w:rsidR="00526A3E" w:rsidRDefault="00526A3E" w:rsidP="00526A3E">
      <w:pPr>
        <w:pStyle w:val="Prrafodelista"/>
        <w:ind w:left="360"/>
        <w:rPr>
          <w:i/>
        </w:rPr>
      </w:pPr>
      <w:r>
        <w:rPr>
          <w:i/>
        </w:rPr>
        <w:t>ptr_to_raytrac[reg_sinkstart] = output_stream;</w:t>
      </w:r>
    </w:p>
    <w:p w14:paraId="7FA1F47E" w14:textId="77777777" w:rsidR="00526A3E" w:rsidRDefault="00526A3E" w:rsidP="00526A3E">
      <w:pPr>
        <w:pStyle w:val="Prrafodelista"/>
        <w:ind w:left="360"/>
        <w:rPr>
          <w:i/>
        </w:rPr>
      </w:pPr>
    </w:p>
    <w:p w14:paraId="032D7366" w14:textId="77777777" w:rsidR="00526A3E" w:rsidRDefault="00526A3E" w:rsidP="00526A3E">
      <w:pPr>
        <w:pStyle w:val="Prrafodelista"/>
        <w:ind w:left="360"/>
        <w:rPr>
          <w:i/>
        </w:rPr>
      </w:pPr>
      <w:r>
        <w:rPr>
          <w:i/>
        </w:rPr>
        <w:t>/*Paso Numero 3: Configurar el kernel y los adaptadores de formato : producto punto, devolviendo valores escalares únicamente */</w:t>
      </w:r>
    </w:p>
    <w:p w14:paraId="01B0B9A5" w14:textId="77777777" w:rsidR="00526A3E" w:rsidRDefault="00526A3E" w:rsidP="00526A3E">
      <w:pPr>
        <w:pStyle w:val="Prrafodelista"/>
        <w:ind w:left="360"/>
        <w:rPr>
          <w:i/>
        </w:rPr>
      </w:pPr>
      <w:r>
        <w:rPr>
          <w:i/>
        </w:rPr>
        <w:t>ptr_to_raytrac[reg_ctrl] = (dot_prod+vectorial)&lt;&lt;1;</w:t>
      </w:r>
    </w:p>
    <w:p w14:paraId="73CE9B26" w14:textId="77777777" w:rsidR="00526A3E" w:rsidRDefault="00526A3E" w:rsidP="00526A3E">
      <w:pPr>
        <w:pStyle w:val="Prrafodelista"/>
        <w:ind w:left="360"/>
        <w:rPr>
          <w:i/>
        </w:rPr>
      </w:pPr>
    </w:p>
    <w:p w14:paraId="5822F816" w14:textId="77777777" w:rsidR="00526A3E" w:rsidRDefault="00526A3E" w:rsidP="00526A3E">
      <w:pPr>
        <w:pStyle w:val="Prrafodelista"/>
        <w:ind w:left="360"/>
        <w:rPr>
          <w:i/>
        </w:rPr>
      </w:pPr>
      <w:r>
        <w:rPr>
          <w:i/>
        </w:rPr>
        <w:t>/*Paso Numero 4: Configurar el bulk size*/</w:t>
      </w:r>
    </w:p>
    <w:p w14:paraId="50943CEE" w14:textId="77777777" w:rsidR="00526A3E" w:rsidRDefault="00526A3E" w:rsidP="00526A3E">
      <w:pPr>
        <w:pStyle w:val="Prrafodelista"/>
        <w:ind w:left="360"/>
        <w:rPr>
          <w:i/>
        </w:rPr>
      </w:pPr>
      <w:r>
        <w:rPr>
          <w:i/>
        </w:rPr>
        <w:t>ptr_to_raytrac[reg_ctrl] += bulksizer(300);</w:t>
      </w:r>
    </w:p>
    <w:p w14:paraId="61F2679A" w14:textId="77777777" w:rsidR="00526A3E" w:rsidRDefault="00526A3E" w:rsidP="00526A3E">
      <w:pPr>
        <w:pStyle w:val="Prrafodelista"/>
        <w:ind w:left="360"/>
        <w:rPr>
          <w:i/>
        </w:rPr>
      </w:pPr>
    </w:p>
    <w:p w14:paraId="2B7D636D" w14:textId="77777777" w:rsidR="00526A3E" w:rsidRDefault="00526A3E" w:rsidP="00526A3E">
      <w:pPr>
        <w:pStyle w:val="Prrafodelista"/>
        <w:ind w:left="360"/>
        <w:rPr>
          <w:i/>
        </w:rPr>
      </w:pPr>
      <w:r>
        <w:rPr>
          <w:i/>
        </w:rPr>
        <w:t>/*Paso 5 esperar a que se termine de ejecutar los 300 productos punto.*/</w:t>
      </w:r>
    </w:p>
    <w:p w14:paraId="045C1655" w14:textId="13D37142" w:rsidR="00526A3E" w:rsidRDefault="00856099" w:rsidP="00526A3E">
      <w:pPr>
        <w:pStyle w:val="Prrafodelista"/>
        <w:ind w:left="360"/>
        <w:rPr>
          <w:i/>
        </w:rPr>
      </w:pPr>
      <w:r>
        <w:rPr>
          <w:i/>
        </w:rPr>
        <w:t>while!!</w:t>
      </w:r>
      <w:r w:rsidR="00526A3E">
        <w:rPr>
          <w:i/>
        </w:rPr>
        <w:t>(ptr_to_raytrac[reg_ctrl] &amp; 0x80000000));</w:t>
      </w:r>
    </w:p>
    <w:p w14:paraId="4331AA20" w14:textId="77777777" w:rsidR="00526A3E" w:rsidRDefault="00526A3E" w:rsidP="00526A3E">
      <w:pPr>
        <w:pStyle w:val="Prrafodelista"/>
        <w:ind w:left="360"/>
        <w:rPr>
          <w:i/>
        </w:rPr>
      </w:pPr>
    </w:p>
    <w:p w14:paraId="5BD1642A" w14:textId="348067EF" w:rsidR="00526A3E" w:rsidRDefault="00526A3E" w:rsidP="00526A3E">
      <w:r>
        <w:t xml:space="preserve">El ejemplo anterior es una forma muy básica de programar el </w:t>
      </w:r>
      <w:r>
        <w:rPr>
          <w:i/>
        </w:rPr>
        <w:t xml:space="preserve">RayTrac. </w:t>
      </w:r>
      <w:r>
        <w:t xml:space="preserve">Uno de los productos de este proyecto es una API que haga realmente transparente al usuario la secuencia de programación y se enfoque más en la aplicación que está realizando. </w:t>
      </w:r>
    </w:p>
    <w:p w14:paraId="0AFC7C53" w14:textId="77777777" w:rsidR="00526A3E" w:rsidRDefault="00526A3E" w:rsidP="00526A3E"/>
    <w:p w14:paraId="133A2032" w14:textId="77777777" w:rsidR="00526A3E" w:rsidRDefault="00526A3E" w:rsidP="00526A3E">
      <w:pPr>
        <w:rPr>
          <w:i/>
        </w:rPr>
      </w:pPr>
      <w:r>
        <w:t xml:space="preserve">La última línea hace referencia a un </w:t>
      </w:r>
      <w:r>
        <w:rPr>
          <w:i/>
        </w:rPr>
        <w:t xml:space="preserve">polling </w:t>
      </w:r>
      <w:r>
        <w:t xml:space="preserve">del bit de interrupción, esto no es una buena práctica de programación. Lo que se debe hacer es utilizar la interfaz de programación del NIOS II, procesador que soporta Interrupciones internas o controlador externo de interrupciones y escribir una </w:t>
      </w:r>
      <w:r>
        <w:rPr>
          <w:i/>
        </w:rPr>
        <w:t xml:space="preserve">ISR o rutina de servicio de interrupción. </w:t>
      </w:r>
    </w:p>
    <w:p w14:paraId="37F1DFCD" w14:textId="77777777" w:rsidR="00526A3E" w:rsidRDefault="00526A3E" w:rsidP="00526A3E">
      <w:pPr>
        <w:rPr>
          <w:i/>
        </w:rPr>
      </w:pPr>
    </w:p>
    <w:p w14:paraId="552399CE" w14:textId="3B4EE558" w:rsidR="00526A3E" w:rsidRDefault="00E71257" w:rsidP="00526A3E">
      <w:r>
        <w:t>En el capitulo diez que describe la implementación del trazador de rayos hay ejemplos de código, sin embargo j</w:t>
      </w:r>
      <w:r w:rsidR="00526A3E">
        <w:t>unto con el software driver del RayTrac se añaden ejemplos. Driver y ejemplos son anexos a este documento.</w:t>
      </w:r>
    </w:p>
    <w:p w14:paraId="51D067F9" w14:textId="77777777" w:rsidR="00526A3E" w:rsidRDefault="00526A3E" w:rsidP="00526A3E"/>
    <w:p w14:paraId="3E404781" w14:textId="77777777" w:rsidR="00763918" w:rsidRDefault="00763918" w:rsidP="00763918"/>
    <w:p w14:paraId="0A3EC3B0" w14:textId="77777777" w:rsidR="00763918" w:rsidRPr="00763918" w:rsidRDefault="00763918" w:rsidP="00763918"/>
    <w:p w14:paraId="7955829D" w14:textId="3F29E9BD" w:rsidR="00794CB6" w:rsidRDefault="00794CB6" w:rsidP="00794CB6">
      <w:pPr>
        <w:pStyle w:val="Prrafodelista"/>
        <w:ind w:left="360"/>
        <w:rPr>
          <w:i/>
        </w:rPr>
      </w:pPr>
      <w:r>
        <w:rPr>
          <w:i/>
        </w:rPr>
        <w:t xml:space="preserve">  </w:t>
      </w:r>
    </w:p>
    <w:p w14:paraId="33CFD6FF" w14:textId="77777777" w:rsidR="00794CB6" w:rsidRDefault="00794CB6" w:rsidP="00794CB6">
      <w:pPr>
        <w:pStyle w:val="Prrafodelista"/>
        <w:ind w:left="360"/>
        <w:rPr>
          <w:i/>
        </w:rPr>
      </w:pPr>
    </w:p>
    <w:p w14:paraId="7C5B30E3" w14:textId="77777777" w:rsidR="004338EB" w:rsidRDefault="004338EB" w:rsidP="004338EB">
      <w:pPr>
        <w:pStyle w:val="Prrafodelista"/>
        <w:ind w:left="360"/>
        <w:rPr>
          <w:i/>
        </w:rPr>
      </w:pPr>
    </w:p>
    <w:p w14:paraId="6A7F3707" w14:textId="77777777" w:rsidR="004338EB" w:rsidRDefault="004338EB" w:rsidP="004338EB">
      <w:pPr>
        <w:pStyle w:val="Prrafodelista"/>
        <w:ind w:left="360"/>
        <w:jc w:val="center"/>
        <w:rPr>
          <w:i/>
        </w:rPr>
      </w:pPr>
    </w:p>
    <w:p w14:paraId="41C8C355" w14:textId="481FD1A0" w:rsidR="00FC46D4" w:rsidRPr="00FC46D4" w:rsidRDefault="00FC46D4" w:rsidP="004338EB">
      <w:pPr>
        <w:pStyle w:val="Prrafodelista"/>
        <w:ind w:left="360"/>
      </w:pPr>
    </w:p>
    <w:p w14:paraId="5E344A6F" w14:textId="77777777" w:rsidR="0017412F" w:rsidRDefault="0017412F" w:rsidP="0017412F">
      <w:r>
        <w:br w:type="page"/>
      </w:r>
    </w:p>
    <w:p w14:paraId="412FBB48" w14:textId="081453F1" w:rsidR="00D34A18" w:rsidRDefault="00CC21B7" w:rsidP="00A73E36">
      <w:pPr>
        <w:pStyle w:val="Ttulo"/>
        <w:numPr>
          <w:ilvl w:val="0"/>
          <w:numId w:val="25"/>
        </w:numPr>
      </w:pPr>
      <w:r>
        <w:t>SINCRONIZACION Y CONTROL DE FLUJO</w:t>
      </w:r>
    </w:p>
    <w:p w14:paraId="009F7306" w14:textId="21F7DBCB" w:rsidR="00D34A18" w:rsidRDefault="00D34A18" w:rsidP="00D34A18">
      <w:r>
        <w:t xml:space="preserve">El </w:t>
      </w:r>
      <w:r>
        <w:rPr>
          <w:i/>
        </w:rPr>
        <w:t xml:space="preserve">RayTrac </w:t>
      </w:r>
      <w:r>
        <w:t xml:space="preserve">posee recursos de procesamiento con una capacidad definida. No se puede cargar con datos para operar indefinidamente, sin entregar resultados porque habría perdida de datos. </w:t>
      </w:r>
    </w:p>
    <w:p w14:paraId="01C948BB" w14:textId="77777777" w:rsidR="00D34A18" w:rsidRDefault="00D34A18" w:rsidP="00D34A18"/>
    <w:p w14:paraId="3CB7B485" w14:textId="03FFF435" w:rsidR="00D34A18" w:rsidRDefault="009469BF" w:rsidP="00D34A18">
      <w:r>
        <w:t xml:space="preserve">En termino de control de flujo y sincronización, el </w:t>
      </w:r>
      <w:r>
        <w:rPr>
          <w:i/>
        </w:rPr>
        <w:t xml:space="preserve">RayTrac </w:t>
      </w:r>
      <w:r>
        <w:t xml:space="preserve">se puede modelar como un conjunto de </w:t>
      </w:r>
      <w:r w:rsidR="00025509">
        <w:rPr>
          <w:i/>
        </w:rPr>
        <w:t>colas</w:t>
      </w:r>
      <w:r>
        <w:rPr>
          <w:i/>
        </w:rPr>
        <w:t xml:space="preserve"> </w:t>
      </w:r>
      <w:r>
        <w:t xml:space="preserve">en secuencia una detrás de la otra en general. </w:t>
      </w:r>
    </w:p>
    <w:p w14:paraId="2C3DFFDE" w14:textId="77777777" w:rsidR="009469BF" w:rsidRDefault="009469BF" w:rsidP="00D34A18"/>
    <w:p w14:paraId="618DC455" w14:textId="0A4B73E2" w:rsidR="009469BF" w:rsidRDefault="009469BF" w:rsidP="00D34A18">
      <w:pPr>
        <w:rPr>
          <w:i/>
        </w:rPr>
      </w:pPr>
      <w:r>
        <w:t xml:space="preserve">Para el análisis de control de flujo y sincronización se hacen dos análisis: uno de flujo de datos a través de las </w:t>
      </w:r>
      <w:r w:rsidR="00025509">
        <w:rPr>
          <w:i/>
        </w:rPr>
        <w:t>colas</w:t>
      </w:r>
      <w:r>
        <w:rPr>
          <w:i/>
        </w:rPr>
        <w:t xml:space="preserve"> </w:t>
      </w:r>
      <w:r>
        <w:t>y un análisis de carga / descarga de la</w:t>
      </w:r>
      <w:r w:rsidR="00025509">
        <w:t>s misma</w:t>
      </w:r>
      <w:r>
        <w:t>s</w:t>
      </w:r>
      <w:r>
        <w:rPr>
          <w:i/>
        </w:rPr>
        <w:t>.</w:t>
      </w:r>
    </w:p>
    <w:p w14:paraId="2D888656" w14:textId="77777777" w:rsidR="009469BF" w:rsidRDefault="009469BF" w:rsidP="00D34A18">
      <w:pPr>
        <w:rPr>
          <w:i/>
        </w:rPr>
      </w:pPr>
    </w:p>
    <w:p w14:paraId="46D6C17F" w14:textId="542B6C63" w:rsidR="009469BF" w:rsidRDefault="009469BF" w:rsidP="00D34A18">
      <w:r>
        <w:t xml:space="preserve">Existen varios procesos que actúan sobre estas </w:t>
      </w:r>
      <w:r w:rsidR="00025509">
        <w:rPr>
          <w:i/>
        </w:rPr>
        <w:t xml:space="preserve">colas: </w:t>
      </w:r>
      <w:r>
        <w:t>l</w:t>
      </w:r>
      <w:r w:rsidR="00025509">
        <w:t>eyendo en ellas, halando datos ó</w:t>
      </w:r>
      <w:r>
        <w:t xml:space="preserve"> escribiendo en ellas, insertando datos.</w:t>
      </w:r>
      <w:r w:rsidR="00931809">
        <w:t xml:space="preserve"> A ellas </w:t>
      </w:r>
    </w:p>
    <w:p w14:paraId="5CB48A67" w14:textId="77777777" w:rsidR="003D2C86" w:rsidRDefault="003D2C86" w:rsidP="00D34A18"/>
    <w:p w14:paraId="62E05EF3" w14:textId="4C358AE8" w:rsidR="006B2E83" w:rsidRPr="006B2E83" w:rsidRDefault="006B2E83" w:rsidP="00B10CC5">
      <w:pPr>
        <w:rPr>
          <w:i/>
        </w:rPr>
      </w:pPr>
      <w:r>
        <w:t>Existen también abst</w:t>
      </w:r>
      <w:r w:rsidR="00025509">
        <w:t>r</w:t>
      </w:r>
      <w:r w:rsidR="00931809">
        <w:t>acciones las cuales se definen</w:t>
      </w:r>
      <w:r>
        <w:t xml:space="preserve"> en este documento como </w:t>
      </w:r>
      <w:r>
        <w:rPr>
          <w:i/>
        </w:rPr>
        <w:t>colas abstractas.</w:t>
      </w:r>
    </w:p>
    <w:p w14:paraId="54A78E4E" w14:textId="77777777" w:rsidR="006B2E83" w:rsidRDefault="006B2E83" w:rsidP="00B10CC5"/>
    <w:p w14:paraId="14516CAA" w14:textId="3FD792D2" w:rsidR="00A011D9" w:rsidRPr="000B59B2" w:rsidRDefault="00A011D9" w:rsidP="00B10CC5">
      <w:pPr>
        <w:rPr>
          <w:i/>
        </w:rPr>
      </w:pPr>
      <w:r>
        <w:t xml:space="preserve">En general, el uso de funciones combinatorias cuyas entradas son las señales de sincronización de las colas abstractas y normales, permiten la detección de eventos, con los cuales los procesos administrativos </w:t>
      </w:r>
      <w:r>
        <w:rPr>
          <w:i/>
        </w:rPr>
        <w:t xml:space="preserve">toman decisiones, </w:t>
      </w:r>
      <w:r>
        <w:t xml:space="preserve">sobre varios aspectos, como el siguiente estado de dichos procesos, </w:t>
      </w:r>
      <w:r w:rsidR="000B59B2">
        <w:t xml:space="preserve">la activación de proceso de escritura o de lectura o la generación de interrupciones para señalizar eventos particulares a procesos externos al </w:t>
      </w:r>
      <w:r w:rsidR="000B59B2">
        <w:rPr>
          <w:i/>
        </w:rPr>
        <w:t>RayTrac.</w:t>
      </w:r>
    </w:p>
    <w:p w14:paraId="12C28064" w14:textId="77777777" w:rsidR="00A011D9" w:rsidRDefault="00A011D9" w:rsidP="00B10CC5"/>
    <w:p w14:paraId="4BDEE720" w14:textId="5B880753" w:rsidR="00B10CC5" w:rsidRDefault="003D2C86" w:rsidP="00B10CC5">
      <w:r>
        <w:t>A continuación se realiza una descrip</w:t>
      </w:r>
      <w:r w:rsidR="00B10CC5">
        <w:t>ción detallada de estos modelos, el modelo de flujo de datos y el modelo de sincronización de datos.</w:t>
      </w:r>
    </w:p>
    <w:p w14:paraId="5E4C0466" w14:textId="507A8A31" w:rsidR="003D2C86" w:rsidRDefault="004F39B6" w:rsidP="00A73E36">
      <w:pPr>
        <w:pStyle w:val="Ttulo1"/>
        <w:numPr>
          <w:ilvl w:val="1"/>
          <w:numId w:val="25"/>
        </w:numPr>
        <w:rPr>
          <w:i/>
        </w:rPr>
      </w:pPr>
      <w:bookmarkStart w:id="115" w:name="_Toc206934743"/>
      <w:bookmarkStart w:id="116" w:name="_Toc206941774"/>
      <w:r>
        <w:t>Modelamiento por</w:t>
      </w:r>
      <w:r w:rsidR="003D2C86">
        <w:t xml:space="preserve"> </w:t>
      </w:r>
      <w:r w:rsidR="00025509">
        <w:rPr>
          <w:i/>
        </w:rPr>
        <w:t>colas.</w:t>
      </w:r>
      <w:bookmarkEnd w:id="115"/>
      <w:bookmarkEnd w:id="116"/>
    </w:p>
    <w:p w14:paraId="3431D32A" w14:textId="77777777" w:rsidR="003D2C86" w:rsidRDefault="003D2C86" w:rsidP="003D2C86"/>
    <w:p w14:paraId="63A2D4EB" w14:textId="77777777" w:rsidR="00BF0726" w:rsidRDefault="003D2C86" w:rsidP="003D2C86">
      <w:r>
        <w:t>El sistema puede ser visto como un conjunto de colas que actúan, en general</w:t>
      </w:r>
      <w:r w:rsidR="004F39B6">
        <w:t>,</w:t>
      </w:r>
      <w:r>
        <w:t xml:space="preserve"> de manera secuencial: la salida de una cola está relacionada con la entrada de la otra</w:t>
      </w:r>
      <w:r w:rsidR="004F39B6">
        <w:t xml:space="preserve"> y así sucesivamente</w:t>
      </w:r>
      <w:r>
        <w:t>.</w:t>
      </w:r>
    </w:p>
    <w:p w14:paraId="01A05EBB" w14:textId="3F0560E8" w:rsidR="008C3CB4" w:rsidRDefault="008C3CB4" w:rsidP="003D2C86"/>
    <w:p w14:paraId="4C636F6F" w14:textId="24A23901" w:rsidR="00BF0726" w:rsidRPr="00BF0726" w:rsidRDefault="00BF0726" w:rsidP="003D2C86">
      <w:r>
        <w:t xml:space="preserve">Se modela el control de flujo de datos y sincronización en el </w:t>
      </w:r>
      <w:r>
        <w:rPr>
          <w:i/>
        </w:rPr>
        <w:t xml:space="preserve">RayTrac </w:t>
      </w:r>
      <w:r>
        <w:t>a partir de colas normales y colas abstractas.</w:t>
      </w:r>
    </w:p>
    <w:p w14:paraId="51578035" w14:textId="77777777" w:rsidR="008C3CB4" w:rsidRDefault="008C3CB4" w:rsidP="003D2C86"/>
    <w:p w14:paraId="7864486F" w14:textId="1159D0B9" w:rsidR="00846FA1" w:rsidRDefault="006B2E83" w:rsidP="00A73E36">
      <w:pPr>
        <w:pStyle w:val="Ttulo2"/>
        <w:numPr>
          <w:ilvl w:val="2"/>
          <w:numId w:val="25"/>
        </w:numPr>
      </w:pPr>
      <w:bookmarkStart w:id="117" w:name="_Toc206934744"/>
      <w:bookmarkStart w:id="118" w:name="_Toc206941775"/>
      <w:r>
        <w:t>Colas Abstractas.</w:t>
      </w:r>
      <w:bookmarkEnd w:id="117"/>
      <w:bookmarkEnd w:id="118"/>
    </w:p>
    <w:p w14:paraId="3A3BD4F1" w14:textId="77777777" w:rsidR="00846FA1" w:rsidRDefault="00846FA1" w:rsidP="003D2C86"/>
    <w:p w14:paraId="2121F832" w14:textId="4163B4AC" w:rsidR="003D2C86" w:rsidRDefault="003D2C86" w:rsidP="003D2C86">
      <w:r>
        <w:t xml:space="preserve">Aunque es evidente que no todos los circuitos del </w:t>
      </w:r>
      <w:r>
        <w:rPr>
          <w:i/>
        </w:rPr>
        <w:t xml:space="preserve">RayTrac </w:t>
      </w:r>
      <w:r>
        <w:t>son colas</w:t>
      </w:r>
      <w:r w:rsidR="00BF0726">
        <w:t>,</w:t>
      </w:r>
      <w:r>
        <w:t xml:space="preserve"> realizar la abstracción </w:t>
      </w:r>
      <w:r w:rsidR="008C3CB4">
        <w:t xml:space="preserve">del control de flujo </w:t>
      </w:r>
      <w:r>
        <w:t>en términos de las mismas, simplifica el diseño y la implementación, puesto que las colas o</w:t>
      </w:r>
      <w:r>
        <w:rPr>
          <w:i/>
        </w:rPr>
        <w:t xml:space="preserve"> fifo, </w:t>
      </w:r>
      <w:r>
        <w:t xml:space="preserve">han sido utilizadas como elementos de sincronización de recurso de computo </w:t>
      </w:r>
      <w:r w:rsidR="008C3CB4">
        <w:t>o almacenamiento</w:t>
      </w:r>
      <w:r w:rsidR="00B10CC5">
        <w:t>.</w:t>
      </w:r>
      <w:r w:rsidR="00442220">
        <w:rPr>
          <w:rStyle w:val="Refdenotaalpie"/>
        </w:rPr>
        <w:footnoteReference w:id="5"/>
      </w:r>
    </w:p>
    <w:p w14:paraId="122AA06D" w14:textId="77777777" w:rsidR="008C3CB4" w:rsidRDefault="008C3CB4" w:rsidP="003D2C86"/>
    <w:p w14:paraId="7490A06A" w14:textId="4303AEE6" w:rsidR="008C3CB4" w:rsidRPr="006B2E83" w:rsidRDefault="008C3CB4" w:rsidP="003D2C86">
      <w:r>
        <w:t xml:space="preserve">Una cola en su conjunto de recursos posee memoria, para el almacenamiento de datos y señales de sincronización. </w:t>
      </w:r>
      <w:r w:rsidR="00846FA1">
        <w:t xml:space="preserve">Se </w:t>
      </w:r>
      <w:r w:rsidR="00846FA1">
        <w:rPr>
          <w:i/>
        </w:rPr>
        <w:t>define</w:t>
      </w:r>
      <w:r>
        <w:t xml:space="preserve"> como </w:t>
      </w:r>
      <w:r w:rsidRPr="008C3CB4">
        <w:rPr>
          <w:i/>
        </w:rPr>
        <w:t>cola abstracta</w:t>
      </w:r>
      <w:r w:rsidR="00846FA1">
        <w:rPr>
          <w:i/>
        </w:rPr>
        <w:t>,</w:t>
      </w:r>
      <w:r>
        <w:t xml:space="preserve"> aquella que en su conjunto de recursos solo pos</w:t>
      </w:r>
      <w:r w:rsidR="00846FA1">
        <w:t>ee señales de sincronización.</w:t>
      </w:r>
      <w:r w:rsidR="006B2E83">
        <w:t xml:space="preserve"> El objetivo de utilizar una cola abstracta es utilizar sus señales de sincronización para llevar a cabo tareas de esta naturaleza. Es irrelevante con aquello que se </w:t>
      </w:r>
      <w:r w:rsidR="006B2E83">
        <w:rPr>
          <w:i/>
        </w:rPr>
        <w:t>supone se encuentra almacenado.</w:t>
      </w:r>
    </w:p>
    <w:p w14:paraId="3A2AC604" w14:textId="77777777" w:rsidR="00846FA1" w:rsidRDefault="00846FA1" w:rsidP="003D2C86"/>
    <w:p w14:paraId="6410371C" w14:textId="2549BDC7" w:rsidR="00846FA1" w:rsidRDefault="00846FA1" w:rsidP="003D2C86">
      <w:r>
        <w:t xml:space="preserve">El siguiente ejemplo utiliza el escenario de uso de una </w:t>
      </w:r>
      <w:r>
        <w:rPr>
          <w:i/>
        </w:rPr>
        <w:t xml:space="preserve">cola abstracta. </w:t>
      </w:r>
      <w:r>
        <w:t xml:space="preserve">Suponga que se desea ejecutar una transferencia </w:t>
      </w:r>
      <w:r w:rsidRPr="00846FA1">
        <w:rPr>
          <w:i/>
        </w:rPr>
        <w:t>DMA</w:t>
      </w:r>
      <w:r>
        <w:t xml:space="preserve"> (</w:t>
      </w:r>
      <w:r>
        <w:rPr>
          <w:i/>
        </w:rPr>
        <w:t>Acceso Directo a Memoria</w:t>
      </w:r>
      <w:r>
        <w:t xml:space="preserve">) para transferir un bloque de 1 Kbyte de memoria desde la dirección de memoria </w:t>
      </w:r>
      <w:r>
        <w:rPr>
          <w:i/>
        </w:rPr>
        <w:t xml:space="preserve">af </w:t>
      </w:r>
      <w:r>
        <w:t xml:space="preserve">hasta la dirección de memoria final </w:t>
      </w:r>
      <w:r>
        <w:rPr>
          <w:i/>
        </w:rPr>
        <w:t>ad</w:t>
      </w:r>
      <w:r>
        <w:t xml:space="preserve"> .</w:t>
      </w:r>
    </w:p>
    <w:p w14:paraId="04652007" w14:textId="77777777" w:rsidR="00846FA1" w:rsidRDefault="00846FA1" w:rsidP="003D2C86"/>
    <w:p w14:paraId="736D6A30" w14:textId="48A0C240" w:rsidR="00846FA1" w:rsidRDefault="00846FA1" w:rsidP="003D2C86">
      <w:r>
        <w:t xml:space="preserve">Lo que ocurre es que en algún momento el Hardware controlador de memoria va a recibir la dirección fuente </w:t>
      </w:r>
      <w:r>
        <w:rPr>
          <w:i/>
        </w:rPr>
        <w:t>a</w:t>
      </w:r>
      <w:r w:rsidR="00936B79">
        <w:rPr>
          <w:i/>
        </w:rPr>
        <w:t>dd_</w:t>
      </w:r>
      <w:r>
        <w:rPr>
          <w:i/>
        </w:rPr>
        <w:t>f</w:t>
      </w:r>
      <w:r w:rsidR="00936B79">
        <w:rPr>
          <w:i/>
        </w:rPr>
        <w:t>uente</w:t>
      </w:r>
      <w:r>
        <w:rPr>
          <w:i/>
        </w:rPr>
        <w:t xml:space="preserve"> (flujo de entrada) </w:t>
      </w:r>
      <w:r>
        <w:t xml:space="preserve">el tamaño de ese bloque y la dirección de destino </w:t>
      </w:r>
      <w:r>
        <w:rPr>
          <w:i/>
        </w:rPr>
        <w:t>ad</w:t>
      </w:r>
      <w:r w:rsidR="00936B79">
        <w:rPr>
          <w:i/>
        </w:rPr>
        <w:t>d_destino</w:t>
      </w:r>
      <w:r>
        <w:rPr>
          <w:i/>
        </w:rPr>
        <w:t xml:space="preserve"> (flujo de salida). </w:t>
      </w:r>
      <w:r w:rsidR="006B2E83">
        <w:t xml:space="preserve">En ese instante, antes de comenzar la transferencia </w:t>
      </w:r>
      <w:r>
        <w:t xml:space="preserve">se constituye una </w:t>
      </w:r>
      <w:r w:rsidRPr="006B2E83">
        <w:rPr>
          <w:i/>
        </w:rPr>
        <w:t>cola abstracta</w:t>
      </w:r>
      <w:r>
        <w:t xml:space="preserve"> </w:t>
      </w:r>
      <w:r w:rsidR="006B2E83">
        <w:rPr>
          <w:i/>
        </w:rPr>
        <w:t xml:space="preserve">de direcciones pendientes por ser leídas </w:t>
      </w:r>
      <w:r>
        <w:t>con las siguientes características.</w:t>
      </w:r>
    </w:p>
    <w:p w14:paraId="66A934F6" w14:textId="77777777" w:rsidR="006B2E83" w:rsidRDefault="006B2E83" w:rsidP="003D2C86"/>
    <w:p w14:paraId="45304F3A" w14:textId="492B271C" w:rsidR="00846FA1" w:rsidRPr="004E7DBC" w:rsidRDefault="00846FA1" w:rsidP="00A73E36">
      <w:pPr>
        <w:pStyle w:val="Prrafodelista"/>
        <w:numPr>
          <w:ilvl w:val="0"/>
          <w:numId w:val="19"/>
        </w:numPr>
      </w:pPr>
      <w:r>
        <w:t>La cola de manera ab</w:t>
      </w:r>
      <w:r w:rsidR="006B2E83">
        <w:t>stracta almacena direcciones para</w:t>
      </w:r>
      <w:r>
        <w:t xml:space="preserve"> ser leídas</w:t>
      </w:r>
      <w:r w:rsidR="006B2E83">
        <w:t xml:space="preserve">. </w:t>
      </w:r>
      <w:r w:rsidR="006B2E83">
        <w:rPr>
          <w:i/>
        </w:rPr>
        <w:t xml:space="preserve">Dicho almacenamiento no existe como tal, es la abstracción de la </w:t>
      </w:r>
      <w:r w:rsidR="006B2E83">
        <w:rPr>
          <w:b/>
          <w:i/>
        </w:rPr>
        <w:t xml:space="preserve">existencia tareas </w:t>
      </w:r>
      <w:r w:rsidR="006B2E83">
        <w:rPr>
          <w:i/>
        </w:rPr>
        <w:t>pendientes por realizar, en est</w:t>
      </w:r>
      <w:r w:rsidR="00971DD0">
        <w:rPr>
          <w:i/>
        </w:rPr>
        <w:t>e caso las direcciones a ser leí</w:t>
      </w:r>
      <w:r w:rsidR="006B2E83">
        <w:rPr>
          <w:i/>
        </w:rPr>
        <w:t>das.</w:t>
      </w:r>
    </w:p>
    <w:p w14:paraId="1FAA1976" w14:textId="77777777" w:rsidR="004E7DBC" w:rsidRPr="004E7DBC" w:rsidRDefault="004E7DBC" w:rsidP="004E7DBC">
      <w:pPr>
        <w:pStyle w:val="Prrafodelista"/>
      </w:pPr>
    </w:p>
    <w:p w14:paraId="50DD2347" w14:textId="3E01210A" w:rsidR="004E7DBC" w:rsidRPr="006B2E83" w:rsidRDefault="004E7DBC" w:rsidP="00A73E36">
      <w:pPr>
        <w:pStyle w:val="Prrafodelista"/>
        <w:numPr>
          <w:ilvl w:val="0"/>
          <w:numId w:val="19"/>
        </w:numPr>
      </w:pPr>
      <w:r>
        <w:t xml:space="preserve">La cola posee señal </w:t>
      </w:r>
      <w:r>
        <w:rPr>
          <w:i/>
        </w:rPr>
        <w:t xml:space="preserve">q, </w:t>
      </w:r>
      <w:r w:rsidR="00936B79">
        <w:t xml:space="preserve">la cual es abstraída con la primera dirección del flujo de entrada </w:t>
      </w:r>
      <w:r w:rsidR="00936B79">
        <w:rPr>
          <w:i/>
        </w:rPr>
        <w:t>af.</w:t>
      </w:r>
    </w:p>
    <w:p w14:paraId="2290B953" w14:textId="77777777" w:rsidR="006B2E83" w:rsidRPr="006B2E83" w:rsidRDefault="006B2E83" w:rsidP="006B2E83">
      <w:pPr>
        <w:pStyle w:val="Prrafodelista"/>
      </w:pPr>
    </w:p>
    <w:p w14:paraId="7F597BDA" w14:textId="6EADF23A" w:rsidR="006B2E83" w:rsidRPr="00971DD0" w:rsidRDefault="006B2E83" w:rsidP="00A73E36">
      <w:pPr>
        <w:pStyle w:val="Prrafodelista"/>
        <w:numPr>
          <w:ilvl w:val="0"/>
          <w:numId w:val="19"/>
        </w:numPr>
      </w:pPr>
      <w:r>
        <w:t xml:space="preserve">Si el controlador de hardware puede hacer transferencia de bloques máximo de un 1Kbyte podemos abstraer la señal </w:t>
      </w:r>
      <w:r>
        <w:rPr>
          <w:i/>
        </w:rPr>
        <w:t>full</w:t>
      </w:r>
      <w:r w:rsidR="00971DD0">
        <w:rPr>
          <w:i/>
        </w:rPr>
        <w:t xml:space="preserve"> </w:t>
      </w:r>
      <w:r w:rsidR="00971DD0">
        <w:t xml:space="preserve">= 1, afirmando que la </w:t>
      </w:r>
      <w:r w:rsidR="00971DD0">
        <w:rPr>
          <w:i/>
        </w:rPr>
        <w:t>cola abstracta de direcciones pendientes por ser leídas está llena.</w:t>
      </w:r>
    </w:p>
    <w:p w14:paraId="60CFD2F5" w14:textId="77777777" w:rsidR="00971DD0" w:rsidRDefault="00971DD0" w:rsidP="00971DD0"/>
    <w:p w14:paraId="17883E6E" w14:textId="10B49CC7" w:rsidR="00971DD0" w:rsidRPr="00971DD0" w:rsidRDefault="00971DD0" w:rsidP="00A73E36">
      <w:pPr>
        <w:pStyle w:val="Prrafodelista"/>
        <w:numPr>
          <w:ilvl w:val="0"/>
          <w:numId w:val="19"/>
        </w:numPr>
      </w:pPr>
      <w:r>
        <w:t xml:space="preserve">Dada la anterior condición podemos afirmar que la cola no se encuentra vacía, o sea que </w:t>
      </w:r>
      <w:r>
        <w:rPr>
          <w:i/>
        </w:rPr>
        <w:t>empty = 0.</w:t>
      </w:r>
    </w:p>
    <w:p w14:paraId="0A1702A2" w14:textId="77777777" w:rsidR="00971DD0" w:rsidRDefault="00971DD0" w:rsidP="00971DD0"/>
    <w:p w14:paraId="223298A7" w14:textId="23C52380" w:rsidR="00971DD0" w:rsidRPr="00CD71C5" w:rsidRDefault="00971DD0" w:rsidP="00A73E36">
      <w:pPr>
        <w:pStyle w:val="Prrafodelista"/>
        <w:numPr>
          <w:ilvl w:val="0"/>
          <w:numId w:val="19"/>
        </w:numPr>
      </w:pPr>
      <w:r>
        <w:t xml:space="preserve">De igual manera podemos configurar el contador de espacio usado en la cola, </w:t>
      </w:r>
      <w:r>
        <w:rPr>
          <w:i/>
        </w:rPr>
        <w:t>used = 1024.</w:t>
      </w:r>
    </w:p>
    <w:p w14:paraId="6C15C80E" w14:textId="77777777" w:rsidR="00CD71C5" w:rsidRDefault="00CD71C5" w:rsidP="00CD71C5"/>
    <w:p w14:paraId="39B19109" w14:textId="54B15450" w:rsidR="00CD71C5" w:rsidRDefault="00CD71C5" w:rsidP="00A73E36">
      <w:pPr>
        <w:pStyle w:val="Prrafodelista"/>
        <w:numPr>
          <w:ilvl w:val="0"/>
          <w:numId w:val="19"/>
        </w:numPr>
      </w:pPr>
      <w:r>
        <w:t>Cuando el bus de direcciones enganche la primera dirección</w:t>
      </w:r>
      <w:r w:rsidR="00936B79">
        <w:t xml:space="preserve">, </w:t>
      </w:r>
      <w:r w:rsidR="00936B79">
        <w:rPr>
          <w:i/>
        </w:rPr>
        <w:t>add_fuente</w:t>
      </w:r>
      <w:r>
        <w:t>, esta se descartará de la cola, puesto que ya no se necesita y se debe dar paso a la siguiente dirección</w:t>
      </w:r>
      <w:r w:rsidR="00936B79">
        <w:t xml:space="preserve">, </w:t>
      </w:r>
      <w:r w:rsidR="00936B79">
        <w:rPr>
          <w:i/>
        </w:rPr>
        <w:t>add_fuente+1</w:t>
      </w:r>
      <w:r>
        <w:t xml:space="preserve">. Para ello la señal de lectura por descarte </w:t>
      </w:r>
      <w:r>
        <w:rPr>
          <w:i/>
        </w:rPr>
        <w:t xml:space="preserve">rdack, </w:t>
      </w:r>
      <w:r>
        <w:t xml:space="preserve">se coloca en 1. Dado que la cola es </w:t>
      </w:r>
      <w:r>
        <w:rPr>
          <w:i/>
        </w:rPr>
        <w:t>abstracta</w:t>
      </w:r>
      <w:r>
        <w:t xml:space="preserve"> entonces, se actualiza la </w:t>
      </w:r>
      <w:r>
        <w:rPr>
          <w:i/>
        </w:rPr>
        <w:t xml:space="preserve">abstracción: </w:t>
      </w:r>
      <w:r>
        <w:t xml:space="preserve">se suma 1, a la siguiente dirección, para obtener el siguiente dato de la </w:t>
      </w:r>
      <w:r>
        <w:rPr>
          <w:i/>
        </w:rPr>
        <w:t xml:space="preserve">cola abstracta, </w:t>
      </w:r>
      <w:r w:rsidR="00936B79">
        <w:rPr>
          <w:i/>
        </w:rPr>
        <w:t xml:space="preserve">add_fuente+1, </w:t>
      </w:r>
      <w:r>
        <w:t xml:space="preserve">la señal </w:t>
      </w:r>
      <w:r>
        <w:rPr>
          <w:i/>
        </w:rPr>
        <w:t xml:space="preserve">full </w:t>
      </w:r>
      <w:r w:rsidR="004E7DBC">
        <w:t xml:space="preserve">pasa a 0, la señal </w:t>
      </w:r>
      <w:r w:rsidR="004E7DBC">
        <w:rPr>
          <w:i/>
        </w:rPr>
        <w:t>empty</w:t>
      </w:r>
      <w:r w:rsidR="004E7DBC">
        <w:t xml:space="preserve"> continua en 0 y el contador de espacio usado, </w:t>
      </w:r>
      <w:r w:rsidR="004E7DBC">
        <w:rPr>
          <w:i/>
        </w:rPr>
        <w:t xml:space="preserve">used, </w:t>
      </w:r>
      <w:r w:rsidR="004E7DBC">
        <w:t>resta 1, dejando su valor en 1023.</w:t>
      </w:r>
    </w:p>
    <w:p w14:paraId="74EB0280" w14:textId="77777777" w:rsidR="004E7DBC" w:rsidRDefault="004E7DBC" w:rsidP="004E7DBC"/>
    <w:p w14:paraId="2FE4BB1D" w14:textId="158A0A9D" w:rsidR="004E7DBC" w:rsidRDefault="004E7DBC" w:rsidP="004E7DBC">
      <w:r>
        <w:t xml:space="preserve">Es fácil para cualquier sistema de arbitramento, o control de flujo, que necesite hacer lectura de datos en bloque o </w:t>
      </w:r>
      <w:r>
        <w:rPr>
          <w:i/>
        </w:rPr>
        <w:t>bulks</w:t>
      </w:r>
      <w:r>
        <w:t xml:space="preserve">, utilizar la </w:t>
      </w:r>
      <w:r>
        <w:rPr>
          <w:i/>
        </w:rPr>
        <w:t xml:space="preserve">cola de abstracción de direcciones pendientes por ser leídas, </w:t>
      </w:r>
      <w:r>
        <w:t>para saber si comienza un enganche de datos en la memoria o no.</w:t>
      </w:r>
    </w:p>
    <w:p w14:paraId="5A98087A" w14:textId="77777777" w:rsidR="004E7DBC" w:rsidRDefault="004E7DBC" w:rsidP="004E7DBC"/>
    <w:p w14:paraId="30FE385D" w14:textId="07A49B0E" w:rsidR="00971DD0" w:rsidRPr="004E7DBC" w:rsidRDefault="00442220" w:rsidP="00442220">
      <w:pPr>
        <w:rPr>
          <w:i/>
        </w:rPr>
      </w:pPr>
      <w:r>
        <w:t>Aunque no exista la cola como tal, las señales de s</w:t>
      </w:r>
      <w:r w:rsidR="00CD71C5">
        <w:t xml:space="preserve">incronización de la </w:t>
      </w:r>
      <w:r w:rsidR="00CD71C5">
        <w:rPr>
          <w:i/>
        </w:rPr>
        <w:t xml:space="preserve">cola abstracta </w:t>
      </w:r>
      <w:r w:rsidR="00CD71C5">
        <w:t xml:space="preserve">indican </w:t>
      </w:r>
      <w:r w:rsidR="004E7DBC">
        <w:t xml:space="preserve">al proceso controlador del flujo de datos, </w:t>
      </w:r>
      <w:r w:rsidR="00CD71C5">
        <w:t xml:space="preserve">que el controlador de memoria no podría enganchar más direcciones para leer, puesto que la señal de la </w:t>
      </w:r>
      <w:r w:rsidR="00CD71C5">
        <w:rPr>
          <w:i/>
        </w:rPr>
        <w:t>cola abstract</w:t>
      </w:r>
      <w:r w:rsidR="00CD71C5">
        <w:t xml:space="preserve">, </w:t>
      </w:r>
      <w:r w:rsidR="00CD71C5">
        <w:rPr>
          <w:i/>
        </w:rPr>
        <w:t xml:space="preserve">full, </w:t>
      </w:r>
      <w:r w:rsidR="00CD71C5">
        <w:t xml:space="preserve">se encuentra en 1, otorgando el estatus de </w:t>
      </w:r>
      <w:r w:rsidR="00CD71C5">
        <w:rPr>
          <w:i/>
        </w:rPr>
        <w:t>ocupado</w:t>
      </w:r>
      <w:r w:rsidR="004E7DBC">
        <w:t xml:space="preserve"> al controlador de memoria, hasta que el sistema de direccionamiento, capture la dirección que hay en la salida de la </w:t>
      </w:r>
      <w:r w:rsidR="004E7DBC">
        <w:rPr>
          <w:i/>
        </w:rPr>
        <w:t>cola abstracta</w:t>
      </w:r>
    </w:p>
    <w:p w14:paraId="0732845B" w14:textId="77777777" w:rsidR="00CD71C5" w:rsidRDefault="00CD71C5" w:rsidP="00442220"/>
    <w:p w14:paraId="47FB8F04" w14:textId="1998F8BA" w:rsidR="00936B79" w:rsidRDefault="00936B79" w:rsidP="00A73E36">
      <w:pPr>
        <w:pStyle w:val="Ttulo2"/>
        <w:numPr>
          <w:ilvl w:val="2"/>
          <w:numId w:val="25"/>
        </w:numPr>
        <w:rPr>
          <w:i/>
        </w:rPr>
      </w:pPr>
      <w:bookmarkStart w:id="119" w:name="_Toc206934745"/>
      <w:bookmarkStart w:id="120" w:name="_Toc206941776"/>
      <w:r>
        <w:t xml:space="preserve">Colas usadas para la sincronización y el control de flujo en el </w:t>
      </w:r>
      <w:r>
        <w:rPr>
          <w:i/>
        </w:rPr>
        <w:t>RayTrac.</w:t>
      </w:r>
      <w:bookmarkEnd w:id="119"/>
      <w:bookmarkEnd w:id="120"/>
    </w:p>
    <w:p w14:paraId="760C956F" w14:textId="77777777" w:rsidR="00936B79" w:rsidRDefault="00936B79" w:rsidP="00936B79"/>
    <w:p w14:paraId="3CA8A3B1" w14:textId="128A6BA3" w:rsidR="00936B79" w:rsidRDefault="00936B79" w:rsidP="00936B79">
      <w:r>
        <w:t xml:space="preserve">El </w:t>
      </w:r>
      <w:r w:rsidR="00710600">
        <w:rPr>
          <w:i/>
        </w:rPr>
        <w:t>Ra</w:t>
      </w:r>
      <w:r>
        <w:rPr>
          <w:i/>
        </w:rPr>
        <w:t xml:space="preserve">yTrac </w:t>
      </w:r>
      <w:r>
        <w:t xml:space="preserve">como se observó en los capítulos 3 y 4, </w:t>
      </w:r>
      <w:r w:rsidR="00EF3C9A">
        <w:t xml:space="preserve">utiliza en su operación de ejecución de </w:t>
      </w:r>
      <w:r w:rsidR="00EF3C9A">
        <w:rPr>
          <w:i/>
        </w:rPr>
        <w:t xml:space="preserve">kernel, </w:t>
      </w:r>
      <w:r w:rsidR="00EF3C9A">
        <w:t>varias colas haciendo uso de su capacidad de almacenamiento y d</w:t>
      </w:r>
      <w:r w:rsidR="00710600">
        <w:t>e las señales de sincronización.</w:t>
      </w:r>
    </w:p>
    <w:p w14:paraId="1E392D45" w14:textId="77777777" w:rsidR="00710600" w:rsidRDefault="00710600" w:rsidP="00936B79"/>
    <w:p w14:paraId="63500F33" w14:textId="6F216CC9" w:rsidR="00710600" w:rsidRDefault="00710600" w:rsidP="00936B79">
      <w:r>
        <w:t>La siguiente tabla destalla las colas normales y abstractas que son usadas en el control de flujo:</w:t>
      </w:r>
    </w:p>
    <w:p w14:paraId="4724F03F" w14:textId="77777777" w:rsidR="00710600" w:rsidRDefault="00710600" w:rsidP="00936B79"/>
    <w:tbl>
      <w:tblPr>
        <w:tblStyle w:val="Tablaconcuadrcula"/>
        <w:tblW w:w="0" w:type="auto"/>
        <w:tblLook w:val="04A0" w:firstRow="1" w:lastRow="0" w:firstColumn="1" w:lastColumn="0" w:noHBand="0" w:noVBand="1"/>
      </w:tblPr>
      <w:tblGrid>
        <w:gridCol w:w="3110"/>
        <w:gridCol w:w="4447"/>
        <w:gridCol w:w="1499"/>
      </w:tblGrid>
      <w:tr w:rsidR="00710600" w14:paraId="4AA9D7E2" w14:textId="77777777" w:rsidTr="00710600">
        <w:tc>
          <w:tcPr>
            <w:tcW w:w="3110" w:type="dxa"/>
          </w:tcPr>
          <w:p w14:paraId="2670BBCA" w14:textId="5D13F0A5" w:rsidR="00710600" w:rsidRDefault="00710600" w:rsidP="00710600">
            <w:pPr>
              <w:jc w:val="center"/>
            </w:pPr>
            <w:r>
              <w:t>COLA</w:t>
            </w:r>
          </w:p>
        </w:tc>
        <w:tc>
          <w:tcPr>
            <w:tcW w:w="4447" w:type="dxa"/>
          </w:tcPr>
          <w:p w14:paraId="2C3F23A4" w14:textId="38DA38DA" w:rsidR="00710600" w:rsidRDefault="00710600" w:rsidP="00710600">
            <w:pPr>
              <w:jc w:val="center"/>
            </w:pPr>
            <w:r>
              <w:t>DESCRIPCION</w:t>
            </w:r>
          </w:p>
        </w:tc>
        <w:tc>
          <w:tcPr>
            <w:tcW w:w="1499" w:type="dxa"/>
          </w:tcPr>
          <w:p w14:paraId="4DE0F87E" w14:textId="426DFAAB" w:rsidR="00710600" w:rsidRDefault="00710600" w:rsidP="00710600">
            <w:pPr>
              <w:jc w:val="center"/>
            </w:pPr>
            <w:r>
              <w:t>ABSTRACTA</w:t>
            </w:r>
          </w:p>
        </w:tc>
      </w:tr>
      <w:tr w:rsidR="00710600" w14:paraId="7B35E15F" w14:textId="77777777" w:rsidTr="00610A04">
        <w:trPr>
          <w:trHeight w:val="455"/>
        </w:trPr>
        <w:tc>
          <w:tcPr>
            <w:tcW w:w="3110" w:type="dxa"/>
          </w:tcPr>
          <w:p w14:paraId="70CBD855" w14:textId="32920DDB" w:rsidR="00710600" w:rsidRPr="00710600" w:rsidRDefault="00710600" w:rsidP="00936B79">
            <w:pPr>
              <w:rPr>
                <w:i/>
              </w:rPr>
            </w:pPr>
            <w:r>
              <w:rPr>
                <w:i/>
              </w:rPr>
              <w:t>Pipeline aritmético : q</w:t>
            </w:r>
            <w:r w:rsidR="00E25386">
              <w:rPr>
                <w:i/>
              </w:rPr>
              <w:t>1</w:t>
            </w:r>
          </w:p>
        </w:tc>
        <w:tc>
          <w:tcPr>
            <w:tcW w:w="4447" w:type="dxa"/>
            <w:vMerge w:val="restart"/>
          </w:tcPr>
          <w:p w14:paraId="7C613925" w14:textId="4C3B71EF" w:rsidR="00710600" w:rsidRPr="00710600" w:rsidRDefault="00710600" w:rsidP="00936B79">
            <w:r>
              <w:t xml:space="preserve">La función de estas colas es identificar si existen </w:t>
            </w:r>
            <w:r w:rsidR="00610A04">
              <w:t>datos transitando en el pipeline aritmético.</w:t>
            </w:r>
          </w:p>
        </w:tc>
        <w:tc>
          <w:tcPr>
            <w:tcW w:w="1499" w:type="dxa"/>
          </w:tcPr>
          <w:p w14:paraId="57372FE9" w14:textId="10363BA1" w:rsidR="00710600" w:rsidRDefault="00710600" w:rsidP="00936B79">
            <w:r>
              <w:t>NO</w:t>
            </w:r>
          </w:p>
        </w:tc>
      </w:tr>
      <w:tr w:rsidR="00710600" w14:paraId="657C1159" w14:textId="77777777" w:rsidTr="00710600">
        <w:tc>
          <w:tcPr>
            <w:tcW w:w="3110" w:type="dxa"/>
          </w:tcPr>
          <w:p w14:paraId="1A00E618" w14:textId="1F592966" w:rsidR="00710600" w:rsidRDefault="00710600" w:rsidP="00936B79">
            <w:pPr>
              <w:rPr>
                <w:i/>
              </w:rPr>
            </w:pPr>
            <w:r>
              <w:rPr>
                <w:i/>
              </w:rPr>
              <w:t>Pipeline aritmético: q2</w:t>
            </w:r>
          </w:p>
        </w:tc>
        <w:tc>
          <w:tcPr>
            <w:tcW w:w="4447" w:type="dxa"/>
            <w:vMerge/>
          </w:tcPr>
          <w:p w14:paraId="2F87F625" w14:textId="77777777" w:rsidR="00710600" w:rsidRDefault="00710600" w:rsidP="00936B79"/>
        </w:tc>
        <w:tc>
          <w:tcPr>
            <w:tcW w:w="1499" w:type="dxa"/>
          </w:tcPr>
          <w:p w14:paraId="0DFAB19A" w14:textId="1F8EB4E5" w:rsidR="00710600" w:rsidRDefault="00610A04" w:rsidP="00936B79">
            <w:r>
              <w:t>NO</w:t>
            </w:r>
          </w:p>
        </w:tc>
      </w:tr>
      <w:tr w:rsidR="00610A04" w14:paraId="310EB633" w14:textId="77777777" w:rsidTr="00710600">
        <w:tc>
          <w:tcPr>
            <w:tcW w:w="3110" w:type="dxa"/>
          </w:tcPr>
          <w:p w14:paraId="14BE85D6" w14:textId="1C707FD2" w:rsidR="00610A04" w:rsidRPr="00610A04" w:rsidRDefault="00610A04" w:rsidP="00936B79">
            <w:pPr>
              <w:rPr>
                <w:i/>
              </w:rPr>
            </w:pPr>
            <w:r>
              <w:rPr>
                <w:i/>
              </w:rPr>
              <w:t>Adaptador de Formato de Flujos de Salida: qresultados</w:t>
            </w:r>
          </w:p>
        </w:tc>
        <w:tc>
          <w:tcPr>
            <w:tcW w:w="4447" w:type="dxa"/>
            <w:vMerge w:val="restart"/>
          </w:tcPr>
          <w:p w14:paraId="6C2129D9" w14:textId="548D41DA" w:rsidR="00610A04" w:rsidRDefault="00610A04" w:rsidP="00936B79">
            <w:r>
              <w:t>La función de estas dos colas es identificar si existen resultados pendientes por ser escritos en un flujo de salida.</w:t>
            </w:r>
          </w:p>
        </w:tc>
        <w:tc>
          <w:tcPr>
            <w:tcW w:w="1499" w:type="dxa"/>
          </w:tcPr>
          <w:p w14:paraId="4F4F5222" w14:textId="4A242CAD" w:rsidR="00610A04" w:rsidRDefault="00610A04" w:rsidP="00936B79">
            <w:r>
              <w:t>NO</w:t>
            </w:r>
          </w:p>
        </w:tc>
      </w:tr>
      <w:tr w:rsidR="00610A04" w14:paraId="34380A5F" w14:textId="77777777" w:rsidTr="00710600">
        <w:tc>
          <w:tcPr>
            <w:tcW w:w="3110" w:type="dxa"/>
          </w:tcPr>
          <w:p w14:paraId="7C5D2D97" w14:textId="64F2BDE5" w:rsidR="00610A04" w:rsidRDefault="00610A04" w:rsidP="00936B79">
            <w:pPr>
              <w:rPr>
                <w:i/>
              </w:rPr>
            </w:pPr>
            <w:r>
              <w:rPr>
                <w:i/>
              </w:rPr>
              <w:t>Adaptador de Formato de Flujos de Salida: qoutb</w:t>
            </w:r>
          </w:p>
        </w:tc>
        <w:tc>
          <w:tcPr>
            <w:tcW w:w="4447" w:type="dxa"/>
            <w:vMerge/>
          </w:tcPr>
          <w:p w14:paraId="1DAAEFCC" w14:textId="77777777" w:rsidR="00610A04" w:rsidRDefault="00610A04" w:rsidP="00936B79"/>
        </w:tc>
        <w:tc>
          <w:tcPr>
            <w:tcW w:w="1499" w:type="dxa"/>
          </w:tcPr>
          <w:p w14:paraId="41BE14FD" w14:textId="2633CF25" w:rsidR="00610A04" w:rsidRDefault="00610A04" w:rsidP="00936B79">
            <w:r>
              <w:t>NO</w:t>
            </w:r>
          </w:p>
        </w:tc>
      </w:tr>
      <w:tr w:rsidR="00610A04" w14:paraId="7D19C638" w14:textId="77777777" w:rsidTr="00710600">
        <w:tc>
          <w:tcPr>
            <w:tcW w:w="3110" w:type="dxa"/>
          </w:tcPr>
          <w:p w14:paraId="3DCB699D" w14:textId="0B143AE1" w:rsidR="00610A04" w:rsidRDefault="00610A04" w:rsidP="00936B79">
            <w:pPr>
              <w:rPr>
                <w:i/>
              </w:rPr>
            </w:pPr>
            <w:r>
              <w:rPr>
                <w:i/>
              </w:rPr>
              <w:t>Cola de direcciones pendientes por enganchar</w:t>
            </w:r>
            <w:r w:rsidR="00E25386">
              <w:rPr>
                <w:i/>
              </w:rPr>
              <w:t>.</w:t>
            </w:r>
            <w:r w:rsidR="00E25386">
              <w:rPr>
                <w:i/>
              </w:rPr>
              <w:br/>
            </w:r>
            <w:r w:rsidR="00E25386">
              <w:rPr>
                <w:i/>
              </w:rPr>
              <w:br/>
              <w:t>qadd</w:t>
            </w:r>
          </w:p>
        </w:tc>
        <w:tc>
          <w:tcPr>
            <w:tcW w:w="4447" w:type="dxa"/>
          </w:tcPr>
          <w:p w14:paraId="3F9F9084" w14:textId="50753109" w:rsidR="00610A04" w:rsidRPr="00610A04" w:rsidRDefault="00610A04" w:rsidP="00936B79">
            <w:r>
              <w:rPr>
                <w:i/>
              </w:rPr>
              <w:t>Cola abstracta</w:t>
            </w:r>
            <w:r>
              <w:t xml:space="preserve"> formada por la escritura en el campo de bits del registro REG_CTRL en el campo NFETCH. Se descartará las direcciones conforme se vaya enganchando en el bus de direccionamiento.</w:t>
            </w:r>
          </w:p>
        </w:tc>
        <w:tc>
          <w:tcPr>
            <w:tcW w:w="1499" w:type="dxa"/>
          </w:tcPr>
          <w:p w14:paraId="6777E1AE" w14:textId="2E9C84D6" w:rsidR="00610A04" w:rsidRDefault="00610A04" w:rsidP="00936B79">
            <w:r>
              <w:t>SI</w:t>
            </w:r>
          </w:p>
        </w:tc>
      </w:tr>
      <w:tr w:rsidR="00610A04" w14:paraId="747256A0" w14:textId="77777777" w:rsidTr="00710600">
        <w:tc>
          <w:tcPr>
            <w:tcW w:w="3110" w:type="dxa"/>
          </w:tcPr>
          <w:p w14:paraId="36160319" w14:textId="2E6F0F49" w:rsidR="00610A04" w:rsidRDefault="00610A04" w:rsidP="00936B79">
            <w:pPr>
              <w:rPr>
                <w:i/>
              </w:rPr>
            </w:pPr>
            <w:r>
              <w:rPr>
                <w:i/>
              </w:rPr>
              <w:t>Cola de datos pendientes por descargar</w:t>
            </w:r>
            <w:r w:rsidR="00E25386">
              <w:rPr>
                <w:i/>
              </w:rPr>
              <w:t>.</w:t>
            </w:r>
            <w:r w:rsidR="00E25386">
              <w:rPr>
                <w:i/>
              </w:rPr>
              <w:br/>
            </w:r>
            <w:r w:rsidR="00E25386">
              <w:rPr>
                <w:i/>
              </w:rPr>
              <w:br/>
              <w:t>qfetch</w:t>
            </w:r>
          </w:p>
        </w:tc>
        <w:tc>
          <w:tcPr>
            <w:tcW w:w="4447" w:type="dxa"/>
          </w:tcPr>
          <w:p w14:paraId="058198FF" w14:textId="2122F900" w:rsidR="00610A04" w:rsidRPr="00610A04" w:rsidRDefault="00610A04" w:rsidP="00936B79">
            <w:r>
              <w:rPr>
                <w:i/>
              </w:rPr>
              <w:t>Cola abstracta</w:t>
            </w:r>
            <w:r>
              <w:t xml:space="preserve"> formada por la escritura en el campo de bits del registro REG_CTRL en el campo NFETCH. Se descartará </w:t>
            </w:r>
            <w:r w:rsidR="007C6226">
              <w:t>los datos cuando el bus de datos de entrada notifique que el dato del ciclo de reloj presente es valido.</w:t>
            </w:r>
          </w:p>
        </w:tc>
        <w:tc>
          <w:tcPr>
            <w:tcW w:w="1499" w:type="dxa"/>
          </w:tcPr>
          <w:p w14:paraId="57D729FB" w14:textId="55B72F5E" w:rsidR="00610A04" w:rsidRDefault="007C6226" w:rsidP="00A011D9">
            <w:pPr>
              <w:keepNext/>
            </w:pPr>
            <w:r>
              <w:t>SI</w:t>
            </w:r>
          </w:p>
        </w:tc>
      </w:tr>
    </w:tbl>
    <w:p w14:paraId="70575B4B" w14:textId="413E39F8" w:rsidR="00710600" w:rsidRPr="00EF3C9A" w:rsidRDefault="00A011D9" w:rsidP="00A011D9">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9</w:t>
      </w:r>
      <w:r w:rsidR="00E15D41">
        <w:rPr>
          <w:noProof/>
        </w:rPr>
        <w:fldChar w:fldCharType="end"/>
      </w:r>
      <w:r>
        <w:t>. Colas usadas en la sincronización y control de flujo del RayTrac.</w:t>
      </w:r>
    </w:p>
    <w:p w14:paraId="18AA5968" w14:textId="5F1A0EEF" w:rsidR="00936B79" w:rsidRDefault="00A011D9" w:rsidP="00442220">
      <w:r>
        <w:t xml:space="preserve">Las colas de la </w:t>
      </w:r>
      <w:r w:rsidR="00E15D41">
        <w:fldChar w:fldCharType="begin"/>
      </w:r>
      <w:r w:rsidR="00E15D41">
        <w:instrText xml:space="preserve"> REF _Ref206829466 </w:instrText>
      </w:r>
      <w:r w:rsidR="00E15D41">
        <w:fldChar w:fldCharType="separate"/>
      </w:r>
      <w:r w:rsidR="00355158">
        <w:t xml:space="preserve">Ilustración </w:t>
      </w:r>
      <w:r w:rsidR="00355158">
        <w:rPr>
          <w:noProof/>
        </w:rPr>
        <w:t>10</w:t>
      </w:r>
      <w:r w:rsidR="00E15D41">
        <w:rPr>
          <w:noProof/>
        </w:rPr>
        <w:fldChar w:fldCharType="end"/>
      </w:r>
      <w:r>
        <w:t xml:space="preserve">, son las colas que utilizan los procesos administrativos del </w:t>
      </w:r>
      <w:r>
        <w:rPr>
          <w:i/>
        </w:rPr>
        <w:t xml:space="preserve">RayTrac </w:t>
      </w:r>
      <w:r>
        <w:t>para realiza el control de flu</w:t>
      </w:r>
      <w:r w:rsidR="000B59B2">
        <w:t>jo y la sincronización del sistema.</w:t>
      </w:r>
    </w:p>
    <w:p w14:paraId="423DFCDA" w14:textId="77777777" w:rsidR="000B59B2" w:rsidRDefault="000B59B2" w:rsidP="00442220"/>
    <w:p w14:paraId="1B112F4C" w14:textId="1279D2E0" w:rsidR="002A1736" w:rsidRDefault="002A1736" w:rsidP="00A73E36">
      <w:pPr>
        <w:pStyle w:val="Ttulo2"/>
        <w:numPr>
          <w:ilvl w:val="2"/>
          <w:numId w:val="25"/>
        </w:numPr>
      </w:pPr>
      <w:bookmarkStart w:id="121" w:name="_Toc206934746"/>
      <w:bookmarkStart w:id="122" w:name="_Toc206941777"/>
      <w:r>
        <w:t>Eventos detectados por el sistema de control de flujo y sincronización del RayTrac.</w:t>
      </w:r>
      <w:bookmarkEnd w:id="121"/>
      <w:bookmarkEnd w:id="122"/>
    </w:p>
    <w:p w14:paraId="5AE13924" w14:textId="77777777" w:rsidR="002A1736" w:rsidRPr="002A1736" w:rsidRDefault="002A1736" w:rsidP="002A1736"/>
    <w:p w14:paraId="05BBDB91" w14:textId="2910D31A" w:rsidR="000B59B2" w:rsidRDefault="000B59B2" w:rsidP="00442220">
      <w:r>
        <w:t>Los siguientes son los eventos que se pueden generar:</w:t>
      </w:r>
    </w:p>
    <w:p w14:paraId="12E2FD01" w14:textId="77777777" w:rsidR="000B59B2" w:rsidRDefault="000B59B2" w:rsidP="00442220"/>
    <w:tbl>
      <w:tblPr>
        <w:tblStyle w:val="Tablaconcuadrcula"/>
        <w:tblW w:w="0" w:type="auto"/>
        <w:tblLook w:val="04A0" w:firstRow="1" w:lastRow="0" w:firstColumn="1" w:lastColumn="0" w:noHBand="0" w:noVBand="1"/>
      </w:tblPr>
      <w:tblGrid>
        <w:gridCol w:w="2993"/>
        <w:gridCol w:w="2993"/>
        <w:gridCol w:w="2994"/>
      </w:tblGrid>
      <w:tr w:rsidR="00EE329D" w14:paraId="33B87C82" w14:textId="77777777" w:rsidTr="00EE329D">
        <w:tc>
          <w:tcPr>
            <w:tcW w:w="2993" w:type="dxa"/>
          </w:tcPr>
          <w:p w14:paraId="6286668F" w14:textId="5374C244" w:rsidR="00EE329D" w:rsidRDefault="00827774" w:rsidP="00442220">
            <w:r>
              <w:t>EVENTO</w:t>
            </w:r>
          </w:p>
        </w:tc>
        <w:tc>
          <w:tcPr>
            <w:tcW w:w="2993" w:type="dxa"/>
          </w:tcPr>
          <w:p w14:paraId="59195723" w14:textId="58C2790F" w:rsidR="00EE329D" w:rsidRDefault="00827774" w:rsidP="00442220">
            <w:r>
              <w:t>EVENTO(S)</w:t>
            </w:r>
          </w:p>
        </w:tc>
        <w:tc>
          <w:tcPr>
            <w:tcW w:w="2994" w:type="dxa"/>
          </w:tcPr>
          <w:p w14:paraId="3C30B5BA" w14:textId="3B1E9E39" w:rsidR="00EE329D" w:rsidRDefault="00827774" w:rsidP="00442220">
            <w:r>
              <w:t>SEÑALES INVOLUCRADAS</w:t>
            </w:r>
          </w:p>
        </w:tc>
      </w:tr>
      <w:tr w:rsidR="00EE329D" w14:paraId="26680BC1" w14:textId="77777777" w:rsidTr="00EE329D">
        <w:tc>
          <w:tcPr>
            <w:tcW w:w="2993" w:type="dxa"/>
          </w:tcPr>
          <w:p w14:paraId="478D5C32" w14:textId="5817BD79" w:rsidR="00EE329D" w:rsidRDefault="005111FD" w:rsidP="00442220">
            <w:r>
              <w:t>Zero Transit</w:t>
            </w:r>
          </w:p>
        </w:tc>
        <w:tc>
          <w:tcPr>
            <w:tcW w:w="2993" w:type="dxa"/>
          </w:tcPr>
          <w:p w14:paraId="1516C342" w14:textId="7DF2EAA9" w:rsidR="00EE329D" w:rsidRDefault="005111FD" w:rsidP="00442220">
            <w:r>
              <w:t>No hay</w:t>
            </w:r>
            <w:r w:rsidR="0058297D">
              <w:t xml:space="preserve"> datos transitando en el RayTrac, no hay</w:t>
            </w:r>
            <w:r w:rsidR="00E25386">
              <w:t xml:space="preserve"> direcciones pendientes por cargar en el bus de direcciones y no hay datos pendientes por bajar de la memoria.</w:t>
            </w:r>
          </w:p>
        </w:tc>
        <w:tc>
          <w:tcPr>
            <w:tcW w:w="2994" w:type="dxa"/>
          </w:tcPr>
          <w:p w14:paraId="5478B49A" w14:textId="4E1FD5E2" w:rsidR="00EE329D" w:rsidRDefault="00E25386" w:rsidP="00442220">
            <w:pPr>
              <w:rPr>
                <w:i/>
              </w:rPr>
            </w:pPr>
            <w:r>
              <w:rPr>
                <w:i/>
              </w:rPr>
              <w:t>PA: q1_empty, q2_empty.</w:t>
            </w:r>
          </w:p>
          <w:p w14:paraId="254D6D55" w14:textId="0DCEEFB4" w:rsidR="00E25386" w:rsidRPr="00E25386" w:rsidRDefault="00E25386" w:rsidP="00442220">
            <w:pPr>
              <w:rPr>
                <w:i/>
              </w:rPr>
            </w:pPr>
            <w:r>
              <w:rPr>
                <w:i/>
              </w:rPr>
              <w:t>AFFs: qresultados_empty, qoutb_empty</w:t>
            </w:r>
          </w:p>
        </w:tc>
      </w:tr>
      <w:tr w:rsidR="00EE329D" w14:paraId="0C028644" w14:textId="77777777" w:rsidTr="00EE329D">
        <w:tc>
          <w:tcPr>
            <w:tcW w:w="2993" w:type="dxa"/>
          </w:tcPr>
          <w:p w14:paraId="0097B599" w14:textId="365D2E39" w:rsidR="00EE329D" w:rsidRDefault="00E25386" w:rsidP="00442220">
            <w:r>
              <w:t>Write Pending</w:t>
            </w:r>
          </w:p>
        </w:tc>
        <w:tc>
          <w:tcPr>
            <w:tcW w:w="2993" w:type="dxa"/>
          </w:tcPr>
          <w:p w14:paraId="571E50D3" w14:textId="2B6873A6" w:rsidR="00EE329D" w:rsidRDefault="00E25386" w:rsidP="00442220">
            <w:r>
              <w:t>Hay datos en la cola de salida.</w:t>
            </w:r>
          </w:p>
        </w:tc>
        <w:tc>
          <w:tcPr>
            <w:tcW w:w="2994" w:type="dxa"/>
          </w:tcPr>
          <w:p w14:paraId="410F88DE" w14:textId="612979D5" w:rsidR="00EE329D" w:rsidRPr="00E25386" w:rsidRDefault="00E25386" w:rsidP="00442220">
            <w:pPr>
              <w:rPr>
                <w:i/>
              </w:rPr>
            </w:pPr>
            <w:r>
              <w:rPr>
                <w:i/>
              </w:rPr>
              <w:t>AFFs: qoutb_empty</w:t>
            </w:r>
          </w:p>
        </w:tc>
      </w:tr>
      <w:tr w:rsidR="00EE329D" w14:paraId="24BDDFA5" w14:textId="77777777" w:rsidTr="00EE329D">
        <w:tc>
          <w:tcPr>
            <w:tcW w:w="2993" w:type="dxa"/>
          </w:tcPr>
          <w:p w14:paraId="57E59B78" w14:textId="0F33C8B8" w:rsidR="00EE329D" w:rsidRDefault="00E25386" w:rsidP="00442220">
            <w:r>
              <w:t>Pipeline Pending</w:t>
            </w:r>
          </w:p>
        </w:tc>
        <w:tc>
          <w:tcPr>
            <w:tcW w:w="2993" w:type="dxa"/>
          </w:tcPr>
          <w:p w14:paraId="1E8A3059" w14:textId="7BB4374A" w:rsidR="00EE329D" w:rsidRPr="00E25386" w:rsidRDefault="00E25386" w:rsidP="00442220">
            <w:r>
              <w:t xml:space="preserve">Hay datos transitando en el </w:t>
            </w:r>
            <w:r>
              <w:rPr>
                <w:i/>
              </w:rPr>
              <w:t xml:space="preserve">pipeline aritmético </w:t>
            </w:r>
            <w:r>
              <w:t xml:space="preserve">o en la cola de resultados. </w:t>
            </w:r>
          </w:p>
        </w:tc>
        <w:tc>
          <w:tcPr>
            <w:tcW w:w="2994" w:type="dxa"/>
          </w:tcPr>
          <w:p w14:paraId="4BBA1DC6" w14:textId="77777777" w:rsidR="00EE329D" w:rsidRDefault="00E25386" w:rsidP="00442220">
            <w:pPr>
              <w:rPr>
                <w:i/>
              </w:rPr>
            </w:pPr>
            <w:r>
              <w:rPr>
                <w:i/>
              </w:rPr>
              <w:t>AP: q1_empty, q2_empty</w:t>
            </w:r>
          </w:p>
          <w:p w14:paraId="366D936F" w14:textId="499C64F6" w:rsidR="00E25386" w:rsidRPr="00E25386" w:rsidRDefault="00E25386" w:rsidP="00442220">
            <w:pPr>
              <w:rPr>
                <w:i/>
              </w:rPr>
            </w:pPr>
            <w:r>
              <w:rPr>
                <w:i/>
              </w:rPr>
              <w:t>AFFs: qresultados_empty</w:t>
            </w:r>
          </w:p>
        </w:tc>
      </w:tr>
      <w:tr w:rsidR="00EE329D" w14:paraId="38791FB8" w14:textId="77777777" w:rsidTr="00EE329D">
        <w:tc>
          <w:tcPr>
            <w:tcW w:w="2993" w:type="dxa"/>
          </w:tcPr>
          <w:p w14:paraId="23397A03" w14:textId="0FDA0F8E" w:rsidR="00EE329D" w:rsidRDefault="00E25386" w:rsidP="00442220">
            <w:r>
              <w:t>Fetch Data Pending</w:t>
            </w:r>
          </w:p>
        </w:tc>
        <w:tc>
          <w:tcPr>
            <w:tcW w:w="2993" w:type="dxa"/>
          </w:tcPr>
          <w:p w14:paraId="6F0A79FD" w14:textId="22CE915A" w:rsidR="00EE329D" w:rsidRDefault="00E25386" w:rsidP="00442220">
            <w:r>
              <w:t>Hay datos pendientes por ser leídos desde una dirección externa.</w:t>
            </w:r>
          </w:p>
        </w:tc>
        <w:tc>
          <w:tcPr>
            <w:tcW w:w="2994" w:type="dxa"/>
          </w:tcPr>
          <w:p w14:paraId="7FF6C1E3" w14:textId="3AD82BBC" w:rsidR="00EE329D" w:rsidRPr="00E25386" w:rsidRDefault="00E25386" w:rsidP="00442220">
            <w:pPr>
              <w:rPr>
                <w:i/>
              </w:rPr>
            </w:pPr>
            <w:r>
              <w:rPr>
                <w:i/>
              </w:rPr>
              <w:t>qfetch_e</w:t>
            </w:r>
            <w:r w:rsidR="002A1736">
              <w:rPr>
                <w:i/>
              </w:rPr>
              <w:t>mpty</w:t>
            </w:r>
          </w:p>
        </w:tc>
      </w:tr>
      <w:tr w:rsidR="002A1736" w14:paraId="544BEC47" w14:textId="77777777" w:rsidTr="00EE329D">
        <w:tc>
          <w:tcPr>
            <w:tcW w:w="2993" w:type="dxa"/>
          </w:tcPr>
          <w:p w14:paraId="24429709" w14:textId="7FB44F82" w:rsidR="002A1736" w:rsidRDefault="002A1736" w:rsidP="00442220">
            <w:r>
              <w:t>Load Address Pending</w:t>
            </w:r>
          </w:p>
        </w:tc>
        <w:tc>
          <w:tcPr>
            <w:tcW w:w="2993" w:type="dxa"/>
          </w:tcPr>
          <w:p w14:paraId="29A90D23" w14:textId="435B27C3" w:rsidR="002A1736" w:rsidRDefault="002A1736" w:rsidP="00442220">
            <w:r>
              <w:t>Hay direcciones pendientes por enganchar en el bus de direcciones.</w:t>
            </w:r>
          </w:p>
        </w:tc>
        <w:tc>
          <w:tcPr>
            <w:tcW w:w="2994" w:type="dxa"/>
          </w:tcPr>
          <w:p w14:paraId="5569BB86" w14:textId="3A1EACF3" w:rsidR="002A1736" w:rsidRDefault="002A1736" w:rsidP="00442220">
            <w:pPr>
              <w:rPr>
                <w:i/>
              </w:rPr>
            </w:pPr>
            <w:r>
              <w:rPr>
                <w:i/>
              </w:rPr>
              <w:t>qadd_empty</w:t>
            </w:r>
          </w:p>
        </w:tc>
      </w:tr>
      <w:tr w:rsidR="002A1736" w14:paraId="6B266A9C" w14:textId="77777777" w:rsidTr="00EE329D">
        <w:tc>
          <w:tcPr>
            <w:tcW w:w="2993" w:type="dxa"/>
          </w:tcPr>
          <w:p w14:paraId="7DB9A19A" w14:textId="3BD4C1E8" w:rsidR="002A1736" w:rsidRDefault="002A1736" w:rsidP="00442220">
            <w:r>
              <w:t>Flood Condition</w:t>
            </w:r>
          </w:p>
        </w:tc>
        <w:tc>
          <w:tcPr>
            <w:tcW w:w="2993" w:type="dxa"/>
          </w:tcPr>
          <w:p w14:paraId="55798DB3" w14:textId="056DA92E" w:rsidR="002A1736" w:rsidRPr="002A1736" w:rsidRDefault="002A1736" w:rsidP="00442220">
            <w:r>
              <w:t xml:space="preserve">Evento que indica que el sistema se encuentra apto para comenzar una transacción de descarga de datos desde una dirección externa al </w:t>
            </w:r>
            <w:r>
              <w:rPr>
                <w:i/>
              </w:rPr>
              <w:t xml:space="preserve">RayTrac, </w:t>
            </w:r>
            <w:r>
              <w:t xml:space="preserve">esto significa que hay pocos datos transitando en el </w:t>
            </w:r>
            <w:r>
              <w:rPr>
                <w:i/>
              </w:rPr>
              <w:t xml:space="preserve">RayTrac </w:t>
            </w:r>
            <w:r>
              <w:t>y hay direcciones pendientes por cargar.</w:t>
            </w:r>
          </w:p>
        </w:tc>
        <w:tc>
          <w:tcPr>
            <w:tcW w:w="2994" w:type="dxa"/>
          </w:tcPr>
          <w:p w14:paraId="51956AD7" w14:textId="77777777" w:rsidR="002A1736" w:rsidRDefault="002A1736" w:rsidP="002A1736">
            <w:pPr>
              <w:rPr>
                <w:i/>
              </w:rPr>
            </w:pPr>
            <w:r>
              <w:rPr>
                <w:i/>
              </w:rPr>
              <w:t>qfetch_empty</w:t>
            </w:r>
          </w:p>
          <w:p w14:paraId="333DF680" w14:textId="1FDEEE9F" w:rsidR="002A1736" w:rsidRDefault="002A1736" w:rsidP="00A02E99">
            <w:pPr>
              <w:keepNext/>
              <w:rPr>
                <w:i/>
              </w:rPr>
            </w:pPr>
            <w:r>
              <w:rPr>
                <w:i/>
              </w:rPr>
              <w:t>AFFs: qoutb_almost_full</w:t>
            </w:r>
          </w:p>
        </w:tc>
      </w:tr>
    </w:tbl>
    <w:p w14:paraId="260CD47F" w14:textId="1D06D3D4" w:rsidR="00A02E99" w:rsidRDefault="00A02E99" w:rsidP="00A02E99">
      <w:pPr>
        <w:pStyle w:val="Epgrafe"/>
        <w:jc w:val="center"/>
      </w:pPr>
      <w:bookmarkStart w:id="123" w:name="_Ref206902015"/>
      <w:r>
        <w:t xml:space="preserve">Tabla </w:t>
      </w:r>
      <w:r w:rsidR="00E15D41">
        <w:fldChar w:fldCharType="begin"/>
      </w:r>
      <w:r w:rsidR="00E15D41">
        <w:instrText xml:space="preserve"> SEQ Tabla \* ARABIC </w:instrText>
      </w:r>
      <w:r w:rsidR="00E15D41">
        <w:fldChar w:fldCharType="separate"/>
      </w:r>
      <w:r w:rsidR="00355158">
        <w:rPr>
          <w:noProof/>
        </w:rPr>
        <w:t>10</w:t>
      </w:r>
      <w:r w:rsidR="00E15D41">
        <w:rPr>
          <w:noProof/>
        </w:rPr>
        <w:fldChar w:fldCharType="end"/>
      </w:r>
      <w:r>
        <w:t>. Tabla de eventos para control de flujo y sincronización.</w:t>
      </w:r>
      <w:bookmarkEnd w:id="123"/>
    </w:p>
    <w:p w14:paraId="213FA6E5" w14:textId="77777777" w:rsidR="00827774" w:rsidRDefault="00827774">
      <w:r>
        <w:br w:type="page"/>
      </w:r>
    </w:p>
    <w:tbl>
      <w:tblPr>
        <w:tblStyle w:val="Tablaconcuadrcula"/>
        <w:tblW w:w="0" w:type="auto"/>
        <w:tblLook w:val="04A0" w:firstRow="1" w:lastRow="0" w:firstColumn="1" w:lastColumn="0" w:noHBand="0" w:noVBand="1"/>
      </w:tblPr>
      <w:tblGrid>
        <w:gridCol w:w="2993"/>
        <w:gridCol w:w="2993"/>
        <w:gridCol w:w="2994"/>
      </w:tblGrid>
      <w:tr w:rsidR="00827774" w14:paraId="13A00C6F" w14:textId="77777777" w:rsidTr="00EE329D">
        <w:tc>
          <w:tcPr>
            <w:tcW w:w="2993" w:type="dxa"/>
          </w:tcPr>
          <w:p w14:paraId="3AD08C55" w14:textId="54FDA213" w:rsidR="00827774" w:rsidRDefault="00827774" w:rsidP="00442220">
            <w:r>
              <w:t>EVENTO</w:t>
            </w:r>
            <w:r>
              <w:br w:type="page"/>
            </w:r>
            <w:r>
              <w:br w:type="page"/>
            </w:r>
          </w:p>
        </w:tc>
        <w:tc>
          <w:tcPr>
            <w:tcW w:w="2993" w:type="dxa"/>
          </w:tcPr>
          <w:p w14:paraId="6DA474D0" w14:textId="70D91CFE" w:rsidR="00827774" w:rsidRDefault="00827774" w:rsidP="00442220">
            <w:r>
              <w:t>EVENTO(S)</w:t>
            </w:r>
          </w:p>
        </w:tc>
        <w:tc>
          <w:tcPr>
            <w:tcW w:w="2994" w:type="dxa"/>
          </w:tcPr>
          <w:p w14:paraId="59224AE5" w14:textId="543A270C" w:rsidR="00827774" w:rsidRDefault="00827774" w:rsidP="002A1736">
            <w:pPr>
              <w:rPr>
                <w:i/>
              </w:rPr>
            </w:pPr>
            <w:r>
              <w:t>SEÑALES INVOLUCRADAS</w:t>
            </w:r>
          </w:p>
        </w:tc>
      </w:tr>
      <w:tr w:rsidR="002A1736" w14:paraId="6FE87217" w14:textId="77777777" w:rsidTr="00EE329D">
        <w:tc>
          <w:tcPr>
            <w:tcW w:w="2993" w:type="dxa"/>
          </w:tcPr>
          <w:p w14:paraId="45337E58" w14:textId="770D98B0" w:rsidR="002A1736" w:rsidRDefault="002A1736" w:rsidP="00442220">
            <w:r>
              <w:t>Drain Condition</w:t>
            </w:r>
          </w:p>
        </w:tc>
        <w:tc>
          <w:tcPr>
            <w:tcW w:w="2993" w:type="dxa"/>
          </w:tcPr>
          <w:p w14:paraId="6382DA4C" w14:textId="7BC0E0F1" w:rsidR="002A1736" w:rsidRPr="002A1736" w:rsidRDefault="002A1736" w:rsidP="00442220">
            <w:pPr>
              <w:rPr>
                <w:i/>
              </w:rPr>
            </w:pPr>
            <w:r>
              <w:t xml:space="preserve">Evento que indica que el sistema se encuentra listo para comenzar una transacción de escritura de resultados en una memoria externa, esto significa que hay una cantidad significativa de datos transitando por el </w:t>
            </w:r>
            <w:r>
              <w:rPr>
                <w:i/>
              </w:rPr>
              <w:t xml:space="preserve">RayTrac </w:t>
            </w:r>
            <w:r>
              <w:t xml:space="preserve">que hay que evacuar o que, si hay pocos datos transitando en él, la única cola con datos sea la cola </w:t>
            </w:r>
            <w:r>
              <w:rPr>
                <w:i/>
              </w:rPr>
              <w:t>qoutb.</w:t>
            </w:r>
          </w:p>
        </w:tc>
        <w:tc>
          <w:tcPr>
            <w:tcW w:w="2994" w:type="dxa"/>
          </w:tcPr>
          <w:p w14:paraId="66C914AC" w14:textId="77777777" w:rsidR="00827774" w:rsidRDefault="00827774" w:rsidP="002A1736">
            <w:pPr>
              <w:rPr>
                <w:i/>
              </w:rPr>
            </w:pPr>
            <w:r>
              <w:rPr>
                <w:i/>
              </w:rPr>
              <w:t>qadd_empty</w:t>
            </w:r>
          </w:p>
          <w:p w14:paraId="2EC381B5" w14:textId="77777777" w:rsidR="00827774" w:rsidRDefault="00827774" w:rsidP="002A1736">
            <w:pPr>
              <w:rPr>
                <w:i/>
              </w:rPr>
            </w:pPr>
            <w:r>
              <w:rPr>
                <w:i/>
              </w:rPr>
              <w:t>qfetch_empty,</w:t>
            </w:r>
          </w:p>
          <w:p w14:paraId="6B840554" w14:textId="77777777" w:rsidR="00827774" w:rsidRDefault="00827774" w:rsidP="00827774">
            <w:pPr>
              <w:rPr>
                <w:i/>
              </w:rPr>
            </w:pPr>
            <w:r>
              <w:rPr>
                <w:i/>
              </w:rPr>
              <w:t>AFFs: qoutb_empty, qoutb_almost_empty</w:t>
            </w:r>
          </w:p>
          <w:p w14:paraId="2DFD77C4" w14:textId="42CD51FD" w:rsidR="00827774" w:rsidRPr="00827774" w:rsidRDefault="00827774" w:rsidP="002A1736">
            <w:pPr>
              <w:rPr>
                <w:i/>
              </w:rPr>
            </w:pPr>
            <w:r>
              <w:rPr>
                <w:i/>
              </w:rPr>
              <w:t>AP: q0_empty, q1empty</w:t>
            </w:r>
          </w:p>
        </w:tc>
      </w:tr>
    </w:tbl>
    <w:p w14:paraId="13683EC2" w14:textId="213C4FA0" w:rsidR="00A02E99" w:rsidRDefault="00A02E99" w:rsidP="00A02E99">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11</w:t>
      </w:r>
      <w:r w:rsidR="00E15D41">
        <w:rPr>
          <w:noProof/>
        </w:rPr>
        <w:fldChar w:fldCharType="end"/>
      </w:r>
      <w:r>
        <w:t>. Tabla de eventos para control de flujo y sincronización. (Cont.)</w:t>
      </w:r>
    </w:p>
    <w:p w14:paraId="057F47B8" w14:textId="1D53DBEA" w:rsidR="000B59B2" w:rsidRPr="00A011D9" w:rsidRDefault="000B59B2" w:rsidP="00442220"/>
    <w:p w14:paraId="4C4647EA" w14:textId="1FFFF6F3" w:rsidR="00CD71C5" w:rsidRDefault="00CD71C5" w:rsidP="00A73E36">
      <w:pPr>
        <w:pStyle w:val="Ttulo1"/>
        <w:numPr>
          <w:ilvl w:val="1"/>
          <w:numId w:val="25"/>
        </w:numPr>
      </w:pPr>
      <w:bookmarkStart w:id="124" w:name="_Toc206934747"/>
      <w:bookmarkStart w:id="125" w:name="_Toc206941778"/>
      <w:r>
        <w:t>Procesos Administrativos de las Colas.</w:t>
      </w:r>
      <w:bookmarkEnd w:id="124"/>
      <w:bookmarkEnd w:id="125"/>
    </w:p>
    <w:p w14:paraId="3F41ACEE" w14:textId="77777777" w:rsidR="00CD71C5" w:rsidRDefault="00CD71C5" w:rsidP="00CD71C5"/>
    <w:p w14:paraId="31FC74D4" w14:textId="1A35CDB0" w:rsidR="00936B79" w:rsidRDefault="00936B79" w:rsidP="00CD71C5">
      <w:r>
        <w:t xml:space="preserve">Son los procesos administrativos de las colas, los encargados de ejecutar </w:t>
      </w:r>
      <w:r w:rsidR="0006684B">
        <w:t>tareas pequeñas del</w:t>
      </w:r>
      <w:r>
        <w:t xml:space="preserve"> control de flujo y sincronización.</w:t>
      </w:r>
    </w:p>
    <w:p w14:paraId="65B08BF5" w14:textId="77777777" w:rsidR="00936B79" w:rsidRDefault="00936B79" w:rsidP="00CD71C5"/>
    <w:p w14:paraId="3F624E3F" w14:textId="110B79A1" w:rsidR="00936B79" w:rsidRPr="0006684B" w:rsidRDefault="0006684B" w:rsidP="00CD71C5">
      <w:r>
        <w:t>Estos</w:t>
      </w:r>
      <w:r w:rsidR="00936B79">
        <w:t xml:space="preserve"> utilizan las señales de sincronización de las colas normales y las colas </w:t>
      </w:r>
      <w:r w:rsidR="00936B79">
        <w:rPr>
          <w:i/>
        </w:rPr>
        <w:t>abstractas</w:t>
      </w:r>
      <w:r>
        <w:rPr>
          <w:i/>
        </w:rPr>
        <w:t xml:space="preserve">, </w:t>
      </w:r>
      <w:r>
        <w:t xml:space="preserve">para la </w:t>
      </w:r>
      <w:r>
        <w:rPr>
          <w:i/>
        </w:rPr>
        <w:t>toma de decisiones</w:t>
      </w:r>
      <w:r>
        <w:t>, sobre si se descarga o carga una cola de sincronización.</w:t>
      </w:r>
    </w:p>
    <w:p w14:paraId="3D1AB4D8" w14:textId="77777777" w:rsidR="00936B79" w:rsidRDefault="00936B79" w:rsidP="00CD71C5"/>
    <w:p w14:paraId="4B9B8E81" w14:textId="4668D0C3" w:rsidR="008C3CB4" w:rsidRDefault="008C3CB4" w:rsidP="003D2C86">
      <w:r>
        <w:t>Los administ</w:t>
      </w:r>
      <w:r w:rsidR="003841B9">
        <w:t>radores de estos recursos son 5</w:t>
      </w:r>
      <w:r w:rsidR="007B4D92">
        <w:t xml:space="preserve"> </w:t>
      </w:r>
      <w:r>
        <w:t>procesos encargados de administrar el contenido de estas colas.</w:t>
      </w:r>
      <w:r w:rsidR="007B4D92">
        <w:t xml:space="preserve"> A cada cola le corresponden 2 procesos, uno que la carga con dat</w:t>
      </w:r>
      <w:r w:rsidR="0045119A">
        <w:t>os y el otro que la descargar, descartando datos de la misma.</w:t>
      </w:r>
      <w:r w:rsidR="007B4D92">
        <w:t xml:space="preserve"> Los procesos utilizan la detección de eventos para </w:t>
      </w:r>
      <w:r w:rsidR="00A02E99">
        <w:t xml:space="preserve">activar </w:t>
      </w:r>
      <w:r w:rsidR="0045119A">
        <w:t>estas cargas o descargas de dato</w:t>
      </w:r>
      <w:r w:rsidR="00A02E99">
        <w:t>s desde las colas</w:t>
      </w:r>
      <w:r w:rsidR="007B4D92">
        <w:t xml:space="preserve">. </w:t>
      </w:r>
    </w:p>
    <w:p w14:paraId="5DF6DAC9" w14:textId="77777777" w:rsidR="007B4D92" w:rsidRDefault="007B4D92" w:rsidP="003D2C86"/>
    <w:p w14:paraId="623432B9" w14:textId="3807D47B" w:rsidR="007B4D92" w:rsidRDefault="007B4D92" w:rsidP="003D2C86">
      <w:pPr>
        <w:rPr>
          <w:i/>
        </w:rPr>
      </w:pPr>
      <w:r>
        <w:t xml:space="preserve">Los procesos son: </w:t>
      </w:r>
      <w:r w:rsidR="00BF3FFA" w:rsidRPr="00DD0A23">
        <w:rPr>
          <w:i/>
        </w:rPr>
        <w:t>Est</w:t>
      </w:r>
      <w:r w:rsidR="00DD0A23" w:rsidRPr="00DD0A23">
        <w:rPr>
          <w:i/>
        </w:rPr>
        <w:t>ado SOURCE</w:t>
      </w:r>
      <w:r w:rsidR="00DD0A23">
        <w:t xml:space="preserve">, </w:t>
      </w:r>
      <w:r w:rsidR="00DD0A23" w:rsidRPr="00DD0A23">
        <w:rPr>
          <w:i/>
        </w:rPr>
        <w:t>Estado SINK</w:t>
      </w:r>
      <w:r w:rsidR="00DD0A23">
        <w:t xml:space="preserve">, </w:t>
      </w:r>
      <w:r w:rsidR="00DD0A23" w:rsidRPr="00DD0A23">
        <w:rPr>
          <w:i/>
        </w:rPr>
        <w:t>Cadena UpLoad</w:t>
      </w:r>
      <w:r w:rsidR="00DD0A23">
        <w:t xml:space="preserve">, </w:t>
      </w:r>
      <w:r w:rsidR="00DD0A23" w:rsidRPr="00DD0A23">
        <w:rPr>
          <w:i/>
        </w:rPr>
        <w:t>Cadena de Sincronización</w:t>
      </w:r>
      <w:r w:rsidR="00DD0A23">
        <w:rPr>
          <w:i/>
        </w:rPr>
        <w:t xml:space="preserve"> </w:t>
      </w:r>
      <w:r w:rsidR="00DD0A23">
        <w:t xml:space="preserve">y </w:t>
      </w:r>
      <w:r w:rsidR="009060B7">
        <w:rPr>
          <w:i/>
        </w:rPr>
        <w:t>Avalon Memory Mapped Master Interface.</w:t>
      </w:r>
    </w:p>
    <w:p w14:paraId="0A787FF5" w14:textId="77777777" w:rsidR="009060B7" w:rsidRDefault="009060B7" w:rsidP="003D2C86">
      <w:pPr>
        <w:rPr>
          <w:i/>
        </w:rPr>
      </w:pPr>
    </w:p>
    <w:p w14:paraId="548C3A3D" w14:textId="51897031" w:rsidR="00E64C0F" w:rsidRDefault="003841B9" w:rsidP="00E64C0F">
      <w:pPr>
        <w:keepNext/>
        <w:jc w:val="center"/>
      </w:pPr>
      <w:r>
        <w:rPr>
          <w:i/>
          <w:noProof/>
          <w:lang w:val="es-ES"/>
        </w:rPr>
        <w:drawing>
          <wp:inline distT="0" distB="0" distL="0" distR="0" wp14:anchorId="741C7982" wp14:editId="75793989">
            <wp:extent cx="3728109" cy="4689263"/>
            <wp:effectExtent l="0" t="0" r="5715" b="10160"/>
            <wp:docPr id="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518" cy="4691035"/>
                    </a:xfrm>
                    <a:prstGeom prst="rect">
                      <a:avLst/>
                    </a:prstGeom>
                    <a:noFill/>
                    <a:ln>
                      <a:noFill/>
                    </a:ln>
                  </pic:spPr>
                </pic:pic>
              </a:graphicData>
            </a:graphic>
          </wp:inline>
        </w:drawing>
      </w:r>
    </w:p>
    <w:p w14:paraId="4055E30E" w14:textId="13756A6C" w:rsidR="009060B7" w:rsidRDefault="00E64C0F" w:rsidP="00E64C0F">
      <w:pPr>
        <w:pStyle w:val="Epgrafe"/>
        <w:jc w:val="center"/>
      </w:pPr>
      <w:bookmarkStart w:id="126" w:name="_Ref206846525"/>
      <w:r>
        <w:t xml:space="preserve">Ilustración </w:t>
      </w:r>
      <w:r w:rsidR="00E15D41">
        <w:fldChar w:fldCharType="begin"/>
      </w:r>
      <w:r w:rsidR="00E15D41">
        <w:instrText xml:space="preserve"> SEQ Ilustración \* ARABIC </w:instrText>
      </w:r>
      <w:r w:rsidR="00E15D41">
        <w:fldChar w:fldCharType="separate"/>
      </w:r>
      <w:r w:rsidR="009B5447">
        <w:rPr>
          <w:noProof/>
        </w:rPr>
        <w:t>13</w:t>
      </w:r>
      <w:r w:rsidR="00E15D41">
        <w:rPr>
          <w:noProof/>
        </w:rPr>
        <w:fldChar w:fldCharType="end"/>
      </w:r>
      <w:bookmarkEnd w:id="126"/>
      <w:r>
        <w:t>. Procesos Administrativos y Colas</w:t>
      </w:r>
      <w:r w:rsidR="00B658BC">
        <w:t>, este diagrama no representa el flujo de datos, representa como están distribuidos los procesos administrativos, para cargar o descargar las colas.</w:t>
      </w:r>
    </w:p>
    <w:p w14:paraId="19CE1E84" w14:textId="50D3FD6B" w:rsidR="00B658BC" w:rsidRDefault="00B658BC" w:rsidP="00B658BC">
      <w:r>
        <w:t xml:space="preserve">En la </w:t>
      </w:r>
      <w:r w:rsidR="00E15D41">
        <w:fldChar w:fldCharType="begin"/>
      </w:r>
      <w:r w:rsidR="00E15D41">
        <w:instrText xml:space="preserve"> REF _Ref206846525 </w:instrText>
      </w:r>
      <w:r w:rsidR="00E15D41">
        <w:fldChar w:fldCharType="separate"/>
      </w:r>
      <w:r w:rsidR="00355158">
        <w:t xml:space="preserve">Ilustración </w:t>
      </w:r>
      <w:r w:rsidR="00355158">
        <w:rPr>
          <w:noProof/>
        </w:rPr>
        <w:t>13</w:t>
      </w:r>
      <w:r w:rsidR="00E15D41">
        <w:rPr>
          <w:noProof/>
        </w:rPr>
        <w:fldChar w:fldCharType="end"/>
      </w:r>
      <w:r>
        <w:t xml:space="preserve"> se detalla qué colas son descargadas por qué procesos, </w:t>
      </w:r>
      <w:r w:rsidR="00F51367">
        <w:t>mediante las flechas de color verde y qué colas son cargadas por qué procesos. Nótese que una cola en particular, debe tener un proceso que la descargue y otro que la cargue, para poder balancear su carga, es decir garantizar que no quede vacía perdiendo desempeño el s</w:t>
      </w:r>
      <w:r w:rsidR="00474798">
        <w:t>istema entero y que tampoco quede llena, con datos necesitando entrar en ella y queden descartados.</w:t>
      </w:r>
    </w:p>
    <w:p w14:paraId="6FADCB42" w14:textId="77777777" w:rsidR="00474798" w:rsidRDefault="00474798" w:rsidP="00B658BC"/>
    <w:p w14:paraId="742BABF0" w14:textId="47AD9C5F" w:rsidR="00474798" w:rsidRPr="00B658BC" w:rsidRDefault="00474798" w:rsidP="00B658BC">
      <w:r>
        <w:t>En las siguiente secciones se detalla cada uno de los procesos y como interactúa con las colas que le corresponde.</w:t>
      </w:r>
    </w:p>
    <w:p w14:paraId="03A83AC2" w14:textId="3C8C54D3" w:rsidR="002321FC" w:rsidRDefault="00827774" w:rsidP="00A73E36">
      <w:pPr>
        <w:pStyle w:val="Ttulo2"/>
        <w:numPr>
          <w:ilvl w:val="2"/>
          <w:numId w:val="25"/>
        </w:numPr>
      </w:pPr>
      <w:bookmarkStart w:id="127" w:name="_Toc206934748"/>
      <w:bookmarkStart w:id="128" w:name="_Toc206941779"/>
      <w:bookmarkStart w:id="129" w:name="_Ref206971267"/>
      <w:bookmarkStart w:id="130" w:name="_Ref206971680"/>
      <w:bookmarkStart w:id="131" w:name="_Ref206971731"/>
      <w:r>
        <w:t>Cadena de Sincronización</w:t>
      </w:r>
      <w:r w:rsidR="000D6CB7">
        <w:t>.</w:t>
      </w:r>
      <w:bookmarkEnd w:id="127"/>
      <w:bookmarkEnd w:id="128"/>
      <w:bookmarkEnd w:id="129"/>
      <w:bookmarkEnd w:id="130"/>
      <w:bookmarkEnd w:id="131"/>
    </w:p>
    <w:p w14:paraId="49088CE4" w14:textId="77777777" w:rsidR="000D6CB7" w:rsidRDefault="000D6CB7" w:rsidP="000D6CB7"/>
    <w:p w14:paraId="2AEBE774" w14:textId="77777777" w:rsidR="00703DC9" w:rsidRDefault="009D48F8" w:rsidP="0014389A">
      <w:r>
        <w:t xml:space="preserve">El </w:t>
      </w:r>
      <w:r>
        <w:rPr>
          <w:i/>
        </w:rPr>
        <w:t xml:space="preserve">pipeline aritmético </w:t>
      </w:r>
      <w:r>
        <w:t>vie</w:t>
      </w:r>
      <w:r w:rsidR="00703DC9">
        <w:t xml:space="preserve">ne antecedido por el </w:t>
      </w:r>
      <w:r w:rsidR="00703DC9">
        <w:rPr>
          <w:i/>
        </w:rPr>
        <w:t xml:space="preserve">adaptador de formatos de flujos de entrada. </w:t>
      </w:r>
      <w:r w:rsidR="00E41EB7">
        <w:t xml:space="preserve">Resulta que </w:t>
      </w:r>
      <w:r w:rsidR="00703DC9">
        <w:t>el adaptador</w:t>
      </w:r>
      <w:r w:rsidR="00E41EB7">
        <w:t xml:space="preserve"> no pueden entregar ni recibir </w:t>
      </w:r>
      <w:r w:rsidR="00534EFE">
        <w:t>datos a una tasa de</w:t>
      </w:r>
      <w:r w:rsidR="00E41EB7">
        <w:t xml:space="preserve"> flujo de datos por ciclo de reloj. El ritmo con el que entregan y reciben datos dependen de condiciones externas al </w:t>
      </w:r>
      <w:r w:rsidR="00E41EB7">
        <w:rPr>
          <w:i/>
        </w:rPr>
        <w:t xml:space="preserve">RayTrac. </w:t>
      </w:r>
      <w:r w:rsidR="00612697">
        <w:t xml:space="preserve">Esto quiere decir que no </w:t>
      </w:r>
      <w:r w:rsidR="00612697">
        <w:rPr>
          <w:i/>
        </w:rPr>
        <w:t xml:space="preserve">siempre </w:t>
      </w:r>
      <w:r w:rsidR="00612697">
        <w:t xml:space="preserve">van a existir datos </w:t>
      </w:r>
      <w:r w:rsidR="00612697">
        <w:rPr>
          <w:i/>
        </w:rPr>
        <w:t xml:space="preserve">validos </w:t>
      </w:r>
      <w:r w:rsidR="00612697">
        <w:t xml:space="preserve">en la entrada del </w:t>
      </w:r>
      <w:r w:rsidR="00703DC9">
        <w:rPr>
          <w:i/>
        </w:rPr>
        <w:t>pipeline aritmético</w:t>
      </w:r>
      <w:r w:rsidR="00612697">
        <w:rPr>
          <w:i/>
        </w:rPr>
        <w:t xml:space="preserve">: </w:t>
      </w:r>
      <w:r w:rsidR="00612697">
        <w:t>a veces habrá vectores cargados en la entrada y a veces no.</w:t>
      </w:r>
      <w:r w:rsidR="00F72E3A">
        <w:t xml:space="preserve"> </w:t>
      </w:r>
    </w:p>
    <w:p w14:paraId="246902C0" w14:textId="77777777" w:rsidR="00703DC9" w:rsidRDefault="00703DC9" w:rsidP="0014389A"/>
    <w:p w14:paraId="423DF168" w14:textId="77777777" w:rsidR="00CC0ECA" w:rsidRDefault="00703DC9" w:rsidP="0014389A">
      <w:r>
        <w:t xml:space="preserve">Sin embargo </w:t>
      </w:r>
      <w:r>
        <w:rPr>
          <w:i/>
        </w:rPr>
        <w:t xml:space="preserve">físicamente </w:t>
      </w:r>
      <w:r>
        <w:t xml:space="preserve">habrá un valor presente en la entrada del </w:t>
      </w:r>
      <w:r>
        <w:rPr>
          <w:i/>
        </w:rPr>
        <w:t xml:space="preserve">pipeline aritmético </w:t>
      </w:r>
      <w:r>
        <w:t xml:space="preserve">que corresponde a un valor </w:t>
      </w:r>
      <w:r>
        <w:rPr>
          <w:i/>
        </w:rPr>
        <w:t xml:space="preserve">inválido. </w:t>
      </w:r>
      <w:r>
        <w:t xml:space="preserve">Dado que los registros no cuentan con una señal de </w:t>
      </w:r>
      <w:r>
        <w:rPr>
          <w:i/>
        </w:rPr>
        <w:t xml:space="preserve">enable </w:t>
      </w:r>
      <w:r>
        <w:t xml:space="preserve">conectado a un proceso de control de </w:t>
      </w:r>
      <w:r w:rsidR="00CC0ECA">
        <w:t xml:space="preserve">flujo que los gobierne, dicho valor entrará al </w:t>
      </w:r>
      <w:r w:rsidR="00CC0ECA">
        <w:rPr>
          <w:i/>
        </w:rPr>
        <w:t xml:space="preserve">pipeline aritmético </w:t>
      </w:r>
      <w:r w:rsidR="00CC0ECA">
        <w:t xml:space="preserve">en el siguiente ciclo de reloj. </w:t>
      </w:r>
    </w:p>
    <w:p w14:paraId="39B02F5D" w14:textId="77777777" w:rsidR="00CC0ECA" w:rsidRDefault="00CC0ECA" w:rsidP="0014389A"/>
    <w:p w14:paraId="24FCE101" w14:textId="5A7A5E03" w:rsidR="00870B9E" w:rsidRDefault="00CC0ECA" w:rsidP="0014389A">
      <w:r>
        <w:t xml:space="preserve">Hay razones para no implementar una señal de </w:t>
      </w:r>
      <w:r>
        <w:rPr>
          <w:i/>
        </w:rPr>
        <w:t xml:space="preserve">enable </w:t>
      </w:r>
      <w:r>
        <w:t xml:space="preserve">propagada por todo el </w:t>
      </w:r>
      <w:r>
        <w:rPr>
          <w:i/>
        </w:rPr>
        <w:t xml:space="preserve">pipeline aritmético. </w:t>
      </w:r>
      <w:r w:rsidR="00F72E3A">
        <w:t xml:space="preserve">El efecto neto de utilizar una </w:t>
      </w:r>
      <w:r w:rsidR="00F72E3A">
        <w:rPr>
          <w:i/>
        </w:rPr>
        <w:t>única</w:t>
      </w:r>
      <w:r w:rsidR="00F72E3A">
        <w:t xml:space="preserve"> </w:t>
      </w:r>
      <w:r w:rsidR="00F72E3A" w:rsidRPr="00F72E3A">
        <w:t>señal</w:t>
      </w:r>
      <w:r w:rsidR="00F72E3A">
        <w:t xml:space="preserve"> de </w:t>
      </w:r>
      <w:r w:rsidR="00F72E3A">
        <w:rPr>
          <w:i/>
        </w:rPr>
        <w:t xml:space="preserve">enable </w:t>
      </w:r>
      <w:r w:rsidR="00F72E3A">
        <w:t xml:space="preserve">para detener o permitir el flujo de los datos </w:t>
      </w:r>
      <w:r w:rsidR="00366289">
        <w:t xml:space="preserve">es un </w:t>
      </w:r>
      <w:r w:rsidR="00870B9E">
        <w:t>alto</w:t>
      </w:r>
      <w:r w:rsidR="00612697">
        <w:t xml:space="preserve"> </w:t>
      </w:r>
      <w:r w:rsidR="00612697">
        <w:rPr>
          <w:i/>
        </w:rPr>
        <w:t xml:space="preserve">fan out </w:t>
      </w:r>
      <w:r w:rsidR="00366289">
        <w:t>y un posible exceso en el uso de recursos de interconexión así como aumento en el tiempo de compilación, análisis</w:t>
      </w:r>
      <w:r w:rsidR="00366289">
        <w:rPr>
          <w:i/>
        </w:rPr>
        <w:t xml:space="preserve"> </w:t>
      </w:r>
      <w:r w:rsidR="00366289">
        <w:t xml:space="preserve">y </w:t>
      </w:r>
      <w:r w:rsidR="00366289">
        <w:rPr>
          <w:i/>
        </w:rPr>
        <w:t>fitting</w:t>
      </w:r>
      <w:r w:rsidR="00CD4F78">
        <w:rPr>
          <w:i/>
        </w:rPr>
        <w:t xml:space="preserve">. </w:t>
      </w:r>
      <w:r w:rsidR="00CD4F78">
        <w:t xml:space="preserve">Por lo anterior </w:t>
      </w:r>
      <w:r w:rsidR="00612697">
        <w:t>se ha descartado el uso de una señal de esa naturaleza.</w:t>
      </w:r>
    </w:p>
    <w:p w14:paraId="2E3E6A6D" w14:textId="1450B32A" w:rsidR="00612697" w:rsidRDefault="00612697" w:rsidP="0014389A">
      <w:r>
        <w:t xml:space="preserve"> </w:t>
      </w:r>
    </w:p>
    <w:p w14:paraId="230203BA" w14:textId="38015852" w:rsidR="00612697" w:rsidRPr="00612697" w:rsidRDefault="00C1073E" w:rsidP="0014389A">
      <w:r>
        <w:t xml:space="preserve">Sin señales de </w:t>
      </w:r>
      <w:r>
        <w:rPr>
          <w:i/>
        </w:rPr>
        <w:t xml:space="preserve">enable, </w:t>
      </w:r>
      <w:r>
        <w:t>se infiere que el</w:t>
      </w:r>
      <w:r w:rsidR="00612697">
        <w:t xml:space="preserve"> </w:t>
      </w:r>
      <w:r w:rsidR="00612697">
        <w:rPr>
          <w:i/>
        </w:rPr>
        <w:t xml:space="preserve">pipeline aritmético </w:t>
      </w:r>
      <w:r w:rsidR="00612697">
        <w:t xml:space="preserve">se ha diseñado para que </w:t>
      </w:r>
      <w:r w:rsidR="00612697">
        <w:rPr>
          <w:i/>
        </w:rPr>
        <w:t xml:space="preserve">siempre </w:t>
      </w:r>
      <w:r w:rsidR="00612697">
        <w:t xml:space="preserve">permita el paso de los datos al siguiente circuito </w:t>
      </w:r>
      <w:r>
        <w:t>combinatorio o a la siguiente fase de la</w:t>
      </w:r>
      <w:r w:rsidR="00612697">
        <w:t xml:space="preserve"> i</w:t>
      </w:r>
      <w:r w:rsidR="00612697" w:rsidRPr="00612697">
        <w:rPr>
          <w:i/>
        </w:rPr>
        <w:t>nterconexión decodificada</w:t>
      </w:r>
      <w:r w:rsidR="00612697">
        <w:t xml:space="preserve">. </w:t>
      </w:r>
    </w:p>
    <w:p w14:paraId="3CCBD1D6" w14:textId="77777777" w:rsidR="00612697" w:rsidRDefault="00612697" w:rsidP="0014389A">
      <w:pPr>
        <w:rPr>
          <w:i/>
        </w:rPr>
      </w:pPr>
    </w:p>
    <w:p w14:paraId="764B86E9" w14:textId="6EE6022D" w:rsidR="00612697" w:rsidRPr="00612697" w:rsidRDefault="00CC0ECA" w:rsidP="0014389A">
      <w:r>
        <w:t xml:space="preserve">No se encuentra implementado un mecanismo que niegue el flujo de datos inválidos, lo que </w:t>
      </w:r>
      <w:r w:rsidR="00612697">
        <w:t xml:space="preserve">implica que </w:t>
      </w:r>
      <w:r w:rsidR="00BC5E06">
        <w:t xml:space="preserve">los </w:t>
      </w:r>
      <w:r w:rsidR="00612697">
        <w:t xml:space="preserve">datos que no son </w:t>
      </w:r>
      <w:r w:rsidR="00612697">
        <w:rPr>
          <w:i/>
        </w:rPr>
        <w:t xml:space="preserve">validos </w:t>
      </w:r>
      <w:r>
        <w:t xml:space="preserve">serán enganchados, cada ciclo de reloj, </w:t>
      </w:r>
      <w:r w:rsidR="00612697">
        <w:t xml:space="preserve">en el </w:t>
      </w:r>
      <w:r w:rsidR="00612697">
        <w:rPr>
          <w:i/>
        </w:rPr>
        <w:t xml:space="preserve">pipeline aritmético. </w:t>
      </w:r>
      <w:r w:rsidR="00612697">
        <w:t xml:space="preserve">Esto genera dos problemas, el primero es que se puede llenar la cola de salida del </w:t>
      </w:r>
      <w:r w:rsidR="00612697">
        <w:rPr>
          <w:i/>
        </w:rPr>
        <w:t xml:space="preserve">adaptador </w:t>
      </w:r>
      <w:r w:rsidR="00BC5E06">
        <w:rPr>
          <w:i/>
        </w:rPr>
        <w:t xml:space="preserve">de formato </w:t>
      </w:r>
      <w:r w:rsidR="00612697">
        <w:rPr>
          <w:i/>
        </w:rPr>
        <w:t>de flujo de datos de salida</w:t>
      </w:r>
      <w:r w:rsidR="00BC5E06">
        <w:rPr>
          <w:i/>
        </w:rPr>
        <w:t xml:space="preserve"> </w:t>
      </w:r>
      <w:r w:rsidR="00BC5E06">
        <w:t>con basura</w:t>
      </w:r>
      <w:r w:rsidR="00C1073E">
        <w:rPr>
          <w:i/>
        </w:rPr>
        <w:t xml:space="preserve"> </w:t>
      </w:r>
      <w:r w:rsidR="00612697">
        <w:t xml:space="preserve">y el segundo problema consiste en que las colas de sincronización </w:t>
      </w:r>
      <w:r w:rsidR="00612697">
        <w:rPr>
          <w:i/>
        </w:rPr>
        <w:t>q0 q1 y q2</w:t>
      </w:r>
      <w:r w:rsidR="00E919E2">
        <w:rPr>
          <w:i/>
        </w:rPr>
        <w:t xml:space="preserve"> </w:t>
      </w:r>
      <w:r w:rsidR="00612697">
        <w:t>se llenarían</w:t>
      </w:r>
      <w:r w:rsidR="00C1073E">
        <w:t xml:space="preserve"> con basura. La consecuencia de estos dos problemas es la perdida de datos validos a la entrada de las colas que se encontrarán llenas de basura y no tengan espacio para alojarlos</w:t>
      </w:r>
      <w:r w:rsidR="00E919E2">
        <w:t>.</w:t>
      </w:r>
    </w:p>
    <w:p w14:paraId="08EE7D59" w14:textId="77777777" w:rsidR="00CC0ECA" w:rsidRDefault="00CC0ECA" w:rsidP="0014389A"/>
    <w:p w14:paraId="3A694DC4" w14:textId="2E40B175" w:rsidR="00BC5E06" w:rsidRDefault="00BC5E06" w:rsidP="0014389A">
      <w:r>
        <w:t xml:space="preserve">Para evitar </w:t>
      </w:r>
      <w:r w:rsidR="00243C9C">
        <w:t xml:space="preserve">el agotamiento de </w:t>
      </w:r>
      <w:r>
        <w:t xml:space="preserve">las colas de sincronización del </w:t>
      </w:r>
      <w:r>
        <w:rPr>
          <w:i/>
        </w:rPr>
        <w:t xml:space="preserve">pipeline </w:t>
      </w:r>
      <w:r>
        <w:t xml:space="preserve">y la cola de salida del </w:t>
      </w:r>
      <w:r>
        <w:rPr>
          <w:i/>
        </w:rPr>
        <w:t>adaptador de formato de flujo</w:t>
      </w:r>
      <w:r w:rsidR="00870B9E">
        <w:rPr>
          <w:i/>
        </w:rPr>
        <w:t xml:space="preserve">, </w:t>
      </w:r>
      <w:r>
        <w:t>se implementa un mecanismo de sincronización que señ</w:t>
      </w:r>
      <w:r w:rsidR="00870B9E">
        <w:t>ale que datos son validos o invá</w:t>
      </w:r>
      <w:r w:rsidR="00243C9C">
        <w:t>lidos.</w:t>
      </w:r>
    </w:p>
    <w:p w14:paraId="1EDBDF74" w14:textId="77777777" w:rsidR="00BC5E06" w:rsidRDefault="00BC5E06" w:rsidP="0014389A"/>
    <w:p w14:paraId="0D4B970E" w14:textId="77777777" w:rsidR="009E36F7" w:rsidRDefault="00CC0ECA" w:rsidP="0014389A">
      <w:pPr>
        <w:rPr>
          <w:i/>
        </w:rPr>
      </w:pPr>
      <w:r>
        <w:t xml:space="preserve">Los operandos inválidos entrarán al </w:t>
      </w:r>
      <w:r>
        <w:rPr>
          <w:i/>
        </w:rPr>
        <w:t xml:space="preserve">pipeline aritmético, </w:t>
      </w:r>
      <w:r>
        <w:t xml:space="preserve">serán operados, obtendrán resultados y llegarán al final del </w:t>
      </w:r>
      <w:r>
        <w:rPr>
          <w:i/>
        </w:rPr>
        <w:t xml:space="preserve">pipeline aritmético. </w:t>
      </w:r>
    </w:p>
    <w:p w14:paraId="0AD862E4" w14:textId="77777777" w:rsidR="009E36F7" w:rsidRDefault="009E36F7" w:rsidP="0014389A">
      <w:pPr>
        <w:rPr>
          <w:i/>
        </w:rPr>
      </w:pPr>
    </w:p>
    <w:p w14:paraId="404B82B1" w14:textId="64F09AA4" w:rsidR="00CC0ECA" w:rsidRDefault="00CC0ECA" w:rsidP="0014389A">
      <w:r>
        <w:t xml:space="preserve">Dada la naturaleza del </w:t>
      </w:r>
      <w:r>
        <w:rPr>
          <w:i/>
        </w:rPr>
        <w:t xml:space="preserve">pipeline aritmético, </w:t>
      </w:r>
      <w:r w:rsidR="009E36F7">
        <w:t xml:space="preserve">en la que los circuitos aritméticos reciben operaciones distintas cada ciclo de reloj, podríamos considerarlo un recurso agotable en términos de desempeño. No de almacenamiento. Los datos inválidos que transiten por estos circuitos no estarán usando recursos que en el momento estén necesitando otros datos que si sean validos. </w:t>
      </w:r>
    </w:p>
    <w:p w14:paraId="7D697A9D" w14:textId="77777777" w:rsidR="009E36F7" w:rsidRDefault="009E36F7" w:rsidP="0014389A"/>
    <w:p w14:paraId="5291CE99" w14:textId="79EB36B0" w:rsidR="009E36F7" w:rsidRPr="009E36F7" w:rsidRDefault="009E36F7" w:rsidP="0014389A">
      <w:r>
        <w:t xml:space="preserve">Sin embargo, las colas de sincronización de resultados intermedios </w:t>
      </w:r>
      <w:r>
        <w:rPr>
          <w:i/>
        </w:rPr>
        <w:t xml:space="preserve">q0, q1 </w:t>
      </w:r>
      <w:r>
        <w:t xml:space="preserve">y </w:t>
      </w:r>
      <w:r>
        <w:rPr>
          <w:i/>
        </w:rPr>
        <w:t>q2</w:t>
      </w:r>
      <w:r>
        <w:t xml:space="preserve"> si son agotables en espacio y no pueden ser utilizados por elementos inválidos, porque aunque una de sus funciones es servir de mecanismo de almacenamiento para resultados intermedios, su otra función es señalar eventos para soportar el control de flujo y la sincronización del </w:t>
      </w:r>
      <w:r>
        <w:rPr>
          <w:i/>
        </w:rPr>
        <w:t xml:space="preserve">RayTrac </w:t>
      </w:r>
      <w:r>
        <w:t xml:space="preserve">entero, en particular señalan si existen o no datos validos transitando por el </w:t>
      </w:r>
      <w:r>
        <w:rPr>
          <w:i/>
        </w:rPr>
        <w:t xml:space="preserve">pipeline aritmético, </w:t>
      </w:r>
      <w:r>
        <w:t xml:space="preserve">ver </w:t>
      </w:r>
      <w:r w:rsidR="00E15D41">
        <w:fldChar w:fldCharType="begin"/>
      </w:r>
      <w:r w:rsidR="00E15D41">
        <w:instrText xml:space="preserve"> REF _Ref206902015 </w:instrText>
      </w:r>
      <w:r w:rsidR="00E15D41">
        <w:fldChar w:fldCharType="separate"/>
      </w:r>
      <w:r w:rsidR="00355158">
        <w:t xml:space="preserve">Tabla </w:t>
      </w:r>
      <w:r w:rsidR="00355158">
        <w:rPr>
          <w:noProof/>
        </w:rPr>
        <w:t>10</w:t>
      </w:r>
      <w:r w:rsidR="00355158">
        <w:t>. Tabla de eventos para control de flujo y sincronización.</w:t>
      </w:r>
      <w:r w:rsidR="00E15D41">
        <w:fldChar w:fldCharType="end"/>
      </w:r>
      <w:r>
        <w:t xml:space="preserve"> Por lo tanto en las colas de sincronización </w:t>
      </w:r>
      <w:r w:rsidRPr="009E36F7">
        <w:rPr>
          <w:i/>
        </w:rPr>
        <w:t>q0,q1 y q2,</w:t>
      </w:r>
      <w:r>
        <w:t xml:space="preserve"> no pueden entrar datos inválidos. Un mecani</w:t>
      </w:r>
      <w:r w:rsidR="00ED5D21">
        <w:t xml:space="preserve">smo de escritura y lectura, a la entrada y salida de estas colas, debe discriminar entre datos validos e inválidos. </w:t>
      </w:r>
      <w:r>
        <w:t xml:space="preserve"> </w:t>
      </w:r>
    </w:p>
    <w:p w14:paraId="2CB7D822" w14:textId="77777777" w:rsidR="009E36F7" w:rsidRDefault="009E36F7" w:rsidP="0014389A"/>
    <w:p w14:paraId="66224D0A" w14:textId="7B313C90" w:rsidR="00E41EB7" w:rsidRDefault="00243C9C" w:rsidP="0014389A">
      <w:r>
        <w:t xml:space="preserve">Para tal fin se define una </w:t>
      </w:r>
      <w:r w:rsidRPr="00243C9C">
        <w:rPr>
          <w:i/>
        </w:rPr>
        <w:t>c</w:t>
      </w:r>
      <w:r w:rsidR="00B622A1" w:rsidRPr="00243C9C">
        <w:rPr>
          <w:i/>
        </w:rPr>
        <w:t>adena de sincronización</w:t>
      </w:r>
      <w:r w:rsidR="00B622A1">
        <w:t>. A continuación se ilustra de qué manera funciona esta cadena</w:t>
      </w:r>
      <w:r w:rsidR="00ED5D21">
        <w:t>, tomando como ejemplo</w:t>
      </w:r>
      <w:r w:rsidR="002D7790">
        <w:t xml:space="preserve"> el </w:t>
      </w:r>
      <w:r w:rsidR="002D7790">
        <w:rPr>
          <w:i/>
        </w:rPr>
        <w:t xml:space="preserve">kernel </w:t>
      </w:r>
      <w:r w:rsidR="002D7790">
        <w:t>para calcular producto punto</w:t>
      </w:r>
      <w:r w:rsidR="00B622A1">
        <w:t>:</w:t>
      </w:r>
    </w:p>
    <w:p w14:paraId="351E2E57" w14:textId="77777777" w:rsidR="00B622A1" w:rsidRDefault="00B622A1" w:rsidP="0014389A"/>
    <w:p w14:paraId="5341C807" w14:textId="46D67578" w:rsidR="00B622A1" w:rsidRDefault="00ED5D21" w:rsidP="00B622A1">
      <w:pPr>
        <w:keepNext/>
      </w:pPr>
      <w:r>
        <w:rPr>
          <w:noProof/>
          <w:lang w:val="es-ES"/>
        </w:rPr>
        <w:drawing>
          <wp:inline distT="0" distB="0" distL="0" distR="0" wp14:anchorId="789F4507" wp14:editId="0C161954">
            <wp:extent cx="5613400" cy="818186"/>
            <wp:effectExtent l="0" t="0" r="0" b="0"/>
            <wp:docPr id="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818186"/>
                    </a:xfrm>
                    <a:prstGeom prst="rect">
                      <a:avLst/>
                    </a:prstGeom>
                    <a:noFill/>
                    <a:ln>
                      <a:noFill/>
                    </a:ln>
                  </pic:spPr>
                </pic:pic>
              </a:graphicData>
            </a:graphic>
          </wp:inline>
        </w:drawing>
      </w:r>
    </w:p>
    <w:p w14:paraId="08CA9588" w14:textId="460ED616" w:rsidR="00B622A1" w:rsidRDefault="00B622A1" w:rsidP="00B622A1">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14</w:t>
      </w:r>
      <w:r w:rsidR="00E15D41">
        <w:rPr>
          <w:noProof/>
        </w:rPr>
        <w:fldChar w:fldCharType="end"/>
      </w:r>
      <w:r>
        <w:t>. Detalle del pipeline aritmético configurado para ejecutar un kernel de produ</w:t>
      </w:r>
      <w:r w:rsidR="00ED5D21">
        <w:t>cto punto. La frontera entre el adaptador de formato de flujos de entrada y el pipeline aritmético se encuentra entre los registros 0 y 1.</w:t>
      </w:r>
    </w:p>
    <w:p w14:paraId="1692621C" w14:textId="77777777" w:rsidR="00B622A1" w:rsidRPr="00E41EB7" w:rsidRDefault="00B622A1" w:rsidP="0014389A"/>
    <w:p w14:paraId="34DC2212" w14:textId="7434FF2B" w:rsidR="0014389A" w:rsidRPr="005B09B8" w:rsidRDefault="0014389A" w:rsidP="0014389A">
      <w:r>
        <w:t>En la parte inferior hay una cadena de número</w:t>
      </w:r>
      <w:r w:rsidR="00B622A1">
        <w:t>s</w:t>
      </w:r>
      <w:r>
        <w:t xml:space="preserve"> llamada </w:t>
      </w:r>
      <w:r>
        <w:rPr>
          <w:i/>
        </w:rPr>
        <w:t xml:space="preserve">Sync Chain. </w:t>
      </w:r>
      <w:r w:rsidR="00B622A1">
        <w:t>Es la</w:t>
      </w:r>
      <w:r>
        <w:t xml:space="preserve"> </w:t>
      </w:r>
      <w:r w:rsidRPr="00824ABA">
        <w:rPr>
          <w:i/>
        </w:rPr>
        <w:t>cadena de sincronización</w:t>
      </w:r>
      <w:r w:rsidR="00ED5D21">
        <w:t>. La cadena posee 29</w:t>
      </w:r>
      <w:r w:rsidR="00B622A1">
        <w:t xml:space="preserve"> posiciones pero la primera posición, la posición 0, no pertenece al </w:t>
      </w:r>
      <w:r w:rsidR="00B622A1">
        <w:rPr>
          <w:i/>
        </w:rPr>
        <w:t xml:space="preserve">pipeline aritmético, </w:t>
      </w:r>
      <w:r w:rsidR="00B622A1">
        <w:t xml:space="preserve">esta posición se encuentra en el </w:t>
      </w:r>
      <w:r w:rsidR="00B622A1">
        <w:rPr>
          <w:i/>
        </w:rPr>
        <w:t xml:space="preserve">adaptador de formato de flujos de entrada. </w:t>
      </w:r>
    </w:p>
    <w:p w14:paraId="1525A846" w14:textId="77777777" w:rsidR="00B622A1" w:rsidRDefault="00B622A1" w:rsidP="0014389A"/>
    <w:p w14:paraId="60B54EA2" w14:textId="4CA6FEE9" w:rsidR="00B622A1" w:rsidRDefault="00B622A1" w:rsidP="0014389A">
      <w:r>
        <w:t>Cada posición</w:t>
      </w:r>
      <w:r w:rsidR="000C12B4">
        <w:t xml:space="preserve"> de la cadena tiene un valor </w:t>
      </w:r>
      <w:r w:rsidR="000C12B4">
        <w:rPr>
          <w:i/>
        </w:rPr>
        <w:t>“v”</w:t>
      </w:r>
      <w:r w:rsidR="000C12B4">
        <w:t xml:space="preserve"> o </w:t>
      </w:r>
      <w:r w:rsidR="000C12B4">
        <w:rPr>
          <w:i/>
        </w:rPr>
        <w:t>“nv”</w:t>
      </w:r>
      <w:r>
        <w:t xml:space="preserve">. Si la posición </w:t>
      </w:r>
      <w:r>
        <w:rPr>
          <w:i/>
        </w:rPr>
        <w:t>n</w:t>
      </w:r>
      <w:r>
        <w:t xml:space="preserve"> </w:t>
      </w:r>
      <w:r w:rsidR="00766932">
        <w:t xml:space="preserve">tiene el valor </w:t>
      </w:r>
      <w:r w:rsidR="00766932">
        <w:rPr>
          <w:i/>
        </w:rPr>
        <w:t>v</w:t>
      </w:r>
      <w:r w:rsidR="005B09B8">
        <w:t xml:space="preserve">, quiere decir que los circuitos combinatorios que en la ilustración se encuentren </w:t>
      </w:r>
      <w:r w:rsidR="005B09B8">
        <w:rPr>
          <w:i/>
        </w:rPr>
        <w:t xml:space="preserve">“encima” </w:t>
      </w:r>
      <w:r w:rsidR="005B09B8">
        <w:t xml:space="preserve">de la posición </w:t>
      </w:r>
      <w:r w:rsidR="005B09B8">
        <w:rPr>
          <w:i/>
        </w:rPr>
        <w:t xml:space="preserve">n, </w:t>
      </w:r>
      <w:r w:rsidR="005B09B8">
        <w:t>serán considerados validos.</w:t>
      </w:r>
    </w:p>
    <w:p w14:paraId="60C16E81" w14:textId="77777777" w:rsidR="005B09B8" w:rsidRDefault="005B09B8" w:rsidP="0014389A"/>
    <w:p w14:paraId="4ED29106" w14:textId="5C25CAD6" w:rsidR="00F67E15" w:rsidRPr="00F67E15" w:rsidRDefault="00F67E15" w:rsidP="0014389A">
      <w:r>
        <w:t xml:space="preserve">La </w:t>
      </w:r>
      <w:r>
        <w:rPr>
          <w:i/>
        </w:rPr>
        <w:t xml:space="preserve">cadena de sincronización </w:t>
      </w:r>
      <w:r>
        <w:t xml:space="preserve">es el proceso administrativo que tiene la función de cargar las colas </w:t>
      </w:r>
      <w:r>
        <w:rPr>
          <w:i/>
        </w:rPr>
        <w:t xml:space="preserve">q1 </w:t>
      </w:r>
      <w:r>
        <w:t xml:space="preserve">y </w:t>
      </w:r>
      <w:r>
        <w:rPr>
          <w:i/>
        </w:rPr>
        <w:t xml:space="preserve">q2 </w:t>
      </w:r>
      <w:r>
        <w:t xml:space="preserve">de sincronización del </w:t>
      </w:r>
      <w:r>
        <w:rPr>
          <w:i/>
        </w:rPr>
        <w:t xml:space="preserve">pipeline aritmético </w:t>
      </w:r>
      <w:r>
        <w:t>con datos</w:t>
      </w:r>
      <w:r w:rsidR="00FD577D">
        <w:t>.</w:t>
      </w:r>
    </w:p>
    <w:p w14:paraId="7F127435" w14:textId="77777777" w:rsidR="00F67E15" w:rsidRDefault="00F67E15" w:rsidP="0014389A"/>
    <w:p w14:paraId="1DA24218" w14:textId="39ABF64B" w:rsidR="00FD577D" w:rsidRDefault="00FD577D" w:rsidP="0014389A">
      <w:r>
        <w:t xml:space="preserve">La cadena de sincronización también está encargada de escribir datos en la cola </w:t>
      </w:r>
      <w:r>
        <w:rPr>
          <w:i/>
        </w:rPr>
        <w:t xml:space="preserve">q0. </w:t>
      </w:r>
      <w:r>
        <w:t xml:space="preserve">Sin embargo la cola </w:t>
      </w:r>
      <w:r>
        <w:rPr>
          <w:i/>
        </w:rPr>
        <w:t xml:space="preserve">q0 </w:t>
      </w:r>
      <w:r>
        <w:t>no participa en el proceso de control de flujo y</w:t>
      </w:r>
      <w:r w:rsidR="00A769C5">
        <w:t xml:space="preserve"> sincronización general. Sirve para almacenar el valor intermedio del tercer producto del producto punto.</w:t>
      </w:r>
    </w:p>
    <w:p w14:paraId="3EA9BBF4" w14:textId="77777777" w:rsidR="00A769C5" w:rsidRDefault="00A769C5" w:rsidP="0014389A"/>
    <w:p w14:paraId="168DCA60" w14:textId="4B333345" w:rsidR="005B09B8" w:rsidRDefault="004B5F7F" w:rsidP="0014389A">
      <w:r>
        <w:t xml:space="preserve">En el caso del </w:t>
      </w:r>
      <w:r>
        <w:rPr>
          <w:i/>
        </w:rPr>
        <w:t xml:space="preserve">kernel </w:t>
      </w:r>
      <w:r w:rsidR="002D7790">
        <w:t>para ejecutar producto punto, debe haber un flujo con 6 valores, correspondiente a los 3 componentes de los 2 vectores a operar, para que la posición cero sea considerada valida. Un ciclo de reloj después se tendrá el siguiente escenario:</w:t>
      </w:r>
    </w:p>
    <w:p w14:paraId="74F08BE1" w14:textId="77777777" w:rsidR="002D7790" w:rsidRDefault="002D7790" w:rsidP="0014389A"/>
    <w:p w14:paraId="7C889BA9" w14:textId="77777777" w:rsidR="002D7790" w:rsidRDefault="002D7790" w:rsidP="002D7790">
      <w:pPr>
        <w:keepNext/>
      </w:pPr>
      <w:r>
        <w:rPr>
          <w:i/>
          <w:noProof/>
          <w:lang w:val="es-ES"/>
        </w:rPr>
        <w:drawing>
          <wp:inline distT="0" distB="0" distL="0" distR="0" wp14:anchorId="4F42E151" wp14:editId="58E31F1E">
            <wp:extent cx="5613400" cy="979387"/>
            <wp:effectExtent l="0" t="0" r="0" b="1143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979387"/>
                    </a:xfrm>
                    <a:prstGeom prst="rect">
                      <a:avLst/>
                    </a:prstGeom>
                    <a:noFill/>
                    <a:ln>
                      <a:noFill/>
                    </a:ln>
                  </pic:spPr>
                </pic:pic>
              </a:graphicData>
            </a:graphic>
          </wp:inline>
        </w:drawing>
      </w:r>
    </w:p>
    <w:p w14:paraId="0642B3B7" w14:textId="4CE0B9B7" w:rsidR="002D7790" w:rsidRDefault="002D7790" w:rsidP="002D7790">
      <w:pPr>
        <w:pStyle w:val="Epgrafe"/>
        <w:jc w:val="center"/>
      </w:pPr>
      <w:bookmarkStart w:id="132" w:name="_Ref206758604"/>
      <w:r>
        <w:t xml:space="preserve">Ilustración </w:t>
      </w:r>
      <w:r w:rsidR="00E15D41">
        <w:fldChar w:fldCharType="begin"/>
      </w:r>
      <w:r w:rsidR="00E15D41">
        <w:instrText xml:space="preserve"> SEQ Ilustración \* ARABIC </w:instrText>
      </w:r>
      <w:r w:rsidR="00E15D41">
        <w:fldChar w:fldCharType="separate"/>
      </w:r>
      <w:r w:rsidR="009B5447">
        <w:rPr>
          <w:noProof/>
        </w:rPr>
        <w:t>15</w:t>
      </w:r>
      <w:r w:rsidR="00E15D41">
        <w:rPr>
          <w:noProof/>
        </w:rPr>
        <w:fldChar w:fldCharType="end"/>
      </w:r>
      <w:bookmarkEnd w:id="132"/>
      <w:r>
        <w:t>. Kernel producto punto y cadena de sincronización, un ciclo después de que ingresan 2 vectores validos al pipeline aritmético.</w:t>
      </w:r>
    </w:p>
    <w:p w14:paraId="64418EB9" w14:textId="687671C3" w:rsidR="002D7790" w:rsidRDefault="000C12B4" w:rsidP="002D7790">
      <w:r>
        <w:t xml:space="preserve">En la </w:t>
      </w:r>
      <w:r w:rsidR="00E15D41">
        <w:fldChar w:fldCharType="begin"/>
      </w:r>
      <w:r w:rsidR="00E15D41">
        <w:instrText xml:space="preserve"> REF _Ref206758604 </w:instrText>
      </w:r>
      <w:r w:rsidR="00E15D41">
        <w:fldChar w:fldCharType="separate"/>
      </w:r>
      <w:r w:rsidR="00355158">
        <w:t xml:space="preserve">Ilustración </w:t>
      </w:r>
      <w:r w:rsidR="00355158">
        <w:rPr>
          <w:noProof/>
        </w:rPr>
        <w:t>15</w:t>
      </w:r>
      <w:r w:rsidR="00E15D41">
        <w:rPr>
          <w:noProof/>
        </w:rPr>
        <w:fldChar w:fldCharType="end"/>
      </w:r>
      <w:r>
        <w:t xml:space="preserve">, se observa </w:t>
      </w:r>
      <w:r w:rsidR="00766932">
        <w:t xml:space="preserve">cómo se consideran validos los datos que se encuentran en la primera etapa de la </w:t>
      </w:r>
      <w:r w:rsidR="00766932">
        <w:rPr>
          <w:i/>
        </w:rPr>
        <w:t xml:space="preserve">interconexión decodificada. </w:t>
      </w:r>
      <w:r w:rsidR="00766932">
        <w:t>Cuatro ciclos después se tendrá el siguiente panorama:</w:t>
      </w:r>
      <w:r w:rsidR="00243C9C">
        <w:t xml:space="preserve"> </w:t>
      </w:r>
    </w:p>
    <w:p w14:paraId="6089191D" w14:textId="77777777" w:rsidR="00766932" w:rsidRDefault="00766932" w:rsidP="002D7790"/>
    <w:p w14:paraId="754B2105" w14:textId="77777777" w:rsidR="007A7A3B" w:rsidRDefault="007A7A3B" w:rsidP="007A7A3B">
      <w:pPr>
        <w:keepNext/>
      </w:pPr>
      <w:r>
        <w:rPr>
          <w:noProof/>
          <w:lang w:val="es-ES"/>
        </w:rPr>
        <w:drawing>
          <wp:inline distT="0" distB="0" distL="0" distR="0" wp14:anchorId="7ACDB670" wp14:editId="447992BC">
            <wp:extent cx="5613400" cy="980983"/>
            <wp:effectExtent l="0" t="0" r="0" b="1016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980983"/>
                    </a:xfrm>
                    <a:prstGeom prst="rect">
                      <a:avLst/>
                    </a:prstGeom>
                    <a:noFill/>
                    <a:ln>
                      <a:noFill/>
                    </a:ln>
                  </pic:spPr>
                </pic:pic>
              </a:graphicData>
            </a:graphic>
          </wp:inline>
        </w:drawing>
      </w:r>
    </w:p>
    <w:p w14:paraId="2AEAFC80" w14:textId="75F3DBE9" w:rsidR="00766932" w:rsidRPr="00766932" w:rsidRDefault="007A7A3B" w:rsidP="007A7A3B">
      <w:pPr>
        <w:pStyle w:val="Epgrafe"/>
        <w:jc w:val="center"/>
      </w:pPr>
      <w:bookmarkStart w:id="133" w:name="_Ref206762646"/>
      <w:r>
        <w:t xml:space="preserve">Ilustración </w:t>
      </w:r>
      <w:r w:rsidR="00E15D41">
        <w:fldChar w:fldCharType="begin"/>
      </w:r>
      <w:r w:rsidR="00E15D41">
        <w:instrText xml:space="preserve"> SEQ Ilustración \* ARABIC </w:instrText>
      </w:r>
      <w:r w:rsidR="00E15D41">
        <w:fldChar w:fldCharType="separate"/>
      </w:r>
      <w:r w:rsidR="009B5447">
        <w:rPr>
          <w:noProof/>
        </w:rPr>
        <w:t>16</w:t>
      </w:r>
      <w:r w:rsidR="00E15D41">
        <w:rPr>
          <w:noProof/>
        </w:rPr>
        <w:fldChar w:fldCharType="end"/>
      </w:r>
      <w:bookmarkEnd w:id="133"/>
      <w:r>
        <w:t xml:space="preserve">. Cuatro ciclos de reloj después de estado en la </w:t>
      </w:r>
      <w:r w:rsidR="00E15D41">
        <w:fldChar w:fldCharType="begin"/>
      </w:r>
      <w:r w:rsidR="00E15D41">
        <w:instrText xml:space="preserve"> REF _Ref206758604 </w:instrText>
      </w:r>
      <w:r w:rsidR="00E15D41">
        <w:fldChar w:fldCharType="separate"/>
      </w:r>
      <w:r w:rsidR="00355158">
        <w:t xml:space="preserve">Ilustración </w:t>
      </w:r>
      <w:r w:rsidR="00355158">
        <w:rPr>
          <w:noProof/>
        </w:rPr>
        <w:t>15</w:t>
      </w:r>
      <w:r w:rsidR="00E15D41">
        <w:rPr>
          <w:noProof/>
        </w:rPr>
        <w:fldChar w:fldCharType="end"/>
      </w:r>
      <w:r>
        <w:t>.</w:t>
      </w:r>
    </w:p>
    <w:p w14:paraId="1C2D9FF0" w14:textId="3ABE783C" w:rsidR="002D7790" w:rsidRPr="00A769C5" w:rsidRDefault="00374CA1" w:rsidP="0014389A">
      <w:r>
        <w:t xml:space="preserve">La ilustración muestra que la posición 5 es la valida, a diferencia de la situación en la </w:t>
      </w:r>
      <w:r w:rsidR="00E15D41">
        <w:fldChar w:fldCharType="begin"/>
      </w:r>
      <w:r w:rsidR="00E15D41">
        <w:instrText xml:space="preserve"> REF _Ref206758604 </w:instrText>
      </w:r>
      <w:r w:rsidR="00E15D41">
        <w:fldChar w:fldCharType="separate"/>
      </w:r>
      <w:r w:rsidR="00355158">
        <w:t xml:space="preserve">Ilustración </w:t>
      </w:r>
      <w:r w:rsidR="00355158">
        <w:rPr>
          <w:noProof/>
        </w:rPr>
        <w:t>15</w:t>
      </w:r>
      <w:r w:rsidR="00E15D41">
        <w:rPr>
          <w:noProof/>
        </w:rPr>
        <w:fldChar w:fldCharType="end"/>
      </w:r>
      <w:r>
        <w:t xml:space="preserve">, </w:t>
      </w:r>
      <w:r w:rsidR="00746824">
        <w:t xml:space="preserve">no solo el valor </w:t>
      </w:r>
      <w:r w:rsidR="00746824">
        <w:rPr>
          <w:i/>
        </w:rPr>
        <w:t xml:space="preserve">v </w:t>
      </w:r>
      <w:r w:rsidR="00746824">
        <w:t xml:space="preserve">cumple la función de indicar que los valores  en la interconexión son validos, adicionalmente el valor </w:t>
      </w:r>
      <w:r w:rsidR="00746824">
        <w:rPr>
          <w:i/>
        </w:rPr>
        <w:t xml:space="preserve">v </w:t>
      </w:r>
      <w:r w:rsidR="002D742E">
        <w:t>habilitará</w:t>
      </w:r>
      <w:r w:rsidR="00746824">
        <w:t xml:space="preserve"> la escritura de datos dentro de la cola </w:t>
      </w:r>
      <w:r w:rsidR="00746824">
        <w:rPr>
          <w:i/>
        </w:rPr>
        <w:t xml:space="preserve">q0. </w:t>
      </w:r>
      <w:r w:rsidR="00746824">
        <w:t>Usando este mecanismo se previene la entrada de datos “basura” en la cola de sincroni</w:t>
      </w:r>
      <w:r w:rsidR="00A769C5">
        <w:t>zación y solo de datos validos.</w:t>
      </w:r>
    </w:p>
    <w:p w14:paraId="06088DE5" w14:textId="77777777" w:rsidR="00746824" w:rsidRDefault="00746824" w:rsidP="0014389A"/>
    <w:p w14:paraId="11384B13" w14:textId="2D69D705" w:rsidR="00746824" w:rsidRDefault="00746824" w:rsidP="0014389A">
      <w:r>
        <w:t>8 Ciclos de reloj después encontramos el siguiente estado:</w:t>
      </w:r>
    </w:p>
    <w:p w14:paraId="5F7F3039" w14:textId="77777777" w:rsidR="00746824" w:rsidRDefault="00746824" w:rsidP="0014389A"/>
    <w:p w14:paraId="0C8B7DFF" w14:textId="39681D3E" w:rsidR="00C27242" w:rsidRDefault="00C27242" w:rsidP="00C27242">
      <w:pPr>
        <w:keepNext/>
      </w:pPr>
      <w:r>
        <w:rPr>
          <w:noProof/>
          <w:lang w:val="es-ES"/>
        </w:rPr>
        <w:drawing>
          <wp:inline distT="0" distB="0" distL="0" distR="0" wp14:anchorId="6491938F" wp14:editId="65884FBE">
            <wp:extent cx="5613400" cy="958708"/>
            <wp:effectExtent l="0" t="0" r="0" b="6985"/>
            <wp:docPr id="5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958708"/>
                    </a:xfrm>
                    <a:prstGeom prst="rect">
                      <a:avLst/>
                    </a:prstGeom>
                    <a:noFill/>
                    <a:ln>
                      <a:noFill/>
                    </a:ln>
                  </pic:spPr>
                </pic:pic>
              </a:graphicData>
            </a:graphic>
          </wp:inline>
        </w:drawing>
      </w:r>
    </w:p>
    <w:p w14:paraId="320BA40D" w14:textId="03A14D4F" w:rsidR="00C27242" w:rsidRDefault="00C27242" w:rsidP="00C27242">
      <w:pPr>
        <w:pStyle w:val="Epgrafe"/>
        <w:jc w:val="center"/>
      </w:pPr>
      <w:r>
        <w:t xml:space="preserve">Ilustración </w:t>
      </w:r>
      <w:r w:rsidR="00E15D41">
        <w:fldChar w:fldCharType="begin"/>
      </w:r>
      <w:r w:rsidR="00E15D41">
        <w:instrText xml:space="preserve"> SEQ Ilustración </w:instrText>
      </w:r>
      <w:r w:rsidR="00E15D41">
        <w:instrText xml:space="preserve">\* ARABIC </w:instrText>
      </w:r>
      <w:r w:rsidR="00E15D41">
        <w:fldChar w:fldCharType="separate"/>
      </w:r>
      <w:r w:rsidR="009B5447">
        <w:rPr>
          <w:noProof/>
        </w:rPr>
        <w:t>17</w:t>
      </w:r>
      <w:r w:rsidR="00E15D41">
        <w:rPr>
          <w:noProof/>
        </w:rPr>
        <w:fldChar w:fldCharType="end"/>
      </w:r>
      <w:r>
        <w:t xml:space="preserve">. Ocho ciclos de reloj después de estado en la </w:t>
      </w:r>
      <w:r w:rsidR="00E15D41">
        <w:fldChar w:fldCharType="begin"/>
      </w:r>
      <w:r w:rsidR="00E15D41">
        <w:instrText xml:space="preserve"> REF _Ref206762646 </w:instrText>
      </w:r>
      <w:r w:rsidR="00E15D41">
        <w:fldChar w:fldCharType="separate"/>
      </w:r>
      <w:r w:rsidR="00355158">
        <w:t xml:space="preserve">Ilustración </w:t>
      </w:r>
      <w:r w:rsidR="00355158">
        <w:rPr>
          <w:noProof/>
        </w:rPr>
        <w:t>16</w:t>
      </w:r>
      <w:r w:rsidR="00E15D41">
        <w:rPr>
          <w:noProof/>
        </w:rPr>
        <w:fldChar w:fldCharType="end"/>
      </w:r>
      <w:r>
        <w:t>.</w:t>
      </w:r>
    </w:p>
    <w:p w14:paraId="31A3DA8A" w14:textId="77777777" w:rsidR="00271B03" w:rsidRDefault="000D631F" w:rsidP="00C27242">
      <w:pPr>
        <w:rPr>
          <w:i/>
        </w:rPr>
      </w:pPr>
      <w:r>
        <w:t>L</w:t>
      </w:r>
      <w:r w:rsidR="00C27242">
        <w:t>a posición</w:t>
      </w:r>
      <w:r>
        <w:t xml:space="preserve"> 13, la posición 7 y la posición 1 están señaladas como posiciones validas. Lo primero que se destaca es la entrada cada 6 ciclos de reloj de un nuevo par de vectores validos al </w:t>
      </w:r>
      <w:r w:rsidR="00D51CE8">
        <w:rPr>
          <w:i/>
        </w:rPr>
        <w:t>pipeline aritmético.</w:t>
      </w:r>
    </w:p>
    <w:p w14:paraId="04AF7D6A" w14:textId="77777777" w:rsidR="00271B03" w:rsidRDefault="00271B03" w:rsidP="00C27242">
      <w:pPr>
        <w:rPr>
          <w:i/>
        </w:rPr>
      </w:pPr>
    </w:p>
    <w:p w14:paraId="6A36989B" w14:textId="7603A3CA" w:rsidR="00C27242" w:rsidRDefault="00D51CE8" w:rsidP="00C27242">
      <w:r>
        <w:t xml:space="preserve">Esta condición de 6 ciclos de reloj por cada par de vectores depende de la velocidad con la que el </w:t>
      </w:r>
      <w:r>
        <w:rPr>
          <w:i/>
        </w:rPr>
        <w:t xml:space="preserve">AFFe </w:t>
      </w:r>
      <w:r>
        <w:t xml:space="preserve">carga los parámetros en la entrada del </w:t>
      </w:r>
      <w:r>
        <w:rPr>
          <w:i/>
        </w:rPr>
        <w:t xml:space="preserve">pipeline aritmético. </w:t>
      </w:r>
      <w:r>
        <w:t xml:space="preserve">Dado que el </w:t>
      </w:r>
      <w:r>
        <w:rPr>
          <w:i/>
        </w:rPr>
        <w:t xml:space="preserve">ancho de banda </w:t>
      </w:r>
      <w:r>
        <w:t>es apenas de un valor (32 bits) por ciclo de reloj, cargar 6 datos tomará 6 ciclos de reloj.</w:t>
      </w:r>
    </w:p>
    <w:p w14:paraId="6C5093DE" w14:textId="77777777" w:rsidR="00D51CE8" w:rsidRDefault="00D51CE8" w:rsidP="00C27242"/>
    <w:p w14:paraId="794105CB" w14:textId="4A28F57C" w:rsidR="00442409" w:rsidRDefault="00271B03" w:rsidP="00C27242">
      <w:r>
        <w:t xml:space="preserve">En este caso la validez de la posición 13 del </w:t>
      </w:r>
      <w:r>
        <w:rPr>
          <w:i/>
        </w:rPr>
        <w:t xml:space="preserve">kernel, </w:t>
      </w:r>
      <w:r>
        <w:t xml:space="preserve">cumple una función especial, descartar de la cola </w:t>
      </w:r>
      <w:r>
        <w:rPr>
          <w:i/>
        </w:rPr>
        <w:t xml:space="preserve">q0 </w:t>
      </w:r>
      <w:r>
        <w:t xml:space="preserve">el valor que había entrado 8 ciclos de reloj previos. De esta manera </w:t>
      </w:r>
      <w:r w:rsidR="00A02554">
        <w:t>se libera espacio para nuevos datos validos que requieran entrar en la cola</w:t>
      </w:r>
      <w:r>
        <w:t xml:space="preserve">. </w:t>
      </w:r>
    </w:p>
    <w:p w14:paraId="5D4074E2" w14:textId="77777777" w:rsidR="00442409" w:rsidRDefault="00442409" w:rsidP="00C27242"/>
    <w:p w14:paraId="6AA0906F" w14:textId="77777777" w:rsidR="00442409" w:rsidRDefault="00271B03" w:rsidP="00C27242">
      <w:pPr>
        <w:rPr>
          <w:i/>
        </w:rPr>
      </w:pPr>
      <w:r>
        <w:t xml:space="preserve">El dato </w:t>
      </w:r>
      <w:r w:rsidR="00442409">
        <w:t xml:space="preserve">que se descarta de la cola </w:t>
      </w:r>
      <w:r w:rsidR="00442409">
        <w:rPr>
          <w:i/>
        </w:rPr>
        <w:t>q0</w:t>
      </w:r>
      <w:r w:rsidR="00442409">
        <w:t xml:space="preserve">, </w:t>
      </w:r>
      <w:r>
        <w:t>no se pierde porque desde que entró</w:t>
      </w:r>
      <w:r>
        <w:rPr>
          <w:i/>
        </w:rPr>
        <w:t xml:space="preserve">, </w:t>
      </w:r>
      <w:r w:rsidR="00442409">
        <w:t xml:space="preserve">se puede asumir que dos ciclos de reloj después se encontrará en la posición 13 puesto que la cola está configurada en modo </w:t>
      </w:r>
      <w:r w:rsidR="00442409">
        <w:rPr>
          <w:i/>
        </w:rPr>
        <w:t>Show Ahead.</w:t>
      </w:r>
    </w:p>
    <w:p w14:paraId="08920D6C" w14:textId="77777777" w:rsidR="00442409" w:rsidRDefault="00442409" w:rsidP="00C27242">
      <w:pPr>
        <w:rPr>
          <w:i/>
        </w:rPr>
      </w:pPr>
    </w:p>
    <w:p w14:paraId="3103FB9C" w14:textId="05BA7382" w:rsidR="00442409" w:rsidRDefault="00442409" w:rsidP="00C27242">
      <w:r>
        <w:rPr>
          <w:i/>
        </w:rPr>
        <w:t xml:space="preserve">Modo Show Ahead </w:t>
      </w:r>
      <w:r>
        <w:t xml:space="preserve">significa que el primer dato que entró en la cola será </w:t>
      </w:r>
      <w:r>
        <w:rPr>
          <w:i/>
        </w:rPr>
        <w:t xml:space="preserve">visible </w:t>
      </w:r>
      <w:r>
        <w:t xml:space="preserve">a la salida de la cola, sin necesidad de una señal de lectura que habilite su salida. La señal de lectura, </w:t>
      </w:r>
      <w:r>
        <w:rPr>
          <w:i/>
        </w:rPr>
        <w:t>rd,</w:t>
      </w:r>
      <w:r>
        <w:t xml:space="preserve"> se reemplaza por una señal de descarte, </w:t>
      </w:r>
      <w:r>
        <w:rPr>
          <w:i/>
        </w:rPr>
        <w:t xml:space="preserve">ack, </w:t>
      </w:r>
      <w:r>
        <w:t>cuya función es descartar el valor visible de la cola una vez no sea requerido en ella</w:t>
      </w:r>
      <w:r>
        <w:rPr>
          <w:rStyle w:val="Refdenotaalpie"/>
        </w:rPr>
        <w:footnoteReference w:id="6"/>
      </w:r>
      <w:r>
        <w:t>.</w:t>
      </w:r>
    </w:p>
    <w:p w14:paraId="64393D18" w14:textId="77777777" w:rsidR="00C37408" w:rsidRDefault="00C37408" w:rsidP="00C27242"/>
    <w:p w14:paraId="02E9AF91" w14:textId="220A02A7" w:rsidR="00C37408" w:rsidRDefault="001776EA" w:rsidP="00C27242">
      <w:r>
        <w:t>8 c</w:t>
      </w:r>
      <w:r w:rsidR="00C37408">
        <w:t xml:space="preserve">iclos </w:t>
      </w:r>
      <w:r>
        <w:t>y 15 c</w:t>
      </w:r>
      <w:r w:rsidR="002D742E">
        <w:t>iclos después encontramos los siguientes estados.</w:t>
      </w:r>
    </w:p>
    <w:p w14:paraId="07C50A3E" w14:textId="77777777" w:rsidR="00442409" w:rsidRDefault="00442409" w:rsidP="00C27242"/>
    <w:p w14:paraId="205E6134" w14:textId="1BF23210" w:rsidR="00A02554" w:rsidRDefault="00C37408" w:rsidP="00C27242">
      <w:r>
        <w:rPr>
          <w:noProof/>
          <w:lang w:val="es-ES"/>
        </w:rPr>
        <w:drawing>
          <wp:inline distT="0" distB="0" distL="0" distR="0" wp14:anchorId="59004724" wp14:editId="18A84F18">
            <wp:extent cx="5597102" cy="979805"/>
            <wp:effectExtent l="0" t="0" r="0" b="10795"/>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216" cy="980000"/>
                    </a:xfrm>
                    <a:prstGeom prst="rect">
                      <a:avLst/>
                    </a:prstGeom>
                    <a:noFill/>
                    <a:ln>
                      <a:noFill/>
                    </a:ln>
                  </pic:spPr>
                </pic:pic>
              </a:graphicData>
            </a:graphic>
          </wp:inline>
        </w:drawing>
      </w:r>
    </w:p>
    <w:p w14:paraId="5A40C3DB" w14:textId="77777777" w:rsidR="002D742E" w:rsidRDefault="002D742E" w:rsidP="002D742E">
      <w:pPr>
        <w:keepNext/>
      </w:pPr>
      <w:r>
        <w:rPr>
          <w:noProof/>
          <w:lang w:val="es-ES"/>
        </w:rPr>
        <w:drawing>
          <wp:inline distT="0" distB="0" distL="0" distR="0" wp14:anchorId="0CD5996B" wp14:editId="6F24E044">
            <wp:extent cx="5601335" cy="921985"/>
            <wp:effectExtent l="0" t="0" r="0" b="0"/>
            <wp:docPr id="7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337" cy="922973"/>
                    </a:xfrm>
                    <a:prstGeom prst="rect">
                      <a:avLst/>
                    </a:prstGeom>
                    <a:noFill/>
                    <a:ln>
                      <a:noFill/>
                    </a:ln>
                  </pic:spPr>
                </pic:pic>
              </a:graphicData>
            </a:graphic>
          </wp:inline>
        </w:drawing>
      </w:r>
    </w:p>
    <w:p w14:paraId="5B437614" w14:textId="31392D41" w:rsidR="002D742E" w:rsidRDefault="002D742E" w:rsidP="002D742E">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18</w:t>
      </w:r>
      <w:r w:rsidR="00E15D41">
        <w:rPr>
          <w:noProof/>
        </w:rPr>
        <w:fldChar w:fldCharType="end"/>
      </w:r>
      <w:r w:rsidR="001776EA">
        <w:t>. De Arriba a abajo, 8 y 15</w:t>
      </w:r>
      <w:r>
        <w:t xml:space="preserve"> ciclos después de estado de la ilustración 16.</w:t>
      </w:r>
    </w:p>
    <w:p w14:paraId="5A5B5410" w14:textId="77777777" w:rsidR="001776EA" w:rsidRDefault="001776EA" w:rsidP="00C27242">
      <w:r>
        <w:t xml:space="preserve">8 ciclos después, en la posición 21 tenemos el resultado de la operación de producto punto, el valor valido habilita la escritura de la cola </w:t>
      </w:r>
      <w:r>
        <w:rPr>
          <w:i/>
        </w:rPr>
        <w:t>q2</w:t>
      </w:r>
      <w:r>
        <w:t xml:space="preserve">, para el ingreso del producto punto en ella. </w:t>
      </w:r>
    </w:p>
    <w:p w14:paraId="41660570" w14:textId="77777777" w:rsidR="001776EA" w:rsidRDefault="001776EA" w:rsidP="00C27242"/>
    <w:p w14:paraId="373ECB79" w14:textId="2C257031" w:rsidR="001776EA" w:rsidRPr="00C77E5E" w:rsidRDefault="001776EA" w:rsidP="00C27242">
      <w:r>
        <w:t xml:space="preserve">15 ciclos después en la posición 28 tendremos el valor del producto punto listo para salir del </w:t>
      </w:r>
      <w:r>
        <w:rPr>
          <w:i/>
        </w:rPr>
        <w:t xml:space="preserve">pipeline aritmético </w:t>
      </w:r>
      <w:r w:rsidRPr="001776EA">
        <w:t>vía</w:t>
      </w:r>
      <w:r>
        <w:t xml:space="preserve"> la i</w:t>
      </w:r>
      <w:r>
        <w:rPr>
          <w:i/>
        </w:rPr>
        <w:t>nterconexión decodificada</w:t>
      </w:r>
      <w:r w:rsidR="00C77E5E">
        <w:t xml:space="preserve"> hacia la cola de resultados en el </w:t>
      </w:r>
      <w:r w:rsidR="00C77E5E">
        <w:rPr>
          <w:i/>
        </w:rPr>
        <w:t xml:space="preserve">adaptador de formato de flujos de salida. </w:t>
      </w:r>
      <w:r w:rsidR="00C77E5E">
        <w:t xml:space="preserve">La señal </w:t>
      </w:r>
      <w:r w:rsidR="00C77E5E">
        <w:rPr>
          <w:i/>
        </w:rPr>
        <w:t>v</w:t>
      </w:r>
      <w:r w:rsidR="00C77E5E">
        <w:t xml:space="preserve"> de la cadena de sincronización habilitará dicha escritura.</w:t>
      </w:r>
    </w:p>
    <w:p w14:paraId="7F10B83F" w14:textId="77777777" w:rsidR="001776EA" w:rsidRDefault="001776EA" w:rsidP="00C27242"/>
    <w:p w14:paraId="334DD13B" w14:textId="339C4D1D" w:rsidR="00C77E5E" w:rsidRPr="00856099" w:rsidRDefault="00D228C9" w:rsidP="00856099">
      <w:pPr>
        <w:rPr>
          <w:i/>
        </w:rPr>
      </w:pPr>
      <w:r>
        <w:t xml:space="preserve">El mecanismo de lectura y descarte ilustrado con la cola </w:t>
      </w:r>
      <w:r>
        <w:rPr>
          <w:i/>
        </w:rPr>
        <w:t xml:space="preserve">q0 </w:t>
      </w:r>
      <w:r w:rsidR="002D742E">
        <w:t xml:space="preserve">y </w:t>
      </w:r>
      <w:r w:rsidR="002D742E">
        <w:rPr>
          <w:i/>
        </w:rPr>
        <w:t xml:space="preserve">q2 </w:t>
      </w:r>
      <w:r>
        <w:t>aplica para la</w:t>
      </w:r>
      <w:r w:rsidR="002D742E">
        <w:t xml:space="preserve"> cola </w:t>
      </w:r>
      <w:r w:rsidR="002D742E">
        <w:rPr>
          <w:i/>
        </w:rPr>
        <w:t xml:space="preserve">q1 </w:t>
      </w:r>
      <w:r>
        <w:t xml:space="preserve">y para la escritura de la cola de resultados que se encuentra en el </w:t>
      </w:r>
      <w:r>
        <w:rPr>
          <w:i/>
        </w:rPr>
        <w:t xml:space="preserve">adaptador de formato de flujos de salida. </w:t>
      </w:r>
      <w:r>
        <w:t xml:space="preserve">La configuración en modo </w:t>
      </w:r>
      <w:r>
        <w:rPr>
          <w:i/>
        </w:rPr>
        <w:t xml:space="preserve">Show Ahead, </w:t>
      </w:r>
      <w:r>
        <w:t xml:space="preserve">es la misma para </w:t>
      </w:r>
      <w:r>
        <w:rPr>
          <w:i/>
        </w:rPr>
        <w:t xml:space="preserve">todas </w:t>
      </w:r>
      <w:r>
        <w:t xml:space="preserve">las colas que se implementan en el </w:t>
      </w:r>
      <w:r>
        <w:rPr>
          <w:i/>
        </w:rPr>
        <w:t>RayTrac.</w:t>
      </w:r>
    </w:p>
    <w:p w14:paraId="4E84569C" w14:textId="14552879" w:rsidR="00D228C9" w:rsidRDefault="003B419B" w:rsidP="005F6F7A">
      <w:pPr>
        <w:pStyle w:val="Ttulo2"/>
      </w:pPr>
      <w:bookmarkStart w:id="134" w:name="_Toc206934749"/>
      <w:bookmarkStart w:id="135" w:name="_Toc206941780"/>
      <w:r>
        <w:t xml:space="preserve">Implementación de la </w:t>
      </w:r>
      <w:r w:rsidRPr="00824ABA">
        <w:t>cadena de sincronización</w:t>
      </w:r>
      <w:r>
        <w:t>.</w:t>
      </w:r>
      <w:bookmarkEnd w:id="134"/>
      <w:bookmarkEnd w:id="135"/>
    </w:p>
    <w:p w14:paraId="21E975B3" w14:textId="77777777" w:rsidR="003B419B" w:rsidRDefault="003B419B" w:rsidP="003B419B"/>
    <w:p w14:paraId="0E54AD36" w14:textId="4BC8D874" w:rsidR="003B419B" w:rsidRDefault="003B419B" w:rsidP="003B419B">
      <w:r>
        <w:t xml:space="preserve">La </w:t>
      </w:r>
      <w:r w:rsidRPr="00824ABA">
        <w:rPr>
          <w:i/>
        </w:rPr>
        <w:t>cadena de sincronización</w:t>
      </w:r>
      <w:r>
        <w:t xml:space="preserve"> se puede </w:t>
      </w:r>
      <w:r w:rsidR="001776EA">
        <w:t>implementar</w:t>
      </w:r>
      <w:r>
        <w:t xml:space="preserve"> con </w:t>
      </w:r>
      <w:r w:rsidR="00DF20A5">
        <w:t>un registro de corrimiento de 28</w:t>
      </w:r>
      <w:r>
        <w:t xml:space="preserve"> bits y la entrada al primer registro la controla el circuito </w:t>
      </w:r>
      <w:r>
        <w:rPr>
          <w:i/>
        </w:rPr>
        <w:t xml:space="preserve">adaptador de formato de flujos de entrada </w:t>
      </w:r>
      <w:r>
        <w:t>una vez termina de cargar los parámetros de entrada completamente.</w:t>
      </w:r>
    </w:p>
    <w:p w14:paraId="13051F87" w14:textId="77777777" w:rsidR="00824ABA" w:rsidRDefault="00824ABA" w:rsidP="003B419B"/>
    <w:p w14:paraId="46974CCB" w14:textId="3569DDEA" w:rsidR="00824ABA" w:rsidRDefault="00824ABA" w:rsidP="005F6F7A">
      <w:pPr>
        <w:pStyle w:val="Ttulo2"/>
      </w:pPr>
      <w:bookmarkStart w:id="136" w:name="_Toc206934750"/>
      <w:bookmarkStart w:id="137" w:name="_Toc206941781"/>
      <w:r>
        <w:t>Diagrama de Bloques.</w:t>
      </w:r>
      <w:bookmarkEnd w:id="136"/>
      <w:bookmarkEnd w:id="137"/>
    </w:p>
    <w:p w14:paraId="21FE78A2" w14:textId="61A11F9C" w:rsidR="003B419B" w:rsidRPr="003B419B" w:rsidRDefault="003B419B" w:rsidP="003B419B"/>
    <w:p w14:paraId="65BE94D6" w14:textId="1F2B22F9" w:rsidR="00D228C9" w:rsidRDefault="00824ABA" w:rsidP="00C27242">
      <w:r>
        <w:t>El siguiente diagrama de bloques explica lo implementado:</w:t>
      </w:r>
    </w:p>
    <w:p w14:paraId="0A98B381" w14:textId="77777777" w:rsidR="00824ABA" w:rsidRDefault="00824ABA" w:rsidP="00C27242"/>
    <w:p w14:paraId="52F00CB8" w14:textId="3023FAC4" w:rsidR="00824ABA" w:rsidRDefault="00A24D36" w:rsidP="00824ABA">
      <w:pPr>
        <w:keepNext/>
      </w:pPr>
      <w:r>
        <w:rPr>
          <w:noProof/>
          <w:lang w:val="es-ES"/>
        </w:rPr>
        <w:drawing>
          <wp:inline distT="0" distB="0" distL="0" distR="0" wp14:anchorId="1A8346BA" wp14:editId="7C3C4B5C">
            <wp:extent cx="5613400" cy="2524880"/>
            <wp:effectExtent l="0" t="0" r="0" b="0"/>
            <wp:docPr id="7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2524880"/>
                    </a:xfrm>
                    <a:prstGeom prst="rect">
                      <a:avLst/>
                    </a:prstGeom>
                    <a:noFill/>
                    <a:ln>
                      <a:noFill/>
                    </a:ln>
                  </pic:spPr>
                </pic:pic>
              </a:graphicData>
            </a:graphic>
          </wp:inline>
        </w:drawing>
      </w:r>
    </w:p>
    <w:p w14:paraId="54E96C65" w14:textId="77ED6569" w:rsidR="00824ABA" w:rsidRPr="003B419B" w:rsidRDefault="00824ABA" w:rsidP="00824ABA">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19</w:t>
      </w:r>
      <w:r w:rsidR="00E15D41">
        <w:rPr>
          <w:noProof/>
        </w:rPr>
        <w:fldChar w:fldCharType="end"/>
      </w:r>
      <w:r>
        <w:t>. Cadena de sincronización del pipeline aritmético.</w:t>
      </w:r>
    </w:p>
    <w:p w14:paraId="281FCE96" w14:textId="79B599F4" w:rsidR="00D228C9" w:rsidRPr="00824ABA" w:rsidRDefault="00824ABA" w:rsidP="00C27242">
      <w:pPr>
        <w:rPr>
          <w:i/>
        </w:rPr>
      </w:pPr>
      <w:r>
        <w:t xml:space="preserve">La implementación es un registro de corrimiento, la señal </w:t>
      </w:r>
      <w:r>
        <w:rPr>
          <w:i/>
        </w:rPr>
        <w:t>Sync Chain 0</w:t>
      </w:r>
      <w:r>
        <w:t xml:space="preserve">, es controlada por el </w:t>
      </w:r>
      <w:r>
        <w:rPr>
          <w:i/>
        </w:rPr>
        <w:t xml:space="preserve">adaptador de formato de flujos de entrada </w:t>
      </w:r>
      <w:r>
        <w:t>y una vez estén cargados todos los valores requeridos para hacer una operación</w:t>
      </w:r>
      <w:r w:rsidR="00A24D36">
        <w:t xml:space="preserve">, se </w:t>
      </w:r>
      <w:r>
        <w:t>col</w:t>
      </w:r>
      <w:r w:rsidR="00A24D36">
        <w:t>o</w:t>
      </w:r>
      <w:r>
        <w:t xml:space="preserve">cará en ‘1’ esta señal. De esa manera </w:t>
      </w:r>
      <w:r w:rsidR="00A24D36">
        <w:t xml:space="preserve">se </w:t>
      </w:r>
      <w:r>
        <w:t>valida</w:t>
      </w:r>
      <w:r w:rsidR="00A24D36">
        <w:t>n</w:t>
      </w:r>
      <w:r>
        <w:t xml:space="preserve"> los datos que en conjunto comienzan a transitar con la señal de la cadena a lo largo del </w:t>
      </w:r>
      <w:r>
        <w:rPr>
          <w:i/>
        </w:rPr>
        <w:t>pipeline aritmético.</w:t>
      </w:r>
    </w:p>
    <w:p w14:paraId="695874C3" w14:textId="77777777" w:rsidR="00824ABA" w:rsidRPr="00D228C9" w:rsidRDefault="00824ABA" w:rsidP="00C27242">
      <w:pPr>
        <w:rPr>
          <w:i/>
        </w:rPr>
      </w:pPr>
    </w:p>
    <w:p w14:paraId="206D269C" w14:textId="77777777" w:rsidR="00824ABA" w:rsidRDefault="00824ABA" w:rsidP="005F6F7A">
      <w:pPr>
        <w:pStyle w:val="Ttulo2"/>
      </w:pPr>
      <w:bookmarkStart w:id="138" w:name="_Toc206934751"/>
      <w:bookmarkStart w:id="139" w:name="_Toc206941782"/>
      <w:r>
        <w:t>Recursos Utilizados.</w:t>
      </w:r>
      <w:bookmarkEnd w:id="138"/>
      <w:bookmarkEnd w:id="139"/>
    </w:p>
    <w:p w14:paraId="166EE812" w14:textId="77777777" w:rsidR="00824ABA" w:rsidRDefault="00824ABA" w:rsidP="00824ABA"/>
    <w:p w14:paraId="6728FB9C" w14:textId="77777777" w:rsidR="00A24D36" w:rsidRDefault="00824ABA" w:rsidP="00824ABA">
      <w:pPr>
        <w:rPr>
          <w:i/>
        </w:rPr>
      </w:pPr>
      <w:r>
        <w:t xml:space="preserve">Los recursos utilizados para implementar la </w:t>
      </w:r>
      <w:r w:rsidRPr="00824ABA">
        <w:rPr>
          <w:i/>
        </w:rPr>
        <w:t>cadena de sincronización</w:t>
      </w:r>
      <w:r>
        <w:t xml:space="preserve">, están detallados en el </w:t>
      </w:r>
      <w:r>
        <w:rPr>
          <w:i/>
        </w:rPr>
        <w:t>Capítulo VIII. Implementación e Integración del Sistema.</w:t>
      </w:r>
    </w:p>
    <w:p w14:paraId="7324AE22" w14:textId="65B64F05" w:rsidR="00797634" w:rsidRDefault="00797634" w:rsidP="00A73E36">
      <w:pPr>
        <w:pStyle w:val="Ttulo2"/>
        <w:numPr>
          <w:ilvl w:val="2"/>
          <w:numId w:val="25"/>
        </w:numPr>
      </w:pPr>
      <w:bookmarkStart w:id="140" w:name="_Toc206934752"/>
      <w:bookmarkStart w:id="141" w:name="_Toc206941783"/>
      <w:r>
        <w:t>Cadena UpLoad</w:t>
      </w:r>
      <w:bookmarkEnd w:id="140"/>
      <w:bookmarkEnd w:id="141"/>
    </w:p>
    <w:p w14:paraId="1E45D37E" w14:textId="77777777" w:rsidR="00797634" w:rsidRDefault="00797634" w:rsidP="00797634"/>
    <w:p w14:paraId="77CF5679" w14:textId="198FF5A6" w:rsidR="00797634" w:rsidRDefault="00797634" w:rsidP="00797634">
      <w:r>
        <w:t xml:space="preserve">El </w:t>
      </w:r>
      <w:r>
        <w:rPr>
          <w:i/>
        </w:rPr>
        <w:t xml:space="preserve">pipeline aritmético </w:t>
      </w:r>
      <w:r>
        <w:t xml:space="preserve">entrega resultados a la cola de resultados del </w:t>
      </w:r>
      <w:r>
        <w:rPr>
          <w:i/>
        </w:rPr>
        <w:t xml:space="preserve">adaptador de formato de flujo de salida, </w:t>
      </w:r>
      <w:r>
        <w:t>en tres posibles formas.</w:t>
      </w:r>
    </w:p>
    <w:p w14:paraId="5507713C" w14:textId="77777777" w:rsidR="00797634" w:rsidRDefault="00797634" w:rsidP="00797634"/>
    <w:p w14:paraId="42CF9588" w14:textId="54F7E2B2" w:rsidR="00797634" w:rsidRDefault="00797634" w:rsidP="00A73E36">
      <w:pPr>
        <w:pStyle w:val="Prrafodelista"/>
        <w:numPr>
          <w:ilvl w:val="0"/>
          <w:numId w:val="20"/>
        </w:numPr>
      </w:pPr>
      <w:r>
        <w:t>Resultado Vectorial</w:t>
      </w:r>
      <w:r w:rsidR="00C56FCD">
        <w:t>, 3 componentes.</w:t>
      </w:r>
    </w:p>
    <w:p w14:paraId="6D28E5D6" w14:textId="44C0B901" w:rsidR="00797634" w:rsidRDefault="00797634" w:rsidP="00A73E36">
      <w:pPr>
        <w:pStyle w:val="Prrafodelista"/>
        <w:numPr>
          <w:ilvl w:val="0"/>
          <w:numId w:val="20"/>
        </w:numPr>
      </w:pPr>
      <w:r>
        <w:t>Resultado Escalar</w:t>
      </w:r>
      <w:r w:rsidR="00C56FCD">
        <w:t>, 1 valor.</w:t>
      </w:r>
    </w:p>
    <w:p w14:paraId="67CB0321" w14:textId="308647B6" w:rsidR="00797634" w:rsidRDefault="00797634" w:rsidP="00A73E36">
      <w:pPr>
        <w:pStyle w:val="Prrafodelista"/>
        <w:numPr>
          <w:ilvl w:val="0"/>
          <w:numId w:val="20"/>
        </w:numPr>
      </w:pPr>
      <w:r>
        <w:t>Resultado Vectorial y Escalar</w:t>
      </w:r>
      <w:r w:rsidR="00C56FCD">
        <w:t>, 3 componentes 1 un valor</w:t>
      </w:r>
      <w:r>
        <w:t>.</w:t>
      </w:r>
    </w:p>
    <w:p w14:paraId="36B15384" w14:textId="77777777" w:rsidR="00797634" w:rsidRDefault="00797634" w:rsidP="00797634"/>
    <w:p w14:paraId="188CA248" w14:textId="4CC23779" w:rsidR="00797634" w:rsidRDefault="00797634" w:rsidP="00797634">
      <w:r>
        <w:t xml:space="preserve">Esto se debe a la naturaleza de los </w:t>
      </w:r>
      <w:r>
        <w:rPr>
          <w:i/>
        </w:rPr>
        <w:t xml:space="preserve">kernel </w:t>
      </w:r>
      <w:r>
        <w:t xml:space="preserve">que se pueden configurar usando la </w:t>
      </w:r>
      <w:r>
        <w:rPr>
          <w:i/>
        </w:rPr>
        <w:t xml:space="preserve">interconexión decodificada. </w:t>
      </w:r>
      <w:r>
        <w:t xml:space="preserve">Hay operaciones que entregan solo resultados vectoriales, por ejemplo el producto cruz y otras entregan solo resultados </w:t>
      </w:r>
      <w:r w:rsidR="00C56FCD">
        <w:t>escalares, por ejemplo producto punto.</w:t>
      </w:r>
    </w:p>
    <w:p w14:paraId="60739259" w14:textId="77777777" w:rsidR="00C56FCD" w:rsidRDefault="00C56FCD" w:rsidP="00797634"/>
    <w:p w14:paraId="0B154FF2" w14:textId="77777777" w:rsidR="00C56FCD" w:rsidRDefault="00C56FCD" w:rsidP="00797634">
      <w:r>
        <w:t xml:space="preserve">Sin embargo cuando se ejecuta la operación para calcular una normal, de un vector sucede que la </w:t>
      </w:r>
      <w:r>
        <w:rPr>
          <w:i/>
        </w:rPr>
        <w:t xml:space="preserve">interconexión decodificada </w:t>
      </w:r>
      <w:r>
        <w:t>permite entregar el resultado del cálculo de la magnitud del vector operando. Por lo tanto se puede escoger cuando se ejecuta la normalización del vector, si se quiere recibir exclusivamente el vector, exclusivamente la magnitud, o si se quiere recibir ambos.</w:t>
      </w:r>
    </w:p>
    <w:p w14:paraId="2107EB38" w14:textId="77777777" w:rsidR="00C56FCD" w:rsidRDefault="00C56FCD" w:rsidP="00797634"/>
    <w:p w14:paraId="51D70050" w14:textId="70093092" w:rsidR="00C56FCD" w:rsidRPr="00C56FCD" w:rsidRDefault="00C56FCD" w:rsidP="00797634">
      <w:r>
        <w:t xml:space="preserve">Para configurar que tipo de resultado se quiere se configura el registro de control del </w:t>
      </w:r>
      <w:r>
        <w:rPr>
          <w:i/>
        </w:rPr>
        <w:t xml:space="preserve">RayTrac, REG_CTRL, </w:t>
      </w:r>
      <w:r>
        <w:t xml:space="preserve">específicamente los el campo de bits </w:t>
      </w:r>
      <w:r>
        <w:rPr>
          <w:i/>
        </w:rPr>
        <w:t xml:space="preserve">vtsc, </w:t>
      </w:r>
      <w:r>
        <w:t xml:space="preserve">ver </w:t>
      </w:r>
      <w:r w:rsidR="00E15D41">
        <w:fldChar w:fldCharType="begin"/>
      </w:r>
      <w:r w:rsidR="00E15D41">
        <w:instrText xml:space="preserve"> REF _Ref206909381 </w:instrText>
      </w:r>
      <w:r w:rsidR="00E15D41">
        <w:fldChar w:fldCharType="separate"/>
      </w:r>
      <w:r w:rsidR="00355158">
        <w:t xml:space="preserve">Tabla </w:t>
      </w:r>
      <w:r w:rsidR="00355158">
        <w:rPr>
          <w:noProof/>
        </w:rPr>
        <w:t>7</w:t>
      </w:r>
      <w:r w:rsidR="00355158">
        <w:t>. Registro de Control y Programación REG_CTRL.</w:t>
      </w:r>
      <w:r w:rsidR="00E15D41">
        <w:fldChar w:fldCharType="end"/>
      </w:r>
    </w:p>
    <w:p w14:paraId="11235401" w14:textId="77777777" w:rsidR="00C56FCD" w:rsidRDefault="00C56FCD" w:rsidP="00797634"/>
    <w:p w14:paraId="19B0B1BB" w14:textId="77777777" w:rsidR="00C56FCD" w:rsidRDefault="00C56FCD" w:rsidP="00797634">
      <w:r>
        <w:t xml:space="preserve">Surge un problema. El ancho de banda de salida del </w:t>
      </w:r>
      <w:r>
        <w:rPr>
          <w:i/>
        </w:rPr>
        <w:t xml:space="preserve">RayTrac, </w:t>
      </w:r>
      <w:r>
        <w:t xml:space="preserve">cuando el mecanismo externo le otorga el acceso, para escribir resultados en alguna dirección es de 32 bits solamente. </w:t>
      </w:r>
    </w:p>
    <w:p w14:paraId="31194394" w14:textId="77777777" w:rsidR="00C56FCD" w:rsidRDefault="00C56FCD" w:rsidP="00797634"/>
    <w:p w14:paraId="370A9F3F" w14:textId="4D060EB8" w:rsidR="00C56FCD" w:rsidRPr="00C56FCD" w:rsidRDefault="00C56FCD" w:rsidP="00797634">
      <w:r>
        <w:t xml:space="preserve">Es por esto que se implementó el </w:t>
      </w:r>
      <w:r>
        <w:rPr>
          <w:i/>
        </w:rPr>
        <w:t xml:space="preserve">adaptador de formato de flujo de salida, </w:t>
      </w:r>
      <w:r>
        <w:t xml:space="preserve">para hacer la carga en el bus de externo, de datos 4:1 o 3:1 o 1:1. El adaptador cuenta con la </w:t>
      </w:r>
      <w:r>
        <w:rPr>
          <w:i/>
        </w:rPr>
        <w:t xml:space="preserve">cola de resultados </w:t>
      </w:r>
      <w:r>
        <w:t xml:space="preserve">con los datos de los resultados calculados por el </w:t>
      </w:r>
      <w:r>
        <w:rPr>
          <w:i/>
        </w:rPr>
        <w:t xml:space="preserve">pipeline aritmético </w:t>
      </w:r>
      <w:r>
        <w:t xml:space="preserve">y con un buffer a la salida la </w:t>
      </w:r>
      <w:r>
        <w:rPr>
          <w:i/>
        </w:rPr>
        <w:t xml:space="preserve">cola de resultados. </w:t>
      </w:r>
    </w:p>
    <w:p w14:paraId="7F624F59" w14:textId="77777777" w:rsidR="00C56FCD" w:rsidRDefault="00C56FCD" w:rsidP="00797634"/>
    <w:p w14:paraId="798B0928" w14:textId="6C52EE9A" w:rsidR="00C56FCD" w:rsidRDefault="00C56FCD" w:rsidP="00797634">
      <w:r>
        <w:t>Cada vez que ocurre el evento de disponibilidad de un resultado se deben escribir los 4 ó 3 ó único datos en la cola de resultados de manera secuencial y en el siguiente orden:</w:t>
      </w:r>
    </w:p>
    <w:p w14:paraId="2D7B3FFF" w14:textId="77777777" w:rsidR="00C56FCD" w:rsidRDefault="00C56FCD" w:rsidP="00797634"/>
    <w:tbl>
      <w:tblPr>
        <w:tblStyle w:val="Tablaconcuadrcula"/>
        <w:tblW w:w="0" w:type="auto"/>
        <w:tblInd w:w="392" w:type="dxa"/>
        <w:tblLook w:val="04A0" w:firstRow="1" w:lastRow="0" w:firstColumn="1" w:lastColumn="0" w:noHBand="0" w:noVBand="1"/>
      </w:tblPr>
      <w:tblGrid>
        <w:gridCol w:w="962"/>
        <w:gridCol w:w="709"/>
        <w:gridCol w:w="709"/>
        <w:gridCol w:w="962"/>
        <w:gridCol w:w="993"/>
        <w:gridCol w:w="3998"/>
      </w:tblGrid>
      <w:tr w:rsidR="00C56FCD" w14:paraId="49E193A3" w14:textId="77777777" w:rsidTr="002B424E">
        <w:tc>
          <w:tcPr>
            <w:tcW w:w="675" w:type="dxa"/>
          </w:tcPr>
          <w:p w14:paraId="08FCAB86" w14:textId="32818C18" w:rsidR="00C56FCD" w:rsidRDefault="002B424E" w:rsidP="00797634">
            <w:r>
              <w:t>1º</w:t>
            </w:r>
          </w:p>
        </w:tc>
        <w:tc>
          <w:tcPr>
            <w:tcW w:w="709" w:type="dxa"/>
          </w:tcPr>
          <w:p w14:paraId="604CD9AB" w14:textId="67EAB729" w:rsidR="00C56FCD" w:rsidRDefault="002B424E" w:rsidP="00797634">
            <w:r>
              <w:t>2º</w:t>
            </w:r>
          </w:p>
        </w:tc>
        <w:tc>
          <w:tcPr>
            <w:tcW w:w="709" w:type="dxa"/>
          </w:tcPr>
          <w:p w14:paraId="7F47527A" w14:textId="5375C3F0" w:rsidR="00C56FCD" w:rsidRDefault="002B424E" w:rsidP="00797634">
            <w:r>
              <w:t>3º</w:t>
            </w:r>
          </w:p>
        </w:tc>
        <w:tc>
          <w:tcPr>
            <w:tcW w:w="962" w:type="dxa"/>
          </w:tcPr>
          <w:p w14:paraId="6E341EF5" w14:textId="47CC3DF3" w:rsidR="00C56FCD" w:rsidRDefault="002B424E" w:rsidP="00797634">
            <w:r>
              <w:t>4º</w:t>
            </w:r>
          </w:p>
        </w:tc>
        <w:tc>
          <w:tcPr>
            <w:tcW w:w="993" w:type="dxa"/>
          </w:tcPr>
          <w:p w14:paraId="60949AF5" w14:textId="01717297" w:rsidR="00C56FCD" w:rsidRPr="002B424E" w:rsidRDefault="002B424E" w:rsidP="00797634">
            <w:pPr>
              <w:rPr>
                <w:i/>
              </w:rPr>
            </w:pPr>
            <w:r>
              <w:rPr>
                <w:i/>
              </w:rPr>
              <w:t>vtsc</w:t>
            </w:r>
          </w:p>
        </w:tc>
        <w:tc>
          <w:tcPr>
            <w:tcW w:w="3998" w:type="dxa"/>
          </w:tcPr>
          <w:p w14:paraId="40098FE1" w14:textId="4320B787" w:rsidR="00C56FCD" w:rsidRPr="002B424E" w:rsidRDefault="002B424E" w:rsidP="00797634">
            <w:pPr>
              <w:rPr>
                <w:i/>
              </w:rPr>
            </w:pPr>
            <w:r>
              <w:rPr>
                <w:i/>
              </w:rPr>
              <w:t>Observación</w:t>
            </w:r>
          </w:p>
        </w:tc>
      </w:tr>
      <w:tr w:rsidR="00C56FCD" w14:paraId="7BEA2DD3" w14:textId="77777777" w:rsidTr="002B424E">
        <w:tc>
          <w:tcPr>
            <w:tcW w:w="675" w:type="dxa"/>
          </w:tcPr>
          <w:p w14:paraId="6DE9B971" w14:textId="25F81AAE" w:rsidR="00C56FCD" w:rsidRDefault="002B424E" w:rsidP="00797634">
            <w:r>
              <w:t>X</w:t>
            </w:r>
          </w:p>
        </w:tc>
        <w:tc>
          <w:tcPr>
            <w:tcW w:w="709" w:type="dxa"/>
          </w:tcPr>
          <w:p w14:paraId="3A7C0D1A" w14:textId="343D52D1" w:rsidR="00C56FCD" w:rsidRDefault="002B424E" w:rsidP="00797634">
            <w:r>
              <w:t>Y</w:t>
            </w:r>
          </w:p>
        </w:tc>
        <w:tc>
          <w:tcPr>
            <w:tcW w:w="709" w:type="dxa"/>
          </w:tcPr>
          <w:p w14:paraId="440F6B66" w14:textId="2EE2F577" w:rsidR="00C56FCD" w:rsidRDefault="002B424E" w:rsidP="00797634">
            <w:r>
              <w:t>Z</w:t>
            </w:r>
          </w:p>
        </w:tc>
        <w:tc>
          <w:tcPr>
            <w:tcW w:w="962" w:type="dxa"/>
          </w:tcPr>
          <w:p w14:paraId="1E97F070" w14:textId="53EFA2E2" w:rsidR="00C56FCD" w:rsidRDefault="002B424E" w:rsidP="00797634">
            <w:r>
              <w:t>Escalar</w:t>
            </w:r>
          </w:p>
        </w:tc>
        <w:tc>
          <w:tcPr>
            <w:tcW w:w="993" w:type="dxa"/>
          </w:tcPr>
          <w:p w14:paraId="45EFBDFF" w14:textId="2B488AF9" w:rsidR="00C56FCD" w:rsidRDefault="002B424E" w:rsidP="00797634">
            <w:r>
              <w:t>11</w:t>
            </w:r>
          </w:p>
        </w:tc>
        <w:tc>
          <w:tcPr>
            <w:tcW w:w="3998" w:type="dxa"/>
          </w:tcPr>
          <w:p w14:paraId="1958BA27" w14:textId="726EB44E" w:rsidR="00C56FCD" w:rsidRDefault="002B424E" w:rsidP="00797634">
            <w:r>
              <w:t>Resultados Vectoriales &amp; Escalares</w:t>
            </w:r>
          </w:p>
        </w:tc>
      </w:tr>
      <w:tr w:rsidR="00C56FCD" w14:paraId="68D0F424" w14:textId="77777777" w:rsidTr="002B424E">
        <w:tc>
          <w:tcPr>
            <w:tcW w:w="675" w:type="dxa"/>
          </w:tcPr>
          <w:p w14:paraId="61ECF8AD" w14:textId="1C080388" w:rsidR="00C56FCD" w:rsidRDefault="002B424E" w:rsidP="00797634">
            <w:r>
              <w:t>X</w:t>
            </w:r>
          </w:p>
        </w:tc>
        <w:tc>
          <w:tcPr>
            <w:tcW w:w="709" w:type="dxa"/>
          </w:tcPr>
          <w:p w14:paraId="5B0CFCF5" w14:textId="7A7C4129" w:rsidR="00C56FCD" w:rsidRDefault="002B424E" w:rsidP="00797634">
            <w:r>
              <w:t>Y</w:t>
            </w:r>
          </w:p>
        </w:tc>
        <w:tc>
          <w:tcPr>
            <w:tcW w:w="709" w:type="dxa"/>
          </w:tcPr>
          <w:p w14:paraId="1C51235D" w14:textId="0BDCAA0C" w:rsidR="00C56FCD" w:rsidRDefault="002B424E" w:rsidP="00797634">
            <w:r>
              <w:t>Z</w:t>
            </w:r>
          </w:p>
        </w:tc>
        <w:tc>
          <w:tcPr>
            <w:tcW w:w="962" w:type="dxa"/>
          </w:tcPr>
          <w:p w14:paraId="6FC670E3" w14:textId="77777777" w:rsidR="00C56FCD" w:rsidRDefault="00C56FCD" w:rsidP="00797634"/>
        </w:tc>
        <w:tc>
          <w:tcPr>
            <w:tcW w:w="993" w:type="dxa"/>
          </w:tcPr>
          <w:p w14:paraId="2AE5A6F5" w14:textId="2B74546B" w:rsidR="00C56FCD" w:rsidRDefault="002B424E" w:rsidP="00797634">
            <w:r>
              <w:t>00/10</w:t>
            </w:r>
          </w:p>
        </w:tc>
        <w:tc>
          <w:tcPr>
            <w:tcW w:w="3998" w:type="dxa"/>
          </w:tcPr>
          <w:p w14:paraId="4742CD76" w14:textId="28D76058" w:rsidR="00C56FCD" w:rsidRDefault="002B424E" w:rsidP="00797634">
            <w:r>
              <w:t>Resultados Vectoriales</w:t>
            </w:r>
          </w:p>
        </w:tc>
      </w:tr>
      <w:tr w:rsidR="00C56FCD" w14:paraId="3806E92C" w14:textId="77777777" w:rsidTr="002B424E">
        <w:tc>
          <w:tcPr>
            <w:tcW w:w="675" w:type="dxa"/>
          </w:tcPr>
          <w:p w14:paraId="333305D6" w14:textId="6997D0C8" w:rsidR="00C56FCD" w:rsidRDefault="002B424E" w:rsidP="00797634">
            <w:r>
              <w:t>Escalar</w:t>
            </w:r>
          </w:p>
        </w:tc>
        <w:tc>
          <w:tcPr>
            <w:tcW w:w="709" w:type="dxa"/>
          </w:tcPr>
          <w:p w14:paraId="4773A6C7" w14:textId="77777777" w:rsidR="00C56FCD" w:rsidRDefault="00C56FCD" w:rsidP="00797634"/>
        </w:tc>
        <w:tc>
          <w:tcPr>
            <w:tcW w:w="709" w:type="dxa"/>
          </w:tcPr>
          <w:p w14:paraId="3AD1F76F" w14:textId="77777777" w:rsidR="00C56FCD" w:rsidRDefault="00C56FCD" w:rsidP="00797634"/>
        </w:tc>
        <w:tc>
          <w:tcPr>
            <w:tcW w:w="962" w:type="dxa"/>
          </w:tcPr>
          <w:p w14:paraId="240E40AE" w14:textId="77777777" w:rsidR="00C56FCD" w:rsidRDefault="00C56FCD" w:rsidP="00797634"/>
        </w:tc>
        <w:tc>
          <w:tcPr>
            <w:tcW w:w="993" w:type="dxa"/>
          </w:tcPr>
          <w:p w14:paraId="51D42781" w14:textId="00316712" w:rsidR="00C56FCD" w:rsidRDefault="002B424E" w:rsidP="00797634">
            <w:r>
              <w:t>01</w:t>
            </w:r>
          </w:p>
        </w:tc>
        <w:tc>
          <w:tcPr>
            <w:tcW w:w="3998" w:type="dxa"/>
          </w:tcPr>
          <w:p w14:paraId="52FC66F7" w14:textId="024BCBEC" w:rsidR="00C56FCD" w:rsidRDefault="002B424E" w:rsidP="002B424E">
            <w:pPr>
              <w:keepNext/>
            </w:pPr>
            <w:r>
              <w:t>Resultados Escalares</w:t>
            </w:r>
          </w:p>
        </w:tc>
      </w:tr>
    </w:tbl>
    <w:p w14:paraId="28C957EA" w14:textId="3AA66475" w:rsidR="00C56FCD" w:rsidRDefault="002B424E" w:rsidP="002B424E">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12</w:t>
      </w:r>
      <w:r w:rsidR="00E15D41">
        <w:rPr>
          <w:noProof/>
        </w:rPr>
        <w:fldChar w:fldCharType="end"/>
      </w:r>
      <w:r>
        <w:t>. Operación de la Cadena UpLaod.</w:t>
      </w:r>
    </w:p>
    <w:p w14:paraId="58C4FB74" w14:textId="38F1F0D5" w:rsidR="002B424E" w:rsidRDefault="002B424E" w:rsidP="00797634">
      <w:r>
        <w:t xml:space="preserve">La operación ilustrada en la tabla ilustra la operación de la </w:t>
      </w:r>
      <w:r w:rsidRPr="002B424E">
        <w:rPr>
          <w:i/>
        </w:rPr>
        <w:t>Cadena UpLoad</w:t>
      </w:r>
      <w:r>
        <w:t xml:space="preserve">. La </w:t>
      </w:r>
      <w:r>
        <w:rPr>
          <w:i/>
        </w:rPr>
        <w:t xml:space="preserve">Cadena UpLoad </w:t>
      </w:r>
      <w:r>
        <w:t xml:space="preserve">es el proceso administrativo que carga y descarga las colas de resultados y de salida de datos, respectivamente, ver </w:t>
      </w:r>
      <w:r w:rsidR="00E15D41">
        <w:fldChar w:fldCharType="begin"/>
      </w:r>
      <w:r w:rsidR="00E15D41">
        <w:instrText xml:space="preserve"> REF _Ref206846525 </w:instrText>
      </w:r>
      <w:r w:rsidR="00E15D41">
        <w:fldChar w:fldCharType="separate"/>
      </w:r>
      <w:r w:rsidR="00355158">
        <w:t xml:space="preserve">Ilustración </w:t>
      </w:r>
      <w:r w:rsidR="00355158">
        <w:rPr>
          <w:noProof/>
        </w:rPr>
        <w:t>13</w:t>
      </w:r>
      <w:r w:rsidR="00E15D41">
        <w:rPr>
          <w:noProof/>
        </w:rPr>
        <w:fldChar w:fldCharType="end"/>
      </w:r>
      <w:r>
        <w:t>.</w:t>
      </w:r>
    </w:p>
    <w:p w14:paraId="78A6FAD7" w14:textId="77777777" w:rsidR="002B424E" w:rsidRDefault="002B424E" w:rsidP="00797634"/>
    <w:p w14:paraId="34B0F66B" w14:textId="3FEAA240" w:rsidR="002B424E" w:rsidRDefault="002B424E" w:rsidP="005F6F7A">
      <w:pPr>
        <w:pStyle w:val="Ttulo2"/>
      </w:pPr>
      <w:bookmarkStart w:id="142" w:name="_Toc206934753"/>
      <w:bookmarkStart w:id="143" w:name="_Toc206941784"/>
      <w:r>
        <w:t xml:space="preserve">Implementación de la </w:t>
      </w:r>
      <w:r>
        <w:rPr>
          <w:i/>
        </w:rPr>
        <w:t>cadena de upload.</w:t>
      </w:r>
      <w:bookmarkEnd w:id="142"/>
      <w:bookmarkEnd w:id="143"/>
    </w:p>
    <w:p w14:paraId="6B449AD3" w14:textId="77777777" w:rsidR="002B424E" w:rsidRDefault="002B424E" w:rsidP="002B424E"/>
    <w:p w14:paraId="41F47A3A" w14:textId="1A21A6DD" w:rsidR="002B424E" w:rsidRDefault="00DF21B4" w:rsidP="002B424E">
      <w:r>
        <w:t xml:space="preserve">Se utiliza una máquina de cuatro estados </w:t>
      </w:r>
      <w:r>
        <w:rPr>
          <w:i/>
        </w:rPr>
        <w:t>VX, VY, VZ y SC</w:t>
      </w:r>
      <w:r>
        <w:t xml:space="preserve">. Cuando el evento de presencia de datos en la </w:t>
      </w:r>
      <w:r w:rsidRPr="00DF21B4">
        <w:rPr>
          <w:i/>
        </w:rPr>
        <w:t>cola de resultados</w:t>
      </w:r>
      <w:r>
        <w:t xml:space="preserve"> ocurre (</w:t>
      </w:r>
      <w:r>
        <w:rPr>
          <w:i/>
        </w:rPr>
        <w:t xml:space="preserve">qresultados_empty=0), </w:t>
      </w:r>
      <w:r>
        <w:t xml:space="preserve">se activa la escritura en la cola de salida, </w:t>
      </w:r>
      <w:r>
        <w:rPr>
          <w:i/>
        </w:rPr>
        <w:t xml:space="preserve">qoutb, </w:t>
      </w:r>
      <w:r>
        <w:t xml:space="preserve">según el estado que se encuentre activo se selecciona que porción del registro de la cola de salida se escribe y según el estado y el valor del campo de bits </w:t>
      </w:r>
      <w:r>
        <w:rPr>
          <w:i/>
        </w:rPr>
        <w:t xml:space="preserve">vtsc, </w:t>
      </w:r>
      <w:r>
        <w:t xml:space="preserve">se selecciona el siguiente estado. </w:t>
      </w:r>
    </w:p>
    <w:p w14:paraId="768CFF0E" w14:textId="77777777" w:rsidR="00DF21B4" w:rsidRDefault="00DF21B4" w:rsidP="002B424E"/>
    <w:p w14:paraId="65B92A14" w14:textId="1FB6E010" w:rsidR="00DF21B4" w:rsidRDefault="00DF21B4" w:rsidP="005F6F7A">
      <w:pPr>
        <w:pStyle w:val="Ttulo2"/>
      </w:pPr>
      <w:bookmarkStart w:id="144" w:name="_Toc206934754"/>
      <w:bookmarkStart w:id="145" w:name="_Toc206941785"/>
      <w:r>
        <w:t>Diagrama de Bloques.</w:t>
      </w:r>
      <w:bookmarkEnd w:id="144"/>
      <w:bookmarkEnd w:id="145"/>
    </w:p>
    <w:p w14:paraId="0AA0E00F" w14:textId="77777777" w:rsidR="002B424E" w:rsidRDefault="002B424E" w:rsidP="00797634"/>
    <w:p w14:paraId="3FD645AD" w14:textId="77777777" w:rsidR="00DF21B4" w:rsidRDefault="00A24D36" w:rsidP="00DF21B4">
      <w:pPr>
        <w:keepNext/>
        <w:jc w:val="center"/>
      </w:pPr>
      <w:r>
        <w:rPr>
          <w:i/>
          <w:noProof/>
          <w:lang w:val="es-ES"/>
        </w:rPr>
        <w:drawing>
          <wp:inline distT="0" distB="0" distL="0" distR="0" wp14:anchorId="255281C2" wp14:editId="6A72ADE0">
            <wp:extent cx="5489575" cy="2974340"/>
            <wp:effectExtent l="0" t="0" r="0" b="0"/>
            <wp:docPr id="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027" cy="2974585"/>
                    </a:xfrm>
                    <a:prstGeom prst="rect">
                      <a:avLst/>
                    </a:prstGeom>
                    <a:noFill/>
                    <a:ln>
                      <a:noFill/>
                    </a:ln>
                  </pic:spPr>
                </pic:pic>
              </a:graphicData>
            </a:graphic>
          </wp:inline>
        </w:drawing>
      </w:r>
    </w:p>
    <w:p w14:paraId="37C9B343" w14:textId="4CA4F77A" w:rsidR="00824ABA" w:rsidRDefault="00DF21B4" w:rsidP="00DF21B4">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20</w:t>
      </w:r>
      <w:r w:rsidR="00E15D41">
        <w:rPr>
          <w:noProof/>
        </w:rPr>
        <w:fldChar w:fldCharType="end"/>
      </w:r>
      <w:r>
        <w:t>. Diagrama de bloques Cadena de Upload.</w:t>
      </w:r>
    </w:p>
    <w:p w14:paraId="6FB6F462" w14:textId="7A7DA637" w:rsidR="00DF21B4" w:rsidRDefault="00DF21B4" w:rsidP="00DF21B4">
      <w:r>
        <w:t xml:space="preserve">La ilustración muestra la selección de escritura decodificada según el estado de la máquina de estados, la cola de resultados y la cola de salida. </w:t>
      </w:r>
    </w:p>
    <w:p w14:paraId="286309DA" w14:textId="77777777" w:rsidR="00DF21B4" w:rsidRDefault="00DF21B4" w:rsidP="00DF21B4"/>
    <w:p w14:paraId="415E8AC2" w14:textId="6D799ACE" w:rsidR="00DF21B4" w:rsidRDefault="00DF21B4" w:rsidP="00DF21B4">
      <w:r>
        <w:t xml:space="preserve">La cola de salida y la cola de resultados, son cargadas y descargadas respectivamente por el proceso administrativo </w:t>
      </w:r>
      <w:r>
        <w:rPr>
          <w:i/>
        </w:rPr>
        <w:t>Cadena Upload</w:t>
      </w:r>
      <w:r>
        <w:t xml:space="preserve">, implementado mediante la máquina de estados. </w:t>
      </w:r>
    </w:p>
    <w:p w14:paraId="62D70221" w14:textId="77777777" w:rsidR="00DF21B4" w:rsidRDefault="00DF21B4" w:rsidP="00DF21B4"/>
    <w:p w14:paraId="6D34C379" w14:textId="1D21A478" w:rsidR="00DF21B4" w:rsidRDefault="00DF21B4" w:rsidP="00DF21B4">
      <w:pPr>
        <w:rPr>
          <w:i/>
        </w:rPr>
      </w:pPr>
      <w:r>
        <w:t xml:space="preserve">La descarga de la cola de resultados y carga de la cola de salida ocurre cuando se han cargado todos los componentes y/o valores escalares del resultado. Dado que las colas del </w:t>
      </w:r>
      <w:r>
        <w:rPr>
          <w:i/>
        </w:rPr>
        <w:t xml:space="preserve">RayTrac </w:t>
      </w:r>
      <w:r>
        <w:t xml:space="preserve">están todas configuradas en modo </w:t>
      </w:r>
      <w:r>
        <w:rPr>
          <w:i/>
        </w:rPr>
        <w:t>Show Ahead</w:t>
      </w:r>
      <w:r>
        <w:t xml:space="preserve">, la descarga de la cola de resultados consiste en descartar la cola mediante el uso de la señal </w:t>
      </w:r>
      <w:r>
        <w:rPr>
          <w:i/>
        </w:rPr>
        <w:t>rdack.</w:t>
      </w:r>
    </w:p>
    <w:p w14:paraId="5EC3EB2A" w14:textId="77777777" w:rsidR="00DF21B4" w:rsidRDefault="00DF21B4" w:rsidP="00DF21B4">
      <w:pPr>
        <w:rPr>
          <w:i/>
        </w:rPr>
      </w:pPr>
    </w:p>
    <w:p w14:paraId="2EAF4CE3" w14:textId="7BE2A583" w:rsidR="00DF21B4" w:rsidRDefault="0025346A" w:rsidP="005F6F7A">
      <w:pPr>
        <w:pStyle w:val="Ttulo2"/>
      </w:pPr>
      <w:bookmarkStart w:id="146" w:name="_Toc206934755"/>
      <w:bookmarkStart w:id="147" w:name="_Toc206941786"/>
      <w:r>
        <w:t>Recursos Utilizados.</w:t>
      </w:r>
      <w:bookmarkEnd w:id="146"/>
      <w:bookmarkEnd w:id="147"/>
    </w:p>
    <w:p w14:paraId="4DE33089" w14:textId="77777777" w:rsidR="0025346A" w:rsidRDefault="0025346A" w:rsidP="0025346A"/>
    <w:p w14:paraId="28451A69" w14:textId="4DFECBC9" w:rsidR="0025346A" w:rsidRDefault="0025346A" w:rsidP="0025346A">
      <w:pPr>
        <w:rPr>
          <w:i/>
        </w:rPr>
      </w:pPr>
      <w:r>
        <w:t xml:space="preserve">Los recursos utilizados para implementar la </w:t>
      </w:r>
      <w:r>
        <w:rPr>
          <w:i/>
        </w:rPr>
        <w:t>cadena de upload</w:t>
      </w:r>
      <w:r>
        <w:t xml:space="preserve">, están detallados en el </w:t>
      </w:r>
      <w:r>
        <w:rPr>
          <w:i/>
        </w:rPr>
        <w:t>Capítulo VIII. Implementación e Integración del Sistema.</w:t>
      </w:r>
    </w:p>
    <w:p w14:paraId="40F483BB" w14:textId="74958CBD" w:rsidR="0025346A" w:rsidRDefault="0025346A" w:rsidP="0025346A"/>
    <w:p w14:paraId="42DCCF89" w14:textId="5B4343AF" w:rsidR="0025346A" w:rsidRDefault="0025346A" w:rsidP="00A73E36">
      <w:pPr>
        <w:pStyle w:val="Ttulo2"/>
        <w:numPr>
          <w:ilvl w:val="2"/>
          <w:numId w:val="25"/>
        </w:numPr>
      </w:pPr>
      <w:bookmarkStart w:id="148" w:name="_Toc206934756"/>
      <w:bookmarkStart w:id="149" w:name="_Toc206941787"/>
      <w:r>
        <w:t>Estados SINK y SOURCE.</w:t>
      </w:r>
      <w:bookmarkEnd w:id="148"/>
      <w:bookmarkEnd w:id="149"/>
    </w:p>
    <w:p w14:paraId="2C129BBA" w14:textId="77777777" w:rsidR="0025346A" w:rsidRDefault="0025346A" w:rsidP="0025346A"/>
    <w:p w14:paraId="2F64F827" w14:textId="7FA86BA5" w:rsidR="0025346A" w:rsidRDefault="0025346A" w:rsidP="0025346A">
      <w:r>
        <w:t>Los estados Sink y Source pertenecen a la máquina de estados encargada del control de flujo general y de descarga/carga de datos externos.</w:t>
      </w:r>
    </w:p>
    <w:p w14:paraId="7B36A5F4" w14:textId="77777777" w:rsidR="0025346A" w:rsidRDefault="0025346A" w:rsidP="0025346A"/>
    <w:p w14:paraId="7A897C25" w14:textId="4B9245BD" w:rsidR="0025346A" w:rsidRDefault="0025346A" w:rsidP="0025346A">
      <w:pPr>
        <w:rPr>
          <w:i/>
        </w:rPr>
      </w:pPr>
      <w:r>
        <w:t xml:space="preserve">El estado SINK es usado para identificar en que momento se deben sacar datos por fuera del </w:t>
      </w:r>
      <w:r>
        <w:rPr>
          <w:i/>
        </w:rPr>
        <w:t xml:space="preserve">RayTrac </w:t>
      </w:r>
      <w:r>
        <w:t xml:space="preserve">hacia el bus de datos de salida exterior y el SOURCE es usado para identificar si se pueden cargar datos dentro del </w:t>
      </w:r>
      <w:r>
        <w:rPr>
          <w:i/>
        </w:rPr>
        <w:t>RayTrac.</w:t>
      </w:r>
    </w:p>
    <w:p w14:paraId="401A49E9" w14:textId="77777777" w:rsidR="0025346A" w:rsidRDefault="0025346A" w:rsidP="0025346A">
      <w:pPr>
        <w:rPr>
          <w:i/>
        </w:rPr>
      </w:pPr>
    </w:p>
    <w:p w14:paraId="458A3FD2" w14:textId="2DC3E882" w:rsidR="0025346A" w:rsidRDefault="00572CF3" w:rsidP="005F6F7A">
      <w:pPr>
        <w:pStyle w:val="Ttulo2"/>
      </w:pPr>
      <w:bookmarkStart w:id="150" w:name="_Toc206934757"/>
      <w:bookmarkStart w:id="151" w:name="_Toc206941788"/>
      <w:r>
        <w:t>Estado SOURCE</w:t>
      </w:r>
      <w:bookmarkEnd w:id="150"/>
      <w:bookmarkEnd w:id="151"/>
    </w:p>
    <w:p w14:paraId="63BF4529" w14:textId="77777777" w:rsidR="0025346A" w:rsidRDefault="0025346A" w:rsidP="0025346A"/>
    <w:p w14:paraId="5309D3A1" w14:textId="71E17F38" w:rsidR="009773CD" w:rsidRDefault="009773CD" w:rsidP="009773CD">
      <w:r>
        <w:t xml:space="preserve">El </w:t>
      </w:r>
      <w:r>
        <w:rPr>
          <w:i/>
        </w:rPr>
        <w:t xml:space="preserve">Estado SOURCE </w:t>
      </w:r>
      <w:r>
        <w:t>es un estado que pertenece a la máquina de control de flujo. Para más detalles sobre la máquina de estados de control de flujo consultar en la sección 5.3. de sincronización externa.</w:t>
      </w:r>
    </w:p>
    <w:p w14:paraId="72DA6E38" w14:textId="77777777" w:rsidR="009773CD" w:rsidRDefault="009773CD" w:rsidP="0025346A"/>
    <w:p w14:paraId="48AA2563" w14:textId="23ACE768" w:rsidR="0025346A" w:rsidRDefault="0025346A" w:rsidP="0025346A">
      <w:r>
        <w:t xml:space="preserve">Cuando el programador ha escrito las direcciones de memoria externas al </w:t>
      </w:r>
      <w:r>
        <w:rPr>
          <w:i/>
        </w:rPr>
        <w:t xml:space="preserve">RayTrac, </w:t>
      </w:r>
      <w:r>
        <w:t xml:space="preserve">de los flujos de entrada y los de salida, en los registro </w:t>
      </w:r>
      <w:r w:rsidR="00572CF3">
        <w:rPr>
          <w:i/>
        </w:rPr>
        <w:t>REG_</w:t>
      </w:r>
      <w:r>
        <w:rPr>
          <w:i/>
        </w:rPr>
        <w:t xml:space="preserve">FECTHSTART y REG_SINKSTART, </w:t>
      </w:r>
      <w:r>
        <w:t>respectivamente y el número de transferencia</w:t>
      </w:r>
      <w:r w:rsidR="00572CF3">
        <w:t>s qu</w:t>
      </w:r>
      <w:r>
        <w:t xml:space="preserve">e piensa realizar: el </w:t>
      </w:r>
      <w:r w:rsidR="00572CF3">
        <w:rPr>
          <w:i/>
        </w:rPr>
        <w:t>Estado SOURCE</w:t>
      </w:r>
      <w:r>
        <w:rPr>
          <w:i/>
        </w:rPr>
        <w:t xml:space="preserve">, </w:t>
      </w:r>
      <w:r w:rsidR="00572CF3">
        <w:t xml:space="preserve">carga 2 colas: </w:t>
      </w:r>
      <w:r w:rsidR="00572CF3">
        <w:rPr>
          <w:i/>
        </w:rPr>
        <w:t xml:space="preserve">qfetch y qadd, </w:t>
      </w:r>
      <w:r w:rsidR="00572CF3">
        <w:t xml:space="preserve">ver </w:t>
      </w:r>
      <w:r w:rsidR="00E15D41">
        <w:fldChar w:fldCharType="begin"/>
      </w:r>
      <w:r w:rsidR="00E15D41">
        <w:instrText xml:space="preserve"> REF _Ref206846525 </w:instrText>
      </w:r>
      <w:r w:rsidR="00E15D41">
        <w:fldChar w:fldCharType="separate"/>
      </w:r>
      <w:r w:rsidR="00355158">
        <w:t xml:space="preserve">Ilustración </w:t>
      </w:r>
      <w:r w:rsidR="00355158">
        <w:rPr>
          <w:noProof/>
        </w:rPr>
        <w:t>13</w:t>
      </w:r>
      <w:r w:rsidR="00E15D41">
        <w:rPr>
          <w:noProof/>
        </w:rPr>
        <w:fldChar w:fldCharType="end"/>
      </w:r>
      <w:r w:rsidR="00572CF3">
        <w:t>.</w:t>
      </w:r>
    </w:p>
    <w:p w14:paraId="4FBB7D25" w14:textId="77777777" w:rsidR="00572CF3" w:rsidRDefault="00572CF3" w:rsidP="0025346A"/>
    <w:p w14:paraId="66BCDDF0" w14:textId="5E950280" w:rsidR="00572CF3" w:rsidRDefault="007B3C61" w:rsidP="0025346A">
      <w:r>
        <w:t xml:space="preserve">Como se vio en la Tabla 10, existe una condición o evento llamado </w:t>
      </w:r>
      <w:r w:rsidRPr="007B3C61">
        <w:rPr>
          <w:i/>
        </w:rPr>
        <w:t>Flood Condition</w:t>
      </w:r>
      <w:r>
        <w:t xml:space="preserve">, está condición requiere que el programador haya escrito en el campo </w:t>
      </w:r>
      <w:r>
        <w:rPr>
          <w:i/>
        </w:rPr>
        <w:t xml:space="preserve">nfetch </w:t>
      </w:r>
      <w:r>
        <w:t xml:space="preserve">del registro de control y programación </w:t>
      </w:r>
      <w:r>
        <w:rPr>
          <w:i/>
        </w:rPr>
        <w:t xml:space="preserve">REG_CTRL, </w:t>
      </w:r>
      <w:r>
        <w:t xml:space="preserve">el tamaño del flujo de entrada y que haya suficiente espacio en la cola de salida del </w:t>
      </w:r>
      <w:r>
        <w:rPr>
          <w:i/>
        </w:rPr>
        <w:t xml:space="preserve">RayTrac, </w:t>
      </w:r>
      <w:r>
        <w:t xml:space="preserve">para que el </w:t>
      </w:r>
      <w:r>
        <w:rPr>
          <w:i/>
        </w:rPr>
        <w:t xml:space="preserve">Estado SOURCE, </w:t>
      </w:r>
      <w:r>
        <w:t xml:space="preserve">comience una transacción de carga de direcciones y descarga de flujo de datos. </w:t>
      </w:r>
    </w:p>
    <w:p w14:paraId="7DB8FA41" w14:textId="77777777" w:rsidR="00572CF3" w:rsidRDefault="00572CF3" w:rsidP="0025346A"/>
    <w:p w14:paraId="1F7634CF" w14:textId="3294D63A" w:rsidR="00572CF3" w:rsidRPr="00572CF3" w:rsidRDefault="00572CF3" w:rsidP="0025346A">
      <w:pPr>
        <w:rPr>
          <w:i/>
        </w:rPr>
      </w:pPr>
      <w:r>
        <w:t xml:space="preserve">Por esto el </w:t>
      </w:r>
      <w:r>
        <w:rPr>
          <w:i/>
        </w:rPr>
        <w:t xml:space="preserve">Estado SOURCE </w:t>
      </w:r>
      <w:r>
        <w:t xml:space="preserve">solo comenzará transacciones de enganche de direcciones solamente si ocurre el evento </w:t>
      </w:r>
      <w:r w:rsidRPr="00611F9E">
        <w:rPr>
          <w:i/>
        </w:rPr>
        <w:t>Flood Condition</w:t>
      </w:r>
      <w:r>
        <w:t xml:space="preserve">. Ver </w:t>
      </w:r>
      <w:r w:rsidR="00E15D41">
        <w:fldChar w:fldCharType="begin"/>
      </w:r>
      <w:r w:rsidR="00E15D41">
        <w:instrText xml:space="preserve"> REF _Ref206902015 </w:instrText>
      </w:r>
      <w:r w:rsidR="00E15D41">
        <w:fldChar w:fldCharType="separate"/>
      </w:r>
      <w:r w:rsidR="00355158">
        <w:t xml:space="preserve">Tabla </w:t>
      </w:r>
      <w:r w:rsidR="00355158">
        <w:rPr>
          <w:noProof/>
        </w:rPr>
        <w:t>10</w:t>
      </w:r>
      <w:r w:rsidR="00355158">
        <w:t>. Tabla de eventos para control de flujo y sincronización.</w:t>
      </w:r>
      <w:r w:rsidR="00E15D41">
        <w:fldChar w:fldCharType="end"/>
      </w:r>
    </w:p>
    <w:p w14:paraId="158DCE41" w14:textId="77777777" w:rsidR="007B3C61" w:rsidRDefault="007B3C61" w:rsidP="0025346A"/>
    <w:p w14:paraId="138DFBBE" w14:textId="48FF543B" w:rsidR="00572CF3" w:rsidRDefault="00572CF3" w:rsidP="005F6F7A">
      <w:pPr>
        <w:pStyle w:val="Ttulo2"/>
      </w:pPr>
      <w:bookmarkStart w:id="152" w:name="_Toc206934758"/>
      <w:bookmarkStart w:id="153" w:name="_Toc206941789"/>
      <w:r>
        <w:t>Estado SINK</w:t>
      </w:r>
      <w:bookmarkEnd w:id="152"/>
      <w:bookmarkEnd w:id="153"/>
    </w:p>
    <w:p w14:paraId="2B14DADF" w14:textId="77777777" w:rsidR="00572CF3" w:rsidRDefault="00572CF3" w:rsidP="0025346A"/>
    <w:p w14:paraId="1DFA66B3" w14:textId="4D4712CF" w:rsidR="009773CD" w:rsidRDefault="009773CD" w:rsidP="009773CD">
      <w:r>
        <w:t xml:space="preserve">El </w:t>
      </w:r>
      <w:r>
        <w:rPr>
          <w:i/>
        </w:rPr>
        <w:t xml:space="preserve">Estado SINK </w:t>
      </w:r>
      <w:r>
        <w:t>es un estado que pertenece a la máquina de control de flujo. Para más detalles sobre la máquina de estados de control de flujo consultar en la sección 5.3. de sincronización externa.</w:t>
      </w:r>
    </w:p>
    <w:p w14:paraId="2A42A690" w14:textId="77777777" w:rsidR="009773CD" w:rsidRDefault="009773CD" w:rsidP="0025346A"/>
    <w:p w14:paraId="32D92F3F" w14:textId="7862079D" w:rsidR="00572CF3" w:rsidRDefault="00611F9E" w:rsidP="0025346A">
      <w:r>
        <w:t xml:space="preserve">El </w:t>
      </w:r>
      <w:r>
        <w:rPr>
          <w:i/>
        </w:rPr>
        <w:t>E</w:t>
      </w:r>
      <w:r w:rsidRPr="00611F9E">
        <w:rPr>
          <w:i/>
        </w:rPr>
        <w:t>stado SINK</w:t>
      </w:r>
      <w:r>
        <w:t xml:space="preserve"> es el estado en el que se ejecuta la transmisión de flujos de datos de salida del </w:t>
      </w:r>
      <w:r>
        <w:rPr>
          <w:i/>
        </w:rPr>
        <w:t xml:space="preserve">RayTrac. </w:t>
      </w:r>
      <w:r>
        <w:t xml:space="preserve">El flujo es dirigido a una memoria externa al </w:t>
      </w:r>
      <w:r>
        <w:rPr>
          <w:i/>
        </w:rPr>
        <w:t xml:space="preserve">RayTrac, </w:t>
      </w:r>
      <w:r>
        <w:t xml:space="preserve">de manera secuencial a un a dirección especificada por el programador en el registro REG_SINKSTART. </w:t>
      </w:r>
    </w:p>
    <w:p w14:paraId="1244E717" w14:textId="77777777" w:rsidR="00611F9E" w:rsidRDefault="00611F9E" w:rsidP="0025346A"/>
    <w:p w14:paraId="63CAFCF5" w14:textId="0B462F0A" w:rsidR="00611F9E" w:rsidRDefault="00611F9E" w:rsidP="0025346A">
      <w:pPr>
        <w:rPr>
          <w:i/>
        </w:rPr>
      </w:pPr>
      <w:r>
        <w:t xml:space="preserve">El </w:t>
      </w:r>
      <w:r>
        <w:rPr>
          <w:i/>
        </w:rPr>
        <w:t xml:space="preserve">Estado SINK </w:t>
      </w:r>
      <w:r>
        <w:t xml:space="preserve">como proceso administrativo afecta a la cola </w:t>
      </w:r>
      <w:r>
        <w:rPr>
          <w:i/>
        </w:rPr>
        <w:t xml:space="preserve">qoutb, </w:t>
      </w:r>
      <w:r>
        <w:t xml:space="preserve">descargándola cuando el bus de datos de salida otorga acceso al </w:t>
      </w:r>
      <w:r>
        <w:rPr>
          <w:i/>
        </w:rPr>
        <w:t>RayTrac.</w:t>
      </w:r>
    </w:p>
    <w:p w14:paraId="42532884" w14:textId="77777777" w:rsidR="00611F9E" w:rsidRDefault="00611F9E" w:rsidP="0025346A">
      <w:pPr>
        <w:rPr>
          <w:i/>
        </w:rPr>
      </w:pPr>
    </w:p>
    <w:p w14:paraId="4CCE39FA" w14:textId="003E631A" w:rsidR="007B3C61" w:rsidRDefault="007B3C61" w:rsidP="0025346A">
      <w:pPr>
        <w:rPr>
          <w:i/>
        </w:rPr>
      </w:pPr>
      <w:r>
        <w:t xml:space="preserve">Para que el </w:t>
      </w:r>
      <w:r>
        <w:rPr>
          <w:i/>
        </w:rPr>
        <w:t xml:space="preserve">Estado SINK </w:t>
      </w:r>
      <w:r>
        <w:t xml:space="preserve">pueda comenzar una transacción de carga de flujo de datos de salida en una memoria externa al </w:t>
      </w:r>
      <w:r>
        <w:rPr>
          <w:i/>
        </w:rPr>
        <w:t xml:space="preserve">RayTrac, </w:t>
      </w:r>
      <w:r>
        <w:t xml:space="preserve">se necesita que ocurra el evento o se cumpla condición </w:t>
      </w:r>
      <w:r>
        <w:rPr>
          <w:i/>
        </w:rPr>
        <w:t>Drain Condition</w:t>
      </w:r>
      <w:r>
        <w:t xml:space="preserve">, esta condición es verdadera si hay muchos datos </w:t>
      </w:r>
      <w:r w:rsidR="00DD487D">
        <w:t xml:space="preserve">en la cola de salida </w:t>
      </w:r>
      <w:r>
        <w:t>esperando por ser evacuados, también se cumple si hay pocos datos en la cola de salida esperando a ser evacuados al mismo tiempo que no hay</w:t>
      </w:r>
      <w:r w:rsidR="00DD487D">
        <w:t>a</w:t>
      </w:r>
      <w:r>
        <w:t xml:space="preserve"> datos validos transitando por el </w:t>
      </w:r>
      <w:r>
        <w:rPr>
          <w:i/>
        </w:rPr>
        <w:t>RayTrac.</w:t>
      </w:r>
    </w:p>
    <w:p w14:paraId="0A4FAA6E" w14:textId="77777777" w:rsidR="007B3C61" w:rsidRDefault="007B3C61" w:rsidP="0025346A">
      <w:pPr>
        <w:rPr>
          <w:i/>
        </w:rPr>
      </w:pPr>
    </w:p>
    <w:p w14:paraId="746C91A4" w14:textId="11A3BEFA" w:rsidR="00DD487D" w:rsidRDefault="00DD487D" w:rsidP="00A73E36">
      <w:pPr>
        <w:pStyle w:val="Ttulo2"/>
        <w:numPr>
          <w:ilvl w:val="2"/>
          <w:numId w:val="25"/>
        </w:numPr>
      </w:pPr>
      <w:bookmarkStart w:id="154" w:name="_Toc206934759"/>
      <w:bookmarkStart w:id="155" w:name="_Toc206941790"/>
      <w:r>
        <w:t>Avalon Memory Mapped Master</w:t>
      </w:r>
      <w:bookmarkEnd w:id="154"/>
      <w:bookmarkEnd w:id="155"/>
    </w:p>
    <w:p w14:paraId="2F2D1671" w14:textId="77777777" w:rsidR="00DD487D" w:rsidRPr="00DD487D" w:rsidRDefault="00DD487D" w:rsidP="00DD487D"/>
    <w:p w14:paraId="0547CFF2" w14:textId="13B5BC72" w:rsidR="00DD487D" w:rsidRPr="00DD487D" w:rsidRDefault="00DD487D" w:rsidP="00DD487D">
      <w:pPr>
        <w:rPr>
          <w:i/>
        </w:rPr>
      </w:pPr>
      <w:r>
        <w:t xml:space="preserve">El </w:t>
      </w:r>
      <w:r>
        <w:rPr>
          <w:i/>
        </w:rPr>
        <w:t xml:space="preserve">Avalon Memoy Mapped Master, </w:t>
      </w:r>
      <w:r>
        <w:t xml:space="preserve">es la interfaz de transmisión y recepción de datos que posee el </w:t>
      </w:r>
      <w:r>
        <w:rPr>
          <w:i/>
        </w:rPr>
        <w:t xml:space="preserve">RayTrac. </w:t>
      </w:r>
      <w:r>
        <w:t xml:space="preserve">Soporta transacciones de escritura y lectura de datos en conjunto con el bus externo </w:t>
      </w:r>
      <w:r>
        <w:rPr>
          <w:i/>
        </w:rPr>
        <w:t xml:space="preserve">Avalon </w:t>
      </w:r>
      <w:r>
        <w:t xml:space="preserve">de Altera ®. Para más información sobre las transacciones de escritura y lectura con la interfaz </w:t>
      </w:r>
      <w:r>
        <w:rPr>
          <w:i/>
        </w:rPr>
        <w:t xml:space="preserve">Avalon MM Master </w:t>
      </w:r>
      <w:r>
        <w:t xml:space="preserve">de Altera revisar la sección </w:t>
      </w:r>
      <w:r w:rsidR="00D820E7">
        <w:rPr>
          <w:i/>
        </w:rPr>
        <w:t>5.4</w:t>
      </w:r>
      <w:r>
        <w:rPr>
          <w:i/>
        </w:rPr>
        <w:t>. Sincronización externa.</w:t>
      </w:r>
      <w:r>
        <w:t xml:space="preserve">Para más información sobre la interconexión del RayTrac y el bus Avalon, revisar el capítulo </w:t>
      </w:r>
      <w:r w:rsidR="0045119A">
        <w:rPr>
          <w:i/>
        </w:rPr>
        <w:t>VIII.</w:t>
      </w:r>
      <w:r>
        <w:rPr>
          <w:i/>
        </w:rPr>
        <w:t xml:space="preserve"> </w:t>
      </w:r>
    </w:p>
    <w:p w14:paraId="59D57ABC" w14:textId="77777777" w:rsidR="00DD487D" w:rsidRDefault="00DD487D" w:rsidP="00DD487D"/>
    <w:p w14:paraId="02D5A946" w14:textId="5219792B" w:rsidR="00FD669E" w:rsidRDefault="00FD669E" w:rsidP="00A73E36">
      <w:pPr>
        <w:pStyle w:val="Ttulo1"/>
        <w:numPr>
          <w:ilvl w:val="1"/>
          <w:numId w:val="25"/>
        </w:numPr>
      </w:pPr>
      <w:r>
        <w:t>Control de Flujo</w:t>
      </w:r>
      <w:r w:rsidR="00494C05">
        <w:t xml:space="preserve"> General del RayTrac</w:t>
      </w:r>
      <w:r>
        <w:t>.</w:t>
      </w:r>
    </w:p>
    <w:p w14:paraId="5DD677D1" w14:textId="77777777" w:rsidR="00FD669E" w:rsidRDefault="00FD669E" w:rsidP="00FD669E">
      <w:pPr>
        <w:pStyle w:val="Prrafodelista"/>
        <w:ind w:left="792"/>
      </w:pPr>
    </w:p>
    <w:p w14:paraId="43AA3921" w14:textId="5D327706" w:rsidR="00FD669E" w:rsidRDefault="00494C05" w:rsidP="00FD669E">
      <w:r>
        <w:t xml:space="preserve">El </w:t>
      </w:r>
      <w:r w:rsidR="00FD669E">
        <w:t xml:space="preserve">control de flujo tiene las siguientes funciones: </w:t>
      </w:r>
    </w:p>
    <w:p w14:paraId="21052E26" w14:textId="77777777" w:rsidR="00FD669E" w:rsidRDefault="00FD669E" w:rsidP="00FD669E"/>
    <w:p w14:paraId="0666DF4F" w14:textId="77777777" w:rsidR="009B44EA" w:rsidRDefault="00D52725" w:rsidP="00A73E36">
      <w:pPr>
        <w:pStyle w:val="Prrafodelista"/>
        <w:numPr>
          <w:ilvl w:val="0"/>
          <w:numId w:val="26"/>
        </w:numPr>
      </w:pPr>
      <w:r>
        <w:t>Verificar las condiciones para comenzar transacciones de carga o d</w:t>
      </w:r>
      <w:r w:rsidR="009B44EA">
        <w:t>escarga de flujos de datos</w:t>
      </w:r>
      <w:r>
        <w:t>.</w:t>
      </w:r>
    </w:p>
    <w:p w14:paraId="41D07C88" w14:textId="5B5BDA54" w:rsidR="00FD669E" w:rsidRDefault="009B44EA" w:rsidP="00A73E36">
      <w:pPr>
        <w:pStyle w:val="Prrafodelista"/>
        <w:numPr>
          <w:ilvl w:val="0"/>
          <w:numId w:val="26"/>
        </w:numPr>
      </w:pPr>
      <w:r>
        <w:t>Iniciar las transacciones de descarga o carga de flujos de datos de entrada o salida.</w:t>
      </w:r>
    </w:p>
    <w:p w14:paraId="75B27C6A" w14:textId="0AC21009" w:rsidR="009B44EA" w:rsidRDefault="009B44EA" w:rsidP="00A73E36">
      <w:pPr>
        <w:pStyle w:val="Prrafodelista"/>
        <w:numPr>
          <w:ilvl w:val="0"/>
          <w:numId w:val="26"/>
        </w:numPr>
      </w:pPr>
      <w:r>
        <w:t xml:space="preserve">Generar </w:t>
      </w:r>
      <w:r w:rsidR="003A26A9">
        <w:t>una señal de interrupción para notificar a un proceso exterior que el procesamiento de un flujo de entrada en particular terminó.</w:t>
      </w:r>
    </w:p>
    <w:p w14:paraId="7C50768E" w14:textId="77777777" w:rsidR="000C33EE" w:rsidRDefault="000C33EE" w:rsidP="000C33EE"/>
    <w:p w14:paraId="5ED1F84E" w14:textId="4401BF6D" w:rsidR="000C33EE" w:rsidRDefault="000C33EE" w:rsidP="000C33EE">
      <w:pPr>
        <w:rPr>
          <w:i/>
        </w:rPr>
      </w:pPr>
      <w:r>
        <w:t xml:space="preserve">El control del flujo del </w:t>
      </w:r>
      <w:r>
        <w:rPr>
          <w:i/>
        </w:rPr>
        <w:t xml:space="preserve">RayTrac, </w:t>
      </w:r>
      <w:r>
        <w:t xml:space="preserve">no </w:t>
      </w:r>
      <w:r w:rsidRPr="000C33EE">
        <w:t>puede</w:t>
      </w:r>
      <w:r>
        <w:t xml:space="preserve"> detener o reiniciar el flujo de los datos que a este ya han entrado, porque no se ha implementado señales de </w:t>
      </w:r>
      <w:r>
        <w:rPr>
          <w:i/>
        </w:rPr>
        <w:t>enable</w:t>
      </w:r>
      <w:r>
        <w:t xml:space="preserve">, como se explicó en la sección </w:t>
      </w:r>
      <w:r w:rsidRPr="000C33EE">
        <w:rPr>
          <w:i/>
        </w:rPr>
        <w:fldChar w:fldCharType="begin"/>
      </w:r>
      <w:r w:rsidRPr="000C33EE">
        <w:rPr>
          <w:i/>
        </w:rPr>
        <w:instrText xml:space="preserve"> REF _Ref206971731 \r </w:instrText>
      </w:r>
      <w:r w:rsidRPr="000C33EE">
        <w:rPr>
          <w:i/>
        </w:rPr>
        <w:fldChar w:fldCharType="separate"/>
      </w:r>
      <w:r w:rsidR="00355158">
        <w:rPr>
          <w:i/>
        </w:rPr>
        <w:t>5.2.1</w:t>
      </w:r>
      <w:r w:rsidRPr="000C33EE">
        <w:rPr>
          <w:i/>
        </w:rPr>
        <w:fldChar w:fldCharType="end"/>
      </w:r>
      <w:r>
        <w:rPr>
          <w:i/>
        </w:rPr>
        <w:t xml:space="preserve"> Cadena de sincronización.</w:t>
      </w:r>
    </w:p>
    <w:p w14:paraId="121994EA" w14:textId="77777777" w:rsidR="000C33EE" w:rsidRDefault="000C33EE" w:rsidP="000C33EE"/>
    <w:p w14:paraId="1918739C" w14:textId="0C80802E" w:rsidR="000C33EE" w:rsidRDefault="000C33EE" w:rsidP="000C33EE">
      <w:r>
        <w:t>La estrategia de control de flujo es privilegiar la evacuación de datos sobre el ingreso. Para ello se verifica si hay condiciones para comenzar una transacción de carga de datos en la memoria externa</w:t>
      </w:r>
      <w:r w:rsidR="001554A4">
        <w:t xml:space="preserve"> </w:t>
      </w:r>
      <w:r w:rsidR="001554A4">
        <w:rPr>
          <w:i/>
        </w:rPr>
        <w:t>(drain condition)</w:t>
      </w:r>
      <w:r>
        <w:t>, de lo contrario se verifica si hay condiciones para comenzar una carga de direcciones en el bus de direcciones</w:t>
      </w:r>
      <w:r w:rsidR="001554A4">
        <w:t xml:space="preserve"> </w:t>
      </w:r>
      <w:r w:rsidR="001554A4">
        <w:rPr>
          <w:i/>
        </w:rPr>
        <w:t>(flood condition)</w:t>
      </w:r>
      <w:r>
        <w:t>, si tales con</w:t>
      </w:r>
      <w:r w:rsidR="001554A4">
        <w:t xml:space="preserve">diciones no se dan, </w:t>
      </w:r>
      <w:r>
        <w:t xml:space="preserve">el sistema queda dando </w:t>
      </w:r>
      <w:r>
        <w:rPr>
          <w:i/>
        </w:rPr>
        <w:t xml:space="preserve">vueltas </w:t>
      </w:r>
      <w:r>
        <w:t>hasta que una de las dos condiciones se de. Si las dos condiciones se dan, se privilegia la transacción de evacuación de datos como se explica al principio de este párrafo.</w:t>
      </w:r>
    </w:p>
    <w:p w14:paraId="59CB989A" w14:textId="72AE8B92" w:rsidR="00FD669E" w:rsidRDefault="003A26A9" w:rsidP="00A73E36">
      <w:pPr>
        <w:pStyle w:val="Ttulo2"/>
        <w:numPr>
          <w:ilvl w:val="2"/>
          <w:numId w:val="25"/>
        </w:numPr>
      </w:pPr>
      <w:r>
        <w:t>C</w:t>
      </w:r>
      <w:r w:rsidR="000C33EE">
        <w:t>olas de Sincronización y tasa de entrada / salida</w:t>
      </w:r>
      <w:r>
        <w:t>.</w:t>
      </w:r>
    </w:p>
    <w:p w14:paraId="6AD14B70" w14:textId="77777777" w:rsidR="003A26A9" w:rsidRDefault="003A26A9" w:rsidP="003A26A9"/>
    <w:p w14:paraId="42CA8E5C" w14:textId="2D026510" w:rsidR="003A26A9" w:rsidRDefault="003A26A9" w:rsidP="003A26A9">
      <w:r>
        <w:t xml:space="preserve">Para modelar el control de flujo se calcula la tasa de datos ingresados y datos descartados por </w:t>
      </w:r>
      <w:r w:rsidR="008D3848">
        <w:t xml:space="preserve">ciclo de reloj en cada una de las colas, en el peor de los casos y por cada </w:t>
      </w:r>
      <w:r w:rsidR="008D3848">
        <w:rPr>
          <w:i/>
        </w:rPr>
        <w:t>kernel.</w:t>
      </w:r>
    </w:p>
    <w:p w14:paraId="4FEBF393" w14:textId="77777777" w:rsidR="008D3848" w:rsidRDefault="008D3848" w:rsidP="003A26A9"/>
    <w:p w14:paraId="074C468D" w14:textId="412CD6AE" w:rsidR="00376D79" w:rsidRDefault="00376D79" w:rsidP="003A26A9">
      <w:r>
        <w:t>El diagrama de bloques de control de flujo ilustra las colas y los procesos administrativos que toman parte en el control de flujo:</w:t>
      </w:r>
    </w:p>
    <w:p w14:paraId="143B4759" w14:textId="77777777" w:rsidR="00376D79" w:rsidRDefault="00376D79" w:rsidP="003A26A9"/>
    <w:p w14:paraId="099DCEE0" w14:textId="77777777" w:rsidR="0012680F" w:rsidRDefault="0012680F" w:rsidP="0012680F">
      <w:pPr>
        <w:keepNext/>
      </w:pPr>
      <w:r>
        <w:rPr>
          <w:noProof/>
          <w:lang w:val="es-ES"/>
        </w:rPr>
        <w:drawing>
          <wp:inline distT="0" distB="0" distL="0" distR="0" wp14:anchorId="08517E95" wp14:editId="0C80C7EE">
            <wp:extent cx="5613400" cy="1377047"/>
            <wp:effectExtent l="0" t="0" r="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1377047"/>
                    </a:xfrm>
                    <a:prstGeom prst="rect">
                      <a:avLst/>
                    </a:prstGeom>
                    <a:noFill/>
                    <a:ln>
                      <a:noFill/>
                    </a:ln>
                  </pic:spPr>
                </pic:pic>
              </a:graphicData>
            </a:graphic>
          </wp:inline>
        </w:drawing>
      </w:r>
    </w:p>
    <w:p w14:paraId="29EC234C" w14:textId="564D07FF" w:rsidR="008D3848" w:rsidRPr="008D3848" w:rsidRDefault="0012680F" w:rsidP="0012680F">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21</w:t>
      </w:r>
      <w:r w:rsidR="00E15D41">
        <w:rPr>
          <w:noProof/>
        </w:rPr>
        <w:fldChar w:fldCharType="end"/>
      </w:r>
      <w:r>
        <w:t>. Colas de control de flujo y procesos administrativos de control.</w:t>
      </w:r>
    </w:p>
    <w:p w14:paraId="4382AC3C" w14:textId="77777777" w:rsidR="0012680F" w:rsidRDefault="0012680F" w:rsidP="00DD487D"/>
    <w:p w14:paraId="7034B7A3" w14:textId="5C6BABBE" w:rsidR="00376D79" w:rsidRDefault="00376D79" w:rsidP="00DD487D">
      <w:r>
        <w:t xml:space="preserve">Existen 2 colas abstractas, </w:t>
      </w:r>
      <w:r>
        <w:rPr>
          <w:i/>
        </w:rPr>
        <w:t xml:space="preserve">qadd </w:t>
      </w:r>
      <w:r>
        <w:t xml:space="preserve">y </w:t>
      </w:r>
      <w:r>
        <w:rPr>
          <w:i/>
        </w:rPr>
        <w:t xml:space="preserve">qfetch </w:t>
      </w:r>
      <w:r>
        <w:t xml:space="preserve">las cuales no nos interesa medir la velocidad con que se llenan o se desocupan, puesto que al ser abstractas realmente no están ocupando espacio. Las colas cuya velocidad de flujo nos interesa medir son las colas </w:t>
      </w:r>
      <w:r w:rsidRPr="00376D79">
        <w:rPr>
          <w:i/>
        </w:rPr>
        <w:t>q1&amp;q2</w:t>
      </w:r>
      <w:r>
        <w:t xml:space="preserve">, </w:t>
      </w:r>
      <w:r w:rsidRPr="00376D79">
        <w:rPr>
          <w:i/>
        </w:rPr>
        <w:t>qresult</w:t>
      </w:r>
      <w:r>
        <w:t xml:space="preserve"> y </w:t>
      </w:r>
      <w:r w:rsidRPr="00376D79">
        <w:rPr>
          <w:i/>
        </w:rPr>
        <w:t>qout_buffer</w:t>
      </w:r>
      <w:r>
        <w:rPr>
          <w:i/>
        </w:rPr>
        <w:t xml:space="preserve">. </w:t>
      </w:r>
    </w:p>
    <w:p w14:paraId="29A87995" w14:textId="77777777" w:rsidR="00376D79" w:rsidRDefault="00376D79" w:rsidP="00DD487D"/>
    <w:p w14:paraId="505F080A" w14:textId="77777777" w:rsidR="00C0771E" w:rsidRDefault="00376D79" w:rsidP="00DD487D">
      <w:r>
        <w:t xml:space="preserve">A continuación se analiza la tasa con la que ingresan y retiran datos en las colas. </w:t>
      </w:r>
    </w:p>
    <w:p w14:paraId="4A7B42DD" w14:textId="77777777" w:rsidR="00C0771E" w:rsidRDefault="00C0771E" w:rsidP="00DD487D"/>
    <w:p w14:paraId="75C0F74B" w14:textId="77777777" w:rsidR="00C0771E" w:rsidRDefault="00376D79" w:rsidP="00DD487D">
      <w:r>
        <w:t xml:space="preserve">Hay que tener en cuenta que el </w:t>
      </w:r>
      <w:r>
        <w:rPr>
          <w:i/>
        </w:rPr>
        <w:t xml:space="preserve">RayTrac </w:t>
      </w:r>
      <w:r w:rsidR="00C0771E">
        <w:t xml:space="preserve">opera con vectores de 3 componentes, cada uno de 32 bits y que el bus externo de entrada de datos es de 32 bits, por lo tanto puede entrar un solo dato por ciclo de reloj. Dado lo anterior para que un vector entre al </w:t>
      </w:r>
      <w:r w:rsidR="00C0771E">
        <w:rPr>
          <w:i/>
        </w:rPr>
        <w:t xml:space="preserve">RayTrac, </w:t>
      </w:r>
      <w:r w:rsidR="00C0771E">
        <w:t>se necesita por lo menos 3 ciclos de reloj, sin embargo las operaciones de dos operandos requerirán al menos 6 ciclos de reloj, para tener datos que operar.</w:t>
      </w:r>
    </w:p>
    <w:p w14:paraId="3BEED288" w14:textId="77777777" w:rsidR="00C0771E" w:rsidRDefault="00C0771E" w:rsidP="00DD487D"/>
    <w:p w14:paraId="167FEFFE" w14:textId="77777777" w:rsidR="00C0771E" w:rsidRDefault="00C0771E" w:rsidP="00DD487D">
      <w:r>
        <w:t xml:space="preserve">El </w:t>
      </w:r>
      <w:r>
        <w:rPr>
          <w:i/>
        </w:rPr>
        <w:t xml:space="preserve">RayTrac </w:t>
      </w:r>
      <w:r>
        <w:t xml:space="preserve">soporta un modo de operación combinatoria, que significa que el primer vector que viene en el flujo de datos se carga en el operando </w:t>
      </w:r>
      <w:r w:rsidRPr="00C0771E">
        <w:rPr>
          <w:i/>
        </w:rPr>
        <w:t>Vector A</w:t>
      </w:r>
      <w:r>
        <w:t xml:space="preserve"> y el resto se cargarán siempre en el operando </w:t>
      </w:r>
      <w:r>
        <w:rPr>
          <w:i/>
        </w:rPr>
        <w:t xml:space="preserve">Vector B. </w:t>
      </w:r>
    </w:p>
    <w:p w14:paraId="77EA4D75" w14:textId="77777777" w:rsidR="00C0771E" w:rsidRDefault="00C0771E" w:rsidP="00DD487D"/>
    <w:p w14:paraId="63CEC49B" w14:textId="1DBEBB05" w:rsidR="00376D79" w:rsidRPr="00376D79" w:rsidRDefault="00C0771E" w:rsidP="00DD487D">
      <w:r>
        <w:t xml:space="preserve">Esto significa que la máxima tasa de carga de datos en el </w:t>
      </w:r>
      <w:r>
        <w:rPr>
          <w:i/>
        </w:rPr>
        <w:t xml:space="preserve">RayTrac </w:t>
      </w:r>
      <w:r>
        <w:t xml:space="preserve">es de 1 vector cada 3 ciclos de reloj.   </w:t>
      </w:r>
    </w:p>
    <w:p w14:paraId="3F4D0FA3" w14:textId="0F12A98A" w:rsidR="00376D79" w:rsidRDefault="00376D79" w:rsidP="005F6F7A">
      <w:pPr>
        <w:pStyle w:val="Ttulo2"/>
      </w:pPr>
      <w:r>
        <w:t>q1&amp;q2</w:t>
      </w:r>
    </w:p>
    <w:p w14:paraId="59FEDAB0" w14:textId="77777777" w:rsidR="00376D79" w:rsidRDefault="00376D79" w:rsidP="00376D79"/>
    <w:p w14:paraId="34C3C6BA" w14:textId="77777777" w:rsidR="00376D79" w:rsidRDefault="00376D79" w:rsidP="00376D79">
      <w:pPr>
        <w:rPr>
          <w:i/>
        </w:rPr>
      </w:pPr>
      <w:r>
        <w:t xml:space="preserve">Las colas de resultados intermedios </w:t>
      </w:r>
      <w:r>
        <w:rPr>
          <w:i/>
        </w:rPr>
        <w:t xml:space="preserve">q1 y q2, </w:t>
      </w:r>
      <w:r>
        <w:t xml:space="preserve">sirven para identificar la presencia o ausencia de datos validos transitando por el </w:t>
      </w:r>
      <w:r>
        <w:rPr>
          <w:i/>
        </w:rPr>
        <w:t>pipeline aritmético.</w:t>
      </w:r>
    </w:p>
    <w:p w14:paraId="34BB1EE5" w14:textId="77777777" w:rsidR="00376D79" w:rsidRDefault="00376D79" w:rsidP="00376D79">
      <w:pPr>
        <w:rPr>
          <w:i/>
        </w:rPr>
      </w:pPr>
    </w:p>
    <w:p w14:paraId="21187DB0" w14:textId="2C95828B" w:rsidR="00376D79" w:rsidRDefault="00376D79" w:rsidP="00376D79">
      <w:r>
        <w:t xml:space="preserve">La velocidad máxima con </w:t>
      </w:r>
      <w:r w:rsidR="00C0771E">
        <w:t>la que pueden recibir datos es:</w:t>
      </w:r>
    </w:p>
    <w:p w14:paraId="22D04FE3" w14:textId="77777777" w:rsidR="00C0771E" w:rsidRDefault="00C0771E" w:rsidP="00376D79"/>
    <w:p w14:paraId="7EBDE87B" w14:textId="421CB5FF" w:rsidR="00C0771E" w:rsidRDefault="00C0771E" w:rsidP="00C0771E">
      <w:pPr>
        <w:jc w:val="center"/>
      </w:pPr>
      <m:oMathPara>
        <m:oMath>
          <m:r>
            <w:rPr>
              <w:rFonts w:ascii="Cambria Math" w:hAnsi="Cambria Math"/>
            </w:rPr>
            <m:t>vcmax_q1q2_input=1/3</m:t>
          </m:r>
        </m:oMath>
      </m:oMathPara>
    </w:p>
    <w:p w14:paraId="5DEE9415" w14:textId="77777777" w:rsidR="00C0771E" w:rsidRDefault="00C0771E" w:rsidP="00376D79"/>
    <w:p w14:paraId="72660015" w14:textId="627ECC14" w:rsidR="00C0771E" w:rsidRDefault="00C0771E" w:rsidP="00376D79">
      <w:r>
        <w:t xml:space="preserve">Donde </w:t>
      </w:r>
      <w:r>
        <w:rPr>
          <w:i/>
        </w:rPr>
        <w:t>vcmax_q1q2</w:t>
      </w:r>
      <w:r w:rsidR="00994AB7">
        <w:rPr>
          <w:i/>
        </w:rPr>
        <w:t>_input</w:t>
      </w:r>
      <w:r>
        <w:t xml:space="preserve"> es velocidad de carga y se mide en </w:t>
      </w:r>
      <w:r w:rsidR="00994AB7">
        <w:t>flujos de datos</w:t>
      </w:r>
      <w:r>
        <w:t xml:space="preserve"> por unidad de tiempo y la unidad de tiempo es un periodo de reloj. </w:t>
      </w:r>
    </w:p>
    <w:p w14:paraId="72C9CEB7" w14:textId="77777777" w:rsidR="00C0771E" w:rsidRDefault="00C0771E" w:rsidP="00376D79"/>
    <w:p w14:paraId="3568104E" w14:textId="77777777" w:rsidR="00994AB7" w:rsidRDefault="00C0771E" w:rsidP="00376D79">
      <w:r>
        <w:t xml:space="preserve">El </w:t>
      </w:r>
      <w:r>
        <w:rPr>
          <w:i/>
        </w:rPr>
        <w:t xml:space="preserve">pipeline aritmético </w:t>
      </w:r>
      <w:r>
        <w:t>entrega resultados a una tasa igual a la que entran vectores en él para ser op</w:t>
      </w:r>
      <w:r w:rsidR="00994AB7">
        <w:t xml:space="preserve">erados. Como las colas </w:t>
      </w:r>
      <w:r w:rsidR="00994AB7">
        <w:rPr>
          <w:i/>
        </w:rPr>
        <w:t xml:space="preserve">q1 y q2 </w:t>
      </w:r>
      <w:r w:rsidR="00994AB7">
        <w:t xml:space="preserve">son las encargadas de monitorear el transito de datos por el </w:t>
      </w:r>
      <w:r w:rsidR="00994AB7">
        <w:rPr>
          <w:i/>
        </w:rPr>
        <w:t xml:space="preserve">pipeline aritmético, </w:t>
      </w:r>
      <w:r w:rsidR="00994AB7">
        <w:t>se deduce que la velocidad de entrega de resultados es la misma que la velocidad de descarga de las colas:</w:t>
      </w:r>
    </w:p>
    <w:p w14:paraId="48661462" w14:textId="77777777" w:rsidR="00994AB7" w:rsidRDefault="00994AB7" w:rsidP="00376D79"/>
    <w:p w14:paraId="42F4920A" w14:textId="3A6071C2" w:rsidR="00994AB7" w:rsidRDefault="00994AB7" w:rsidP="00994AB7">
      <w:pPr>
        <w:jc w:val="center"/>
      </w:pPr>
      <w:r>
        <w:t xml:space="preserve"> </w:t>
      </w:r>
      <m:oMath>
        <m:r>
          <w:rPr>
            <w:rFonts w:ascii="Cambria Math" w:hAnsi="Cambria Math"/>
          </w:rPr>
          <m:t>vcmin_q1q2_output=1/3</m:t>
        </m:r>
      </m:oMath>
    </w:p>
    <w:p w14:paraId="20F8FF9D" w14:textId="77777777" w:rsidR="000C641C" w:rsidRDefault="000C641C" w:rsidP="00994AB7">
      <w:pPr>
        <w:jc w:val="center"/>
      </w:pPr>
    </w:p>
    <w:p w14:paraId="0B72DF3D" w14:textId="7ACAED1F" w:rsidR="000C641C" w:rsidRPr="005F6F7A" w:rsidRDefault="000C641C" w:rsidP="000C641C">
      <w:r>
        <w:t xml:space="preserve">En la salida de las colas se analiza la velocidad </w:t>
      </w:r>
      <w:r>
        <w:rPr>
          <w:i/>
        </w:rPr>
        <w:t xml:space="preserve">mínima </w:t>
      </w:r>
      <w:r w:rsidR="005F6F7A">
        <w:t>de descarga</w:t>
      </w:r>
      <w:r>
        <w:t>, para relacion</w:t>
      </w:r>
      <w:r w:rsidR="005F6F7A">
        <w:t xml:space="preserve">arla con la velocidad </w:t>
      </w:r>
      <w:r w:rsidR="005F6F7A">
        <w:rPr>
          <w:i/>
        </w:rPr>
        <w:t xml:space="preserve">máxima </w:t>
      </w:r>
      <w:r w:rsidR="005F6F7A">
        <w:t xml:space="preserve">de carga y así analizar que posibilidades hay de que se llene la cola. </w:t>
      </w:r>
    </w:p>
    <w:p w14:paraId="3F17C7CE" w14:textId="77777777" w:rsidR="00994AB7" w:rsidRDefault="00994AB7" w:rsidP="00994AB7">
      <w:pPr>
        <w:jc w:val="center"/>
      </w:pPr>
    </w:p>
    <w:p w14:paraId="0E58EDF3" w14:textId="0D9677A2" w:rsidR="00994AB7" w:rsidRDefault="000C641C" w:rsidP="005F6F7A">
      <w:pPr>
        <w:pStyle w:val="Ttulo2"/>
      </w:pPr>
      <w:r>
        <w:t>qresult</w:t>
      </w:r>
    </w:p>
    <w:p w14:paraId="38E6E971" w14:textId="77777777" w:rsidR="000C641C" w:rsidRDefault="000C641C" w:rsidP="000C641C"/>
    <w:p w14:paraId="011A247C" w14:textId="55F7C0A3" w:rsidR="000C641C" w:rsidRDefault="000C641C" w:rsidP="000C641C">
      <w:pPr>
        <w:rPr>
          <w:i/>
        </w:rPr>
      </w:pPr>
      <w:r>
        <w:t>Las cola</w:t>
      </w:r>
      <w:r w:rsidR="005F6F7A">
        <w:t>s</w:t>
      </w:r>
      <w:r>
        <w:t xml:space="preserve"> de resultados entrega datos a la siguiente cola que es la cola de salida </w:t>
      </w:r>
      <w:r>
        <w:rPr>
          <w:i/>
        </w:rPr>
        <w:t xml:space="preserve">qout_buffer, </w:t>
      </w:r>
      <w:r>
        <w:t xml:space="preserve">tan pronto cuente con datos dentro de ella. Sin embargo el ancho de la salida de la cola </w:t>
      </w:r>
      <w:r>
        <w:rPr>
          <w:i/>
        </w:rPr>
        <w:t xml:space="preserve">qresult </w:t>
      </w:r>
      <w:r>
        <w:t xml:space="preserve">difiere del ancho de la entrada de la cola </w:t>
      </w:r>
      <w:r>
        <w:rPr>
          <w:i/>
        </w:rPr>
        <w:t xml:space="preserve">qout_buffer. </w:t>
      </w:r>
    </w:p>
    <w:p w14:paraId="1E4B893F" w14:textId="77777777" w:rsidR="000C641C" w:rsidRDefault="000C641C" w:rsidP="000C641C">
      <w:pPr>
        <w:rPr>
          <w:i/>
        </w:rPr>
      </w:pPr>
    </w:p>
    <w:p w14:paraId="3774E474" w14:textId="3B0AD7B4" w:rsidR="000C641C" w:rsidRDefault="000C641C" w:rsidP="000C641C">
      <w:r>
        <w:t xml:space="preserve">En el peor de los casos el </w:t>
      </w:r>
      <w:r>
        <w:rPr>
          <w:i/>
        </w:rPr>
        <w:t xml:space="preserve">kernel </w:t>
      </w:r>
      <w:r>
        <w:t xml:space="preserve">esta configurado para ejecutar la función especial de normalización de vectores y los bits </w:t>
      </w:r>
      <w:r>
        <w:rPr>
          <w:i/>
        </w:rPr>
        <w:t xml:space="preserve">vt </w:t>
      </w:r>
      <w:r>
        <w:t xml:space="preserve"> del registro de control y programación, ver </w:t>
      </w:r>
      <w:r w:rsidRPr="000C641C">
        <w:rPr>
          <w:i/>
        </w:rPr>
        <w:t>capítulo</w:t>
      </w:r>
      <w:r>
        <w:t xml:space="preserve"> </w:t>
      </w:r>
      <w:r>
        <w:rPr>
          <w:i/>
        </w:rPr>
        <w:t xml:space="preserve">IV. </w:t>
      </w:r>
      <w:r w:rsidR="00D059FB">
        <w:rPr>
          <w:i/>
        </w:rPr>
        <w:t>Interfaz</w:t>
      </w:r>
      <w:r>
        <w:rPr>
          <w:i/>
        </w:rPr>
        <w:t xml:space="preserve"> de Programación de Bajo Nivel del RayTrac, </w:t>
      </w:r>
      <w:r>
        <w:t xml:space="preserve">están configurados para entregar 4 valores, los 3 componentes vectoriales con el vector normal y el componente escalar, con la magnitud del vector. </w:t>
      </w:r>
    </w:p>
    <w:p w14:paraId="1CA60928" w14:textId="77777777" w:rsidR="005F6F7A" w:rsidRDefault="005F6F7A" w:rsidP="000C641C"/>
    <w:p w14:paraId="607844B0" w14:textId="1E3FA5E3" w:rsidR="000C641C" w:rsidRDefault="005F6F7A" w:rsidP="000C641C">
      <w:r>
        <w:t xml:space="preserve">Por lo tanto la velocidad de </w:t>
      </w:r>
      <w:r w:rsidR="000C641C">
        <w:t xml:space="preserve">carga </w:t>
      </w:r>
      <w:r>
        <w:rPr>
          <w:i/>
        </w:rPr>
        <w:t xml:space="preserve">máxima </w:t>
      </w:r>
      <w:r>
        <w:t xml:space="preserve">de esta cola es 1/3, la velocidad </w:t>
      </w:r>
      <w:r w:rsidRPr="005F6F7A">
        <w:rPr>
          <w:i/>
        </w:rPr>
        <w:t>máxima</w:t>
      </w:r>
      <w:r>
        <w:t xml:space="preserve"> de descarga es 1 (cuando solo se debe entregar como resultado apenas un escalar) y la velocidad </w:t>
      </w:r>
      <w:r>
        <w:rPr>
          <w:i/>
        </w:rPr>
        <w:t xml:space="preserve">mínima </w:t>
      </w:r>
      <w:r>
        <w:t>de descarga es 1/4 (cuando se debe entregar como resultado un vector y un escalar).</w:t>
      </w:r>
    </w:p>
    <w:p w14:paraId="34B749F1" w14:textId="77777777" w:rsidR="006E7684" w:rsidRDefault="006E7684" w:rsidP="006E7684">
      <w:pPr>
        <w:jc w:val="center"/>
      </w:pPr>
    </w:p>
    <w:p w14:paraId="7E0B7B3A" w14:textId="6156E95E" w:rsidR="006E7684" w:rsidRPr="006E7684" w:rsidRDefault="006E7684" w:rsidP="006E7684">
      <w:pPr>
        <w:jc w:val="center"/>
      </w:pPr>
      <m:oMathPara>
        <m:oMath>
          <m:r>
            <w:rPr>
              <w:rFonts w:ascii="Cambria Math" w:hAnsi="Cambria Math"/>
            </w:rPr>
            <m:t>vc_qresult_input=1/3</m:t>
          </m:r>
        </m:oMath>
      </m:oMathPara>
    </w:p>
    <w:p w14:paraId="12EAE74F" w14:textId="77777777" w:rsidR="006E7684" w:rsidRDefault="006E7684" w:rsidP="006E7684">
      <w:pPr>
        <w:jc w:val="center"/>
      </w:pPr>
    </w:p>
    <w:p w14:paraId="58B88249" w14:textId="613D3C6E" w:rsidR="006E7684" w:rsidRPr="006E7684" w:rsidRDefault="006E7684" w:rsidP="006E7684">
      <w:pPr>
        <w:jc w:val="center"/>
      </w:pPr>
      <m:oMathPara>
        <m:oMath>
          <m:r>
            <w:rPr>
              <w:rFonts w:ascii="Cambria Math" w:hAnsi="Cambria Math"/>
            </w:rPr>
            <m:t>vcmax_qresult_output=1</m:t>
          </m:r>
        </m:oMath>
      </m:oMathPara>
    </w:p>
    <w:p w14:paraId="5CE02912" w14:textId="77777777" w:rsidR="006E7684" w:rsidRDefault="006E7684" w:rsidP="006E7684">
      <w:pPr>
        <w:jc w:val="center"/>
      </w:pPr>
    </w:p>
    <w:p w14:paraId="1E9480F7" w14:textId="447C668A" w:rsidR="006E7684" w:rsidRPr="006E7684" w:rsidRDefault="006E7684" w:rsidP="006E7684">
      <w:pPr>
        <w:jc w:val="center"/>
      </w:pPr>
      <m:oMathPara>
        <m:oMath>
          <m:r>
            <w:rPr>
              <w:rFonts w:ascii="Cambria Math" w:hAnsi="Cambria Math"/>
            </w:rPr>
            <m:t>vcmin_qresult_output=1/4</m:t>
          </m:r>
        </m:oMath>
      </m:oMathPara>
    </w:p>
    <w:p w14:paraId="73769B24" w14:textId="77777777" w:rsidR="006E7684" w:rsidRDefault="006E7684" w:rsidP="006E7684">
      <w:pPr>
        <w:jc w:val="center"/>
      </w:pPr>
    </w:p>
    <w:p w14:paraId="282A9A35" w14:textId="167E8C31" w:rsidR="006E7684" w:rsidRPr="006E7684" w:rsidRDefault="006E7684" w:rsidP="006E7684">
      <w:pPr>
        <w:jc w:val="center"/>
      </w:pPr>
      <m:oMathPara>
        <m:oMath>
          <m:r>
            <w:rPr>
              <w:rFonts w:ascii="Cambria Math" w:hAnsi="Cambria Math"/>
            </w:rPr>
            <m:t>vcmin_qresult_diff=vc_qresult_input- vcmin_qresult_output=1/12</m:t>
          </m:r>
        </m:oMath>
      </m:oMathPara>
    </w:p>
    <w:p w14:paraId="0FD4F9C9" w14:textId="77777777" w:rsidR="006E7684" w:rsidRDefault="006E7684" w:rsidP="006E7684">
      <w:pPr>
        <w:jc w:val="center"/>
      </w:pPr>
    </w:p>
    <w:p w14:paraId="4FC27CCE" w14:textId="067B99CB" w:rsidR="006E7684" w:rsidRPr="006E7684" w:rsidRDefault="006E7684" w:rsidP="006E7684">
      <w:pPr>
        <w:jc w:val="center"/>
      </w:pPr>
      <m:oMathPara>
        <m:oMath>
          <m:r>
            <w:rPr>
              <w:rFonts w:ascii="Cambria Math" w:hAnsi="Cambria Math"/>
            </w:rPr>
            <m:t>vcmax_qresult_diff=vc_qresult_input- vcmax_qresult_output=-2/3</m:t>
          </m:r>
        </m:oMath>
      </m:oMathPara>
    </w:p>
    <w:p w14:paraId="787F6085" w14:textId="77777777" w:rsidR="006E7684" w:rsidRDefault="006E7684" w:rsidP="006E7684">
      <w:pPr>
        <w:jc w:val="center"/>
      </w:pPr>
    </w:p>
    <w:p w14:paraId="769C8215" w14:textId="6925C411" w:rsidR="006E7684" w:rsidRDefault="001A6117" w:rsidP="000C641C">
      <w:r>
        <w:t xml:space="preserve">El resultado de las restas ilustrado en las ecuaciones, muestra las velocidades máximas y mínimas, a las que se llena la cola de resultados. El resultado -2/3 indica que la cola descarga datos mas rápido (1) que cuando los carga (1/3), por lo tanto la cola nunca se llenará bajo estas condiciones.  El resultado 1/12 indica que la cola se llenará a un ritmo de un dato cada 12 ciclos de reloj. En este caso, si se va a llenar la cola y debe ser tenido en cuenta para el diseño de la máquina de control de flujo. </w:t>
      </w:r>
    </w:p>
    <w:p w14:paraId="0ACBC7E4" w14:textId="77777777" w:rsidR="005F6F7A" w:rsidRDefault="005F6F7A" w:rsidP="000C641C"/>
    <w:p w14:paraId="46C021D0" w14:textId="7C03C144" w:rsidR="005F6F7A" w:rsidRDefault="005F6F7A" w:rsidP="005F6F7A">
      <w:pPr>
        <w:pStyle w:val="Ttulo2"/>
      </w:pPr>
      <w:r>
        <w:t>qout_buffer</w:t>
      </w:r>
    </w:p>
    <w:p w14:paraId="371A4357" w14:textId="77777777" w:rsidR="005F6F7A" w:rsidRDefault="005F6F7A" w:rsidP="005F6F7A"/>
    <w:p w14:paraId="05964157" w14:textId="61B1761D" w:rsidR="005F6F7A" w:rsidRDefault="005F6F7A" w:rsidP="005F6F7A">
      <w:r>
        <w:t xml:space="preserve">La cola de salida tiene 2 posibles velocidades de entrada de datos: 1 y 1/4. La velocidad de salida de </w:t>
      </w:r>
      <w:r>
        <w:rPr>
          <w:i/>
        </w:rPr>
        <w:t xml:space="preserve">qout_buffer, </w:t>
      </w:r>
      <w:r>
        <w:t xml:space="preserve">no se puede determinar porque es el mecanismo externo de la interfaz </w:t>
      </w:r>
      <w:r>
        <w:rPr>
          <w:i/>
        </w:rPr>
        <w:t>Avalon</w:t>
      </w:r>
      <w:r>
        <w:t>, la que realiza el descarte y la</w:t>
      </w:r>
      <w:r w:rsidR="00AB2D3B">
        <w:t xml:space="preserve"> que realiza esta operación no está determinada. Por lo tanto asumimos el peor de los casos en que la velocidad </w:t>
      </w:r>
      <w:r w:rsidR="00AB2D3B">
        <w:rPr>
          <w:i/>
        </w:rPr>
        <w:t xml:space="preserve">máxima </w:t>
      </w:r>
      <w:r w:rsidR="00AB2D3B">
        <w:t>de descarga es 0.</w:t>
      </w:r>
    </w:p>
    <w:p w14:paraId="07EE72A9" w14:textId="77777777" w:rsidR="00AB2D3B" w:rsidRDefault="00AB2D3B" w:rsidP="005F6F7A"/>
    <w:p w14:paraId="0C71C74B" w14:textId="77777777" w:rsidR="00CF18EF" w:rsidRDefault="00CF18EF" w:rsidP="00CF18EF">
      <w:r>
        <w:t xml:space="preserve">La entrada de cada cola tiene una velocidad máxima de carga, la salida una velocidad mínima y máxima de descarga. La resta entre la velocidad de entrada y la velocidad de salida, da como resultado la velocidad con la que se llena la cola. </w:t>
      </w:r>
    </w:p>
    <w:p w14:paraId="05CD69CE" w14:textId="77777777" w:rsidR="001A6117" w:rsidRDefault="001A6117" w:rsidP="00CF18EF"/>
    <w:p w14:paraId="004AE85F" w14:textId="205F51A2" w:rsidR="001A6117" w:rsidRPr="006E7684" w:rsidRDefault="001A6117" w:rsidP="001A6117">
      <w:pPr>
        <w:jc w:val="center"/>
      </w:pPr>
      <m:oMathPara>
        <m:oMath>
          <m:r>
            <w:rPr>
              <w:rFonts w:ascii="Cambria Math" w:hAnsi="Cambria Math"/>
            </w:rPr>
            <m:t>vcmax_qout_buffer_input=1</m:t>
          </m:r>
        </m:oMath>
      </m:oMathPara>
    </w:p>
    <w:p w14:paraId="54C1427A" w14:textId="77777777" w:rsidR="001A6117" w:rsidRDefault="001A6117" w:rsidP="001A6117">
      <w:pPr>
        <w:jc w:val="center"/>
      </w:pPr>
    </w:p>
    <w:p w14:paraId="1520247B" w14:textId="31CB5F33" w:rsidR="001A6117" w:rsidRPr="006E7684" w:rsidRDefault="001A6117" w:rsidP="001A6117">
      <w:pPr>
        <w:jc w:val="center"/>
      </w:pPr>
      <m:oMathPara>
        <m:oMath>
          <m:r>
            <w:rPr>
              <w:rFonts w:ascii="Cambria Math" w:hAnsi="Cambria Math"/>
            </w:rPr>
            <m:t>vcmin_qout_buffer_input=1/4</m:t>
          </m:r>
        </m:oMath>
      </m:oMathPara>
    </w:p>
    <w:p w14:paraId="0D24429A" w14:textId="77777777" w:rsidR="001A6117" w:rsidRDefault="001A6117" w:rsidP="001A6117">
      <w:pPr>
        <w:jc w:val="center"/>
      </w:pPr>
    </w:p>
    <w:p w14:paraId="431BBF19" w14:textId="1534A70E" w:rsidR="001A6117" w:rsidRPr="006E7684" w:rsidRDefault="001A6117" w:rsidP="001A6117">
      <w:pPr>
        <w:jc w:val="center"/>
      </w:pPr>
      <m:oMathPara>
        <m:oMath>
          <m:r>
            <w:rPr>
              <w:rFonts w:ascii="Cambria Math" w:hAnsi="Cambria Math"/>
            </w:rPr>
            <m:t>vcmin_qout_buffer_diff=vcmin_qout_buffer_input</m:t>
          </m:r>
        </m:oMath>
      </m:oMathPara>
    </w:p>
    <w:p w14:paraId="1A7F01EB" w14:textId="77777777" w:rsidR="001A6117" w:rsidRDefault="001A6117" w:rsidP="001A6117">
      <w:pPr>
        <w:jc w:val="center"/>
      </w:pPr>
    </w:p>
    <w:p w14:paraId="15795410" w14:textId="1FF98E7E" w:rsidR="001A6117" w:rsidRPr="006E7684" w:rsidRDefault="001A6117" w:rsidP="001A6117">
      <w:pPr>
        <w:jc w:val="center"/>
      </w:pPr>
      <m:oMathPara>
        <m:oMath>
          <m:r>
            <w:rPr>
              <w:rFonts w:ascii="Cambria Math" w:hAnsi="Cambria Math"/>
            </w:rPr>
            <m:t>vcmax_qout_buffer_diff=vcmax_qout_buffer_input</m:t>
          </m:r>
        </m:oMath>
      </m:oMathPara>
    </w:p>
    <w:p w14:paraId="3460CAA5" w14:textId="77777777" w:rsidR="001A6117" w:rsidRDefault="001A6117" w:rsidP="00CF18EF"/>
    <w:p w14:paraId="700D23A1" w14:textId="417D9639" w:rsidR="00AB2D3B" w:rsidRDefault="00AB2D3B" w:rsidP="005F6F7A">
      <w:r>
        <w:t>Se compila la tabla de condiciones de flujo entonces:</w:t>
      </w:r>
    </w:p>
    <w:p w14:paraId="431CC34F" w14:textId="77777777" w:rsidR="00AB2D3B" w:rsidRDefault="00AB2D3B" w:rsidP="005F6F7A"/>
    <w:tbl>
      <w:tblPr>
        <w:tblStyle w:val="Tablaconcuadrcula"/>
        <w:tblW w:w="0" w:type="auto"/>
        <w:jc w:val="center"/>
        <w:tblLook w:val="04A0" w:firstRow="1" w:lastRow="0" w:firstColumn="1" w:lastColumn="0" w:noHBand="0" w:noVBand="1"/>
      </w:tblPr>
      <w:tblGrid>
        <w:gridCol w:w="997"/>
        <w:gridCol w:w="997"/>
        <w:gridCol w:w="998"/>
        <w:gridCol w:w="998"/>
        <w:gridCol w:w="998"/>
        <w:gridCol w:w="998"/>
        <w:gridCol w:w="998"/>
        <w:gridCol w:w="998"/>
        <w:gridCol w:w="998"/>
      </w:tblGrid>
      <w:tr w:rsidR="00AB2D3B" w:rsidRPr="00AB2D3B" w14:paraId="0BC63FAB" w14:textId="77777777" w:rsidTr="00AB2D3B">
        <w:trPr>
          <w:jc w:val="center"/>
        </w:trPr>
        <w:tc>
          <w:tcPr>
            <w:tcW w:w="2992" w:type="dxa"/>
            <w:gridSpan w:val="3"/>
          </w:tcPr>
          <w:p w14:paraId="532D2648" w14:textId="380BC150" w:rsidR="00AB2D3B" w:rsidRPr="00B12955" w:rsidRDefault="00B12955" w:rsidP="00AB2D3B">
            <w:pPr>
              <w:jc w:val="center"/>
              <w:rPr>
                <w:i/>
                <w:sz w:val="16"/>
                <w:szCs w:val="16"/>
              </w:rPr>
            </w:pPr>
            <w:r>
              <w:rPr>
                <w:i/>
                <w:sz w:val="16"/>
                <w:szCs w:val="16"/>
              </w:rPr>
              <w:t>Q1&amp;Q2</w:t>
            </w:r>
          </w:p>
        </w:tc>
        <w:tc>
          <w:tcPr>
            <w:tcW w:w="2994" w:type="dxa"/>
            <w:gridSpan w:val="3"/>
          </w:tcPr>
          <w:p w14:paraId="0F3F6601" w14:textId="3603E537" w:rsidR="00AB2D3B" w:rsidRPr="00B12955" w:rsidRDefault="00B12955" w:rsidP="00AB2D3B">
            <w:pPr>
              <w:jc w:val="center"/>
              <w:rPr>
                <w:i/>
                <w:sz w:val="16"/>
                <w:szCs w:val="16"/>
              </w:rPr>
            </w:pPr>
            <w:r>
              <w:rPr>
                <w:i/>
                <w:sz w:val="16"/>
                <w:szCs w:val="16"/>
              </w:rPr>
              <w:t>QRESULT</w:t>
            </w:r>
          </w:p>
        </w:tc>
        <w:tc>
          <w:tcPr>
            <w:tcW w:w="2994" w:type="dxa"/>
            <w:gridSpan w:val="3"/>
          </w:tcPr>
          <w:p w14:paraId="06AF3D10" w14:textId="4E7D4FF0" w:rsidR="00AB2D3B" w:rsidRPr="00B12955" w:rsidRDefault="00B12955" w:rsidP="00AB2D3B">
            <w:pPr>
              <w:jc w:val="center"/>
              <w:rPr>
                <w:i/>
                <w:sz w:val="16"/>
                <w:szCs w:val="16"/>
              </w:rPr>
            </w:pPr>
            <w:r>
              <w:rPr>
                <w:i/>
                <w:sz w:val="16"/>
                <w:szCs w:val="16"/>
              </w:rPr>
              <w:t>QOUTPUT_BUFFER</w:t>
            </w:r>
          </w:p>
        </w:tc>
      </w:tr>
      <w:tr w:rsidR="00CF18EF" w:rsidRPr="00AB2D3B" w14:paraId="2AF93920" w14:textId="77777777" w:rsidTr="00CF18EF">
        <w:trPr>
          <w:jc w:val="center"/>
        </w:trPr>
        <w:tc>
          <w:tcPr>
            <w:tcW w:w="997" w:type="dxa"/>
            <w:vMerge w:val="restart"/>
            <w:vAlign w:val="center"/>
          </w:tcPr>
          <w:p w14:paraId="4F854715" w14:textId="2C167B9D" w:rsidR="00CF18EF" w:rsidRPr="00B12955" w:rsidRDefault="00CF18EF" w:rsidP="00AB2D3B">
            <w:pPr>
              <w:jc w:val="center"/>
              <w:rPr>
                <w:i/>
                <w:sz w:val="16"/>
                <w:szCs w:val="16"/>
              </w:rPr>
            </w:pPr>
            <w:r w:rsidRPr="00B12955">
              <w:rPr>
                <w:i/>
                <w:sz w:val="16"/>
                <w:szCs w:val="16"/>
              </w:rPr>
              <w:t>1/3</w:t>
            </w:r>
          </w:p>
        </w:tc>
        <w:tc>
          <w:tcPr>
            <w:tcW w:w="997" w:type="dxa"/>
            <w:vMerge w:val="restart"/>
            <w:vAlign w:val="center"/>
          </w:tcPr>
          <w:p w14:paraId="4704C0CD" w14:textId="567A344F" w:rsidR="00CF18EF" w:rsidRPr="00B12955" w:rsidRDefault="00CF18EF" w:rsidP="00AB2D3B">
            <w:pPr>
              <w:jc w:val="center"/>
              <w:rPr>
                <w:i/>
                <w:sz w:val="16"/>
                <w:szCs w:val="16"/>
              </w:rPr>
            </w:pPr>
            <w:r w:rsidRPr="00B12955">
              <w:rPr>
                <w:i/>
                <w:sz w:val="16"/>
                <w:szCs w:val="16"/>
              </w:rPr>
              <w:t>0</w:t>
            </w:r>
          </w:p>
        </w:tc>
        <w:tc>
          <w:tcPr>
            <w:tcW w:w="998" w:type="dxa"/>
            <w:vMerge w:val="restart"/>
            <w:vAlign w:val="center"/>
          </w:tcPr>
          <w:p w14:paraId="1C655FF3" w14:textId="7590FE57" w:rsidR="00CF18EF" w:rsidRPr="00B12955" w:rsidRDefault="00CF18EF" w:rsidP="00AB2D3B">
            <w:pPr>
              <w:jc w:val="center"/>
              <w:rPr>
                <w:i/>
                <w:sz w:val="16"/>
                <w:szCs w:val="16"/>
              </w:rPr>
            </w:pPr>
            <w:r w:rsidRPr="00B12955">
              <w:rPr>
                <w:i/>
                <w:sz w:val="16"/>
                <w:szCs w:val="16"/>
              </w:rPr>
              <w:t>1/3</w:t>
            </w:r>
          </w:p>
        </w:tc>
        <w:tc>
          <w:tcPr>
            <w:tcW w:w="998" w:type="dxa"/>
            <w:vMerge w:val="restart"/>
            <w:vAlign w:val="center"/>
          </w:tcPr>
          <w:p w14:paraId="781EC132" w14:textId="29359956" w:rsidR="00CF18EF" w:rsidRPr="00B12955" w:rsidRDefault="00CF18EF" w:rsidP="00AB2D3B">
            <w:pPr>
              <w:jc w:val="center"/>
              <w:rPr>
                <w:i/>
                <w:sz w:val="16"/>
                <w:szCs w:val="16"/>
              </w:rPr>
            </w:pPr>
            <w:r w:rsidRPr="00B12955">
              <w:rPr>
                <w:i/>
                <w:sz w:val="16"/>
                <w:szCs w:val="16"/>
              </w:rPr>
              <w:t>1/3</w:t>
            </w:r>
          </w:p>
        </w:tc>
        <w:tc>
          <w:tcPr>
            <w:tcW w:w="998" w:type="dxa"/>
          </w:tcPr>
          <w:p w14:paraId="4EE685C9" w14:textId="4BDD6100" w:rsidR="00CF18EF" w:rsidRPr="00B12955" w:rsidRDefault="00CF18EF" w:rsidP="00AB2D3B">
            <w:pPr>
              <w:jc w:val="center"/>
              <w:rPr>
                <w:i/>
                <w:sz w:val="16"/>
                <w:szCs w:val="16"/>
              </w:rPr>
            </w:pPr>
            <w:r w:rsidRPr="00B12955">
              <w:rPr>
                <w:i/>
                <w:sz w:val="16"/>
                <w:szCs w:val="16"/>
              </w:rPr>
              <w:t>-2/3</w:t>
            </w:r>
          </w:p>
        </w:tc>
        <w:tc>
          <w:tcPr>
            <w:tcW w:w="998" w:type="dxa"/>
          </w:tcPr>
          <w:p w14:paraId="7CA75C23" w14:textId="08483B88" w:rsidR="00CF18EF" w:rsidRPr="00B12955" w:rsidRDefault="00CF18EF" w:rsidP="00AB2D3B">
            <w:pPr>
              <w:jc w:val="center"/>
              <w:rPr>
                <w:i/>
                <w:sz w:val="16"/>
                <w:szCs w:val="16"/>
              </w:rPr>
            </w:pPr>
            <w:r w:rsidRPr="00B12955">
              <w:rPr>
                <w:i/>
                <w:sz w:val="16"/>
                <w:szCs w:val="16"/>
              </w:rPr>
              <w:t>1</w:t>
            </w:r>
          </w:p>
        </w:tc>
        <w:tc>
          <w:tcPr>
            <w:tcW w:w="998" w:type="dxa"/>
          </w:tcPr>
          <w:p w14:paraId="3B86AF0A" w14:textId="387085AD" w:rsidR="00CF18EF" w:rsidRPr="00B12955" w:rsidRDefault="00CF18EF" w:rsidP="00AB2D3B">
            <w:pPr>
              <w:jc w:val="center"/>
              <w:rPr>
                <w:i/>
                <w:sz w:val="16"/>
                <w:szCs w:val="16"/>
              </w:rPr>
            </w:pPr>
            <w:r>
              <w:rPr>
                <w:i/>
                <w:sz w:val="16"/>
                <w:szCs w:val="16"/>
              </w:rPr>
              <w:t>1</w:t>
            </w:r>
          </w:p>
        </w:tc>
        <w:tc>
          <w:tcPr>
            <w:tcW w:w="998" w:type="dxa"/>
          </w:tcPr>
          <w:p w14:paraId="38F5E415" w14:textId="4FC50F5E" w:rsidR="00CF18EF" w:rsidRPr="00B12955" w:rsidRDefault="00CF18EF" w:rsidP="00AB2D3B">
            <w:pPr>
              <w:jc w:val="center"/>
              <w:rPr>
                <w:i/>
                <w:sz w:val="16"/>
                <w:szCs w:val="16"/>
              </w:rPr>
            </w:pPr>
            <w:r>
              <w:rPr>
                <w:i/>
                <w:sz w:val="16"/>
                <w:szCs w:val="16"/>
              </w:rPr>
              <w:t>1</w:t>
            </w:r>
          </w:p>
        </w:tc>
        <w:tc>
          <w:tcPr>
            <w:tcW w:w="998" w:type="dxa"/>
            <w:vMerge w:val="restart"/>
            <w:vAlign w:val="center"/>
          </w:tcPr>
          <w:p w14:paraId="4C3BBE1D" w14:textId="7E22F20C" w:rsidR="00CF18EF" w:rsidRPr="00B12955" w:rsidRDefault="00CF18EF" w:rsidP="00CF18EF">
            <w:pPr>
              <w:jc w:val="center"/>
              <w:rPr>
                <w:i/>
                <w:sz w:val="16"/>
                <w:szCs w:val="16"/>
              </w:rPr>
            </w:pPr>
            <w:r>
              <w:rPr>
                <w:i/>
                <w:sz w:val="16"/>
                <w:szCs w:val="16"/>
              </w:rPr>
              <w:t>0</w:t>
            </w:r>
          </w:p>
        </w:tc>
      </w:tr>
      <w:tr w:rsidR="00CF18EF" w:rsidRPr="00AB2D3B" w14:paraId="7D671E8C" w14:textId="77777777" w:rsidTr="00AB2D3B">
        <w:trPr>
          <w:jc w:val="center"/>
        </w:trPr>
        <w:tc>
          <w:tcPr>
            <w:tcW w:w="997" w:type="dxa"/>
            <w:vMerge/>
          </w:tcPr>
          <w:p w14:paraId="36114B41" w14:textId="77777777" w:rsidR="00CF18EF" w:rsidRPr="00B12955" w:rsidRDefault="00CF18EF" w:rsidP="00AB2D3B">
            <w:pPr>
              <w:jc w:val="center"/>
              <w:rPr>
                <w:i/>
                <w:sz w:val="16"/>
                <w:szCs w:val="16"/>
              </w:rPr>
            </w:pPr>
          </w:p>
        </w:tc>
        <w:tc>
          <w:tcPr>
            <w:tcW w:w="997" w:type="dxa"/>
            <w:vMerge/>
          </w:tcPr>
          <w:p w14:paraId="5080D328" w14:textId="77777777" w:rsidR="00CF18EF" w:rsidRPr="00B12955" w:rsidRDefault="00CF18EF" w:rsidP="00AB2D3B">
            <w:pPr>
              <w:jc w:val="center"/>
              <w:rPr>
                <w:i/>
                <w:sz w:val="16"/>
                <w:szCs w:val="16"/>
              </w:rPr>
            </w:pPr>
          </w:p>
        </w:tc>
        <w:tc>
          <w:tcPr>
            <w:tcW w:w="998" w:type="dxa"/>
            <w:vMerge/>
          </w:tcPr>
          <w:p w14:paraId="79317780" w14:textId="77777777" w:rsidR="00CF18EF" w:rsidRPr="00B12955" w:rsidRDefault="00CF18EF" w:rsidP="00AB2D3B">
            <w:pPr>
              <w:jc w:val="center"/>
              <w:rPr>
                <w:i/>
                <w:sz w:val="16"/>
                <w:szCs w:val="16"/>
              </w:rPr>
            </w:pPr>
          </w:p>
        </w:tc>
        <w:tc>
          <w:tcPr>
            <w:tcW w:w="998" w:type="dxa"/>
            <w:vMerge/>
          </w:tcPr>
          <w:p w14:paraId="79C25EC2" w14:textId="77777777" w:rsidR="00CF18EF" w:rsidRPr="00B12955" w:rsidRDefault="00CF18EF" w:rsidP="00AB2D3B">
            <w:pPr>
              <w:jc w:val="center"/>
              <w:rPr>
                <w:i/>
                <w:sz w:val="16"/>
                <w:szCs w:val="16"/>
              </w:rPr>
            </w:pPr>
          </w:p>
        </w:tc>
        <w:tc>
          <w:tcPr>
            <w:tcW w:w="998" w:type="dxa"/>
          </w:tcPr>
          <w:p w14:paraId="30BA4305" w14:textId="06DF1A97" w:rsidR="00CF18EF" w:rsidRPr="00B12955" w:rsidRDefault="00CF18EF" w:rsidP="00AB2D3B">
            <w:pPr>
              <w:jc w:val="center"/>
              <w:rPr>
                <w:i/>
                <w:sz w:val="16"/>
                <w:szCs w:val="16"/>
              </w:rPr>
            </w:pPr>
            <w:r w:rsidRPr="00B12955">
              <w:rPr>
                <w:i/>
                <w:sz w:val="16"/>
                <w:szCs w:val="16"/>
              </w:rPr>
              <w:t>1/12</w:t>
            </w:r>
          </w:p>
        </w:tc>
        <w:tc>
          <w:tcPr>
            <w:tcW w:w="998" w:type="dxa"/>
          </w:tcPr>
          <w:p w14:paraId="74A9EB1C" w14:textId="5620883A" w:rsidR="00CF18EF" w:rsidRPr="00B12955" w:rsidRDefault="00CF18EF" w:rsidP="00AB2D3B">
            <w:pPr>
              <w:jc w:val="center"/>
              <w:rPr>
                <w:i/>
                <w:sz w:val="16"/>
                <w:szCs w:val="16"/>
              </w:rPr>
            </w:pPr>
            <w:r w:rsidRPr="00B12955">
              <w:rPr>
                <w:i/>
                <w:sz w:val="16"/>
                <w:szCs w:val="16"/>
              </w:rPr>
              <w:t>1/4</w:t>
            </w:r>
          </w:p>
        </w:tc>
        <w:tc>
          <w:tcPr>
            <w:tcW w:w="998" w:type="dxa"/>
          </w:tcPr>
          <w:p w14:paraId="35AD7846" w14:textId="45D92C33" w:rsidR="00CF18EF" w:rsidRPr="00B12955" w:rsidRDefault="00CF18EF" w:rsidP="00AB2D3B">
            <w:pPr>
              <w:jc w:val="center"/>
              <w:rPr>
                <w:i/>
                <w:sz w:val="16"/>
                <w:szCs w:val="16"/>
              </w:rPr>
            </w:pPr>
            <w:r>
              <w:rPr>
                <w:i/>
                <w:sz w:val="16"/>
                <w:szCs w:val="16"/>
              </w:rPr>
              <w:t>1/4</w:t>
            </w:r>
          </w:p>
        </w:tc>
        <w:tc>
          <w:tcPr>
            <w:tcW w:w="998" w:type="dxa"/>
          </w:tcPr>
          <w:p w14:paraId="5AEBECDF" w14:textId="37816B88" w:rsidR="00CF18EF" w:rsidRPr="00B12955" w:rsidRDefault="00CF18EF" w:rsidP="00AB2D3B">
            <w:pPr>
              <w:jc w:val="center"/>
              <w:rPr>
                <w:i/>
                <w:sz w:val="16"/>
                <w:szCs w:val="16"/>
              </w:rPr>
            </w:pPr>
            <w:r>
              <w:rPr>
                <w:i/>
                <w:sz w:val="16"/>
                <w:szCs w:val="16"/>
              </w:rPr>
              <w:t>1/4</w:t>
            </w:r>
          </w:p>
        </w:tc>
        <w:tc>
          <w:tcPr>
            <w:tcW w:w="998" w:type="dxa"/>
            <w:vMerge/>
          </w:tcPr>
          <w:p w14:paraId="27EAFFE1" w14:textId="415B1A91" w:rsidR="00CF18EF" w:rsidRPr="00B12955" w:rsidRDefault="00CF18EF" w:rsidP="00AB2D3B">
            <w:pPr>
              <w:jc w:val="center"/>
              <w:rPr>
                <w:i/>
                <w:sz w:val="16"/>
                <w:szCs w:val="16"/>
              </w:rPr>
            </w:pPr>
          </w:p>
        </w:tc>
      </w:tr>
    </w:tbl>
    <w:p w14:paraId="09F8F176" w14:textId="565E620D" w:rsidR="00AB2D3B" w:rsidRPr="00AB2D3B" w:rsidRDefault="00CF18EF" w:rsidP="00CF18EF">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13</w:t>
      </w:r>
      <w:r w:rsidR="00E15D41">
        <w:rPr>
          <w:noProof/>
        </w:rPr>
        <w:fldChar w:fldCharType="end"/>
      </w:r>
      <w:r>
        <w:t>. Velocidades de carga y descarga de las colas de sincronización.</w:t>
      </w:r>
    </w:p>
    <w:p w14:paraId="3C07D082" w14:textId="71CFA675" w:rsidR="00CF18EF" w:rsidRPr="00CF18EF" w:rsidRDefault="00CF18EF" w:rsidP="000C641C">
      <w:r>
        <w:t xml:space="preserve">En la tabla observamos en las columnas de la izquierda debajo de cada cola, las velocidad de carga </w:t>
      </w:r>
      <w:r>
        <w:rPr>
          <w:i/>
        </w:rPr>
        <w:t>máxima</w:t>
      </w:r>
      <w:r>
        <w:t xml:space="preserve"> y </w:t>
      </w:r>
      <w:r w:rsidRPr="00CF18EF">
        <w:rPr>
          <w:i/>
        </w:rPr>
        <w:t>mínima</w:t>
      </w:r>
      <w:r>
        <w:rPr>
          <w:i/>
        </w:rPr>
        <w:t xml:space="preserve"> </w:t>
      </w:r>
      <w:r>
        <w:t xml:space="preserve">donde aplique. La columna de la derecha contiene las velocidades de descarga de la cola </w:t>
      </w:r>
      <w:r>
        <w:rPr>
          <w:i/>
        </w:rPr>
        <w:t xml:space="preserve">máxima </w:t>
      </w:r>
      <w:r>
        <w:t xml:space="preserve">y </w:t>
      </w:r>
      <w:r>
        <w:rPr>
          <w:i/>
        </w:rPr>
        <w:t xml:space="preserve">mínima </w:t>
      </w:r>
      <w:r>
        <w:t xml:space="preserve">donde aplique. La columna del centro es la diferencia entre las velocidades de carga y las de descarga, valor que representa la velocidad neta con la que se va llenando la cola. </w:t>
      </w:r>
    </w:p>
    <w:p w14:paraId="587AB638" w14:textId="77777777" w:rsidR="00CF18EF" w:rsidRDefault="00CF18EF" w:rsidP="000C641C"/>
    <w:p w14:paraId="39F4225F" w14:textId="4B6489C3" w:rsidR="000C641C" w:rsidRDefault="00CF18EF" w:rsidP="000C641C">
      <w:r>
        <w:t>De la tabla observamos los siguientes resultados:</w:t>
      </w:r>
    </w:p>
    <w:p w14:paraId="2E5D4674" w14:textId="77777777" w:rsidR="00CF18EF" w:rsidRDefault="00CF18EF" w:rsidP="000C641C"/>
    <w:p w14:paraId="6B05CB77" w14:textId="4B50F610" w:rsidR="00CF18EF" w:rsidRDefault="00CF18EF" w:rsidP="000C641C">
      <w:r>
        <w:t xml:space="preserve">La velocidad de entrada y salida de las colas </w:t>
      </w:r>
      <w:r>
        <w:rPr>
          <w:i/>
        </w:rPr>
        <w:t xml:space="preserve">q1 &amp; q2, </w:t>
      </w:r>
      <w:r>
        <w:t xml:space="preserve">es la misma, esto tiene sentido dado que el </w:t>
      </w:r>
      <w:r>
        <w:rPr>
          <w:i/>
        </w:rPr>
        <w:t xml:space="preserve">pipeline aritmético, </w:t>
      </w:r>
      <w:r>
        <w:t xml:space="preserve">no detiene el flujo de los datos que por él transitan, la velocidad de llenado del </w:t>
      </w:r>
      <w:r>
        <w:rPr>
          <w:i/>
        </w:rPr>
        <w:t xml:space="preserve">pipeline aritmético </w:t>
      </w:r>
      <w:r>
        <w:t xml:space="preserve">es 0, lo cual también tiene sentido, porque este no retiene datos. </w:t>
      </w:r>
    </w:p>
    <w:p w14:paraId="110A183F" w14:textId="77777777" w:rsidR="00CF18EF" w:rsidRDefault="00CF18EF" w:rsidP="000C641C"/>
    <w:p w14:paraId="3EB1687F" w14:textId="77777777" w:rsidR="00494C05" w:rsidRDefault="00BC62CF" w:rsidP="000C641C">
      <w:r>
        <w:t xml:space="preserve">La velocidad </w:t>
      </w:r>
      <w:r>
        <w:rPr>
          <w:i/>
        </w:rPr>
        <w:t xml:space="preserve">máxima </w:t>
      </w:r>
      <w:r>
        <w:t xml:space="preserve"> de carga de datos en la cola de resultados </w:t>
      </w:r>
      <w:r>
        <w:rPr>
          <w:i/>
        </w:rPr>
        <w:t xml:space="preserve">qresult, </w:t>
      </w:r>
      <w:r>
        <w:t xml:space="preserve">es la misma velocidad </w:t>
      </w:r>
      <w:r w:rsidRPr="00BC62CF">
        <w:rPr>
          <w:i/>
        </w:rPr>
        <w:t>máxima</w:t>
      </w:r>
      <w:r>
        <w:rPr>
          <w:i/>
        </w:rPr>
        <w:t xml:space="preserve"> </w:t>
      </w:r>
      <w:r>
        <w:t xml:space="preserve">de salida de las colas </w:t>
      </w:r>
      <w:r>
        <w:rPr>
          <w:i/>
        </w:rPr>
        <w:t xml:space="preserve">q1&amp;q2, 1/3. </w:t>
      </w:r>
      <w:r>
        <w:t>Cuando solo se está entregando un resultado escalar (</w:t>
      </w:r>
      <w:r>
        <w:rPr>
          <w:i/>
        </w:rPr>
        <w:t xml:space="preserve">kernels, </w:t>
      </w:r>
      <w:r>
        <w:t xml:space="preserve">producto punto o magnitud vectorial), </w:t>
      </w:r>
      <w:r w:rsidR="00494C05">
        <w:t xml:space="preserve">la tasa de descarga de datos </w:t>
      </w:r>
      <w:r w:rsidR="00494C05">
        <w:rPr>
          <w:i/>
        </w:rPr>
        <w:t xml:space="preserve">máxima </w:t>
      </w:r>
      <w:r w:rsidR="00494C05">
        <w:t>es de 1/1, haciendo que la cola se llene a una velocidad de -2/3, lo cual no tiene sentido, esto significa que la de resultados permanecerá vacía por momentos.</w:t>
      </w:r>
    </w:p>
    <w:p w14:paraId="7DF1B9F6" w14:textId="77777777" w:rsidR="00494C05" w:rsidRDefault="00494C05" w:rsidP="000C641C"/>
    <w:p w14:paraId="5EE4C996" w14:textId="77777777" w:rsidR="00494C05" w:rsidRDefault="00494C05" w:rsidP="000C641C">
      <w:r>
        <w:t xml:space="preserve">Cuando se está entregando cuatro datos como resultado correspondientes a 3 componentes vectoriales y uno escalar, la velocidad máxima de descarga es 1/4, esto significa que la velocidad de llenado de la cola es de 1/12. Esto significa que cada 12 clocks, si en la cola de resultados hay un flujo de entrada continuo de un resultado por cada 3 ciclos de reloj, la cola se empezará a llenar paulatinamente. </w:t>
      </w:r>
    </w:p>
    <w:p w14:paraId="1B44CBD0" w14:textId="77777777" w:rsidR="00494C05" w:rsidRDefault="00494C05" w:rsidP="000C641C"/>
    <w:p w14:paraId="1E98F159" w14:textId="271D3B9B" w:rsidR="00494C05" w:rsidRDefault="00494C05" w:rsidP="000C641C">
      <w:r>
        <w:t xml:space="preserve">Asumiendo que el mecanismo externo de bus de datos, no le otorgue nunca el bus al </w:t>
      </w:r>
      <w:r>
        <w:rPr>
          <w:i/>
        </w:rPr>
        <w:t>RayTrac</w:t>
      </w:r>
      <w:r>
        <w:t>, para escribir datos, la velocidad máxima de</w:t>
      </w:r>
      <w:r w:rsidR="00AB4546">
        <w:t xml:space="preserve"> llenado del buffer de salida se</w:t>
      </w:r>
      <w:r w:rsidR="00A419AB">
        <w:t>ría</w:t>
      </w:r>
      <w:r>
        <w:t xml:space="preserve"> 1 dato por cada ciclo de reloj, cuando solo se está entregando un valor escalar y/o de 1/4 cuando se está entregando valores vectoriales y escalares.</w:t>
      </w:r>
    </w:p>
    <w:p w14:paraId="10D0EB2D" w14:textId="77777777" w:rsidR="00494C05" w:rsidRDefault="00494C05" w:rsidP="000C641C"/>
    <w:p w14:paraId="00A3CCFD" w14:textId="78AFA389" w:rsidR="00494C05" w:rsidRDefault="001554A4" w:rsidP="000C641C">
      <w:r>
        <w:t xml:space="preserve">Después de este análisis se concluye que el efecto neto de las colas trabajando en conjunto, hace que la cola en llenarse más rápido sea la cola de salida </w:t>
      </w:r>
      <w:r>
        <w:rPr>
          <w:i/>
        </w:rPr>
        <w:t>qout_buffer</w:t>
      </w:r>
      <w:r>
        <w:t xml:space="preserve"> y </w:t>
      </w:r>
      <w:r w:rsidR="00A419AB">
        <w:t xml:space="preserve">sus señales de sincronización, </w:t>
      </w:r>
      <w:r w:rsidR="00A419AB">
        <w:rPr>
          <w:i/>
        </w:rPr>
        <w:t xml:space="preserve">almost_full y empty, </w:t>
      </w:r>
      <w:r w:rsidR="00A419AB">
        <w:t xml:space="preserve">son las que determinan </w:t>
      </w:r>
      <w:r>
        <w:t>la estrategia de control de flujo general.</w:t>
      </w:r>
      <w:r w:rsidR="00A419AB">
        <w:t xml:space="preserve"> </w:t>
      </w:r>
      <w:r>
        <w:t xml:space="preserve">La manera como se utilizan las señales de sincronización de la cola de salida de datos </w:t>
      </w:r>
      <w:r>
        <w:rPr>
          <w:i/>
        </w:rPr>
        <w:t xml:space="preserve">qout_buffer, </w:t>
      </w:r>
      <w:r>
        <w:t>se detalla en la siguiente sección.</w:t>
      </w:r>
    </w:p>
    <w:p w14:paraId="507CCC6A" w14:textId="77777777" w:rsidR="00D820E7" w:rsidRDefault="00D820E7"/>
    <w:p w14:paraId="5EBAD13A" w14:textId="0034620C" w:rsidR="00D820E7" w:rsidRDefault="00D820E7" w:rsidP="00A73E36">
      <w:pPr>
        <w:pStyle w:val="Ttulo2"/>
        <w:numPr>
          <w:ilvl w:val="2"/>
          <w:numId w:val="25"/>
        </w:numPr>
      </w:pPr>
      <w:r>
        <w:t>Máquina de Estados de Control de Flujo.</w:t>
      </w:r>
    </w:p>
    <w:p w14:paraId="7E0AD257" w14:textId="77777777" w:rsidR="00D820E7" w:rsidRDefault="00D820E7" w:rsidP="00D820E7"/>
    <w:p w14:paraId="20B91108" w14:textId="77777777" w:rsidR="002C1F95" w:rsidRDefault="00D820E7" w:rsidP="00D820E7">
      <w:r>
        <w:t xml:space="preserve">El </w:t>
      </w:r>
      <w:r>
        <w:rPr>
          <w:i/>
        </w:rPr>
        <w:t xml:space="preserve">RayTrac </w:t>
      </w:r>
      <w:r>
        <w:t xml:space="preserve">opera en 3 modos principales: </w:t>
      </w:r>
      <w:r>
        <w:rPr>
          <w:i/>
        </w:rPr>
        <w:t>IDLE, SOURCE y SINK.</w:t>
      </w:r>
      <w:r w:rsidR="009E284F">
        <w:rPr>
          <w:i/>
        </w:rPr>
        <w:t xml:space="preserve"> IDLE </w:t>
      </w:r>
      <w:r w:rsidR="009E284F">
        <w:t xml:space="preserve">es el estado en que el </w:t>
      </w:r>
      <w:r w:rsidR="009E284F">
        <w:rPr>
          <w:i/>
        </w:rPr>
        <w:t xml:space="preserve">RayTrac </w:t>
      </w:r>
      <w:r w:rsidR="009E284F">
        <w:t>se encuentra</w:t>
      </w:r>
      <w:r w:rsidR="009E284F">
        <w:rPr>
          <w:i/>
        </w:rPr>
        <w:t xml:space="preserve"> ocioso, </w:t>
      </w:r>
      <w:r w:rsidR="002C1F95">
        <w:t>sin tareas por realizar.</w:t>
      </w:r>
    </w:p>
    <w:p w14:paraId="029757B9" w14:textId="77777777" w:rsidR="002C1F95" w:rsidRDefault="002C1F95" w:rsidP="00D820E7"/>
    <w:p w14:paraId="4CB3958A" w14:textId="76CF1CF8" w:rsidR="002C1F95" w:rsidRDefault="009E284F" w:rsidP="00D820E7">
      <w:pPr>
        <w:rPr>
          <w:i/>
        </w:rPr>
      </w:pPr>
      <w:r>
        <w:rPr>
          <w:i/>
        </w:rPr>
        <w:t xml:space="preserve">SOURCE </w:t>
      </w:r>
      <w:r>
        <w:t xml:space="preserve">es el estado en el que el </w:t>
      </w:r>
      <w:r>
        <w:rPr>
          <w:i/>
        </w:rPr>
        <w:t xml:space="preserve">RayTrac </w:t>
      </w:r>
      <w:r>
        <w:t xml:space="preserve">verifica las condiciones para comenzar una transacción de carga de direcciones y descarga de datos </w:t>
      </w:r>
      <w:r>
        <w:rPr>
          <w:i/>
        </w:rPr>
        <w:t>(flood condition).</w:t>
      </w:r>
    </w:p>
    <w:p w14:paraId="42D9CC24" w14:textId="77777777" w:rsidR="002C1F95" w:rsidRDefault="002C1F95" w:rsidP="00D820E7">
      <w:pPr>
        <w:rPr>
          <w:i/>
        </w:rPr>
      </w:pPr>
    </w:p>
    <w:p w14:paraId="74A2255F" w14:textId="6CD502D0" w:rsidR="00D820E7" w:rsidRDefault="009E284F" w:rsidP="00D820E7">
      <w:pPr>
        <w:rPr>
          <w:i/>
        </w:rPr>
      </w:pPr>
      <w:r>
        <w:t xml:space="preserve">El estado </w:t>
      </w:r>
      <w:r>
        <w:rPr>
          <w:i/>
        </w:rPr>
        <w:t xml:space="preserve">SINK </w:t>
      </w:r>
      <w:r>
        <w:t xml:space="preserve">es el estado en el que el </w:t>
      </w:r>
      <w:r>
        <w:rPr>
          <w:i/>
        </w:rPr>
        <w:t xml:space="preserve">RayTrac </w:t>
      </w:r>
      <w:r>
        <w:t xml:space="preserve">comienza una transacción de carga de datos con resultados de operaciones en una memoria externa, siempre que se den las condiciones para ello </w:t>
      </w:r>
      <w:r>
        <w:rPr>
          <w:i/>
        </w:rPr>
        <w:t>(drain condition).</w:t>
      </w:r>
    </w:p>
    <w:p w14:paraId="0E80549E" w14:textId="77777777" w:rsidR="009E284F" w:rsidRDefault="009E284F" w:rsidP="00D820E7">
      <w:pPr>
        <w:rPr>
          <w:i/>
        </w:rPr>
      </w:pPr>
    </w:p>
    <w:p w14:paraId="7657DEB9" w14:textId="2866DFC7" w:rsidR="009E284F" w:rsidRDefault="009E284F" w:rsidP="00D820E7">
      <w:r>
        <w:t xml:space="preserve">El programador comienza una operación de escritura en el campo de bits </w:t>
      </w:r>
      <w:r>
        <w:rPr>
          <w:i/>
        </w:rPr>
        <w:t xml:space="preserve">nfetch </w:t>
      </w:r>
      <w:r>
        <w:t xml:space="preserve">en el registro de control </w:t>
      </w:r>
      <w:r>
        <w:rPr>
          <w:i/>
        </w:rPr>
        <w:t>REG_CTRL</w:t>
      </w:r>
      <w:r w:rsidR="006E7684">
        <w:rPr>
          <w:i/>
        </w:rPr>
        <w:t xml:space="preserve">. </w:t>
      </w:r>
      <w:r w:rsidR="006E7684">
        <w:t>L</w:t>
      </w:r>
      <w:r>
        <w:t>a máquina pasa</w:t>
      </w:r>
      <w:r w:rsidR="006E7684">
        <w:t>rá al e</w:t>
      </w:r>
      <w:r>
        <w:t xml:space="preserve">stado </w:t>
      </w:r>
      <w:r>
        <w:rPr>
          <w:i/>
        </w:rPr>
        <w:t>SOURCE</w:t>
      </w:r>
      <w:r w:rsidR="001A6117">
        <w:rPr>
          <w:i/>
        </w:rPr>
        <w:t xml:space="preserve">, </w:t>
      </w:r>
      <w:r w:rsidR="001A6117">
        <w:t xml:space="preserve">porque la condición </w:t>
      </w:r>
      <w:r w:rsidR="001A6117">
        <w:rPr>
          <w:i/>
        </w:rPr>
        <w:t xml:space="preserve">Zero Transit, </w:t>
      </w:r>
      <w:r w:rsidR="001A6117">
        <w:t xml:space="preserve">deja de cumplirse. </w:t>
      </w:r>
      <w:r w:rsidR="001A6117">
        <w:rPr>
          <w:i/>
        </w:rPr>
        <w:t>Ver Tabla 10. Condiciones para el control de eventos y sincronización.</w:t>
      </w:r>
    </w:p>
    <w:p w14:paraId="0F198A60" w14:textId="77777777" w:rsidR="00A358DB" w:rsidRDefault="00A358DB" w:rsidP="00D820E7"/>
    <w:p w14:paraId="5F301400" w14:textId="3C20F77B" w:rsidR="00A358DB" w:rsidRDefault="00A358DB" w:rsidP="00D820E7">
      <w:pPr>
        <w:rPr>
          <w:i/>
        </w:rPr>
      </w:pPr>
      <w:r>
        <w:t xml:space="preserve">El siguiente diagrama de flujo ilustra la operación del Estado </w:t>
      </w:r>
      <w:r>
        <w:rPr>
          <w:i/>
        </w:rPr>
        <w:t>Idle.</w:t>
      </w:r>
    </w:p>
    <w:p w14:paraId="270C5666" w14:textId="77777777" w:rsidR="00A358DB" w:rsidRDefault="00A358DB" w:rsidP="00D820E7">
      <w:pPr>
        <w:rPr>
          <w:i/>
        </w:rPr>
      </w:pPr>
    </w:p>
    <w:p w14:paraId="5E0C4A67" w14:textId="77777777" w:rsidR="00A358DB" w:rsidRDefault="00A358DB" w:rsidP="00A358DB">
      <w:pPr>
        <w:keepNext/>
        <w:jc w:val="center"/>
      </w:pPr>
      <w:r>
        <w:rPr>
          <w:noProof/>
          <w:lang w:val="es-ES"/>
        </w:rPr>
        <w:drawing>
          <wp:inline distT="0" distB="0" distL="0" distR="0" wp14:anchorId="2647AE19" wp14:editId="77E40B48">
            <wp:extent cx="4018620" cy="2288963"/>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208" cy="2289867"/>
                    </a:xfrm>
                    <a:prstGeom prst="rect">
                      <a:avLst/>
                    </a:prstGeom>
                    <a:noFill/>
                    <a:ln>
                      <a:noFill/>
                    </a:ln>
                  </pic:spPr>
                </pic:pic>
              </a:graphicData>
            </a:graphic>
          </wp:inline>
        </w:drawing>
      </w:r>
    </w:p>
    <w:p w14:paraId="7E1BB814" w14:textId="46AA1F79" w:rsidR="00A358DB" w:rsidRDefault="00A358DB" w:rsidP="00A358DB">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22</w:t>
      </w:r>
      <w:r w:rsidR="00E15D41">
        <w:rPr>
          <w:noProof/>
        </w:rPr>
        <w:fldChar w:fldCharType="end"/>
      </w:r>
      <w:r>
        <w:t>. Estado IDLE.</w:t>
      </w:r>
    </w:p>
    <w:p w14:paraId="4F1493E8" w14:textId="77777777" w:rsidR="002C1F95" w:rsidRDefault="00A358DB" w:rsidP="00A358DB">
      <w:pPr>
        <w:rPr>
          <w:i/>
        </w:rPr>
      </w:pPr>
      <w:r>
        <w:t xml:space="preserve">El estado </w:t>
      </w:r>
      <w:r w:rsidRPr="002C1F95">
        <w:rPr>
          <w:i/>
        </w:rPr>
        <w:t>IDLE</w:t>
      </w:r>
      <w:r>
        <w:t xml:space="preserve"> prioriza la escritura en el registro de configuración, sobre el resto de la operación de control flujo. </w:t>
      </w:r>
      <w:r w:rsidR="002C1F95">
        <w:t xml:space="preserve">La operación de escritura de los registros de configuración se lleva a cabo usando la interfaz </w:t>
      </w:r>
      <w:r w:rsidR="002C1F95">
        <w:rPr>
          <w:i/>
        </w:rPr>
        <w:t xml:space="preserve">Avalon Memory Mapped Slave. </w:t>
      </w:r>
      <w:r w:rsidR="002C1F95">
        <w:t xml:space="preserve">Para más información sobre la implementación de las interfaces </w:t>
      </w:r>
      <w:r w:rsidR="002C1F95">
        <w:rPr>
          <w:i/>
        </w:rPr>
        <w:t xml:space="preserve">Avalon </w:t>
      </w:r>
      <w:r w:rsidR="002C1F95">
        <w:t xml:space="preserve">en el </w:t>
      </w:r>
      <w:r w:rsidR="002C1F95">
        <w:rPr>
          <w:i/>
        </w:rPr>
        <w:t xml:space="preserve">RayTrac, </w:t>
      </w:r>
      <w:r w:rsidR="002C1F95">
        <w:t xml:space="preserve">consultar la siguiente sección, </w:t>
      </w:r>
      <w:r w:rsidR="002C1F95">
        <w:rPr>
          <w:i/>
        </w:rPr>
        <w:t xml:space="preserve">Implementación de Interfaces Avalon. </w:t>
      </w:r>
    </w:p>
    <w:p w14:paraId="01CDE472" w14:textId="77777777" w:rsidR="002C1F95" w:rsidRDefault="002C1F95" w:rsidP="00A358DB">
      <w:pPr>
        <w:rPr>
          <w:i/>
        </w:rPr>
      </w:pPr>
    </w:p>
    <w:p w14:paraId="29BAFB02" w14:textId="637B0724" w:rsidR="00A358DB" w:rsidRDefault="00A358DB" w:rsidP="00A358DB">
      <w:pPr>
        <w:rPr>
          <w:i/>
        </w:rPr>
      </w:pPr>
      <w:r>
        <w:t xml:space="preserve">Si no se está llevando a cabo una operación de escritura en los registros de configuración, se verifica el tránsito de datos en las colas de control de flujo y sincronización del </w:t>
      </w:r>
      <w:r>
        <w:rPr>
          <w:i/>
        </w:rPr>
        <w:t xml:space="preserve">RayTrac. </w:t>
      </w:r>
      <w:r>
        <w:t xml:space="preserve">Si hay datos la condición </w:t>
      </w:r>
      <w:r>
        <w:rPr>
          <w:i/>
        </w:rPr>
        <w:t xml:space="preserve">Zero Transit </w:t>
      </w:r>
      <w:r>
        <w:t xml:space="preserve">es falsa y provocando que el siguiente estado sea  </w:t>
      </w:r>
      <w:r>
        <w:rPr>
          <w:i/>
        </w:rPr>
        <w:t xml:space="preserve">SOURCE, </w:t>
      </w:r>
      <w:r>
        <w:t xml:space="preserve">en el siguiente ciclo de reloj, si la condición es verdadera, entonces la máquina continua ociosa y en el siguiente ciclo el estado continuará siendo </w:t>
      </w:r>
      <w:r>
        <w:rPr>
          <w:i/>
        </w:rPr>
        <w:t>IDLE.</w:t>
      </w:r>
    </w:p>
    <w:p w14:paraId="767A8F8B" w14:textId="77777777" w:rsidR="00A358DB" w:rsidRDefault="00A358DB" w:rsidP="00A358DB">
      <w:pPr>
        <w:rPr>
          <w:i/>
        </w:rPr>
      </w:pPr>
    </w:p>
    <w:p w14:paraId="6FE4B256" w14:textId="77777777" w:rsidR="002C1F95" w:rsidRDefault="00A358DB" w:rsidP="00A358DB">
      <w:r>
        <w:t xml:space="preserve">Cuando el programador ha configurado los registros de fuente y destino de flujo de datos, REG_FETCHSTART  y REG_SINKSTART, el tamaño del flujo de entrada, en el campo de bits </w:t>
      </w:r>
      <w:r>
        <w:rPr>
          <w:i/>
        </w:rPr>
        <w:t xml:space="preserve">nfetch </w:t>
      </w:r>
      <w:r>
        <w:t xml:space="preserve">del registro </w:t>
      </w:r>
      <w:r>
        <w:rPr>
          <w:i/>
        </w:rPr>
        <w:t xml:space="preserve">REG_CTRL, </w:t>
      </w:r>
      <w:r>
        <w:t xml:space="preserve">automáticamente las colas abstractas </w:t>
      </w:r>
      <w:r>
        <w:rPr>
          <w:i/>
        </w:rPr>
        <w:t xml:space="preserve">qadd </w:t>
      </w:r>
      <w:r>
        <w:t xml:space="preserve">y </w:t>
      </w:r>
      <w:r>
        <w:rPr>
          <w:i/>
        </w:rPr>
        <w:t xml:space="preserve">qfetch, </w:t>
      </w:r>
      <w:r>
        <w:t xml:space="preserve">quedarán cargadas. </w:t>
      </w:r>
    </w:p>
    <w:p w14:paraId="4A1D2C93" w14:textId="77777777" w:rsidR="002C1F95" w:rsidRDefault="002C1F95" w:rsidP="00A358DB"/>
    <w:p w14:paraId="6343D665" w14:textId="339A8641" w:rsidR="00A358DB" w:rsidRPr="00A358DB" w:rsidRDefault="00A358DB" w:rsidP="00A358DB">
      <w:r>
        <w:t xml:space="preserve">El evento o condición </w:t>
      </w:r>
      <w:r>
        <w:rPr>
          <w:i/>
        </w:rPr>
        <w:t xml:space="preserve">Flood Condition, </w:t>
      </w:r>
      <w:r>
        <w:t xml:space="preserve">se vuelve verdadero. Esta condición es usada por el estado </w:t>
      </w:r>
      <w:r>
        <w:rPr>
          <w:i/>
        </w:rPr>
        <w:t xml:space="preserve">SOURCE </w:t>
      </w:r>
      <w:r>
        <w:t>para comenzar transacciones de descarga.</w:t>
      </w:r>
    </w:p>
    <w:p w14:paraId="4CA9B16C" w14:textId="77777777" w:rsidR="00A358DB" w:rsidRDefault="00A358DB" w:rsidP="00A358DB"/>
    <w:p w14:paraId="7627A7DB" w14:textId="543DF060" w:rsidR="009E284F" w:rsidRDefault="00A358DB" w:rsidP="00232963">
      <w:r>
        <w:t xml:space="preserve">El siguiente </w:t>
      </w:r>
      <w:r w:rsidR="00232963" w:rsidRPr="00232963">
        <w:t>diagrama de flujo ilustra la operación de el estado</w:t>
      </w:r>
      <w:r w:rsidR="00232963">
        <w:rPr>
          <w:i/>
        </w:rPr>
        <w:t xml:space="preserve"> </w:t>
      </w:r>
      <w:r w:rsidR="00232963" w:rsidRPr="00232963">
        <w:rPr>
          <w:i/>
        </w:rPr>
        <w:t>SOURCE</w:t>
      </w:r>
      <w:r w:rsidR="00232963">
        <w:t>:</w:t>
      </w:r>
    </w:p>
    <w:p w14:paraId="5E112ED1" w14:textId="77777777" w:rsidR="00232963" w:rsidRDefault="00232963" w:rsidP="00232963"/>
    <w:p w14:paraId="0E7C3C51" w14:textId="77777777" w:rsidR="00232963" w:rsidRDefault="00232963" w:rsidP="00232963">
      <w:pPr>
        <w:keepNext/>
        <w:jc w:val="center"/>
      </w:pPr>
      <w:r>
        <w:rPr>
          <w:noProof/>
          <w:lang w:val="es-ES"/>
        </w:rPr>
        <w:drawing>
          <wp:inline distT="0" distB="0" distL="0" distR="0" wp14:anchorId="2991BE16" wp14:editId="61B1E633">
            <wp:extent cx="4111202" cy="4095038"/>
            <wp:effectExtent l="0" t="0" r="3810" b="0"/>
            <wp:docPr id="7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2349" cy="4096180"/>
                    </a:xfrm>
                    <a:prstGeom prst="rect">
                      <a:avLst/>
                    </a:prstGeom>
                    <a:noFill/>
                    <a:ln>
                      <a:noFill/>
                    </a:ln>
                  </pic:spPr>
                </pic:pic>
              </a:graphicData>
            </a:graphic>
          </wp:inline>
        </w:drawing>
      </w:r>
    </w:p>
    <w:p w14:paraId="673B74A8" w14:textId="77777777" w:rsidR="00232963" w:rsidRDefault="00232963" w:rsidP="00232963">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23</w:t>
      </w:r>
      <w:r w:rsidR="00E15D41">
        <w:rPr>
          <w:noProof/>
        </w:rPr>
        <w:fldChar w:fldCharType="end"/>
      </w:r>
      <w:r>
        <w:t>. Estado SOURCE.</w:t>
      </w:r>
    </w:p>
    <w:p w14:paraId="0D3F29A4" w14:textId="204B1BC5" w:rsidR="00232963" w:rsidRDefault="002C1F95" w:rsidP="00232963">
      <w:r>
        <w:t xml:space="preserve">El </w:t>
      </w:r>
      <w:r w:rsidRPr="002C1F95">
        <w:rPr>
          <w:i/>
        </w:rPr>
        <w:t>Estado S</w:t>
      </w:r>
      <w:r>
        <w:rPr>
          <w:i/>
        </w:rPr>
        <w:t>OURCE</w:t>
      </w:r>
      <w:r>
        <w:t xml:space="preserve"> prioriza si se está ejecutando un enganche de direcciones durante el ciclo de reloj. Si se está realizando la operación de enganche se verifica si ya se terminó, de haber terminado se da por finalizada la fase de enganche de dirección en la transacción de lectura.</w:t>
      </w:r>
    </w:p>
    <w:p w14:paraId="7C7511F7" w14:textId="77777777" w:rsidR="002C1F95" w:rsidRDefault="002C1F95" w:rsidP="00232963"/>
    <w:p w14:paraId="323F3E89" w14:textId="78E38586" w:rsidR="002C1F95" w:rsidRDefault="002C1F95" w:rsidP="00232963">
      <w:r>
        <w:t xml:space="preserve">En caso de que no se este ejecutando un enganche de dirección, se verifica si la condición </w:t>
      </w:r>
      <w:r>
        <w:rPr>
          <w:i/>
        </w:rPr>
        <w:t xml:space="preserve">Flood Condition, </w:t>
      </w:r>
      <w:r>
        <w:t>la cual verifica que se presenten las siguientes dos condiciones:</w:t>
      </w:r>
    </w:p>
    <w:p w14:paraId="5F4F3CF2" w14:textId="77777777" w:rsidR="002C1F95" w:rsidRDefault="002C1F95" w:rsidP="00232963"/>
    <w:p w14:paraId="5FD41725" w14:textId="2FBE6CD3" w:rsidR="002C1F95" w:rsidRPr="002C1F95" w:rsidRDefault="002C1F95" w:rsidP="00A73E36">
      <w:pPr>
        <w:pStyle w:val="Prrafodelista"/>
        <w:numPr>
          <w:ilvl w:val="0"/>
          <w:numId w:val="29"/>
        </w:numPr>
      </w:pPr>
      <w:r>
        <w:t xml:space="preserve">La cola de salida </w:t>
      </w:r>
      <w:r>
        <w:rPr>
          <w:i/>
        </w:rPr>
        <w:t xml:space="preserve">qout_buffer </w:t>
      </w:r>
      <w:r>
        <w:t xml:space="preserve">no se encuentre casi llena, </w:t>
      </w:r>
      <w:r>
        <w:rPr>
          <w:i/>
        </w:rPr>
        <w:t>(qout_almost_full=0).</w:t>
      </w:r>
    </w:p>
    <w:p w14:paraId="12A71ADE" w14:textId="76E99586" w:rsidR="002C1F95" w:rsidRPr="002C1F95" w:rsidRDefault="002C1F95" w:rsidP="00A73E36">
      <w:pPr>
        <w:pStyle w:val="Prrafodelista"/>
        <w:numPr>
          <w:ilvl w:val="0"/>
          <w:numId w:val="29"/>
        </w:numPr>
      </w:pPr>
      <w:r>
        <w:t xml:space="preserve">La cola de direcciones pendientes por enganchar tenga elementos, </w:t>
      </w:r>
      <w:r>
        <w:rPr>
          <w:i/>
        </w:rPr>
        <w:t>(qadd_empty=0).</w:t>
      </w:r>
    </w:p>
    <w:p w14:paraId="7A1A1C1A" w14:textId="77777777" w:rsidR="002C1F95" w:rsidRDefault="002C1F95"/>
    <w:p w14:paraId="56B51D56" w14:textId="6A6829B7" w:rsidR="002C1F95" w:rsidRDefault="002C1F95">
      <w:pPr>
        <w:rPr>
          <w:i/>
        </w:rPr>
      </w:pPr>
      <w:r>
        <w:t xml:space="preserve">Si la condición </w:t>
      </w:r>
      <w:r>
        <w:rPr>
          <w:i/>
        </w:rPr>
        <w:t xml:space="preserve">Flood Condition, </w:t>
      </w:r>
      <w:r>
        <w:t xml:space="preserve">se cumple, entonces se inicia una transacción de lectura de datos, usando la interfaz </w:t>
      </w:r>
      <w:r>
        <w:rPr>
          <w:i/>
        </w:rPr>
        <w:t xml:space="preserve">Avalon Memory Mapped Master. </w:t>
      </w:r>
      <w:r>
        <w:t xml:space="preserve">Para más información sobre la implementación de las interfaces </w:t>
      </w:r>
      <w:r>
        <w:rPr>
          <w:i/>
        </w:rPr>
        <w:t xml:space="preserve">Avalon </w:t>
      </w:r>
      <w:r>
        <w:t xml:space="preserve">en el </w:t>
      </w:r>
      <w:r>
        <w:rPr>
          <w:i/>
        </w:rPr>
        <w:t xml:space="preserve">RayTrac, </w:t>
      </w:r>
      <w:r>
        <w:t xml:space="preserve">consultar la siguiente sección, </w:t>
      </w:r>
      <w:r>
        <w:rPr>
          <w:i/>
        </w:rPr>
        <w:t>Implementación de Interfaces Avalon.</w:t>
      </w:r>
    </w:p>
    <w:p w14:paraId="39153D74" w14:textId="77777777" w:rsidR="002C1F95" w:rsidRDefault="002C1F95">
      <w:pPr>
        <w:rPr>
          <w:i/>
        </w:rPr>
      </w:pPr>
    </w:p>
    <w:p w14:paraId="7EE35B29" w14:textId="76EFFDB3" w:rsidR="002C1F95" w:rsidRDefault="002C1F95">
      <w:pPr>
        <w:rPr>
          <w:i/>
        </w:rPr>
      </w:pPr>
      <w:r>
        <w:t xml:space="preserve">Si </w:t>
      </w:r>
      <w:r>
        <w:rPr>
          <w:i/>
        </w:rPr>
        <w:t xml:space="preserve">Flood Condition </w:t>
      </w:r>
      <w:r>
        <w:t xml:space="preserve">no se cumple, el estado en el siguiente ciclo de reloj será el </w:t>
      </w:r>
      <w:r>
        <w:rPr>
          <w:i/>
        </w:rPr>
        <w:t>Estado SINK.</w:t>
      </w:r>
    </w:p>
    <w:p w14:paraId="0EA6338D" w14:textId="77777777" w:rsidR="00433550" w:rsidRDefault="00433550">
      <w:pPr>
        <w:rPr>
          <w:i/>
        </w:rPr>
      </w:pPr>
    </w:p>
    <w:p w14:paraId="19145FE6" w14:textId="41FF38DD" w:rsidR="00433550" w:rsidRDefault="00433550">
      <w:r>
        <w:t xml:space="preserve">Cuando las direcciones se han enganchado se habrá terminado la fase de direccionamiento de la transacción de lectura. La fase de captura de datos, no necesariamente habrá comenzado. Sin embargo la fase de captura de datos trabaja de manera desacoplada de la máquina de estados de control de flujo. Esto facilita el diseño y reduce la lógica de control de flujo. </w:t>
      </w:r>
    </w:p>
    <w:p w14:paraId="3B839530" w14:textId="77777777" w:rsidR="00433550" w:rsidRDefault="00433550"/>
    <w:p w14:paraId="77355BBC" w14:textId="6209526A" w:rsidR="00433550" w:rsidRDefault="00433550">
      <w:pPr>
        <w:rPr>
          <w:i/>
        </w:rPr>
      </w:pPr>
      <w:r>
        <w:t xml:space="preserve">Cada vez que se engancha una dirección se reduce en uno el valor de ocupación de la cola de direcciones pendientes por enganchar. Sin embargo esto no ocurre con la cola de datos pendientes por leer, esta se descarga cuando se detecta un dato valido en el bus de entrada de datos, para más información sobre la implementación de las interfaces </w:t>
      </w:r>
      <w:r>
        <w:rPr>
          <w:i/>
        </w:rPr>
        <w:t xml:space="preserve">Avalon </w:t>
      </w:r>
      <w:r>
        <w:t xml:space="preserve">en el </w:t>
      </w:r>
      <w:r>
        <w:rPr>
          <w:i/>
        </w:rPr>
        <w:t xml:space="preserve">RayTrac, </w:t>
      </w:r>
      <w:r w:rsidR="00001EC3">
        <w:t xml:space="preserve">en particular las transacciones de lectura y escritura de datos </w:t>
      </w:r>
      <w:r>
        <w:t xml:space="preserve">consultar la siguiente sección, </w:t>
      </w:r>
      <w:r>
        <w:rPr>
          <w:i/>
        </w:rPr>
        <w:t>Implementación de Interfaces Avalon.</w:t>
      </w:r>
    </w:p>
    <w:p w14:paraId="5F762B0C" w14:textId="77777777" w:rsidR="00AB4546" w:rsidRDefault="00AB4546">
      <w:pPr>
        <w:rPr>
          <w:i/>
        </w:rPr>
      </w:pPr>
    </w:p>
    <w:p w14:paraId="535E4B1E" w14:textId="728EABD5" w:rsidR="00AB4546" w:rsidRDefault="00A419AB">
      <w:r>
        <w:t xml:space="preserve">El </w:t>
      </w:r>
      <w:r>
        <w:rPr>
          <w:i/>
        </w:rPr>
        <w:t xml:space="preserve">Estado SINK </w:t>
      </w:r>
      <w:r>
        <w:t xml:space="preserve">tiene dos funciones: transmitir los resultados del </w:t>
      </w:r>
      <w:r>
        <w:rPr>
          <w:i/>
        </w:rPr>
        <w:t xml:space="preserve">pipeline aritmético </w:t>
      </w:r>
      <w:r>
        <w:t xml:space="preserve">a la dirección de memoria externa y notificar mediante una interrupción, si la ejecución de la operación ha terminado. </w:t>
      </w:r>
    </w:p>
    <w:p w14:paraId="6662F899" w14:textId="77777777" w:rsidR="00A419AB" w:rsidRDefault="00A419AB"/>
    <w:p w14:paraId="7DE7E6E9" w14:textId="721A0CBA" w:rsidR="00A419AB" w:rsidRDefault="00A419AB">
      <w:pPr>
        <w:rPr>
          <w:i/>
        </w:rPr>
      </w:pPr>
      <w:r>
        <w:t xml:space="preserve">El siguiente diagrama de flujo ilustra el funcionamiento del </w:t>
      </w:r>
      <w:r>
        <w:rPr>
          <w:i/>
        </w:rPr>
        <w:t>Estado SINK:</w:t>
      </w:r>
    </w:p>
    <w:p w14:paraId="41EB11E3" w14:textId="77777777" w:rsidR="00A419AB" w:rsidRDefault="00A419AB">
      <w:pPr>
        <w:rPr>
          <w:i/>
        </w:rPr>
      </w:pPr>
    </w:p>
    <w:p w14:paraId="17A5732C" w14:textId="77777777" w:rsidR="00A419AB" w:rsidRDefault="00A419AB" w:rsidP="00A419AB">
      <w:pPr>
        <w:keepNext/>
        <w:jc w:val="center"/>
      </w:pPr>
      <w:r>
        <w:rPr>
          <w:i/>
          <w:noProof/>
          <w:lang w:val="es-ES"/>
        </w:rPr>
        <w:drawing>
          <wp:inline distT="0" distB="0" distL="0" distR="0" wp14:anchorId="6DF36587" wp14:editId="29E3F2AD">
            <wp:extent cx="4083198" cy="3465830"/>
            <wp:effectExtent l="0" t="0" r="6350" b="0"/>
            <wp:docPr id="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425" cy="3466023"/>
                    </a:xfrm>
                    <a:prstGeom prst="rect">
                      <a:avLst/>
                    </a:prstGeom>
                    <a:noFill/>
                    <a:ln>
                      <a:noFill/>
                    </a:ln>
                  </pic:spPr>
                </pic:pic>
              </a:graphicData>
            </a:graphic>
          </wp:inline>
        </w:drawing>
      </w:r>
    </w:p>
    <w:p w14:paraId="6C671E8C" w14:textId="6A933439" w:rsidR="00A419AB" w:rsidRDefault="00A419AB" w:rsidP="00A419AB">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24</w:t>
      </w:r>
      <w:r w:rsidR="00E15D41">
        <w:rPr>
          <w:noProof/>
        </w:rPr>
        <w:fldChar w:fldCharType="end"/>
      </w:r>
      <w:r>
        <w:t>. Estado SINK.</w:t>
      </w:r>
    </w:p>
    <w:p w14:paraId="2C4759DB" w14:textId="0A1051F9" w:rsidR="00A419AB" w:rsidRDefault="00A419AB" w:rsidP="00A419AB">
      <w:r>
        <w:t xml:space="preserve">El </w:t>
      </w:r>
      <w:r>
        <w:rPr>
          <w:i/>
        </w:rPr>
        <w:t xml:space="preserve">Estado SINK </w:t>
      </w:r>
      <w:r>
        <w:t>le da prioridad a cualquier transacción de escritura de datos que se este ejecutando en el ciclo de reloj, de ser así, verifica si el dato a escribir se engancho en el bus de datos. Si el dato no se ha enganchado deja terminar el ciclo de reloj sin novedad.</w:t>
      </w:r>
    </w:p>
    <w:p w14:paraId="144DDC7D" w14:textId="77777777" w:rsidR="00A419AB" w:rsidRDefault="00A419AB" w:rsidP="00A419AB"/>
    <w:p w14:paraId="2F257787" w14:textId="0B7C651A" w:rsidR="00A419AB" w:rsidRDefault="00A419AB" w:rsidP="00A419AB">
      <w:r>
        <w:t>Cuando se engancha el dato, se verifica si ese era el último por transmitir, si es así se da por terminada la transacción de escritura</w:t>
      </w:r>
      <w:r>
        <w:rPr>
          <w:i/>
        </w:rPr>
        <w:t xml:space="preserve">. </w:t>
      </w:r>
      <w:r>
        <w:t xml:space="preserve">Si quedan datos pendientes por transmitir, se reduce en 1 el registro de conteo de </w:t>
      </w:r>
      <w:r>
        <w:rPr>
          <w:i/>
        </w:rPr>
        <w:t xml:space="preserve">bursts </w:t>
      </w:r>
      <w:r>
        <w:t xml:space="preserve">que lleva la cuenta. </w:t>
      </w:r>
    </w:p>
    <w:p w14:paraId="33E3CF9C" w14:textId="77777777" w:rsidR="00A419AB" w:rsidRDefault="00A419AB" w:rsidP="00A419AB"/>
    <w:p w14:paraId="3E3F5DC7" w14:textId="24487BB3" w:rsidR="00A419AB" w:rsidRDefault="00A419AB">
      <w:r>
        <w:t xml:space="preserve">El otro caso es que no hayan transacciones de escritura llevándose a cabo. En ese caso se verifica si se dan las condiciones que exigen la evacuación o transmisión de datos hacia fuera. Dicho conjunto de condiciones ocurre cuando el evento o la condición </w:t>
      </w:r>
      <w:r>
        <w:rPr>
          <w:i/>
        </w:rPr>
        <w:t xml:space="preserve">Drain Condition </w:t>
      </w:r>
      <w:r>
        <w:t xml:space="preserve">se cumple, para tal efecto se deben dar </w:t>
      </w:r>
      <w:r w:rsidR="00846C37">
        <w:t xml:space="preserve">una de </w:t>
      </w:r>
      <w:r>
        <w:t>las siguientes condiciones:</w:t>
      </w:r>
    </w:p>
    <w:p w14:paraId="618B51A0" w14:textId="77777777" w:rsidR="00A419AB" w:rsidRDefault="00A419AB"/>
    <w:p w14:paraId="50A3A36D" w14:textId="472BA9B6" w:rsidR="00A419AB" w:rsidRPr="00846C37" w:rsidRDefault="00A419AB" w:rsidP="00A73E36">
      <w:pPr>
        <w:pStyle w:val="Prrafodelista"/>
        <w:numPr>
          <w:ilvl w:val="0"/>
          <w:numId w:val="30"/>
        </w:numPr>
      </w:pPr>
      <w:r>
        <w:t xml:space="preserve">La cola de salida de datos </w:t>
      </w:r>
      <w:r w:rsidR="00846C37">
        <w:rPr>
          <w:i/>
        </w:rPr>
        <w:t xml:space="preserve">qout_buffer, </w:t>
      </w:r>
      <w:r w:rsidR="00846C37">
        <w:t xml:space="preserve">debe tener una cantidad de datos mínima, </w:t>
      </w:r>
      <w:r w:rsidR="00846C37">
        <w:rPr>
          <w:i/>
        </w:rPr>
        <w:t>qout_buffer_almost_empty=0.</w:t>
      </w:r>
    </w:p>
    <w:p w14:paraId="52920737" w14:textId="5BEF75F1" w:rsidR="00846C37" w:rsidRDefault="00846C37" w:rsidP="00A73E36">
      <w:pPr>
        <w:pStyle w:val="Prrafodelista"/>
        <w:numPr>
          <w:ilvl w:val="0"/>
          <w:numId w:val="30"/>
        </w:numPr>
      </w:pPr>
      <w:r>
        <w:t xml:space="preserve">Si la hay pocos datos en la cola, </w:t>
      </w:r>
      <w:r>
        <w:rPr>
          <w:i/>
        </w:rPr>
        <w:t xml:space="preserve">qout_buffer_almost_empty=0, </w:t>
      </w:r>
      <w:r>
        <w:t>y no hay datos en el resto de las colas de sincronización de datos.</w:t>
      </w:r>
    </w:p>
    <w:p w14:paraId="0722C515" w14:textId="77777777" w:rsidR="00846C37" w:rsidRDefault="00846C37" w:rsidP="00846C37"/>
    <w:p w14:paraId="3582FB2C" w14:textId="2EBC4A38" w:rsidR="00846C37" w:rsidRDefault="00846C37" w:rsidP="00846C37">
      <w:pPr>
        <w:rPr>
          <w:i/>
        </w:rPr>
      </w:pPr>
      <w:r>
        <w:t xml:space="preserve">Cuando las condiciones se dan, se comienza una transacción </w:t>
      </w:r>
      <w:r w:rsidR="001E395A">
        <w:t xml:space="preserve">de escritura de datos, a través de la interfaz </w:t>
      </w:r>
      <w:r w:rsidR="001E395A">
        <w:rPr>
          <w:i/>
        </w:rPr>
        <w:t xml:space="preserve">Avalon Memory Mapped Master. </w:t>
      </w:r>
    </w:p>
    <w:p w14:paraId="31D0B4FE" w14:textId="77777777" w:rsidR="001E395A" w:rsidRPr="001E395A" w:rsidRDefault="001E395A" w:rsidP="00846C37">
      <w:pPr>
        <w:rPr>
          <w:i/>
        </w:rPr>
      </w:pPr>
    </w:p>
    <w:p w14:paraId="4742CD3B" w14:textId="1E1B8FFF" w:rsidR="00846C37" w:rsidRDefault="00846C37" w:rsidP="00846C37">
      <w:pPr>
        <w:rPr>
          <w:i/>
        </w:rPr>
      </w:pPr>
      <w:r>
        <w:t xml:space="preserve">Cuando las condiciones no se dan, la máquina de control de flujo pasará al </w:t>
      </w:r>
      <w:r>
        <w:rPr>
          <w:i/>
        </w:rPr>
        <w:t>Estado SOURCE</w:t>
      </w:r>
      <w:r w:rsidR="001E395A">
        <w:t xml:space="preserve"> si hay datos transitando en el </w:t>
      </w:r>
      <w:r w:rsidR="001E395A">
        <w:rPr>
          <w:i/>
        </w:rPr>
        <w:t xml:space="preserve">RayTrac, </w:t>
      </w:r>
      <w:r w:rsidR="001E395A">
        <w:t xml:space="preserve">sino hay datos transitando en el </w:t>
      </w:r>
      <w:r w:rsidR="001E395A">
        <w:rPr>
          <w:i/>
        </w:rPr>
        <w:t xml:space="preserve">RayTrac </w:t>
      </w:r>
      <w:r w:rsidR="001E395A">
        <w:t xml:space="preserve">entonces se genera una señal de interrupción para indicar que la operación terminó y el siguiente estado sería </w:t>
      </w:r>
      <w:r w:rsidR="001E395A">
        <w:rPr>
          <w:i/>
        </w:rPr>
        <w:t xml:space="preserve">IDLE. </w:t>
      </w:r>
    </w:p>
    <w:p w14:paraId="226FF10C" w14:textId="77777777" w:rsidR="001E395A" w:rsidRDefault="001E395A" w:rsidP="00846C37">
      <w:pPr>
        <w:rPr>
          <w:i/>
        </w:rPr>
      </w:pPr>
    </w:p>
    <w:p w14:paraId="3B7F10CF" w14:textId="07659A92" w:rsidR="001E395A" w:rsidRDefault="001E395A" w:rsidP="00A73E36">
      <w:pPr>
        <w:pStyle w:val="Ttulo2"/>
        <w:numPr>
          <w:ilvl w:val="2"/>
          <w:numId w:val="25"/>
        </w:numPr>
      </w:pPr>
      <w:r>
        <w:t>Implementación de interfaces Avalon en el RayTrac.</w:t>
      </w:r>
    </w:p>
    <w:p w14:paraId="7AD2E344" w14:textId="77777777" w:rsidR="001E395A" w:rsidRDefault="001E395A" w:rsidP="001E395A"/>
    <w:p w14:paraId="5FE7980C" w14:textId="1CF3CA22" w:rsidR="001E395A" w:rsidRDefault="001E395A" w:rsidP="001E395A">
      <w:r>
        <w:t xml:space="preserve">El RayTrac implementa 3 interfaces </w:t>
      </w:r>
      <w:r>
        <w:rPr>
          <w:i/>
        </w:rPr>
        <w:t xml:space="preserve">Avalon, </w:t>
      </w:r>
      <w:r>
        <w:t>para sincronizarse y transferir datos desde y hacia el exterior. Las interfaces implementada son:</w:t>
      </w:r>
    </w:p>
    <w:p w14:paraId="2CC5023E" w14:textId="77777777" w:rsidR="001E395A" w:rsidRDefault="001E395A" w:rsidP="001E395A"/>
    <w:p w14:paraId="4F9E4A60" w14:textId="09D86E83" w:rsidR="001E395A" w:rsidRPr="001E395A" w:rsidRDefault="001E395A" w:rsidP="00A73E36">
      <w:pPr>
        <w:pStyle w:val="Prrafodelista"/>
        <w:numPr>
          <w:ilvl w:val="0"/>
          <w:numId w:val="31"/>
        </w:numPr>
      </w:pPr>
      <w:r>
        <w:t xml:space="preserve">Interfaz </w:t>
      </w:r>
      <w:r>
        <w:rPr>
          <w:i/>
        </w:rPr>
        <w:t>Avalon Memory Mapped Master.</w:t>
      </w:r>
    </w:p>
    <w:p w14:paraId="1E67A959" w14:textId="1964DCD6" w:rsidR="001E395A" w:rsidRPr="001E395A" w:rsidRDefault="001E395A" w:rsidP="00A73E36">
      <w:pPr>
        <w:pStyle w:val="Prrafodelista"/>
        <w:numPr>
          <w:ilvl w:val="0"/>
          <w:numId w:val="31"/>
        </w:numPr>
      </w:pPr>
      <w:r>
        <w:t xml:space="preserve">Interfaz </w:t>
      </w:r>
      <w:r>
        <w:rPr>
          <w:i/>
        </w:rPr>
        <w:t>Avalon Memory Mapped Slave.</w:t>
      </w:r>
    </w:p>
    <w:p w14:paraId="58E9B8D6" w14:textId="2A338304" w:rsidR="001E395A" w:rsidRDefault="001E395A" w:rsidP="00A73E36">
      <w:pPr>
        <w:pStyle w:val="Prrafodelista"/>
        <w:numPr>
          <w:ilvl w:val="0"/>
          <w:numId w:val="31"/>
        </w:numPr>
      </w:pPr>
      <w:r>
        <w:t>Interfaz Interrupt Sender.</w:t>
      </w:r>
    </w:p>
    <w:p w14:paraId="4D78B138" w14:textId="77777777" w:rsidR="001E395A" w:rsidRDefault="001E395A" w:rsidP="001E395A"/>
    <w:p w14:paraId="078CBEBF" w14:textId="1A8C97D0" w:rsidR="001E395A" w:rsidRDefault="001E395A" w:rsidP="001E395A">
      <w:pPr>
        <w:pStyle w:val="Ttulo2"/>
      </w:pPr>
      <w:r>
        <w:t>Interfaz Avalon Memory Mapped Master.</w:t>
      </w:r>
    </w:p>
    <w:p w14:paraId="165F2EE9" w14:textId="77777777" w:rsidR="001E395A" w:rsidRDefault="001E395A" w:rsidP="001E395A"/>
    <w:p w14:paraId="2ADA7A25" w14:textId="58129180" w:rsidR="001E395A" w:rsidRDefault="001E395A" w:rsidP="001E395A">
      <w:r>
        <w:t xml:space="preserve">Esta interfaz es usada por el </w:t>
      </w:r>
      <w:r>
        <w:rPr>
          <w:i/>
        </w:rPr>
        <w:t xml:space="preserve">RayTrac </w:t>
      </w:r>
      <w:r>
        <w:t xml:space="preserve">para ejecutar transacciones de escritura y lectura de flujos de datos de salida y de entrada respectivamente. </w:t>
      </w:r>
    </w:p>
    <w:p w14:paraId="51417AD8" w14:textId="77777777" w:rsidR="001E395A" w:rsidRDefault="001E395A" w:rsidP="001E395A"/>
    <w:p w14:paraId="5B64BDF4" w14:textId="03876152" w:rsidR="001E395A" w:rsidRDefault="001E395A" w:rsidP="001E395A">
      <w:pPr>
        <w:rPr>
          <w:i/>
        </w:rPr>
      </w:pPr>
      <w:r>
        <w:t xml:space="preserve">Los parámetros de las operaciones que se ejecutan en el </w:t>
      </w:r>
      <w:r>
        <w:rPr>
          <w:i/>
        </w:rPr>
        <w:t xml:space="preserve">pipeline aritmético </w:t>
      </w:r>
      <w:r>
        <w:t xml:space="preserve">y los resultados de las operaciones aritméticas ejecutadas en este se leen y escriben exclusivamente por esta interfaz, cualquier valor de configuración y/o programación del </w:t>
      </w:r>
      <w:r>
        <w:rPr>
          <w:i/>
        </w:rPr>
        <w:t xml:space="preserve">RayTrac </w:t>
      </w:r>
      <w:r>
        <w:t xml:space="preserve">será escrito o leído a través de la interfaz </w:t>
      </w:r>
      <w:r>
        <w:rPr>
          <w:i/>
        </w:rPr>
        <w:t>Avalon Memory Mapped Slave.</w:t>
      </w:r>
    </w:p>
    <w:p w14:paraId="73CFBCB5" w14:textId="77777777" w:rsidR="001E395A" w:rsidRDefault="001E395A" w:rsidP="001E395A">
      <w:pPr>
        <w:rPr>
          <w:i/>
        </w:rPr>
      </w:pPr>
    </w:p>
    <w:p w14:paraId="7BAD3A1D" w14:textId="71F7F1D2" w:rsidR="001E395A" w:rsidRDefault="001E395A" w:rsidP="00A73E36">
      <w:pPr>
        <w:pStyle w:val="Ttulo2"/>
        <w:numPr>
          <w:ilvl w:val="4"/>
          <w:numId w:val="25"/>
        </w:numPr>
      </w:pPr>
      <w:r>
        <w:t xml:space="preserve">Operación de lectura de datos. </w:t>
      </w:r>
    </w:p>
    <w:p w14:paraId="36CA80AE" w14:textId="77777777" w:rsidR="001E395A" w:rsidRDefault="001E395A" w:rsidP="001E395A"/>
    <w:p w14:paraId="31B11824" w14:textId="495CDE8D" w:rsidR="001E395A" w:rsidRDefault="001E395A" w:rsidP="001E395A">
      <w:pPr>
        <w:rPr>
          <w:i/>
        </w:rPr>
      </w:pPr>
      <w:r>
        <w:t xml:space="preserve">La lectura de datos utiliza los datos configurados en el registro </w:t>
      </w:r>
      <w:r>
        <w:rPr>
          <w:i/>
        </w:rPr>
        <w:t xml:space="preserve">REG_FETCHSTART </w:t>
      </w:r>
      <w:r>
        <w:t xml:space="preserve">y el campo de bits </w:t>
      </w:r>
      <w:r>
        <w:rPr>
          <w:i/>
        </w:rPr>
        <w:t>nfetch</w:t>
      </w:r>
      <w:r>
        <w:t xml:space="preserve"> de </w:t>
      </w:r>
      <w:r>
        <w:rPr>
          <w:i/>
        </w:rPr>
        <w:t>REG_CTRL.</w:t>
      </w:r>
    </w:p>
    <w:p w14:paraId="312090B9" w14:textId="77777777" w:rsidR="001E395A" w:rsidRDefault="001E395A" w:rsidP="001E395A">
      <w:pPr>
        <w:rPr>
          <w:i/>
        </w:rPr>
      </w:pPr>
    </w:p>
    <w:p w14:paraId="0AD29CCB" w14:textId="6CCEBE7C" w:rsidR="001E395A" w:rsidRDefault="001E395A" w:rsidP="001E395A">
      <w:pPr>
        <w:rPr>
          <w:i/>
        </w:rPr>
      </w:pPr>
      <w:r>
        <w:t xml:space="preserve">El registro </w:t>
      </w:r>
      <w:r>
        <w:rPr>
          <w:i/>
        </w:rPr>
        <w:t xml:space="preserve">REG_FETCHSTART </w:t>
      </w:r>
      <w:r>
        <w:t>contiene la dirección de inicio de la transacción de lectura. Esta dirección es de 32 bits</w:t>
      </w:r>
      <w:r w:rsidR="00843FA9">
        <w:t xml:space="preserve"> y el espacio de direccionamiento es externo al </w:t>
      </w:r>
      <w:r w:rsidR="00843FA9">
        <w:rPr>
          <w:i/>
        </w:rPr>
        <w:t>RayTrac</w:t>
      </w:r>
      <w:r>
        <w:t xml:space="preserve">. El campo de bits </w:t>
      </w:r>
      <w:r>
        <w:rPr>
          <w:i/>
        </w:rPr>
        <w:t>nfetch</w:t>
      </w:r>
      <w:r>
        <w:t xml:space="preserve">, contiene el numero de datos que se desea transferir hacia el </w:t>
      </w:r>
      <w:r>
        <w:rPr>
          <w:i/>
        </w:rPr>
        <w:t>RayTrac.</w:t>
      </w:r>
    </w:p>
    <w:p w14:paraId="3C8097B7" w14:textId="77777777" w:rsidR="001E395A" w:rsidRDefault="001E395A" w:rsidP="001E395A">
      <w:pPr>
        <w:rPr>
          <w:i/>
        </w:rPr>
      </w:pPr>
    </w:p>
    <w:p w14:paraId="0A42D2FA" w14:textId="0D2FB848" w:rsidR="001E395A" w:rsidRDefault="001E395A" w:rsidP="001E395A">
      <w:r>
        <w:t xml:space="preserve">La transacción de lectura de datos funciona en modo </w:t>
      </w:r>
      <w:r>
        <w:rPr>
          <w:i/>
        </w:rPr>
        <w:t xml:space="preserve">burst </w:t>
      </w:r>
      <w:r>
        <w:t>o ráfaga. Esto significa que al bus Avalon se le informará el tamaño de la transacción y en que dirección se encuentran los datos a leer.</w:t>
      </w:r>
    </w:p>
    <w:p w14:paraId="607F42BA" w14:textId="77777777" w:rsidR="001E395A" w:rsidRDefault="001E395A" w:rsidP="001E395A"/>
    <w:p w14:paraId="7ABD6C68" w14:textId="2580B6B1" w:rsidR="001E395A" w:rsidRDefault="001E395A" w:rsidP="001E395A">
      <w:r>
        <w:t>Las señales utilizadas para efectuar la transacción son:</w:t>
      </w:r>
    </w:p>
    <w:p w14:paraId="5FB107AF" w14:textId="77777777" w:rsidR="001E395A" w:rsidRDefault="001E395A" w:rsidP="001E395A"/>
    <w:p w14:paraId="68657D22" w14:textId="7214B294" w:rsidR="00843FA9" w:rsidRPr="00843FA9" w:rsidRDefault="00843FA9" w:rsidP="00A73E36">
      <w:pPr>
        <w:pStyle w:val="Prrafodelista"/>
        <w:numPr>
          <w:ilvl w:val="0"/>
          <w:numId w:val="32"/>
        </w:numPr>
      </w:pPr>
      <w:r>
        <w:rPr>
          <w:i/>
        </w:rPr>
        <w:t>Master_waitrequest</w:t>
      </w:r>
      <w:r w:rsidR="00634DCD">
        <w:rPr>
          <w:i/>
        </w:rPr>
        <w:t xml:space="preserve"> (in)</w:t>
      </w:r>
    </w:p>
    <w:p w14:paraId="55ED7047" w14:textId="1F13D473" w:rsidR="001E395A" w:rsidRPr="001E395A" w:rsidRDefault="001E395A" w:rsidP="00A73E36">
      <w:pPr>
        <w:pStyle w:val="Prrafodelista"/>
        <w:numPr>
          <w:ilvl w:val="0"/>
          <w:numId w:val="32"/>
        </w:numPr>
      </w:pPr>
      <w:r>
        <w:rPr>
          <w:i/>
        </w:rPr>
        <w:t>Master_read</w:t>
      </w:r>
      <w:r w:rsidR="00634DCD">
        <w:rPr>
          <w:i/>
        </w:rPr>
        <w:t xml:space="preserve"> (out)</w:t>
      </w:r>
    </w:p>
    <w:p w14:paraId="018A9178" w14:textId="56C9FCD8" w:rsidR="001E395A" w:rsidRPr="001E395A" w:rsidRDefault="001E395A" w:rsidP="00A73E36">
      <w:pPr>
        <w:pStyle w:val="Prrafodelista"/>
        <w:numPr>
          <w:ilvl w:val="0"/>
          <w:numId w:val="32"/>
        </w:numPr>
      </w:pPr>
      <w:r>
        <w:rPr>
          <w:i/>
        </w:rPr>
        <w:t>Master_burstcount</w:t>
      </w:r>
      <w:r w:rsidR="00634DCD">
        <w:rPr>
          <w:i/>
        </w:rPr>
        <w:t xml:space="preserve"> (out)</w:t>
      </w:r>
    </w:p>
    <w:p w14:paraId="35192F70" w14:textId="1DF5C5BC" w:rsidR="001E395A" w:rsidRPr="001E395A" w:rsidRDefault="001E395A" w:rsidP="00A73E36">
      <w:pPr>
        <w:pStyle w:val="Prrafodelista"/>
        <w:numPr>
          <w:ilvl w:val="0"/>
          <w:numId w:val="32"/>
        </w:numPr>
      </w:pPr>
      <w:r>
        <w:rPr>
          <w:i/>
        </w:rPr>
        <w:t>Master_address</w:t>
      </w:r>
      <w:r w:rsidR="00634DCD">
        <w:rPr>
          <w:i/>
        </w:rPr>
        <w:t xml:space="preserve"> (out)</w:t>
      </w:r>
    </w:p>
    <w:p w14:paraId="325BC562" w14:textId="78AF79E9" w:rsidR="001E395A" w:rsidRPr="001E395A" w:rsidRDefault="001E395A" w:rsidP="00A73E36">
      <w:pPr>
        <w:pStyle w:val="Prrafodelista"/>
        <w:numPr>
          <w:ilvl w:val="0"/>
          <w:numId w:val="32"/>
        </w:numPr>
      </w:pPr>
      <w:r>
        <w:rPr>
          <w:i/>
        </w:rPr>
        <w:t>Master_readdata</w:t>
      </w:r>
      <w:r w:rsidR="00634DCD">
        <w:rPr>
          <w:i/>
        </w:rPr>
        <w:t xml:space="preserve"> (in)</w:t>
      </w:r>
    </w:p>
    <w:p w14:paraId="4DEAEA21" w14:textId="7EE4DDD2" w:rsidR="001E395A" w:rsidRPr="001E395A" w:rsidRDefault="001E395A" w:rsidP="00A73E36">
      <w:pPr>
        <w:pStyle w:val="Prrafodelista"/>
        <w:numPr>
          <w:ilvl w:val="0"/>
          <w:numId w:val="32"/>
        </w:numPr>
      </w:pPr>
      <w:r>
        <w:rPr>
          <w:i/>
        </w:rPr>
        <w:t>Master_readdatavalid</w:t>
      </w:r>
      <w:r w:rsidR="00634DCD">
        <w:rPr>
          <w:i/>
        </w:rPr>
        <w:t xml:space="preserve"> (in)</w:t>
      </w:r>
    </w:p>
    <w:p w14:paraId="4974531B" w14:textId="77777777" w:rsidR="001E395A" w:rsidRDefault="001E395A" w:rsidP="001E395A"/>
    <w:p w14:paraId="1DC17813" w14:textId="069996E0" w:rsidR="001E395A" w:rsidRDefault="001E395A" w:rsidP="001E395A">
      <w:r>
        <w:t>La siguiente ilustración detalla un ejemplo de transacción de lectura en ráfaga.</w:t>
      </w:r>
    </w:p>
    <w:p w14:paraId="5E3DDECF" w14:textId="77777777" w:rsidR="001E395A" w:rsidRDefault="001E395A" w:rsidP="001E395A"/>
    <w:p w14:paraId="28A33862" w14:textId="77777777" w:rsidR="00843FA9" w:rsidRDefault="00843FA9" w:rsidP="00843FA9">
      <w:pPr>
        <w:keepNext/>
      </w:pPr>
      <w:r>
        <w:rPr>
          <w:noProof/>
          <w:lang w:val="es-ES"/>
        </w:rPr>
        <w:drawing>
          <wp:inline distT="0" distB="0" distL="0" distR="0" wp14:anchorId="18695CC9" wp14:editId="4CBC21B2">
            <wp:extent cx="5613400" cy="2095846"/>
            <wp:effectExtent l="0" t="0" r="0" b="12700"/>
            <wp:docPr id="8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2095846"/>
                    </a:xfrm>
                    <a:prstGeom prst="rect">
                      <a:avLst/>
                    </a:prstGeom>
                    <a:noFill/>
                    <a:ln>
                      <a:noFill/>
                    </a:ln>
                  </pic:spPr>
                </pic:pic>
              </a:graphicData>
            </a:graphic>
          </wp:inline>
        </w:drawing>
      </w:r>
    </w:p>
    <w:p w14:paraId="4D3DC386" w14:textId="6CE51794" w:rsidR="001E395A" w:rsidRDefault="00843FA9" w:rsidP="00843FA9">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25</w:t>
      </w:r>
      <w:r w:rsidR="00E15D41">
        <w:rPr>
          <w:noProof/>
        </w:rPr>
        <w:fldChar w:fldCharType="end"/>
      </w:r>
      <w:r>
        <w:t>. Transacción de lectura en ráfaga. Fuente: Altera</w:t>
      </w:r>
      <w:r>
        <w:rPr>
          <w:rStyle w:val="Refdenotaalpie"/>
        </w:rPr>
        <w:footnoteReference w:id="7"/>
      </w:r>
      <w:r>
        <w:t>.</w:t>
      </w:r>
    </w:p>
    <w:p w14:paraId="1AD3C8F4" w14:textId="74C8A06F" w:rsidR="00634DCD" w:rsidRPr="00634DCD" w:rsidRDefault="00843FA9" w:rsidP="00843FA9">
      <w:pPr>
        <w:rPr>
          <w:i/>
        </w:rPr>
      </w:pPr>
      <w:r>
        <w:t xml:space="preserve">La interfaz inicia la transacción de lectura colocando en la señal </w:t>
      </w:r>
      <w:r>
        <w:rPr>
          <w:i/>
        </w:rPr>
        <w:t xml:space="preserve">read, </w:t>
      </w:r>
      <w:r w:rsidR="00634DCD">
        <w:t xml:space="preserve">en 1 y escribiendo la dirección que se encuentra almacenada en </w:t>
      </w:r>
      <w:r w:rsidR="00634DCD">
        <w:rPr>
          <w:i/>
        </w:rPr>
        <w:t xml:space="preserve">REG_FETCHSTART </w:t>
      </w:r>
      <w:r w:rsidR="00634DCD">
        <w:t xml:space="preserve">en la salida </w:t>
      </w:r>
      <w:r w:rsidR="00634DCD">
        <w:rPr>
          <w:i/>
        </w:rPr>
        <w:t xml:space="preserve">address </w:t>
      </w:r>
      <w:r w:rsidR="00634DCD">
        <w:t xml:space="preserve">y escribiendo el tamaño de la ráfaga en </w:t>
      </w:r>
      <w:r w:rsidR="00634DCD">
        <w:rPr>
          <w:i/>
        </w:rPr>
        <w:t xml:space="preserve">burstcount. </w:t>
      </w:r>
      <w:r w:rsidR="00634DCD">
        <w:t xml:space="preserve">El proceso administrativo encargado de hacer el </w:t>
      </w:r>
      <w:r w:rsidR="00634DCD">
        <w:rPr>
          <w:i/>
        </w:rPr>
        <w:t xml:space="preserve">drive </w:t>
      </w:r>
      <w:r w:rsidR="00634DCD">
        <w:t xml:space="preserve">de estas señales es </w:t>
      </w:r>
      <w:r w:rsidR="00634DCD">
        <w:rPr>
          <w:i/>
        </w:rPr>
        <w:t>Estado SOURCE.</w:t>
      </w:r>
    </w:p>
    <w:p w14:paraId="709FD9D1" w14:textId="77777777" w:rsidR="00634DCD" w:rsidRDefault="00634DCD" w:rsidP="00843FA9">
      <w:pPr>
        <w:rPr>
          <w:i/>
        </w:rPr>
      </w:pPr>
    </w:p>
    <w:p w14:paraId="558DF0A3" w14:textId="49D0F6FB" w:rsidR="00843FA9" w:rsidRDefault="00634DCD" w:rsidP="00843FA9">
      <w:r>
        <w:t>I</w:t>
      </w:r>
      <w:r w:rsidR="00843FA9">
        <w:t xml:space="preserve">nmediatamente la </w:t>
      </w:r>
      <w:r>
        <w:t xml:space="preserve">interconexión </w:t>
      </w:r>
      <w:r>
        <w:rPr>
          <w:i/>
        </w:rPr>
        <w:t xml:space="preserve">Avalon </w:t>
      </w:r>
      <w:r>
        <w:t>coloca la señal</w:t>
      </w:r>
      <w:r w:rsidR="00843FA9">
        <w:t xml:space="preserve"> </w:t>
      </w:r>
      <w:r w:rsidRPr="00634DCD">
        <w:rPr>
          <w:i/>
        </w:rPr>
        <w:t>waitrequest</w:t>
      </w:r>
      <w:r>
        <w:rPr>
          <w:i/>
        </w:rPr>
        <w:t xml:space="preserve"> </w:t>
      </w:r>
      <w:r>
        <w:t>en 1, para indicar que el bus de datos se encuentra ocupado.</w:t>
      </w:r>
    </w:p>
    <w:p w14:paraId="16E9D732" w14:textId="77777777" w:rsidR="00D30C99" w:rsidRDefault="00D30C99" w:rsidP="00843FA9"/>
    <w:p w14:paraId="2DD889EF" w14:textId="0B579443" w:rsidR="00634DCD" w:rsidRDefault="00634DCD" w:rsidP="00843FA9">
      <w:r>
        <w:t xml:space="preserve">Mientras que la señal </w:t>
      </w:r>
      <w:r>
        <w:rPr>
          <w:i/>
        </w:rPr>
        <w:t xml:space="preserve">waitrequest </w:t>
      </w:r>
      <w:r>
        <w:t xml:space="preserve">se encuentre en 1, las señales </w:t>
      </w:r>
      <w:r>
        <w:rPr>
          <w:i/>
        </w:rPr>
        <w:t xml:space="preserve">read, address y burstcount </w:t>
      </w:r>
      <w:r>
        <w:t>deben permanecer fijas y sin cambio.</w:t>
      </w:r>
    </w:p>
    <w:p w14:paraId="39DF7D8C" w14:textId="77777777" w:rsidR="00634DCD" w:rsidRDefault="00634DCD" w:rsidP="00843FA9"/>
    <w:p w14:paraId="4DE027F8" w14:textId="77AD4B2B" w:rsidR="00634DCD" w:rsidRDefault="00634DCD" w:rsidP="00843FA9">
      <w:r>
        <w:t xml:space="preserve">Cuando la interconexión coloca la señal </w:t>
      </w:r>
      <w:r>
        <w:rPr>
          <w:i/>
        </w:rPr>
        <w:t xml:space="preserve">waitrequest </w:t>
      </w:r>
      <w:r>
        <w:t xml:space="preserve">en 0, estará indicando que la fase de direccionamiento de la transacción habrá terminado. Al siguiente ciclo de reloj se debe colocar en 0 la señal </w:t>
      </w:r>
      <w:r>
        <w:rPr>
          <w:i/>
        </w:rPr>
        <w:t>read</w:t>
      </w:r>
      <w:r>
        <w:t>.</w:t>
      </w:r>
    </w:p>
    <w:p w14:paraId="4E29A6B5" w14:textId="48EF28BA" w:rsidR="00634DCD" w:rsidRDefault="00634DCD" w:rsidP="00843FA9"/>
    <w:p w14:paraId="3041CF9A" w14:textId="2DFF53B7" w:rsidR="00634DCD" w:rsidRDefault="00634DCD" w:rsidP="00843FA9">
      <w:r>
        <w:t xml:space="preserve">Una vez quedan enganchadas las direcciones en la interconexión comienza la fase de datos de la transacción de lectura. Cada vez que la interconexión coloca en 1 la señal </w:t>
      </w:r>
      <w:r>
        <w:rPr>
          <w:i/>
        </w:rPr>
        <w:t xml:space="preserve">readdatavalid, </w:t>
      </w:r>
      <w:r>
        <w:t xml:space="preserve">se debe enganchar dentro del </w:t>
      </w:r>
      <w:r>
        <w:rPr>
          <w:i/>
        </w:rPr>
        <w:t xml:space="preserve">RayTrac </w:t>
      </w:r>
      <w:r>
        <w:t xml:space="preserve">el dato </w:t>
      </w:r>
      <w:r>
        <w:rPr>
          <w:i/>
        </w:rPr>
        <w:t>readdata.</w:t>
      </w:r>
    </w:p>
    <w:p w14:paraId="373B606F" w14:textId="77777777" w:rsidR="00634DCD" w:rsidRDefault="00634DCD" w:rsidP="00843FA9"/>
    <w:p w14:paraId="7BEF4AB4" w14:textId="3006B90C" w:rsidR="00634DCD" w:rsidRDefault="00634DCD" w:rsidP="00843FA9">
      <w:pPr>
        <w:rPr>
          <w:i/>
        </w:rPr>
      </w:pPr>
      <w:r>
        <w:t xml:space="preserve">El proceso que debe enganchar el dato es el </w:t>
      </w:r>
      <w:r>
        <w:rPr>
          <w:i/>
        </w:rPr>
        <w:t>Adaptador de Formato de Flujos de Entrada.</w:t>
      </w:r>
    </w:p>
    <w:p w14:paraId="0CF5D7E8" w14:textId="77777777" w:rsidR="00634DCD" w:rsidRDefault="00634DCD" w:rsidP="00843FA9">
      <w:pPr>
        <w:rPr>
          <w:i/>
        </w:rPr>
      </w:pPr>
    </w:p>
    <w:p w14:paraId="4E688AE4" w14:textId="0BEE58DF" w:rsidR="00634DCD" w:rsidRDefault="00634DCD" w:rsidP="00A73E36">
      <w:pPr>
        <w:pStyle w:val="Ttulo2"/>
        <w:numPr>
          <w:ilvl w:val="4"/>
          <w:numId w:val="25"/>
        </w:numPr>
      </w:pPr>
      <w:r>
        <w:t>Operación de Escritura de datos.</w:t>
      </w:r>
    </w:p>
    <w:p w14:paraId="4505D5F8" w14:textId="77777777" w:rsidR="00634DCD" w:rsidRDefault="00634DCD" w:rsidP="00634DCD"/>
    <w:p w14:paraId="40BCECFC" w14:textId="33296719" w:rsidR="00634DCD" w:rsidRDefault="00634DCD" w:rsidP="00634DCD">
      <w:pPr>
        <w:rPr>
          <w:i/>
        </w:rPr>
      </w:pPr>
      <w:r>
        <w:t xml:space="preserve">La lectura de datos utiliza los datos configurados en el registro </w:t>
      </w:r>
      <w:r>
        <w:rPr>
          <w:i/>
        </w:rPr>
        <w:t>REG_SINKSTART.</w:t>
      </w:r>
    </w:p>
    <w:p w14:paraId="2ADC539E" w14:textId="77777777" w:rsidR="00634DCD" w:rsidRDefault="00634DCD" w:rsidP="00634DCD">
      <w:pPr>
        <w:rPr>
          <w:i/>
        </w:rPr>
      </w:pPr>
    </w:p>
    <w:p w14:paraId="6180A698" w14:textId="53D61147" w:rsidR="00634DCD" w:rsidRDefault="00634DCD" w:rsidP="00634DCD">
      <w:pPr>
        <w:rPr>
          <w:i/>
        </w:rPr>
      </w:pPr>
      <w:r>
        <w:t xml:space="preserve">El registro </w:t>
      </w:r>
      <w:r>
        <w:rPr>
          <w:i/>
        </w:rPr>
        <w:t xml:space="preserve">REG_SINKTART </w:t>
      </w:r>
      <w:r>
        <w:t xml:space="preserve">contiene la dirección de inicio de la transacción de escritura, a donde serán escritos los datos. Esta dirección es de 32 bits y el espacio de direccionamiento es externo al </w:t>
      </w:r>
      <w:r>
        <w:rPr>
          <w:i/>
        </w:rPr>
        <w:t>RayTrac</w:t>
      </w:r>
      <w:r>
        <w:t>.</w:t>
      </w:r>
    </w:p>
    <w:p w14:paraId="1F83F907" w14:textId="77777777" w:rsidR="00634DCD" w:rsidRDefault="00634DCD" w:rsidP="00634DCD">
      <w:pPr>
        <w:rPr>
          <w:i/>
        </w:rPr>
      </w:pPr>
    </w:p>
    <w:p w14:paraId="1D3397B3" w14:textId="77777777" w:rsidR="00634DCD" w:rsidRDefault="00634DCD" w:rsidP="00634DCD">
      <w:r>
        <w:t xml:space="preserve">La transacción de escritura de datos funciona en modo </w:t>
      </w:r>
      <w:r>
        <w:rPr>
          <w:i/>
        </w:rPr>
        <w:t xml:space="preserve">burst </w:t>
      </w:r>
      <w:r>
        <w:t xml:space="preserve">o ráfaga. Esto significa que al bus </w:t>
      </w:r>
      <w:r w:rsidRPr="00634DCD">
        <w:rPr>
          <w:i/>
        </w:rPr>
        <w:t>Avalon</w:t>
      </w:r>
      <w:r>
        <w:t xml:space="preserve"> se le informará el tamaño y en qué dirección se escribirán estos datos.</w:t>
      </w:r>
    </w:p>
    <w:p w14:paraId="0A6546AE" w14:textId="77777777" w:rsidR="00634DCD" w:rsidRDefault="00634DCD" w:rsidP="00634DCD"/>
    <w:p w14:paraId="6A55355C" w14:textId="77777777" w:rsidR="00634DCD" w:rsidRPr="00843FA9" w:rsidRDefault="00634DCD" w:rsidP="00A73E36">
      <w:pPr>
        <w:pStyle w:val="Prrafodelista"/>
        <w:numPr>
          <w:ilvl w:val="0"/>
          <w:numId w:val="32"/>
        </w:numPr>
      </w:pPr>
      <w:r>
        <w:rPr>
          <w:i/>
        </w:rPr>
        <w:t>Master_waitrequest (in)</w:t>
      </w:r>
    </w:p>
    <w:p w14:paraId="61ECF472" w14:textId="70D54B61" w:rsidR="00634DCD" w:rsidRPr="001E395A" w:rsidRDefault="00634DCD" w:rsidP="00A73E36">
      <w:pPr>
        <w:pStyle w:val="Prrafodelista"/>
        <w:numPr>
          <w:ilvl w:val="0"/>
          <w:numId w:val="32"/>
        </w:numPr>
      </w:pPr>
      <w:r>
        <w:rPr>
          <w:i/>
        </w:rPr>
        <w:t>Master_write (out)</w:t>
      </w:r>
    </w:p>
    <w:p w14:paraId="5A6A9413" w14:textId="77777777" w:rsidR="00634DCD" w:rsidRPr="001E395A" w:rsidRDefault="00634DCD" w:rsidP="00A73E36">
      <w:pPr>
        <w:pStyle w:val="Prrafodelista"/>
        <w:numPr>
          <w:ilvl w:val="0"/>
          <w:numId w:val="32"/>
        </w:numPr>
      </w:pPr>
      <w:r>
        <w:rPr>
          <w:i/>
        </w:rPr>
        <w:t>Master_burstcount (out)</w:t>
      </w:r>
    </w:p>
    <w:p w14:paraId="45BF94DD" w14:textId="77777777" w:rsidR="00634DCD" w:rsidRPr="001E395A" w:rsidRDefault="00634DCD" w:rsidP="00A73E36">
      <w:pPr>
        <w:pStyle w:val="Prrafodelista"/>
        <w:numPr>
          <w:ilvl w:val="0"/>
          <w:numId w:val="32"/>
        </w:numPr>
      </w:pPr>
      <w:r>
        <w:rPr>
          <w:i/>
        </w:rPr>
        <w:t>Master_address (out)</w:t>
      </w:r>
    </w:p>
    <w:p w14:paraId="61BEB4B4" w14:textId="42B797F3" w:rsidR="00634DCD" w:rsidRPr="001E395A" w:rsidRDefault="00634DCD" w:rsidP="00A73E36">
      <w:pPr>
        <w:pStyle w:val="Prrafodelista"/>
        <w:numPr>
          <w:ilvl w:val="0"/>
          <w:numId w:val="32"/>
        </w:numPr>
      </w:pPr>
      <w:r>
        <w:rPr>
          <w:i/>
        </w:rPr>
        <w:t>Master_writedata (out)</w:t>
      </w:r>
    </w:p>
    <w:p w14:paraId="3C1EEED3" w14:textId="77777777" w:rsidR="00634DCD" w:rsidRDefault="00634DCD" w:rsidP="00634DCD"/>
    <w:p w14:paraId="09BCE44E" w14:textId="0E08CA27" w:rsidR="00634DCD" w:rsidRDefault="00634DCD" w:rsidP="00634DCD">
      <w:r>
        <w:t>La siguiente ilustración detalla un ejemplo de transacción de una escritura en ráfaga.</w:t>
      </w:r>
    </w:p>
    <w:p w14:paraId="081C82DB" w14:textId="77777777" w:rsidR="00D30C99" w:rsidRDefault="00D30C99" w:rsidP="00634DCD"/>
    <w:p w14:paraId="276982E1" w14:textId="77777777" w:rsidR="004B3392" w:rsidRDefault="004B3392" w:rsidP="00634DCD"/>
    <w:p w14:paraId="7A877311" w14:textId="77777777" w:rsidR="004B3392" w:rsidRDefault="004B3392" w:rsidP="004B3392">
      <w:pPr>
        <w:keepNext/>
      </w:pPr>
      <w:r>
        <w:rPr>
          <w:noProof/>
          <w:lang w:val="es-ES"/>
        </w:rPr>
        <w:drawing>
          <wp:inline distT="0" distB="0" distL="0" distR="0" wp14:anchorId="4EEB52F7" wp14:editId="4FA265AB">
            <wp:extent cx="5613400" cy="2089326"/>
            <wp:effectExtent l="0" t="0" r="0" b="0"/>
            <wp:docPr id="8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2089326"/>
                    </a:xfrm>
                    <a:prstGeom prst="rect">
                      <a:avLst/>
                    </a:prstGeom>
                    <a:noFill/>
                    <a:ln>
                      <a:noFill/>
                    </a:ln>
                  </pic:spPr>
                </pic:pic>
              </a:graphicData>
            </a:graphic>
          </wp:inline>
        </w:drawing>
      </w:r>
    </w:p>
    <w:p w14:paraId="15CEAD16" w14:textId="70DBC765" w:rsidR="004B3392" w:rsidRDefault="004B3392" w:rsidP="004B3392">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26</w:t>
      </w:r>
      <w:r w:rsidR="00E15D41">
        <w:rPr>
          <w:noProof/>
        </w:rPr>
        <w:fldChar w:fldCharType="end"/>
      </w:r>
      <w:r>
        <w:t>. Transacción de escritura en ráfaga. Fuente : ALTERA</w:t>
      </w:r>
      <w:r>
        <w:rPr>
          <w:rStyle w:val="Refdenotaalpie"/>
        </w:rPr>
        <w:footnoteReference w:id="8"/>
      </w:r>
    </w:p>
    <w:p w14:paraId="731A2F07" w14:textId="16001288" w:rsidR="00D30C99" w:rsidRPr="00634DCD" w:rsidRDefault="00D30C99" w:rsidP="00D30C99">
      <w:pPr>
        <w:rPr>
          <w:i/>
        </w:rPr>
      </w:pPr>
      <w:r>
        <w:t xml:space="preserve">La interfaz inicia la transacción de lectura colocando en la señal </w:t>
      </w:r>
      <w:r>
        <w:rPr>
          <w:i/>
        </w:rPr>
        <w:t xml:space="preserve">write, </w:t>
      </w:r>
      <w:r>
        <w:t xml:space="preserve">en 1 y escribiendo la dirección que se encuentra almacenada en </w:t>
      </w:r>
      <w:r>
        <w:rPr>
          <w:i/>
        </w:rPr>
        <w:t xml:space="preserve">REG_SINKSTART </w:t>
      </w:r>
      <w:r>
        <w:t xml:space="preserve">en la salida </w:t>
      </w:r>
      <w:r>
        <w:rPr>
          <w:i/>
        </w:rPr>
        <w:t xml:space="preserve">address, </w:t>
      </w:r>
      <w:r>
        <w:t xml:space="preserve">escribiendo el tamaño de la ráfaga en </w:t>
      </w:r>
      <w:r>
        <w:rPr>
          <w:i/>
        </w:rPr>
        <w:t>burstcount</w:t>
      </w:r>
      <w:r w:rsidR="003B4552">
        <w:rPr>
          <w:i/>
        </w:rPr>
        <w:t xml:space="preserve"> </w:t>
      </w:r>
      <w:r w:rsidR="003B4552">
        <w:t xml:space="preserve">y el primer dato a escribir en </w:t>
      </w:r>
      <w:r w:rsidR="003B4552">
        <w:rPr>
          <w:i/>
        </w:rPr>
        <w:t>writedata</w:t>
      </w:r>
      <w:r>
        <w:rPr>
          <w:i/>
        </w:rPr>
        <w:t xml:space="preserve">. </w:t>
      </w:r>
      <w:r>
        <w:t xml:space="preserve">El proceso administrativo encargado de hacer el </w:t>
      </w:r>
      <w:r>
        <w:rPr>
          <w:i/>
        </w:rPr>
        <w:t xml:space="preserve">drive </w:t>
      </w:r>
      <w:r>
        <w:t xml:space="preserve">de estas señales es </w:t>
      </w:r>
      <w:r w:rsidR="003B4552">
        <w:rPr>
          <w:i/>
        </w:rPr>
        <w:t>Estado SINK</w:t>
      </w:r>
      <w:r>
        <w:rPr>
          <w:i/>
        </w:rPr>
        <w:t>.</w:t>
      </w:r>
    </w:p>
    <w:p w14:paraId="4E8B1900" w14:textId="77777777" w:rsidR="00D30C99" w:rsidRDefault="00D30C99" w:rsidP="00D30C99">
      <w:pPr>
        <w:rPr>
          <w:i/>
        </w:rPr>
      </w:pPr>
    </w:p>
    <w:p w14:paraId="494AFFC6" w14:textId="77777777" w:rsidR="00D30C99" w:rsidRDefault="00D30C99" w:rsidP="00D30C99">
      <w:r>
        <w:t xml:space="preserve">Inmediatamente la interconexión </w:t>
      </w:r>
      <w:r>
        <w:rPr>
          <w:i/>
        </w:rPr>
        <w:t xml:space="preserve">Avalon </w:t>
      </w:r>
      <w:r>
        <w:t xml:space="preserve">coloca la señal </w:t>
      </w:r>
      <w:r w:rsidRPr="00634DCD">
        <w:rPr>
          <w:i/>
        </w:rPr>
        <w:t>waitrequest</w:t>
      </w:r>
      <w:r>
        <w:rPr>
          <w:i/>
        </w:rPr>
        <w:t xml:space="preserve"> </w:t>
      </w:r>
      <w:r>
        <w:t>en 1, para indicar que el bus de datos se encuentra ocupado.</w:t>
      </w:r>
    </w:p>
    <w:p w14:paraId="5D43228C" w14:textId="77777777" w:rsidR="00D30C99" w:rsidRDefault="00D30C99" w:rsidP="00D30C99"/>
    <w:p w14:paraId="739149F8" w14:textId="4E0E731A" w:rsidR="00D30C99" w:rsidRDefault="00D30C99" w:rsidP="00D30C99">
      <w:r>
        <w:t xml:space="preserve">Mientras que la señal </w:t>
      </w:r>
      <w:r>
        <w:rPr>
          <w:i/>
        </w:rPr>
        <w:t xml:space="preserve">waitrequest </w:t>
      </w:r>
      <w:r>
        <w:t xml:space="preserve">se encuentre en 1, las señales </w:t>
      </w:r>
      <w:r w:rsidR="003B4552">
        <w:rPr>
          <w:i/>
        </w:rPr>
        <w:t>write</w:t>
      </w:r>
      <w:r>
        <w:rPr>
          <w:i/>
        </w:rPr>
        <w:t>, address</w:t>
      </w:r>
      <w:r w:rsidR="003B4552">
        <w:rPr>
          <w:i/>
        </w:rPr>
        <w:t>, writedata</w:t>
      </w:r>
      <w:r>
        <w:rPr>
          <w:i/>
        </w:rPr>
        <w:t xml:space="preserve"> y burstcount </w:t>
      </w:r>
      <w:r>
        <w:t>deben permanecer fijas y sin cambio.</w:t>
      </w:r>
    </w:p>
    <w:p w14:paraId="44589F73" w14:textId="77777777" w:rsidR="00D30C99" w:rsidRDefault="00D30C99" w:rsidP="00D30C99"/>
    <w:p w14:paraId="06EED42C" w14:textId="77777777" w:rsidR="003B4552" w:rsidRDefault="003B4552" w:rsidP="003B4552">
      <w:pPr>
        <w:rPr>
          <w:i/>
        </w:rPr>
      </w:pPr>
      <w:r>
        <w:t xml:space="preserve">Cuando la interconexión coloca la señal </w:t>
      </w:r>
      <w:r>
        <w:rPr>
          <w:i/>
        </w:rPr>
        <w:t xml:space="preserve">waitrequest </w:t>
      </w:r>
      <w:r>
        <w:t xml:space="preserve">en 0, estará indicando que el dato a escribir fue enganchado por la interconexión al siguiente ciclo de reloj se debe colocar el siguiente dato a escribir en </w:t>
      </w:r>
      <w:r>
        <w:rPr>
          <w:i/>
        </w:rPr>
        <w:t>writedata.</w:t>
      </w:r>
    </w:p>
    <w:p w14:paraId="3F29F984" w14:textId="77777777" w:rsidR="003B4552" w:rsidRDefault="003B4552" w:rsidP="003B4552">
      <w:pPr>
        <w:rPr>
          <w:i/>
        </w:rPr>
      </w:pPr>
    </w:p>
    <w:p w14:paraId="78A9D07A" w14:textId="350586BC" w:rsidR="003B4552" w:rsidRPr="003B4552" w:rsidRDefault="003B4552" w:rsidP="003B4552">
      <w:r>
        <w:t xml:space="preserve">Las señales </w:t>
      </w:r>
      <w:r>
        <w:rPr>
          <w:i/>
        </w:rPr>
        <w:t xml:space="preserve">write, address, burstcount </w:t>
      </w:r>
      <w:r>
        <w:t xml:space="preserve">deben mantenerse constantes durante toda la transacción. Pero cuando </w:t>
      </w:r>
      <w:r>
        <w:rPr>
          <w:i/>
        </w:rPr>
        <w:t xml:space="preserve">waitrequest </w:t>
      </w:r>
      <w:r>
        <w:t xml:space="preserve">sea cero y no queden mas datos por escribir la señal </w:t>
      </w:r>
      <w:r>
        <w:rPr>
          <w:i/>
        </w:rPr>
        <w:t xml:space="preserve">write </w:t>
      </w:r>
      <w:r>
        <w:t>debe quedar en 0, terminando la transacción de escritura.</w:t>
      </w:r>
    </w:p>
    <w:p w14:paraId="1B629366" w14:textId="77777777" w:rsidR="003B4552" w:rsidRDefault="003B4552" w:rsidP="00D30C99"/>
    <w:p w14:paraId="3F2CF3DF" w14:textId="7281C41E" w:rsidR="003B4552" w:rsidRDefault="003B4552" w:rsidP="003B4552">
      <w:pPr>
        <w:pStyle w:val="Ttulo2"/>
      </w:pPr>
      <w:r>
        <w:t>Interfaz Avalon Memory Mapped Slave.</w:t>
      </w:r>
    </w:p>
    <w:p w14:paraId="28EEF6E0" w14:textId="77777777" w:rsidR="003B4552" w:rsidRDefault="003B4552" w:rsidP="003B4552"/>
    <w:p w14:paraId="774D9D72" w14:textId="2BACC0F3" w:rsidR="003B4552" w:rsidRPr="003B4552" w:rsidRDefault="003B4552" w:rsidP="003B4552">
      <w:r>
        <w:t xml:space="preserve">La </w:t>
      </w:r>
      <w:r>
        <w:rPr>
          <w:i/>
        </w:rPr>
        <w:t xml:space="preserve">Interfaz de programación de bajo nivel del RayTrac, </w:t>
      </w:r>
      <w:r>
        <w:t xml:space="preserve">provee al programador con un </w:t>
      </w:r>
      <w:r>
        <w:rPr>
          <w:i/>
        </w:rPr>
        <w:t xml:space="preserve">register bank </w:t>
      </w:r>
      <w:r>
        <w:t xml:space="preserve"> de 16 registros para la configuración, programación y depuración del mismo. </w:t>
      </w:r>
    </w:p>
    <w:p w14:paraId="0897ED88" w14:textId="77777777" w:rsidR="003B4552" w:rsidRDefault="003B4552" w:rsidP="00634DCD"/>
    <w:p w14:paraId="47803CA5" w14:textId="1D72E58C" w:rsidR="003B4552" w:rsidRDefault="003B4552" w:rsidP="00634DCD">
      <w:pPr>
        <w:rPr>
          <w:i/>
        </w:rPr>
      </w:pPr>
      <w:r>
        <w:t xml:space="preserve">La interfaz </w:t>
      </w:r>
      <w:r>
        <w:rPr>
          <w:i/>
        </w:rPr>
        <w:t xml:space="preserve">Avalon Memory Mapped Slave </w:t>
      </w:r>
      <w:r>
        <w:t xml:space="preserve">sirve para la escritura y lectura del </w:t>
      </w:r>
      <w:r>
        <w:rPr>
          <w:i/>
        </w:rPr>
        <w:t>register bank.</w:t>
      </w:r>
    </w:p>
    <w:p w14:paraId="77CA1EED" w14:textId="77777777" w:rsidR="003E7175" w:rsidRDefault="003E7175" w:rsidP="00634DCD"/>
    <w:p w14:paraId="1D3F0B15" w14:textId="053A9FE8" w:rsidR="003E7175" w:rsidRDefault="003E7175" w:rsidP="00634DCD">
      <w:r>
        <w:t>Las señales utilizadas por esta interfaz son:</w:t>
      </w:r>
    </w:p>
    <w:p w14:paraId="3FCBB70F" w14:textId="424A1C39" w:rsidR="003E7175" w:rsidRPr="003E7175" w:rsidRDefault="003E7175" w:rsidP="00A73E36">
      <w:pPr>
        <w:pStyle w:val="Prrafodelista"/>
        <w:numPr>
          <w:ilvl w:val="0"/>
          <w:numId w:val="33"/>
        </w:numPr>
      </w:pPr>
      <w:r>
        <w:rPr>
          <w:i/>
        </w:rPr>
        <w:t>Slave_read (in)</w:t>
      </w:r>
    </w:p>
    <w:p w14:paraId="4A733F24" w14:textId="3629F281" w:rsidR="003E7175" w:rsidRPr="003E7175" w:rsidRDefault="003E7175" w:rsidP="00A73E36">
      <w:pPr>
        <w:pStyle w:val="Prrafodelista"/>
        <w:numPr>
          <w:ilvl w:val="0"/>
          <w:numId w:val="33"/>
        </w:numPr>
      </w:pPr>
      <w:r>
        <w:rPr>
          <w:i/>
        </w:rPr>
        <w:t>Slave_readdata(out)</w:t>
      </w:r>
    </w:p>
    <w:p w14:paraId="559F9C82" w14:textId="1BA0D55B" w:rsidR="003E7175" w:rsidRPr="003E7175" w:rsidRDefault="003E7175" w:rsidP="00A73E36">
      <w:pPr>
        <w:pStyle w:val="Prrafodelista"/>
        <w:numPr>
          <w:ilvl w:val="0"/>
          <w:numId w:val="33"/>
        </w:numPr>
      </w:pPr>
      <w:r>
        <w:rPr>
          <w:i/>
        </w:rPr>
        <w:t>Slave_write(in)</w:t>
      </w:r>
    </w:p>
    <w:p w14:paraId="024900CE" w14:textId="2103E316" w:rsidR="003E7175" w:rsidRPr="003E7175" w:rsidRDefault="003E7175" w:rsidP="00A73E36">
      <w:pPr>
        <w:pStyle w:val="Prrafodelista"/>
        <w:numPr>
          <w:ilvl w:val="0"/>
          <w:numId w:val="33"/>
        </w:numPr>
      </w:pPr>
      <w:r>
        <w:rPr>
          <w:i/>
        </w:rPr>
        <w:t>Slave_writedata(in)</w:t>
      </w:r>
    </w:p>
    <w:p w14:paraId="45B08C51" w14:textId="7877FF3C" w:rsidR="003E7175" w:rsidRPr="003E7175" w:rsidRDefault="003E7175" w:rsidP="00A73E36">
      <w:pPr>
        <w:pStyle w:val="Prrafodelista"/>
        <w:numPr>
          <w:ilvl w:val="0"/>
          <w:numId w:val="33"/>
        </w:numPr>
      </w:pPr>
      <w:r>
        <w:rPr>
          <w:i/>
        </w:rPr>
        <w:t>Slave_address(in).</w:t>
      </w:r>
    </w:p>
    <w:p w14:paraId="2D2B7D70" w14:textId="77777777" w:rsidR="003E7175" w:rsidRDefault="003E7175" w:rsidP="003E7175"/>
    <w:p w14:paraId="3E036DD6" w14:textId="55969326" w:rsidR="003E7175" w:rsidRDefault="003E7175" w:rsidP="003E7175">
      <w:pPr>
        <w:rPr>
          <w:i/>
        </w:rPr>
      </w:pPr>
      <w:r>
        <w:t xml:space="preserve">La dirección de entrada corresponde a un espacio de direccionamiento nativo, esto significa que la interconexión traduce las direcciones planas externas al espacio de direcciones nativo del </w:t>
      </w:r>
      <w:r>
        <w:rPr>
          <w:i/>
        </w:rPr>
        <w:t xml:space="preserve">RayTrac, </w:t>
      </w:r>
      <w:r>
        <w:t xml:space="preserve">haciendo que el direccionamiento sea transparente e independiente del exterior para interfaz </w:t>
      </w:r>
      <w:r>
        <w:rPr>
          <w:i/>
        </w:rPr>
        <w:t>slave.</w:t>
      </w:r>
    </w:p>
    <w:p w14:paraId="50C94CDD" w14:textId="77777777" w:rsidR="003E7175" w:rsidRDefault="003E7175" w:rsidP="003E7175">
      <w:pPr>
        <w:rPr>
          <w:i/>
        </w:rPr>
      </w:pPr>
    </w:p>
    <w:p w14:paraId="20116774" w14:textId="012A39AA" w:rsidR="003E7175" w:rsidRDefault="003E7175" w:rsidP="00A73E36">
      <w:pPr>
        <w:pStyle w:val="Ttulo2"/>
        <w:numPr>
          <w:ilvl w:val="4"/>
          <w:numId w:val="25"/>
        </w:numPr>
      </w:pPr>
      <w:r>
        <w:t xml:space="preserve">Operación de escritura </w:t>
      </w:r>
      <w:r w:rsidR="00B13555">
        <w:t xml:space="preserve">y lectura </w:t>
      </w:r>
      <w:r>
        <w:t>de datos.</w:t>
      </w:r>
    </w:p>
    <w:p w14:paraId="11570D98" w14:textId="77777777" w:rsidR="003E7175" w:rsidRDefault="003E7175" w:rsidP="003E7175"/>
    <w:p w14:paraId="36DC231A" w14:textId="77777777" w:rsidR="00490681" w:rsidRDefault="00B13555" w:rsidP="00490681">
      <w:pPr>
        <w:keepNext/>
      </w:pPr>
      <w:r>
        <w:rPr>
          <w:noProof/>
          <w:lang w:val="es-ES"/>
        </w:rPr>
        <w:drawing>
          <wp:inline distT="0" distB="0" distL="0" distR="0" wp14:anchorId="28F81CC0" wp14:editId="32B0EC1E">
            <wp:extent cx="5613400" cy="2630842"/>
            <wp:effectExtent l="0" t="0" r="0" b="10795"/>
            <wp:docPr id="8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2630842"/>
                    </a:xfrm>
                    <a:prstGeom prst="rect">
                      <a:avLst/>
                    </a:prstGeom>
                    <a:noFill/>
                    <a:ln>
                      <a:noFill/>
                    </a:ln>
                  </pic:spPr>
                </pic:pic>
              </a:graphicData>
            </a:graphic>
          </wp:inline>
        </w:drawing>
      </w:r>
    </w:p>
    <w:p w14:paraId="53B12D06" w14:textId="1491C92D" w:rsidR="003E7175" w:rsidRDefault="00490681" w:rsidP="00490681">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27</w:t>
      </w:r>
      <w:r w:rsidR="00E15D41">
        <w:rPr>
          <w:noProof/>
        </w:rPr>
        <w:fldChar w:fldCharType="end"/>
      </w:r>
      <w:r>
        <w:t>. Transacciones de escritura y lectura en la interfaz Avalon Slave. Fuente: ALTERA.</w:t>
      </w:r>
      <w:r>
        <w:rPr>
          <w:rStyle w:val="Refdenotaalpie"/>
        </w:rPr>
        <w:footnoteReference w:id="9"/>
      </w:r>
    </w:p>
    <w:p w14:paraId="55C60EB1" w14:textId="640AC7DE" w:rsidR="00490681" w:rsidRDefault="00490681" w:rsidP="00490681">
      <w:r>
        <w:t xml:space="preserve">La implementación de la interfaz </w:t>
      </w:r>
      <w:r>
        <w:rPr>
          <w:i/>
        </w:rPr>
        <w:t xml:space="preserve">Avalon Memory Mapped Slave, </w:t>
      </w:r>
      <w:r>
        <w:t xml:space="preserve">no implementa el </w:t>
      </w:r>
      <w:r>
        <w:rPr>
          <w:i/>
        </w:rPr>
        <w:t xml:space="preserve">drive </w:t>
      </w:r>
      <w:r>
        <w:t>o lectura de todas las señales ilustradas. La razón es porque la interconexión externamente las maneja y hace que el manejo de las mismas sea transparente para la interfaz implementada. Dichas señales son:</w:t>
      </w:r>
    </w:p>
    <w:p w14:paraId="440DE4AE" w14:textId="77777777" w:rsidR="00490681" w:rsidRDefault="00490681" w:rsidP="00490681"/>
    <w:p w14:paraId="0CA275A1" w14:textId="6546A63E" w:rsidR="00490681" w:rsidRDefault="00490681" w:rsidP="00A73E36">
      <w:pPr>
        <w:pStyle w:val="Prrafodelista"/>
        <w:numPr>
          <w:ilvl w:val="0"/>
          <w:numId w:val="34"/>
        </w:numPr>
      </w:pPr>
      <w:r>
        <w:rPr>
          <w:i/>
        </w:rPr>
        <w:t xml:space="preserve">Slave_byteenable : </w:t>
      </w:r>
      <w:r>
        <w:t>Esta señal enmascara el conjunt</w:t>
      </w:r>
      <w:r w:rsidR="00034763">
        <w:t xml:space="preserve">o de bits que desean ser leídos de los 32 bits posibles. Sin embargo </w:t>
      </w:r>
      <w:r w:rsidR="009E432C">
        <w:t>el diseño de la interfaz de programación exige que sean leídos y escritos todos los bits cuando se configuran o leen registros.</w:t>
      </w:r>
    </w:p>
    <w:p w14:paraId="7492B554" w14:textId="77777777" w:rsidR="009E432C" w:rsidRPr="009E432C" w:rsidRDefault="009E432C" w:rsidP="00A73E36">
      <w:pPr>
        <w:pStyle w:val="Prrafodelista"/>
        <w:numPr>
          <w:ilvl w:val="0"/>
          <w:numId w:val="34"/>
        </w:numPr>
      </w:pPr>
      <w:r>
        <w:rPr>
          <w:i/>
        </w:rPr>
        <w:t xml:space="preserve">Slave_begintransfer : </w:t>
      </w:r>
      <w:r>
        <w:t xml:space="preserve">Esta entrada señaliza el comienzo de una transacción de escritura ó lectura. Se implementa por defecto en la interconexión y es transparente para la implementación de la interfaz </w:t>
      </w:r>
      <w:r>
        <w:rPr>
          <w:i/>
        </w:rPr>
        <w:t>slave.</w:t>
      </w:r>
    </w:p>
    <w:p w14:paraId="4CF87B73" w14:textId="77777777" w:rsidR="009E432C" w:rsidRDefault="009E432C" w:rsidP="00A73E36">
      <w:pPr>
        <w:pStyle w:val="Prrafodelista"/>
        <w:numPr>
          <w:ilvl w:val="0"/>
          <w:numId w:val="34"/>
        </w:numPr>
      </w:pPr>
      <w:r>
        <w:rPr>
          <w:i/>
        </w:rPr>
        <w:t xml:space="preserve">Slave_waitrequest : </w:t>
      </w:r>
      <w:r>
        <w:t xml:space="preserve">Esta señal le indica a la interconexión que el </w:t>
      </w:r>
      <w:r>
        <w:rPr>
          <w:i/>
        </w:rPr>
        <w:t xml:space="preserve">RayTrac </w:t>
      </w:r>
      <w:r>
        <w:t xml:space="preserve">no está disponible para ser accedido a través de la interfaz </w:t>
      </w:r>
      <w:r>
        <w:rPr>
          <w:i/>
        </w:rPr>
        <w:t xml:space="preserve">slave. </w:t>
      </w:r>
      <w:r>
        <w:t xml:space="preserve">Sin embargo este mecanismo no será implementado, porque la sincronización entre la interfaz de programación del </w:t>
      </w:r>
      <w:r>
        <w:rPr>
          <w:i/>
        </w:rPr>
        <w:t xml:space="preserve">RayTrac </w:t>
      </w:r>
      <w:r>
        <w:t>y el proceso que lo controla se hará mediante la señal de interrupción.</w:t>
      </w:r>
    </w:p>
    <w:p w14:paraId="13626FB6" w14:textId="77777777" w:rsidR="009E432C" w:rsidRDefault="009E432C" w:rsidP="009E432C">
      <w:pPr>
        <w:pStyle w:val="Prrafodelista"/>
        <w:rPr>
          <w:i/>
        </w:rPr>
      </w:pPr>
    </w:p>
    <w:p w14:paraId="7F89D1E8" w14:textId="5CE3D3AC" w:rsidR="009E432C" w:rsidRDefault="009E432C" w:rsidP="009E432C">
      <w:pPr>
        <w:pStyle w:val="Prrafodelista"/>
        <w:ind w:left="360"/>
        <w:rPr>
          <w:i/>
        </w:rPr>
      </w:pPr>
      <w:r>
        <w:t xml:space="preserve">El siguiente diagrama de bloques ilustra la implementación de la interfaz </w:t>
      </w:r>
      <w:r>
        <w:rPr>
          <w:i/>
        </w:rPr>
        <w:t>slave:</w:t>
      </w:r>
    </w:p>
    <w:p w14:paraId="35ECEA43" w14:textId="77777777" w:rsidR="009E432C" w:rsidRDefault="009E432C" w:rsidP="009E432C">
      <w:pPr>
        <w:pStyle w:val="Prrafodelista"/>
        <w:ind w:left="360"/>
        <w:rPr>
          <w:i/>
        </w:rPr>
      </w:pPr>
    </w:p>
    <w:p w14:paraId="57096DBF" w14:textId="77777777" w:rsidR="009E432C" w:rsidRDefault="009E432C" w:rsidP="009E432C">
      <w:pPr>
        <w:pStyle w:val="Prrafodelista"/>
        <w:keepNext/>
        <w:ind w:left="360"/>
        <w:jc w:val="center"/>
      </w:pPr>
      <w:r>
        <w:rPr>
          <w:i/>
          <w:noProof/>
          <w:lang w:val="es-ES"/>
        </w:rPr>
        <w:drawing>
          <wp:inline distT="0" distB="0" distL="0" distR="0" wp14:anchorId="6F8FF01C" wp14:editId="3E797FDA">
            <wp:extent cx="5613400" cy="2852866"/>
            <wp:effectExtent l="0" t="0" r="0" b="0"/>
            <wp:docPr id="8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2852866"/>
                    </a:xfrm>
                    <a:prstGeom prst="rect">
                      <a:avLst/>
                    </a:prstGeom>
                    <a:noFill/>
                    <a:ln>
                      <a:noFill/>
                    </a:ln>
                  </pic:spPr>
                </pic:pic>
              </a:graphicData>
            </a:graphic>
          </wp:inline>
        </w:drawing>
      </w:r>
    </w:p>
    <w:p w14:paraId="2B3C4454" w14:textId="2359802E" w:rsidR="009E432C" w:rsidRPr="009E432C" w:rsidRDefault="009E432C" w:rsidP="009E432C">
      <w:pPr>
        <w:pStyle w:val="Epgrafe"/>
        <w:jc w:val="center"/>
        <w:rPr>
          <w:i/>
        </w:rPr>
      </w:pPr>
      <w:r>
        <w:t xml:space="preserve">Ilustración </w:t>
      </w:r>
      <w:r w:rsidR="00E15D41">
        <w:fldChar w:fldCharType="begin"/>
      </w:r>
      <w:r w:rsidR="00E15D41">
        <w:instrText xml:space="preserve"> SEQ Ilustración \* ARABIC </w:instrText>
      </w:r>
      <w:r w:rsidR="00E15D41">
        <w:fldChar w:fldCharType="separate"/>
      </w:r>
      <w:r w:rsidR="009B5447">
        <w:rPr>
          <w:noProof/>
        </w:rPr>
        <w:t>28</w:t>
      </w:r>
      <w:r w:rsidR="00E15D41">
        <w:rPr>
          <w:noProof/>
        </w:rPr>
        <w:fldChar w:fldCharType="end"/>
      </w:r>
      <w:r>
        <w:t>. Implementación de la Intefaz Avalaon Memory Mapped Slave en el RayTrac.</w:t>
      </w:r>
    </w:p>
    <w:p w14:paraId="07675CA3" w14:textId="67999883" w:rsidR="009E432C" w:rsidRDefault="009E432C" w:rsidP="00634DCD">
      <w:r>
        <w:t xml:space="preserve">La lectura de registros tiene una latencia de 2 ciclos de reloj, distribuidos en una etapa de decodificación de dirección y otra de multiplexación. La interconexión notifica la solicitud de lectura colocando la señal </w:t>
      </w:r>
      <w:r>
        <w:rPr>
          <w:i/>
        </w:rPr>
        <w:t>read</w:t>
      </w:r>
      <w:r>
        <w:t xml:space="preserve"> en uno, dicha señal se engancha junto con la dirección del registro que se quiere leer, en el primer ciclo de reloj. La interconexión coloca la señal </w:t>
      </w:r>
      <w:r>
        <w:rPr>
          <w:i/>
        </w:rPr>
        <w:t xml:space="preserve">read </w:t>
      </w:r>
      <w:r>
        <w:t xml:space="preserve">en 0 y espera al siguiente ciclo por el dato. La interconexión está configurada </w:t>
      </w:r>
      <w:r>
        <w:rPr>
          <w:i/>
        </w:rPr>
        <w:t>en hardware</w:t>
      </w:r>
      <w:r>
        <w:t>, con la latencia de la transacción para saber cuantos ciclos debe esperar después de que comienza la transacción de lectura.</w:t>
      </w:r>
    </w:p>
    <w:p w14:paraId="15E5C7B6" w14:textId="77777777" w:rsidR="009E432C" w:rsidRDefault="009E432C" w:rsidP="00634DCD"/>
    <w:p w14:paraId="2B2B4797" w14:textId="3B5A6453" w:rsidR="009E432C" w:rsidRDefault="009E432C" w:rsidP="00634DCD">
      <w:r>
        <w:t xml:space="preserve">La escritura de registros tiene una latencia de 2 ciclos de reloj, distribuido en una etapa de enganche de decodificación de dirección y otra etapa de escritura del registro seleccionado. La transacción de escritura comienza cuando la interconexión coloca la señal </w:t>
      </w:r>
      <w:r>
        <w:rPr>
          <w:i/>
        </w:rPr>
        <w:t xml:space="preserve">write </w:t>
      </w:r>
      <w:r>
        <w:t>en 1. Una vez se engancha el dato y la dirección se da por concluida la transacción para la interconexión</w:t>
      </w:r>
      <w:r w:rsidR="0025570A">
        <w:t xml:space="preserve"> y esta coloca la señal </w:t>
      </w:r>
      <w:r w:rsidR="0025570A">
        <w:rPr>
          <w:i/>
        </w:rPr>
        <w:t xml:space="preserve">write </w:t>
      </w:r>
      <w:r w:rsidR="0025570A">
        <w:t>en 0</w:t>
      </w:r>
      <w:r>
        <w:t>.</w:t>
      </w:r>
    </w:p>
    <w:p w14:paraId="38C5E4DB" w14:textId="77777777" w:rsidR="009E432C" w:rsidRDefault="009E432C" w:rsidP="00634DCD"/>
    <w:p w14:paraId="0C1C6E78" w14:textId="52549ADD" w:rsidR="009E432C" w:rsidRDefault="009E432C" w:rsidP="00634DCD">
      <w:r>
        <w:t xml:space="preserve">La interfaz </w:t>
      </w:r>
      <w:r>
        <w:rPr>
          <w:i/>
        </w:rPr>
        <w:t xml:space="preserve">Avalon Memory Mapped Slaved </w:t>
      </w:r>
      <w:r>
        <w:t xml:space="preserve">solo sirve para configurar el </w:t>
      </w:r>
      <w:r>
        <w:rPr>
          <w:i/>
        </w:rPr>
        <w:t xml:space="preserve">kernel </w:t>
      </w:r>
      <w:r>
        <w:t xml:space="preserve">y las direcciones fuente y destino, de los </w:t>
      </w:r>
      <w:r>
        <w:rPr>
          <w:i/>
        </w:rPr>
        <w:t xml:space="preserve">flujos de entrada </w:t>
      </w:r>
      <w:r>
        <w:t xml:space="preserve">y </w:t>
      </w:r>
      <w:r>
        <w:rPr>
          <w:i/>
        </w:rPr>
        <w:t xml:space="preserve">salida, </w:t>
      </w:r>
      <w:r>
        <w:t>respectivamente.</w:t>
      </w:r>
    </w:p>
    <w:p w14:paraId="66353AB3" w14:textId="2319C29D" w:rsidR="0025570A" w:rsidRPr="0025570A" w:rsidRDefault="0025570A" w:rsidP="00634DCD">
      <w:r>
        <w:t xml:space="preserve">Estos registros están disponibles para lectura en todo momento. Sin embargo solo en el </w:t>
      </w:r>
      <w:r>
        <w:rPr>
          <w:i/>
        </w:rPr>
        <w:t xml:space="preserve">Estado IDLE, </w:t>
      </w:r>
      <w:r>
        <w:t xml:space="preserve">estarán disponibles para escritura. </w:t>
      </w:r>
    </w:p>
    <w:p w14:paraId="22BCCAFC" w14:textId="77777777" w:rsidR="009E432C" w:rsidRDefault="009E432C" w:rsidP="00634DCD"/>
    <w:p w14:paraId="12C5F8AA" w14:textId="0474BCB5" w:rsidR="009E432C" w:rsidRDefault="0025570A" w:rsidP="009E432C">
      <w:pPr>
        <w:pStyle w:val="Ttulo2"/>
      </w:pPr>
      <w:r>
        <w:t>Interfaz Avalon Interrup Request (IRQ) Sender.</w:t>
      </w:r>
    </w:p>
    <w:p w14:paraId="7711E46A" w14:textId="77777777" w:rsidR="0025570A" w:rsidRDefault="0025570A" w:rsidP="0025570A"/>
    <w:p w14:paraId="6DA60A20" w14:textId="15DF5CD2" w:rsidR="0025570A" w:rsidRDefault="0025570A" w:rsidP="0025570A">
      <w:r>
        <w:t xml:space="preserve">La interfaz de interrupción tiene la función de sincronizar el </w:t>
      </w:r>
      <w:r>
        <w:rPr>
          <w:i/>
        </w:rPr>
        <w:t xml:space="preserve">RayTrac </w:t>
      </w:r>
      <w:r>
        <w:t xml:space="preserve">con los procesos que corren al exterior. La interrupción se genera cuando la operación ha terminado. Desde el momento en que comienza la operación, hasta que se genera la interrupción los registros de configuración solo se pueden leer. </w:t>
      </w:r>
    </w:p>
    <w:p w14:paraId="34F8AD0C" w14:textId="77777777" w:rsidR="0025570A" w:rsidRDefault="0025570A" w:rsidP="0025570A"/>
    <w:p w14:paraId="43136726" w14:textId="3F98BE8E" w:rsidR="0025570A" w:rsidRDefault="0092612E" w:rsidP="0025570A">
      <w:pPr>
        <w:rPr>
          <w:i/>
        </w:rPr>
      </w:pPr>
      <w:r>
        <w:t xml:space="preserve">Una vez la interrupción es generada </w:t>
      </w:r>
      <w:r w:rsidR="0060031C">
        <w:t xml:space="preserve">se le debe indicar al </w:t>
      </w:r>
      <w:r w:rsidR="0060031C">
        <w:rPr>
          <w:i/>
        </w:rPr>
        <w:t xml:space="preserve">RayTrac </w:t>
      </w:r>
      <w:r w:rsidR="0060031C">
        <w:t xml:space="preserve">que la interrupción fue atendida, para ello se debe escribir un cero en el bit mas alto del registro de configuración y programación </w:t>
      </w:r>
      <w:r w:rsidR="0060031C">
        <w:rPr>
          <w:i/>
        </w:rPr>
        <w:t xml:space="preserve">REG_CTRL. </w:t>
      </w:r>
    </w:p>
    <w:p w14:paraId="0E0A6386" w14:textId="77777777" w:rsidR="0060031C" w:rsidRDefault="0060031C" w:rsidP="0025570A">
      <w:pPr>
        <w:rPr>
          <w:i/>
        </w:rPr>
      </w:pPr>
    </w:p>
    <w:p w14:paraId="79C82457" w14:textId="62648731" w:rsidR="00A0628F" w:rsidRDefault="00A0628F" w:rsidP="00634DCD">
      <w:r>
        <w:br w:type="page"/>
      </w:r>
    </w:p>
    <w:p w14:paraId="53C05723" w14:textId="650FF8C7" w:rsidR="00A0628F" w:rsidRDefault="001776EA" w:rsidP="00A73E36">
      <w:pPr>
        <w:pStyle w:val="Ttulo"/>
        <w:numPr>
          <w:ilvl w:val="0"/>
          <w:numId w:val="25"/>
        </w:numPr>
      </w:pPr>
      <w:r>
        <w:t xml:space="preserve">SIMULACIÓN, VERIFICACIÓN, </w:t>
      </w:r>
      <w:r w:rsidR="00A0628F">
        <w:t>VALIDACIÓN FUNCIONAL Y ANÁLISIS DE TIEMPOS</w:t>
      </w:r>
    </w:p>
    <w:p w14:paraId="14DBB85A" w14:textId="77777777" w:rsidR="00A0628F" w:rsidRDefault="00A0628F" w:rsidP="00A0628F">
      <w:pPr>
        <w:rPr>
          <w:rFonts w:ascii="Courier New" w:hAnsi="Courier New"/>
        </w:rPr>
      </w:pPr>
    </w:p>
    <w:p w14:paraId="4C3C17FB" w14:textId="1A37AD6F" w:rsidR="00A0628F" w:rsidRDefault="00A0628F" w:rsidP="00A73E36">
      <w:pPr>
        <w:pStyle w:val="Ttulo1"/>
        <w:numPr>
          <w:ilvl w:val="1"/>
          <w:numId w:val="25"/>
        </w:numPr>
      </w:pPr>
      <w:bookmarkStart w:id="156" w:name="_Toc206934760"/>
      <w:bookmarkStart w:id="157" w:name="_Toc206941791"/>
      <w:r>
        <w:t>Simulación Funcional.</w:t>
      </w:r>
      <w:bookmarkEnd w:id="156"/>
      <w:bookmarkEnd w:id="157"/>
    </w:p>
    <w:p w14:paraId="3870D65F" w14:textId="77777777" w:rsidR="00A0628F" w:rsidRDefault="00A0628F" w:rsidP="00A0628F">
      <w:pPr>
        <w:rPr>
          <w:rFonts w:ascii="Courier New" w:hAnsi="Courier New"/>
        </w:rPr>
      </w:pPr>
    </w:p>
    <w:p w14:paraId="36B2317B" w14:textId="69C77E7A" w:rsidR="00A0628F" w:rsidRPr="00A0628F" w:rsidRDefault="00A0628F" w:rsidP="00A0628F">
      <w:r>
        <w:t>Se simulará</w:t>
      </w:r>
      <w:r w:rsidRPr="00A0628F">
        <w:t xml:space="preserve"> </w:t>
      </w:r>
      <w:r>
        <w:t>la generación de</w:t>
      </w:r>
      <w:r w:rsidR="002A679F">
        <w:t xml:space="preserve">l conjunto de rayos iniciales que se </w:t>
      </w:r>
      <w:r w:rsidR="002A679F">
        <w:rPr>
          <w:i/>
        </w:rPr>
        <w:t xml:space="preserve">emiten </w:t>
      </w:r>
      <w:r w:rsidR="002A679F">
        <w:t>desde el observador hacia</w:t>
      </w:r>
      <w:r>
        <w:t xml:space="preserve"> la imagen de un escenario 3D. En el escenario se encuentra un</w:t>
      </w:r>
      <w:r w:rsidR="002A679F">
        <w:t>a</w:t>
      </w:r>
      <w:r>
        <w:t xml:space="preserve"> </w:t>
      </w:r>
      <w:r w:rsidR="002A679F">
        <w:t xml:space="preserve">primitiva geométrica, </w:t>
      </w:r>
      <w:r>
        <w:t>u</w:t>
      </w:r>
      <w:r w:rsidRPr="00A0628F">
        <w:t>n plano de proyección de 16x16 pixeles de resolución</w:t>
      </w:r>
      <w:r w:rsidR="002A679F">
        <w:t xml:space="preserve"> y</w:t>
      </w:r>
      <w:r>
        <w:t xml:space="preserve"> una cámara que representa la dirección y posición del observador que </w:t>
      </w:r>
      <w:r w:rsidR="002A679F">
        <w:rPr>
          <w:i/>
        </w:rPr>
        <w:t>observa</w:t>
      </w:r>
      <w:r>
        <w:t xml:space="preserve"> la escena.</w:t>
      </w:r>
    </w:p>
    <w:p w14:paraId="6D20FAFF" w14:textId="77777777" w:rsidR="00A0628F" w:rsidRPr="00A0628F" w:rsidRDefault="00A0628F" w:rsidP="00A0628F"/>
    <w:p w14:paraId="2549F523" w14:textId="5634CBE1" w:rsidR="00A0628F" w:rsidRPr="00A0628F" w:rsidRDefault="002A679F" w:rsidP="00A0628F">
      <w:r>
        <w:t>La</w:t>
      </w:r>
      <w:r w:rsidR="00A0628F" w:rsidRPr="00A0628F">
        <w:t xml:space="preserve"> </w:t>
      </w:r>
      <w:r>
        <w:t>simulación</w:t>
      </w:r>
      <w:r w:rsidR="00A0628F" w:rsidRPr="00A0628F">
        <w:t xml:space="preserve"> a realizar</w:t>
      </w:r>
      <w:r>
        <w:t xml:space="preserve"> es</w:t>
      </w:r>
      <w:r w:rsidR="00A0628F" w:rsidRPr="00A0628F">
        <w:t xml:space="preserve">:  </w:t>
      </w:r>
    </w:p>
    <w:p w14:paraId="214DF3CB" w14:textId="77777777" w:rsidR="00A0628F" w:rsidRPr="00A0628F" w:rsidRDefault="00A0628F" w:rsidP="00A0628F"/>
    <w:p w14:paraId="468E6F70" w14:textId="1091DB37" w:rsidR="00A0628F" w:rsidRDefault="00A0628F" w:rsidP="003F5710">
      <w:pPr>
        <w:pStyle w:val="Prrafodelista"/>
        <w:numPr>
          <w:ilvl w:val="0"/>
          <w:numId w:val="13"/>
        </w:numPr>
      </w:pPr>
      <w:r w:rsidRPr="00A0628F">
        <w:t>Normalización de 16x16 rayos que salen desde un observador al plano de proyección.</w:t>
      </w:r>
    </w:p>
    <w:p w14:paraId="4455742E" w14:textId="77777777" w:rsidR="00A0628F" w:rsidRDefault="00A0628F" w:rsidP="002A679F"/>
    <w:p w14:paraId="63351C91" w14:textId="0FFFAD9F" w:rsidR="00A0628F" w:rsidRPr="00A0628F" w:rsidRDefault="00A0628F" w:rsidP="00A73E36">
      <w:pPr>
        <w:pStyle w:val="Ttulo1"/>
        <w:numPr>
          <w:ilvl w:val="1"/>
          <w:numId w:val="25"/>
        </w:numPr>
      </w:pPr>
      <w:bookmarkStart w:id="158" w:name="_Toc206934761"/>
      <w:bookmarkStart w:id="159" w:name="_Toc206941792"/>
      <w:r w:rsidRPr="00A0628F">
        <w:t>Metodología de Simulación.</w:t>
      </w:r>
      <w:bookmarkEnd w:id="158"/>
      <w:bookmarkEnd w:id="159"/>
    </w:p>
    <w:p w14:paraId="0795D93F" w14:textId="77777777" w:rsidR="00A0628F" w:rsidRDefault="00A0628F" w:rsidP="00A0628F">
      <w:pPr>
        <w:rPr>
          <w:rFonts w:ascii="Courier New" w:hAnsi="Courier New"/>
        </w:rPr>
      </w:pPr>
    </w:p>
    <w:p w14:paraId="1ABBEEF3" w14:textId="77777777" w:rsidR="00A0628F" w:rsidRPr="00A0628F" w:rsidRDefault="00A0628F" w:rsidP="00A0628F">
      <w:r w:rsidRPr="00A0628F">
        <w:t xml:space="preserve">Las simulaciones se llevan a cabo con la entrada y salida de archivos, hacia y desde un </w:t>
      </w:r>
      <w:r w:rsidRPr="00A0628F">
        <w:rPr>
          <w:i/>
        </w:rPr>
        <w:t>testbench</w:t>
      </w:r>
      <w:r w:rsidRPr="00A0628F">
        <w:t xml:space="preserve">, el cual es ejecutado por el programa </w:t>
      </w:r>
      <w:r w:rsidRPr="00A0628F">
        <w:rPr>
          <w:i/>
        </w:rPr>
        <w:t>MODELSIM Altera Starter Edition</w:t>
      </w:r>
      <w:r w:rsidRPr="00A0628F">
        <w:t>.</w:t>
      </w:r>
    </w:p>
    <w:p w14:paraId="36CAA86F" w14:textId="77777777" w:rsidR="00A0628F" w:rsidRPr="00A0628F" w:rsidRDefault="00A0628F" w:rsidP="00A0628F"/>
    <w:p w14:paraId="17AC8118" w14:textId="73DFA7D2" w:rsidR="00A0628F" w:rsidRPr="00A0628F" w:rsidRDefault="00A0628F" w:rsidP="00A0628F">
      <w:r w:rsidRPr="00A0628F">
        <w:t>Adicionalmente se crea una herramienta utilizando el lenguaje de programación</w:t>
      </w:r>
      <w:r>
        <w:t xml:space="preserve"> PYTHON, cuyo objetivo</w:t>
      </w:r>
      <w:r w:rsidRPr="00A0628F">
        <w:t xml:space="preserve"> es analizar los códigos fuente de los RTL que describen el RAYTRAC y compilar el código VHDL con el </w:t>
      </w:r>
      <w:r w:rsidRPr="00A0628F">
        <w:rPr>
          <w:i/>
        </w:rPr>
        <w:t>testbench</w:t>
      </w:r>
      <w:r w:rsidRPr="00A0628F">
        <w:t>.</w:t>
      </w:r>
    </w:p>
    <w:p w14:paraId="4FE1363B" w14:textId="77777777" w:rsidR="00A0628F" w:rsidRPr="00A0628F" w:rsidRDefault="00A0628F" w:rsidP="00A0628F"/>
    <w:p w14:paraId="0DEA5E56" w14:textId="01E61B3C" w:rsidR="00A0628F" w:rsidRPr="00A0628F" w:rsidRDefault="00A0628F" w:rsidP="00A0628F">
      <w:r w:rsidRPr="00A0628F">
        <w:t>Para generar la entrada de la simulación, la cual es una escena en 3D, se utiliza el programa Blender3D, en el que se puede modelar esta escena con esferas y mediante un script se genera un archivo de entradas para la simulación.</w:t>
      </w:r>
    </w:p>
    <w:p w14:paraId="7331C81B" w14:textId="77777777" w:rsidR="00A0628F" w:rsidRPr="00A0628F" w:rsidRDefault="00A0628F" w:rsidP="00A0628F"/>
    <w:p w14:paraId="57D69CDB" w14:textId="2BC252AC" w:rsidR="00A0628F" w:rsidRPr="00A0628F" w:rsidRDefault="00A0628F" w:rsidP="00A0628F">
      <w:r w:rsidRPr="00A0628F">
        <w:t>Para visualizar los resultados de la simulación se utilizan 2 herramientas:</w:t>
      </w:r>
    </w:p>
    <w:p w14:paraId="5F4C70B9" w14:textId="77777777" w:rsidR="00A0628F" w:rsidRDefault="00A0628F" w:rsidP="00A0628F">
      <w:pPr>
        <w:rPr>
          <w:rFonts w:ascii="Courier New" w:hAnsi="Courier New"/>
        </w:rPr>
      </w:pPr>
    </w:p>
    <w:p w14:paraId="43D95C5E" w14:textId="25B6FC42" w:rsidR="004B6D48" w:rsidRPr="004B6D48" w:rsidRDefault="004B6D48" w:rsidP="003F5710">
      <w:pPr>
        <w:numPr>
          <w:ilvl w:val="0"/>
          <w:numId w:val="12"/>
        </w:numPr>
      </w:pPr>
      <w:r>
        <w:t xml:space="preserve">Testbench Compiler: script para hacer observables en el </w:t>
      </w:r>
      <w:r>
        <w:rPr>
          <w:i/>
        </w:rPr>
        <w:t xml:space="preserve">testbench </w:t>
      </w:r>
      <w:r>
        <w:t xml:space="preserve">aquellas señales que no son puertos de salida en el </w:t>
      </w:r>
      <w:r>
        <w:rPr>
          <w:i/>
        </w:rPr>
        <w:t>DUT.</w:t>
      </w:r>
    </w:p>
    <w:p w14:paraId="2C687F91" w14:textId="77777777" w:rsidR="004B6D48" w:rsidRDefault="004B6D48" w:rsidP="004B6D48">
      <w:pPr>
        <w:ind w:left="720"/>
      </w:pPr>
    </w:p>
    <w:p w14:paraId="128D4A04" w14:textId="5CE97DAA" w:rsidR="00A0628F" w:rsidRDefault="00A0628F" w:rsidP="003F5710">
      <w:pPr>
        <w:numPr>
          <w:ilvl w:val="0"/>
          <w:numId w:val="12"/>
        </w:numPr>
      </w:pPr>
      <w:r w:rsidRPr="00A0628F">
        <w:t xml:space="preserve">Posterior a la ejecución del </w:t>
      </w:r>
      <w:r w:rsidRPr="00A0628F">
        <w:rPr>
          <w:i/>
        </w:rPr>
        <w:t>testbench</w:t>
      </w:r>
      <w:r w:rsidRPr="00A0628F">
        <w:t>,</w:t>
      </w:r>
      <w:r>
        <w:t xml:space="preserve"> </w:t>
      </w:r>
      <w:r w:rsidRPr="00A0628F">
        <w:t>en un archivo CSV (</w:t>
      </w:r>
      <w:r w:rsidRPr="00A0628F">
        <w:rPr>
          <w:i/>
        </w:rPr>
        <w:t>Comma Separated Values</w:t>
      </w:r>
      <w:r w:rsidRPr="00A0628F">
        <w:t xml:space="preserve">) </w:t>
      </w:r>
      <w:r>
        <w:t xml:space="preserve">de valores separados por comas, </w:t>
      </w:r>
      <w:r w:rsidRPr="00A0628F">
        <w:t xml:space="preserve">se escriben los resultados de la simulación. Las filas poseerán señales o puertos de observación y las columnas avanzan hacia la derecha conforme la simulación avanza.  </w:t>
      </w:r>
    </w:p>
    <w:p w14:paraId="56BF1DCC" w14:textId="77777777" w:rsidR="00A0628F" w:rsidRPr="00A0628F" w:rsidRDefault="00A0628F" w:rsidP="00A0628F">
      <w:pPr>
        <w:ind w:left="720"/>
      </w:pPr>
    </w:p>
    <w:p w14:paraId="02C68522" w14:textId="77777777" w:rsidR="00A0628F" w:rsidRDefault="00A0628F" w:rsidP="00A0628F">
      <w:pPr>
        <w:rPr>
          <w:rFonts w:ascii="Courier New" w:hAnsi="Courier New"/>
        </w:rPr>
      </w:pPr>
    </w:p>
    <w:p w14:paraId="14EE0DB2" w14:textId="08BF24EC" w:rsidR="00A0628F" w:rsidRPr="00A0628F" w:rsidRDefault="00A0628F" w:rsidP="00A0628F">
      <w:r w:rsidRPr="00A0628F">
        <w:t>Para la generación de esta si</w:t>
      </w:r>
      <w:r w:rsidR="004B6D48">
        <w:t>mulación funcional se desarrollaron 2</w:t>
      </w:r>
      <w:r w:rsidRPr="00A0628F">
        <w:t xml:space="preserve"> herramientas concretas:</w:t>
      </w:r>
    </w:p>
    <w:p w14:paraId="0B901CD1" w14:textId="77777777" w:rsidR="00A0628F" w:rsidRDefault="00A0628F" w:rsidP="00A0628F">
      <w:pPr>
        <w:rPr>
          <w:rFonts w:ascii="Courier New" w:hAnsi="Courier New"/>
        </w:rPr>
      </w:pPr>
    </w:p>
    <w:p w14:paraId="27F838FE" w14:textId="77777777" w:rsidR="004B6D48" w:rsidRDefault="00A0628F" w:rsidP="003F5710">
      <w:pPr>
        <w:numPr>
          <w:ilvl w:val="0"/>
          <w:numId w:val="14"/>
        </w:numPr>
      </w:pPr>
      <w:r w:rsidRPr="00A0628F">
        <w:t xml:space="preserve">Script de generación de </w:t>
      </w:r>
      <w:r w:rsidRPr="00BB5646">
        <w:rPr>
          <w:i/>
        </w:rPr>
        <w:t>testbench</w:t>
      </w:r>
      <w:r w:rsidRPr="00A0628F">
        <w:t xml:space="preserve">: Cuando se realiza una simulación funcional haciendo uso de un </w:t>
      </w:r>
      <w:r w:rsidRPr="00BB5646">
        <w:rPr>
          <w:i/>
        </w:rPr>
        <w:t>testbench</w:t>
      </w:r>
      <w:r w:rsidRPr="00A0628F">
        <w:t xml:space="preserve"> es usual encontrar dos entidades en el </w:t>
      </w:r>
      <w:r w:rsidRPr="00BB5646">
        <w:rPr>
          <w:i/>
        </w:rPr>
        <w:t>testbench</w:t>
      </w:r>
      <w:r w:rsidRPr="00A0628F">
        <w:t>, la primera es la DUT (</w:t>
      </w:r>
      <w:r w:rsidRPr="00BB5646">
        <w:rPr>
          <w:i/>
        </w:rPr>
        <w:t>Device Under Test</w:t>
      </w:r>
      <w:r w:rsidRPr="00A0628F">
        <w:t xml:space="preserve">) o Dispositivo Bajo Test y la segunda es la entidad que controla y genera los estímulos o entradas para la simulación. </w:t>
      </w:r>
    </w:p>
    <w:p w14:paraId="7509D568" w14:textId="77777777" w:rsidR="004B6D48" w:rsidRDefault="004B6D48" w:rsidP="004B6D48">
      <w:pPr>
        <w:ind w:left="720"/>
      </w:pPr>
    </w:p>
    <w:p w14:paraId="154CDB43" w14:textId="77777777" w:rsidR="004B6D48" w:rsidRDefault="00A0628F" w:rsidP="004B6D48">
      <w:pPr>
        <w:ind w:left="720"/>
      </w:pPr>
      <w:r w:rsidRPr="00A0628F">
        <w:t xml:space="preserve">El problema que surge es que la entidad que controla los estímulos solo puede acceder a los puertos de entrada y salida de la DUT, para escribirlos y leerlos respectivamente. Dado que la DUT es por lo general la entidad top en el circuito entero, las señales y puertos que se encuentran más abajo dejan de ser visibles para la simulación, lo que supone un problema para entender los posibles errores de diseño que surjan en aquellas entidades </w:t>
      </w:r>
      <w:r w:rsidRPr="00A0628F">
        <w:rPr>
          <w:i/>
        </w:rPr>
        <w:t>bottom</w:t>
      </w:r>
      <w:r w:rsidRPr="00A0628F">
        <w:t xml:space="preserve">. </w:t>
      </w:r>
    </w:p>
    <w:p w14:paraId="31DC590F" w14:textId="77777777" w:rsidR="004B6D48" w:rsidRDefault="004B6D48" w:rsidP="004B6D48">
      <w:pPr>
        <w:ind w:left="720"/>
      </w:pPr>
    </w:p>
    <w:p w14:paraId="61509B14" w14:textId="67DE601B" w:rsidR="00A0628F" w:rsidRDefault="00A0628F" w:rsidP="004B6D48">
      <w:pPr>
        <w:ind w:left="720"/>
      </w:pPr>
      <w:r w:rsidRPr="00A0628F">
        <w:t xml:space="preserve">El script de generación </w:t>
      </w:r>
      <w:r w:rsidRPr="00A0628F">
        <w:rPr>
          <w:i/>
        </w:rPr>
        <w:t>testbench</w:t>
      </w:r>
      <w:r w:rsidRPr="00A0628F">
        <w:t xml:space="preserve"> analiza todas las entidades instanciadas en el top </w:t>
      </w:r>
      <w:r w:rsidRPr="00A0628F">
        <w:rPr>
          <w:i/>
        </w:rPr>
        <w:t>entity</w:t>
      </w:r>
      <w:r w:rsidRPr="00A0628F">
        <w:t xml:space="preserve"> y mediante reglas de comentarios (al estilo </w:t>
      </w:r>
      <w:r w:rsidRPr="00A0628F">
        <w:rPr>
          <w:i/>
        </w:rPr>
        <w:t>doxygen</w:t>
      </w:r>
      <w:r w:rsidR="00565442">
        <w:rPr>
          <w:rStyle w:val="Refdenotaalpie"/>
        </w:rPr>
        <w:footnoteReference w:id="10"/>
      </w:r>
      <w:r w:rsidRPr="00A0628F">
        <w:t xml:space="preserve">), detecta señales que el diseñador desea observar en la simulación y modifica los </w:t>
      </w:r>
      <w:r w:rsidR="004B6D48">
        <w:rPr>
          <w:i/>
        </w:rPr>
        <w:t>RTL</w:t>
      </w:r>
      <w:r w:rsidRPr="00A0628F">
        <w:t xml:space="preserve"> de tal manera que esa señal sea visible en los puertos del top </w:t>
      </w:r>
      <w:r w:rsidRPr="00A0628F">
        <w:rPr>
          <w:i/>
        </w:rPr>
        <w:t>entity</w:t>
      </w:r>
      <w:r w:rsidRPr="00A0628F">
        <w:t xml:space="preserve"> y de esta manera hacerlos observables para la entidad que controla y genera las entradas para la simulación. </w:t>
      </w:r>
    </w:p>
    <w:p w14:paraId="2F07BF74" w14:textId="77777777" w:rsidR="00A0628F" w:rsidRPr="00A0628F" w:rsidRDefault="00A0628F" w:rsidP="00A0628F">
      <w:pPr>
        <w:ind w:left="720"/>
      </w:pPr>
    </w:p>
    <w:p w14:paraId="6C5A2FAC" w14:textId="4FA917EF" w:rsidR="00A0628F" w:rsidRPr="00A0628F" w:rsidRDefault="00A0628F" w:rsidP="003F5710">
      <w:pPr>
        <w:numPr>
          <w:ilvl w:val="0"/>
          <w:numId w:val="14"/>
        </w:numPr>
      </w:pPr>
      <w:r w:rsidRPr="00A0628F">
        <w:t xml:space="preserve">El </w:t>
      </w:r>
      <w:r w:rsidRPr="00A0628F">
        <w:rPr>
          <w:i/>
        </w:rPr>
        <w:t>testbench</w:t>
      </w:r>
      <w:r w:rsidRPr="00A0628F">
        <w:t xml:space="preserve"> compilado adicionalmente genera instrucciones para que en la ejecución de la simulación se genere un archivo con la imagen del </w:t>
      </w:r>
      <w:r w:rsidRPr="00A0628F">
        <w:rPr>
          <w:i/>
        </w:rPr>
        <w:t>render</w:t>
      </w:r>
      <w:r w:rsidRPr="00A0628F">
        <w:t>.</w:t>
      </w:r>
    </w:p>
    <w:p w14:paraId="5AE3B86B" w14:textId="77777777" w:rsidR="00A0628F" w:rsidRDefault="00A0628F" w:rsidP="00A0628F">
      <w:pPr>
        <w:rPr>
          <w:rFonts w:ascii="Courier New" w:hAnsi="Courier New"/>
        </w:rPr>
      </w:pPr>
    </w:p>
    <w:p w14:paraId="6D26C01A" w14:textId="01FCA2BE" w:rsidR="00A0628F" w:rsidRDefault="00A0628F" w:rsidP="00A73E36">
      <w:pPr>
        <w:pStyle w:val="Ttulo1"/>
        <w:numPr>
          <w:ilvl w:val="1"/>
          <w:numId w:val="25"/>
        </w:numPr>
      </w:pPr>
      <w:bookmarkStart w:id="160" w:name="_Toc206934762"/>
      <w:bookmarkStart w:id="161" w:name="_Toc206941793"/>
      <w:r w:rsidRPr="00A0628F">
        <w:t>Resultados</w:t>
      </w:r>
      <w:r w:rsidR="00A419AB">
        <w:t xml:space="preserve"> Simulaciones</w:t>
      </w:r>
      <w:r w:rsidRPr="00A0628F">
        <w:t>.</w:t>
      </w:r>
      <w:bookmarkEnd w:id="160"/>
      <w:bookmarkEnd w:id="161"/>
    </w:p>
    <w:p w14:paraId="02D2BAC4" w14:textId="77777777" w:rsidR="00567B15" w:rsidRDefault="00567B15" w:rsidP="00567B15"/>
    <w:p w14:paraId="6953B5C3" w14:textId="14F7047C" w:rsidR="00567B15" w:rsidRPr="00567B15" w:rsidRDefault="00FB6AC7" w:rsidP="00567B15">
      <w:r>
        <w:t>Los resultados de las simulacion</w:t>
      </w:r>
      <w:r w:rsidR="00D76749">
        <w:t>es se publican en un documento anexo al presente.</w:t>
      </w:r>
      <w:r>
        <w:t xml:space="preserve"> </w:t>
      </w:r>
    </w:p>
    <w:p w14:paraId="02A4A07B" w14:textId="77777777" w:rsidR="00A0628F" w:rsidRDefault="00A0628F" w:rsidP="00A0628F">
      <w:pPr>
        <w:rPr>
          <w:rFonts w:ascii="Courier New" w:hAnsi="Courier New"/>
        </w:rPr>
      </w:pPr>
    </w:p>
    <w:p w14:paraId="03169524" w14:textId="2F36A06D" w:rsidR="00A636D6" w:rsidRDefault="00A0628F" w:rsidP="00A73E36">
      <w:pPr>
        <w:pStyle w:val="Ttulo1"/>
        <w:numPr>
          <w:ilvl w:val="1"/>
          <w:numId w:val="25"/>
        </w:numPr>
      </w:pPr>
      <w:bookmarkStart w:id="162" w:name="_Toc206934763"/>
      <w:bookmarkStart w:id="163" w:name="_Toc206941794"/>
      <w:r w:rsidRPr="00A0628F">
        <w:t>Análisis de Tiempos.</w:t>
      </w:r>
      <w:bookmarkEnd w:id="162"/>
      <w:bookmarkEnd w:id="163"/>
      <w:r w:rsidRPr="00A0628F">
        <w:t xml:space="preserve"> </w:t>
      </w:r>
    </w:p>
    <w:p w14:paraId="5DB53F2D" w14:textId="77777777" w:rsidR="00567B15" w:rsidRDefault="00567B15" w:rsidP="00567B15"/>
    <w:p w14:paraId="3AB191E2" w14:textId="7A9CDC59" w:rsidR="00567B15" w:rsidRDefault="00567B15" w:rsidP="00567B15">
      <w:r>
        <w:t xml:space="preserve">Se realizó el análisis de tiempos para el RayTrac. El sistema posee un solo dominio de reloj de una frecuencia de </w:t>
      </w:r>
      <w:r w:rsidR="00502D6C">
        <w:t>60</w:t>
      </w:r>
      <w:r>
        <w:t xml:space="preserve"> MHz, lo que simplifica el cuidado que se debe tener en el momento en que se realiza el diseño de los circuitos y la definición de restricciones o </w:t>
      </w:r>
      <w:r>
        <w:rPr>
          <w:i/>
        </w:rPr>
        <w:t xml:space="preserve">constraints, </w:t>
      </w:r>
      <w:r>
        <w:t xml:space="preserve">al momento de realizar el análisis de tiempos. </w:t>
      </w:r>
    </w:p>
    <w:p w14:paraId="486C1078" w14:textId="77777777" w:rsidR="00567B15" w:rsidRDefault="00567B15" w:rsidP="00567B15"/>
    <w:p w14:paraId="059BCC02" w14:textId="77777777" w:rsidR="00567B15" w:rsidRDefault="00567B15" w:rsidP="00567B15">
      <w:r>
        <w:t>Sin embargo los circuitos externos al RayTrac, funcionan en un dominio de reloj de 100 MHz, por lo tanto en el capítulo de integración con los sistemas externos se realizará el análisis de tiempos, con restricciones y dominios de reloj adicionales.</w:t>
      </w:r>
    </w:p>
    <w:p w14:paraId="7E04A553" w14:textId="77777777" w:rsidR="00567B15" w:rsidRDefault="00567B15" w:rsidP="00567B15"/>
    <w:p w14:paraId="359EB005" w14:textId="77777777" w:rsidR="00567B15" w:rsidRDefault="00567B15" w:rsidP="00567B15">
      <w:r>
        <w:t xml:space="preserve">Los reportes de tiempos fueron generados una vez realizada la compilación y el </w:t>
      </w:r>
      <w:r>
        <w:rPr>
          <w:i/>
        </w:rPr>
        <w:t xml:space="preserve">fitting </w:t>
      </w:r>
      <w:r>
        <w:t xml:space="preserve">del circuito en </w:t>
      </w:r>
      <w:r w:rsidRPr="00D46403">
        <w:rPr>
          <w:i/>
        </w:rPr>
        <w:t>Quartus</w:t>
      </w:r>
      <w:r>
        <w:t xml:space="preserve"> II. </w:t>
      </w:r>
    </w:p>
    <w:p w14:paraId="028EC3A7" w14:textId="77777777" w:rsidR="00567B15" w:rsidRDefault="00567B15" w:rsidP="00567B15"/>
    <w:p w14:paraId="0D45896D" w14:textId="18B671B4" w:rsidR="00567B15" w:rsidRDefault="00567B15" w:rsidP="00567B15">
      <w:r>
        <w:t>El reporte de frecuencia máxima da por resultado 137.61 MHz</w:t>
      </w:r>
      <w:r w:rsidR="00F757A1">
        <w:t xml:space="preserve">. Este resultado indica que el periodo mínimo que puede tener el reloj del sistema es de 7.2 ns, tiempo satisfactorio para un sistema que se diseñó pensando para un reloj de </w:t>
      </w:r>
      <w:r w:rsidR="007D25B3">
        <w:t>5</w:t>
      </w:r>
      <w:r w:rsidR="00502D6C">
        <w:t>0</w:t>
      </w:r>
      <w:r w:rsidR="00F757A1">
        <w:t xml:space="preserve"> MHz cuyo periodo es de 20 ns.</w:t>
      </w:r>
    </w:p>
    <w:p w14:paraId="4FF3450D" w14:textId="77777777" w:rsidR="00F757A1" w:rsidRDefault="00F757A1" w:rsidP="00567B15"/>
    <w:p w14:paraId="7C46D449" w14:textId="199A1C28" w:rsidR="00F757A1" w:rsidRDefault="00F757A1" w:rsidP="00567B15">
      <w:r>
        <w:t xml:space="preserve">El reporte de restricciones y </w:t>
      </w:r>
      <w:r w:rsidRPr="00D46403">
        <w:rPr>
          <w:i/>
        </w:rPr>
        <w:t>fmax</w:t>
      </w:r>
      <w:r>
        <w:t xml:space="preserve"> arrojado por la herramienta </w:t>
      </w:r>
      <w:r>
        <w:rPr>
          <w:i/>
        </w:rPr>
        <w:t xml:space="preserve">TimeQuest </w:t>
      </w:r>
      <w:r>
        <w:t>es el siguiente:</w:t>
      </w:r>
    </w:p>
    <w:p w14:paraId="06D7A323" w14:textId="77777777" w:rsidR="00F757A1" w:rsidRDefault="00F757A1" w:rsidP="00567B15"/>
    <w:tbl>
      <w:tblPr>
        <w:tblW w:w="4920" w:type="dxa"/>
        <w:jc w:val="center"/>
        <w:tblInd w:w="55" w:type="dxa"/>
        <w:tblCellMar>
          <w:left w:w="70" w:type="dxa"/>
          <w:right w:w="70" w:type="dxa"/>
        </w:tblCellMar>
        <w:tblLook w:val="04A0" w:firstRow="1" w:lastRow="0" w:firstColumn="1" w:lastColumn="0" w:noHBand="0" w:noVBand="1"/>
      </w:tblPr>
      <w:tblGrid>
        <w:gridCol w:w="1760"/>
        <w:gridCol w:w="1780"/>
        <w:gridCol w:w="1380"/>
      </w:tblGrid>
      <w:tr w:rsidR="00C32CFF" w:rsidRPr="001F38C4" w14:paraId="1C0FF2B7" w14:textId="77777777" w:rsidTr="00666F82">
        <w:trPr>
          <w:trHeight w:val="315"/>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4179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Fmax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659F9F6"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Restricted Fmax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4D720BF"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Clock Name </w:t>
            </w:r>
          </w:p>
        </w:tc>
      </w:tr>
      <w:tr w:rsidR="00C32CFF" w:rsidRPr="00C32CFF" w14:paraId="68EED162" w14:textId="77777777" w:rsidTr="00666F82">
        <w:trPr>
          <w:trHeight w:val="315"/>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ADF1A3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780" w:type="dxa"/>
            <w:tcBorders>
              <w:top w:val="nil"/>
              <w:left w:val="nil"/>
              <w:bottom w:val="single" w:sz="4" w:space="0" w:color="auto"/>
              <w:right w:val="single" w:sz="4" w:space="0" w:color="auto"/>
            </w:tcBorders>
            <w:shd w:val="clear" w:color="auto" w:fill="auto"/>
            <w:noWrap/>
            <w:vAlign w:val="bottom"/>
            <w:hideMark/>
          </w:tcPr>
          <w:p w14:paraId="4BFD919D"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380" w:type="dxa"/>
            <w:tcBorders>
              <w:top w:val="nil"/>
              <w:left w:val="nil"/>
              <w:bottom w:val="single" w:sz="4" w:space="0" w:color="auto"/>
              <w:right w:val="single" w:sz="4" w:space="0" w:color="auto"/>
            </w:tcBorders>
            <w:shd w:val="clear" w:color="auto" w:fill="auto"/>
            <w:noWrap/>
            <w:vAlign w:val="bottom"/>
            <w:hideMark/>
          </w:tcPr>
          <w:p w14:paraId="59C80182"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clko       </w:t>
            </w:r>
          </w:p>
        </w:tc>
      </w:tr>
    </w:tbl>
    <w:p w14:paraId="4836E4FA" w14:textId="23E2A47C" w:rsidR="00F757A1" w:rsidRDefault="00666F82" w:rsidP="00666F82">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14</w:t>
      </w:r>
      <w:r w:rsidR="00E15D41">
        <w:rPr>
          <w:noProof/>
        </w:rPr>
        <w:fldChar w:fldCharType="end"/>
      </w:r>
      <w:r>
        <w:t>. Frecuencia máxima calculada para el RayTrac.</w:t>
      </w:r>
    </w:p>
    <w:tbl>
      <w:tblPr>
        <w:tblW w:w="7085" w:type="dxa"/>
        <w:jc w:val="center"/>
        <w:tblInd w:w="55" w:type="dxa"/>
        <w:tblCellMar>
          <w:left w:w="70" w:type="dxa"/>
          <w:right w:w="70" w:type="dxa"/>
        </w:tblCellMar>
        <w:tblLook w:val="04A0" w:firstRow="1" w:lastRow="0" w:firstColumn="1" w:lastColumn="0" w:noHBand="0" w:noVBand="1"/>
      </w:tblPr>
      <w:tblGrid>
        <w:gridCol w:w="1905"/>
        <w:gridCol w:w="800"/>
        <w:gridCol w:w="840"/>
        <w:gridCol w:w="1760"/>
        <w:gridCol w:w="1780"/>
      </w:tblGrid>
      <w:tr w:rsidR="00666F82" w:rsidRPr="00666F82" w14:paraId="4EDCF6A1" w14:textId="77777777" w:rsidTr="00666F82">
        <w:trPr>
          <w:trHeight w:val="315"/>
          <w:jc w:val="center"/>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2EDB1"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SDC Command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2B581F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Name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8485C7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Period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B110D3D"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Waveform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35B13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Targets           </w:t>
            </w:r>
          </w:p>
        </w:tc>
      </w:tr>
      <w:tr w:rsidR="00666F82" w:rsidRPr="00666F82" w14:paraId="461A2D54" w14:textId="77777777" w:rsidTr="00666F82">
        <w:trPr>
          <w:trHeight w:val="315"/>
          <w:jc w:val="center"/>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14:paraId="0DEE624C"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create_clock </w:t>
            </w:r>
          </w:p>
        </w:tc>
        <w:tc>
          <w:tcPr>
            <w:tcW w:w="800" w:type="dxa"/>
            <w:tcBorders>
              <w:top w:val="nil"/>
              <w:left w:val="nil"/>
              <w:bottom w:val="single" w:sz="4" w:space="0" w:color="auto"/>
              <w:right w:val="single" w:sz="4" w:space="0" w:color="auto"/>
            </w:tcBorders>
            <w:shd w:val="clear" w:color="auto" w:fill="auto"/>
            <w:noWrap/>
            <w:vAlign w:val="bottom"/>
            <w:hideMark/>
          </w:tcPr>
          <w:p w14:paraId="0D3DAEF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clko </w:t>
            </w:r>
          </w:p>
        </w:tc>
        <w:tc>
          <w:tcPr>
            <w:tcW w:w="840" w:type="dxa"/>
            <w:tcBorders>
              <w:top w:val="nil"/>
              <w:left w:val="nil"/>
              <w:bottom w:val="single" w:sz="4" w:space="0" w:color="auto"/>
              <w:right w:val="single" w:sz="4" w:space="0" w:color="auto"/>
            </w:tcBorders>
            <w:shd w:val="clear" w:color="auto" w:fill="auto"/>
            <w:noWrap/>
            <w:vAlign w:val="bottom"/>
            <w:hideMark/>
          </w:tcPr>
          <w:p w14:paraId="126EEE4A" w14:textId="77777777" w:rsidR="00666F82" w:rsidRPr="00666F82" w:rsidRDefault="00666F82" w:rsidP="00666F82">
            <w:pPr>
              <w:jc w:val="right"/>
              <w:rPr>
                <w:rFonts w:ascii="Calibri" w:eastAsia="Times New Roman" w:hAnsi="Calibri" w:cs="Calibri"/>
                <w:color w:val="000000"/>
                <w:lang w:val="es-ES"/>
              </w:rPr>
            </w:pPr>
            <w:r w:rsidRPr="00666F82">
              <w:rPr>
                <w:rFonts w:ascii="Calibri" w:eastAsia="Times New Roman" w:hAnsi="Calibri" w:cs="Calibri"/>
                <w:color w:val="000000"/>
                <w:lang w:val="es-ES"/>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4B84035"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 0.000 10.000 } </w:t>
            </w:r>
          </w:p>
        </w:tc>
        <w:tc>
          <w:tcPr>
            <w:tcW w:w="1780" w:type="dxa"/>
            <w:tcBorders>
              <w:top w:val="nil"/>
              <w:left w:val="nil"/>
              <w:bottom w:val="single" w:sz="4" w:space="0" w:color="auto"/>
              <w:right w:val="single" w:sz="4" w:space="0" w:color="auto"/>
            </w:tcBorders>
            <w:shd w:val="clear" w:color="auto" w:fill="auto"/>
            <w:noWrap/>
            <w:vAlign w:val="bottom"/>
            <w:hideMark/>
          </w:tcPr>
          <w:p w14:paraId="6B841B5A" w14:textId="77777777" w:rsidR="00666F82" w:rsidRPr="00666F82" w:rsidRDefault="00666F82" w:rsidP="00666F82">
            <w:pPr>
              <w:keepNext/>
              <w:rPr>
                <w:rFonts w:ascii="Calibri" w:eastAsia="Times New Roman" w:hAnsi="Calibri" w:cs="Calibri"/>
                <w:color w:val="000000"/>
                <w:lang w:val="es-ES"/>
              </w:rPr>
            </w:pPr>
            <w:r w:rsidRPr="00666F82">
              <w:rPr>
                <w:rFonts w:ascii="Calibri" w:eastAsia="Times New Roman" w:hAnsi="Calibri" w:cs="Calibri"/>
                <w:color w:val="000000"/>
                <w:lang w:val="es-ES"/>
              </w:rPr>
              <w:t xml:space="preserve"> [get_ports {clk}] </w:t>
            </w:r>
          </w:p>
        </w:tc>
      </w:tr>
    </w:tbl>
    <w:p w14:paraId="50658F23" w14:textId="4C3ABFFB" w:rsidR="00666F82" w:rsidRDefault="00666F82" w:rsidP="00666F82">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15</w:t>
      </w:r>
      <w:r w:rsidR="00E15D41">
        <w:rPr>
          <w:noProof/>
        </w:rPr>
        <w:fldChar w:fldCharType="end"/>
      </w:r>
      <w:r>
        <w:t>. Restricciones creadas para el análisis de tiempo posterior a la operación de fitting que realiza Quartus II, que sirve como entrada para el TimeQuest Analyzer.</w:t>
      </w:r>
    </w:p>
    <w:p w14:paraId="5919D070" w14:textId="4E5E305A" w:rsidR="004B6D48" w:rsidRPr="004B6D48" w:rsidRDefault="004B6D48" w:rsidP="004B6D48">
      <w:r>
        <w:t>El reporte de tiempos se anexa al documento.</w:t>
      </w:r>
    </w:p>
    <w:p w14:paraId="1CD5734E" w14:textId="40D23E46" w:rsidR="00666F82" w:rsidRDefault="002C2329" w:rsidP="00A73E36">
      <w:pPr>
        <w:pStyle w:val="Ttulo"/>
        <w:numPr>
          <w:ilvl w:val="0"/>
          <w:numId w:val="25"/>
        </w:numPr>
      </w:pPr>
      <w:r>
        <w:br w:type="page"/>
        <w:t>DESCRIPCION GENERAL DEL RTENGINE</w:t>
      </w:r>
    </w:p>
    <w:p w14:paraId="246F484D" w14:textId="77777777" w:rsidR="002C2329" w:rsidRPr="00826011" w:rsidRDefault="002C2329" w:rsidP="002C2329">
      <w:r>
        <w:t>Descripción Gral del RtEngine. Diagrama de Bloques. Ejemplos de posibles aplicaciones. Descripción breve de la aplicación a implementar.</w:t>
      </w:r>
    </w:p>
    <w:p w14:paraId="040EA4BB" w14:textId="7693F01C" w:rsidR="002C2329" w:rsidRDefault="002C2329" w:rsidP="002C2329"/>
    <w:p w14:paraId="227CF9D3" w14:textId="6DD457EB" w:rsidR="002C2329" w:rsidRDefault="002C2329" w:rsidP="002C2329">
      <w:r>
        <w:t xml:space="preserve">El </w:t>
      </w:r>
      <w:r w:rsidRPr="004976D1">
        <w:rPr>
          <w:i/>
        </w:rPr>
        <w:t>RtEngine</w:t>
      </w:r>
      <w:r>
        <w:t xml:space="preserve"> es una plataforma de Hardware y Software, para desarrollar aplicaciones que basadas en matemática vectorial principalmente. El diseño e implementación de la plataforma del </w:t>
      </w:r>
      <w:r w:rsidRPr="004976D1">
        <w:rPr>
          <w:i/>
        </w:rPr>
        <w:t>RtEngine</w:t>
      </w:r>
      <w:r>
        <w:t xml:space="preserve"> es dominio de este trabajo. Adicionalmente el diseño de una aplicación que utiliza la plataforma es también parte del alcance de este trabajo, en particular, la aplicación propuesta dentro de los objetivos es la implementación de un sistema de síntesis de imágenes a partir de una técnica de </w:t>
      </w:r>
      <w:r>
        <w:rPr>
          <w:i/>
        </w:rPr>
        <w:t>render</w:t>
      </w:r>
      <w:r>
        <w:t xml:space="preserve"> denominada </w:t>
      </w:r>
      <w:r>
        <w:rPr>
          <w:i/>
        </w:rPr>
        <w:t xml:space="preserve">Ray Tracing </w:t>
      </w:r>
      <w:r>
        <w:t>o en español Trazado de Rayos.</w:t>
      </w:r>
    </w:p>
    <w:p w14:paraId="634BCBBF" w14:textId="77777777" w:rsidR="002C2329" w:rsidRDefault="002C2329" w:rsidP="002C2329"/>
    <w:p w14:paraId="28239C3C" w14:textId="5DD015EF" w:rsidR="004976D1" w:rsidRDefault="004976D1" w:rsidP="00A73E36">
      <w:pPr>
        <w:pStyle w:val="Ttulo1"/>
        <w:numPr>
          <w:ilvl w:val="1"/>
          <w:numId w:val="25"/>
        </w:numPr>
      </w:pPr>
      <w:bookmarkStart w:id="164" w:name="_Toc206934764"/>
      <w:bookmarkStart w:id="165" w:name="_Toc206941795"/>
      <w:r>
        <w:t>Arquitectura</w:t>
      </w:r>
    </w:p>
    <w:p w14:paraId="792D66DD" w14:textId="77777777" w:rsidR="004976D1" w:rsidRDefault="004976D1" w:rsidP="004976D1"/>
    <w:p w14:paraId="12E65029" w14:textId="4D06BDB4" w:rsidR="004976D1" w:rsidRDefault="004976D1" w:rsidP="004976D1">
      <w:r>
        <w:t xml:space="preserve">El </w:t>
      </w:r>
      <w:r w:rsidRPr="004976D1">
        <w:rPr>
          <w:i/>
        </w:rPr>
        <w:t>RtEngine</w:t>
      </w:r>
      <w:r>
        <w:t xml:space="preserve"> se puede describir como una arquitectura en capas, que van desde la capa de aplicación</w:t>
      </w:r>
      <w:r w:rsidR="00175E87">
        <w:t xml:space="preserve"> hasta la capa física:</w:t>
      </w:r>
    </w:p>
    <w:p w14:paraId="2183815E" w14:textId="77777777" w:rsidR="00175E87" w:rsidRDefault="00175E87" w:rsidP="004976D1"/>
    <w:p w14:paraId="16A871F8" w14:textId="58438DBA" w:rsidR="00175E87" w:rsidRDefault="00F35DFF" w:rsidP="00F35DFF">
      <w:pPr>
        <w:jc w:val="center"/>
      </w:pPr>
      <w:r>
        <w:rPr>
          <w:noProof/>
          <w:lang w:val="es-ES"/>
        </w:rPr>
        <w:drawing>
          <wp:inline distT="0" distB="0" distL="0" distR="0" wp14:anchorId="241DC3C1" wp14:editId="1DFEEFD5">
            <wp:extent cx="5596890" cy="1082463"/>
            <wp:effectExtent l="0" t="0" r="0" b="1016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108" cy="1083666"/>
                    </a:xfrm>
                    <a:prstGeom prst="rect">
                      <a:avLst/>
                    </a:prstGeom>
                    <a:noFill/>
                    <a:ln>
                      <a:noFill/>
                    </a:ln>
                  </pic:spPr>
                </pic:pic>
              </a:graphicData>
            </a:graphic>
          </wp:inline>
        </w:drawing>
      </w:r>
    </w:p>
    <w:p w14:paraId="314B8443" w14:textId="77777777" w:rsidR="00AA3EF1" w:rsidRDefault="00AA3EF1" w:rsidP="00AA3EF1">
      <w:pPr>
        <w:pStyle w:val="Epgrafe"/>
        <w:keepNext/>
        <w:jc w:val="center"/>
      </w:pPr>
      <w:r>
        <w:t xml:space="preserve">Tabla </w:t>
      </w:r>
      <w:r w:rsidR="00E15D41">
        <w:fldChar w:fldCharType="begin"/>
      </w:r>
      <w:r w:rsidR="00E15D41">
        <w:instrText xml:space="preserve"> SEQ Tabla \* ARABIC </w:instrText>
      </w:r>
      <w:r w:rsidR="00E15D41">
        <w:fldChar w:fldCharType="separate"/>
      </w:r>
      <w:r w:rsidR="00355158">
        <w:rPr>
          <w:noProof/>
        </w:rPr>
        <w:t>16</w:t>
      </w:r>
      <w:r w:rsidR="00E15D41">
        <w:rPr>
          <w:noProof/>
        </w:rPr>
        <w:fldChar w:fldCharType="end"/>
      </w:r>
      <w:r>
        <w:t>. Arquitectura por capas RtEngine.</w:t>
      </w:r>
    </w:p>
    <w:p w14:paraId="27B3A19B" w14:textId="6DEB401E" w:rsidR="00AA3EF1" w:rsidRDefault="00AA3EF1" w:rsidP="004976D1">
      <w:r>
        <w:t xml:space="preserve">Hay dos niveles de abstracción, el nivel </w:t>
      </w:r>
      <w:r>
        <w:rPr>
          <w:i/>
        </w:rPr>
        <w:t xml:space="preserve">software </w:t>
      </w:r>
      <w:r>
        <w:t xml:space="preserve">y el </w:t>
      </w:r>
      <w:r>
        <w:rPr>
          <w:i/>
        </w:rPr>
        <w:t xml:space="preserve">hardware. </w:t>
      </w:r>
      <w:r>
        <w:t xml:space="preserve">El nivel de </w:t>
      </w:r>
      <w:r>
        <w:rPr>
          <w:i/>
        </w:rPr>
        <w:t xml:space="preserve">software </w:t>
      </w:r>
      <w:r>
        <w:t>está conformado por 3 capas:</w:t>
      </w:r>
    </w:p>
    <w:p w14:paraId="6CC57375" w14:textId="77777777" w:rsidR="00AA3EF1" w:rsidRDefault="00AA3EF1" w:rsidP="004976D1"/>
    <w:p w14:paraId="523BBCCB" w14:textId="77777777" w:rsidR="002F5AE0" w:rsidRPr="00CF6222" w:rsidRDefault="00AA3EF1" w:rsidP="00A73E36">
      <w:pPr>
        <w:pStyle w:val="Prrafodelista"/>
        <w:numPr>
          <w:ilvl w:val="0"/>
          <w:numId w:val="36"/>
        </w:numPr>
      </w:pPr>
      <w:r>
        <w:rPr>
          <w:i/>
        </w:rPr>
        <w:t xml:space="preserve">Aplicación: </w:t>
      </w:r>
      <w:r>
        <w:t xml:space="preserve">La capa de aplicación es la capa donde residen los programas, las aplicaciones que hacen </w:t>
      </w:r>
      <w:r>
        <w:rPr>
          <w:i/>
        </w:rPr>
        <w:t xml:space="preserve">algo, </w:t>
      </w:r>
      <w:r>
        <w:t xml:space="preserve">con el </w:t>
      </w:r>
      <w:r>
        <w:rPr>
          <w:i/>
        </w:rPr>
        <w:t xml:space="preserve">RtEngine, </w:t>
      </w:r>
      <w:r>
        <w:t>explotándola</w:t>
      </w:r>
      <w:r w:rsidR="002F5AE0">
        <w:t xml:space="preserve">. Los componentes que residen en esta capa son, el </w:t>
      </w:r>
      <w:r w:rsidR="002F5AE0">
        <w:rPr>
          <w:i/>
        </w:rPr>
        <w:t xml:space="preserve">trazador de rayos </w:t>
      </w:r>
      <w:r w:rsidR="002F5AE0">
        <w:t xml:space="preserve">y la </w:t>
      </w:r>
      <w:r w:rsidR="002F5AE0">
        <w:rPr>
          <w:i/>
        </w:rPr>
        <w:t>interfaz de I/O.</w:t>
      </w:r>
    </w:p>
    <w:p w14:paraId="6E455EED" w14:textId="77777777" w:rsidR="00CF6222" w:rsidRPr="002F5AE0" w:rsidRDefault="00CF6222" w:rsidP="00CF6222">
      <w:pPr>
        <w:pStyle w:val="Prrafodelista"/>
      </w:pPr>
    </w:p>
    <w:p w14:paraId="74F12A57" w14:textId="77777777" w:rsidR="00666677" w:rsidRDefault="002F5AE0" w:rsidP="00A73E36">
      <w:pPr>
        <w:pStyle w:val="Prrafodelista"/>
        <w:numPr>
          <w:ilvl w:val="0"/>
          <w:numId w:val="36"/>
        </w:numPr>
      </w:pPr>
      <w:r>
        <w:rPr>
          <w:i/>
        </w:rPr>
        <w:t xml:space="preserve">Sistema Operativo: </w:t>
      </w:r>
      <w:r>
        <w:t xml:space="preserve">En esta capa residen los servicios a los que puede acceder la capa de </w:t>
      </w:r>
      <w:r>
        <w:rPr>
          <w:i/>
        </w:rPr>
        <w:t xml:space="preserve">aplicación. </w:t>
      </w:r>
      <w:r>
        <w:t xml:space="preserve">Como tal la capa de sistema operativo expone una interfaz visible a las aplicaciones, dichos servicios son administrados y ejecutados por los componentes de la capa, </w:t>
      </w:r>
      <w:r>
        <w:rPr>
          <w:i/>
        </w:rPr>
        <w:t xml:space="preserve">kernel </w:t>
      </w:r>
      <w:r>
        <w:t xml:space="preserve">y </w:t>
      </w:r>
      <w:r>
        <w:rPr>
          <w:i/>
        </w:rPr>
        <w:t xml:space="preserve">drivers. </w:t>
      </w:r>
      <w:r>
        <w:t xml:space="preserve">El </w:t>
      </w:r>
      <w:r>
        <w:rPr>
          <w:i/>
        </w:rPr>
        <w:t xml:space="preserve">kernel </w:t>
      </w:r>
      <w:r>
        <w:t xml:space="preserve">es el componente de sistema operativo que abstrae el uso de los recursos de hardware relacionados principalmente con el procesador, la memoria y los temporizadores. </w:t>
      </w:r>
    </w:p>
    <w:p w14:paraId="0053C3FD" w14:textId="77777777" w:rsidR="00666677" w:rsidRDefault="00666677" w:rsidP="00666677"/>
    <w:p w14:paraId="691BF85D" w14:textId="6E6C65DF" w:rsidR="00CF6222" w:rsidRPr="00CF6222" w:rsidRDefault="00666677" w:rsidP="00211A48">
      <w:pPr>
        <w:pStyle w:val="Prrafodelista"/>
      </w:pPr>
      <w:r>
        <w:t xml:space="preserve">Entre los componentes del sistema operativo tenemos la librería C. Aunque no hace parte integral del sistema operativo, si ofrece </w:t>
      </w:r>
      <w:r w:rsidR="00211A48">
        <w:t>y expone servicios a ese nivel. Los servicios que expone la librería C, facilitan la portabilidad de aplicaciones de plataforma a plataforma.</w:t>
      </w:r>
    </w:p>
    <w:p w14:paraId="7657AD98" w14:textId="77777777" w:rsidR="00CF6222" w:rsidRPr="00CF6222" w:rsidRDefault="00CF6222" w:rsidP="00CF6222">
      <w:pPr>
        <w:pStyle w:val="Prrafodelista"/>
      </w:pPr>
    </w:p>
    <w:p w14:paraId="4F8D1073" w14:textId="77777777" w:rsidR="00211A48" w:rsidRDefault="00CF6222" w:rsidP="00A73E36">
      <w:pPr>
        <w:pStyle w:val="Prrafodelista"/>
        <w:numPr>
          <w:ilvl w:val="0"/>
          <w:numId w:val="36"/>
        </w:numPr>
      </w:pPr>
      <w:r>
        <w:rPr>
          <w:i/>
        </w:rPr>
        <w:t xml:space="preserve">Abstracción Hardware : </w:t>
      </w:r>
      <w:r>
        <w:t>Esta capa de software es la que aísla el sistema operativo del hardware. El código en esta capa es la implementación en software de los servicios de hardware que posee el sistema.</w:t>
      </w:r>
      <w:r w:rsidR="00F35DFF">
        <w:t xml:space="preserve"> </w:t>
      </w:r>
    </w:p>
    <w:p w14:paraId="78541DF6" w14:textId="77777777" w:rsidR="00211A48" w:rsidRDefault="00211A48" w:rsidP="00211A48">
      <w:pPr>
        <w:pStyle w:val="Prrafodelista"/>
        <w:rPr>
          <w:i/>
        </w:rPr>
      </w:pPr>
    </w:p>
    <w:p w14:paraId="7507BF66" w14:textId="71BCF01B" w:rsidR="00AA3EF1" w:rsidRDefault="00666677" w:rsidP="00211A48">
      <w:pPr>
        <w:pStyle w:val="Prrafodelista"/>
      </w:pPr>
      <w:r>
        <w:t xml:space="preserve">Los </w:t>
      </w:r>
      <w:r>
        <w:rPr>
          <w:i/>
        </w:rPr>
        <w:t>drivers</w:t>
      </w:r>
      <w:r>
        <w:t xml:space="preserve"> exponen servicios para el manejo de los periféricos de hardware, entre ellos el driver para manejar el </w:t>
      </w:r>
      <w:r>
        <w:rPr>
          <w:i/>
        </w:rPr>
        <w:t xml:space="preserve">RayTrac. </w:t>
      </w:r>
      <w:r>
        <w:t xml:space="preserve">Detalles de cómo funciona el driver y los servicios que expone en el capítulo IX. </w:t>
      </w:r>
      <w:r>
        <w:rPr>
          <w:i/>
        </w:rPr>
        <w:t>Aplicación de Trazado de Rayos JART.</w:t>
      </w:r>
      <w:r w:rsidR="00F35DFF">
        <w:t xml:space="preserve"> </w:t>
      </w:r>
    </w:p>
    <w:p w14:paraId="4E0E64C5" w14:textId="77777777" w:rsidR="00211A48" w:rsidRDefault="00211A48" w:rsidP="00211A48">
      <w:pPr>
        <w:pStyle w:val="Prrafodelista"/>
      </w:pPr>
    </w:p>
    <w:p w14:paraId="193CC3E4" w14:textId="67495B08" w:rsidR="00211A48" w:rsidRDefault="00211A48" w:rsidP="00211A48">
      <w:pPr>
        <w:pStyle w:val="Prrafodelista"/>
      </w:pPr>
      <w:r>
        <w:t xml:space="preserve">La </w:t>
      </w:r>
      <w:r>
        <w:rPr>
          <w:i/>
        </w:rPr>
        <w:t xml:space="preserve">BSP, Board Support Package, </w:t>
      </w:r>
      <w:r>
        <w:t xml:space="preserve">es una capa de software que expone servicios específicos al hardware. Los utiliza la capa de sistema operativo, no es usual que la utilice la capa de aplicación y no perder la portabilidad. Esta capa es mas utilizada para implementar los servicios </w:t>
      </w:r>
      <w:r>
        <w:rPr>
          <w:i/>
        </w:rPr>
        <w:t xml:space="preserve">estándar </w:t>
      </w:r>
      <w:r>
        <w:t xml:space="preserve">que expone la capa de sistema operativo. </w:t>
      </w:r>
    </w:p>
    <w:p w14:paraId="478C2A8E" w14:textId="77777777" w:rsidR="00211A48" w:rsidRDefault="00211A48" w:rsidP="00211A48">
      <w:pPr>
        <w:pStyle w:val="Prrafodelista"/>
      </w:pPr>
    </w:p>
    <w:p w14:paraId="352CBA46" w14:textId="77777777" w:rsidR="00F35DFF" w:rsidRDefault="00F35DFF" w:rsidP="00F35DFF"/>
    <w:p w14:paraId="521971B9" w14:textId="33CB79C2" w:rsidR="00F35DFF" w:rsidRPr="00AA3EF1" w:rsidRDefault="00095EFF" w:rsidP="00A73E36">
      <w:pPr>
        <w:pStyle w:val="Prrafodelista"/>
        <w:numPr>
          <w:ilvl w:val="0"/>
          <w:numId w:val="36"/>
        </w:numPr>
      </w:pPr>
      <w:r>
        <w:rPr>
          <w:i/>
        </w:rPr>
        <w:t xml:space="preserve">Hardware: </w:t>
      </w:r>
      <w:r>
        <w:t xml:space="preserve">Los componentes de hardware que conforman el </w:t>
      </w:r>
      <w:r>
        <w:rPr>
          <w:i/>
        </w:rPr>
        <w:t>RtEngine: Nios II, Bus Avalon, Interfaz de E/S, Memoria, Periféricos y RayTrac.</w:t>
      </w:r>
    </w:p>
    <w:p w14:paraId="063DC40B" w14:textId="0FAA706F" w:rsidR="002C2329" w:rsidRDefault="002C2329" w:rsidP="00A73E36">
      <w:pPr>
        <w:pStyle w:val="Ttulo1"/>
        <w:numPr>
          <w:ilvl w:val="1"/>
          <w:numId w:val="25"/>
        </w:numPr>
      </w:pPr>
      <w:r>
        <w:t>Plataforma RtEngine</w:t>
      </w:r>
      <w:bookmarkEnd w:id="164"/>
      <w:bookmarkEnd w:id="165"/>
    </w:p>
    <w:p w14:paraId="4B99A6F7" w14:textId="77777777" w:rsidR="002C2329" w:rsidRDefault="002C2329" w:rsidP="002C2329"/>
    <w:p w14:paraId="18A81995" w14:textId="09D49F7B" w:rsidR="002C2329" w:rsidRDefault="002C2329" w:rsidP="002C2329">
      <w:r>
        <w:t>La plataforma del RtEngine tiene dos componentes principales, un componente hardware y componente software.</w:t>
      </w:r>
    </w:p>
    <w:p w14:paraId="60A73622" w14:textId="77777777" w:rsidR="002C2329" w:rsidRDefault="002C2329" w:rsidP="002C2329"/>
    <w:p w14:paraId="3CF6DF17" w14:textId="6595DD7C" w:rsidR="002C2329" w:rsidRDefault="00720387" w:rsidP="00A73E36">
      <w:pPr>
        <w:pStyle w:val="Ttulo2"/>
        <w:numPr>
          <w:ilvl w:val="2"/>
          <w:numId w:val="25"/>
        </w:numPr>
      </w:pPr>
      <w:bookmarkStart w:id="166" w:name="_Toc206934765"/>
      <w:bookmarkStart w:id="167" w:name="_Toc206941796"/>
      <w:r>
        <w:t>Especificaciones Hardware</w:t>
      </w:r>
      <w:bookmarkEnd w:id="166"/>
      <w:bookmarkEnd w:id="167"/>
    </w:p>
    <w:p w14:paraId="0AB3F645" w14:textId="77777777" w:rsidR="00720387" w:rsidRDefault="00720387" w:rsidP="00720387"/>
    <w:p w14:paraId="2AF7D8E7" w14:textId="06E62539" w:rsidR="00720387" w:rsidRDefault="00720387" w:rsidP="00720387">
      <w:r>
        <w:t xml:space="preserve">El </w:t>
      </w:r>
      <w:r w:rsidRPr="00720387">
        <w:rPr>
          <w:i/>
        </w:rPr>
        <w:t>RtEngine</w:t>
      </w:r>
      <w:r>
        <w:t xml:space="preserve"> está implementado por una serie de componentes electrónicos, que en conjunto son programables y que para ello cuentan con interfaces </w:t>
      </w:r>
      <w:r w:rsidR="00572DFB">
        <w:t xml:space="preserve">de entrada y salida. </w:t>
      </w:r>
    </w:p>
    <w:p w14:paraId="38A365DA" w14:textId="2D9F5BC9" w:rsidR="00CF3D7C" w:rsidRDefault="00CF3D7C" w:rsidP="00CF3D7C">
      <w:pPr>
        <w:pStyle w:val="Epgrafe"/>
        <w:keepNext/>
      </w:pPr>
    </w:p>
    <w:tbl>
      <w:tblPr>
        <w:tblW w:w="9371" w:type="dxa"/>
        <w:tblInd w:w="55" w:type="dxa"/>
        <w:tblLayout w:type="fixed"/>
        <w:tblCellMar>
          <w:left w:w="70" w:type="dxa"/>
          <w:right w:w="70" w:type="dxa"/>
        </w:tblCellMar>
        <w:tblLook w:val="04A0" w:firstRow="1" w:lastRow="0" w:firstColumn="1" w:lastColumn="0" w:noHBand="0" w:noVBand="1"/>
      </w:tblPr>
      <w:tblGrid>
        <w:gridCol w:w="1575"/>
        <w:gridCol w:w="4536"/>
        <w:gridCol w:w="3260"/>
      </w:tblGrid>
      <w:tr w:rsidR="00CF3D7C" w:rsidRPr="00CF3D7C" w14:paraId="3CB90304"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C7C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Tipo de Componente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98E1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Componente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C9BF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Descripción</w:t>
            </w:r>
          </w:p>
        </w:tc>
      </w:tr>
      <w:tr w:rsidR="00CF3D7C" w:rsidRPr="00CF3D7C" w14:paraId="7553823C" w14:textId="77777777" w:rsidTr="00CF3D7C">
        <w:trPr>
          <w:trHeight w:val="9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57CA8"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C0874"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32 Mbytes DDR SDRAM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D38A9" w14:textId="163C12F6"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para el uso general de las aplicaciones y para implementación de </w:t>
            </w:r>
            <w:r w:rsidRPr="00CF3D7C">
              <w:rPr>
                <w:rFonts w:ascii="Calibri" w:eastAsia="Times New Roman" w:hAnsi="Calibri" w:cs="Times New Roman"/>
                <w:i/>
                <w:iCs/>
                <w:color w:val="000000"/>
                <w:sz w:val="18"/>
                <w:szCs w:val="18"/>
              </w:rPr>
              <w:t xml:space="preserve">DMA, Direct Memory Access, </w:t>
            </w:r>
            <w:r w:rsidRPr="00CF3D7C">
              <w:rPr>
                <w:rFonts w:ascii="Calibri" w:eastAsia="Times New Roman" w:hAnsi="Calibri" w:cs="Times New Roman"/>
                <w:color w:val="000000"/>
                <w:sz w:val="18"/>
                <w:szCs w:val="18"/>
              </w:rPr>
              <w:t xml:space="preserve">para el Display y para la </w:t>
            </w:r>
            <w:r w:rsidR="0017412F">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de comunicación TSE.</w:t>
            </w:r>
          </w:p>
        </w:tc>
      </w:tr>
      <w:tr w:rsidR="00CF3D7C" w:rsidRPr="00CF3D7C" w14:paraId="3D0A65DB"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FB825A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8E98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 Mbyte Synchronous SSRAM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ED6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para el espacio de datos de las aplicaciones etc.</w:t>
            </w:r>
          </w:p>
        </w:tc>
      </w:tr>
      <w:tr w:rsidR="00CF3D7C" w:rsidRPr="00CF3D7C" w14:paraId="7E0BC67E" w14:textId="77777777" w:rsidTr="00CF3D7C">
        <w:trPr>
          <w:trHeight w:val="6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2F24984"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B275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16 Mbytes External Flash</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02A83"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especialmente para el almacenamiento de instrucciones, sistema operativo, bootloaders. Etc.</w:t>
            </w:r>
          </w:p>
        </w:tc>
      </w:tr>
      <w:tr w:rsidR="00CF3D7C" w:rsidRPr="00CF3D7C" w14:paraId="062D6D0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AC6FD"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Clocking and PLLs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08B1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50 Mhz on board clock</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A72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 que viene con la tarjeta de desarrollo.</w:t>
            </w:r>
          </w:p>
        </w:tc>
      </w:tr>
      <w:tr w:rsidR="00CF3D7C" w:rsidRPr="00CF3D7C" w14:paraId="477D144C"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7BD0BBA"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7920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100 Mhz</w:t>
            </w:r>
          </w:p>
        </w:tc>
        <w:tc>
          <w:tcPr>
            <w:tcW w:w="3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AA80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Clocks generados mediante PLL dentro de la FPGA 3C25F324C6</w:t>
            </w:r>
          </w:p>
        </w:tc>
      </w:tr>
      <w:tr w:rsidR="00CF3D7C" w:rsidRPr="00CF3D7C" w14:paraId="08660B92"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248075D6"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55E7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60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6D76FA1D"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42FD94B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4DD69C3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371A0"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Altera Avalon PLL generated clock 40 Mhz</w:t>
            </w: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799ACED4"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5D2A5E50"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53E704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5C75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DDR SDRAM generated clock 66.5 Mhz, 133.0 Mhz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DC20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Reloj generado por la memoria DDR SDRAM</w:t>
            </w:r>
          </w:p>
        </w:tc>
      </w:tr>
      <w:tr w:rsidR="00CF3D7C" w:rsidRPr="00CF3D7C" w14:paraId="01668A3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10AFD"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Switches and Indicators</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634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Buttons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06CB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Botones de uso general</w:t>
            </w:r>
          </w:p>
        </w:tc>
      </w:tr>
      <w:tr w:rsidR="00CF3D7C" w:rsidRPr="00CF3D7C" w14:paraId="55FAFF4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5D1E1A8"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DD4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4 User Controlled Leds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793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Leds de uso general</w:t>
            </w:r>
          </w:p>
        </w:tc>
      </w:tr>
      <w:tr w:rsidR="00CF3D7C" w:rsidRPr="00CF3D7C" w14:paraId="1B7A78CF"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F84B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Display</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2E5A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800x480 LCD Touch Display</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0FF99" w14:textId="24208182"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Display de hasta 24 bits por pixel e </w:t>
            </w:r>
            <w:r w:rsidR="00D059FB">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Touch Screen.</w:t>
            </w:r>
          </w:p>
        </w:tc>
      </w:tr>
      <w:tr w:rsidR="00A87787" w:rsidRPr="00CF3D7C" w14:paraId="6C382BB7" w14:textId="77777777" w:rsidTr="00A87787">
        <w:trPr>
          <w:trHeight w:val="300"/>
        </w:trPr>
        <w:tc>
          <w:tcPr>
            <w:tcW w:w="1575" w:type="dxa"/>
            <w:vMerge w:val="restart"/>
            <w:tcBorders>
              <w:top w:val="single" w:sz="4" w:space="0" w:color="auto"/>
              <w:left w:val="single" w:sz="4" w:space="0" w:color="auto"/>
              <w:right w:val="single" w:sz="4" w:space="0" w:color="auto"/>
            </w:tcBorders>
            <w:shd w:val="clear" w:color="auto" w:fill="auto"/>
            <w:noWrap/>
            <w:vAlign w:val="center"/>
            <w:hideMark/>
          </w:tcPr>
          <w:p w14:paraId="44796A13" w14:textId="6F1F8976"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Interfases de Comunicación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742AF"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JTAG USB Cable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5D6A4" w14:textId="77777777"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Cable para la programación del RtEngine y depuración.</w:t>
            </w:r>
          </w:p>
        </w:tc>
      </w:tr>
      <w:tr w:rsidR="00A87787" w:rsidRPr="00CF3D7C" w14:paraId="3FED8498" w14:textId="77777777" w:rsidTr="00A87787">
        <w:trPr>
          <w:trHeight w:val="300"/>
        </w:trPr>
        <w:tc>
          <w:tcPr>
            <w:tcW w:w="1575" w:type="dxa"/>
            <w:vMerge/>
            <w:tcBorders>
              <w:left w:val="single" w:sz="4" w:space="0" w:color="auto"/>
              <w:bottom w:val="single" w:sz="4" w:space="0" w:color="auto"/>
              <w:right w:val="single" w:sz="4" w:space="0" w:color="auto"/>
            </w:tcBorders>
            <w:shd w:val="clear" w:color="auto" w:fill="auto"/>
            <w:vAlign w:val="center"/>
            <w:hideMark/>
          </w:tcPr>
          <w:p w14:paraId="41F2047D" w14:textId="77777777" w:rsidR="00A87787" w:rsidRPr="00CF3D7C" w:rsidRDefault="00A87787"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16BC" w14:textId="13C924BB" w:rsidR="00A87787" w:rsidRPr="00CF3D7C" w:rsidRDefault="00A87787"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RS232 Serial </w:t>
            </w:r>
            <w:r>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C16A5" w14:textId="7309603E" w:rsidR="00A87787" w:rsidRPr="00CF3D7C" w:rsidRDefault="00A87787"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Serial. Hasta 115200 bps (baudios por segundo).</w:t>
            </w:r>
          </w:p>
        </w:tc>
      </w:tr>
      <w:tr w:rsidR="00134F4F" w:rsidRPr="00CF3D7C" w14:paraId="56B2F766" w14:textId="77777777" w:rsidTr="00BE7B3E">
        <w:trPr>
          <w:trHeight w:val="300"/>
        </w:trPr>
        <w:tc>
          <w:tcPr>
            <w:tcW w:w="1575" w:type="dxa"/>
            <w:vMerge w:val="restart"/>
            <w:tcBorders>
              <w:top w:val="single" w:sz="4" w:space="0" w:color="auto"/>
              <w:left w:val="single" w:sz="4" w:space="0" w:color="auto"/>
              <w:right w:val="single" w:sz="4" w:space="0" w:color="auto"/>
            </w:tcBorders>
            <w:vAlign w:val="center"/>
          </w:tcPr>
          <w:p w14:paraId="203C0DEC" w14:textId="2AC9ED55"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Elementos de Procesamiento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ECF9B" w14:textId="43F6E7AB"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NIOS II/S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69F41F9" w14:textId="722264BC"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100 MHz + 1Kbyte Cache + Lvl 1Debugging Support</w:t>
            </w:r>
          </w:p>
        </w:tc>
      </w:tr>
      <w:tr w:rsidR="00134F4F" w:rsidRPr="00CF3D7C" w14:paraId="1C219BBA" w14:textId="77777777" w:rsidTr="00BE7B3E">
        <w:trPr>
          <w:trHeight w:val="300"/>
        </w:trPr>
        <w:tc>
          <w:tcPr>
            <w:tcW w:w="1575" w:type="dxa"/>
            <w:vMerge/>
            <w:tcBorders>
              <w:left w:val="single" w:sz="4" w:space="0" w:color="auto"/>
              <w:bottom w:val="single" w:sz="4" w:space="0" w:color="000000"/>
              <w:right w:val="single" w:sz="4" w:space="0" w:color="auto"/>
            </w:tcBorders>
            <w:vAlign w:val="center"/>
          </w:tcPr>
          <w:p w14:paraId="292B9952" w14:textId="77777777" w:rsidR="00134F4F" w:rsidRDefault="00134F4F"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59C3C" w14:textId="7E3220ED" w:rsidR="00134F4F" w:rsidRDefault="00134F4F" w:rsidP="006F3A83">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RayTrac Configurable Kernel</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4675B2C" w14:textId="76EC5B1B" w:rsidR="00134F4F" w:rsidRDefault="00134F4F" w:rsidP="007F4659">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Vectorial Kernel Configurable Processor </w:t>
            </w:r>
          </w:p>
        </w:tc>
      </w:tr>
    </w:tbl>
    <w:p w14:paraId="4852944F" w14:textId="47B2DD39" w:rsidR="00CF3D7C" w:rsidRDefault="00CF3D7C" w:rsidP="003F3B9B">
      <w:pPr>
        <w:pStyle w:val="Epgrafe"/>
        <w:jc w:val="center"/>
      </w:pPr>
      <w:r>
        <w:t xml:space="preserve">Tabla </w:t>
      </w:r>
      <w:r w:rsidR="00E15D41">
        <w:fldChar w:fldCharType="begin"/>
      </w:r>
      <w:r w:rsidR="00E15D41">
        <w:instrText xml:space="preserve"> SEQ Tabla \* ARABIC </w:instrText>
      </w:r>
      <w:r w:rsidR="00E15D41">
        <w:fldChar w:fldCharType="separate"/>
      </w:r>
      <w:r w:rsidR="00355158">
        <w:rPr>
          <w:noProof/>
        </w:rPr>
        <w:t>17</w:t>
      </w:r>
      <w:r w:rsidR="00E15D41">
        <w:rPr>
          <w:noProof/>
        </w:rPr>
        <w:fldChar w:fldCharType="end"/>
      </w:r>
      <w:r>
        <w:t>. Componentes de Hardware Disponibles en el RtEngine.</w:t>
      </w:r>
    </w:p>
    <w:p w14:paraId="3E01C3BE" w14:textId="4C04A432" w:rsidR="00134F4F" w:rsidRPr="00134F4F" w:rsidRDefault="00134F4F" w:rsidP="00134F4F">
      <w:pPr>
        <w:rPr>
          <w:i/>
        </w:rPr>
      </w:pPr>
      <w:r>
        <w:t xml:space="preserve">Como se puede observar en la Tabla 16, la mayoría de componentes son los que trae el </w:t>
      </w:r>
      <w:r w:rsidR="00CF6222">
        <w:rPr>
          <w:i/>
        </w:rPr>
        <w:t xml:space="preserve">NEEK. </w:t>
      </w:r>
      <w:r w:rsidR="00CF6222">
        <w:t xml:space="preserve">Ver, </w:t>
      </w:r>
      <w:r w:rsidR="00CF6222">
        <w:rPr>
          <w:i/>
        </w:rPr>
        <w:t>Introducción, Herramientas y Plataforma Tecnológica.</w:t>
      </w:r>
      <w:r>
        <w:rPr>
          <w:i/>
        </w:rPr>
        <w:t xml:space="preserve"> </w:t>
      </w:r>
    </w:p>
    <w:p w14:paraId="1922EE83" w14:textId="77EE4B74" w:rsidR="007F4659" w:rsidRDefault="004976D1" w:rsidP="00A73E36">
      <w:pPr>
        <w:pStyle w:val="Ttulo2"/>
        <w:numPr>
          <w:ilvl w:val="2"/>
          <w:numId w:val="25"/>
        </w:numPr>
      </w:pPr>
      <w:r>
        <w:t>Aplicaciones</w:t>
      </w:r>
      <w:r w:rsidR="00321D4A">
        <w:t xml:space="preserve"> Software.</w:t>
      </w:r>
    </w:p>
    <w:p w14:paraId="5532CDAB" w14:textId="77777777" w:rsidR="00134F4F" w:rsidRPr="00134F4F" w:rsidRDefault="00134F4F" w:rsidP="00134F4F"/>
    <w:p w14:paraId="6E68CF20" w14:textId="77777777" w:rsidR="00321D4A" w:rsidRDefault="00321D4A" w:rsidP="00321D4A">
      <w:r>
        <w:t xml:space="preserve">El </w:t>
      </w:r>
      <w:r>
        <w:rPr>
          <w:i/>
        </w:rPr>
        <w:t xml:space="preserve">RtEngine </w:t>
      </w:r>
      <w:r>
        <w:t>utiliza 2 aplicaciones como componentes de Software.</w:t>
      </w:r>
    </w:p>
    <w:p w14:paraId="1336E6FB" w14:textId="77777777" w:rsidR="00321D4A" w:rsidRDefault="00321D4A" w:rsidP="00321D4A"/>
    <w:p w14:paraId="3C47E315" w14:textId="2301583E" w:rsidR="00321D4A" w:rsidRPr="00155AA4" w:rsidRDefault="00321D4A" w:rsidP="00321D4A">
      <w:r>
        <w:t xml:space="preserve">El primer componente, es un script que sirve para ingresar una escena generada en </w:t>
      </w:r>
      <w:r>
        <w:rPr>
          <w:i/>
        </w:rPr>
        <w:t xml:space="preserve">Blender 3D, </w:t>
      </w:r>
      <w:r>
        <w:t xml:space="preserve">una suite de modelado, animación y </w:t>
      </w:r>
      <w:r>
        <w:rPr>
          <w:i/>
        </w:rPr>
        <w:t>render</w:t>
      </w:r>
      <w:r>
        <w:t xml:space="preserve">, al </w:t>
      </w:r>
      <w:r>
        <w:rPr>
          <w:i/>
        </w:rPr>
        <w:t xml:space="preserve">RtEngine, </w:t>
      </w:r>
      <w:r>
        <w:t>para que este genere la imagen. Este</w:t>
      </w:r>
      <w:r w:rsidR="00155AA4">
        <w:t xml:space="preserve"> script, corre embebido dentro del programa. E</w:t>
      </w:r>
      <w:r>
        <w:t>stá escrito en Python y se anexa a este documento.</w:t>
      </w:r>
      <w:r w:rsidR="00155AA4">
        <w:t xml:space="preserve"> Este programa hace parte del </w:t>
      </w:r>
      <w:r w:rsidR="00155AA4">
        <w:rPr>
          <w:i/>
        </w:rPr>
        <w:t>RtEngine,</w:t>
      </w:r>
      <w:r w:rsidR="00155AA4">
        <w:t xml:space="preserve"> pero el análisis del mismo, su diseño e implementación están por fuera del alcance de los objetivos de este trabajo.</w:t>
      </w:r>
    </w:p>
    <w:p w14:paraId="10F68C1E" w14:textId="77777777" w:rsidR="00321D4A" w:rsidRDefault="00321D4A" w:rsidP="00321D4A"/>
    <w:p w14:paraId="5A545C9A" w14:textId="1A0598E2" w:rsidR="00321D4A" w:rsidRPr="00155AA4" w:rsidRDefault="00321D4A" w:rsidP="00321D4A">
      <w:pPr>
        <w:rPr>
          <w:i/>
        </w:rPr>
      </w:pPr>
      <w:r>
        <w:t xml:space="preserve">El segundo componente consiste en la aplicación que corren en el </w:t>
      </w:r>
      <w:r>
        <w:rPr>
          <w:i/>
        </w:rPr>
        <w:t>RtEngine</w:t>
      </w:r>
      <w:r w:rsidR="00155AA4">
        <w:rPr>
          <w:i/>
        </w:rPr>
        <w:t xml:space="preserve">: </w:t>
      </w:r>
      <w:r w:rsidR="00155AA4">
        <w:t xml:space="preserve">el trazador de rayos. Se utilizó la aplicación </w:t>
      </w:r>
      <w:r w:rsidR="00155AA4">
        <w:rPr>
          <w:i/>
        </w:rPr>
        <w:t>JART (Just Another RayTracer</w:t>
      </w:r>
      <w:r w:rsidR="00155AA4">
        <w:rPr>
          <w:rStyle w:val="Refdenotaalpie"/>
          <w:i/>
        </w:rPr>
        <w:footnoteReference w:id="11"/>
      </w:r>
      <w:r w:rsidR="00155AA4">
        <w:rPr>
          <w:i/>
        </w:rPr>
        <w:t>)</w:t>
      </w:r>
    </w:p>
    <w:p w14:paraId="729BABC9" w14:textId="77777777" w:rsidR="00321D4A" w:rsidRDefault="00321D4A" w:rsidP="00321D4A"/>
    <w:p w14:paraId="5E08AB81" w14:textId="400FED02" w:rsidR="00321D4A" w:rsidRPr="008A1745" w:rsidRDefault="00134F4F" w:rsidP="00321D4A">
      <w:r>
        <w:t xml:space="preserve">El trazador de rayos esta originalmente escrito para Linux y en el marco de este trabajo se porteó al sistema </w:t>
      </w:r>
      <w:r>
        <w:rPr>
          <w:i/>
        </w:rPr>
        <w:t xml:space="preserve">RtEngine. </w:t>
      </w:r>
    </w:p>
    <w:p w14:paraId="429DF013" w14:textId="77777777" w:rsidR="00134F4F" w:rsidRDefault="00134F4F" w:rsidP="00321D4A">
      <w:pPr>
        <w:rPr>
          <w:i/>
        </w:rPr>
      </w:pPr>
    </w:p>
    <w:p w14:paraId="3E0432FA" w14:textId="602498A2" w:rsidR="00134F4F" w:rsidRDefault="00134F4F" w:rsidP="00321D4A">
      <w:r>
        <w:t xml:space="preserve">El </w:t>
      </w:r>
      <w:r w:rsidR="00355158" w:rsidRPr="00355158">
        <w:t>diseño</w:t>
      </w:r>
      <w:r>
        <w:t xml:space="preserve">, arquitectura y algunos detalles del porte al sistema </w:t>
      </w:r>
      <w:r>
        <w:rPr>
          <w:i/>
        </w:rPr>
        <w:t xml:space="preserve">RtEngine </w:t>
      </w:r>
      <w:r>
        <w:t xml:space="preserve">son detallados en el </w:t>
      </w:r>
      <w:r w:rsidR="00355158">
        <w:t xml:space="preserve">capítulo IX. </w:t>
      </w:r>
      <w:r w:rsidR="00355158">
        <w:rPr>
          <w:i/>
        </w:rPr>
        <w:t>Aplicación de Trazado de Rayos JART.</w:t>
      </w:r>
      <w:r>
        <w:t xml:space="preserve"> </w:t>
      </w:r>
    </w:p>
    <w:p w14:paraId="2D5FC2B4" w14:textId="77777777" w:rsidR="00211A48" w:rsidRDefault="00211A48" w:rsidP="00321D4A"/>
    <w:p w14:paraId="4DBD3E05" w14:textId="58A59B49" w:rsidR="00211A48" w:rsidRDefault="00211A48" w:rsidP="00A73E36">
      <w:pPr>
        <w:pStyle w:val="Ttulo2"/>
        <w:numPr>
          <w:ilvl w:val="2"/>
          <w:numId w:val="25"/>
        </w:numPr>
      </w:pPr>
      <w:r>
        <w:t>Sistema Operativo</w:t>
      </w:r>
    </w:p>
    <w:p w14:paraId="0995F35B" w14:textId="77777777" w:rsidR="00211A48" w:rsidRDefault="00211A48" w:rsidP="00211A48"/>
    <w:p w14:paraId="64432652" w14:textId="40220D6C" w:rsidR="00211A48" w:rsidRDefault="00211A48" w:rsidP="00211A48">
      <w:pPr>
        <w:rPr>
          <w:i/>
        </w:rPr>
      </w:pPr>
      <w:r>
        <w:t xml:space="preserve">El </w:t>
      </w:r>
      <w:r w:rsidRPr="009260BA">
        <w:rPr>
          <w:i/>
        </w:rPr>
        <w:t>RtEngine</w:t>
      </w:r>
      <w:r>
        <w:t xml:space="preserve"> usa el sistema Operativo Micro C/OS – II, sistema operativo para implementación de aplicaciones en tiempo real. Este sistema operativo viene dentro de la su</w:t>
      </w:r>
      <w:r w:rsidR="009260BA">
        <w:t xml:space="preserve">ite de Altera y por eso se usa para implementar el </w:t>
      </w:r>
      <w:r w:rsidR="009260BA">
        <w:rPr>
          <w:i/>
        </w:rPr>
        <w:t>RtEngine.</w:t>
      </w:r>
    </w:p>
    <w:p w14:paraId="64919585" w14:textId="77777777" w:rsidR="009260BA" w:rsidRDefault="009260BA" w:rsidP="00211A48">
      <w:pPr>
        <w:rPr>
          <w:i/>
        </w:rPr>
      </w:pPr>
    </w:p>
    <w:p w14:paraId="7569B69B" w14:textId="688C88F9" w:rsidR="009260BA" w:rsidRDefault="009260BA" w:rsidP="00A73E36">
      <w:pPr>
        <w:pStyle w:val="Ttulo2"/>
        <w:numPr>
          <w:ilvl w:val="2"/>
          <w:numId w:val="25"/>
        </w:numPr>
      </w:pPr>
      <w:r>
        <w:t>RayTrac Driver</w:t>
      </w:r>
    </w:p>
    <w:p w14:paraId="4B5720A7" w14:textId="77777777" w:rsidR="009260BA" w:rsidRDefault="009260BA" w:rsidP="009260BA"/>
    <w:p w14:paraId="726FA9BF" w14:textId="241E715C" w:rsidR="009260BA" w:rsidRPr="00EE55BB" w:rsidRDefault="009260BA" w:rsidP="009260BA">
      <w:r>
        <w:t xml:space="preserve">El driver del </w:t>
      </w:r>
      <w:r w:rsidRPr="009260BA">
        <w:rPr>
          <w:i/>
        </w:rPr>
        <w:t>RayTrac</w:t>
      </w:r>
      <w:r>
        <w:t xml:space="preserve"> expone a la aplicación </w:t>
      </w:r>
      <w:r>
        <w:rPr>
          <w:i/>
        </w:rPr>
        <w:t xml:space="preserve">JART </w:t>
      </w:r>
      <w:r>
        <w:t xml:space="preserve">un conjunto de servicios para operar el dispositivo. Los servicios expuestos utilizan la abstracción de procesamiento de </w:t>
      </w:r>
      <w:r>
        <w:rPr>
          <w:i/>
        </w:rPr>
        <w:t xml:space="preserve">flujos </w:t>
      </w:r>
      <w:r>
        <w:t xml:space="preserve">y </w:t>
      </w:r>
      <w:r>
        <w:rPr>
          <w:i/>
        </w:rPr>
        <w:t>kernels.</w:t>
      </w:r>
    </w:p>
    <w:p w14:paraId="1447F617" w14:textId="77777777" w:rsidR="009260BA" w:rsidRPr="00EE55BB" w:rsidRDefault="009260BA" w:rsidP="009260BA"/>
    <w:p w14:paraId="6D304DD7" w14:textId="311F4CC3" w:rsidR="009260BA" w:rsidRDefault="009260BA" w:rsidP="009260BA">
      <w:r>
        <w:t xml:space="preserve">El driver provee al programador con una API para operar al </w:t>
      </w:r>
      <w:r>
        <w:rPr>
          <w:i/>
        </w:rPr>
        <w:t xml:space="preserve">RayTrac, </w:t>
      </w:r>
      <w:r>
        <w:t xml:space="preserve">la referencia de esta </w:t>
      </w:r>
      <w:r>
        <w:rPr>
          <w:i/>
        </w:rPr>
        <w:t xml:space="preserve">API </w:t>
      </w:r>
      <w:r>
        <w:t xml:space="preserve">se anexa a este documento. </w:t>
      </w:r>
    </w:p>
    <w:p w14:paraId="3714B98E" w14:textId="77777777" w:rsidR="009260BA" w:rsidRDefault="009260BA" w:rsidP="009260BA"/>
    <w:p w14:paraId="18D095F5" w14:textId="3C2DC0EA" w:rsidR="009260BA" w:rsidRPr="009260BA" w:rsidRDefault="00EE55BB" w:rsidP="009260BA">
      <w:r>
        <w:t>Para la implementación del driver se sigue los lineamiento sugeridos por ALTERA.</w:t>
      </w:r>
      <w:r>
        <w:rPr>
          <w:rStyle w:val="Refdenotaalpie"/>
        </w:rPr>
        <w:footnoteReference w:id="12"/>
      </w:r>
    </w:p>
    <w:p w14:paraId="2B1F2FE5" w14:textId="667D2C92" w:rsidR="00F06029" w:rsidRDefault="00F06029">
      <w:r>
        <w:br w:type="page"/>
      </w:r>
    </w:p>
    <w:p w14:paraId="5B4DF426" w14:textId="76BD4559" w:rsidR="0006684B" w:rsidRDefault="0006684B" w:rsidP="00A73E36">
      <w:pPr>
        <w:pStyle w:val="Ttulo"/>
        <w:numPr>
          <w:ilvl w:val="0"/>
          <w:numId w:val="25"/>
        </w:numPr>
      </w:pPr>
      <w:r>
        <w:t>INTEGRACION E IMPLEMENTACION DEL SISTEMA RTENGINE</w:t>
      </w:r>
    </w:p>
    <w:p w14:paraId="5182AC96" w14:textId="5971EC58" w:rsidR="008E0217" w:rsidRDefault="00A8153F" w:rsidP="00A73E36">
      <w:pPr>
        <w:pStyle w:val="Ttulo1"/>
        <w:numPr>
          <w:ilvl w:val="1"/>
          <w:numId w:val="25"/>
        </w:numPr>
      </w:pPr>
      <w:r>
        <w:t>Generación de Sistema en Chip Programable.</w:t>
      </w:r>
    </w:p>
    <w:p w14:paraId="1D23C791" w14:textId="77777777" w:rsidR="008E0217" w:rsidRDefault="008E0217" w:rsidP="0006684B"/>
    <w:p w14:paraId="2A46747E" w14:textId="70D14C4F" w:rsidR="00066344" w:rsidRDefault="00066344" w:rsidP="0006684B">
      <w:pPr>
        <w:rPr>
          <w:i/>
        </w:rPr>
      </w:pPr>
      <w:r>
        <w:t xml:space="preserve">Para integrar componentes IP de Altera: Procesadores, Controladores de Memoria, Comunicación, Interfaces de Salida, etc, y el componente </w:t>
      </w:r>
      <w:r>
        <w:rPr>
          <w:i/>
        </w:rPr>
        <w:t xml:space="preserve">custom, </w:t>
      </w:r>
      <w:r>
        <w:t xml:space="preserve">la suite de desarrollo de Altera provee una herramienta para definir y generar </w:t>
      </w:r>
      <w:r w:rsidR="00047A17">
        <w:t xml:space="preserve">un sistema en chip completo, </w:t>
      </w:r>
      <w:r w:rsidR="00047A17">
        <w:rPr>
          <w:i/>
        </w:rPr>
        <w:t>SOPC (System on a Programmable Chip) Builder.</w:t>
      </w:r>
    </w:p>
    <w:p w14:paraId="26283DA3" w14:textId="77777777" w:rsidR="00047A17" w:rsidRPr="00047A17" w:rsidRDefault="00047A17" w:rsidP="0006684B">
      <w:pPr>
        <w:rPr>
          <w:i/>
        </w:rPr>
      </w:pPr>
    </w:p>
    <w:p w14:paraId="40759123" w14:textId="06BEE127" w:rsidR="002446F1" w:rsidRDefault="00047A17" w:rsidP="0006684B">
      <w:pPr>
        <w:rPr>
          <w:i/>
        </w:rPr>
      </w:pPr>
      <w:r>
        <w:t xml:space="preserve">El sistema que se quiere definir es el </w:t>
      </w:r>
      <w:r>
        <w:rPr>
          <w:i/>
        </w:rPr>
        <w:t xml:space="preserve">RtEngine, </w:t>
      </w:r>
      <w:r>
        <w:t xml:space="preserve">el componente </w:t>
      </w:r>
      <w:r>
        <w:rPr>
          <w:i/>
        </w:rPr>
        <w:t xml:space="preserve">custom </w:t>
      </w:r>
      <w:r>
        <w:t xml:space="preserve">es el </w:t>
      </w:r>
      <w:r>
        <w:rPr>
          <w:i/>
        </w:rPr>
        <w:t>RayTrac.</w:t>
      </w:r>
    </w:p>
    <w:p w14:paraId="306FD017" w14:textId="77777777" w:rsidR="00047A17" w:rsidRDefault="00047A17" w:rsidP="00047A17"/>
    <w:p w14:paraId="2C703F73" w14:textId="6A324439" w:rsidR="00047A17" w:rsidRDefault="00047A17" w:rsidP="00047A17">
      <w:pPr>
        <w:rPr>
          <w:i/>
        </w:rPr>
      </w:pPr>
      <w:r>
        <w:t xml:space="preserve">El siguiente flujo de trabajo, representa el proceso de integración e implementación del </w:t>
      </w:r>
      <w:r>
        <w:rPr>
          <w:i/>
        </w:rPr>
        <w:t xml:space="preserve">RtEngine </w:t>
      </w:r>
      <w:r>
        <w:t xml:space="preserve">usando </w:t>
      </w:r>
      <w:r>
        <w:rPr>
          <w:i/>
        </w:rPr>
        <w:t>SOPC Builder.</w:t>
      </w:r>
    </w:p>
    <w:p w14:paraId="0769F3E9" w14:textId="77777777" w:rsidR="00047A17" w:rsidRPr="00047A17" w:rsidRDefault="00047A17" w:rsidP="0006684B"/>
    <w:p w14:paraId="794DC57A" w14:textId="1A73BD4C" w:rsidR="002446F1" w:rsidRDefault="00ED23D7" w:rsidP="00A73E36">
      <w:pPr>
        <w:pStyle w:val="Prrafodelista"/>
        <w:numPr>
          <w:ilvl w:val="0"/>
          <w:numId w:val="37"/>
        </w:numPr>
      </w:pPr>
      <w:r>
        <w:t xml:space="preserve">Definir la especificación de entrada y salida de los componentes </w:t>
      </w:r>
      <w:r>
        <w:rPr>
          <w:i/>
        </w:rPr>
        <w:t xml:space="preserve">custom. </w:t>
      </w:r>
      <w:r>
        <w:t xml:space="preserve">En el caso del </w:t>
      </w:r>
      <w:r>
        <w:rPr>
          <w:i/>
        </w:rPr>
        <w:t xml:space="preserve">RtEngine, </w:t>
      </w:r>
      <w:r>
        <w:t xml:space="preserve">encontramos al </w:t>
      </w:r>
      <w:r>
        <w:rPr>
          <w:i/>
        </w:rPr>
        <w:t xml:space="preserve">RayTrac, </w:t>
      </w:r>
      <w:r>
        <w:t xml:space="preserve">como el componente </w:t>
      </w:r>
      <w:r>
        <w:rPr>
          <w:i/>
        </w:rPr>
        <w:t xml:space="preserve">custom </w:t>
      </w:r>
      <w:r>
        <w:t>a integrar.</w:t>
      </w:r>
    </w:p>
    <w:p w14:paraId="4396DBA7" w14:textId="77777777" w:rsidR="00ED23D7" w:rsidRDefault="00ED23D7" w:rsidP="00ED23D7">
      <w:pPr>
        <w:pStyle w:val="Prrafodelista"/>
      </w:pPr>
    </w:p>
    <w:p w14:paraId="0D756565" w14:textId="68D46D49" w:rsidR="00ED23D7" w:rsidRDefault="00DD534D" w:rsidP="00ED23D7">
      <w:pPr>
        <w:pStyle w:val="Prrafodelista"/>
      </w:pPr>
      <w:r>
        <w:t xml:space="preserve">La entidad definida en el RTL </w:t>
      </w:r>
      <w:r>
        <w:rPr>
          <w:i/>
        </w:rPr>
        <w:t>raytrac.vhd</w:t>
      </w:r>
      <w:r w:rsidR="00FE3EE8">
        <w:rPr>
          <w:rStyle w:val="Refdenotaalpie"/>
          <w:i/>
        </w:rPr>
        <w:footnoteReference w:id="13"/>
      </w:r>
      <w:r w:rsidR="00FE3EE8">
        <w:rPr>
          <w:i/>
        </w:rPr>
        <w:t xml:space="preserve"> </w:t>
      </w:r>
      <w:r w:rsidR="00FE3EE8">
        <w:t>ilustra la especificación de entrada y salida:</w:t>
      </w:r>
    </w:p>
    <w:p w14:paraId="174C653C" w14:textId="77777777" w:rsidR="00FE3EE8" w:rsidRDefault="00FE3EE8" w:rsidP="00ED23D7">
      <w:pPr>
        <w:pStyle w:val="Prrafodelista"/>
      </w:pPr>
    </w:p>
    <w:p w14:paraId="323F97BE" w14:textId="77777777" w:rsidR="00FE3EE8" w:rsidRDefault="00FE3EE8" w:rsidP="00A8153F">
      <w:pPr>
        <w:pStyle w:val="Prrafodelista"/>
        <w:keepNext/>
        <w:ind w:left="0"/>
        <w:jc w:val="center"/>
      </w:pPr>
      <w:r>
        <w:rPr>
          <w:noProof/>
          <w:lang w:val="es-ES"/>
        </w:rPr>
        <w:drawing>
          <wp:inline distT="0" distB="0" distL="0" distR="0" wp14:anchorId="735E5F29" wp14:editId="75E59A47">
            <wp:extent cx="4145035" cy="2970530"/>
            <wp:effectExtent l="0" t="0" r="0" b="127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59" cy="2972482"/>
                    </a:xfrm>
                    <a:prstGeom prst="rect">
                      <a:avLst/>
                    </a:prstGeom>
                    <a:noFill/>
                    <a:ln>
                      <a:noFill/>
                    </a:ln>
                  </pic:spPr>
                </pic:pic>
              </a:graphicData>
            </a:graphic>
          </wp:inline>
        </w:drawing>
      </w:r>
    </w:p>
    <w:p w14:paraId="38717617" w14:textId="565D6254" w:rsidR="00FE3EE8" w:rsidRPr="00FE3EE8" w:rsidRDefault="00FE3EE8" w:rsidP="00FE3EE8">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29</w:t>
      </w:r>
      <w:r w:rsidR="00E15D41">
        <w:rPr>
          <w:noProof/>
        </w:rPr>
        <w:fldChar w:fldCharType="end"/>
      </w:r>
      <w:r>
        <w:t>. Definición de Entrada y Salida del RayTrac. Todas las señales pertenecen a alguna interfaz Avalon.</w:t>
      </w:r>
    </w:p>
    <w:p w14:paraId="6531D3CA" w14:textId="67BDE90D" w:rsidR="00ED23D7" w:rsidRDefault="00FE3EE8" w:rsidP="00FE3EE8">
      <w:pPr>
        <w:ind w:firstLine="708"/>
      </w:pPr>
      <w:r>
        <w:t>La especificación define las sigu</w:t>
      </w:r>
      <w:r w:rsidR="000A3C90">
        <w:t>ientes interfaces implementadas en el RayTrac:</w:t>
      </w:r>
    </w:p>
    <w:p w14:paraId="528FEC97" w14:textId="77777777" w:rsidR="000A3C90" w:rsidRDefault="000A3C90" w:rsidP="00FE3EE8">
      <w:pPr>
        <w:ind w:firstLine="708"/>
      </w:pPr>
    </w:p>
    <w:p w14:paraId="5F23493F" w14:textId="638B5A86" w:rsidR="000A3C90" w:rsidRDefault="000A3C90" w:rsidP="00A73E36">
      <w:pPr>
        <w:pStyle w:val="Prrafodelista"/>
        <w:numPr>
          <w:ilvl w:val="1"/>
          <w:numId w:val="38"/>
        </w:numPr>
      </w:pPr>
      <w:r>
        <w:t>Interfaz Avalon Memory Mapped Master.</w:t>
      </w:r>
    </w:p>
    <w:p w14:paraId="767437BE" w14:textId="33B6B83A" w:rsidR="000A3C90" w:rsidRDefault="000A3C90" w:rsidP="00A73E36">
      <w:pPr>
        <w:pStyle w:val="Prrafodelista"/>
        <w:numPr>
          <w:ilvl w:val="1"/>
          <w:numId w:val="38"/>
        </w:numPr>
      </w:pPr>
      <w:r>
        <w:t>Interfaz Avalon Memory Mapped Slave.</w:t>
      </w:r>
    </w:p>
    <w:p w14:paraId="741CB319" w14:textId="6ACDAD56" w:rsidR="000A3C90" w:rsidRDefault="000A3C90" w:rsidP="00A73E36">
      <w:pPr>
        <w:pStyle w:val="Prrafodelista"/>
        <w:numPr>
          <w:ilvl w:val="1"/>
          <w:numId w:val="38"/>
        </w:numPr>
      </w:pPr>
      <w:r>
        <w:t>Interfaz Interrupt Request Sender (IRQ).</w:t>
      </w:r>
    </w:p>
    <w:p w14:paraId="4D80418D" w14:textId="31C77BC3" w:rsidR="001373DB" w:rsidRDefault="00726BE3" w:rsidP="00A73E36">
      <w:pPr>
        <w:pStyle w:val="Prrafodelista"/>
        <w:numPr>
          <w:ilvl w:val="1"/>
          <w:numId w:val="38"/>
        </w:numPr>
      </w:pPr>
      <w:r>
        <w:t>Interfaz de R</w:t>
      </w:r>
      <w:r w:rsidR="00502D6C">
        <w:t>eloj a 60</w:t>
      </w:r>
      <w:r w:rsidR="001373DB">
        <w:t xml:space="preserve"> MHz</w:t>
      </w:r>
    </w:p>
    <w:p w14:paraId="03C65593" w14:textId="77777777" w:rsidR="000A3C90" w:rsidRDefault="000A3C90" w:rsidP="000A3C90">
      <w:pPr>
        <w:pStyle w:val="Prrafodelista"/>
      </w:pPr>
    </w:p>
    <w:p w14:paraId="6C52A40E" w14:textId="786301E9" w:rsidR="00FE3EE8" w:rsidRDefault="008E0217" w:rsidP="00A73E36">
      <w:pPr>
        <w:pStyle w:val="Prrafodelista"/>
        <w:numPr>
          <w:ilvl w:val="0"/>
          <w:numId w:val="37"/>
        </w:numPr>
      </w:pPr>
      <w:r>
        <w:t xml:space="preserve">Importar el diseño a </w:t>
      </w:r>
      <w:r w:rsidR="000A3C90">
        <w:t>componente SOPC.</w:t>
      </w:r>
    </w:p>
    <w:p w14:paraId="00C66439" w14:textId="77777777" w:rsidR="000A3C90" w:rsidRDefault="000A3C90" w:rsidP="000A3C90">
      <w:pPr>
        <w:pStyle w:val="Prrafodelista"/>
      </w:pPr>
    </w:p>
    <w:p w14:paraId="72581AC0" w14:textId="4C7EFB40" w:rsidR="000A3C90" w:rsidRDefault="00066344" w:rsidP="000A3C90">
      <w:pPr>
        <w:pStyle w:val="Prrafodelista"/>
      </w:pPr>
      <w:r>
        <w:t xml:space="preserve">SOPC Builder cuenta con un editor de componentes, con el que se crea el componente </w:t>
      </w:r>
      <w:r>
        <w:rPr>
          <w:i/>
        </w:rPr>
        <w:t xml:space="preserve">RayTrac </w:t>
      </w:r>
      <w:r>
        <w:t>en el SOPC Builder.</w:t>
      </w:r>
    </w:p>
    <w:p w14:paraId="71352AC2" w14:textId="77777777" w:rsidR="008E0217" w:rsidRDefault="008E0217" w:rsidP="000A3C90">
      <w:pPr>
        <w:pStyle w:val="Prrafodelista"/>
      </w:pPr>
    </w:p>
    <w:p w14:paraId="367EF21B" w14:textId="7BC2D5B9" w:rsidR="002E3A95" w:rsidRDefault="002E3A95" w:rsidP="000A3C90">
      <w:pPr>
        <w:pStyle w:val="Prrafodelista"/>
      </w:pPr>
      <w:r>
        <w:t xml:space="preserve">La siguiente ilustración muestra la pestaña de dialogo para generar las interfaces </w:t>
      </w:r>
      <w:r>
        <w:rPr>
          <w:i/>
        </w:rPr>
        <w:t xml:space="preserve">Avalon </w:t>
      </w:r>
      <w:r>
        <w:t>a partir de las entradas / salidas del sistema.</w:t>
      </w:r>
    </w:p>
    <w:p w14:paraId="1E569C9C" w14:textId="77777777" w:rsidR="002E3A95" w:rsidRDefault="002E3A95" w:rsidP="000A3C90">
      <w:pPr>
        <w:pStyle w:val="Prrafodelista"/>
      </w:pPr>
    </w:p>
    <w:p w14:paraId="7C8E1E3A" w14:textId="77777777" w:rsidR="002E3A95" w:rsidRPr="002E3A95" w:rsidRDefault="002E3A95" w:rsidP="000A3C90">
      <w:pPr>
        <w:pStyle w:val="Prrafodelista"/>
      </w:pPr>
    </w:p>
    <w:p w14:paraId="3F1AD8B7" w14:textId="77777777" w:rsidR="002E3A95" w:rsidRDefault="002E3A95" w:rsidP="000A3C90">
      <w:pPr>
        <w:pStyle w:val="Prrafodelista"/>
      </w:pPr>
    </w:p>
    <w:p w14:paraId="1FB63822" w14:textId="37C86822" w:rsidR="008E0217" w:rsidRDefault="008E0217" w:rsidP="000A3C90">
      <w:pPr>
        <w:pStyle w:val="Prrafodelista"/>
      </w:pPr>
      <w:r>
        <w:t>Con el componente creado se genera un bloque, cuyo símbolo ilustra las interfaces que tiene el componente:</w:t>
      </w:r>
    </w:p>
    <w:p w14:paraId="06A30A22" w14:textId="77777777" w:rsidR="008E0217" w:rsidRDefault="008E0217" w:rsidP="000A3C90">
      <w:pPr>
        <w:pStyle w:val="Prrafodelista"/>
      </w:pPr>
    </w:p>
    <w:p w14:paraId="18F73579" w14:textId="77777777" w:rsidR="008E0217" w:rsidRDefault="008E0217" w:rsidP="008E0217">
      <w:pPr>
        <w:pStyle w:val="Prrafodelista"/>
        <w:keepNext/>
        <w:ind w:left="0"/>
        <w:jc w:val="center"/>
      </w:pPr>
      <w:r>
        <w:rPr>
          <w:noProof/>
          <w:lang w:val="es-ES"/>
        </w:rPr>
        <w:drawing>
          <wp:inline distT="0" distB="0" distL="0" distR="0" wp14:anchorId="40C5AF24" wp14:editId="63410C53">
            <wp:extent cx="2066839" cy="2741930"/>
            <wp:effectExtent l="0" t="0" r="0" b="127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7079" cy="2742249"/>
                    </a:xfrm>
                    <a:prstGeom prst="rect">
                      <a:avLst/>
                    </a:prstGeom>
                    <a:noFill/>
                    <a:ln>
                      <a:noFill/>
                    </a:ln>
                  </pic:spPr>
                </pic:pic>
              </a:graphicData>
            </a:graphic>
          </wp:inline>
        </w:drawing>
      </w:r>
    </w:p>
    <w:p w14:paraId="1E4FB985" w14:textId="61E0ABD8" w:rsidR="008E0217" w:rsidRDefault="008E0217" w:rsidP="008E0217">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30</w:t>
      </w:r>
      <w:r w:rsidR="00E15D41">
        <w:rPr>
          <w:noProof/>
        </w:rPr>
        <w:fldChar w:fldCharType="end"/>
      </w:r>
      <w:r>
        <w:t>. Componente RayTrac generado. En el símbolo se observa las interfaces, con las que se especificó al RayTrac.</w:t>
      </w:r>
    </w:p>
    <w:p w14:paraId="35E2B9C5" w14:textId="4CC80D32" w:rsidR="008E0217" w:rsidRPr="00066344" w:rsidRDefault="00A8153F" w:rsidP="00A8153F">
      <w:r>
        <w:tab/>
      </w:r>
    </w:p>
    <w:p w14:paraId="14E3EE30" w14:textId="094D2FF3" w:rsidR="000A3C90" w:rsidRDefault="008E0217" w:rsidP="00A73E36">
      <w:pPr>
        <w:pStyle w:val="Prrafodelista"/>
        <w:numPr>
          <w:ilvl w:val="0"/>
          <w:numId w:val="37"/>
        </w:numPr>
      </w:pPr>
      <w:r>
        <w:t>Instanciar el componente SOPC:</w:t>
      </w:r>
    </w:p>
    <w:p w14:paraId="24CA3DED" w14:textId="77777777" w:rsidR="00A8153F" w:rsidRDefault="00A8153F" w:rsidP="00A8153F">
      <w:pPr>
        <w:pStyle w:val="Prrafodelista"/>
      </w:pPr>
    </w:p>
    <w:p w14:paraId="7DB663A4" w14:textId="326863D3" w:rsidR="00A8153F" w:rsidRDefault="00A8153F" w:rsidP="00A8153F">
      <w:pPr>
        <w:pStyle w:val="Prrafodelista"/>
      </w:pPr>
      <w:r>
        <w:t xml:space="preserve">La Ilustración 30, muestra un componente </w:t>
      </w:r>
      <w:r>
        <w:rPr>
          <w:i/>
        </w:rPr>
        <w:t xml:space="preserve">RayTrac </w:t>
      </w:r>
      <w:r>
        <w:t xml:space="preserve">instanciado. Las interfaces son instanciadas con los parámetros que se observan en la </w:t>
      </w:r>
      <w:r w:rsidR="004D4F10">
        <w:t>ilustración</w:t>
      </w:r>
      <w:r>
        <w:t>. En este caso los parámetros son:</w:t>
      </w:r>
    </w:p>
    <w:p w14:paraId="2E24C575" w14:textId="77777777" w:rsidR="00A8153F" w:rsidRDefault="00A8153F" w:rsidP="00A8153F">
      <w:pPr>
        <w:pStyle w:val="Prrafodelista"/>
      </w:pPr>
    </w:p>
    <w:p w14:paraId="50A9638A" w14:textId="4F8A661A" w:rsidR="00A8153F" w:rsidRDefault="00A8153F" w:rsidP="00A73E36">
      <w:pPr>
        <w:pStyle w:val="Prrafodelista"/>
        <w:numPr>
          <w:ilvl w:val="0"/>
          <w:numId w:val="39"/>
        </w:numPr>
      </w:pPr>
      <w:r>
        <w:rPr>
          <w:i/>
        </w:rPr>
        <w:t xml:space="preserve">Wd: </w:t>
      </w:r>
      <w:r>
        <w:t>Ancho de bus de datos en las interfaces Master y Slave. Ancho de bus de direcciones en la interfaz Master.</w:t>
      </w:r>
    </w:p>
    <w:p w14:paraId="0B7BE14B" w14:textId="23B74E98" w:rsidR="00A8153F" w:rsidRDefault="00A8153F" w:rsidP="00A73E36">
      <w:pPr>
        <w:pStyle w:val="Prrafodelista"/>
        <w:numPr>
          <w:ilvl w:val="0"/>
          <w:numId w:val="39"/>
        </w:numPr>
      </w:pPr>
      <w:r>
        <w:rPr>
          <w:i/>
        </w:rPr>
        <w:t>Fd:</w:t>
      </w:r>
      <w:r>
        <w:t xml:space="preserve"> Parámetro para determinar </w:t>
      </w:r>
      <w:r w:rsidR="002C499F">
        <w:t xml:space="preserve">la capacidad </w:t>
      </w:r>
      <w:r>
        <w:t xml:space="preserve">de las colas de resultado y salida en el </w:t>
      </w:r>
      <w:r>
        <w:rPr>
          <w:i/>
        </w:rPr>
        <w:t xml:space="preserve">RayTrac. </w:t>
      </w:r>
      <w:r w:rsidR="002C499F">
        <w:t>La capacidad se calcula así:</w:t>
      </w:r>
    </w:p>
    <w:p w14:paraId="06B68920" w14:textId="77777777" w:rsidR="002C499F" w:rsidRDefault="002C499F" w:rsidP="002C499F">
      <w:pPr>
        <w:ind w:left="720"/>
        <w:jc w:val="center"/>
      </w:pPr>
    </w:p>
    <w:p w14:paraId="78E8E468" w14:textId="75974ABC" w:rsidR="002C499F" w:rsidRPr="002C499F" w:rsidRDefault="002C499F" w:rsidP="002C499F">
      <w:pPr>
        <w:ind w:left="720"/>
        <w:jc w:val="center"/>
        <w:rPr>
          <w:i/>
        </w:rPr>
      </w:pPr>
      <w:r>
        <w:rPr>
          <w:i/>
        </w:rPr>
        <w:t>Numwords = 2</w:t>
      </w:r>
      <w:r>
        <w:rPr>
          <w:i/>
          <w:vertAlign w:val="superscript"/>
        </w:rPr>
        <w:t>fd</w:t>
      </w:r>
      <w:r>
        <w:rPr>
          <w:i/>
        </w:rPr>
        <w:t>=2</w:t>
      </w:r>
      <w:r>
        <w:rPr>
          <w:i/>
          <w:vertAlign w:val="superscript"/>
        </w:rPr>
        <w:t>8</w:t>
      </w:r>
      <w:r>
        <w:rPr>
          <w:i/>
        </w:rPr>
        <w:t>=256.</w:t>
      </w:r>
    </w:p>
    <w:p w14:paraId="66DBFF64" w14:textId="4DB671D7" w:rsidR="00A8153F" w:rsidRDefault="002C499F" w:rsidP="00A73E36">
      <w:pPr>
        <w:pStyle w:val="Prrafodelista"/>
        <w:numPr>
          <w:ilvl w:val="0"/>
          <w:numId w:val="39"/>
        </w:numPr>
      </w:pPr>
      <w:r>
        <w:rPr>
          <w:i/>
        </w:rPr>
        <w:t xml:space="preserve">Mb: </w:t>
      </w:r>
      <w:r>
        <w:t xml:space="preserve">Parámetro para determinar la máxima longitud de ráfaga, en las transacciones de recepción y transmisión de datos. Este valor es transparente a la interfaz de programación de bajo nivel del </w:t>
      </w:r>
      <w:r>
        <w:rPr>
          <w:i/>
        </w:rPr>
        <w:t>RayTrac</w:t>
      </w:r>
      <w:r>
        <w:t xml:space="preserve"> y no lo afecta. Para calcular la longitud máxima de ráfaga se aplica la siguiente formula:</w:t>
      </w:r>
    </w:p>
    <w:p w14:paraId="0EC539D9" w14:textId="65A8A742" w:rsidR="002C499F" w:rsidRPr="002C499F" w:rsidRDefault="002C499F" w:rsidP="002C499F">
      <w:pPr>
        <w:pStyle w:val="Prrafodelista"/>
        <w:ind w:left="708"/>
        <w:jc w:val="center"/>
        <w:rPr>
          <w:i/>
        </w:rPr>
      </w:pPr>
      <w:r>
        <w:rPr>
          <w:i/>
        </w:rPr>
        <w:t>Maxburst</w:t>
      </w:r>
      <w:r w:rsidRPr="002C499F">
        <w:rPr>
          <w:i/>
        </w:rPr>
        <w:t xml:space="preserve"> = 2</w:t>
      </w:r>
      <w:r>
        <w:rPr>
          <w:i/>
          <w:vertAlign w:val="superscript"/>
        </w:rPr>
        <w:t>mb</w:t>
      </w:r>
      <w:r w:rsidRPr="002C499F">
        <w:rPr>
          <w:i/>
        </w:rPr>
        <w:t>=2</w:t>
      </w:r>
      <w:r>
        <w:rPr>
          <w:i/>
          <w:vertAlign w:val="superscript"/>
        </w:rPr>
        <w:t>3</w:t>
      </w:r>
      <w:r w:rsidRPr="002C499F">
        <w:rPr>
          <w:i/>
        </w:rPr>
        <w:t>=</w:t>
      </w:r>
      <w:r>
        <w:rPr>
          <w:i/>
        </w:rPr>
        <w:t>8</w:t>
      </w:r>
      <w:r w:rsidRPr="002C499F">
        <w:rPr>
          <w:i/>
        </w:rPr>
        <w:t>.</w:t>
      </w:r>
    </w:p>
    <w:p w14:paraId="3A14DEDC" w14:textId="77777777" w:rsidR="002C499F" w:rsidRDefault="002C499F" w:rsidP="002C499F">
      <w:pPr>
        <w:ind w:left="720"/>
      </w:pPr>
    </w:p>
    <w:p w14:paraId="0A5412FE" w14:textId="03E3139F" w:rsidR="00761B54" w:rsidRDefault="00761B54" w:rsidP="002C499F">
      <w:pPr>
        <w:ind w:left="720"/>
        <w:rPr>
          <w:i/>
        </w:rPr>
      </w:pPr>
      <w:r>
        <w:t xml:space="preserve">La ilustración muestra la totalidad de los componentes instanciados en el sistema, resaltados aparecen la CPU, un procesador </w:t>
      </w:r>
      <w:r>
        <w:rPr>
          <w:i/>
        </w:rPr>
        <w:t>Nios II Processor</w:t>
      </w:r>
      <w:r w:rsidR="00BC24B7">
        <w:rPr>
          <w:i/>
        </w:rPr>
        <w:t xml:space="preserve"> </w:t>
      </w:r>
      <w:r w:rsidR="00BC24B7">
        <w:t xml:space="preserve">y la unidad aritmética vectorial </w:t>
      </w:r>
      <w:r w:rsidR="00BC24B7">
        <w:rPr>
          <w:i/>
        </w:rPr>
        <w:t>RayTrac.</w:t>
      </w:r>
    </w:p>
    <w:p w14:paraId="31AF1520" w14:textId="77777777" w:rsidR="00A8153F" w:rsidRPr="002446F1" w:rsidRDefault="00A8153F" w:rsidP="00A8153F">
      <w:pPr>
        <w:pStyle w:val="Prrafodelista"/>
      </w:pPr>
    </w:p>
    <w:p w14:paraId="50C3CC4C" w14:textId="77777777" w:rsidR="00BC24B7" w:rsidRDefault="000E7D61" w:rsidP="00BC24B7">
      <w:pPr>
        <w:keepNext/>
        <w:jc w:val="center"/>
      </w:pPr>
      <w:r>
        <w:rPr>
          <w:noProof/>
          <w:lang w:val="es-ES"/>
        </w:rPr>
        <w:drawing>
          <wp:inline distT="0" distB="0" distL="0" distR="0" wp14:anchorId="13FDAD03" wp14:editId="350E6D4F">
            <wp:extent cx="4970273" cy="3313430"/>
            <wp:effectExtent l="0" t="0" r="825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426" cy="3313532"/>
                    </a:xfrm>
                    <a:prstGeom prst="rect">
                      <a:avLst/>
                    </a:prstGeom>
                    <a:noFill/>
                    <a:ln>
                      <a:noFill/>
                    </a:ln>
                  </pic:spPr>
                </pic:pic>
              </a:graphicData>
            </a:graphic>
          </wp:inline>
        </w:drawing>
      </w:r>
    </w:p>
    <w:p w14:paraId="360FBB7C" w14:textId="7C3E136E" w:rsidR="00A907C5" w:rsidRDefault="00BC24B7" w:rsidP="00BC24B7">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31</w:t>
      </w:r>
      <w:r w:rsidR="00E15D41">
        <w:rPr>
          <w:noProof/>
        </w:rPr>
        <w:fldChar w:fldCharType="end"/>
      </w:r>
      <w:r>
        <w:t>. Sistema RtEngine, componentes instanciados en la FPGA.</w:t>
      </w:r>
    </w:p>
    <w:p w14:paraId="78FCA8BE" w14:textId="3721B1D5" w:rsidR="00A907C5" w:rsidRDefault="00BC24B7" w:rsidP="00BC24B7">
      <w:pPr>
        <w:ind w:left="708"/>
        <w:rPr>
          <w:i/>
        </w:rPr>
      </w:pPr>
      <w:r>
        <w:t xml:space="preserve">La siguiente ilustración muestra como están conectadas las interfaces </w:t>
      </w:r>
      <w:r>
        <w:rPr>
          <w:i/>
        </w:rPr>
        <w:t xml:space="preserve">Avalon </w:t>
      </w:r>
      <w:r>
        <w:t xml:space="preserve">en el </w:t>
      </w:r>
      <w:r>
        <w:rPr>
          <w:i/>
        </w:rPr>
        <w:t xml:space="preserve">RayTrac </w:t>
      </w:r>
      <w:r>
        <w:t>a las interfaces de otros componentes:</w:t>
      </w:r>
    </w:p>
    <w:p w14:paraId="22B0022F" w14:textId="77777777" w:rsidR="00BC24B7" w:rsidRPr="00BC24B7" w:rsidRDefault="00BC24B7" w:rsidP="00A907C5"/>
    <w:p w14:paraId="61F3AD73" w14:textId="77777777" w:rsidR="00BC24B7" w:rsidRDefault="00BC24B7" w:rsidP="00BC24B7">
      <w:pPr>
        <w:keepNext/>
      </w:pPr>
      <w:r>
        <w:rPr>
          <w:noProof/>
          <w:lang w:val="es-ES"/>
        </w:rPr>
        <w:drawing>
          <wp:inline distT="0" distB="0" distL="0" distR="0" wp14:anchorId="7A569A59" wp14:editId="3E948692">
            <wp:extent cx="5613400" cy="1479238"/>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1479238"/>
                    </a:xfrm>
                    <a:prstGeom prst="rect">
                      <a:avLst/>
                    </a:prstGeom>
                    <a:noFill/>
                    <a:ln>
                      <a:noFill/>
                    </a:ln>
                  </pic:spPr>
                </pic:pic>
              </a:graphicData>
            </a:graphic>
          </wp:inline>
        </w:drawing>
      </w:r>
    </w:p>
    <w:p w14:paraId="3845F70D" w14:textId="67F163B4" w:rsidR="00A907C5" w:rsidRDefault="00BC24B7" w:rsidP="00BC24B7">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32</w:t>
      </w:r>
      <w:r w:rsidR="00E15D41">
        <w:rPr>
          <w:noProof/>
        </w:rPr>
        <w:fldChar w:fldCharType="end"/>
      </w:r>
      <w:r>
        <w:t>. Componentes e interfaces Avalon conectadas a las interfaces del RayTrac.</w:t>
      </w:r>
    </w:p>
    <w:p w14:paraId="11F8A58C" w14:textId="5861C3B1" w:rsidR="00BC24B7" w:rsidRDefault="00BC24B7" w:rsidP="00BC24B7">
      <w:pPr>
        <w:ind w:left="708"/>
      </w:pPr>
      <w:r>
        <w:t xml:space="preserve">La interfaz </w:t>
      </w:r>
      <w:r>
        <w:rPr>
          <w:i/>
        </w:rPr>
        <w:t xml:space="preserve">rtClock, </w:t>
      </w:r>
      <w:r>
        <w:t xml:space="preserve">corresponde a la interfaz de reloj de entrada del </w:t>
      </w:r>
      <w:r>
        <w:rPr>
          <w:i/>
        </w:rPr>
        <w:t>RayTrac.</w:t>
      </w:r>
      <w:r w:rsidR="00D37FDC">
        <w:rPr>
          <w:i/>
        </w:rPr>
        <w:t xml:space="preserve"> </w:t>
      </w:r>
      <w:r w:rsidR="005F1A30">
        <w:t>La fuente de esta entr</w:t>
      </w:r>
      <w:r w:rsidR="00502D6C">
        <w:t>ada es la salida de un PLL de 60</w:t>
      </w:r>
      <w:r w:rsidR="005F1A30">
        <w:t xml:space="preserve"> MHz. Este será el dominio de frecuencia en el que trabaje el sistema. </w:t>
      </w:r>
    </w:p>
    <w:p w14:paraId="47852EB7" w14:textId="77777777" w:rsidR="005F1A30" w:rsidRDefault="005F1A30" w:rsidP="00BC24B7">
      <w:pPr>
        <w:ind w:left="708"/>
      </w:pPr>
    </w:p>
    <w:p w14:paraId="3FDC4501" w14:textId="622D9128" w:rsidR="005F1A30" w:rsidRDefault="005F1A30" w:rsidP="00BC24B7">
      <w:pPr>
        <w:ind w:left="708"/>
      </w:pPr>
      <w:r>
        <w:t xml:space="preserve">La interfaz </w:t>
      </w:r>
      <w:r w:rsidR="00C329FD">
        <w:rPr>
          <w:i/>
        </w:rPr>
        <w:t xml:space="preserve">rtSlave, </w:t>
      </w:r>
      <w:r w:rsidR="004D4F10">
        <w:t>está</w:t>
      </w:r>
      <w:r w:rsidR="00C329FD">
        <w:t xml:space="preserve"> conectada y comandada por la interfaz </w:t>
      </w:r>
      <w:r w:rsidR="00C329FD">
        <w:rPr>
          <w:i/>
        </w:rPr>
        <w:t xml:space="preserve">master, </w:t>
      </w:r>
      <w:r w:rsidR="00C329FD">
        <w:t xml:space="preserve">del componente </w:t>
      </w:r>
      <w:r w:rsidR="00C329FD">
        <w:rPr>
          <w:i/>
        </w:rPr>
        <w:t xml:space="preserve">slow_peripheral_bridge. </w:t>
      </w:r>
      <w:r w:rsidR="00C329FD">
        <w:t xml:space="preserve">Este puente lo que hace es conciliar el dominio de reloj de la </w:t>
      </w:r>
      <w:r w:rsidR="00C329FD">
        <w:rPr>
          <w:i/>
        </w:rPr>
        <w:t xml:space="preserve">CPU (100 MHz) </w:t>
      </w:r>
      <w:r w:rsidR="00C329FD">
        <w:t xml:space="preserve">y el dominio de reloj del </w:t>
      </w:r>
      <w:r w:rsidR="00C329FD">
        <w:rPr>
          <w:i/>
        </w:rPr>
        <w:t xml:space="preserve">RayTrac </w:t>
      </w:r>
      <w:r w:rsidR="00502D6C">
        <w:rPr>
          <w:i/>
        </w:rPr>
        <w:t>(60</w:t>
      </w:r>
      <w:r w:rsidR="00C329FD">
        <w:rPr>
          <w:i/>
        </w:rPr>
        <w:t xml:space="preserve"> MHz).</w:t>
      </w:r>
      <w:r w:rsidR="004D4F10">
        <w:rPr>
          <w:i/>
        </w:rPr>
        <w:t xml:space="preserve"> </w:t>
      </w:r>
    </w:p>
    <w:p w14:paraId="576C8EA6" w14:textId="77777777" w:rsidR="004D4F10" w:rsidRDefault="004D4F10" w:rsidP="00BC24B7">
      <w:pPr>
        <w:ind w:left="708"/>
      </w:pPr>
    </w:p>
    <w:p w14:paraId="7AA960C6" w14:textId="0926A897" w:rsidR="004D4F10" w:rsidRDefault="004D4F10" w:rsidP="00BC24B7">
      <w:pPr>
        <w:ind w:left="708"/>
      </w:pPr>
      <w:r>
        <w:t xml:space="preserve">La interfaz </w:t>
      </w:r>
      <w:r>
        <w:rPr>
          <w:i/>
        </w:rPr>
        <w:t xml:space="preserve">rtMaster, </w:t>
      </w:r>
      <w:r>
        <w:t xml:space="preserve">está conectada a los puentes </w:t>
      </w:r>
      <w:r>
        <w:rPr>
          <w:i/>
        </w:rPr>
        <w:t xml:space="preserve">raytrac_ssram_clock_crossing_bridge </w:t>
      </w:r>
      <w:r>
        <w:t xml:space="preserve">y </w:t>
      </w:r>
      <w:r>
        <w:rPr>
          <w:i/>
        </w:rPr>
        <w:t xml:space="preserve">raytrac_ddr_clock_crossing_bridge </w:t>
      </w:r>
      <w:r w:rsidRPr="004D4F10">
        <w:t>que</w:t>
      </w:r>
      <w:r>
        <w:t xml:space="preserve"> concilian los dominios de reloj de las memorias </w:t>
      </w:r>
      <w:r>
        <w:rPr>
          <w:i/>
        </w:rPr>
        <w:t xml:space="preserve">ssram </w:t>
      </w:r>
      <w:r w:rsidR="00502D6C">
        <w:rPr>
          <w:i/>
        </w:rPr>
        <w:t xml:space="preserve">(100 MHz) </w:t>
      </w:r>
      <w:r>
        <w:t xml:space="preserve">y </w:t>
      </w:r>
      <w:r>
        <w:rPr>
          <w:i/>
        </w:rPr>
        <w:t>sdram</w:t>
      </w:r>
      <w:r>
        <w:t xml:space="preserve"> </w:t>
      </w:r>
      <w:r w:rsidR="00502D6C">
        <w:rPr>
          <w:i/>
        </w:rPr>
        <w:t xml:space="preserve">(66.5 MHz) </w:t>
      </w:r>
      <w:r>
        <w:t>respectivamente</w:t>
      </w:r>
      <w:r>
        <w:rPr>
          <w:i/>
        </w:rPr>
        <w:t xml:space="preserve">. </w:t>
      </w:r>
      <w:r>
        <w:t>A través de ellos se hacen las transacciones de escritura y de lectura en dichas memorias.</w:t>
      </w:r>
    </w:p>
    <w:p w14:paraId="01C6E169" w14:textId="77777777" w:rsidR="004D4F10" w:rsidRDefault="004D4F10" w:rsidP="00BC24B7">
      <w:pPr>
        <w:ind w:left="708"/>
      </w:pPr>
    </w:p>
    <w:p w14:paraId="46FCCD01" w14:textId="77777777" w:rsidR="004D4F10" w:rsidRDefault="004D4F10" w:rsidP="001E47B1"/>
    <w:p w14:paraId="0B884DC2" w14:textId="458F5102" w:rsidR="001E47B1" w:rsidRDefault="001E47B1" w:rsidP="00A73E36">
      <w:pPr>
        <w:pStyle w:val="Ttulo1"/>
        <w:numPr>
          <w:ilvl w:val="1"/>
          <w:numId w:val="25"/>
        </w:numPr>
      </w:pPr>
      <w:r>
        <w:t>Especificaciones del sistema generado.</w:t>
      </w:r>
    </w:p>
    <w:p w14:paraId="56062A3D" w14:textId="77777777" w:rsidR="001E47B1" w:rsidRDefault="001E47B1" w:rsidP="001E47B1"/>
    <w:p w14:paraId="26239451" w14:textId="7EAF4405" w:rsidR="001E47B1" w:rsidRDefault="001E47B1" w:rsidP="001E47B1">
      <w:r>
        <w:t xml:space="preserve">El sistema genera un archivo </w:t>
      </w:r>
      <w:r>
        <w:rPr>
          <w:i/>
        </w:rPr>
        <w:t>.tcl</w:t>
      </w:r>
      <w:r w:rsidR="00A73E36">
        <w:t xml:space="preserve"> el cual es un script del componente generado. Adicionalmente se genera un archivo </w:t>
      </w:r>
      <w:r w:rsidR="00A73E36">
        <w:rPr>
          <w:i/>
        </w:rPr>
        <w:t xml:space="preserve">.sopc, </w:t>
      </w:r>
      <w:r w:rsidR="00A73E36">
        <w:t>que describe el sistema y del cual se genera la capa de abstracción de hardware.</w:t>
      </w:r>
      <w:r w:rsidR="00DA52D6">
        <w:t xml:space="preserve"> A continuación las características del sistema generado:</w:t>
      </w:r>
    </w:p>
    <w:p w14:paraId="329117FE" w14:textId="77777777" w:rsidR="00DA52D6" w:rsidRDefault="00DA52D6" w:rsidP="001E47B1"/>
    <w:p w14:paraId="03524557" w14:textId="39DD4C85" w:rsidR="00DA52D6" w:rsidRDefault="00DA52D6" w:rsidP="003A64B1">
      <w:pPr>
        <w:pStyle w:val="Prrafodelista"/>
        <w:numPr>
          <w:ilvl w:val="0"/>
          <w:numId w:val="39"/>
        </w:numPr>
        <w:ind w:left="426"/>
      </w:pPr>
      <w:r>
        <w:t>Nios II Standard, 100 MHz, RISC 32 bit, 1Kbyte Instruction Cache, Branch Prediction, Hardware Multiply, Hardware Divide.</w:t>
      </w:r>
      <w:r w:rsidR="003A64B1">
        <w:t xml:space="preserve"> Level 1 JTAG Debug Module.</w:t>
      </w:r>
    </w:p>
    <w:p w14:paraId="372EA66B" w14:textId="48DE6A30" w:rsidR="00DA52D6" w:rsidRDefault="003A64B1" w:rsidP="003A64B1">
      <w:pPr>
        <w:pStyle w:val="Prrafodelista"/>
        <w:numPr>
          <w:ilvl w:val="0"/>
          <w:numId w:val="39"/>
        </w:numPr>
        <w:ind w:left="426"/>
      </w:pPr>
      <w:r>
        <w:t>Controladores para 32 MBytes, Synchronous Dynamic RAM, 1 Mbyte Synchronous Static RAM, 16 MBytes Flash RAM.</w:t>
      </w:r>
    </w:p>
    <w:p w14:paraId="04B5ADEF" w14:textId="352618FB" w:rsidR="003A64B1" w:rsidRDefault="003A64B1" w:rsidP="003A64B1">
      <w:pPr>
        <w:pStyle w:val="Prrafodelista"/>
        <w:numPr>
          <w:ilvl w:val="0"/>
          <w:numId w:val="39"/>
        </w:numPr>
        <w:ind w:left="426"/>
      </w:pPr>
      <w:r>
        <w:t>JTAG Uart &amp; RS232 UART.</w:t>
      </w:r>
    </w:p>
    <w:p w14:paraId="6C0FCC86" w14:textId="3BC7D533" w:rsidR="003A64B1" w:rsidRDefault="003A64B1" w:rsidP="003A64B1">
      <w:pPr>
        <w:pStyle w:val="Prrafodelista"/>
        <w:numPr>
          <w:ilvl w:val="0"/>
          <w:numId w:val="39"/>
        </w:numPr>
        <w:ind w:left="426"/>
      </w:pPr>
      <w:r>
        <w:t>800x480x24b VGA LCD Touchscreen.</w:t>
      </w:r>
    </w:p>
    <w:p w14:paraId="11992908" w14:textId="04D245A5" w:rsidR="003A64B1" w:rsidRDefault="003A64B1" w:rsidP="003A64B1">
      <w:pPr>
        <w:pStyle w:val="Prrafodelista"/>
        <w:numPr>
          <w:ilvl w:val="0"/>
          <w:numId w:val="39"/>
        </w:numPr>
        <w:ind w:left="426"/>
      </w:pPr>
      <w:r>
        <w:t xml:space="preserve">Unidad Aritmética Vectorial SIMD, </w:t>
      </w:r>
      <w:r>
        <w:rPr>
          <w:i/>
        </w:rPr>
        <w:t xml:space="preserve">RayTrac, </w:t>
      </w:r>
      <w:r>
        <w:t>programable.</w:t>
      </w:r>
    </w:p>
    <w:p w14:paraId="5C74B861" w14:textId="77777777" w:rsidR="003A64B1" w:rsidRDefault="003A64B1" w:rsidP="003A64B1"/>
    <w:p w14:paraId="0AFA64AE" w14:textId="07480597" w:rsidR="006327DF" w:rsidRDefault="006327DF" w:rsidP="006327DF">
      <w:pPr>
        <w:pStyle w:val="Ttulo1"/>
        <w:numPr>
          <w:ilvl w:val="1"/>
          <w:numId w:val="25"/>
        </w:numPr>
      </w:pPr>
      <w:r>
        <w:t>Recursos Utilizados por el RtEngine</w:t>
      </w:r>
    </w:p>
    <w:p w14:paraId="61147E3A" w14:textId="77777777" w:rsidR="006327DF" w:rsidRDefault="006327DF" w:rsidP="006327DF"/>
    <w:p w14:paraId="602CE2FA" w14:textId="182D2E66" w:rsidR="003A64B1" w:rsidRDefault="009B5447" w:rsidP="006327DF">
      <w:r>
        <w:t>El</w:t>
      </w:r>
      <w:r w:rsidR="000C3938">
        <w:t xml:space="preserve"> sistema generado se compilo en Quartus II y produjo el siguiente reporte:</w:t>
      </w:r>
    </w:p>
    <w:p w14:paraId="5B76BD9E" w14:textId="77777777" w:rsidR="000C3938" w:rsidRDefault="000C3938" w:rsidP="003A64B1"/>
    <w:p w14:paraId="1E6D8278" w14:textId="77777777" w:rsidR="00742DB4" w:rsidRDefault="00742DB4" w:rsidP="00742DB4">
      <w:pPr>
        <w:keepNext/>
      </w:pPr>
      <w:r>
        <w:rPr>
          <w:noProof/>
          <w:lang w:val="es-ES"/>
        </w:rPr>
        <w:drawing>
          <wp:inline distT="0" distB="0" distL="0" distR="0" wp14:anchorId="5DDBFB9D" wp14:editId="6B08AC54">
            <wp:extent cx="5613400" cy="4942016"/>
            <wp:effectExtent l="0" t="0" r="0" b="1143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00" cy="4942016"/>
                    </a:xfrm>
                    <a:prstGeom prst="rect">
                      <a:avLst/>
                    </a:prstGeom>
                    <a:noFill/>
                    <a:ln>
                      <a:noFill/>
                    </a:ln>
                  </pic:spPr>
                </pic:pic>
              </a:graphicData>
            </a:graphic>
          </wp:inline>
        </w:drawing>
      </w:r>
    </w:p>
    <w:p w14:paraId="1671F068" w14:textId="5BE242C6" w:rsidR="00742DB4" w:rsidRDefault="00742DB4" w:rsidP="00742DB4">
      <w:pPr>
        <w:pStyle w:val="Epgrafe"/>
        <w:jc w:val="center"/>
      </w:pPr>
      <w:r>
        <w:t xml:space="preserve">Ilustración </w:t>
      </w:r>
      <w:r w:rsidR="00E15D41">
        <w:fldChar w:fldCharType="begin"/>
      </w:r>
      <w:r w:rsidR="00E15D41">
        <w:instrText xml:space="preserve"> SEQ Ilustración \* ARABIC </w:instrText>
      </w:r>
      <w:r w:rsidR="00E15D41">
        <w:fldChar w:fldCharType="separate"/>
      </w:r>
      <w:r w:rsidR="009B5447">
        <w:rPr>
          <w:noProof/>
        </w:rPr>
        <w:t>33</w:t>
      </w:r>
      <w:r w:rsidR="00E15D41">
        <w:rPr>
          <w:noProof/>
        </w:rPr>
        <w:fldChar w:fldCharType="end"/>
      </w:r>
      <w:r>
        <w:t>. Recursos usados por el RtEngine.</w:t>
      </w:r>
      <w:r w:rsidR="00CD7ECA">
        <w:t xml:space="preserve"> Fuente: ALTERA QUARTUS II, Fitter Report.</w:t>
      </w:r>
    </w:p>
    <w:p w14:paraId="5555CAE6" w14:textId="151D4D23" w:rsidR="00344420" w:rsidRPr="00344420" w:rsidRDefault="006628E2" w:rsidP="00344420">
      <w:r>
        <w:t>El sistema generado permite a la FPGA quedar holgada</w:t>
      </w:r>
      <w:r w:rsidR="00344420">
        <w:t xml:space="preserve"> en recursos y se puede pensar en aumentar las prestaciones del RayTrac incluso en instanciar otro más.</w:t>
      </w:r>
    </w:p>
    <w:p w14:paraId="668565D4" w14:textId="77777777" w:rsidR="009B5447" w:rsidRDefault="009B5447" w:rsidP="009B5447">
      <w:pPr>
        <w:keepNext/>
      </w:pPr>
      <w:r>
        <w:rPr>
          <w:noProof/>
          <w:lang w:val="es-ES"/>
        </w:rPr>
        <w:drawing>
          <wp:inline distT="0" distB="0" distL="0" distR="0" wp14:anchorId="3EA442B8" wp14:editId="7635131D">
            <wp:extent cx="5613400" cy="2181511"/>
            <wp:effectExtent l="0" t="0" r="0" b="3175"/>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3400" cy="2181511"/>
                    </a:xfrm>
                    <a:prstGeom prst="rect">
                      <a:avLst/>
                    </a:prstGeom>
                    <a:noFill/>
                    <a:ln>
                      <a:noFill/>
                    </a:ln>
                  </pic:spPr>
                </pic:pic>
              </a:graphicData>
            </a:graphic>
          </wp:inline>
        </w:drawing>
      </w:r>
    </w:p>
    <w:p w14:paraId="26A067B0" w14:textId="4689B14D" w:rsidR="009B5447" w:rsidRDefault="009B5447" w:rsidP="009B5447">
      <w:pPr>
        <w:pStyle w:val="Epgrafe"/>
        <w:jc w:val="center"/>
      </w:pPr>
      <w:r>
        <w:t xml:space="preserve">Ilustración </w:t>
      </w:r>
      <w:r w:rsidR="00E15D41">
        <w:fldChar w:fldCharType="begin"/>
      </w:r>
      <w:r w:rsidR="00E15D41">
        <w:instrText xml:space="preserve"> SEQ Ilustración \* ARABIC </w:instrText>
      </w:r>
      <w:r w:rsidR="00E15D41">
        <w:fldChar w:fldCharType="separate"/>
      </w:r>
      <w:r>
        <w:rPr>
          <w:noProof/>
        </w:rPr>
        <w:t>34</w:t>
      </w:r>
      <w:r w:rsidR="00E15D41">
        <w:rPr>
          <w:noProof/>
        </w:rPr>
        <w:fldChar w:fldCharType="end"/>
      </w:r>
      <w:r>
        <w:t>. Recursos usados por el RayTrac.</w:t>
      </w:r>
      <w:r w:rsidR="00CD7ECA">
        <w:t xml:space="preserve"> Fuente: ALTERA QUARTUS II, Fitter: Resources Used By Entity Report.</w:t>
      </w:r>
    </w:p>
    <w:p w14:paraId="4E3B97AF" w14:textId="4C04721A" w:rsidR="00A87787" w:rsidRDefault="00A87787" w:rsidP="00A87787">
      <w:r>
        <w:t>Resumiendo la información en la tabla se tiene:</w:t>
      </w:r>
    </w:p>
    <w:p w14:paraId="619A2516" w14:textId="77777777" w:rsidR="00A87787" w:rsidRPr="00A87787" w:rsidRDefault="00A87787" w:rsidP="00A87787"/>
    <w:p w14:paraId="068A02D6" w14:textId="38B6C1E3" w:rsidR="00853821" w:rsidRDefault="00853821" w:rsidP="00A87787">
      <w:pPr>
        <w:pStyle w:val="Prrafodelista"/>
        <w:numPr>
          <w:ilvl w:val="0"/>
          <w:numId w:val="41"/>
        </w:numPr>
      </w:pPr>
      <w:r>
        <w:rPr>
          <w:i/>
        </w:rPr>
        <w:t xml:space="preserve">Interconexión decodificada de circuitos aritméticos: </w:t>
      </w:r>
      <w:r w:rsidR="006628E2">
        <w:t>Utiliza 490 celdas lógicas.</w:t>
      </w:r>
    </w:p>
    <w:p w14:paraId="712522D9" w14:textId="2DD4871D" w:rsidR="006628E2" w:rsidRDefault="006628E2" w:rsidP="006628E2">
      <w:pPr>
        <w:ind w:left="360"/>
      </w:pPr>
    </w:p>
    <w:p w14:paraId="1753CB94" w14:textId="1830A371" w:rsidR="006628E2" w:rsidRDefault="006628E2" w:rsidP="00A87787">
      <w:pPr>
        <w:pStyle w:val="Prrafodelista"/>
        <w:numPr>
          <w:ilvl w:val="0"/>
          <w:numId w:val="41"/>
        </w:numPr>
      </w:pPr>
      <w:r>
        <w:rPr>
          <w:i/>
        </w:rPr>
        <w:t xml:space="preserve">Adaptador de formato de flujos de salida: </w:t>
      </w:r>
      <w:r>
        <w:t xml:space="preserve">Utiliza en la lógica de las colas de resultados y de salida, 109 celdas lógicas y 4 bloques de memoria </w:t>
      </w:r>
      <w:r>
        <w:rPr>
          <w:i/>
        </w:rPr>
        <w:t>m9k.</w:t>
      </w:r>
    </w:p>
    <w:p w14:paraId="779B81FD" w14:textId="77777777" w:rsidR="00853821" w:rsidRDefault="00853821" w:rsidP="00853821">
      <w:pPr>
        <w:pStyle w:val="Prrafodelista"/>
      </w:pPr>
    </w:p>
    <w:p w14:paraId="5AEE1327" w14:textId="6E95E9BB" w:rsidR="00A87787" w:rsidRDefault="00A87787" w:rsidP="00A87787">
      <w:pPr>
        <w:pStyle w:val="Prrafodelista"/>
        <w:numPr>
          <w:ilvl w:val="0"/>
          <w:numId w:val="41"/>
        </w:numPr>
      </w:pPr>
      <w:r>
        <w:t xml:space="preserve">Sumadores </w:t>
      </w:r>
      <w:r>
        <w:rPr>
          <w:i/>
        </w:rPr>
        <w:t>pipeline</w:t>
      </w:r>
      <w:r w:rsidR="00853821">
        <w:rPr>
          <w:i/>
        </w:rPr>
        <w:t xml:space="preserve"> aritmético</w:t>
      </w:r>
      <w:r>
        <w:rPr>
          <w:i/>
        </w:rPr>
        <w:t xml:space="preserve">. </w:t>
      </w:r>
      <w:r>
        <w:t>En promedio, cada uno utiliza 363.33 celdas lógicas, 1 multiplicador de 9x9 bits y 1 multiplicador de 18x18 bits, para realizar corrimientos.</w:t>
      </w:r>
    </w:p>
    <w:p w14:paraId="6B30E1C3" w14:textId="77777777" w:rsidR="00853821" w:rsidRDefault="00853821" w:rsidP="00853821">
      <w:pPr>
        <w:pStyle w:val="Prrafodelista"/>
      </w:pPr>
    </w:p>
    <w:p w14:paraId="23B54DDF" w14:textId="747AB309" w:rsidR="00A87787" w:rsidRDefault="00A87787" w:rsidP="00A87787">
      <w:pPr>
        <w:pStyle w:val="Prrafodelista"/>
        <w:numPr>
          <w:ilvl w:val="0"/>
          <w:numId w:val="41"/>
        </w:numPr>
      </w:pPr>
      <w:r>
        <w:t xml:space="preserve">Multiplicadores </w:t>
      </w:r>
      <w:r>
        <w:rPr>
          <w:i/>
        </w:rPr>
        <w:t>pipeline</w:t>
      </w:r>
      <w:r w:rsidR="00853821">
        <w:rPr>
          <w:i/>
        </w:rPr>
        <w:t xml:space="preserve"> aritmético. </w:t>
      </w:r>
      <w:r w:rsidR="00853821">
        <w:t>En promedio, cada multiplicador utiliza 173.5 celdas lógicas y 3 multiplicadores de 18x18 bits.</w:t>
      </w:r>
    </w:p>
    <w:p w14:paraId="5B42025C" w14:textId="77777777" w:rsidR="00853821" w:rsidRDefault="00853821" w:rsidP="00853821"/>
    <w:p w14:paraId="28171921" w14:textId="77777777" w:rsidR="00853821" w:rsidRPr="00853821" w:rsidRDefault="00853821" w:rsidP="00A87787">
      <w:pPr>
        <w:pStyle w:val="Prrafodelista"/>
        <w:numPr>
          <w:ilvl w:val="0"/>
          <w:numId w:val="41"/>
        </w:numPr>
      </w:pPr>
      <w:r>
        <w:t xml:space="preserve">Raíz Cuadrada </w:t>
      </w:r>
      <w:r>
        <w:rPr>
          <w:i/>
        </w:rPr>
        <w:t>pipeline aritmético</w:t>
      </w:r>
      <w:r>
        <w:t xml:space="preserve">: En promedio utiliza 7 celdas lógicas y 2 bloques de memoria </w:t>
      </w:r>
      <w:r>
        <w:rPr>
          <w:i/>
        </w:rPr>
        <w:t>m9k.</w:t>
      </w:r>
    </w:p>
    <w:p w14:paraId="41630D73" w14:textId="77777777" w:rsidR="00853821" w:rsidRDefault="00853821" w:rsidP="00853821"/>
    <w:p w14:paraId="7ED4C469" w14:textId="77777777" w:rsidR="00853821" w:rsidRPr="00853821" w:rsidRDefault="00853821" w:rsidP="00A87787">
      <w:pPr>
        <w:pStyle w:val="Prrafodelista"/>
        <w:numPr>
          <w:ilvl w:val="0"/>
          <w:numId w:val="41"/>
        </w:numPr>
      </w:pPr>
      <w:r>
        <w:t xml:space="preserve">Inversor </w:t>
      </w:r>
      <w:r>
        <w:rPr>
          <w:i/>
        </w:rPr>
        <w:t xml:space="preserve">pipeline aritmético: </w:t>
      </w:r>
      <w:r>
        <w:t xml:space="preserve">En promedio utiliza 23 celdas lógicas y 2 bloques de memoria </w:t>
      </w:r>
      <w:r>
        <w:rPr>
          <w:i/>
        </w:rPr>
        <w:t>m9k.</w:t>
      </w:r>
    </w:p>
    <w:p w14:paraId="1EE3B01E" w14:textId="77777777" w:rsidR="00853821" w:rsidRDefault="00853821" w:rsidP="00853821"/>
    <w:p w14:paraId="69211499" w14:textId="26137C89" w:rsidR="00853821" w:rsidRPr="00853821" w:rsidRDefault="00853821" w:rsidP="00A87787">
      <w:pPr>
        <w:pStyle w:val="Prrafodelista"/>
        <w:numPr>
          <w:ilvl w:val="0"/>
          <w:numId w:val="41"/>
        </w:numPr>
      </w:pPr>
      <w:r>
        <w:t xml:space="preserve">Colas de sincronización </w:t>
      </w:r>
      <w:r>
        <w:rPr>
          <w:i/>
        </w:rPr>
        <w:t xml:space="preserve">pipeline aritmético q0 y q2: </w:t>
      </w:r>
      <w:r>
        <w:t xml:space="preserve">en promedio cada cola utiliza 221 celdas lógicas. </w:t>
      </w:r>
      <w:r>
        <w:rPr>
          <w:i/>
        </w:rPr>
        <w:t>(un costo alto, se sugiere utilizar bloque m9k).</w:t>
      </w:r>
    </w:p>
    <w:p w14:paraId="549D5F99" w14:textId="77777777" w:rsidR="00853821" w:rsidRDefault="00853821" w:rsidP="00853821"/>
    <w:p w14:paraId="4577F58A" w14:textId="5A54E961" w:rsidR="00853821" w:rsidRDefault="00853821" w:rsidP="00A87787">
      <w:pPr>
        <w:pStyle w:val="Prrafodelista"/>
        <w:numPr>
          <w:ilvl w:val="0"/>
          <w:numId w:val="41"/>
        </w:numPr>
      </w:pPr>
      <w:r>
        <w:t xml:space="preserve">Cola de sincronización </w:t>
      </w:r>
      <w:r>
        <w:rPr>
          <w:i/>
        </w:rPr>
        <w:t xml:space="preserve">pipeline aritmético q1: </w:t>
      </w:r>
      <w:r>
        <w:t xml:space="preserve">utiliza 36 celdas lógicas, mucho menos que q0 y q2, pero requiere de 3 </w:t>
      </w:r>
      <w:r>
        <w:rPr>
          <w:i/>
        </w:rPr>
        <w:t xml:space="preserve">m9ks, </w:t>
      </w:r>
      <w:r>
        <w:t>para ser implementada.</w:t>
      </w:r>
    </w:p>
    <w:p w14:paraId="7A61A7FD" w14:textId="77777777" w:rsidR="00A87787" w:rsidRDefault="00A87787" w:rsidP="00A87787"/>
    <w:p w14:paraId="58D88748" w14:textId="654D7EEA" w:rsidR="00BA1193" w:rsidRPr="00EB2814" w:rsidRDefault="00BA1193" w:rsidP="00A87787">
      <w:r>
        <w:t xml:space="preserve">Un circuito </w:t>
      </w:r>
      <w:r>
        <w:rPr>
          <w:i/>
        </w:rPr>
        <w:t xml:space="preserve">RayTrac </w:t>
      </w:r>
      <w:r w:rsidR="00EB2814">
        <w:t xml:space="preserve">requiere 4527 celdas lógicas, 12 bloques de memoria </w:t>
      </w:r>
      <w:r w:rsidR="00EB2814">
        <w:rPr>
          <w:i/>
        </w:rPr>
        <w:t xml:space="preserve">m9k </w:t>
      </w:r>
      <w:r w:rsidR="00EB2814">
        <w:t>y 45 multiplicadores 9x9 bits.</w:t>
      </w:r>
      <w:r w:rsidR="00690336">
        <w:t xml:space="preserve"> </w:t>
      </w:r>
    </w:p>
    <w:p w14:paraId="6593303E" w14:textId="028940BE" w:rsidR="00A907C5" w:rsidRDefault="00A907C5">
      <w:r>
        <w:br w:type="page"/>
      </w:r>
    </w:p>
    <w:p w14:paraId="00535683" w14:textId="77777777" w:rsidR="00A907C5" w:rsidRPr="00A907C5" w:rsidRDefault="00A907C5" w:rsidP="00A907C5"/>
    <w:p w14:paraId="4CDFB98A" w14:textId="7399572C" w:rsidR="0006684B" w:rsidRDefault="00CF6222" w:rsidP="006327DF">
      <w:pPr>
        <w:pStyle w:val="Ttulo"/>
        <w:numPr>
          <w:ilvl w:val="0"/>
          <w:numId w:val="25"/>
        </w:numPr>
      </w:pPr>
      <w:r>
        <w:t>APLICACIÓN DE TRAZADO DE RAYOS</w:t>
      </w:r>
      <w:r w:rsidR="0006684B">
        <w:t>: JART</w:t>
      </w:r>
      <w:r>
        <w:t xml:space="preserve"> (Just Another Ray Tracer).</w:t>
      </w:r>
    </w:p>
    <w:p w14:paraId="589C4EBD" w14:textId="77777777" w:rsidR="0006684B" w:rsidRPr="0006684B" w:rsidRDefault="0006684B" w:rsidP="0006684B"/>
    <w:p w14:paraId="6B23C8B5" w14:textId="2F38B283" w:rsidR="00F06029" w:rsidRDefault="00F06029" w:rsidP="00A73E36">
      <w:pPr>
        <w:pStyle w:val="Ttulo"/>
        <w:numPr>
          <w:ilvl w:val="0"/>
          <w:numId w:val="21"/>
        </w:numPr>
      </w:pPr>
      <w:r>
        <w:t>ANEXO A: GLOSARIO DE SIGLAS EN ESTE DOCUMENTO.</w:t>
      </w:r>
    </w:p>
    <w:p w14:paraId="56D7C8A1" w14:textId="3D038790" w:rsidR="00F06029" w:rsidRDefault="00F06029" w:rsidP="00F06029">
      <w:pPr>
        <w:rPr>
          <w:i/>
        </w:rPr>
      </w:pPr>
      <w:r>
        <w:rPr>
          <w:i/>
        </w:rPr>
        <w:t>PA : Pipeline Aritmético.</w:t>
      </w:r>
    </w:p>
    <w:p w14:paraId="05C7267C" w14:textId="77777777" w:rsidR="00F06029" w:rsidRDefault="00F06029" w:rsidP="00F06029">
      <w:pPr>
        <w:rPr>
          <w:i/>
        </w:rPr>
      </w:pPr>
    </w:p>
    <w:p w14:paraId="6B6543CF" w14:textId="4B6A6098" w:rsidR="00F06029" w:rsidRDefault="00F06029" w:rsidP="00F06029">
      <w:pPr>
        <w:rPr>
          <w:i/>
        </w:rPr>
      </w:pPr>
      <w:r>
        <w:rPr>
          <w:i/>
        </w:rPr>
        <w:t>IDC: Interconexión decodificada de circuitos.</w:t>
      </w:r>
    </w:p>
    <w:p w14:paraId="441C0F7B" w14:textId="77777777" w:rsidR="00F06029" w:rsidRDefault="00F06029" w:rsidP="00F06029">
      <w:pPr>
        <w:rPr>
          <w:i/>
        </w:rPr>
      </w:pPr>
    </w:p>
    <w:p w14:paraId="6FB96EB5" w14:textId="20714C71" w:rsidR="00F06029" w:rsidRDefault="00F06029" w:rsidP="00F06029">
      <w:pPr>
        <w:rPr>
          <w:i/>
        </w:rPr>
      </w:pPr>
      <w:r>
        <w:rPr>
          <w:i/>
        </w:rPr>
        <w:t>PF: Procesador de Flujos.</w:t>
      </w:r>
    </w:p>
    <w:p w14:paraId="038AB083" w14:textId="77777777" w:rsidR="00F06029" w:rsidRDefault="00F06029" w:rsidP="00F06029">
      <w:pPr>
        <w:rPr>
          <w:i/>
        </w:rPr>
      </w:pPr>
    </w:p>
    <w:p w14:paraId="35BDA4BE" w14:textId="77777777" w:rsidR="00F06029" w:rsidRDefault="00F06029" w:rsidP="00F06029">
      <w:pPr>
        <w:rPr>
          <w:i/>
        </w:rPr>
      </w:pPr>
      <w:r>
        <w:rPr>
          <w:i/>
        </w:rPr>
        <w:t>AFF: Adaptador de formato de flujo.</w:t>
      </w:r>
    </w:p>
    <w:p w14:paraId="5FC22CA3" w14:textId="77777777" w:rsidR="00F06029" w:rsidRDefault="00F06029" w:rsidP="00F06029">
      <w:pPr>
        <w:rPr>
          <w:i/>
        </w:rPr>
      </w:pPr>
    </w:p>
    <w:p w14:paraId="1C54BEF6" w14:textId="5EE708A4" w:rsidR="00F06029" w:rsidRDefault="00F06029" w:rsidP="00F06029">
      <w:pPr>
        <w:rPr>
          <w:i/>
        </w:rPr>
      </w:pPr>
      <w:r>
        <w:rPr>
          <w:i/>
        </w:rPr>
        <w:t>MECF: Máquina de estados para el control de flujo.</w:t>
      </w:r>
    </w:p>
    <w:p w14:paraId="60436E11" w14:textId="77777777" w:rsidR="00F06029" w:rsidRDefault="00F06029" w:rsidP="00F06029">
      <w:pPr>
        <w:rPr>
          <w:i/>
        </w:rPr>
      </w:pPr>
    </w:p>
    <w:p w14:paraId="15E270FF" w14:textId="33929949" w:rsidR="00F06029" w:rsidRDefault="00F06029" w:rsidP="00F06029">
      <w:pPr>
        <w:rPr>
          <w:i/>
        </w:rPr>
      </w:pPr>
      <w:r>
        <w:rPr>
          <w:i/>
        </w:rPr>
        <w:t>BREG: Bloque de registros de control y programación.</w:t>
      </w:r>
    </w:p>
    <w:p w14:paraId="29C9A99A" w14:textId="77777777" w:rsidR="0006684B" w:rsidRDefault="0006684B" w:rsidP="00F06029">
      <w:pPr>
        <w:rPr>
          <w:i/>
        </w:rPr>
      </w:pPr>
    </w:p>
    <w:p w14:paraId="387C3710" w14:textId="1C8BC92E" w:rsidR="0006684B" w:rsidRDefault="0006684B" w:rsidP="00A73E36">
      <w:pPr>
        <w:pStyle w:val="Ttulo"/>
        <w:numPr>
          <w:ilvl w:val="0"/>
          <w:numId w:val="21"/>
        </w:numPr>
      </w:pPr>
      <w:r>
        <w:t>DIRECTORIO DE RTLs</w:t>
      </w:r>
    </w:p>
    <w:p w14:paraId="08144DE8" w14:textId="0DFD764E" w:rsidR="009B5447" w:rsidRPr="009B5447" w:rsidRDefault="009B5447" w:rsidP="009B5447">
      <w:pPr>
        <w:pStyle w:val="Ttulo"/>
      </w:pPr>
      <w:r>
        <w:t>BIBLIOGRAFIA</w:t>
      </w:r>
    </w:p>
    <w:sectPr w:rsidR="009B5447" w:rsidRPr="009B5447" w:rsidSect="00EB237E">
      <w:pgSz w:w="12242" w:h="15842"/>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Imac" w:date="2012-08-22T07:40:00Z" w:initials="I">
    <w:p w14:paraId="24C779F4" w14:textId="77777777" w:rsidR="00690336" w:rsidRDefault="00690336" w:rsidP="007D534A">
      <w:pPr>
        <w:pStyle w:val="Textocomentario"/>
      </w:pPr>
      <w:r>
        <w:rPr>
          <w:rStyle w:val="Refdecomentario"/>
        </w:rPr>
        <w:annotationRef/>
      </w:r>
      <w:r>
        <w:t xml:space="preserve">Con el cambio de ñodiseño algunas cosas cambiaron en la interconexión y en el número de operaciones ofrecidas. Aquí no deben haber cambios muy signifficativos, pero por eso mismo hay que tener cuidado, hubo cambios sutiles. Es bueno mencionar en redondo cuanto deben ocupar los circuitos mencionados en esta sección sin embargo un reporte de implementación se debe presentar en la segunda parte del libro. </w:t>
      </w:r>
    </w:p>
  </w:comment>
  <w:comment w:id="2" w:author="Imac" w:date="2012-08-22T08:03:00Z" w:initials="I">
    <w:p w14:paraId="02CD8CFC" w14:textId="77777777" w:rsidR="00690336" w:rsidRDefault="00690336" w:rsidP="002620D3">
      <w:pPr>
        <w:pStyle w:val="Textocomentario"/>
      </w:pPr>
      <w:r>
        <w:rPr>
          <w:rStyle w:val="Refdecomentario"/>
        </w:rPr>
        <w:annotationRef/>
      </w:r>
      <w:r>
        <w:t xml:space="preserve">Este capítulo es dedicado a la INTERFAZ DE CONTROL. Aquí si se explica como desde muy bajo nivel se opera el RayTrac , se hace referencia a los campos de los registros, para que sirven que hacen. </w:t>
      </w:r>
    </w:p>
  </w:comment>
  <w:comment w:id="3" w:author="Imac" w:date="2012-08-22T07:40:00Z" w:initials="I">
    <w:p w14:paraId="3BFB42B0" w14:textId="77777777" w:rsidR="00690336" w:rsidRDefault="00690336" w:rsidP="007D534A">
      <w:pPr>
        <w:pStyle w:val="Textocomentario"/>
      </w:pPr>
      <w:r>
        <w:rPr>
          <w:rStyle w:val="Refdecomentario"/>
        </w:rPr>
        <w:annotationRef/>
      </w:r>
      <w:r>
        <w:t>Este capitulo se deja tal cual. Sin embargo revisar lo que en ´l se dice porque puede haber inconsistencias entre el viejo diseño y el nuevo diseño.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BF7F5" w14:textId="77777777" w:rsidR="00690336" w:rsidRDefault="00690336" w:rsidP="0022689B">
      <w:r>
        <w:separator/>
      </w:r>
    </w:p>
  </w:endnote>
  <w:endnote w:type="continuationSeparator" w:id="0">
    <w:p w14:paraId="7864CA77" w14:textId="77777777" w:rsidR="00690336" w:rsidRDefault="00690336" w:rsidP="0022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B878" w14:textId="77777777" w:rsidR="00690336" w:rsidRDefault="00690336" w:rsidP="0022689B">
      <w:r>
        <w:separator/>
      </w:r>
    </w:p>
  </w:footnote>
  <w:footnote w:type="continuationSeparator" w:id="0">
    <w:p w14:paraId="7B9C29E4" w14:textId="77777777" w:rsidR="00690336" w:rsidRDefault="00690336" w:rsidP="0022689B">
      <w:r>
        <w:continuationSeparator/>
      </w:r>
    </w:p>
  </w:footnote>
  <w:footnote w:id="1">
    <w:p w14:paraId="4F98B677" w14:textId="61FD876C" w:rsidR="00690336" w:rsidRPr="001E3223" w:rsidRDefault="00690336">
      <w:pPr>
        <w:pStyle w:val="Textonotapie"/>
        <w:rPr>
          <w:lang w:val="en-US"/>
        </w:rPr>
      </w:pPr>
      <w:r>
        <w:rPr>
          <w:rStyle w:val="Refdenotaalpie"/>
        </w:rPr>
        <w:footnoteRef/>
      </w:r>
      <w:r>
        <w:t xml:space="preserve"> </w:t>
      </w:r>
      <w:r>
        <w:rPr>
          <w:lang w:val="en-US"/>
        </w:rPr>
        <w:t>Tim Purcell.</w:t>
      </w:r>
    </w:p>
  </w:footnote>
  <w:footnote w:id="2">
    <w:p w14:paraId="3D1B138D" w14:textId="311B97CD" w:rsidR="00690336" w:rsidRPr="00A0628F" w:rsidRDefault="00690336">
      <w:pPr>
        <w:pStyle w:val="Textonotapie"/>
        <w:rPr>
          <w:lang w:val="es-ES"/>
        </w:rPr>
      </w:pPr>
      <w:r w:rsidRPr="00A0628F">
        <w:rPr>
          <w:rStyle w:val="Refdenotaalpie"/>
          <w:b/>
          <w:bCs/>
          <w:color w:val="4F81BD" w:themeColor="accent1"/>
          <w:sz w:val="18"/>
          <w:szCs w:val="18"/>
        </w:rPr>
        <w:footnoteRef/>
      </w:r>
      <w:r>
        <w:t xml:space="preserve"> </w:t>
      </w:r>
      <w:r w:rsidRPr="00A0628F">
        <w:rPr>
          <w:rStyle w:val="Hipervnculo"/>
          <w:rFonts w:asciiTheme="majorHAnsi" w:hAnsiTheme="majorHAnsi" w:cstheme="majorHAnsi"/>
          <w:b/>
          <w:bCs/>
          <w:sz w:val="18"/>
          <w:szCs w:val="18"/>
          <w:lang w:val="en-US"/>
        </w:rPr>
        <w:t>http://opencores.org/websvn,filedetails?repname=raytrac&amp;path=%2Fraytrac%2Fbranches%2Ffp%2Fraytrac.vhd</w:t>
      </w:r>
    </w:p>
  </w:footnote>
  <w:footnote w:id="3">
    <w:p w14:paraId="24958D35" w14:textId="2AEF09D6" w:rsidR="00690336" w:rsidRPr="004976EC" w:rsidRDefault="00690336" w:rsidP="004976EC">
      <w:pPr>
        <w:pStyle w:val="Ttulo1"/>
        <w:rPr>
          <w:rFonts w:asciiTheme="minorHAnsi" w:eastAsiaTheme="minorEastAsia" w:hAnsiTheme="minorHAnsi" w:cstheme="minorBidi"/>
          <w:b w:val="0"/>
          <w:bCs w:val="0"/>
          <w:color w:val="auto"/>
          <w:sz w:val="24"/>
          <w:szCs w:val="24"/>
          <w:lang w:val="en-US"/>
        </w:rPr>
      </w:pPr>
      <w:r>
        <w:rPr>
          <w:rStyle w:val="Refdenotaalpie"/>
        </w:rPr>
        <w:footnoteRef/>
      </w:r>
      <w:r>
        <w:t xml:space="preserve"> </w:t>
      </w:r>
      <w:r w:rsidRPr="004976EC">
        <w:rPr>
          <w:rFonts w:asciiTheme="minorHAnsi" w:eastAsiaTheme="minorEastAsia" w:hAnsiTheme="minorHAnsi" w:cstheme="minorBidi"/>
          <w:b w:val="0"/>
          <w:bCs w:val="0"/>
          <w:color w:val="auto"/>
          <w:sz w:val="16"/>
          <w:szCs w:val="16"/>
          <w:lang w:val="en-US"/>
        </w:rPr>
        <w:t xml:space="preserve">IEEE Standard 754 Floating Point Numbers </w:t>
      </w:r>
      <w:hyperlink r:id="rId1" w:history="1">
        <w:r w:rsidRPr="004976EC">
          <w:rPr>
            <w:rFonts w:eastAsiaTheme="minorEastAsia" w:cstheme="minorBidi"/>
            <w:b w:val="0"/>
            <w:color w:val="auto"/>
            <w:sz w:val="16"/>
            <w:szCs w:val="16"/>
            <w:lang w:val="en-US"/>
          </w:rPr>
          <w:t>Steve Hollasch</w:t>
        </w:r>
      </w:hyperlink>
    </w:p>
    <w:p w14:paraId="5F242F50" w14:textId="2142A6FF" w:rsidR="00690336" w:rsidRPr="004976EC" w:rsidRDefault="00690336">
      <w:pPr>
        <w:pStyle w:val="Textonotapie"/>
        <w:rPr>
          <w:lang w:val="en-US"/>
        </w:rPr>
      </w:pPr>
    </w:p>
  </w:footnote>
  <w:footnote w:id="4">
    <w:p w14:paraId="1CD899E7" w14:textId="566D11C6" w:rsidR="00690336" w:rsidRPr="00BD0AB1" w:rsidRDefault="00690336">
      <w:pPr>
        <w:pStyle w:val="Textonotapie"/>
        <w:rPr>
          <w:i/>
          <w:lang w:val="en-US"/>
        </w:rPr>
      </w:pPr>
      <w:r>
        <w:rPr>
          <w:rStyle w:val="Refdenotaalpie"/>
        </w:rPr>
        <w:footnoteRef/>
      </w:r>
      <w:r>
        <w:t xml:space="preserve"> </w:t>
      </w:r>
      <w:r w:rsidRPr="00BD0AB1">
        <w:t xml:space="preserve">Aumentar la segmentación si puede colaborar a que la </w:t>
      </w:r>
      <w:r w:rsidRPr="00BD0AB1">
        <w:rPr>
          <w:i/>
        </w:rPr>
        <w:t>fmax</w:t>
      </w:r>
      <w:r>
        <w:rPr>
          <w:i/>
        </w:rPr>
        <w:t xml:space="preserve"> </w:t>
      </w:r>
      <w:r>
        <w:t xml:space="preserve">aumente. </w:t>
      </w:r>
      <w:r>
        <w:rPr>
          <w:i/>
          <w:lang w:val="en-US"/>
        </w:rPr>
        <w:t xml:space="preserve"> </w:t>
      </w:r>
    </w:p>
  </w:footnote>
  <w:footnote w:id="5">
    <w:p w14:paraId="29170ED1" w14:textId="0AB4E2FE" w:rsidR="00690336" w:rsidRPr="00442220" w:rsidRDefault="00690336">
      <w:pPr>
        <w:pStyle w:val="Textonotapie"/>
        <w:rPr>
          <w:lang w:val="en-US"/>
        </w:rPr>
      </w:pPr>
      <w:r>
        <w:rPr>
          <w:rStyle w:val="Refdenotaalpie"/>
        </w:rPr>
        <w:footnoteRef/>
      </w:r>
      <w:r>
        <w:t xml:space="preserve"> </w:t>
      </w:r>
      <w:r>
        <w:rPr>
          <w:lang w:val="en-US"/>
        </w:rPr>
        <w:t>TANEMBAUM, Planificadores de prioridad.</w:t>
      </w:r>
    </w:p>
  </w:footnote>
  <w:footnote w:id="6">
    <w:p w14:paraId="5CEE0177" w14:textId="5E1D2C98" w:rsidR="00690336" w:rsidRPr="00442409" w:rsidRDefault="00690336">
      <w:pPr>
        <w:pStyle w:val="Textonotapie"/>
      </w:pPr>
      <w:r>
        <w:rPr>
          <w:rStyle w:val="Refdenotaalpie"/>
        </w:rPr>
        <w:footnoteRef/>
      </w:r>
      <w:r>
        <w:t xml:space="preserve"> Para más información sobre la configuración de las FIFO IP de ALTERA, consultar </w:t>
      </w:r>
      <w:hyperlink r:id="rId2" w:history="1">
        <w:r w:rsidRPr="00643F2C">
          <w:rPr>
            <w:rStyle w:val="Hipervnculo"/>
          </w:rPr>
          <w:t>www.altera.com/lieratute/ug/ug_fifo.pdf</w:t>
        </w:r>
      </w:hyperlink>
      <w:r>
        <w:t>, “ALTERA SCFIFO and DCFIFO Megafunctions, User Guide”.</w:t>
      </w:r>
    </w:p>
  </w:footnote>
  <w:footnote w:id="7">
    <w:p w14:paraId="2BC68260" w14:textId="1C8280A5" w:rsidR="00690336" w:rsidRPr="00843FA9" w:rsidRDefault="00690336">
      <w:pPr>
        <w:pStyle w:val="Textonotapie"/>
        <w:rPr>
          <w:lang w:val="en-US"/>
        </w:rPr>
      </w:pPr>
      <w:r>
        <w:rPr>
          <w:rStyle w:val="Refdenotaalpie"/>
        </w:rPr>
        <w:footnoteRef/>
      </w:r>
      <w:r>
        <w:t xml:space="preserve"> </w:t>
      </w:r>
      <w:r>
        <w:rPr>
          <w:lang w:val="en-US"/>
        </w:rPr>
        <w:t>Altera, Avalon Interface Specifications.</w:t>
      </w:r>
    </w:p>
  </w:footnote>
  <w:footnote w:id="8">
    <w:p w14:paraId="3A7D4F2C" w14:textId="3C81C1B7" w:rsidR="00690336" w:rsidRPr="004B3392" w:rsidRDefault="00690336">
      <w:pPr>
        <w:pStyle w:val="Textonotapie"/>
        <w:rPr>
          <w:lang w:val="en-US"/>
        </w:rPr>
      </w:pPr>
      <w:r>
        <w:rPr>
          <w:rStyle w:val="Refdenotaalpie"/>
        </w:rPr>
        <w:footnoteRef/>
      </w:r>
      <w:r>
        <w:t xml:space="preserve"> </w:t>
      </w:r>
      <w:r>
        <w:rPr>
          <w:lang w:val="en-US"/>
        </w:rPr>
        <w:t>Altera, Avalon Interface Specifications.</w:t>
      </w:r>
    </w:p>
  </w:footnote>
  <w:footnote w:id="9">
    <w:p w14:paraId="37DF7241" w14:textId="0D19495B" w:rsidR="00690336" w:rsidRPr="00490681" w:rsidRDefault="00690336">
      <w:pPr>
        <w:pStyle w:val="Textonotapie"/>
        <w:rPr>
          <w:lang w:val="en-US"/>
        </w:rPr>
      </w:pPr>
      <w:r>
        <w:rPr>
          <w:rStyle w:val="Refdenotaalpie"/>
        </w:rPr>
        <w:footnoteRef/>
      </w:r>
      <w:r>
        <w:t xml:space="preserve"> </w:t>
      </w:r>
      <w:r>
        <w:rPr>
          <w:lang w:val="en-US"/>
        </w:rPr>
        <w:t>Altera, Avalon Interface Specifications.</w:t>
      </w:r>
    </w:p>
  </w:footnote>
  <w:footnote w:id="10">
    <w:p w14:paraId="7E1E2FF6" w14:textId="06CDEAE0" w:rsidR="00690336" w:rsidRPr="00565442" w:rsidRDefault="00690336">
      <w:pPr>
        <w:pStyle w:val="Textonotapie"/>
        <w:rPr>
          <w:lang w:val="en-US"/>
        </w:rPr>
      </w:pPr>
      <w:r>
        <w:rPr>
          <w:rStyle w:val="Refdenotaalpie"/>
        </w:rPr>
        <w:footnoteRef/>
      </w:r>
      <w:r>
        <w:t xml:space="preserve"> </w:t>
      </w:r>
      <w:r>
        <w:rPr>
          <w:lang w:val="en-US"/>
        </w:rPr>
        <w:t>www.doxygen.org</w:t>
      </w:r>
    </w:p>
  </w:footnote>
  <w:footnote w:id="11">
    <w:p w14:paraId="63C6DA22" w14:textId="1AE1B68A" w:rsidR="00690336" w:rsidRPr="00155AA4" w:rsidRDefault="00690336">
      <w:pPr>
        <w:pStyle w:val="Textonotapie"/>
        <w:rPr>
          <w:lang w:val="en-US"/>
        </w:rPr>
      </w:pPr>
      <w:r>
        <w:rPr>
          <w:rStyle w:val="Refdenotaalpie"/>
        </w:rPr>
        <w:footnoteRef/>
      </w:r>
      <w:r>
        <w:t xml:space="preserve">Julián Andrés Guarín, </w:t>
      </w:r>
      <w:r w:rsidRPr="00134F4F">
        <w:t>https://sourceforge.net/projects/jagtracer/</w:t>
      </w:r>
      <w:r>
        <w:t xml:space="preserve"> </w:t>
      </w:r>
    </w:p>
  </w:footnote>
  <w:footnote w:id="12">
    <w:p w14:paraId="424EB1BE" w14:textId="50E68AED" w:rsidR="00690336" w:rsidRPr="00EE55BB" w:rsidRDefault="00690336">
      <w:pPr>
        <w:pStyle w:val="Textonotapie"/>
        <w:rPr>
          <w:lang w:val="en-US"/>
        </w:rPr>
      </w:pPr>
      <w:r>
        <w:rPr>
          <w:rStyle w:val="Refdenotaalpie"/>
        </w:rPr>
        <w:footnoteRef/>
      </w:r>
      <w:r>
        <w:t xml:space="preserve"> </w:t>
      </w:r>
      <w:r>
        <w:rPr>
          <w:lang w:val="en-US"/>
        </w:rPr>
        <w:t>ALTERA, Nios II Software Developer HandBook, Chapter 7: Developing Device Drivers for the Hardware Abstraction Layer.</w:t>
      </w:r>
    </w:p>
  </w:footnote>
  <w:footnote w:id="13">
    <w:p w14:paraId="29309744" w14:textId="55D87C23" w:rsidR="00690336" w:rsidRPr="00FE3EE8" w:rsidRDefault="00690336">
      <w:pPr>
        <w:pStyle w:val="Textonotapie"/>
        <w:rPr>
          <w:lang w:val="en-US"/>
        </w:rPr>
      </w:pPr>
      <w:r>
        <w:rPr>
          <w:rStyle w:val="Refdenotaalpie"/>
        </w:rPr>
        <w:footnoteRef/>
      </w:r>
      <w:r>
        <w:t xml:space="preserve"> </w:t>
      </w:r>
      <w:r w:rsidRPr="000A3C90">
        <w:rPr>
          <w:sz w:val="16"/>
          <w:szCs w:val="16"/>
        </w:rPr>
        <w:t>http://opencores.org/websvn,filedetails?repname=raytrac&amp;path=%2Fraytrac%2Fbranches%2Ffp_sgdma%2Fraytrac.vhd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000000A"/>
    <w:lvl w:ilvl="0" w:tplc="B770F60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B1A98C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A0EDFA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922478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7C6183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C61D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ED6623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F2CE6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C541A2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1802A37"/>
    <w:multiLevelType w:val="hybridMultilevel"/>
    <w:tmpl w:val="22CC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9814D3"/>
    <w:multiLevelType w:val="hybridMultilevel"/>
    <w:tmpl w:val="2CC04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5C3268"/>
    <w:multiLevelType w:val="hybridMultilevel"/>
    <w:tmpl w:val="49A21FA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F7653EC"/>
    <w:multiLevelType w:val="hybridMultilevel"/>
    <w:tmpl w:val="83D05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4B40A7"/>
    <w:multiLevelType w:val="multilevel"/>
    <w:tmpl w:val="38E86BC0"/>
    <w:lvl w:ilvl="0">
      <w:start w:val="2"/>
      <w:numFmt w:val="decimal"/>
      <w:lvlText w:val="%1."/>
      <w:lvlJc w:val="left"/>
      <w:pPr>
        <w:ind w:left="560" w:hanging="560"/>
      </w:pPr>
      <w:rPr>
        <w:rFonts w:hint="default"/>
        <w:b/>
        <w:i w:val="0"/>
        <w:color w:val="345A8A" w:themeColor="accent1" w:themeShade="B5"/>
        <w:sz w:val="32"/>
      </w:rPr>
    </w:lvl>
    <w:lvl w:ilvl="1">
      <w:start w:val="2"/>
      <w:numFmt w:val="decimal"/>
      <w:lvlText w:val="%1.%2."/>
      <w:lvlJc w:val="left"/>
      <w:pPr>
        <w:ind w:left="1080" w:hanging="720"/>
      </w:pPr>
      <w:rPr>
        <w:rFonts w:hint="default"/>
        <w:b/>
        <w:i w:val="0"/>
        <w:color w:val="345A8A" w:themeColor="accent1" w:themeShade="B5"/>
        <w:sz w:val="32"/>
      </w:rPr>
    </w:lvl>
    <w:lvl w:ilvl="2">
      <w:start w:val="1"/>
      <w:numFmt w:val="decimal"/>
      <w:lvlText w:val="%1.%2.%3."/>
      <w:lvlJc w:val="left"/>
      <w:pPr>
        <w:ind w:left="1440" w:hanging="720"/>
      </w:pPr>
      <w:rPr>
        <w:rFonts w:hint="default"/>
        <w:b/>
        <w:i w:val="0"/>
        <w:color w:val="345A8A" w:themeColor="accent1" w:themeShade="B5"/>
        <w:sz w:val="32"/>
      </w:rPr>
    </w:lvl>
    <w:lvl w:ilvl="3">
      <w:start w:val="1"/>
      <w:numFmt w:val="decimal"/>
      <w:lvlText w:val="%1.%2.%3.%4."/>
      <w:lvlJc w:val="left"/>
      <w:pPr>
        <w:ind w:left="2160" w:hanging="1080"/>
      </w:pPr>
      <w:rPr>
        <w:rFonts w:hint="default"/>
        <w:b/>
        <w:i w:val="0"/>
        <w:color w:val="345A8A" w:themeColor="accent1" w:themeShade="B5"/>
        <w:sz w:val="32"/>
      </w:rPr>
    </w:lvl>
    <w:lvl w:ilvl="4">
      <w:start w:val="1"/>
      <w:numFmt w:val="decimal"/>
      <w:lvlText w:val="%1.%2.%3.%4.%5."/>
      <w:lvlJc w:val="left"/>
      <w:pPr>
        <w:ind w:left="2520" w:hanging="1080"/>
      </w:pPr>
      <w:rPr>
        <w:rFonts w:hint="default"/>
        <w:b/>
        <w:i w:val="0"/>
        <w:color w:val="345A8A" w:themeColor="accent1" w:themeShade="B5"/>
        <w:sz w:val="32"/>
      </w:rPr>
    </w:lvl>
    <w:lvl w:ilvl="5">
      <w:start w:val="1"/>
      <w:numFmt w:val="decimal"/>
      <w:lvlText w:val="%1.%2.%3.%4.%5.%6."/>
      <w:lvlJc w:val="left"/>
      <w:pPr>
        <w:ind w:left="3240" w:hanging="1440"/>
      </w:pPr>
      <w:rPr>
        <w:rFonts w:hint="default"/>
        <w:b/>
        <w:i w:val="0"/>
        <w:color w:val="345A8A" w:themeColor="accent1" w:themeShade="B5"/>
        <w:sz w:val="32"/>
      </w:rPr>
    </w:lvl>
    <w:lvl w:ilvl="6">
      <w:start w:val="1"/>
      <w:numFmt w:val="decimal"/>
      <w:lvlText w:val="%1.%2.%3.%4.%5.%6.%7."/>
      <w:lvlJc w:val="left"/>
      <w:pPr>
        <w:ind w:left="3960" w:hanging="1800"/>
      </w:pPr>
      <w:rPr>
        <w:rFonts w:hint="default"/>
        <w:b/>
        <w:i w:val="0"/>
        <w:color w:val="345A8A" w:themeColor="accent1" w:themeShade="B5"/>
        <w:sz w:val="32"/>
      </w:rPr>
    </w:lvl>
    <w:lvl w:ilvl="7">
      <w:start w:val="1"/>
      <w:numFmt w:val="decimal"/>
      <w:lvlText w:val="%1.%2.%3.%4.%5.%6.%7.%8."/>
      <w:lvlJc w:val="left"/>
      <w:pPr>
        <w:ind w:left="4320" w:hanging="1800"/>
      </w:pPr>
      <w:rPr>
        <w:rFonts w:hint="default"/>
        <w:b/>
        <w:i w:val="0"/>
        <w:color w:val="345A8A" w:themeColor="accent1" w:themeShade="B5"/>
        <w:sz w:val="32"/>
      </w:rPr>
    </w:lvl>
    <w:lvl w:ilvl="8">
      <w:start w:val="1"/>
      <w:numFmt w:val="decimal"/>
      <w:lvlText w:val="%1.%2.%3.%4.%5.%6.%7.%8.%9."/>
      <w:lvlJc w:val="left"/>
      <w:pPr>
        <w:ind w:left="5040" w:hanging="2160"/>
      </w:pPr>
      <w:rPr>
        <w:rFonts w:hint="default"/>
        <w:b/>
        <w:i w:val="0"/>
        <w:color w:val="345A8A" w:themeColor="accent1" w:themeShade="B5"/>
        <w:sz w:val="32"/>
      </w:rPr>
    </w:lvl>
  </w:abstractNum>
  <w:abstractNum w:abstractNumId="6">
    <w:nsid w:val="10F94366"/>
    <w:multiLevelType w:val="hybridMultilevel"/>
    <w:tmpl w:val="A7C4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EC11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A37ADB"/>
    <w:multiLevelType w:val="multilevel"/>
    <w:tmpl w:val="DE1EE106"/>
    <w:lvl w:ilvl="0">
      <w:start w:val="1"/>
      <w:numFmt w:val="upperLetter"/>
      <w:lvlText w:val="ANEXO %1."/>
      <w:lvlJc w:val="left"/>
      <w:pPr>
        <w:ind w:left="720" w:hanging="36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1B3751C7"/>
    <w:multiLevelType w:val="hybridMultilevel"/>
    <w:tmpl w:val="EB861BAE"/>
    <w:lvl w:ilvl="0" w:tplc="A7FAD54A">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EF132D9"/>
    <w:multiLevelType w:val="hybridMultilevel"/>
    <w:tmpl w:val="B874E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5B7A55"/>
    <w:multiLevelType w:val="multilevel"/>
    <w:tmpl w:val="322C42F4"/>
    <w:lvl w:ilvl="0">
      <w:start w:val="1"/>
      <w:numFmt w:val="upperRoman"/>
      <w:lvlText w:val="%1."/>
      <w:lvlJc w:val="right"/>
      <w:pPr>
        <w:ind w:left="360" w:hanging="360"/>
      </w:pPr>
    </w:lvl>
    <w:lvl w:ilvl="1">
      <w:start w:val="1"/>
      <w:numFmt w:val="decimal"/>
      <w:isLgl/>
      <w:lvlText w:val="%1.%2"/>
      <w:lvlJc w:val="left"/>
      <w:pPr>
        <w:ind w:left="1231" w:hanging="720"/>
      </w:pPr>
      <w:rPr>
        <w:rFonts w:hint="default"/>
        <w:i w:val="0"/>
      </w:rPr>
    </w:lvl>
    <w:lvl w:ilvl="2">
      <w:start w:val="1"/>
      <w:numFmt w:val="decimal"/>
      <w:isLgl/>
      <w:lvlText w:val="%1.%2.%3"/>
      <w:lvlJc w:val="left"/>
      <w:pPr>
        <w:ind w:left="1231" w:hanging="720"/>
      </w:pPr>
      <w:rPr>
        <w:rFonts w:hint="default"/>
      </w:rPr>
    </w:lvl>
    <w:lvl w:ilvl="3">
      <w:start w:val="1"/>
      <w:numFmt w:val="decimal"/>
      <w:isLgl/>
      <w:lvlText w:val="%1.%2.%3.%4"/>
      <w:lvlJc w:val="left"/>
      <w:pPr>
        <w:ind w:left="1591" w:hanging="1080"/>
      </w:pPr>
      <w:rPr>
        <w:rFonts w:hint="default"/>
      </w:rPr>
    </w:lvl>
    <w:lvl w:ilvl="4">
      <w:start w:val="1"/>
      <w:numFmt w:val="decimal"/>
      <w:isLgl/>
      <w:lvlText w:val="%1.%2.%3.%4.%5"/>
      <w:lvlJc w:val="left"/>
      <w:pPr>
        <w:ind w:left="1951" w:hanging="1440"/>
      </w:pPr>
      <w:rPr>
        <w:rFonts w:hint="default"/>
      </w:rPr>
    </w:lvl>
    <w:lvl w:ilvl="5">
      <w:start w:val="1"/>
      <w:numFmt w:val="decimal"/>
      <w:isLgl/>
      <w:lvlText w:val="%1.%2.%3.%4.%5.%6"/>
      <w:lvlJc w:val="left"/>
      <w:pPr>
        <w:ind w:left="1951" w:hanging="1440"/>
      </w:pPr>
      <w:rPr>
        <w:rFonts w:hint="default"/>
      </w:rPr>
    </w:lvl>
    <w:lvl w:ilvl="6">
      <w:start w:val="1"/>
      <w:numFmt w:val="decimal"/>
      <w:isLgl/>
      <w:lvlText w:val="%1.%2.%3.%4.%5.%6.%7"/>
      <w:lvlJc w:val="left"/>
      <w:pPr>
        <w:ind w:left="2311" w:hanging="1800"/>
      </w:pPr>
      <w:rPr>
        <w:rFonts w:hint="default"/>
      </w:rPr>
    </w:lvl>
    <w:lvl w:ilvl="7">
      <w:start w:val="1"/>
      <w:numFmt w:val="decimal"/>
      <w:isLgl/>
      <w:lvlText w:val="%1.%2.%3.%4.%5.%6.%7.%8"/>
      <w:lvlJc w:val="left"/>
      <w:pPr>
        <w:ind w:left="2671" w:hanging="2160"/>
      </w:pPr>
      <w:rPr>
        <w:rFonts w:hint="default"/>
      </w:rPr>
    </w:lvl>
    <w:lvl w:ilvl="8">
      <w:start w:val="1"/>
      <w:numFmt w:val="decimal"/>
      <w:isLgl/>
      <w:lvlText w:val="%1.%2.%3.%4.%5.%6.%7.%8.%9"/>
      <w:lvlJc w:val="left"/>
      <w:pPr>
        <w:ind w:left="2671" w:hanging="2160"/>
      </w:pPr>
      <w:rPr>
        <w:rFonts w:hint="default"/>
      </w:rPr>
    </w:lvl>
  </w:abstractNum>
  <w:abstractNum w:abstractNumId="12">
    <w:nsid w:val="26D31EC5"/>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13">
    <w:nsid w:val="291C4FFB"/>
    <w:multiLevelType w:val="hybridMultilevel"/>
    <w:tmpl w:val="4A98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A712D7"/>
    <w:multiLevelType w:val="hybridMultilevel"/>
    <w:tmpl w:val="AB1CBFF0"/>
    <w:lvl w:ilvl="0" w:tplc="10E2FD36">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A7439F"/>
    <w:multiLevelType w:val="hybridMultilevel"/>
    <w:tmpl w:val="E492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C106D6"/>
    <w:multiLevelType w:val="hybridMultilevel"/>
    <w:tmpl w:val="03B0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0F2798E"/>
    <w:multiLevelType w:val="hybridMultilevel"/>
    <w:tmpl w:val="38D8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D72D73"/>
    <w:multiLevelType w:val="hybridMultilevel"/>
    <w:tmpl w:val="9208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140A25"/>
    <w:multiLevelType w:val="hybridMultilevel"/>
    <w:tmpl w:val="C8BA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9D3B69"/>
    <w:multiLevelType w:val="hybridMultilevel"/>
    <w:tmpl w:val="496E7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A25781"/>
    <w:multiLevelType w:val="multilevel"/>
    <w:tmpl w:val="46D4A2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5464081"/>
    <w:multiLevelType w:val="hybridMultilevel"/>
    <w:tmpl w:val="F7424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0333B5"/>
    <w:multiLevelType w:val="hybridMultilevel"/>
    <w:tmpl w:val="B886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A92B3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D52204"/>
    <w:multiLevelType w:val="multilevel"/>
    <w:tmpl w:val="AE9C16F6"/>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4F86170C"/>
    <w:multiLevelType w:val="hybridMultilevel"/>
    <w:tmpl w:val="B826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793C99"/>
    <w:multiLevelType w:val="hybridMultilevel"/>
    <w:tmpl w:val="FD983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1B796C"/>
    <w:multiLevelType w:val="hybridMultilevel"/>
    <w:tmpl w:val="034861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206663"/>
    <w:multiLevelType w:val="hybridMultilevel"/>
    <w:tmpl w:val="3C96D25A"/>
    <w:lvl w:ilvl="0" w:tplc="85966DC4">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417A29"/>
    <w:multiLevelType w:val="hybridMultilevel"/>
    <w:tmpl w:val="A43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D74F4C"/>
    <w:multiLevelType w:val="hybridMultilevel"/>
    <w:tmpl w:val="9A5AE38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083237F"/>
    <w:multiLevelType w:val="hybridMultilevel"/>
    <w:tmpl w:val="E3FCD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2487694"/>
    <w:multiLevelType w:val="multilevel"/>
    <w:tmpl w:val="0A7A6672"/>
    <w:styleLink w:val="INTRODUCCION"/>
    <w:lvl w:ilvl="0">
      <w:start w:val="1"/>
      <w:numFmt w:val="upperRoman"/>
      <w:lvlText w:val="%1."/>
      <w:lvlJc w:val="right"/>
      <w:pPr>
        <w:ind w:left="540" w:hanging="18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724C1E7E"/>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35">
    <w:nsid w:val="74F363C0"/>
    <w:multiLevelType w:val="hybridMultilevel"/>
    <w:tmpl w:val="FAF4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457E75"/>
    <w:multiLevelType w:val="hybridMultilevel"/>
    <w:tmpl w:val="2D324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E6111B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E793EF3"/>
    <w:multiLevelType w:val="hybridMultilevel"/>
    <w:tmpl w:val="DCE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18"/>
  </w:num>
  <w:num w:numId="4">
    <w:abstractNumId w:val="23"/>
  </w:num>
  <w:num w:numId="5">
    <w:abstractNumId w:val="35"/>
  </w:num>
  <w:num w:numId="6">
    <w:abstractNumId w:val="14"/>
  </w:num>
  <w:num w:numId="7">
    <w:abstractNumId w:val="38"/>
  </w:num>
  <w:num w:numId="8">
    <w:abstractNumId w:val="29"/>
  </w:num>
  <w:num w:numId="9">
    <w:abstractNumId w:val="9"/>
  </w:num>
  <w:num w:numId="10">
    <w:abstractNumId w:val="27"/>
  </w:num>
  <w:num w:numId="11">
    <w:abstractNumId w:val="10"/>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34"/>
  </w:num>
  <w:num w:numId="15">
    <w:abstractNumId w:val="0"/>
  </w:num>
  <w:num w:numId="16">
    <w:abstractNumId w:val="11"/>
  </w:num>
  <w:num w:numId="17">
    <w:abstractNumId w:val="30"/>
  </w:num>
  <w:num w:numId="18">
    <w:abstractNumId w:val="7"/>
  </w:num>
  <w:num w:numId="19">
    <w:abstractNumId w:val="1"/>
  </w:num>
  <w:num w:numId="20">
    <w:abstractNumId w:val="15"/>
  </w:num>
  <w:num w:numId="21">
    <w:abstractNumId w:val="8"/>
  </w:num>
  <w:num w:numId="22">
    <w:abstractNumId w:val="25"/>
  </w:num>
  <w:num w:numId="23">
    <w:abstractNumId w:val="5"/>
  </w:num>
  <w:num w:numId="24">
    <w:abstractNumId w:val="33"/>
  </w:num>
  <w:num w:numId="25">
    <w:abstractNumId w:val="37"/>
  </w:num>
  <w:num w:numId="26">
    <w:abstractNumId w:val="36"/>
  </w:num>
  <w:num w:numId="27">
    <w:abstractNumId w:val="37"/>
    <w:lvlOverride w:ilvl="0">
      <w:startOverride w:val="3"/>
    </w:lvlOverride>
    <w:lvlOverride w:ilvl="1">
      <w:startOverride w:val="3"/>
    </w:lvlOverride>
    <w:lvlOverride w:ilvl="2">
      <w:startOverride w:val="3"/>
    </w:lvlOverride>
  </w:num>
  <w:num w:numId="28">
    <w:abstractNumId w:val="37"/>
    <w:lvlOverride w:ilvl="0">
      <w:startOverride w:val="5"/>
    </w:lvlOverride>
    <w:lvlOverride w:ilvl="1">
      <w:startOverride w:val="2"/>
    </w:lvlOverride>
  </w:num>
  <w:num w:numId="29">
    <w:abstractNumId w:val="13"/>
  </w:num>
  <w:num w:numId="30">
    <w:abstractNumId w:val="16"/>
  </w:num>
  <w:num w:numId="31">
    <w:abstractNumId w:val="2"/>
  </w:num>
  <w:num w:numId="32">
    <w:abstractNumId w:val="6"/>
  </w:num>
  <w:num w:numId="33">
    <w:abstractNumId w:val="19"/>
  </w:num>
  <w:num w:numId="34">
    <w:abstractNumId w:val="26"/>
  </w:num>
  <w:num w:numId="35">
    <w:abstractNumId w:val="32"/>
  </w:num>
  <w:num w:numId="36">
    <w:abstractNumId w:val="22"/>
  </w:num>
  <w:num w:numId="37">
    <w:abstractNumId w:val="20"/>
  </w:num>
  <w:num w:numId="38">
    <w:abstractNumId w:val="31"/>
  </w:num>
  <w:num w:numId="39">
    <w:abstractNumId w:val="3"/>
  </w:num>
  <w:num w:numId="40">
    <w:abstractNumId w:val="24"/>
  </w:num>
  <w:num w:numId="41">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486"/>
    <w:rsid w:val="00001EC3"/>
    <w:rsid w:val="0000289D"/>
    <w:rsid w:val="0000731B"/>
    <w:rsid w:val="0001395C"/>
    <w:rsid w:val="00017476"/>
    <w:rsid w:val="00017D78"/>
    <w:rsid w:val="00020314"/>
    <w:rsid w:val="00021EE0"/>
    <w:rsid w:val="000231FE"/>
    <w:rsid w:val="00025509"/>
    <w:rsid w:val="00026FE1"/>
    <w:rsid w:val="000311EA"/>
    <w:rsid w:val="000311FA"/>
    <w:rsid w:val="00034763"/>
    <w:rsid w:val="00035B49"/>
    <w:rsid w:val="00036C02"/>
    <w:rsid w:val="00037977"/>
    <w:rsid w:val="00037B90"/>
    <w:rsid w:val="000461DA"/>
    <w:rsid w:val="00047A17"/>
    <w:rsid w:val="0005423B"/>
    <w:rsid w:val="000551AE"/>
    <w:rsid w:val="00066344"/>
    <w:rsid w:val="0006684B"/>
    <w:rsid w:val="000723EB"/>
    <w:rsid w:val="0007282F"/>
    <w:rsid w:val="00080BE9"/>
    <w:rsid w:val="000827DF"/>
    <w:rsid w:val="00082FA2"/>
    <w:rsid w:val="000846B9"/>
    <w:rsid w:val="00095A8C"/>
    <w:rsid w:val="00095EFF"/>
    <w:rsid w:val="000A221F"/>
    <w:rsid w:val="000A3C90"/>
    <w:rsid w:val="000B1316"/>
    <w:rsid w:val="000B59B2"/>
    <w:rsid w:val="000C12B4"/>
    <w:rsid w:val="000C33EE"/>
    <w:rsid w:val="000C3938"/>
    <w:rsid w:val="000C641C"/>
    <w:rsid w:val="000D23B9"/>
    <w:rsid w:val="000D39ED"/>
    <w:rsid w:val="000D631F"/>
    <w:rsid w:val="000D6751"/>
    <w:rsid w:val="000D6CB7"/>
    <w:rsid w:val="000E11FC"/>
    <w:rsid w:val="000E7954"/>
    <w:rsid w:val="000E7D61"/>
    <w:rsid w:val="000F5676"/>
    <w:rsid w:val="0010086E"/>
    <w:rsid w:val="00101C1D"/>
    <w:rsid w:val="00102EC1"/>
    <w:rsid w:val="001037D9"/>
    <w:rsid w:val="00111DA5"/>
    <w:rsid w:val="001126DF"/>
    <w:rsid w:val="001206CC"/>
    <w:rsid w:val="001213E3"/>
    <w:rsid w:val="0012680F"/>
    <w:rsid w:val="00130817"/>
    <w:rsid w:val="001323FB"/>
    <w:rsid w:val="00134F4F"/>
    <w:rsid w:val="001373DB"/>
    <w:rsid w:val="0014389A"/>
    <w:rsid w:val="00145E19"/>
    <w:rsid w:val="0014738B"/>
    <w:rsid w:val="00147B60"/>
    <w:rsid w:val="00151D57"/>
    <w:rsid w:val="001554A4"/>
    <w:rsid w:val="00155AA4"/>
    <w:rsid w:val="00155B69"/>
    <w:rsid w:val="00155BA9"/>
    <w:rsid w:val="00161A9E"/>
    <w:rsid w:val="00162C54"/>
    <w:rsid w:val="00165983"/>
    <w:rsid w:val="001676F7"/>
    <w:rsid w:val="0017412F"/>
    <w:rsid w:val="00175702"/>
    <w:rsid w:val="00175E87"/>
    <w:rsid w:val="001767A8"/>
    <w:rsid w:val="001776EA"/>
    <w:rsid w:val="00177AB3"/>
    <w:rsid w:val="00177DCE"/>
    <w:rsid w:val="00180422"/>
    <w:rsid w:val="00185B48"/>
    <w:rsid w:val="001872ED"/>
    <w:rsid w:val="00190DCB"/>
    <w:rsid w:val="001920F6"/>
    <w:rsid w:val="00195A64"/>
    <w:rsid w:val="001A074F"/>
    <w:rsid w:val="001A11D8"/>
    <w:rsid w:val="001A2EF5"/>
    <w:rsid w:val="001A6117"/>
    <w:rsid w:val="001A62F4"/>
    <w:rsid w:val="001A7196"/>
    <w:rsid w:val="001B3F53"/>
    <w:rsid w:val="001C1E7E"/>
    <w:rsid w:val="001C463E"/>
    <w:rsid w:val="001D0E60"/>
    <w:rsid w:val="001D146D"/>
    <w:rsid w:val="001D212D"/>
    <w:rsid w:val="001D2F1B"/>
    <w:rsid w:val="001D5FEA"/>
    <w:rsid w:val="001D6010"/>
    <w:rsid w:val="001E3223"/>
    <w:rsid w:val="001E395A"/>
    <w:rsid w:val="001E47B1"/>
    <w:rsid w:val="001E5F43"/>
    <w:rsid w:val="001F1FCA"/>
    <w:rsid w:val="001F38C4"/>
    <w:rsid w:val="001F7223"/>
    <w:rsid w:val="00201768"/>
    <w:rsid w:val="00203A0D"/>
    <w:rsid w:val="00206671"/>
    <w:rsid w:val="00207F87"/>
    <w:rsid w:val="00210004"/>
    <w:rsid w:val="00211A48"/>
    <w:rsid w:val="002123EE"/>
    <w:rsid w:val="00224CC1"/>
    <w:rsid w:val="00225DD2"/>
    <w:rsid w:val="0022689B"/>
    <w:rsid w:val="0023116B"/>
    <w:rsid w:val="002321FC"/>
    <w:rsid w:val="00232963"/>
    <w:rsid w:val="00234B47"/>
    <w:rsid w:val="00243C9C"/>
    <w:rsid w:val="002446F1"/>
    <w:rsid w:val="002506CF"/>
    <w:rsid w:val="0025346A"/>
    <w:rsid w:val="0025373D"/>
    <w:rsid w:val="00253FA3"/>
    <w:rsid w:val="00255574"/>
    <w:rsid w:val="0025570A"/>
    <w:rsid w:val="002567BA"/>
    <w:rsid w:val="002620D3"/>
    <w:rsid w:val="0026378F"/>
    <w:rsid w:val="00271B03"/>
    <w:rsid w:val="00272D5F"/>
    <w:rsid w:val="002734B0"/>
    <w:rsid w:val="00274989"/>
    <w:rsid w:val="00274F28"/>
    <w:rsid w:val="0027764B"/>
    <w:rsid w:val="00280C50"/>
    <w:rsid w:val="0028396B"/>
    <w:rsid w:val="002844A4"/>
    <w:rsid w:val="00284AE3"/>
    <w:rsid w:val="002907CF"/>
    <w:rsid w:val="00290E4B"/>
    <w:rsid w:val="00292CB9"/>
    <w:rsid w:val="002944CF"/>
    <w:rsid w:val="00295CAE"/>
    <w:rsid w:val="002961F4"/>
    <w:rsid w:val="00297B3F"/>
    <w:rsid w:val="002A1736"/>
    <w:rsid w:val="002A236A"/>
    <w:rsid w:val="002A2978"/>
    <w:rsid w:val="002A559D"/>
    <w:rsid w:val="002A679F"/>
    <w:rsid w:val="002B10C8"/>
    <w:rsid w:val="002B24BC"/>
    <w:rsid w:val="002B2C8C"/>
    <w:rsid w:val="002B424E"/>
    <w:rsid w:val="002C1F95"/>
    <w:rsid w:val="002C2329"/>
    <w:rsid w:val="002C442D"/>
    <w:rsid w:val="002C499F"/>
    <w:rsid w:val="002D38B7"/>
    <w:rsid w:val="002D47EC"/>
    <w:rsid w:val="002D4DCF"/>
    <w:rsid w:val="002D742E"/>
    <w:rsid w:val="002D7790"/>
    <w:rsid w:val="002E2F13"/>
    <w:rsid w:val="002E3A95"/>
    <w:rsid w:val="002E4B7E"/>
    <w:rsid w:val="002E58E1"/>
    <w:rsid w:val="002E6653"/>
    <w:rsid w:val="002E698A"/>
    <w:rsid w:val="002E6A9C"/>
    <w:rsid w:val="002F0654"/>
    <w:rsid w:val="002F1083"/>
    <w:rsid w:val="002F5AE0"/>
    <w:rsid w:val="002F6427"/>
    <w:rsid w:val="002F7D62"/>
    <w:rsid w:val="00304682"/>
    <w:rsid w:val="003049FE"/>
    <w:rsid w:val="003057B7"/>
    <w:rsid w:val="00311EB1"/>
    <w:rsid w:val="00312454"/>
    <w:rsid w:val="0031527D"/>
    <w:rsid w:val="00315F54"/>
    <w:rsid w:val="003162FC"/>
    <w:rsid w:val="00317141"/>
    <w:rsid w:val="00321D4A"/>
    <w:rsid w:val="003232B1"/>
    <w:rsid w:val="003255FA"/>
    <w:rsid w:val="00335830"/>
    <w:rsid w:val="00335A00"/>
    <w:rsid w:val="00337312"/>
    <w:rsid w:val="00344420"/>
    <w:rsid w:val="003462BF"/>
    <w:rsid w:val="003463ED"/>
    <w:rsid w:val="00350A81"/>
    <w:rsid w:val="00352C86"/>
    <w:rsid w:val="00355158"/>
    <w:rsid w:val="00362C15"/>
    <w:rsid w:val="003656D2"/>
    <w:rsid w:val="00366289"/>
    <w:rsid w:val="00374CA1"/>
    <w:rsid w:val="00376D79"/>
    <w:rsid w:val="00377F6D"/>
    <w:rsid w:val="003838E4"/>
    <w:rsid w:val="003841B9"/>
    <w:rsid w:val="00385AE3"/>
    <w:rsid w:val="00387E21"/>
    <w:rsid w:val="00390BEC"/>
    <w:rsid w:val="00392081"/>
    <w:rsid w:val="0039370E"/>
    <w:rsid w:val="00394B46"/>
    <w:rsid w:val="003A0E40"/>
    <w:rsid w:val="003A23F4"/>
    <w:rsid w:val="003A26A9"/>
    <w:rsid w:val="003A56B1"/>
    <w:rsid w:val="003A64B1"/>
    <w:rsid w:val="003B2885"/>
    <w:rsid w:val="003B419B"/>
    <w:rsid w:val="003B4552"/>
    <w:rsid w:val="003B7B18"/>
    <w:rsid w:val="003C2463"/>
    <w:rsid w:val="003C78AE"/>
    <w:rsid w:val="003C7F91"/>
    <w:rsid w:val="003D2C86"/>
    <w:rsid w:val="003D390A"/>
    <w:rsid w:val="003D416E"/>
    <w:rsid w:val="003E0B8B"/>
    <w:rsid w:val="003E11FD"/>
    <w:rsid w:val="003E3A1D"/>
    <w:rsid w:val="003E5BE2"/>
    <w:rsid w:val="003E67D0"/>
    <w:rsid w:val="003E6976"/>
    <w:rsid w:val="003E7175"/>
    <w:rsid w:val="003F22AC"/>
    <w:rsid w:val="003F35BF"/>
    <w:rsid w:val="003F3B9B"/>
    <w:rsid w:val="003F5710"/>
    <w:rsid w:val="00402A22"/>
    <w:rsid w:val="00412207"/>
    <w:rsid w:val="004155F2"/>
    <w:rsid w:val="00417A36"/>
    <w:rsid w:val="00426BF4"/>
    <w:rsid w:val="0042701F"/>
    <w:rsid w:val="004303AD"/>
    <w:rsid w:val="00431E28"/>
    <w:rsid w:val="004324B9"/>
    <w:rsid w:val="0043302B"/>
    <w:rsid w:val="00433550"/>
    <w:rsid w:val="004338EB"/>
    <w:rsid w:val="00434634"/>
    <w:rsid w:val="00437E4D"/>
    <w:rsid w:val="00441397"/>
    <w:rsid w:val="00442220"/>
    <w:rsid w:val="00442409"/>
    <w:rsid w:val="004426B6"/>
    <w:rsid w:val="00442A54"/>
    <w:rsid w:val="0045119A"/>
    <w:rsid w:val="004601AD"/>
    <w:rsid w:val="00461E58"/>
    <w:rsid w:val="00465F5E"/>
    <w:rsid w:val="00466192"/>
    <w:rsid w:val="004675F8"/>
    <w:rsid w:val="00467812"/>
    <w:rsid w:val="00472338"/>
    <w:rsid w:val="004725A1"/>
    <w:rsid w:val="00474798"/>
    <w:rsid w:val="0048054E"/>
    <w:rsid w:val="00490681"/>
    <w:rsid w:val="004913D3"/>
    <w:rsid w:val="0049155D"/>
    <w:rsid w:val="00494C05"/>
    <w:rsid w:val="00495742"/>
    <w:rsid w:val="004976D1"/>
    <w:rsid w:val="004976EC"/>
    <w:rsid w:val="004A3A3F"/>
    <w:rsid w:val="004B110A"/>
    <w:rsid w:val="004B3392"/>
    <w:rsid w:val="004B5F7F"/>
    <w:rsid w:val="004B6C37"/>
    <w:rsid w:val="004B6D48"/>
    <w:rsid w:val="004C430B"/>
    <w:rsid w:val="004C6497"/>
    <w:rsid w:val="004C7F0A"/>
    <w:rsid w:val="004D04FC"/>
    <w:rsid w:val="004D15A8"/>
    <w:rsid w:val="004D4F10"/>
    <w:rsid w:val="004E11F1"/>
    <w:rsid w:val="004E4A80"/>
    <w:rsid w:val="004E635C"/>
    <w:rsid w:val="004E755B"/>
    <w:rsid w:val="004E7DBC"/>
    <w:rsid w:val="004F39B6"/>
    <w:rsid w:val="00500165"/>
    <w:rsid w:val="00502D6C"/>
    <w:rsid w:val="005060B3"/>
    <w:rsid w:val="0050767D"/>
    <w:rsid w:val="005111FD"/>
    <w:rsid w:val="00512DBA"/>
    <w:rsid w:val="00513E82"/>
    <w:rsid w:val="0051509D"/>
    <w:rsid w:val="005157EA"/>
    <w:rsid w:val="00515F3B"/>
    <w:rsid w:val="00523E3B"/>
    <w:rsid w:val="00526A3E"/>
    <w:rsid w:val="005279D1"/>
    <w:rsid w:val="00527EDD"/>
    <w:rsid w:val="00531F3D"/>
    <w:rsid w:val="00534EFE"/>
    <w:rsid w:val="00537DBC"/>
    <w:rsid w:val="00540654"/>
    <w:rsid w:val="005412A7"/>
    <w:rsid w:val="00543338"/>
    <w:rsid w:val="00545191"/>
    <w:rsid w:val="00546875"/>
    <w:rsid w:val="00547A38"/>
    <w:rsid w:val="00551A2B"/>
    <w:rsid w:val="00553738"/>
    <w:rsid w:val="00553C30"/>
    <w:rsid w:val="00557A28"/>
    <w:rsid w:val="00562B54"/>
    <w:rsid w:val="00565442"/>
    <w:rsid w:val="00566304"/>
    <w:rsid w:val="00567B15"/>
    <w:rsid w:val="00572CF3"/>
    <w:rsid w:val="00572DFB"/>
    <w:rsid w:val="005762C6"/>
    <w:rsid w:val="00580683"/>
    <w:rsid w:val="005807B2"/>
    <w:rsid w:val="0058297D"/>
    <w:rsid w:val="0059126D"/>
    <w:rsid w:val="00591A6E"/>
    <w:rsid w:val="005955BF"/>
    <w:rsid w:val="00597BC1"/>
    <w:rsid w:val="005A4202"/>
    <w:rsid w:val="005B09B8"/>
    <w:rsid w:val="005B3795"/>
    <w:rsid w:val="005B66DB"/>
    <w:rsid w:val="005B6DF9"/>
    <w:rsid w:val="005B7960"/>
    <w:rsid w:val="005C155B"/>
    <w:rsid w:val="005D472B"/>
    <w:rsid w:val="005D4D65"/>
    <w:rsid w:val="005D5232"/>
    <w:rsid w:val="005D71F2"/>
    <w:rsid w:val="005D730D"/>
    <w:rsid w:val="005E0A70"/>
    <w:rsid w:val="005E2488"/>
    <w:rsid w:val="005E2ACC"/>
    <w:rsid w:val="005E2EC9"/>
    <w:rsid w:val="005E71ED"/>
    <w:rsid w:val="005E78B1"/>
    <w:rsid w:val="005F1A30"/>
    <w:rsid w:val="005F4503"/>
    <w:rsid w:val="005F6157"/>
    <w:rsid w:val="005F6F7A"/>
    <w:rsid w:val="0060031C"/>
    <w:rsid w:val="0060442D"/>
    <w:rsid w:val="0060652C"/>
    <w:rsid w:val="00610A04"/>
    <w:rsid w:val="00611F9E"/>
    <w:rsid w:val="00612697"/>
    <w:rsid w:val="00613195"/>
    <w:rsid w:val="00615A64"/>
    <w:rsid w:val="00617F7F"/>
    <w:rsid w:val="006202D3"/>
    <w:rsid w:val="006324E4"/>
    <w:rsid w:val="006327DF"/>
    <w:rsid w:val="00632BF0"/>
    <w:rsid w:val="00634DCD"/>
    <w:rsid w:val="00635798"/>
    <w:rsid w:val="00637A43"/>
    <w:rsid w:val="00652732"/>
    <w:rsid w:val="00657641"/>
    <w:rsid w:val="00660BB8"/>
    <w:rsid w:val="006612F8"/>
    <w:rsid w:val="00661DEA"/>
    <w:rsid w:val="006628E2"/>
    <w:rsid w:val="00666677"/>
    <w:rsid w:val="00666F82"/>
    <w:rsid w:val="00672CB1"/>
    <w:rsid w:val="00674865"/>
    <w:rsid w:val="0067567E"/>
    <w:rsid w:val="006772AB"/>
    <w:rsid w:val="0068155A"/>
    <w:rsid w:val="00681FF4"/>
    <w:rsid w:val="006859CE"/>
    <w:rsid w:val="00686093"/>
    <w:rsid w:val="00690336"/>
    <w:rsid w:val="0069208A"/>
    <w:rsid w:val="006945D9"/>
    <w:rsid w:val="00697DC1"/>
    <w:rsid w:val="006A0F80"/>
    <w:rsid w:val="006A5523"/>
    <w:rsid w:val="006B0B45"/>
    <w:rsid w:val="006B1BA9"/>
    <w:rsid w:val="006B2E83"/>
    <w:rsid w:val="006B7301"/>
    <w:rsid w:val="006C151C"/>
    <w:rsid w:val="006C5523"/>
    <w:rsid w:val="006C5874"/>
    <w:rsid w:val="006D2DFE"/>
    <w:rsid w:val="006D2F48"/>
    <w:rsid w:val="006D4568"/>
    <w:rsid w:val="006D4AEE"/>
    <w:rsid w:val="006E2E2D"/>
    <w:rsid w:val="006E6B81"/>
    <w:rsid w:val="006E7684"/>
    <w:rsid w:val="006E7F1C"/>
    <w:rsid w:val="006F2D4C"/>
    <w:rsid w:val="006F3940"/>
    <w:rsid w:val="006F3A83"/>
    <w:rsid w:val="006F7189"/>
    <w:rsid w:val="007003EB"/>
    <w:rsid w:val="00703DC9"/>
    <w:rsid w:val="00705041"/>
    <w:rsid w:val="00705329"/>
    <w:rsid w:val="00707EC3"/>
    <w:rsid w:val="00710600"/>
    <w:rsid w:val="00711C9E"/>
    <w:rsid w:val="007140D6"/>
    <w:rsid w:val="00720387"/>
    <w:rsid w:val="007209CC"/>
    <w:rsid w:val="00725FB3"/>
    <w:rsid w:val="00726BE3"/>
    <w:rsid w:val="0073004E"/>
    <w:rsid w:val="00731459"/>
    <w:rsid w:val="00733486"/>
    <w:rsid w:val="007409A3"/>
    <w:rsid w:val="00742DB4"/>
    <w:rsid w:val="00744F13"/>
    <w:rsid w:val="00746824"/>
    <w:rsid w:val="00750BC2"/>
    <w:rsid w:val="007510D8"/>
    <w:rsid w:val="00753A0D"/>
    <w:rsid w:val="00755BBD"/>
    <w:rsid w:val="00756D27"/>
    <w:rsid w:val="0075726F"/>
    <w:rsid w:val="007578AB"/>
    <w:rsid w:val="00761A8D"/>
    <w:rsid w:val="00761B54"/>
    <w:rsid w:val="00763918"/>
    <w:rsid w:val="00766932"/>
    <w:rsid w:val="007713BA"/>
    <w:rsid w:val="007715C1"/>
    <w:rsid w:val="007737E4"/>
    <w:rsid w:val="00774335"/>
    <w:rsid w:val="00775B9E"/>
    <w:rsid w:val="0078044B"/>
    <w:rsid w:val="0078063D"/>
    <w:rsid w:val="00780A3A"/>
    <w:rsid w:val="007826CA"/>
    <w:rsid w:val="00784DC0"/>
    <w:rsid w:val="00787E39"/>
    <w:rsid w:val="00794CB6"/>
    <w:rsid w:val="00796022"/>
    <w:rsid w:val="00797290"/>
    <w:rsid w:val="00797634"/>
    <w:rsid w:val="007A08FA"/>
    <w:rsid w:val="007A09D8"/>
    <w:rsid w:val="007A0C5A"/>
    <w:rsid w:val="007A2763"/>
    <w:rsid w:val="007A3544"/>
    <w:rsid w:val="007A4FEA"/>
    <w:rsid w:val="007A79E4"/>
    <w:rsid w:val="007A7A3B"/>
    <w:rsid w:val="007B28C3"/>
    <w:rsid w:val="007B3C61"/>
    <w:rsid w:val="007B4427"/>
    <w:rsid w:val="007B45A7"/>
    <w:rsid w:val="007B4D92"/>
    <w:rsid w:val="007B5FFA"/>
    <w:rsid w:val="007B69E5"/>
    <w:rsid w:val="007C0018"/>
    <w:rsid w:val="007C00D3"/>
    <w:rsid w:val="007C08E4"/>
    <w:rsid w:val="007C1418"/>
    <w:rsid w:val="007C5CEA"/>
    <w:rsid w:val="007C6226"/>
    <w:rsid w:val="007D246E"/>
    <w:rsid w:val="007D25B3"/>
    <w:rsid w:val="007D534A"/>
    <w:rsid w:val="007D6EF1"/>
    <w:rsid w:val="007E0028"/>
    <w:rsid w:val="007E2FF0"/>
    <w:rsid w:val="007E3CE6"/>
    <w:rsid w:val="007E4D31"/>
    <w:rsid w:val="007E592D"/>
    <w:rsid w:val="007E59AB"/>
    <w:rsid w:val="007F16F9"/>
    <w:rsid w:val="007F1A80"/>
    <w:rsid w:val="007F1AA4"/>
    <w:rsid w:val="007F4659"/>
    <w:rsid w:val="008049C1"/>
    <w:rsid w:val="0080751C"/>
    <w:rsid w:val="008110D9"/>
    <w:rsid w:val="0081168E"/>
    <w:rsid w:val="00822F0A"/>
    <w:rsid w:val="00824ABA"/>
    <w:rsid w:val="00826011"/>
    <w:rsid w:val="00826B42"/>
    <w:rsid w:val="00827774"/>
    <w:rsid w:val="00830360"/>
    <w:rsid w:val="00831427"/>
    <w:rsid w:val="00831C93"/>
    <w:rsid w:val="008330BF"/>
    <w:rsid w:val="00836202"/>
    <w:rsid w:val="0083688A"/>
    <w:rsid w:val="00843441"/>
    <w:rsid w:val="00843464"/>
    <w:rsid w:val="00843633"/>
    <w:rsid w:val="00843C08"/>
    <w:rsid w:val="00843E96"/>
    <w:rsid w:val="00843FA9"/>
    <w:rsid w:val="00845C2E"/>
    <w:rsid w:val="00846C37"/>
    <w:rsid w:val="00846FA1"/>
    <w:rsid w:val="0085095C"/>
    <w:rsid w:val="00853167"/>
    <w:rsid w:val="00853821"/>
    <w:rsid w:val="00854398"/>
    <w:rsid w:val="00856099"/>
    <w:rsid w:val="008564E4"/>
    <w:rsid w:val="00863ACE"/>
    <w:rsid w:val="00863E84"/>
    <w:rsid w:val="00865F21"/>
    <w:rsid w:val="00870571"/>
    <w:rsid w:val="00870B9E"/>
    <w:rsid w:val="0087439C"/>
    <w:rsid w:val="0088271B"/>
    <w:rsid w:val="008836DA"/>
    <w:rsid w:val="00886C3F"/>
    <w:rsid w:val="00886E85"/>
    <w:rsid w:val="00891204"/>
    <w:rsid w:val="0089141F"/>
    <w:rsid w:val="0089326D"/>
    <w:rsid w:val="008954C7"/>
    <w:rsid w:val="00895571"/>
    <w:rsid w:val="008A1482"/>
    <w:rsid w:val="008A158B"/>
    <w:rsid w:val="008A1745"/>
    <w:rsid w:val="008B1297"/>
    <w:rsid w:val="008B1B02"/>
    <w:rsid w:val="008B1B86"/>
    <w:rsid w:val="008B2AD8"/>
    <w:rsid w:val="008B3519"/>
    <w:rsid w:val="008B4688"/>
    <w:rsid w:val="008B519B"/>
    <w:rsid w:val="008C17EA"/>
    <w:rsid w:val="008C3CB4"/>
    <w:rsid w:val="008C52EB"/>
    <w:rsid w:val="008D3848"/>
    <w:rsid w:val="008E0217"/>
    <w:rsid w:val="008E484D"/>
    <w:rsid w:val="008E5665"/>
    <w:rsid w:val="008F0570"/>
    <w:rsid w:val="008F17EE"/>
    <w:rsid w:val="008F2744"/>
    <w:rsid w:val="008F3EDA"/>
    <w:rsid w:val="009060B7"/>
    <w:rsid w:val="00912DCA"/>
    <w:rsid w:val="0091388C"/>
    <w:rsid w:val="00920E2B"/>
    <w:rsid w:val="0092191B"/>
    <w:rsid w:val="009230C0"/>
    <w:rsid w:val="00925572"/>
    <w:rsid w:val="009260BA"/>
    <w:rsid w:val="0092612E"/>
    <w:rsid w:val="00927B2D"/>
    <w:rsid w:val="00930A0B"/>
    <w:rsid w:val="00931809"/>
    <w:rsid w:val="009324D1"/>
    <w:rsid w:val="00935A26"/>
    <w:rsid w:val="00936A84"/>
    <w:rsid w:val="00936B79"/>
    <w:rsid w:val="009373D9"/>
    <w:rsid w:val="009441E2"/>
    <w:rsid w:val="00944210"/>
    <w:rsid w:val="00944DB4"/>
    <w:rsid w:val="009450C3"/>
    <w:rsid w:val="009469BF"/>
    <w:rsid w:val="009473A7"/>
    <w:rsid w:val="0094748C"/>
    <w:rsid w:val="009554FC"/>
    <w:rsid w:val="009608F4"/>
    <w:rsid w:val="00961B44"/>
    <w:rsid w:val="009669E8"/>
    <w:rsid w:val="00967DA0"/>
    <w:rsid w:val="00971DD0"/>
    <w:rsid w:val="00974569"/>
    <w:rsid w:val="00974CCF"/>
    <w:rsid w:val="009773CD"/>
    <w:rsid w:val="00981484"/>
    <w:rsid w:val="00983A8F"/>
    <w:rsid w:val="00994AB7"/>
    <w:rsid w:val="0099581B"/>
    <w:rsid w:val="009A0853"/>
    <w:rsid w:val="009B1B05"/>
    <w:rsid w:val="009B1D06"/>
    <w:rsid w:val="009B230F"/>
    <w:rsid w:val="009B2726"/>
    <w:rsid w:val="009B31EE"/>
    <w:rsid w:val="009B44EA"/>
    <w:rsid w:val="009B5447"/>
    <w:rsid w:val="009B5B4C"/>
    <w:rsid w:val="009C0A6F"/>
    <w:rsid w:val="009C6359"/>
    <w:rsid w:val="009C7505"/>
    <w:rsid w:val="009D05E7"/>
    <w:rsid w:val="009D1D8D"/>
    <w:rsid w:val="009D48F8"/>
    <w:rsid w:val="009E284F"/>
    <w:rsid w:val="009E36F7"/>
    <w:rsid w:val="009E432C"/>
    <w:rsid w:val="009E53CC"/>
    <w:rsid w:val="009E736F"/>
    <w:rsid w:val="009F0F17"/>
    <w:rsid w:val="009F3E7C"/>
    <w:rsid w:val="009F4CB8"/>
    <w:rsid w:val="009F727D"/>
    <w:rsid w:val="009F72EE"/>
    <w:rsid w:val="00A011D9"/>
    <w:rsid w:val="00A020B8"/>
    <w:rsid w:val="00A02554"/>
    <w:rsid w:val="00A02E24"/>
    <w:rsid w:val="00A02E99"/>
    <w:rsid w:val="00A03F4B"/>
    <w:rsid w:val="00A04285"/>
    <w:rsid w:val="00A0628F"/>
    <w:rsid w:val="00A24D36"/>
    <w:rsid w:val="00A27C1B"/>
    <w:rsid w:val="00A358DB"/>
    <w:rsid w:val="00A418CC"/>
    <w:rsid w:val="00A419AB"/>
    <w:rsid w:val="00A4241C"/>
    <w:rsid w:val="00A47733"/>
    <w:rsid w:val="00A55C0D"/>
    <w:rsid w:val="00A57287"/>
    <w:rsid w:val="00A62E0F"/>
    <w:rsid w:val="00A63698"/>
    <w:rsid w:val="00A636D6"/>
    <w:rsid w:val="00A64497"/>
    <w:rsid w:val="00A6576B"/>
    <w:rsid w:val="00A713C9"/>
    <w:rsid w:val="00A73E36"/>
    <w:rsid w:val="00A76975"/>
    <w:rsid w:val="00A769C5"/>
    <w:rsid w:val="00A8153F"/>
    <w:rsid w:val="00A8404C"/>
    <w:rsid w:val="00A86195"/>
    <w:rsid w:val="00A87787"/>
    <w:rsid w:val="00A87B45"/>
    <w:rsid w:val="00A907C5"/>
    <w:rsid w:val="00A90FFA"/>
    <w:rsid w:val="00A959CD"/>
    <w:rsid w:val="00AA0D25"/>
    <w:rsid w:val="00AA3EF1"/>
    <w:rsid w:val="00AA6167"/>
    <w:rsid w:val="00AB0BF5"/>
    <w:rsid w:val="00AB2D3B"/>
    <w:rsid w:val="00AB4546"/>
    <w:rsid w:val="00AB6441"/>
    <w:rsid w:val="00AC484A"/>
    <w:rsid w:val="00AC67CA"/>
    <w:rsid w:val="00AD40FB"/>
    <w:rsid w:val="00AD7024"/>
    <w:rsid w:val="00AE62B4"/>
    <w:rsid w:val="00AE7B79"/>
    <w:rsid w:val="00AF06DE"/>
    <w:rsid w:val="00AF08DB"/>
    <w:rsid w:val="00AF17D4"/>
    <w:rsid w:val="00AF1C7C"/>
    <w:rsid w:val="00AF3206"/>
    <w:rsid w:val="00AF392B"/>
    <w:rsid w:val="00AF5DA0"/>
    <w:rsid w:val="00AF65C0"/>
    <w:rsid w:val="00B10CC5"/>
    <w:rsid w:val="00B12955"/>
    <w:rsid w:val="00B13555"/>
    <w:rsid w:val="00B160BA"/>
    <w:rsid w:val="00B16964"/>
    <w:rsid w:val="00B267B8"/>
    <w:rsid w:val="00B277AA"/>
    <w:rsid w:val="00B27A1B"/>
    <w:rsid w:val="00B30D48"/>
    <w:rsid w:val="00B341D8"/>
    <w:rsid w:val="00B4230D"/>
    <w:rsid w:val="00B44B2E"/>
    <w:rsid w:val="00B52660"/>
    <w:rsid w:val="00B55E66"/>
    <w:rsid w:val="00B5639D"/>
    <w:rsid w:val="00B60FD1"/>
    <w:rsid w:val="00B61A84"/>
    <w:rsid w:val="00B622A1"/>
    <w:rsid w:val="00B63219"/>
    <w:rsid w:val="00B64741"/>
    <w:rsid w:val="00B658BC"/>
    <w:rsid w:val="00B67BFC"/>
    <w:rsid w:val="00B736BF"/>
    <w:rsid w:val="00B754BA"/>
    <w:rsid w:val="00B816F2"/>
    <w:rsid w:val="00B818E3"/>
    <w:rsid w:val="00B857F5"/>
    <w:rsid w:val="00B8694E"/>
    <w:rsid w:val="00B9098D"/>
    <w:rsid w:val="00B90D1D"/>
    <w:rsid w:val="00B95FA3"/>
    <w:rsid w:val="00B96042"/>
    <w:rsid w:val="00B97DE0"/>
    <w:rsid w:val="00BA1193"/>
    <w:rsid w:val="00BB182D"/>
    <w:rsid w:val="00BB454B"/>
    <w:rsid w:val="00BB49FE"/>
    <w:rsid w:val="00BB5646"/>
    <w:rsid w:val="00BC0289"/>
    <w:rsid w:val="00BC24B7"/>
    <w:rsid w:val="00BC4D32"/>
    <w:rsid w:val="00BC5E06"/>
    <w:rsid w:val="00BC62CF"/>
    <w:rsid w:val="00BC63F5"/>
    <w:rsid w:val="00BD0AB1"/>
    <w:rsid w:val="00BD6F13"/>
    <w:rsid w:val="00BE7B3E"/>
    <w:rsid w:val="00BF0726"/>
    <w:rsid w:val="00BF3FFA"/>
    <w:rsid w:val="00BF4883"/>
    <w:rsid w:val="00C0314B"/>
    <w:rsid w:val="00C033F9"/>
    <w:rsid w:val="00C03F7A"/>
    <w:rsid w:val="00C04B95"/>
    <w:rsid w:val="00C064DF"/>
    <w:rsid w:val="00C0771E"/>
    <w:rsid w:val="00C1073E"/>
    <w:rsid w:val="00C10CB8"/>
    <w:rsid w:val="00C159C8"/>
    <w:rsid w:val="00C15ECC"/>
    <w:rsid w:val="00C161C0"/>
    <w:rsid w:val="00C24DE1"/>
    <w:rsid w:val="00C255C6"/>
    <w:rsid w:val="00C25D3B"/>
    <w:rsid w:val="00C27242"/>
    <w:rsid w:val="00C309BE"/>
    <w:rsid w:val="00C329FD"/>
    <w:rsid w:val="00C32CFF"/>
    <w:rsid w:val="00C37408"/>
    <w:rsid w:val="00C45EB2"/>
    <w:rsid w:val="00C47092"/>
    <w:rsid w:val="00C517AB"/>
    <w:rsid w:val="00C56FCD"/>
    <w:rsid w:val="00C60E9A"/>
    <w:rsid w:val="00C621B5"/>
    <w:rsid w:val="00C62DB0"/>
    <w:rsid w:val="00C67696"/>
    <w:rsid w:val="00C73B6C"/>
    <w:rsid w:val="00C759FE"/>
    <w:rsid w:val="00C77E5E"/>
    <w:rsid w:val="00C77EB9"/>
    <w:rsid w:val="00C80908"/>
    <w:rsid w:val="00C8173C"/>
    <w:rsid w:val="00C81B06"/>
    <w:rsid w:val="00C84354"/>
    <w:rsid w:val="00C93FC5"/>
    <w:rsid w:val="00C9741B"/>
    <w:rsid w:val="00CB0353"/>
    <w:rsid w:val="00CB28BB"/>
    <w:rsid w:val="00CC00EB"/>
    <w:rsid w:val="00CC0D71"/>
    <w:rsid w:val="00CC0ECA"/>
    <w:rsid w:val="00CC21B7"/>
    <w:rsid w:val="00CC6278"/>
    <w:rsid w:val="00CC7487"/>
    <w:rsid w:val="00CD1F6B"/>
    <w:rsid w:val="00CD2156"/>
    <w:rsid w:val="00CD4F78"/>
    <w:rsid w:val="00CD54C1"/>
    <w:rsid w:val="00CD62F7"/>
    <w:rsid w:val="00CD6335"/>
    <w:rsid w:val="00CD6C05"/>
    <w:rsid w:val="00CD71C5"/>
    <w:rsid w:val="00CD7ECA"/>
    <w:rsid w:val="00CE262D"/>
    <w:rsid w:val="00CE333D"/>
    <w:rsid w:val="00CE4D75"/>
    <w:rsid w:val="00CE588B"/>
    <w:rsid w:val="00CF18EF"/>
    <w:rsid w:val="00CF2D21"/>
    <w:rsid w:val="00CF3D7C"/>
    <w:rsid w:val="00CF56D0"/>
    <w:rsid w:val="00CF6222"/>
    <w:rsid w:val="00CF6C2C"/>
    <w:rsid w:val="00D02DEF"/>
    <w:rsid w:val="00D03151"/>
    <w:rsid w:val="00D059FB"/>
    <w:rsid w:val="00D14F79"/>
    <w:rsid w:val="00D21FA6"/>
    <w:rsid w:val="00D222AC"/>
    <w:rsid w:val="00D22860"/>
    <w:rsid w:val="00D228C9"/>
    <w:rsid w:val="00D2388F"/>
    <w:rsid w:val="00D2552C"/>
    <w:rsid w:val="00D30C99"/>
    <w:rsid w:val="00D318D1"/>
    <w:rsid w:val="00D3205B"/>
    <w:rsid w:val="00D32571"/>
    <w:rsid w:val="00D33863"/>
    <w:rsid w:val="00D34A18"/>
    <w:rsid w:val="00D36705"/>
    <w:rsid w:val="00D37F67"/>
    <w:rsid w:val="00D37FDC"/>
    <w:rsid w:val="00D4528F"/>
    <w:rsid w:val="00D454D7"/>
    <w:rsid w:val="00D46403"/>
    <w:rsid w:val="00D51CE8"/>
    <w:rsid w:val="00D52725"/>
    <w:rsid w:val="00D57098"/>
    <w:rsid w:val="00D671E6"/>
    <w:rsid w:val="00D67762"/>
    <w:rsid w:val="00D727DA"/>
    <w:rsid w:val="00D74C7C"/>
    <w:rsid w:val="00D76685"/>
    <w:rsid w:val="00D76749"/>
    <w:rsid w:val="00D812E1"/>
    <w:rsid w:val="00D820E7"/>
    <w:rsid w:val="00D8373B"/>
    <w:rsid w:val="00D872E7"/>
    <w:rsid w:val="00D87322"/>
    <w:rsid w:val="00D9031E"/>
    <w:rsid w:val="00D91655"/>
    <w:rsid w:val="00D95BED"/>
    <w:rsid w:val="00DA0FA9"/>
    <w:rsid w:val="00DA4D7A"/>
    <w:rsid w:val="00DA52D6"/>
    <w:rsid w:val="00DA5CCC"/>
    <w:rsid w:val="00DA70D7"/>
    <w:rsid w:val="00DB02FC"/>
    <w:rsid w:val="00DB1989"/>
    <w:rsid w:val="00DB426C"/>
    <w:rsid w:val="00DB4312"/>
    <w:rsid w:val="00DB6B19"/>
    <w:rsid w:val="00DC35DE"/>
    <w:rsid w:val="00DC400F"/>
    <w:rsid w:val="00DC4572"/>
    <w:rsid w:val="00DD0A23"/>
    <w:rsid w:val="00DD29D7"/>
    <w:rsid w:val="00DD487D"/>
    <w:rsid w:val="00DD4B47"/>
    <w:rsid w:val="00DD534D"/>
    <w:rsid w:val="00DD544E"/>
    <w:rsid w:val="00DD63E9"/>
    <w:rsid w:val="00DD6EEC"/>
    <w:rsid w:val="00DE1D2A"/>
    <w:rsid w:val="00DE3D7F"/>
    <w:rsid w:val="00DE507D"/>
    <w:rsid w:val="00DF20A5"/>
    <w:rsid w:val="00DF21B4"/>
    <w:rsid w:val="00DF3D8B"/>
    <w:rsid w:val="00E0524D"/>
    <w:rsid w:val="00E10106"/>
    <w:rsid w:val="00E15D41"/>
    <w:rsid w:val="00E166F9"/>
    <w:rsid w:val="00E2079B"/>
    <w:rsid w:val="00E25386"/>
    <w:rsid w:val="00E26B96"/>
    <w:rsid w:val="00E33993"/>
    <w:rsid w:val="00E35413"/>
    <w:rsid w:val="00E3608F"/>
    <w:rsid w:val="00E40584"/>
    <w:rsid w:val="00E41EB7"/>
    <w:rsid w:val="00E45ABF"/>
    <w:rsid w:val="00E479CB"/>
    <w:rsid w:val="00E5060A"/>
    <w:rsid w:val="00E54709"/>
    <w:rsid w:val="00E55A89"/>
    <w:rsid w:val="00E55F22"/>
    <w:rsid w:val="00E5748E"/>
    <w:rsid w:val="00E60186"/>
    <w:rsid w:val="00E64C0F"/>
    <w:rsid w:val="00E71257"/>
    <w:rsid w:val="00E71766"/>
    <w:rsid w:val="00E7745D"/>
    <w:rsid w:val="00E81A5C"/>
    <w:rsid w:val="00E820C6"/>
    <w:rsid w:val="00E919E2"/>
    <w:rsid w:val="00E9293A"/>
    <w:rsid w:val="00E97A42"/>
    <w:rsid w:val="00EA350B"/>
    <w:rsid w:val="00EA4622"/>
    <w:rsid w:val="00EA5363"/>
    <w:rsid w:val="00EA6B53"/>
    <w:rsid w:val="00EB237E"/>
    <w:rsid w:val="00EB2814"/>
    <w:rsid w:val="00EB28FD"/>
    <w:rsid w:val="00EB2DC8"/>
    <w:rsid w:val="00EB6438"/>
    <w:rsid w:val="00EC11C0"/>
    <w:rsid w:val="00EC1BFE"/>
    <w:rsid w:val="00EC2C4C"/>
    <w:rsid w:val="00EC4B24"/>
    <w:rsid w:val="00ED23D7"/>
    <w:rsid w:val="00ED5D21"/>
    <w:rsid w:val="00ED6409"/>
    <w:rsid w:val="00EE239F"/>
    <w:rsid w:val="00EE329D"/>
    <w:rsid w:val="00EE5201"/>
    <w:rsid w:val="00EE55BB"/>
    <w:rsid w:val="00EF1823"/>
    <w:rsid w:val="00EF20C2"/>
    <w:rsid w:val="00EF3C9A"/>
    <w:rsid w:val="00EF665D"/>
    <w:rsid w:val="00F06029"/>
    <w:rsid w:val="00F0733E"/>
    <w:rsid w:val="00F07CD5"/>
    <w:rsid w:val="00F167A0"/>
    <w:rsid w:val="00F17015"/>
    <w:rsid w:val="00F23C17"/>
    <w:rsid w:val="00F26961"/>
    <w:rsid w:val="00F27941"/>
    <w:rsid w:val="00F27FA6"/>
    <w:rsid w:val="00F31BCD"/>
    <w:rsid w:val="00F35DFF"/>
    <w:rsid w:val="00F36200"/>
    <w:rsid w:val="00F4342B"/>
    <w:rsid w:val="00F461AC"/>
    <w:rsid w:val="00F4763F"/>
    <w:rsid w:val="00F51367"/>
    <w:rsid w:val="00F53271"/>
    <w:rsid w:val="00F60C67"/>
    <w:rsid w:val="00F675D0"/>
    <w:rsid w:val="00F67E15"/>
    <w:rsid w:val="00F72E3A"/>
    <w:rsid w:val="00F757A1"/>
    <w:rsid w:val="00F83661"/>
    <w:rsid w:val="00F85258"/>
    <w:rsid w:val="00F929C4"/>
    <w:rsid w:val="00F96F56"/>
    <w:rsid w:val="00FB0140"/>
    <w:rsid w:val="00FB6AC7"/>
    <w:rsid w:val="00FB6C37"/>
    <w:rsid w:val="00FB71D1"/>
    <w:rsid w:val="00FC2D8A"/>
    <w:rsid w:val="00FC46D4"/>
    <w:rsid w:val="00FC47B9"/>
    <w:rsid w:val="00FD2C9F"/>
    <w:rsid w:val="00FD4799"/>
    <w:rsid w:val="00FD514E"/>
    <w:rsid w:val="00FD577D"/>
    <w:rsid w:val="00FD669E"/>
    <w:rsid w:val="00FD691B"/>
    <w:rsid w:val="00FD6DCB"/>
    <w:rsid w:val="00FE229E"/>
    <w:rsid w:val="00FE2CE1"/>
    <w:rsid w:val="00FE301B"/>
    <w:rsid w:val="00FE3EE8"/>
    <w:rsid w:val="00FE7030"/>
    <w:rsid w:val="00FF5E6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760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61070">
      <w:bodyDiv w:val="1"/>
      <w:marLeft w:val="0"/>
      <w:marRight w:val="0"/>
      <w:marTop w:val="0"/>
      <w:marBottom w:val="0"/>
      <w:divBdr>
        <w:top w:val="none" w:sz="0" w:space="0" w:color="auto"/>
        <w:left w:val="none" w:sz="0" w:space="0" w:color="auto"/>
        <w:bottom w:val="none" w:sz="0" w:space="0" w:color="auto"/>
        <w:right w:val="none" w:sz="0" w:space="0" w:color="auto"/>
      </w:divBdr>
    </w:div>
    <w:div w:id="230240869">
      <w:bodyDiv w:val="1"/>
      <w:marLeft w:val="0"/>
      <w:marRight w:val="0"/>
      <w:marTop w:val="0"/>
      <w:marBottom w:val="0"/>
      <w:divBdr>
        <w:top w:val="none" w:sz="0" w:space="0" w:color="auto"/>
        <w:left w:val="none" w:sz="0" w:space="0" w:color="auto"/>
        <w:bottom w:val="none" w:sz="0" w:space="0" w:color="auto"/>
        <w:right w:val="none" w:sz="0" w:space="0" w:color="auto"/>
      </w:divBdr>
    </w:div>
    <w:div w:id="338851148">
      <w:bodyDiv w:val="1"/>
      <w:marLeft w:val="0"/>
      <w:marRight w:val="0"/>
      <w:marTop w:val="0"/>
      <w:marBottom w:val="0"/>
      <w:divBdr>
        <w:top w:val="none" w:sz="0" w:space="0" w:color="auto"/>
        <w:left w:val="none" w:sz="0" w:space="0" w:color="auto"/>
        <w:bottom w:val="none" w:sz="0" w:space="0" w:color="auto"/>
        <w:right w:val="none" w:sz="0" w:space="0" w:color="auto"/>
      </w:divBdr>
    </w:div>
    <w:div w:id="398983382">
      <w:bodyDiv w:val="1"/>
      <w:marLeft w:val="0"/>
      <w:marRight w:val="0"/>
      <w:marTop w:val="0"/>
      <w:marBottom w:val="0"/>
      <w:divBdr>
        <w:top w:val="none" w:sz="0" w:space="0" w:color="auto"/>
        <w:left w:val="none" w:sz="0" w:space="0" w:color="auto"/>
        <w:bottom w:val="none" w:sz="0" w:space="0" w:color="auto"/>
        <w:right w:val="none" w:sz="0" w:space="0" w:color="auto"/>
      </w:divBdr>
    </w:div>
    <w:div w:id="554774509">
      <w:bodyDiv w:val="1"/>
      <w:marLeft w:val="0"/>
      <w:marRight w:val="0"/>
      <w:marTop w:val="0"/>
      <w:marBottom w:val="0"/>
      <w:divBdr>
        <w:top w:val="none" w:sz="0" w:space="0" w:color="auto"/>
        <w:left w:val="none" w:sz="0" w:space="0" w:color="auto"/>
        <w:bottom w:val="none" w:sz="0" w:space="0" w:color="auto"/>
        <w:right w:val="none" w:sz="0" w:space="0" w:color="auto"/>
      </w:divBdr>
    </w:div>
    <w:div w:id="648903008">
      <w:bodyDiv w:val="1"/>
      <w:marLeft w:val="0"/>
      <w:marRight w:val="0"/>
      <w:marTop w:val="0"/>
      <w:marBottom w:val="0"/>
      <w:divBdr>
        <w:top w:val="none" w:sz="0" w:space="0" w:color="auto"/>
        <w:left w:val="none" w:sz="0" w:space="0" w:color="auto"/>
        <w:bottom w:val="none" w:sz="0" w:space="0" w:color="auto"/>
        <w:right w:val="none" w:sz="0" w:space="0" w:color="auto"/>
      </w:divBdr>
    </w:div>
    <w:div w:id="919946399">
      <w:bodyDiv w:val="1"/>
      <w:marLeft w:val="0"/>
      <w:marRight w:val="0"/>
      <w:marTop w:val="0"/>
      <w:marBottom w:val="0"/>
      <w:divBdr>
        <w:top w:val="none" w:sz="0" w:space="0" w:color="auto"/>
        <w:left w:val="none" w:sz="0" w:space="0" w:color="auto"/>
        <w:bottom w:val="none" w:sz="0" w:space="0" w:color="auto"/>
        <w:right w:val="none" w:sz="0" w:space="0" w:color="auto"/>
      </w:divBdr>
    </w:div>
    <w:div w:id="1446000430">
      <w:bodyDiv w:val="1"/>
      <w:marLeft w:val="0"/>
      <w:marRight w:val="0"/>
      <w:marTop w:val="0"/>
      <w:marBottom w:val="0"/>
      <w:divBdr>
        <w:top w:val="none" w:sz="0" w:space="0" w:color="auto"/>
        <w:left w:val="none" w:sz="0" w:space="0" w:color="auto"/>
        <w:bottom w:val="none" w:sz="0" w:space="0" w:color="auto"/>
        <w:right w:val="none" w:sz="0" w:space="0" w:color="auto"/>
      </w:divBdr>
    </w:div>
    <w:div w:id="1778404303">
      <w:bodyDiv w:val="1"/>
      <w:marLeft w:val="0"/>
      <w:marRight w:val="0"/>
      <w:marTop w:val="0"/>
      <w:marBottom w:val="0"/>
      <w:divBdr>
        <w:top w:val="none" w:sz="0" w:space="0" w:color="auto"/>
        <w:left w:val="none" w:sz="0" w:space="0" w:color="auto"/>
        <w:bottom w:val="none" w:sz="0" w:space="0" w:color="auto"/>
        <w:right w:val="none" w:sz="0" w:space="0" w:color="auto"/>
      </w:divBdr>
    </w:div>
    <w:div w:id="1808086213">
      <w:bodyDiv w:val="1"/>
      <w:marLeft w:val="0"/>
      <w:marRight w:val="0"/>
      <w:marTop w:val="0"/>
      <w:marBottom w:val="0"/>
      <w:divBdr>
        <w:top w:val="none" w:sz="0" w:space="0" w:color="auto"/>
        <w:left w:val="none" w:sz="0" w:space="0" w:color="auto"/>
        <w:bottom w:val="none" w:sz="0" w:space="0" w:color="auto"/>
        <w:right w:val="none" w:sz="0" w:space="0" w:color="auto"/>
      </w:divBdr>
    </w:div>
    <w:div w:id="1864005453">
      <w:bodyDiv w:val="1"/>
      <w:marLeft w:val="0"/>
      <w:marRight w:val="0"/>
      <w:marTop w:val="0"/>
      <w:marBottom w:val="0"/>
      <w:divBdr>
        <w:top w:val="none" w:sz="0" w:space="0" w:color="auto"/>
        <w:left w:val="none" w:sz="0" w:space="0" w:color="auto"/>
        <w:bottom w:val="none" w:sz="0" w:space="0" w:color="auto"/>
        <w:right w:val="none" w:sz="0" w:space="0" w:color="auto"/>
      </w:divBdr>
    </w:div>
    <w:div w:id="1911503477">
      <w:bodyDiv w:val="1"/>
      <w:marLeft w:val="0"/>
      <w:marRight w:val="0"/>
      <w:marTop w:val="0"/>
      <w:marBottom w:val="0"/>
      <w:divBdr>
        <w:top w:val="none" w:sz="0" w:space="0" w:color="auto"/>
        <w:left w:val="none" w:sz="0" w:space="0" w:color="auto"/>
        <w:bottom w:val="none" w:sz="0" w:space="0" w:color="auto"/>
        <w:right w:val="none" w:sz="0" w:space="0" w:color="auto"/>
      </w:divBdr>
    </w:div>
    <w:div w:id="2048291315">
      <w:bodyDiv w:val="1"/>
      <w:marLeft w:val="0"/>
      <w:marRight w:val="0"/>
      <w:marTop w:val="0"/>
      <w:marBottom w:val="0"/>
      <w:divBdr>
        <w:top w:val="none" w:sz="0" w:space="0" w:color="auto"/>
        <w:left w:val="none" w:sz="0" w:space="0" w:color="auto"/>
        <w:bottom w:val="none" w:sz="0" w:space="0" w:color="auto"/>
        <w:right w:val="none" w:sz="0" w:space="0" w:color="auto"/>
      </w:divBdr>
    </w:div>
    <w:div w:id="208525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mailto:steve@hollasch.net?Subject=IEEE%20Floating%20Point%20Page" TargetMode="External"/><Relationship Id="rId2" Type="http://schemas.openxmlformats.org/officeDocument/2006/relationships/hyperlink" Target="http://www.altera.com/lieratute/ug/ug_fif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478B8-2AD4-324D-ABC9-5E9DE85CD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92</Pages>
  <Words>21995</Words>
  <Characters>120978</Characters>
  <Application>Microsoft Macintosh Word</Application>
  <DocSecurity>0</DocSecurity>
  <Lines>1008</Lines>
  <Paragraphs>285</Paragraphs>
  <ScaleCrop>false</ScaleCrop>
  <HeadingPairs>
    <vt:vector size="2" baseType="variant">
      <vt:variant>
        <vt:lpstr>Título</vt:lpstr>
      </vt:variant>
      <vt:variant>
        <vt:i4>1</vt:i4>
      </vt:variant>
    </vt:vector>
  </HeadingPairs>
  <TitlesOfParts>
    <vt:vector size="1" baseType="lpstr">
      <vt:lpstr/>
    </vt:vector>
  </TitlesOfParts>
  <Company>Assenda SA</Company>
  <LinksUpToDate>false</LinksUpToDate>
  <CharactersWithSpaces>142688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Guarin</dc:creator>
  <cp:keywords/>
  <dc:description/>
  <cp:lastModifiedBy>Imac</cp:lastModifiedBy>
  <cp:revision>65</cp:revision>
  <cp:lastPrinted>2012-08-18T14:13:00Z</cp:lastPrinted>
  <dcterms:created xsi:type="dcterms:W3CDTF">2012-08-15T15:35:00Z</dcterms:created>
  <dcterms:modified xsi:type="dcterms:W3CDTF">2012-09-01T05:04:00Z</dcterms:modified>
</cp:coreProperties>
</file>