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jc w:val="center"/>
      </w:pPr>
      <w:r>
        <w:t xml:space="preserve">MIETVERTRAG FÜR TOURISTISCHE UNTERKÜNFTE</w:t>
      </w:r>
    </w:p>
    <w:p>
      <w:pPr>
        <w:jc w:val="right"/>
      </w:pPr>
      <w:r>
        <w:t xml:space="preserve">Datum: 12.3.2025</w:t>
      </w:r>
    </w:p>
    <w:p/>
    <w:p>
      <w:pPr>
        <w:pStyle w:val="Heading2"/>
      </w:pPr>
      <w:r>
        <w:t xml:space="preserve">1. VERTRAGSPARTEIEN</w:t>
      </w:r>
    </w:p>
    <w:p>
      <w:r>
        <w:rPr>
          <w:b/>
          <w:bCs/>
        </w:rPr>
        <w:t xml:space="preserve">Vermieter: </w:t>
      </w:r>
      <w:r>
        <w:t xml:space="preserve">Airbnb Gastgeber / Airbnb Host</w:t>
      </w:r>
    </w:p>
    <w:p>
      <w:r>
        <w:rPr>
          <w:b/>
          <w:bCs/>
        </w:rPr>
        <w:t xml:space="preserve">Gast: </w:t>
      </w:r>
      <w:r>
        <w:t xml:space="preserve">Test 4</w:t>
      </w:r>
    </w:p>
    <w:p>
      <w:r>
        <w:rPr>
          <w:b/>
          <w:bCs/>
        </w:rPr>
        <w:t xml:space="preserve">Reisepass-Nr: </w:t>
      </w:r>
      <w:r>
        <w:t xml:space="preserve">234555</w:t>
      </w:r>
    </w:p>
    <w:p/>
    <w:p>
      <w:pPr>
        <w:pStyle w:val="Heading2"/>
      </w:pPr>
      <w:r>
        <w:t xml:space="preserve">2. MIETOBJEKT</w:t>
      </w:r>
    </w:p>
    <w:p>
      <w:r>
        <w:t xml:space="preserve">Ferienunterkunft in Kolumbien gemäß Airbnb-Angebot</w:t>
      </w:r>
    </w:p>
    <w:p/>
    <w:p>
      <w:pPr>
        <w:pStyle w:val="Heading2"/>
      </w:pPr>
      <w:r>
        <w:t xml:space="preserve">3. MIETDAUER</w:t>
      </w:r>
    </w:p>
    <w:p>
      <w:r>
        <w:rPr>
          <w:b/>
          <w:bCs/>
        </w:rPr>
        <w:t xml:space="preserve">Ankunftsdatum: </w:t>
      </w:r>
      <w:r>
        <w:t xml:space="preserve">2025-03-21</w:t>
      </w:r>
    </w:p>
    <w:p>
      <w:r>
        <w:t xml:space="preserve">Die genaue Aufenthaltsdauer ist in der Airbnb-Buchung festgelegt.</w:t>
      </w:r>
    </w:p>
    <w:p/>
    <w:p>
      <w:pPr>
        <w:pStyle w:val="Heading2"/>
      </w:pPr>
      <w:r>
        <w:t xml:space="preserve">4. UNTERSCHRIFTEN</w:t>
      </w:r>
    </w:p>
    <w:p>
      <w:r>
        <w:t xml:space="preserve">Dieser Vertrag wird elektronisch oder in ausgedruckter Form zur Verfügung gestellt und kann in beiden Formaten unterzeichnet werden.</w:t>
      </w:r>
    </w:p>
    <w:p>
      <w:r>
        <w:rPr>
          <w:b/>
          <w:bCs/>
        </w:rPr>
        <w:t xml:space="preserve">Datum und Unterschrift des Gastes: </w:t>
      </w:r>
      <w:r>
        <w:t xml:space="preserve"/>
      </w:r>
    </w:p>
    <w:p/>
    <w:p>
      <w:pPr>
        <w:spacing w:before="720"/>
      </w:pPr>
      <w:r>
        <w:t xml:space="preserve">_______________________________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2025-03-12T17:33:43.208Z</dcterms:created>
  <dcterms:modified xsi:type="dcterms:W3CDTF">2025-03-12T17:33:43.208Z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