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thoughtbot [code of conduct].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git@github.com:your-username/factory_bot_rails.git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your machine: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./bin/setup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tests pass: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change. Add tests for your change. Make the tests pass: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your fork and [submit a pull request][pr].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https://github.com/thoughtbot/factory_bot_rails/compare/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 pull requests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three business days (and, typically, one business day). We may suggest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changes or improvements or alternatives.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[style guide][style].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[good commit message][commit].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[style]: https://github.com/thoughtbot/guides/tree/master/style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[commit]: http://tbaggery.com/2008/04/19/a-note-about-git-commit-messages.html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