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Новости электроэнергетики от 04.03.2025 15:23</w:t>
      </w:r>
    </w:p>
    <w:p>
      <w:pPr>
        <w:pStyle w:val="Heading1"/>
        <w:jc w:val="left"/>
      </w:pPr>
      <w:r>
        <w:rPr>
          <w:b/>
        </w:rPr>
        <w:t>Новостной пост 1: Масштабные ремонты на Артемовской ТЭЦ: обновление ключевого оборудования</w:t>
      </w:r>
    </w:p>
    <w:p>
      <w:pPr>
        <w:jc w:val="left"/>
      </w:pPr>
      <w:r>
        <w:rPr>
          <w:b/>
          <w:i w:val="0"/>
        </w:rPr>
        <w:t>М</w:t>
      </w:r>
      <w:r>
        <w:rPr>
          <w:b/>
          <w:i w:val="0"/>
        </w:rPr>
        <w:t>а</w:t>
      </w:r>
      <w:r>
        <w:rPr>
          <w:b/>
          <w:i w:val="0"/>
        </w:rPr>
        <w:t>с</w:t>
      </w:r>
      <w:r>
        <w:rPr>
          <w:b/>
          <w:i w:val="0"/>
        </w:rPr>
        <w:t>ш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Э</w:t>
      </w:r>
      <w:r>
        <w:rPr>
          <w:b/>
          <w:i w:val="0"/>
        </w:rPr>
        <w:t>Ц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л</w:t>
      </w:r>
      <w:r>
        <w:rPr>
          <w:b/>
          <w:i w:val="0"/>
        </w:rPr>
        <w:t>ю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д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ж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ж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Э</w:t>
      </w:r>
      <w:r>
        <w:rPr>
          <w:b/>
          <w:i w:val="0"/>
        </w:rPr>
        <w:t>Ц</w:t>
      </w:r>
      <w:r>
        <w:rPr>
          <w:b/>
          <w:i w:val="0"/>
        </w:rPr>
        <w:t xml:space="preserve"> </w:t>
      </w:r>
      <w:r>
        <w:rPr>
          <w:b/>
          <w:i w:val="0"/>
        </w:rPr>
        <w:t>(</w:t>
      </w:r>
      <w:r>
        <w:rPr>
          <w:b/>
          <w:i w:val="0"/>
        </w:rPr>
        <w:t>А</w:t>
      </w:r>
      <w:r>
        <w:rPr>
          <w:b/>
          <w:i w:val="0"/>
        </w:rPr>
        <w:t>Т</w:t>
      </w:r>
      <w:r>
        <w:rPr>
          <w:b/>
          <w:i w:val="0"/>
        </w:rPr>
        <w:t>Э</w:t>
      </w:r>
      <w:r>
        <w:rPr>
          <w:b/>
          <w:i w:val="0"/>
        </w:rPr>
        <w:t>Ц</w:t>
      </w:r>
      <w:r>
        <w:rPr>
          <w:b/>
          <w:i w:val="0"/>
        </w:rPr>
        <w:t>)</w:t>
      </w:r>
      <w:r>
        <w:rPr>
          <w:b/>
          <w:i w:val="0"/>
        </w:rPr>
        <w:t xml:space="preserve"> </w:t>
      </w:r>
      <w:r>
        <w:rPr>
          <w:b/>
          <w:i w:val="0"/>
        </w:rPr>
        <w:t>А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«</w:t>
      </w:r>
      <w:r>
        <w:rPr>
          <w:b/>
          <w:i w:val="0"/>
        </w:rPr>
        <w:t>Д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в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ч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г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ю</w:t>
      </w:r>
      <w:r>
        <w:rPr>
          <w:b/>
          <w:i w:val="0"/>
        </w:rPr>
        <w:t>щ</w:t>
      </w:r>
      <w:r>
        <w:rPr>
          <w:b/>
          <w:i w:val="0"/>
        </w:rPr>
        <w:t>а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п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>»</w:t>
      </w:r>
      <w:r>
        <w:rPr>
          <w:b/>
          <w:i w:val="0"/>
        </w:rPr>
        <w:t xml:space="preserve"> </w:t>
      </w:r>
      <w:r>
        <w:rPr>
          <w:b/>
          <w:i w:val="0"/>
        </w:rPr>
        <w:t>(</w:t>
      </w:r>
      <w:r>
        <w:rPr>
          <w:b/>
          <w:i w:val="0"/>
        </w:rPr>
        <w:t>Д</w:t>
      </w:r>
      <w:r>
        <w:rPr>
          <w:b/>
          <w:i w:val="0"/>
        </w:rPr>
        <w:t>Г</w:t>
      </w:r>
      <w:r>
        <w:rPr>
          <w:b/>
          <w:i w:val="0"/>
        </w:rPr>
        <w:t>К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х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Г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п</w:t>
      </w:r>
      <w:r>
        <w:rPr>
          <w:b/>
          <w:i w:val="0"/>
        </w:rPr>
        <w:t>п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с</w:t>
      </w:r>
      <w:r>
        <w:rPr>
          <w:b/>
          <w:i w:val="0"/>
        </w:rPr>
        <w:t>Г</w:t>
      </w:r>
      <w:r>
        <w:rPr>
          <w:b/>
          <w:i w:val="0"/>
        </w:rPr>
        <w:t>и</w:t>
      </w:r>
      <w:r>
        <w:rPr>
          <w:b/>
          <w:i w:val="0"/>
        </w:rPr>
        <w:t>д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)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у</w:t>
      </w:r>
      <w:r>
        <w:rPr>
          <w:b/>
          <w:i w:val="0"/>
        </w:rPr>
        <w:t>п</w:t>
      </w:r>
      <w:r>
        <w:rPr>
          <w:b/>
          <w:i w:val="0"/>
        </w:rPr>
        <w:t>и</w:t>
      </w:r>
      <w:r>
        <w:rPr>
          <w:b/>
          <w:i w:val="0"/>
        </w:rPr>
        <w:t>л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и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р</w:t>
      </w:r>
      <w:r>
        <w:rPr>
          <w:b/>
          <w:i w:val="0"/>
        </w:rPr>
        <w:t>у</w:t>
      </w:r>
      <w:r>
        <w:rPr>
          <w:b/>
          <w:i w:val="0"/>
        </w:rPr>
        <w:t>п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м</w:t>
      </w:r>
      <w:r>
        <w:rPr>
          <w:b/>
          <w:i w:val="0"/>
        </w:rPr>
        <w:t>м</w:t>
      </w:r>
      <w:r>
        <w:rPr>
          <w:b/>
          <w:i w:val="0"/>
        </w:rPr>
        <w:t>ы</w:t>
      </w:r>
      <w:r>
        <w:rPr>
          <w:b/>
          <w:i w:val="0"/>
        </w:rPr>
        <w:t>.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т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в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 xml:space="preserve"> 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к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-</w:t>
      </w:r>
      <w:r>
        <w:rPr>
          <w:b/>
          <w:i w:val="0"/>
        </w:rPr>
        <w:t>з</w:t>
      </w:r>
      <w:r>
        <w:rPr>
          <w:b/>
          <w:i w:val="0"/>
        </w:rPr>
        <w:t>и</w:t>
      </w:r>
      <w:r>
        <w:rPr>
          <w:b/>
          <w:i w:val="0"/>
        </w:rPr>
        <w:t>м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м</w:t>
      </w:r>
      <w:r>
        <w:rPr>
          <w:b/>
          <w:i w:val="0"/>
        </w:rPr>
        <w:t>у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о</w:t>
      </w:r>
      <w:r>
        <w:rPr>
          <w:b/>
          <w:i w:val="0"/>
        </w:rPr>
        <w:t>д</w:t>
      </w:r>
      <w:r>
        <w:rPr>
          <w:b/>
          <w:i w:val="0"/>
        </w:rPr>
        <w:t>у</w:t>
      </w:r>
      <w:r>
        <w:rPr>
          <w:b/>
          <w:i w:val="0"/>
        </w:rPr>
        <w:t>,</w:t>
      </w:r>
      <w:r>
        <w:rPr>
          <w:b/>
          <w:i w:val="0"/>
        </w:rPr>
        <w:t xml:space="preserve"> </w:t>
      </w:r>
      <w:r>
        <w:rPr>
          <w:b/>
          <w:i w:val="0"/>
        </w:rPr>
        <w:t>ч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п</w:t>
      </w:r>
      <w:r>
        <w:rPr>
          <w:b/>
          <w:i w:val="0"/>
        </w:rPr>
        <w:t>е</w:t>
      </w:r>
      <w:r>
        <w:rPr>
          <w:b/>
          <w:i w:val="0"/>
        </w:rPr>
        <w:t>ч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и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п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ж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р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б</w:t>
      </w:r>
      <w:r>
        <w:rPr>
          <w:b/>
          <w:i w:val="0"/>
        </w:rPr>
        <w:t>ж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д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 xml:space="preserve"> </w:t>
      </w:r>
      <w:r>
        <w:rPr>
          <w:b/>
          <w:i w:val="0"/>
        </w:rPr>
        <w:t>ж</w:t>
      </w:r>
      <w:r>
        <w:rPr>
          <w:b/>
          <w:i w:val="0"/>
        </w:rPr>
        <w:t>и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д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/>
          <w:i w:val="0"/>
        </w:rPr>
        <w:t>т</w:t>
      </w:r>
      <w:r>
        <w:rPr>
          <w:b/>
          <w:i w:val="0"/>
        </w:rPr>
        <w:t>и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П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г</w:t>
      </w:r>
      <w:r>
        <w:rPr>
          <w:b/>
          <w:i w:val="0"/>
        </w:rPr>
        <w:t>о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р</w:t>
      </w:r>
      <w:r>
        <w:rPr>
          <w:b/>
          <w:i w:val="0"/>
        </w:rPr>
        <w:t>а</w:t>
      </w:r>
      <w:r>
        <w:rPr>
          <w:b/>
          <w:i w:val="0"/>
        </w:rPr>
        <w:t>я</w:t>
      </w:r>
      <w:r>
        <w:rPr>
          <w:b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**Что включает в себя ремонтная программа?**  </w:t>
      </w:r>
      <w:r>
        <w:rPr>
          <w:b w:val="0"/>
          <w:i w:val="0"/>
        </w:rPr>
        <w:br/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-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х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ь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щ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**Контекст: почему это важно?**  </w:t>
      </w:r>
      <w:r>
        <w:rPr>
          <w:b w:val="0"/>
          <w:i w:val="0"/>
        </w:rPr>
        <w:br/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ъ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б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ё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ъ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у</w:t>
      </w:r>
      <w:r>
        <w:rPr>
          <w:b w:val="0"/>
          <w:i w:val="0"/>
        </w:rPr>
        <w:t>ч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**Перспективы и ожидаемые результаты**  </w:t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ф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ш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п</w:t>
      </w:r>
      <w:r>
        <w:rPr>
          <w:b w:val="0"/>
          <w:i w:val="0"/>
        </w:rPr>
        <w:t>п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щ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Э</w:t>
      </w:r>
      <w:r>
        <w:rPr>
          <w:b w:val="0"/>
          <w:i w:val="0"/>
        </w:rPr>
        <w:t>Ц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–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к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ш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>.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https://www.ruscable.ru/news/2025/03/04/Masshtabnye_remonty_na_Artemovskoj_TETS_obnovlenie/</w:t>
      </w:r>
    </w:p>
    <w:p>
      <w:pPr>
        <w:pStyle w:val="Heading1"/>
        <w:jc w:val="left"/>
      </w:pPr>
      <w:r>
        <w:rPr>
          <w:b/>
        </w:rPr>
        <w:t>Новостной пост 2: Ускорение инфляции прокомментировали в Миннацэкономики</w:t>
      </w:r>
    </w:p>
    <w:p>
      <w:pPr>
        <w:jc w:val="left"/>
      </w:pPr>
      <w:r>
        <w:rPr>
          <w:b/>
          <w:i w:val="0"/>
        </w:rPr>
        <w:t>У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р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>н</w:t>
      </w:r>
      <w:r>
        <w:rPr>
          <w:b/>
          <w:i w:val="0"/>
        </w:rPr>
        <w:t>ф</w:t>
      </w:r>
      <w:r>
        <w:rPr>
          <w:b/>
          <w:i w:val="0"/>
        </w:rPr>
        <w:t>л</w:t>
      </w:r>
      <w:r>
        <w:rPr>
          <w:b/>
          <w:i w:val="0"/>
        </w:rPr>
        <w:t>я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а</w:t>
      </w:r>
      <w:r>
        <w:rPr>
          <w:b/>
          <w:i w:val="0"/>
        </w:rPr>
        <w:t>з</w:t>
      </w:r>
      <w:r>
        <w:rPr>
          <w:b/>
          <w:i w:val="0"/>
        </w:rPr>
        <w:t>а</w:t>
      </w:r>
      <w:r>
        <w:rPr>
          <w:b/>
          <w:i w:val="0"/>
        </w:rPr>
        <w:t>х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е</w:t>
      </w:r>
      <w:r>
        <w:rPr>
          <w:b/>
          <w:i w:val="0"/>
        </w:rPr>
        <w:t>: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м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т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и</w:t>
      </w:r>
      <w:r>
        <w:rPr>
          <w:b/>
          <w:i w:val="0"/>
        </w:rPr>
        <w:t>й</w:t>
      </w:r>
      <w:r>
        <w:rPr>
          <w:b/>
          <w:i w:val="0"/>
        </w:rPr>
        <w:t xml:space="preserve"> 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н</w:t>
      </w:r>
      <w:r>
        <w:rPr>
          <w:b/>
          <w:i w:val="0"/>
        </w:rPr>
        <w:t>н</w:t>
      </w:r>
      <w:r>
        <w:rPr>
          <w:b/>
          <w:i w:val="0"/>
        </w:rPr>
        <w:t>а</w:t>
      </w:r>
      <w:r>
        <w:rPr>
          <w:b/>
          <w:i w:val="0"/>
        </w:rPr>
        <w:t>ц</w:t>
      </w:r>
      <w:r>
        <w:rPr>
          <w:b/>
          <w:i w:val="0"/>
        </w:rPr>
        <w:t>э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📍</w:t>
      </w:r>
      <w:r>
        <w:rPr>
          <w:b w:val="0"/>
          <w:i w:val="0"/>
        </w:rPr>
        <w:t xml:space="preserve"> </w:t>
      </w:r>
      <w:r>
        <w:rPr>
          <w:b w:val="0"/>
          <w:i/>
        </w:rPr>
        <w:t>А</w:t>
      </w:r>
      <w:r>
        <w:rPr>
          <w:b w:val="0"/>
          <w:i/>
        </w:rPr>
        <w:t>с</w:t>
      </w:r>
      <w:r>
        <w:rPr>
          <w:b w:val="0"/>
          <w:i/>
        </w:rPr>
        <w:t>т</w:t>
      </w:r>
      <w:r>
        <w:rPr>
          <w:b w:val="0"/>
          <w:i/>
        </w:rPr>
        <w:t>а</w:t>
      </w:r>
      <w:r>
        <w:rPr>
          <w:b w:val="0"/>
          <w:i/>
        </w:rPr>
        <w:t>н</w:t>
      </w:r>
      <w:r>
        <w:rPr>
          <w:b w:val="0"/>
          <w:i/>
        </w:rPr>
        <w:t>а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4</w:t>
      </w:r>
      <w:r>
        <w:rPr>
          <w:b w:val="0"/>
          <w:i/>
        </w:rPr>
        <w:t xml:space="preserve"> </w:t>
      </w:r>
      <w:r>
        <w:rPr>
          <w:b w:val="0"/>
          <w:i/>
        </w:rPr>
        <w:t>м</w:t>
      </w:r>
      <w:r>
        <w:rPr>
          <w:b w:val="0"/>
          <w:i/>
        </w:rPr>
        <w:t>а</w:t>
      </w:r>
      <w:r>
        <w:rPr>
          <w:b w:val="0"/>
          <w:i/>
        </w:rPr>
        <w:t>р</w:t>
      </w:r>
      <w:r>
        <w:rPr>
          <w:b w:val="0"/>
          <w:i/>
        </w:rPr>
        <w:t>т</w:t>
      </w:r>
      <w:r>
        <w:rPr>
          <w:b w:val="0"/>
          <w:i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у</w:t>
      </w:r>
      <w:r>
        <w:rPr>
          <w:b w:val="0"/>
          <w:i w:val="0"/>
        </w:rPr>
        <w:t>б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з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ф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📈 Основные причины роста цен  </w:t>
      </w:r>
      <w:r>
        <w:rPr>
          <w:b w:val="0"/>
          <w:i w:val="0"/>
        </w:rPr>
        <w:br/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в</w:t>
      </w:r>
      <w:r>
        <w:rPr>
          <w:b w:val="0"/>
          <w:i w:val="0"/>
        </w:rPr>
        <w:t>ш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🔹</w:t>
      </w:r>
      <w:r>
        <w:rPr>
          <w:b w:val="0"/>
          <w:i w:val="0"/>
        </w:rPr>
        <w:t xml:space="preserve"> </w:t>
      </w:r>
      <w:r>
        <w:rPr>
          <w:b/>
          <w:i w:val="0"/>
        </w:rPr>
        <w:t>Г</w:t>
      </w:r>
      <w:r>
        <w:rPr>
          <w:b/>
          <w:i w:val="0"/>
        </w:rPr>
        <w:t>л</w:t>
      </w:r>
      <w:r>
        <w:rPr>
          <w:b/>
          <w:i w:val="0"/>
        </w:rPr>
        <w:t>о</w:t>
      </w:r>
      <w:r>
        <w:rPr>
          <w:b/>
          <w:i w:val="0"/>
        </w:rPr>
        <w:t>б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ь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э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н</w:t>
      </w:r>
      <w:r>
        <w:rPr>
          <w:b/>
          <w:i w:val="0"/>
        </w:rPr>
        <w:t>о</w:t>
      </w:r>
      <w:r>
        <w:rPr>
          <w:b/>
          <w:i w:val="0"/>
        </w:rPr>
        <w:t>м</w:t>
      </w:r>
      <w:r>
        <w:rPr>
          <w:b/>
          <w:i w:val="0"/>
        </w:rPr>
        <w:t>и</w:t>
      </w:r>
      <w:r>
        <w:rPr>
          <w:b/>
          <w:i w:val="0"/>
        </w:rPr>
        <w:t>ч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к</w:t>
      </w:r>
      <w:r>
        <w:rPr>
          <w:b/>
          <w:i w:val="0"/>
        </w:rPr>
        <w:t>и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д</w:t>
      </w:r>
      <w:r>
        <w:rPr>
          <w:b/>
          <w:i w:val="0"/>
        </w:rPr>
        <w:t>е</w:t>
      </w:r>
      <w:r>
        <w:rPr>
          <w:b/>
          <w:i w:val="0"/>
        </w:rPr>
        <w:t>н</w:t>
      </w:r>
      <w:r>
        <w:rPr>
          <w:b/>
          <w:i w:val="0"/>
        </w:rPr>
        <w:t>ц</w:t>
      </w:r>
      <w:r>
        <w:rPr>
          <w:b/>
          <w:i w:val="0"/>
        </w:rPr>
        <w:t>и</w:t>
      </w:r>
      <w:r>
        <w:rPr>
          <w:b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ф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ф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🔹</w:t>
      </w:r>
      <w:r>
        <w:rPr>
          <w:b w:val="0"/>
          <w:i w:val="0"/>
        </w:rPr>
        <w:t xml:space="preserve"> 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 xml:space="preserve"> </w:t>
      </w:r>
      <w:r>
        <w:rPr>
          <w:b/>
          <w:i w:val="0"/>
        </w:rPr>
        <w:t>с</w:t>
      </w:r>
      <w:r>
        <w:rPr>
          <w:b/>
          <w:i w:val="0"/>
        </w:rPr>
        <w:t>е</w:t>
      </w:r>
      <w:r>
        <w:rPr>
          <w:b/>
          <w:i w:val="0"/>
        </w:rPr>
        <w:t>б</w:t>
      </w:r>
      <w:r>
        <w:rPr>
          <w:b/>
          <w:i w:val="0"/>
        </w:rPr>
        <w:t>е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и</w:t>
      </w:r>
      <w:r>
        <w:rPr>
          <w:b/>
          <w:i w:val="0"/>
        </w:rPr>
        <w:t>м</w:t>
      </w:r>
      <w:r>
        <w:rPr>
          <w:b/>
          <w:i w:val="0"/>
        </w:rPr>
        <w:t>о</w:t>
      </w:r>
      <w:r>
        <w:rPr>
          <w:b/>
          <w:i w:val="0"/>
        </w:rPr>
        <w:t>с</w:t>
      </w:r>
      <w:r>
        <w:rPr>
          <w:b/>
          <w:i w:val="0"/>
        </w:rPr>
        <w:t>т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т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р</w:t>
      </w:r>
      <w:r>
        <w:rPr>
          <w:b/>
          <w:i w:val="0"/>
        </w:rPr>
        <w:t>о</w:t>
      </w:r>
      <w:r>
        <w:rPr>
          <w:b/>
          <w:i w:val="0"/>
        </w:rPr>
        <w:t>в</w:t>
      </w:r>
      <w:r>
        <w:rPr>
          <w:b/>
          <w:i w:val="0"/>
        </w:rPr>
        <w:t xml:space="preserve"> </w:t>
      </w:r>
      <w:r>
        <w:rPr>
          <w:b/>
          <w:i w:val="0"/>
        </w:rPr>
        <w:t>и</w:t>
      </w:r>
      <w:r>
        <w:rPr>
          <w:b/>
          <w:i w:val="0"/>
        </w:rPr>
        <w:t xml:space="preserve"> </w:t>
      </w:r>
      <w:r>
        <w:rPr>
          <w:b/>
          <w:i w:val="0"/>
        </w:rPr>
        <w:t>у</w:t>
      </w:r>
      <w:r>
        <w:rPr>
          <w:b/>
          <w:i w:val="0"/>
        </w:rPr>
        <w:t>с</w:t>
      </w:r>
      <w:r>
        <w:rPr>
          <w:b/>
          <w:i w:val="0"/>
        </w:rPr>
        <w:t>л</w:t>
      </w:r>
      <w:r>
        <w:rPr>
          <w:b/>
          <w:i w:val="0"/>
        </w:rPr>
        <w:t>у</w:t>
      </w:r>
      <w:r>
        <w:rPr>
          <w:b/>
          <w:i w:val="0"/>
        </w:rPr>
        <w:t>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ы</w:t>
      </w:r>
      <w:r>
        <w:rPr>
          <w:b w:val="0"/>
          <w:i w:val="0"/>
        </w:rPr>
        <w:t>р</w:t>
      </w:r>
      <w:r>
        <w:rPr>
          <w:b w:val="0"/>
          <w:i w:val="0"/>
        </w:rPr>
        <w:t>ь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ч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🔹</w:t>
      </w:r>
      <w:r>
        <w:rPr>
          <w:b w:val="0"/>
          <w:i w:val="0"/>
        </w:rPr>
        <w:t xml:space="preserve"> </w:t>
      </w:r>
      <w:r>
        <w:rPr>
          <w:b/>
          <w:i w:val="0"/>
        </w:rPr>
        <w:t>В</w:t>
      </w:r>
      <w:r>
        <w:rPr>
          <w:b/>
          <w:i w:val="0"/>
        </w:rPr>
        <w:t>а</w:t>
      </w:r>
      <w:r>
        <w:rPr>
          <w:b/>
          <w:i w:val="0"/>
        </w:rPr>
        <w:t>л</w:t>
      </w:r>
      <w:r>
        <w:rPr>
          <w:b/>
          <w:i w:val="0"/>
        </w:rPr>
        <w:t>ю</w:t>
      </w:r>
      <w:r>
        <w:rPr>
          <w:b/>
          <w:i w:val="0"/>
        </w:rPr>
        <w:t>т</w:t>
      </w:r>
      <w:r>
        <w:rPr>
          <w:b/>
          <w:i w:val="0"/>
        </w:rPr>
        <w:t>н</w:t>
      </w:r>
      <w:r>
        <w:rPr>
          <w:b/>
          <w:i w:val="0"/>
        </w:rPr>
        <w:t>ы</w:t>
      </w:r>
      <w:r>
        <w:rPr>
          <w:b/>
          <w:i w:val="0"/>
        </w:rPr>
        <w:t>е</w:t>
      </w:r>
      <w:r>
        <w:rPr>
          <w:b/>
          <w:i w:val="0"/>
        </w:rPr>
        <w:t xml:space="preserve"> </w:t>
      </w:r>
      <w:r>
        <w:rPr>
          <w:b/>
          <w:i w:val="0"/>
        </w:rPr>
        <w:t>к</w:t>
      </w:r>
      <w:r>
        <w:rPr>
          <w:b/>
          <w:i w:val="0"/>
        </w:rPr>
        <w:t>о</w:t>
      </w:r>
      <w:r>
        <w:rPr>
          <w:b/>
          <w:i w:val="0"/>
        </w:rPr>
        <w:t>л</w:t>
      </w:r>
      <w:r>
        <w:rPr>
          <w:b/>
          <w:i w:val="0"/>
        </w:rPr>
        <w:t>е</w:t>
      </w:r>
      <w:r>
        <w:rPr>
          <w:b/>
          <w:i w:val="0"/>
        </w:rPr>
        <w:t>б</w:t>
      </w:r>
      <w:r>
        <w:rPr>
          <w:b/>
          <w:i w:val="0"/>
        </w:rPr>
        <w:t>а</w:t>
      </w:r>
      <w:r>
        <w:rPr>
          <w:b/>
          <w:i w:val="0"/>
        </w:rPr>
        <w:t>н</w:t>
      </w:r>
      <w:r>
        <w:rPr>
          <w:b/>
          <w:i w:val="0"/>
        </w:rPr>
        <w:t>и</w:t>
      </w:r>
      <w:r>
        <w:rPr>
          <w:b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—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н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ы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у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у</w:t>
      </w:r>
      <w:r>
        <w:rPr>
          <w:b w:val="0"/>
          <w:i w:val="0"/>
        </w:rPr>
        <w:t>к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🔎 Контекст и анализ  </w:t>
      </w:r>
      <w:r>
        <w:rPr>
          <w:b w:val="0"/>
          <w:i w:val="0"/>
        </w:rPr>
        <w:br/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ч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я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ш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е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ф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я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К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к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ж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и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э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ч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у</w:t>
      </w:r>
      <w:r>
        <w:rPr>
          <w:b w:val="0"/>
          <w:i w:val="0"/>
        </w:rPr>
        <w:t>с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/>
        </w:rPr>
        <w:t xml:space="preserve">📊 Какие меры принимаются  </w:t>
      </w:r>
      <w:r>
        <w:rPr>
          <w:b w:val="0"/>
          <w:i w:val="0"/>
        </w:rPr>
        <w:br/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-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а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ш</w:t>
      </w:r>
      <w:r>
        <w:rPr>
          <w:b w:val="0"/>
          <w:i w:val="0"/>
        </w:rPr>
        <w:t>а</w:t>
      </w:r>
      <w:r>
        <w:rPr>
          <w:b w:val="0"/>
          <w:i w:val="0"/>
        </w:rPr>
        <w:t>г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>б</w:t>
      </w:r>
      <w:r>
        <w:rPr>
          <w:b w:val="0"/>
          <w:i w:val="0"/>
        </w:rPr>
        <w:t>и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: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г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ч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ж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н</w:t>
      </w:r>
      <w:r>
        <w:rPr>
          <w:b w:val="0"/>
          <w:i w:val="0"/>
        </w:rPr>
        <w:t>у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в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>в</w:t>
      </w:r>
      <w:r>
        <w:rPr>
          <w:b w:val="0"/>
          <w:i w:val="0"/>
        </w:rPr>
        <w:t>и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р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з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б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я</w:t>
      </w:r>
      <w:r>
        <w:rPr>
          <w:b w:val="0"/>
          <w:i w:val="0"/>
        </w:rPr>
        <w:t>м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у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t>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м</w:t>
      </w:r>
      <w:r>
        <w:rPr>
          <w:b w:val="0"/>
          <w:i w:val="0"/>
        </w:rPr>
        <w:t>е</w:t>
      </w:r>
      <w:r>
        <w:rPr>
          <w:b w:val="0"/>
          <w:i w:val="0"/>
        </w:rPr>
        <w:t>р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в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м</w:t>
      </w:r>
      <w:r>
        <w:rPr>
          <w:b w:val="0"/>
          <w:i w:val="0"/>
        </w:rPr>
        <w:t>к</w:t>
      </w:r>
      <w:r>
        <w:rPr>
          <w:b w:val="0"/>
          <w:i w:val="0"/>
        </w:rPr>
        <w:t>а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г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у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р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о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к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В</w:t>
      </w:r>
      <w:r>
        <w:rPr>
          <w:b w:val="0"/>
          <w:i w:val="0"/>
        </w:rPr>
        <w:t>л</w:t>
      </w:r>
      <w:r>
        <w:rPr>
          <w:b w:val="0"/>
          <w:i w:val="0"/>
        </w:rPr>
        <w:t>а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н</w:t>
      </w:r>
      <w:r>
        <w:rPr>
          <w:b w:val="0"/>
          <w:i w:val="0"/>
        </w:rPr>
        <w:t>а</w:t>
      </w:r>
      <w:r>
        <w:rPr>
          <w:b w:val="0"/>
          <w:i w:val="0"/>
        </w:rPr>
        <w:t>д</w:t>
      </w:r>
      <w:r>
        <w:rPr>
          <w:b w:val="0"/>
          <w:i w:val="0"/>
        </w:rPr>
        <w:t>е</w:t>
      </w:r>
      <w:r>
        <w:rPr>
          <w:b w:val="0"/>
          <w:i w:val="0"/>
        </w:rPr>
        <w:t>ю</w:t>
      </w:r>
      <w:r>
        <w:rPr>
          <w:b w:val="0"/>
          <w:i w:val="0"/>
        </w:rPr>
        <w:t>т</w:t>
      </w:r>
      <w:r>
        <w:rPr>
          <w:b w:val="0"/>
          <w:i w:val="0"/>
        </w:rPr>
        <w:t>с</w:t>
      </w:r>
      <w:r>
        <w:rPr>
          <w:b w:val="0"/>
          <w:i w:val="0"/>
        </w:rPr>
        <w:t>я</w:t>
      </w:r>
      <w:r>
        <w:rPr>
          <w:b w:val="0"/>
          <w:i w:val="0"/>
        </w:rPr>
        <w:t>,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ч</w:t>
      </w:r>
      <w:r>
        <w:rPr>
          <w:b w:val="0"/>
          <w:i w:val="0"/>
        </w:rPr>
        <w:t>т</w:t>
      </w:r>
      <w:r>
        <w:rPr>
          <w:b w:val="0"/>
          <w:i w:val="0"/>
        </w:rPr>
        <w:t>о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л</w:t>
      </w:r>
      <w:r>
        <w:rPr>
          <w:b w:val="0"/>
          <w:i w:val="0"/>
        </w:rPr>
        <w:t>е</w:t>
      </w:r>
      <w:r>
        <w:rPr>
          <w:b w:val="0"/>
          <w:i w:val="0"/>
        </w:rPr>
        <w:t>к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й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>х</w:t>
      </w:r>
      <w:r>
        <w:rPr>
          <w:b w:val="0"/>
          <w:i w:val="0"/>
        </w:rPr>
        <w:t>о</w:t>
      </w:r>
      <w:r>
        <w:rPr>
          <w:b w:val="0"/>
          <w:i w:val="0"/>
        </w:rPr>
        <w:t>д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к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г</w:t>
      </w:r>
      <w:r>
        <w:rPr>
          <w:b w:val="0"/>
          <w:i w:val="0"/>
        </w:rPr>
        <w:t>у</w:t>
      </w:r>
      <w:r>
        <w:rPr>
          <w:b w:val="0"/>
          <w:i w:val="0"/>
        </w:rPr>
        <w:t>л</w:t>
      </w:r>
      <w:r>
        <w:rPr>
          <w:b w:val="0"/>
          <w:i w:val="0"/>
        </w:rPr>
        <w:t>и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а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ю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у</w:t>
      </w:r>
      <w:r>
        <w:rPr>
          <w:b w:val="0"/>
          <w:i w:val="0"/>
        </w:rPr>
        <w:t>а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о</w:t>
      </w:r>
      <w:r>
        <w:rPr>
          <w:b w:val="0"/>
          <w:i w:val="0"/>
        </w:rPr>
        <w:t>м</w:t>
      </w:r>
      <w:r>
        <w:rPr>
          <w:b w:val="0"/>
          <w:i w:val="0"/>
        </w:rPr>
        <w:t>о</w:t>
      </w:r>
      <w:r>
        <w:rPr>
          <w:b w:val="0"/>
          <w:i w:val="0"/>
        </w:rPr>
        <w:t>ж</w:t>
      </w:r>
      <w:r>
        <w:rPr>
          <w:b w:val="0"/>
          <w:i w:val="0"/>
        </w:rPr>
        <w:t>е</w:t>
      </w:r>
      <w:r>
        <w:rPr>
          <w:b w:val="0"/>
          <w:i w:val="0"/>
        </w:rPr>
        <w:t>т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с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з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т</w:t>
      </w:r>
      <w:r>
        <w:rPr>
          <w:b w:val="0"/>
          <w:i w:val="0"/>
        </w:rPr>
        <w:t>е</w:t>
      </w:r>
      <w:r>
        <w:rPr>
          <w:b w:val="0"/>
          <w:i w:val="0"/>
        </w:rPr>
        <w:t>м</w:t>
      </w:r>
      <w:r>
        <w:rPr>
          <w:b w:val="0"/>
          <w:i w:val="0"/>
        </w:rPr>
        <w:t>п</w:t>
      </w:r>
      <w:r>
        <w:rPr>
          <w:b w:val="0"/>
          <w:i w:val="0"/>
        </w:rPr>
        <w:t>ы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а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д</w:t>
      </w:r>
      <w:r>
        <w:rPr>
          <w:b w:val="0"/>
          <w:i w:val="0"/>
        </w:rPr>
        <w:t>о</w:t>
      </w:r>
      <w:r>
        <w:rPr>
          <w:b w:val="0"/>
          <w:i w:val="0"/>
        </w:rPr>
        <w:t>т</w:t>
      </w:r>
      <w:r>
        <w:rPr>
          <w:b w:val="0"/>
          <w:i w:val="0"/>
        </w:rPr>
        <w:t>в</w:t>
      </w:r>
      <w:r>
        <w:rPr>
          <w:b w:val="0"/>
          <w:i w:val="0"/>
        </w:rPr>
        <w:t>р</w:t>
      </w:r>
      <w:r>
        <w:rPr>
          <w:b w:val="0"/>
          <w:i w:val="0"/>
        </w:rPr>
        <w:t>а</w:t>
      </w:r>
      <w:r>
        <w:rPr>
          <w:b w:val="0"/>
          <w:i w:val="0"/>
        </w:rPr>
        <w:t>т</w:t>
      </w:r>
      <w:r>
        <w:rPr>
          <w:b w:val="0"/>
          <w:i w:val="0"/>
        </w:rPr>
        <w:t>и</w:t>
      </w:r>
      <w:r>
        <w:rPr>
          <w:b w:val="0"/>
          <w:i w:val="0"/>
        </w:rPr>
        <w:t>т</w:t>
      </w:r>
      <w:r>
        <w:rPr>
          <w:b w:val="0"/>
          <w:i w:val="0"/>
        </w:rPr>
        <w:t>ь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д</w:t>
      </w:r>
      <w:r>
        <w:rPr>
          <w:b w:val="0"/>
          <w:i w:val="0"/>
        </w:rPr>
        <w:t>а</w:t>
      </w:r>
      <w:r>
        <w:rPr>
          <w:b w:val="0"/>
          <w:i w:val="0"/>
        </w:rPr>
        <w:t>л</w:t>
      </w:r>
      <w:r>
        <w:rPr>
          <w:b w:val="0"/>
          <w:i w:val="0"/>
        </w:rPr>
        <w:t>ь</w:t>
      </w:r>
      <w:r>
        <w:rPr>
          <w:b w:val="0"/>
          <w:i w:val="0"/>
        </w:rPr>
        <w:t>н</w:t>
      </w:r>
      <w:r>
        <w:rPr>
          <w:b w:val="0"/>
          <w:i w:val="0"/>
        </w:rPr>
        <w:t>е</w:t>
      </w:r>
      <w:r>
        <w:rPr>
          <w:b w:val="0"/>
          <w:i w:val="0"/>
        </w:rPr>
        <w:t>й</w:t>
      </w:r>
      <w:r>
        <w:rPr>
          <w:b w:val="0"/>
          <w:i w:val="0"/>
        </w:rPr>
        <w:t>ш</w:t>
      </w:r>
      <w:r>
        <w:rPr>
          <w:b w:val="0"/>
          <w:i w:val="0"/>
        </w:rPr>
        <w:t>е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о</w:t>
      </w:r>
      <w:r>
        <w:rPr>
          <w:b w:val="0"/>
          <w:i w:val="0"/>
        </w:rPr>
        <w:t>б</w:t>
      </w:r>
      <w:r>
        <w:rPr>
          <w:b w:val="0"/>
          <w:i w:val="0"/>
        </w:rPr>
        <w:t>о</w:t>
      </w:r>
      <w:r>
        <w:rPr>
          <w:b w:val="0"/>
          <w:i w:val="0"/>
        </w:rPr>
        <w:t>с</w:t>
      </w:r>
      <w:r>
        <w:rPr>
          <w:b w:val="0"/>
          <w:i w:val="0"/>
        </w:rPr>
        <w:t>т</w:t>
      </w:r>
      <w:r>
        <w:rPr>
          <w:b w:val="0"/>
          <w:i w:val="0"/>
        </w:rPr>
        <w:t>р</w:t>
      </w:r>
      <w:r>
        <w:rPr>
          <w:b w:val="0"/>
          <w:i w:val="0"/>
        </w:rPr>
        <w:t>е</w:t>
      </w:r>
      <w:r>
        <w:rPr>
          <w:b w:val="0"/>
          <w:i w:val="0"/>
        </w:rPr>
        <w:t>н</w:t>
      </w:r>
      <w:r>
        <w:rPr>
          <w:b w:val="0"/>
          <w:i w:val="0"/>
        </w:rPr>
        <w:t>и</w:t>
      </w:r>
      <w:r>
        <w:rPr>
          <w:b w:val="0"/>
          <w:i w:val="0"/>
        </w:rPr>
        <w:t>е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и</w:t>
      </w:r>
      <w:r>
        <w:rPr>
          <w:b w:val="0"/>
          <w:i w:val="0"/>
        </w:rPr>
        <w:t>н</w:t>
      </w:r>
      <w:r>
        <w:rPr>
          <w:b w:val="0"/>
          <w:i w:val="0"/>
        </w:rPr>
        <w:t>ф</w:t>
      </w:r>
      <w:r>
        <w:rPr>
          <w:b w:val="0"/>
          <w:i w:val="0"/>
        </w:rPr>
        <w:t>л</w:t>
      </w:r>
      <w:r>
        <w:rPr>
          <w:b w:val="0"/>
          <w:i w:val="0"/>
        </w:rPr>
        <w:t>я</w:t>
      </w:r>
      <w:r>
        <w:rPr>
          <w:b w:val="0"/>
          <w:i w:val="0"/>
        </w:rPr>
        <w:t>ц</w:t>
      </w:r>
      <w:r>
        <w:rPr>
          <w:b w:val="0"/>
          <w:i w:val="0"/>
        </w:rPr>
        <w:t>и</w:t>
      </w:r>
      <w:r>
        <w:rPr>
          <w:b w:val="0"/>
          <w:i w:val="0"/>
        </w:rPr>
        <w:t>о</w:t>
      </w:r>
      <w:r>
        <w:rPr>
          <w:b w:val="0"/>
          <w:i w:val="0"/>
        </w:rPr>
        <w:t>н</w:t>
      </w:r>
      <w:r>
        <w:rPr>
          <w:b w:val="0"/>
          <w:i w:val="0"/>
        </w:rPr>
        <w:t>н</w:t>
      </w:r>
      <w:r>
        <w:rPr>
          <w:b w:val="0"/>
          <w:i w:val="0"/>
        </w:rPr>
        <w:t>ы</w:t>
      </w:r>
      <w:r>
        <w:rPr>
          <w:b w:val="0"/>
          <w:i w:val="0"/>
        </w:rPr>
        <w:t>х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п</w:t>
      </w:r>
      <w:r>
        <w:rPr>
          <w:b w:val="0"/>
          <w:i w:val="0"/>
        </w:rPr>
        <w:t>р</w:t>
      </w:r>
      <w:r>
        <w:rPr>
          <w:b w:val="0"/>
          <w:i w:val="0"/>
        </w:rPr>
        <w:t>о</w:t>
      </w:r>
      <w:r>
        <w:rPr>
          <w:b w:val="0"/>
          <w:i w:val="0"/>
        </w:rPr>
        <w:t>ц</w:t>
      </w:r>
      <w:r>
        <w:rPr>
          <w:b w:val="0"/>
          <w:i w:val="0"/>
        </w:rPr>
        <w:t>е</w:t>
      </w:r>
      <w:r>
        <w:rPr>
          <w:b w:val="0"/>
          <w:i w:val="0"/>
        </w:rPr>
        <w:t>с</w:t>
      </w:r>
      <w:r>
        <w:rPr>
          <w:b w:val="0"/>
          <w:i w:val="0"/>
        </w:rPr>
        <w:t>с</w:t>
      </w:r>
      <w:r>
        <w:rPr>
          <w:b w:val="0"/>
          <w:i w:val="0"/>
        </w:rPr>
        <w:t>о</w:t>
      </w:r>
      <w:r>
        <w:rPr>
          <w:b w:val="0"/>
          <w:i w:val="0"/>
        </w:rPr>
        <w:t>в</w:t>
      </w:r>
      <w:r>
        <w:rPr>
          <w:b w:val="0"/>
          <w:i w:val="0"/>
        </w:rPr>
        <w:t>.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br/>
      </w:r>
      <w:r>
        <w:rPr>
          <w:b w:val="0"/>
          <w:i w:val="0"/>
        </w:rPr>
        <w:br/>
      </w:r>
      <w:r>
        <w:rPr>
          <w:b w:val="0"/>
          <w:i w:val="0"/>
        </w:rPr>
        <w:t>🔹</w:t>
      </w:r>
      <w:r>
        <w:rPr>
          <w:b w:val="0"/>
          <w:i w:val="0"/>
        </w:rPr>
        <w:t xml:space="preserve"> </w:t>
      </w:r>
      <w:r>
        <w:rPr>
          <w:b w:val="0"/>
          <w:i/>
        </w:rPr>
        <w:t>С</w:t>
      </w:r>
      <w:r>
        <w:rPr>
          <w:b w:val="0"/>
          <w:i/>
        </w:rPr>
        <w:t>л</w:t>
      </w:r>
      <w:r>
        <w:rPr>
          <w:b w:val="0"/>
          <w:i/>
        </w:rPr>
        <w:t>е</w:t>
      </w:r>
      <w:r>
        <w:rPr>
          <w:b w:val="0"/>
          <w:i/>
        </w:rPr>
        <w:t>д</w:t>
      </w:r>
      <w:r>
        <w:rPr>
          <w:b w:val="0"/>
          <w:i/>
        </w:rPr>
        <w:t>и</w:t>
      </w:r>
      <w:r>
        <w:rPr>
          <w:b w:val="0"/>
          <w:i/>
        </w:rPr>
        <w:t>т</w:t>
      </w:r>
      <w:r>
        <w:rPr>
          <w:b w:val="0"/>
          <w:i/>
        </w:rPr>
        <w:t>е</w:t>
      </w:r>
      <w:r>
        <w:rPr>
          <w:b w:val="0"/>
          <w:i/>
        </w:rPr>
        <w:t xml:space="preserve"> </w:t>
      </w:r>
      <w:r>
        <w:rPr>
          <w:b w:val="0"/>
          <w:i/>
        </w:rPr>
        <w:t>з</w:t>
      </w:r>
      <w:r>
        <w:rPr>
          <w:b w:val="0"/>
          <w:i/>
        </w:rPr>
        <w:t>а</w:t>
      </w:r>
      <w:r>
        <w:rPr>
          <w:b w:val="0"/>
          <w:i/>
        </w:rPr>
        <w:t xml:space="preserve"> </w:t>
      </w:r>
      <w:r>
        <w:rPr>
          <w:b w:val="0"/>
          <w:i/>
        </w:rPr>
        <w:t>о</w:t>
      </w:r>
      <w:r>
        <w:rPr>
          <w:b w:val="0"/>
          <w:i/>
        </w:rPr>
        <w:t>б</w:t>
      </w:r>
      <w:r>
        <w:rPr>
          <w:b w:val="0"/>
          <w:i/>
        </w:rPr>
        <w:t>н</w:t>
      </w:r>
      <w:r>
        <w:rPr>
          <w:b w:val="0"/>
          <w:i/>
        </w:rPr>
        <w:t>о</w:t>
      </w:r>
      <w:r>
        <w:rPr>
          <w:b w:val="0"/>
          <w:i/>
        </w:rPr>
        <w:t>в</w:t>
      </w:r>
      <w:r>
        <w:rPr>
          <w:b w:val="0"/>
          <w:i/>
        </w:rPr>
        <w:t>л</w:t>
      </w:r>
      <w:r>
        <w:rPr>
          <w:b w:val="0"/>
          <w:i/>
        </w:rPr>
        <w:t>е</w:t>
      </w:r>
      <w:r>
        <w:rPr>
          <w:b w:val="0"/>
          <w:i/>
        </w:rPr>
        <w:t>н</w:t>
      </w:r>
      <w:r>
        <w:rPr>
          <w:b w:val="0"/>
          <w:i/>
        </w:rPr>
        <w:t>и</w:t>
      </w:r>
      <w:r>
        <w:rPr>
          <w:b w:val="0"/>
          <w:i/>
        </w:rPr>
        <w:t>я</w:t>
      </w:r>
      <w:r>
        <w:rPr>
          <w:b w:val="0"/>
          <w:i/>
        </w:rPr>
        <w:t>м</w:t>
      </w:r>
      <w:r>
        <w:rPr>
          <w:b w:val="0"/>
          <w:i/>
        </w:rPr>
        <w:t>и</w:t>
      </w:r>
      <w:r>
        <w:rPr>
          <w:b w:val="0"/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ч</w:t>
      </w:r>
      <w:r>
        <w:rPr>
          <w:b w:val="0"/>
          <w:i/>
        </w:rPr>
        <w:t>т</w:t>
      </w:r>
      <w:r>
        <w:rPr>
          <w:b w:val="0"/>
          <w:i/>
        </w:rPr>
        <w:t>о</w:t>
      </w:r>
      <w:r>
        <w:rPr>
          <w:b w:val="0"/>
          <w:i/>
        </w:rPr>
        <w:t>б</w:t>
      </w:r>
      <w:r>
        <w:rPr>
          <w:b w:val="0"/>
          <w:i/>
        </w:rPr>
        <w:t>ы</w:t>
      </w:r>
      <w:r>
        <w:rPr>
          <w:b w:val="0"/>
          <w:i/>
        </w:rPr>
        <w:t xml:space="preserve"> </w:t>
      </w:r>
      <w:r>
        <w:rPr>
          <w:b w:val="0"/>
          <w:i/>
        </w:rPr>
        <w:t>б</w:t>
      </w:r>
      <w:r>
        <w:rPr>
          <w:b w:val="0"/>
          <w:i/>
        </w:rPr>
        <w:t>ы</w:t>
      </w:r>
      <w:r>
        <w:rPr>
          <w:b w:val="0"/>
          <w:i/>
        </w:rPr>
        <w:t>т</w:t>
      </w:r>
      <w:r>
        <w:rPr>
          <w:b w:val="0"/>
          <w:i/>
        </w:rPr>
        <w:t>ь</w:t>
      </w:r>
      <w:r>
        <w:rPr>
          <w:b w:val="0"/>
          <w:i/>
        </w:rPr>
        <w:t xml:space="preserve"> </w:t>
      </w:r>
      <w:r>
        <w:rPr>
          <w:b w:val="0"/>
          <w:i/>
        </w:rPr>
        <w:t>в</w:t>
      </w:r>
      <w:r>
        <w:rPr>
          <w:b w:val="0"/>
          <w:i/>
        </w:rPr>
        <w:t xml:space="preserve"> </w:t>
      </w:r>
      <w:r>
        <w:rPr>
          <w:b w:val="0"/>
          <w:i/>
        </w:rPr>
        <w:t>к</w:t>
      </w:r>
      <w:r>
        <w:rPr>
          <w:b w:val="0"/>
          <w:i/>
        </w:rPr>
        <w:t>у</w:t>
      </w:r>
      <w:r>
        <w:rPr>
          <w:b w:val="0"/>
          <w:i/>
        </w:rPr>
        <w:t>р</w:t>
      </w:r>
      <w:r>
        <w:rPr>
          <w:b w:val="0"/>
          <w:i/>
        </w:rPr>
        <w:t>с</w:t>
      </w:r>
      <w:r>
        <w:rPr>
          <w:b w:val="0"/>
          <w:i/>
        </w:rPr>
        <w:t>е</w:t>
      </w:r>
      <w:r>
        <w:rPr>
          <w:b w:val="0"/>
          <w:i/>
        </w:rPr>
        <w:t xml:space="preserve"> </w:t>
      </w:r>
      <w:r>
        <w:rPr>
          <w:b w:val="0"/>
          <w:i/>
        </w:rPr>
        <w:t>э</w:t>
      </w:r>
      <w:r>
        <w:rPr>
          <w:b w:val="0"/>
          <w:i/>
        </w:rPr>
        <w:t>к</w:t>
      </w:r>
      <w:r>
        <w:rPr>
          <w:b w:val="0"/>
          <w:i/>
        </w:rPr>
        <w:t>о</w:t>
      </w:r>
      <w:r>
        <w:rPr>
          <w:b w:val="0"/>
          <w:i/>
        </w:rPr>
        <w:t>н</w:t>
      </w:r>
      <w:r>
        <w:rPr>
          <w:b w:val="0"/>
          <w:i/>
        </w:rPr>
        <w:t>о</w:t>
      </w:r>
      <w:r>
        <w:rPr>
          <w:b w:val="0"/>
          <w:i/>
        </w:rPr>
        <w:t>м</w:t>
      </w:r>
      <w:r>
        <w:rPr>
          <w:b w:val="0"/>
          <w:i/>
        </w:rPr>
        <w:t>и</w:t>
      </w:r>
      <w:r>
        <w:rPr>
          <w:b w:val="0"/>
          <w:i/>
        </w:rPr>
        <w:t>ч</w:t>
      </w:r>
      <w:r>
        <w:rPr>
          <w:b w:val="0"/>
          <w:i/>
        </w:rPr>
        <w:t>е</w:t>
      </w:r>
      <w:r>
        <w:rPr>
          <w:b w:val="0"/>
          <w:i/>
        </w:rPr>
        <w:t>с</w:t>
      </w:r>
      <w:r>
        <w:rPr>
          <w:b w:val="0"/>
          <w:i/>
        </w:rPr>
        <w:t>к</w:t>
      </w:r>
      <w:r>
        <w:rPr>
          <w:b w:val="0"/>
          <w:i/>
        </w:rPr>
        <w:t>о</w:t>
      </w:r>
      <w:r>
        <w:rPr>
          <w:b w:val="0"/>
          <w:i/>
        </w:rPr>
        <w:t>й</w:t>
      </w:r>
      <w:r>
        <w:rPr>
          <w:b w:val="0"/>
          <w:i/>
        </w:rPr>
        <w:t xml:space="preserve"> </w:t>
      </w:r>
      <w:r>
        <w:rPr>
          <w:b w:val="0"/>
          <w:i/>
        </w:rPr>
        <w:t>с</w:t>
      </w:r>
      <w:r>
        <w:rPr>
          <w:b w:val="0"/>
          <w:i/>
        </w:rPr>
        <w:t>и</w:t>
      </w:r>
      <w:r>
        <w:rPr>
          <w:b w:val="0"/>
          <w:i/>
        </w:rPr>
        <w:t>т</w:t>
      </w:r>
      <w:r>
        <w:rPr>
          <w:b w:val="0"/>
          <w:i/>
        </w:rPr>
        <w:t>у</w:t>
      </w:r>
      <w:r>
        <w:rPr>
          <w:b w:val="0"/>
          <w:i/>
        </w:rPr>
        <w:t>а</w:t>
      </w:r>
      <w:r>
        <w:rPr>
          <w:b w:val="0"/>
          <w:i/>
        </w:rPr>
        <w:t>ц</w:t>
      </w:r>
      <w:r>
        <w:rPr>
          <w:b w:val="0"/>
          <w:i/>
        </w:rPr>
        <w:t>и</w:t>
      </w:r>
      <w:r>
        <w:rPr>
          <w:b w:val="0"/>
          <w:i/>
        </w:rPr>
        <w:t>и</w:t>
      </w:r>
      <w:r>
        <w:rPr>
          <w:b w:val="0"/>
          <w:i/>
        </w:rPr>
        <w:t xml:space="preserve"> </w:t>
      </w:r>
      <w:r>
        <w:rPr>
          <w:b w:val="0"/>
          <w:i/>
        </w:rPr>
        <w:t>в</w:t>
      </w:r>
      <w:r>
        <w:rPr>
          <w:b w:val="0"/>
          <w:i/>
        </w:rPr>
        <w:t xml:space="preserve"> </w:t>
      </w:r>
      <w:r>
        <w:rPr>
          <w:b w:val="0"/>
          <w:i/>
        </w:rPr>
        <w:t>с</w:t>
      </w:r>
      <w:r>
        <w:rPr>
          <w:b w:val="0"/>
          <w:i/>
        </w:rPr>
        <w:t>т</w:t>
      </w:r>
      <w:r>
        <w:rPr>
          <w:b w:val="0"/>
          <w:i/>
        </w:rPr>
        <w:t>р</w:t>
      </w:r>
      <w:r>
        <w:rPr>
          <w:b w:val="0"/>
          <w:i/>
        </w:rPr>
        <w:t>а</w:t>
      </w:r>
      <w:r>
        <w:rPr>
          <w:b w:val="0"/>
          <w:i/>
        </w:rPr>
        <w:t>н</w:t>
      </w:r>
      <w:r>
        <w:rPr>
          <w:b w:val="0"/>
          <w:i/>
        </w:rPr>
        <w:t>е</w:t>
      </w:r>
      <w:r>
        <w:rPr>
          <w:b w:val="0"/>
          <w:i/>
        </w:rPr>
        <w:t>!</w:t>
      </w:r>
      <w:r>
        <w:rPr>
          <w:b w:val="0"/>
          <w:i w:val="0"/>
        </w:rPr>
        <w:t xml:space="preserve"> </w:t>
      </w:r>
      <w:r>
        <w:rPr>
          <w:b w:val="0"/>
          <w:i w:val="0"/>
        </w:rPr>
        <w:t>🚀</w:t>
      </w:r>
      <w:r>
        <w:rPr>
          <w:b w:val="0"/>
          <w:i w:val="0"/>
        </w:rPr>
        <w:t>💰</w:t>
      </w:r>
    </w:p>
    <w:p>
      <w:pPr>
        <w:jc w:val="left"/>
      </w:pPr>
      <w:r>
        <w:rPr>
          <w:b/>
        </w:rPr>
        <w:t xml:space="preserve">Источник: </w:t>
      </w:r>
      <w:r>
        <w:rPr>
          <w:i/>
        </w:rPr>
        <w:t>https://www.kt.kz/rus/ekonomika/uskorenie_inflyatsii_prokommentirovali_v_minnatsekonomiki_1377974996.html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