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F361B" w14:textId="34074608" w:rsidR="0040034C" w:rsidRPr="0040034C" w:rsidRDefault="0040034C" w:rsidP="0040034C">
      <w:pPr>
        <w:pStyle w:val="NormalWeb"/>
        <w:shd w:val="clear" w:color="auto" w:fill="FFFFFF"/>
        <w:spacing w:before="0" w:beforeAutospacing="0" w:after="0" w:afterAutospacing="0"/>
        <w:jc w:val="center"/>
        <w:textAlignment w:val="baseline"/>
        <w:rPr>
          <w:color w:val="0D0D0D"/>
          <w:sz w:val="36"/>
          <w:szCs w:val="36"/>
        </w:rPr>
      </w:pPr>
      <w:r w:rsidRPr="0040034C">
        <w:rPr>
          <w:color w:val="0D0D0D"/>
          <w:sz w:val="36"/>
          <w:szCs w:val="36"/>
        </w:rPr>
        <w:t>Prediction of the likelihood of a patient requiring admission to the ICU</w:t>
      </w:r>
    </w:p>
    <w:p w14:paraId="4EAC9B8B" w14:textId="77777777" w:rsidR="0040034C" w:rsidRDefault="0040034C">
      <w:pPr>
        <w:rPr>
          <w:rFonts w:ascii="Segoe UI" w:hAnsi="Segoe UI" w:cs="Segoe UI"/>
          <w:sz w:val="30"/>
          <w:szCs w:val="30"/>
          <w:shd w:val="clear" w:color="auto" w:fill="FFFFFF"/>
        </w:rPr>
      </w:pPr>
    </w:p>
    <w:p w14:paraId="28D36135" w14:textId="3ABA5E36" w:rsidR="0040034C" w:rsidRPr="00FB074B" w:rsidRDefault="0040034C" w:rsidP="0040034C">
      <w:pPr>
        <w:rPr>
          <w:rFonts w:ascii="Times New Roman" w:hAnsi="Times New Roman" w:cs="Times New Roman"/>
          <w:b/>
          <w:bCs/>
          <w:sz w:val="28"/>
          <w:szCs w:val="28"/>
          <w:shd w:val="clear" w:color="auto" w:fill="FFFFFF"/>
        </w:rPr>
      </w:pPr>
      <w:r w:rsidRPr="00FB074B">
        <w:rPr>
          <w:rFonts w:ascii="Times New Roman" w:hAnsi="Times New Roman" w:cs="Times New Roman"/>
          <w:b/>
          <w:bCs/>
          <w:sz w:val="28"/>
          <w:szCs w:val="28"/>
          <w:shd w:val="clear" w:color="auto" w:fill="FFFFFF"/>
        </w:rPr>
        <w:t xml:space="preserve">Project Overview: </w:t>
      </w:r>
    </w:p>
    <w:p w14:paraId="31D03F5A" w14:textId="047B611B" w:rsidR="00A45DCC" w:rsidRDefault="0040034C" w:rsidP="00433565">
      <w:pPr>
        <w:spacing w:line="276" w:lineRule="auto"/>
        <w:jc w:val="both"/>
        <w:rPr>
          <w:rFonts w:ascii="Times New Roman" w:hAnsi="Times New Roman" w:cs="Times New Roman"/>
        </w:rPr>
      </w:pPr>
      <w:r w:rsidRPr="00A45DCC">
        <w:rPr>
          <w:rFonts w:ascii="Times New Roman" w:hAnsi="Times New Roman" w:cs="Times New Roman"/>
        </w:rPr>
        <w:t xml:space="preserve">Predicting the likelihood of a patient requiring admission to the Intensive Care Unit (ICU) is </w:t>
      </w:r>
      <w:r w:rsidR="00A45DCC">
        <w:rPr>
          <w:rFonts w:ascii="Times New Roman" w:hAnsi="Times New Roman" w:cs="Times New Roman"/>
        </w:rPr>
        <w:t xml:space="preserve">a solution to the problem of identifying the patient beforehand so that </w:t>
      </w:r>
      <w:r w:rsidR="00A45DCC" w:rsidRPr="00A45DCC">
        <w:rPr>
          <w:rFonts w:ascii="Times New Roman" w:hAnsi="Times New Roman" w:cs="Times New Roman"/>
          <w:color w:val="0D0D0D"/>
        </w:rPr>
        <w:t>resource allocation</w:t>
      </w:r>
      <w:r w:rsidR="00A45DCC">
        <w:rPr>
          <w:rFonts w:ascii="Times New Roman" w:hAnsi="Times New Roman" w:cs="Times New Roman"/>
          <w:color w:val="0D0D0D"/>
        </w:rPr>
        <w:t xml:space="preserve"> and bed management can be done effectively. It is the </w:t>
      </w:r>
      <w:r w:rsidRPr="00A45DCC">
        <w:rPr>
          <w:rFonts w:ascii="Times New Roman" w:hAnsi="Times New Roman" w:cs="Times New Roman"/>
        </w:rPr>
        <w:t xml:space="preserve">critical aspect of healthcare management, especially in hospitals and emergency departments. </w:t>
      </w:r>
    </w:p>
    <w:p w14:paraId="35D2596A" w14:textId="4F9E642D" w:rsidR="00A45DCC" w:rsidRPr="00A45DCC" w:rsidRDefault="00A45DCC" w:rsidP="00433565">
      <w:pPr>
        <w:spacing w:line="276" w:lineRule="auto"/>
        <w:jc w:val="both"/>
        <w:rPr>
          <w:rFonts w:ascii="Times New Roman" w:hAnsi="Times New Roman" w:cs="Times New Roman"/>
        </w:rPr>
      </w:pPr>
      <w:r w:rsidRPr="00A45DCC">
        <w:rPr>
          <w:rFonts w:ascii="Times New Roman" w:hAnsi="Times New Roman" w:cs="Times New Roman"/>
        </w:rPr>
        <w:t xml:space="preserve">Predicting the likelihood of a patient requiring admission to the Intensive Care Unit (ICU) </w:t>
      </w:r>
      <w:r>
        <w:rPr>
          <w:rFonts w:ascii="Times New Roman" w:hAnsi="Times New Roman" w:cs="Times New Roman"/>
        </w:rPr>
        <w:t>is done based on</w:t>
      </w:r>
      <w:r w:rsidRPr="00A45DCC">
        <w:rPr>
          <w:rFonts w:ascii="Times New Roman" w:hAnsi="Times New Roman" w:cs="Times New Roman"/>
        </w:rPr>
        <w:t xml:space="preserve"> historical hospital-wide electronic health record (EHR) data</w:t>
      </w:r>
      <w:r>
        <w:rPr>
          <w:rFonts w:ascii="Times New Roman" w:hAnsi="Times New Roman" w:cs="Times New Roman"/>
        </w:rPr>
        <w:t>. It</w:t>
      </w:r>
      <w:r w:rsidRPr="00A45DCC">
        <w:rPr>
          <w:rFonts w:ascii="Times New Roman" w:hAnsi="Times New Roman" w:cs="Times New Roman"/>
        </w:rPr>
        <w:t xml:space="preserve"> involves leveraging the vast amount of information contained within records to identify patterns and trends associated with ICU admissions.</w:t>
      </w:r>
      <w:r>
        <w:rPr>
          <w:rFonts w:ascii="Times New Roman" w:hAnsi="Times New Roman" w:cs="Times New Roman"/>
        </w:rPr>
        <w:t xml:space="preserve"> </w:t>
      </w:r>
      <w:r w:rsidR="0040034C" w:rsidRPr="00A45DCC">
        <w:rPr>
          <w:rFonts w:ascii="Times New Roman" w:hAnsi="Times New Roman" w:cs="Times New Roman"/>
        </w:rPr>
        <w:t xml:space="preserve">This prediction involves assessing various factors related to the patient's condition, medical </w:t>
      </w:r>
      <w:r w:rsidRPr="00A45DCC">
        <w:rPr>
          <w:rFonts w:ascii="Times New Roman" w:hAnsi="Times New Roman" w:cs="Times New Roman"/>
        </w:rPr>
        <w:t>history,</w:t>
      </w:r>
      <w:r>
        <w:rPr>
          <w:rFonts w:ascii="Times New Roman" w:hAnsi="Times New Roman" w:cs="Times New Roman"/>
        </w:rPr>
        <w:t xml:space="preserve"> </w:t>
      </w:r>
      <w:r w:rsidR="0040034C" w:rsidRPr="00A45DCC">
        <w:rPr>
          <w:rFonts w:ascii="Times New Roman" w:hAnsi="Times New Roman" w:cs="Times New Roman"/>
        </w:rPr>
        <w:t xml:space="preserve">and laboratory results to determine the severity of illness and the need for intensive care interventions. </w:t>
      </w:r>
    </w:p>
    <w:p w14:paraId="4DFE8089" w14:textId="7FAB776B" w:rsidR="00FB074B" w:rsidRPr="00FB074B" w:rsidRDefault="00A45DCC" w:rsidP="00433565">
      <w:pPr>
        <w:spacing w:line="276" w:lineRule="auto"/>
        <w:jc w:val="both"/>
        <w:rPr>
          <w:rFonts w:ascii="Times New Roman" w:hAnsi="Times New Roman" w:cs="Times New Roman"/>
          <w:b/>
          <w:bCs/>
          <w:sz w:val="28"/>
          <w:szCs w:val="28"/>
        </w:rPr>
      </w:pPr>
      <w:r w:rsidRPr="00FB074B">
        <w:rPr>
          <w:rFonts w:ascii="Times New Roman" w:hAnsi="Times New Roman" w:cs="Times New Roman"/>
          <w:b/>
          <w:bCs/>
          <w:sz w:val="28"/>
          <w:szCs w:val="28"/>
        </w:rPr>
        <w:t>Objective</w:t>
      </w:r>
      <w:r w:rsidR="004A6264">
        <w:rPr>
          <w:rFonts w:ascii="Times New Roman" w:hAnsi="Times New Roman" w:cs="Times New Roman"/>
          <w:b/>
          <w:bCs/>
          <w:sz w:val="28"/>
          <w:szCs w:val="28"/>
        </w:rPr>
        <w:t>:</w:t>
      </w:r>
    </w:p>
    <w:p w14:paraId="342CEE2F" w14:textId="133EA84B" w:rsidR="0040034C" w:rsidRDefault="00FB074B" w:rsidP="00433565">
      <w:pPr>
        <w:spacing w:line="276" w:lineRule="auto"/>
        <w:jc w:val="both"/>
        <w:rPr>
          <w:rFonts w:ascii="Times New Roman" w:hAnsi="Times New Roman" w:cs="Times New Roman"/>
          <w:color w:val="0D0D0D"/>
        </w:rPr>
      </w:pPr>
      <w:r w:rsidRPr="00FB074B">
        <w:rPr>
          <w:rFonts w:ascii="Times New Roman" w:hAnsi="Times New Roman" w:cs="Times New Roman"/>
        </w:rPr>
        <w:t>The aim</w:t>
      </w:r>
      <w:r w:rsidR="00A45DCC" w:rsidRPr="00FB074B">
        <w:rPr>
          <w:rFonts w:ascii="Times New Roman" w:hAnsi="Times New Roman" w:cs="Times New Roman"/>
        </w:rPr>
        <w:t xml:space="preserve"> </w:t>
      </w:r>
      <w:r w:rsidR="00A45DCC">
        <w:rPr>
          <w:rFonts w:ascii="Times New Roman" w:hAnsi="Times New Roman" w:cs="Times New Roman"/>
        </w:rPr>
        <w:t xml:space="preserve">of this project </w:t>
      </w:r>
      <w:r w:rsidR="00A45DCC" w:rsidRPr="00A45DCC">
        <w:rPr>
          <w:rFonts w:ascii="Times New Roman" w:hAnsi="Times New Roman" w:cs="Times New Roman"/>
        </w:rPr>
        <w:t xml:space="preserve">is to </w:t>
      </w:r>
      <w:r w:rsidR="00A45DCC" w:rsidRPr="00A45DCC">
        <w:rPr>
          <w:rFonts w:ascii="Times New Roman" w:hAnsi="Times New Roman" w:cs="Times New Roman"/>
          <w:color w:val="0D0D0D"/>
        </w:rPr>
        <w:t>enhance resource allocation and optimize bed management by identifying patients at higher risk of ICU admission upon hospital admission.</w:t>
      </w:r>
    </w:p>
    <w:p w14:paraId="667BDA72" w14:textId="11B4FF89" w:rsidR="00A83E47" w:rsidRPr="00A83E47" w:rsidRDefault="00A83E47" w:rsidP="00433565">
      <w:pPr>
        <w:spacing w:line="276" w:lineRule="auto"/>
        <w:jc w:val="both"/>
        <w:rPr>
          <w:rFonts w:ascii="Times New Roman" w:hAnsi="Times New Roman" w:cs="Times New Roman"/>
          <w:b/>
          <w:bCs/>
          <w:sz w:val="28"/>
          <w:szCs w:val="28"/>
        </w:rPr>
      </w:pPr>
      <w:r w:rsidRPr="00A83E47">
        <w:rPr>
          <w:rFonts w:ascii="Times New Roman" w:hAnsi="Times New Roman" w:cs="Times New Roman"/>
          <w:b/>
          <w:bCs/>
          <w:sz w:val="28"/>
          <w:szCs w:val="28"/>
        </w:rPr>
        <w:t xml:space="preserve">Data Source: </w:t>
      </w:r>
    </w:p>
    <w:p w14:paraId="4B165905" w14:textId="77777777" w:rsidR="00433565" w:rsidRDefault="00A83E47" w:rsidP="00433565">
      <w:pPr>
        <w:spacing w:line="276" w:lineRule="auto"/>
        <w:jc w:val="both"/>
        <w:rPr>
          <w:rFonts w:ascii="Times New Roman" w:hAnsi="Times New Roman" w:cs="Times New Roman"/>
          <w:color w:val="212529"/>
          <w:shd w:val="clear" w:color="auto" w:fill="FFFFFF"/>
        </w:rPr>
      </w:pPr>
      <w:r w:rsidRPr="00433565">
        <w:rPr>
          <w:rFonts w:ascii="Times New Roman" w:hAnsi="Times New Roman" w:cs="Times New Roman"/>
          <w:color w:val="000000" w:themeColor="text1"/>
        </w:rPr>
        <w:t>We have</w:t>
      </w:r>
      <w:r w:rsidRPr="00A83E47">
        <w:rPr>
          <w:rFonts w:ascii="Times New Roman" w:hAnsi="Times New Roman" w:cs="Times New Roman"/>
          <w:color w:val="000000" w:themeColor="text1"/>
        </w:rPr>
        <w:t xml:space="preserve"> used </w:t>
      </w:r>
      <w:r w:rsidRPr="00433565">
        <w:rPr>
          <w:rFonts w:ascii="Times New Roman" w:hAnsi="Times New Roman" w:cs="Times New Roman"/>
          <w:color w:val="000000" w:themeColor="text1"/>
          <w:shd w:val="clear" w:color="auto" w:fill="FFFFFF"/>
        </w:rPr>
        <w:t>MIMIC-IV Version 2.2 dataset. It is sourced from two in-hospital database systems: a custom hospital wide EHR and an ICU specific clinical information system</w:t>
      </w:r>
      <w:r w:rsidRPr="00433565">
        <w:rPr>
          <w:rFonts w:ascii="Times New Roman" w:hAnsi="Times New Roman" w:cs="Times New Roman"/>
          <w:color w:val="212529"/>
          <w:shd w:val="clear" w:color="auto" w:fill="FFFFFF"/>
        </w:rPr>
        <w:t xml:space="preserve">. </w:t>
      </w:r>
    </w:p>
    <w:p w14:paraId="1F89D1DE" w14:textId="48F5985B" w:rsidR="00C90EF7" w:rsidRPr="00C90EF7" w:rsidRDefault="00C90EF7" w:rsidP="00433565">
      <w:pPr>
        <w:spacing w:line="276" w:lineRule="auto"/>
        <w:jc w:val="both"/>
        <w:rPr>
          <w:rFonts w:ascii="Times New Roman" w:hAnsi="Times New Roman" w:cs="Times New Roman"/>
          <w:b/>
          <w:bCs/>
          <w:color w:val="212529"/>
          <w:sz w:val="28"/>
          <w:szCs w:val="28"/>
          <w:shd w:val="clear" w:color="auto" w:fill="FFFFFF"/>
        </w:rPr>
      </w:pPr>
      <w:r w:rsidRPr="00C90EF7">
        <w:rPr>
          <w:rFonts w:ascii="Times New Roman" w:hAnsi="Times New Roman" w:cs="Times New Roman"/>
          <w:b/>
          <w:bCs/>
          <w:color w:val="212529"/>
          <w:sz w:val="28"/>
          <w:szCs w:val="28"/>
          <w:shd w:val="clear" w:color="auto" w:fill="FFFFFF"/>
        </w:rPr>
        <w:t>Data description:</w:t>
      </w:r>
    </w:p>
    <w:p w14:paraId="0301A22E" w14:textId="4F1B1576" w:rsidR="009644A5" w:rsidRPr="00433565" w:rsidRDefault="00433565" w:rsidP="00433565">
      <w:pPr>
        <w:spacing w:line="276" w:lineRule="auto"/>
        <w:jc w:val="both"/>
        <w:rPr>
          <w:rFonts w:ascii="Times New Roman" w:hAnsi="Times New Roman" w:cs="Times New Roman"/>
          <w:color w:val="212529"/>
          <w:shd w:val="clear" w:color="auto" w:fill="FFFFFF"/>
        </w:rPr>
      </w:pPr>
      <w:r w:rsidRPr="00433565">
        <w:rPr>
          <w:rFonts w:ascii="Times New Roman" w:hAnsi="Times New Roman" w:cs="Times New Roman"/>
        </w:rPr>
        <w:t>The hosp module stores information regarding patient transfers, billed events, medication prescription, medication administration, laboratory values, microbiology measurements, and provider orders. The subject_id column is present in all tables and allows linkage to patient demographics in the patients table. The hadm_id column is also present in all tables and represents a single hospitalization; rows without an hadm_id pertain to data collected outside of an inpatient encounter. Most tables may be interpreted without cross-linking to other tables. Tables which contain item_ids are an exception, and they must be linked to a dimension table prefxed with d_ to acquire a human interpretable description of the item_ids. Other tables, such as emar and poe, may be linked with “detail” tables (emar_detail and poe_detail) which provide additional information for each row.</w:t>
      </w:r>
      <w:r w:rsidR="00AF48B5">
        <w:rPr>
          <w:rFonts w:ascii="Times New Roman" w:hAnsi="Times New Roman" w:cs="Times New Roman"/>
        </w:rPr>
        <w:t xml:space="preserve"> Fig.01 give summarize view of the hosp module.</w:t>
      </w:r>
    </w:p>
    <w:p w14:paraId="70B76166" w14:textId="77777777" w:rsidR="009644A5" w:rsidRPr="009644A5" w:rsidRDefault="009644A5" w:rsidP="00433565">
      <w:pPr>
        <w:spacing w:line="276" w:lineRule="auto"/>
        <w:jc w:val="both"/>
        <w:rPr>
          <w:rFonts w:ascii="Times New Roman" w:hAnsi="Times New Roman" w:cs="Times New Roman"/>
          <w:color w:val="212529"/>
          <w:shd w:val="clear" w:color="auto" w:fill="FFFFFF"/>
        </w:rPr>
      </w:pPr>
    </w:p>
    <w:p w14:paraId="4E16B7F0" w14:textId="77777777" w:rsidR="009644A5" w:rsidRPr="009644A5" w:rsidRDefault="009644A5" w:rsidP="00433565">
      <w:pPr>
        <w:spacing w:line="276" w:lineRule="auto"/>
        <w:jc w:val="both"/>
        <w:rPr>
          <w:rFonts w:ascii="Times New Roman" w:hAnsi="Times New Roman" w:cs="Times New Roman"/>
          <w:color w:val="212529"/>
          <w:shd w:val="clear" w:color="auto" w:fill="FFFFFF"/>
        </w:rPr>
      </w:pPr>
    </w:p>
    <w:p w14:paraId="015BB0F4" w14:textId="5D4D6CBE" w:rsidR="00652BB9" w:rsidRDefault="00652BB9" w:rsidP="00433565">
      <w:pPr>
        <w:spacing w:line="276" w:lineRule="auto"/>
        <w:jc w:val="both"/>
        <w:rPr>
          <w:rFonts w:ascii="Times New Roman" w:hAnsi="Times New Roman" w:cs="Times New Roman"/>
        </w:rPr>
      </w:pPr>
      <w:r w:rsidRPr="00652BB9">
        <w:rPr>
          <w:rFonts w:ascii="Times New Roman" w:hAnsi="Times New Roman" w:cs="Times New Roman"/>
          <w:noProof/>
        </w:rPr>
        <w:lastRenderedPageBreak/>
        <w:drawing>
          <wp:inline distT="0" distB="0" distL="0" distR="0" wp14:anchorId="7E519B72" wp14:editId="4FBF7D6F">
            <wp:extent cx="6095404" cy="2789921"/>
            <wp:effectExtent l="0" t="0" r="635" b="0"/>
            <wp:docPr id="1158660056" name="Picture 1" descr="A screenshot of a medical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60056" name="Picture 1" descr="A screenshot of a medical report&#10;&#10;Description automatically generated"/>
                    <pic:cNvPicPr/>
                  </pic:nvPicPr>
                  <pic:blipFill>
                    <a:blip r:embed="rId5"/>
                    <a:stretch>
                      <a:fillRect/>
                    </a:stretch>
                  </pic:blipFill>
                  <pic:spPr>
                    <a:xfrm>
                      <a:off x="0" y="0"/>
                      <a:ext cx="6160384" cy="2819663"/>
                    </a:xfrm>
                    <a:prstGeom prst="rect">
                      <a:avLst/>
                    </a:prstGeom>
                  </pic:spPr>
                </pic:pic>
              </a:graphicData>
            </a:graphic>
          </wp:inline>
        </w:drawing>
      </w:r>
    </w:p>
    <w:p w14:paraId="638B4782" w14:textId="025F6B0A" w:rsidR="00A83E47" w:rsidRDefault="00652BB9" w:rsidP="00433565">
      <w:pPr>
        <w:spacing w:line="276" w:lineRule="auto"/>
        <w:jc w:val="center"/>
        <w:rPr>
          <w:rFonts w:ascii="Times New Roman" w:hAnsi="Times New Roman" w:cs="Times New Roman"/>
          <w:b/>
          <w:bCs/>
          <w:sz w:val="18"/>
          <w:szCs w:val="18"/>
        </w:rPr>
      </w:pPr>
      <w:r w:rsidRPr="009644A5">
        <w:rPr>
          <w:rFonts w:ascii="Times New Roman" w:hAnsi="Times New Roman" w:cs="Times New Roman"/>
          <w:b/>
          <w:bCs/>
          <w:sz w:val="18"/>
          <w:szCs w:val="18"/>
        </w:rPr>
        <w:t>Fig 01: Summary view of Hospital dataset</w:t>
      </w:r>
    </w:p>
    <w:p w14:paraId="4DB78429" w14:textId="77777777" w:rsidR="00433565" w:rsidRDefault="00433565" w:rsidP="00433565">
      <w:pPr>
        <w:spacing w:line="276" w:lineRule="auto"/>
        <w:jc w:val="both"/>
        <w:rPr>
          <w:rFonts w:ascii="Times New Roman" w:hAnsi="Times New Roman" w:cs="Times New Roman"/>
        </w:rPr>
      </w:pPr>
    </w:p>
    <w:p w14:paraId="09141AA3" w14:textId="45719E45" w:rsidR="009644A5" w:rsidRPr="009644A5" w:rsidRDefault="00433565" w:rsidP="00433565">
      <w:pPr>
        <w:spacing w:line="276" w:lineRule="auto"/>
        <w:jc w:val="both"/>
        <w:rPr>
          <w:rFonts w:ascii="Times New Roman" w:hAnsi="Times New Roman" w:cs="Times New Roman"/>
          <w:b/>
          <w:bCs/>
          <w:sz w:val="18"/>
          <w:szCs w:val="18"/>
        </w:rPr>
      </w:pPr>
      <w:r>
        <w:rPr>
          <w:rFonts w:ascii="Times New Roman" w:hAnsi="Times New Roman" w:cs="Times New Roman"/>
        </w:rPr>
        <w:t>T</w:t>
      </w:r>
      <w:r w:rsidRPr="00433565">
        <w:rPr>
          <w:rFonts w:ascii="Times New Roman" w:hAnsi="Times New Roman" w:cs="Times New Roman"/>
        </w:rPr>
        <w:t>he icu module includes chartevents, d_items, datetimeevents, icustays, inputevents, outputevents, and procedureevents. T</w:t>
      </w:r>
      <w:r>
        <w:rPr>
          <w:rFonts w:ascii="Times New Roman" w:hAnsi="Times New Roman" w:cs="Times New Roman"/>
        </w:rPr>
        <w:t>he</w:t>
      </w:r>
      <w:r w:rsidRPr="00433565">
        <w:rPr>
          <w:rFonts w:ascii="Times New Roman" w:hAnsi="Times New Roman" w:cs="Times New Roman"/>
        </w:rPr>
        <w:t xml:space="preserve"> icu module adopts a star schema, with all event tables referencing d_items for </w:t>
      </w:r>
      <w:r w:rsidR="00AF48B5" w:rsidRPr="00433565">
        <w:rPr>
          <w:rFonts w:ascii="Times New Roman" w:hAnsi="Times New Roman" w:cs="Times New Roman"/>
        </w:rPr>
        <w:t>defining</w:t>
      </w:r>
      <w:r w:rsidRPr="00433565">
        <w:rPr>
          <w:rFonts w:ascii="Times New Roman" w:hAnsi="Times New Roman" w:cs="Times New Roman"/>
        </w:rPr>
        <w:t xml:space="preserve"> itemid and icustays for defning stay_id. Te stay_id column is a primary key for the icustays table, and as such is unique for each row. ICU stays are def</w:t>
      </w:r>
      <w:r>
        <w:rPr>
          <w:rFonts w:ascii="Times New Roman" w:hAnsi="Times New Roman" w:cs="Times New Roman"/>
        </w:rPr>
        <w:t>i</w:t>
      </w:r>
      <w:r w:rsidRPr="00433565">
        <w:rPr>
          <w:rFonts w:ascii="Times New Roman" w:hAnsi="Times New Roman" w:cs="Times New Roman"/>
        </w:rPr>
        <w:t>ned using the administrative record of patient movement within the hospital, i.e. the icustays table is derived from the transfers table in the hosp module.</w:t>
      </w:r>
    </w:p>
    <w:p w14:paraId="499D8DD3" w14:textId="77777777" w:rsidR="00433565" w:rsidRDefault="0040034C" w:rsidP="00433565">
      <w:pPr>
        <w:spacing w:line="276" w:lineRule="auto"/>
        <w:rPr>
          <w:rFonts w:ascii="Times New Roman" w:hAnsi="Times New Roman" w:cs="Times New Roman"/>
          <w:b/>
          <w:bCs/>
          <w:sz w:val="28"/>
          <w:szCs w:val="28"/>
          <w:shd w:val="clear" w:color="auto" w:fill="FFFFFF"/>
        </w:rPr>
      </w:pPr>
      <w:r w:rsidRPr="004A6264">
        <w:rPr>
          <w:rFonts w:ascii="Times New Roman" w:hAnsi="Times New Roman" w:cs="Times New Roman"/>
          <w:b/>
          <w:bCs/>
          <w:sz w:val="28"/>
          <w:szCs w:val="28"/>
          <w:shd w:val="clear" w:color="auto" w:fill="FFFFFF"/>
        </w:rPr>
        <w:t>Data Preparation</w:t>
      </w:r>
      <w:r w:rsidR="004A6264" w:rsidRPr="004A6264">
        <w:rPr>
          <w:rFonts w:ascii="Times New Roman" w:hAnsi="Times New Roman" w:cs="Times New Roman"/>
          <w:b/>
          <w:bCs/>
          <w:sz w:val="28"/>
          <w:szCs w:val="28"/>
          <w:shd w:val="clear" w:color="auto" w:fill="FFFFFF"/>
        </w:rPr>
        <w:t>:</w:t>
      </w:r>
      <w:r w:rsidR="00433565">
        <w:rPr>
          <w:rFonts w:ascii="Times New Roman" w:hAnsi="Times New Roman" w:cs="Times New Roman"/>
          <w:b/>
          <w:bCs/>
          <w:sz w:val="28"/>
          <w:szCs w:val="28"/>
          <w:shd w:val="clear" w:color="auto" w:fill="FFFFFF"/>
        </w:rPr>
        <w:t xml:space="preserve"> </w:t>
      </w:r>
    </w:p>
    <w:p w14:paraId="52523636" w14:textId="668656D4" w:rsidR="003B4123" w:rsidRDefault="00433565" w:rsidP="00AF48B5">
      <w:pPr>
        <w:spacing w:line="276" w:lineRule="auto"/>
        <w:jc w:val="both"/>
        <w:rPr>
          <w:rFonts w:ascii="Times New Roman" w:hAnsi="Times New Roman" w:cs="Times New Roman"/>
          <w:shd w:val="clear" w:color="auto" w:fill="FFFFFF"/>
        </w:rPr>
      </w:pPr>
      <w:r w:rsidRPr="00433565">
        <w:rPr>
          <w:rFonts w:ascii="Times New Roman" w:hAnsi="Times New Roman" w:cs="Times New Roman"/>
          <w:shd w:val="clear" w:color="auto" w:fill="FFFFFF"/>
        </w:rPr>
        <w:t>We have gone through all the dataset presen</w:t>
      </w:r>
      <w:r>
        <w:rPr>
          <w:rFonts w:ascii="Times New Roman" w:hAnsi="Times New Roman" w:cs="Times New Roman"/>
          <w:shd w:val="clear" w:color="auto" w:fill="FFFFFF"/>
        </w:rPr>
        <w:t xml:space="preserve">t in hospital and came to conclusion that attribute from </w:t>
      </w:r>
      <w:r w:rsidRPr="00152370">
        <w:rPr>
          <w:rFonts w:ascii="Times New Roman" w:hAnsi="Times New Roman" w:cs="Times New Roman"/>
          <w:b/>
          <w:bCs/>
          <w:shd w:val="clear" w:color="auto" w:fill="FFFFFF"/>
        </w:rPr>
        <w:t>admission, patient and diagnosis</w:t>
      </w:r>
      <w:r>
        <w:rPr>
          <w:rFonts w:ascii="Times New Roman" w:hAnsi="Times New Roman" w:cs="Times New Roman"/>
          <w:shd w:val="clear" w:color="auto" w:fill="FFFFFF"/>
        </w:rPr>
        <w:t xml:space="preserve"> are useful for our problem statement. So, we merge the admission dataset with patient dataset on basis of subject_id. By </w:t>
      </w:r>
      <w:r w:rsidR="00AF48B5">
        <w:rPr>
          <w:rFonts w:ascii="Times New Roman" w:hAnsi="Times New Roman" w:cs="Times New Roman"/>
          <w:shd w:val="clear" w:color="auto" w:fill="FFFFFF"/>
        </w:rPr>
        <w:t>merging with</w:t>
      </w:r>
      <w:r>
        <w:rPr>
          <w:rFonts w:ascii="Times New Roman" w:hAnsi="Times New Roman" w:cs="Times New Roman"/>
          <w:shd w:val="clear" w:color="auto" w:fill="FFFFFF"/>
        </w:rPr>
        <w:t xml:space="preserve"> this we get patient gender and age in admission data. </w:t>
      </w:r>
      <w:r w:rsidR="00AF48B5">
        <w:rPr>
          <w:rFonts w:ascii="Times New Roman" w:hAnsi="Times New Roman" w:cs="Times New Roman"/>
          <w:shd w:val="clear" w:color="auto" w:fill="FFFFFF"/>
        </w:rPr>
        <w:t>Then</w:t>
      </w:r>
      <w:r>
        <w:rPr>
          <w:rFonts w:ascii="Times New Roman" w:hAnsi="Times New Roman" w:cs="Times New Roman"/>
          <w:shd w:val="clear" w:color="auto" w:fill="FFFFFF"/>
        </w:rPr>
        <w:t xml:space="preserve"> </w:t>
      </w:r>
      <w:r w:rsidR="00AF48B5">
        <w:rPr>
          <w:rFonts w:ascii="Times New Roman" w:hAnsi="Times New Roman" w:cs="Times New Roman"/>
          <w:shd w:val="clear" w:color="auto" w:fill="FFFFFF"/>
        </w:rPr>
        <w:t>we merge diagnosis of each subject_id against each hospital admit by using hadm_id.</w:t>
      </w:r>
    </w:p>
    <w:p w14:paraId="45A0BA7E" w14:textId="06581F8C" w:rsidR="00AF48B5" w:rsidRDefault="00AF48B5" w:rsidP="00AF48B5">
      <w:pPr>
        <w:spacing w:line="276" w:lineRule="auto"/>
        <w:jc w:val="both"/>
        <w:rPr>
          <w:rFonts w:ascii="Times New Roman" w:hAnsi="Times New Roman" w:cs="Times New Roman"/>
          <w:shd w:val="clear" w:color="auto" w:fill="FFFFFF"/>
        </w:rPr>
      </w:pPr>
      <w:r>
        <w:rPr>
          <w:rFonts w:ascii="Times New Roman" w:hAnsi="Times New Roman" w:cs="Times New Roman"/>
          <w:shd w:val="clear" w:color="auto" w:fill="FFFFFF"/>
        </w:rPr>
        <w:t>After collecting all dataset at one place we started exploring each attribute to understand it importance. In admission dataset there are many attributes which is categorical like admission location, admission type, race etc so we analyze and tried to reduced the number</w:t>
      </w:r>
      <w:r w:rsidR="00817D89">
        <w:rPr>
          <w:rFonts w:ascii="Times New Roman" w:hAnsi="Times New Roman" w:cs="Times New Roman"/>
          <w:shd w:val="clear" w:color="auto" w:fill="FFFFFF"/>
        </w:rPr>
        <w:t xml:space="preserve"> of categories in each attribute.</w:t>
      </w:r>
    </w:p>
    <w:p w14:paraId="204BCCC8" w14:textId="47FC600F" w:rsidR="00817D89" w:rsidRDefault="00817D89" w:rsidP="00093572">
      <w:pPr>
        <w:spacing w:line="276" w:lineRule="auto"/>
        <w:jc w:val="center"/>
        <w:rPr>
          <w:rFonts w:ascii="Times New Roman" w:hAnsi="Times New Roman" w:cs="Times New Roman"/>
          <w:shd w:val="clear" w:color="auto" w:fill="FFFFFF"/>
        </w:rPr>
      </w:pPr>
      <w:r w:rsidRPr="00817D89">
        <w:rPr>
          <w:rFonts w:ascii="Times New Roman" w:hAnsi="Times New Roman" w:cs="Times New Roman"/>
          <w:noProof/>
          <w:shd w:val="clear" w:color="auto" w:fill="FFFFFF"/>
        </w:rPr>
        <w:drawing>
          <wp:inline distT="0" distB="0" distL="0" distR="0" wp14:anchorId="37FE0AF9" wp14:editId="4C069239">
            <wp:extent cx="5073650" cy="847725"/>
            <wp:effectExtent l="0" t="0" r="0" b="9525"/>
            <wp:docPr id="438679779" name="Picture 1" descr="A white rectangular object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79779" name="Picture 1" descr="A white rectangular object with a black border&#10;&#10;Description automatically generated with medium confidence"/>
                    <pic:cNvPicPr/>
                  </pic:nvPicPr>
                  <pic:blipFill>
                    <a:blip r:embed="rId6"/>
                    <a:stretch>
                      <a:fillRect/>
                    </a:stretch>
                  </pic:blipFill>
                  <pic:spPr>
                    <a:xfrm>
                      <a:off x="0" y="0"/>
                      <a:ext cx="5073650" cy="847725"/>
                    </a:xfrm>
                    <a:prstGeom prst="rect">
                      <a:avLst/>
                    </a:prstGeom>
                  </pic:spPr>
                </pic:pic>
              </a:graphicData>
            </a:graphic>
          </wp:inline>
        </w:drawing>
      </w:r>
    </w:p>
    <w:p w14:paraId="70BFA4EC" w14:textId="38F24499" w:rsidR="00817D89" w:rsidRPr="00433565" w:rsidRDefault="00817D89" w:rsidP="00093572">
      <w:pPr>
        <w:spacing w:line="276" w:lineRule="auto"/>
        <w:jc w:val="center"/>
        <w:rPr>
          <w:rFonts w:ascii="Times New Roman" w:hAnsi="Times New Roman" w:cs="Times New Roman"/>
          <w:shd w:val="clear" w:color="auto" w:fill="FFFFFF"/>
        </w:rPr>
      </w:pPr>
      <w:r w:rsidRPr="00817D89">
        <w:rPr>
          <w:rFonts w:ascii="Times New Roman" w:hAnsi="Times New Roman" w:cs="Times New Roman"/>
          <w:noProof/>
          <w:shd w:val="clear" w:color="auto" w:fill="FFFFFF"/>
        </w:rPr>
        <w:lastRenderedPageBreak/>
        <w:drawing>
          <wp:inline distT="0" distB="0" distL="0" distR="0" wp14:anchorId="413E68D7" wp14:editId="7D3E41EF">
            <wp:extent cx="5264150" cy="1384300"/>
            <wp:effectExtent l="0" t="0" r="0" b="6350"/>
            <wp:docPr id="1400350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50038" name="Picture 1" descr="A screenshot of a computer&#10;&#10;Description automatically generated"/>
                    <pic:cNvPicPr/>
                  </pic:nvPicPr>
                  <pic:blipFill>
                    <a:blip r:embed="rId7"/>
                    <a:stretch>
                      <a:fillRect/>
                    </a:stretch>
                  </pic:blipFill>
                  <pic:spPr>
                    <a:xfrm>
                      <a:off x="0" y="0"/>
                      <a:ext cx="5264432" cy="1384374"/>
                    </a:xfrm>
                    <a:prstGeom prst="rect">
                      <a:avLst/>
                    </a:prstGeom>
                  </pic:spPr>
                </pic:pic>
              </a:graphicData>
            </a:graphic>
          </wp:inline>
        </w:drawing>
      </w:r>
    </w:p>
    <w:p w14:paraId="2D9A84A5" w14:textId="6A701ED3" w:rsidR="00093572" w:rsidRPr="00093572" w:rsidRDefault="00093572" w:rsidP="00093572">
      <w:pPr>
        <w:spacing w:line="276" w:lineRule="auto"/>
        <w:jc w:val="both"/>
        <w:rPr>
          <w:rFonts w:ascii="Times New Roman" w:hAnsi="Times New Roman" w:cs="Times New Roman"/>
          <w:shd w:val="clear" w:color="auto" w:fill="FFFFFF"/>
        </w:rPr>
      </w:pPr>
      <w:r w:rsidRPr="00093572">
        <w:rPr>
          <w:rFonts w:ascii="Times New Roman" w:hAnsi="Times New Roman" w:cs="Times New Roman"/>
          <w:shd w:val="clear" w:color="auto" w:fill="FFFFFF"/>
        </w:rPr>
        <w:t>All diagnosis code</w:t>
      </w:r>
      <w:r>
        <w:rPr>
          <w:rFonts w:ascii="Times New Roman" w:hAnsi="Times New Roman" w:cs="Times New Roman"/>
          <w:shd w:val="clear" w:color="auto" w:fill="FFFFFF"/>
        </w:rPr>
        <w:t xml:space="preserve"> in diagnosis_icd dataset</w:t>
      </w:r>
      <w:r w:rsidRPr="00093572">
        <w:rPr>
          <w:rFonts w:ascii="Times New Roman" w:hAnsi="Times New Roman" w:cs="Times New Roman"/>
          <w:shd w:val="clear" w:color="auto" w:fill="FFFFFF"/>
        </w:rPr>
        <w:t xml:space="preserve"> is mapped to following diagnosis with respect to patient.</w:t>
      </w:r>
    </w:p>
    <w:p w14:paraId="1BDF6F0E" w14:textId="6C29CC9A" w:rsidR="00093572" w:rsidRPr="00093572" w:rsidRDefault="00093572" w:rsidP="00093572">
      <w:pPr>
        <w:pStyle w:val="ListParagraph"/>
        <w:numPr>
          <w:ilvl w:val="0"/>
          <w:numId w:val="6"/>
        </w:numPr>
        <w:spacing w:after="0" w:line="276" w:lineRule="auto"/>
        <w:rPr>
          <w:rFonts w:ascii="Times New Roman" w:hAnsi="Times New Roman" w:cs="Times New Roman"/>
          <w:shd w:val="clear" w:color="auto" w:fill="FFFFFF"/>
        </w:rPr>
      </w:pPr>
      <w:r w:rsidRPr="00093572">
        <w:rPr>
          <w:rFonts w:ascii="Times New Roman" w:hAnsi="Times New Roman" w:cs="Times New Roman"/>
          <w:shd w:val="clear" w:color="auto" w:fill="FFFFFF"/>
        </w:rPr>
        <w:t>Infectious and Parasitic Diseases</w:t>
      </w:r>
    </w:p>
    <w:p w14:paraId="65B44001" w14:textId="35C141CF" w:rsidR="00093572" w:rsidRPr="00093572" w:rsidRDefault="00093572" w:rsidP="00093572">
      <w:pPr>
        <w:pStyle w:val="ListParagraph"/>
        <w:numPr>
          <w:ilvl w:val="0"/>
          <w:numId w:val="6"/>
        </w:numPr>
        <w:spacing w:after="0" w:line="276" w:lineRule="auto"/>
        <w:rPr>
          <w:rFonts w:ascii="Times New Roman" w:hAnsi="Times New Roman" w:cs="Times New Roman"/>
          <w:shd w:val="clear" w:color="auto" w:fill="FFFFFF"/>
        </w:rPr>
      </w:pPr>
      <w:r w:rsidRPr="00093572">
        <w:rPr>
          <w:rFonts w:ascii="Times New Roman" w:hAnsi="Times New Roman" w:cs="Times New Roman"/>
          <w:shd w:val="clear" w:color="auto" w:fill="FFFFFF"/>
        </w:rPr>
        <w:t>Neoplasms</w:t>
      </w:r>
    </w:p>
    <w:p w14:paraId="4F0850FC" w14:textId="7D93D3F2" w:rsidR="00093572" w:rsidRPr="00093572" w:rsidRDefault="00093572" w:rsidP="00093572">
      <w:pPr>
        <w:pStyle w:val="ListParagraph"/>
        <w:numPr>
          <w:ilvl w:val="0"/>
          <w:numId w:val="6"/>
        </w:numPr>
        <w:spacing w:after="0" w:line="276" w:lineRule="auto"/>
        <w:rPr>
          <w:rFonts w:ascii="Times New Roman" w:hAnsi="Times New Roman" w:cs="Times New Roman"/>
          <w:shd w:val="clear" w:color="auto" w:fill="FFFFFF"/>
        </w:rPr>
      </w:pPr>
      <w:r w:rsidRPr="00093572">
        <w:rPr>
          <w:rFonts w:ascii="Times New Roman" w:hAnsi="Times New Roman" w:cs="Times New Roman"/>
          <w:shd w:val="clear" w:color="auto" w:fill="FFFFFF"/>
        </w:rPr>
        <w:t>Endocrine, Nutritional, and Metabolic Diseases</w:t>
      </w:r>
    </w:p>
    <w:p w14:paraId="0D17BF99" w14:textId="0DFDA10F" w:rsidR="00093572" w:rsidRPr="00093572" w:rsidRDefault="00093572" w:rsidP="00093572">
      <w:pPr>
        <w:pStyle w:val="ListParagraph"/>
        <w:numPr>
          <w:ilvl w:val="0"/>
          <w:numId w:val="6"/>
        </w:numPr>
        <w:spacing w:after="0" w:line="276" w:lineRule="auto"/>
        <w:rPr>
          <w:rFonts w:ascii="Times New Roman" w:hAnsi="Times New Roman" w:cs="Times New Roman"/>
          <w:shd w:val="clear" w:color="auto" w:fill="FFFFFF"/>
        </w:rPr>
      </w:pPr>
      <w:r w:rsidRPr="00093572">
        <w:rPr>
          <w:rFonts w:ascii="Times New Roman" w:hAnsi="Times New Roman" w:cs="Times New Roman"/>
          <w:shd w:val="clear" w:color="auto" w:fill="FFFFFF"/>
        </w:rPr>
        <w:t>Diseases of the Blood and Blood-forming Organs</w:t>
      </w:r>
    </w:p>
    <w:p w14:paraId="631E0135" w14:textId="212DCB52" w:rsidR="00093572" w:rsidRPr="00093572" w:rsidRDefault="00093572" w:rsidP="00093572">
      <w:pPr>
        <w:pStyle w:val="ListParagraph"/>
        <w:numPr>
          <w:ilvl w:val="0"/>
          <w:numId w:val="6"/>
        </w:numPr>
        <w:spacing w:after="0" w:line="276" w:lineRule="auto"/>
        <w:rPr>
          <w:rFonts w:ascii="Times New Roman" w:hAnsi="Times New Roman" w:cs="Times New Roman"/>
          <w:shd w:val="clear" w:color="auto" w:fill="FFFFFF"/>
        </w:rPr>
      </w:pPr>
      <w:r w:rsidRPr="00093572">
        <w:rPr>
          <w:rFonts w:ascii="Times New Roman" w:hAnsi="Times New Roman" w:cs="Times New Roman"/>
          <w:shd w:val="clear" w:color="auto" w:fill="FFFFFF"/>
        </w:rPr>
        <w:t>Mental Disorders</w:t>
      </w:r>
    </w:p>
    <w:p w14:paraId="11214A0A" w14:textId="3A3B431D" w:rsidR="00093572" w:rsidRPr="00093572" w:rsidRDefault="00093572" w:rsidP="00093572">
      <w:pPr>
        <w:pStyle w:val="ListParagraph"/>
        <w:numPr>
          <w:ilvl w:val="0"/>
          <w:numId w:val="6"/>
        </w:numPr>
        <w:spacing w:after="0" w:line="276" w:lineRule="auto"/>
        <w:rPr>
          <w:rFonts w:ascii="Times New Roman" w:hAnsi="Times New Roman" w:cs="Times New Roman"/>
          <w:shd w:val="clear" w:color="auto" w:fill="FFFFFF"/>
        </w:rPr>
      </w:pPr>
      <w:r w:rsidRPr="00093572">
        <w:rPr>
          <w:rFonts w:ascii="Times New Roman" w:hAnsi="Times New Roman" w:cs="Times New Roman"/>
          <w:shd w:val="clear" w:color="auto" w:fill="FFFFFF"/>
        </w:rPr>
        <w:t>Diseases of the Nervous System and Sense Organs</w:t>
      </w:r>
    </w:p>
    <w:p w14:paraId="452217CE" w14:textId="74B72767" w:rsidR="00093572" w:rsidRPr="00093572" w:rsidRDefault="00093572" w:rsidP="00093572">
      <w:pPr>
        <w:pStyle w:val="ListParagraph"/>
        <w:numPr>
          <w:ilvl w:val="0"/>
          <w:numId w:val="6"/>
        </w:numPr>
        <w:spacing w:after="0" w:line="276" w:lineRule="auto"/>
        <w:rPr>
          <w:rFonts w:ascii="Times New Roman" w:hAnsi="Times New Roman" w:cs="Times New Roman"/>
          <w:shd w:val="clear" w:color="auto" w:fill="FFFFFF"/>
        </w:rPr>
      </w:pPr>
      <w:r w:rsidRPr="00093572">
        <w:rPr>
          <w:rFonts w:ascii="Times New Roman" w:hAnsi="Times New Roman" w:cs="Times New Roman"/>
          <w:shd w:val="clear" w:color="auto" w:fill="FFFFFF"/>
        </w:rPr>
        <w:t>Diseases of the Circulatory System</w:t>
      </w:r>
    </w:p>
    <w:p w14:paraId="47F82030" w14:textId="2672F621" w:rsidR="00093572" w:rsidRPr="00093572" w:rsidRDefault="00093572" w:rsidP="00093572">
      <w:pPr>
        <w:pStyle w:val="ListParagraph"/>
        <w:numPr>
          <w:ilvl w:val="0"/>
          <w:numId w:val="6"/>
        </w:numPr>
        <w:spacing w:after="0" w:line="276" w:lineRule="auto"/>
        <w:rPr>
          <w:rFonts w:ascii="Times New Roman" w:hAnsi="Times New Roman" w:cs="Times New Roman"/>
          <w:shd w:val="clear" w:color="auto" w:fill="FFFFFF"/>
        </w:rPr>
      </w:pPr>
      <w:r w:rsidRPr="00093572">
        <w:rPr>
          <w:rFonts w:ascii="Times New Roman" w:hAnsi="Times New Roman" w:cs="Times New Roman"/>
          <w:shd w:val="clear" w:color="auto" w:fill="FFFFFF"/>
        </w:rPr>
        <w:t>Diseases of the Respiratory System</w:t>
      </w:r>
    </w:p>
    <w:p w14:paraId="14F7AFED" w14:textId="582110DE" w:rsidR="00093572" w:rsidRPr="00093572" w:rsidRDefault="00093572" w:rsidP="00093572">
      <w:pPr>
        <w:pStyle w:val="ListParagraph"/>
        <w:numPr>
          <w:ilvl w:val="0"/>
          <w:numId w:val="6"/>
        </w:numPr>
        <w:spacing w:after="0" w:line="276" w:lineRule="auto"/>
        <w:rPr>
          <w:rFonts w:ascii="Times New Roman" w:hAnsi="Times New Roman" w:cs="Times New Roman"/>
          <w:shd w:val="clear" w:color="auto" w:fill="FFFFFF"/>
        </w:rPr>
      </w:pPr>
      <w:r w:rsidRPr="00093572">
        <w:rPr>
          <w:rFonts w:ascii="Times New Roman" w:hAnsi="Times New Roman" w:cs="Times New Roman"/>
          <w:shd w:val="clear" w:color="auto" w:fill="FFFFFF"/>
        </w:rPr>
        <w:t>Diseases of the Digestive System</w:t>
      </w:r>
    </w:p>
    <w:p w14:paraId="7D24CC71" w14:textId="1B851B72" w:rsidR="00093572" w:rsidRPr="00093572" w:rsidRDefault="00093572" w:rsidP="00093572">
      <w:pPr>
        <w:pStyle w:val="ListParagraph"/>
        <w:numPr>
          <w:ilvl w:val="0"/>
          <w:numId w:val="6"/>
        </w:numPr>
        <w:spacing w:after="0" w:line="276" w:lineRule="auto"/>
        <w:rPr>
          <w:rFonts w:ascii="Times New Roman" w:hAnsi="Times New Roman" w:cs="Times New Roman"/>
          <w:shd w:val="clear" w:color="auto" w:fill="FFFFFF"/>
        </w:rPr>
      </w:pPr>
      <w:r w:rsidRPr="00093572">
        <w:rPr>
          <w:rFonts w:ascii="Times New Roman" w:hAnsi="Times New Roman" w:cs="Times New Roman"/>
          <w:shd w:val="clear" w:color="auto" w:fill="FFFFFF"/>
        </w:rPr>
        <w:t>Diseases of the Genitourinary System</w:t>
      </w:r>
    </w:p>
    <w:p w14:paraId="07C417D8" w14:textId="3525E0BB" w:rsidR="00093572" w:rsidRPr="00093572" w:rsidRDefault="00093572" w:rsidP="00093572">
      <w:pPr>
        <w:pStyle w:val="ListParagraph"/>
        <w:numPr>
          <w:ilvl w:val="0"/>
          <w:numId w:val="6"/>
        </w:numPr>
        <w:spacing w:after="0" w:line="276" w:lineRule="auto"/>
        <w:rPr>
          <w:rFonts w:ascii="Times New Roman" w:hAnsi="Times New Roman" w:cs="Times New Roman"/>
          <w:shd w:val="clear" w:color="auto" w:fill="FFFFFF"/>
        </w:rPr>
      </w:pPr>
      <w:r w:rsidRPr="00093572">
        <w:rPr>
          <w:rFonts w:ascii="Times New Roman" w:hAnsi="Times New Roman" w:cs="Times New Roman"/>
          <w:shd w:val="clear" w:color="auto" w:fill="FFFFFF"/>
        </w:rPr>
        <w:t>Complications of Pregnancy, Childbirth, and the Puerperium</w:t>
      </w:r>
    </w:p>
    <w:p w14:paraId="08D378A3" w14:textId="41EE9E99" w:rsidR="00093572" w:rsidRPr="00093572" w:rsidRDefault="00093572" w:rsidP="00093572">
      <w:pPr>
        <w:pStyle w:val="ListParagraph"/>
        <w:numPr>
          <w:ilvl w:val="0"/>
          <w:numId w:val="6"/>
        </w:numPr>
        <w:spacing w:after="0" w:line="276" w:lineRule="auto"/>
        <w:rPr>
          <w:rFonts w:ascii="Times New Roman" w:hAnsi="Times New Roman" w:cs="Times New Roman"/>
          <w:shd w:val="clear" w:color="auto" w:fill="FFFFFF"/>
        </w:rPr>
      </w:pPr>
      <w:r w:rsidRPr="00093572">
        <w:rPr>
          <w:rFonts w:ascii="Times New Roman" w:hAnsi="Times New Roman" w:cs="Times New Roman"/>
          <w:shd w:val="clear" w:color="auto" w:fill="FFFFFF"/>
        </w:rPr>
        <w:t>Diseases of the Skin and Subcutaneous Tissue</w:t>
      </w:r>
    </w:p>
    <w:p w14:paraId="33C7BD6A" w14:textId="4447DE25" w:rsidR="00093572" w:rsidRPr="00093572" w:rsidRDefault="00093572" w:rsidP="00093572">
      <w:pPr>
        <w:pStyle w:val="ListParagraph"/>
        <w:numPr>
          <w:ilvl w:val="0"/>
          <w:numId w:val="6"/>
        </w:numPr>
        <w:spacing w:after="0" w:line="276" w:lineRule="auto"/>
        <w:rPr>
          <w:rFonts w:ascii="Times New Roman" w:hAnsi="Times New Roman" w:cs="Times New Roman"/>
          <w:shd w:val="clear" w:color="auto" w:fill="FFFFFF"/>
        </w:rPr>
      </w:pPr>
      <w:r w:rsidRPr="00093572">
        <w:rPr>
          <w:rFonts w:ascii="Times New Roman" w:hAnsi="Times New Roman" w:cs="Times New Roman"/>
          <w:shd w:val="clear" w:color="auto" w:fill="FFFFFF"/>
        </w:rPr>
        <w:t>Diseases of the Musculoskeletal System and Connective Tissue</w:t>
      </w:r>
    </w:p>
    <w:p w14:paraId="10BA47D4" w14:textId="7988D2C0" w:rsidR="00093572" w:rsidRPr="00093572" w:rsidRDefault="00093572" w:rsidP="00093572">
      <w:pPr>
        <w:pStyle w:val="ListParagraph"/>
        <w:numPr>
          <w:ilvl w:val="0"/>
          <w:numId w:val="6"/>
        </w:numPr>
        <w:spacing w:after="0" w:line="276" w:lineRule="auto"/>
        <w:rPr>
          <w:rFonts w:ascii="Times New Roman" w:hAnsi="Times New Roman" w:cs="Times New Roman"/>
          <w:shd w:val="clear" w:color="auto" w:fill="FFFFFF"/>
        </w:rPr>
      </w:pPr>
      <w:r w:rsidRPr="00093572">
        <w:rPr>
          <w:rFonts w:ascii="Times New Roman" w:hAnsi="Times New Roman" w:cs="Times New Roman"/>
          <w:shd w:val="clear" w:color="auto" w:fill="FFFFFF"/>
        </w:rPr>
        <w:t>Congenital Anomalies</w:t>
      </w:r>
    </w:p>
    <w:p w14:paraId="55624BF5" w14:textId="22A667BB" w:rsidR="00093572" w:rsidRPr="00093572" w:rsidRDefault="00093572" w:rsidP="00093572">
      <w:pPr>
        <w:pStyle w:val="ListParagraph"/>
        <w:numPr>
          <w:ilvl w:val="0"/>
          <w:numId w:val="6"/>
        </w:numPr>
        <w:spacing w:after="0" w:line="276" w:lineRule="auto"/>
        <w:rPr>
          <w:rFonts w:ascii="Times New Roman" w:hAnsi="Times New Roman" w:cs="Times New Roman"/>
          <w:shd w:val="clear" w:color="auto" w:fill="FFFFFF"/>
        </w:rPr>
      </w:pPr>
      <w:r w:rsidRPr="00093572">
        <w:rPr>
          <w:rFonts w:ascii="Times New Roman" w:hAnsi="Times New Roman" w:cs="Times New Roman"/>
          <w:shd w:val="clear" w:color="auto" w:fill="FFFFFF"/>
        </w:rPr>
        <w:t>Certain Conditions Originating in the Perinatal Period</w:t>
      </w:r>
    </w:p>
    <w:p w14:paraId="3708DBD5" w14:textId="19D3454F" w:rsidR="00093572" w:rsidRPr="00093572" w:rsidRDefault="00093572" w:rsidP="00093572">
      <w:pPr>
        <w:pStyle w:val="ListParagraph"/>
        <w:numPr>
          <w:ilvl w:val="0"/>
          <w:numId w:val="6"/>
        </w:numPr>
        <w:spacing w:after="0" w:line="276" w:lineRule="auto"/>
        <w:rPr>
          <w:rFonts w:ascii="Times New Roman" w:hAnsi="Times New Roman" w:cs="Times New Roman"/>
          <w:shd w:val="clear" w:color="auto" w:fill="FFFFFF"/>
        </w:rPr>
      </w:pPr>
      <w:r w:rsidRPr="00093572">
        <w:rPr>
          <w:rFonts w:ascii="Times New Roman" w:hAnsi="Times New Roman" w:cs="Times New Roman"/>
          <w:shd w:val="clear" w:color="auto" w:fill="FFFFFF"/>
        </w:rPr>
        <w:t>Symptoms, Signs, and Ill-defined Conditions</w:t>
      </w:r>
    </w:p>
    <w:p w14:paraId="69E64E72" w14:textId="10083CDD" w:rsidR="00093572" w:rsidRPr="00093572" w:rsidRDefault="00093572" w:rsidP="00093572">
      <w:pPr>
        <w:pStyle w:val="ListParagraph"/>
        <w:numPr>
          <w:ilvl w:val="0"/>
          <w:numId w:val="6"/>
        </w:numPr>
        <w:spacing w:after="0" w:line="276" w:lineRule="auto"/>
        <w:rPr>
          <w:rFonts w:ascii="Times New Roman" w:hAnsi="Times New Roman" w:cs="Times New Roman"/>
          <w:shd w:val="clear" w:color="auto" w:fill="FFFFFF"/>
        </w:rPr>
      </w:pPr>
      <w:r w:rsidRPr="00093572">
        <w:rPr>
          <w:rFonts w:ascii="Times New Roman" w:hAnsi="Times New Roman" w:cs="Times New Roman"/>
          <w:shd w:val="clear" w:color="auto" w:fill="FFFFFF"/>
        </w:rPr>
        <w:t>Injury and Poisoning</w:t>
      </w:r>
    </w:p>
    <w:p w14:paraId="435C63F9" w14:textId="11562A19" w:rsidR="00093572" w:rsidRPr="00093572" w:rsidRDefault="00093572" w:rsidP="00093572">
      <w:pPr>
        <w:pStyle w:val="ListParagraph"/>
        <w:numPr>
          <w:ilvl w:val="0"/>
          <w:numId w:val="6"/>
        </w:numPr>
        <w:spacing w:after="0" w:line="276" w:lineRule="auto"/>
        <w:rPr>
          <w:rFonts w:ascii="Times New Roman" w:hAnsi="Times New Roman" w:cs="Times New Roman"/>
          <w:shd w:val="clear" w:color="auto" w:fill="FFFFFF"/>
        </w:rPr>
      </w:pPr>
      <w:r w:rsidRPr="00093572">
        <w:rPr>
          <w:rFonts w:ascii="Times New Roman" w:hAnsi="Times New Roman" w:cs="Times New Roman"/>
          <w:shd w:val="clear" w:color="auto" w:fill="FFFFFF"/>
        </w:rPr>
        <w:t>External causes of injury and supplemental classification</w:t>
      </w:r>
    </w:p>
    <w:p w14:paraId="4A742B43" w14:textId="1410EA7E" w:rsidR="00093572" w:rsidRPr="00093572" w:rsidRDefault="00093572" w:rsidP="00093572">
      <w:pPr>
        <w:pStyle w:val="ListParagraph"/>
        <w:numPr>
          <w:ilvl w:val="0"/>
          <w:numId w:val="6"/>
        </w:numPr>
        <w:spacing w:after="0" w:line="276" w:lineRule="auto"/>
        <w:rPr>
          <w:rFonts w:ascii="Times New Roman" w:hAnsi="Times New Roman" w:cs="Times New Roman"/>
          <w:shd w:val="clear" w:color="auto" w:fill="FFFFFF"/>
        </w:rPr>
      </w:pPr>
      <w:r w:rsidRPr="00093572">
        <w:rPr>
          <w:rFonts w:ascii="Times New Roman" w:hAnsi="Times New Roman" w:cs="Times New Roman"/>
          <w:shd w:val="clear" w:color="auto" w:fill="FFFFFF"/>
        </w:rPr>
        <w:t>Codes for special purposes</w:t>
      </w:r>
    </w:p>
    <w:p w14:paraId="65AC8114" w14:textId="616D249F" w:rsidR="00093572" w:rsidRPr="00093572" w:rsidRDefault="00093572" w:rsidP="00093572">
      <w:pPr>
        <w:pStyle w:val="ListParagraph"/>
        <w:numPr>
          <w:ilvl w:val="0"/>
          <w:numId w:val="6"/>
        </w:numPr>
        <w:spacing w:after="0" w:line="276" w:lineRule="auto"/>
        <w:rPr>
          <w:rFonts w:ascii="Times New Roman" w:hAnsi="Times New Roman" w:cs="Times New Roman"/>
          <w:shd w:val="clear" w:color="auto" w:fill="FFFFFF"/>
        </w:rPr>
      </w:pPr>
      <w:r w:rsidRPr="00093572">
        <w:rPr>
          <w:rFonts w:ascii="Times New Roman" w:hAnsi="Times New Roman" w:cs="Times New Roman"/>
          <w:shd w:val="clear" w:color="auto" w:fill="FFFFFF"/>
        </w:rPr>
        <w:t>Diseases of the eye, adnexa, and mastoid process</w:t>
      </w:r>
    </w:p>
    <w:p w14:paraId="0304C918" w14:textId="7C3A19C8" w:rsidR="00553802" w:rsidRDefault="00093572" w:rsidP="00553802">
      <w:pPr>
        <w:pStyle w:val="ListParagraph"/>
        <w:numPr>
          <w:ilvl w:val="0"/>
          <w:numId w:val="6"/>
        </w:numPr>
        <w:spacing w:after="0" w:line="276" w:lineRule="auto"/>
        <w:rPr>
          <w:rFonts w:ascii="Times New Roman" w:hAnsi="Times New Roman" w:cs="Times New Roman"/>
          <w:shd w:val="clear" w:color="auto" w:fill="FFFFFF"/>
        </w:rPr>
      </w:pPr>
      <w:r w:rsidRPr="00093572">
        <w:rPr>
          <w:rFonts w:ascii="Times New Roman" w:hAnsi="Times New Roman" w:cs="Times New Roman"/>
          <w:shd w:val="clear" w:color="auto" w:fill="FFFFFF"/>
        </w:rPr>
        <w:t>Factors influencing health status and contact with health services.</w:t>
      </w:r>
    </w:p>
    <w:p w14:paraId="3A157D71" w14:textId="4F114BE3" w:rsidR="00553802" w:rsidRDefault="00553802" w:rsidP="00553802">
      <w:pPr>
        <w:spacing w:after="0" w:line="276" w:lineRule="auto"/>
        <w:rPr>
          <w:rFonts w:ascii="Times New Roman" w:hAnsi="Times New Roman" w:cs="Times New Roman"/>
          <w:shd w:val="clear" w:color="auto" w:fill="FFFFFF"/>
        </w:rPr>
      </w:pPr>
    </w:p>
    <w:p w14:paraId="3FB5379C" w14:textId="37105D3B" w:rsidR="00553802" w:rsidRDefault="00553802" w:rsidP="0028697D">
      <w:pPr>
        <w:spacing w:after="0" w:line="276" w:lineRule="auto"/>
        <w:jc w:val="both"/>
        <w:rPr>
          <w:rFonts w:ascii="Times New Roman" w:hAnsi="Times New Roman" w:cs="Times New Roman"/>
          <w:shd w:val="clear" w:color="auto" w:fill="FFFFFF"/>
        </w:rPr>
      </w:pPr>
      <w:r>
        <w:rPr>
          <w:rFonts w:ascii="Times New Roman" w:hAnsi="Times New Roman" w:cs="Times New Roman"/>
          <w:shd w:val="clear" w:color="auto" w:fill="FFFFFF"/>
        </w:rPr>
        <w:t xml:space="preserve">By going through problem statement, we have identified and added two </w:t>
      </w:r>
      <w:r w:rsidR="0028697D">
        <w:rPr>
          <w:rFonts w:ascii="Times New Roman" w:hAnsi="Times New Roman" w:cs="Times New Roman"/>
          <w:shd w:val="clear" w:color="auto" w:fill="FFFFFF"/>
        </w:rPr>
        <w:t xml:space="preserve">new, feature in the dataset using the admit and discharge time of patient. These two attributes are </w:t>
      </w:r>
      <w:r w:rsidR="00C90EF7">
        <w:rPr>
          <w:rFonts w:ascii="Times New Roman" w:hAnsi="Times New Roman" w:cs="Times New Roman"/>
          <w:shd w:val="clear" w:color="auto" w:fill="FFFFFF"/>
        </w:rPr>
        <w:t>the count</w:t>
      </w:r>
      <w:r w:rsidR="0028697D">
        <w:rPr>
          <w:rFonts w:ascii="Times New Roman" w:hAnsi="Times New Roman" w:cs="Times New Roman"/>
          <w:shd w:val="clear" w:color="auto" w:fill="FFFFFF"/>
        </w:rPr>
        <w:t xml:space="preserve"> of </w:t>
      </w:r>
      <w:r w:rsidR="00C90EF7">
        <w:rPr>
          <w:rFonts w:ascii="Times New Roman" w:hAnsi="Times New Roman" w:cs="Times New Roman"/>
          <w:shd w:val="clear" w:color="auto" w:fill="FFFFFF"/>
        </w:rPr>
        <w:t>hospitalization and</w:t>
      </w:r>
      <w:r w:rsidR="0028697D">
        <w:rPr>
          <w:rFonts w:ascii="Times New Roman" w:hAnsi="Times New Roman" w:cs="Times New Roman"/>
          <w:shd w:val="clear" w:color="auto" w:fill="FFFFFF"/>
        </w:rPr>
        <w:t xml:space="preserve"> length of stay.</w:t>
      </w:r>
    </w:p>
    <w:p w14:paraId="5CD7CB93" w14:textId="77777777" w:rsidR="00C90EF7" w:rsidRDefault="00C90EF7" w:rsidP="0028697D">
      <w:pPr>
        <w:spacing w:after="0" w:line="276" w:lineRule="auto"/>
        <w:jc w:val="both"/>
        <w:rPr>
          <w:rFonts w:ascii="Times New Roman" w:hAnsi="Times New Roman" w:cs="Times New Roman"/>
          <w:shd w:val="clear" w:color="auto" w:fill="FFFFFF"/>
        </w:rPr>
      </w:pPr>
    </w:p>
    <w:p w14:paraId="5DF9DA2C" w14:textId="0651581F" w:rsidR="00256CCC" w:rsidRDefault="00C90EF7" w:rsidP="00256CCC">
      <w:pPr>
        <w:spacing w:after="0" w:line="276" w:lineRule="auto"/>
        <w:jc w:val="both"/>
        <w:rPr>
          <w:rFonts w:ascii="Times New Roman" w:hAnsi="Times New Roman" w:cs="Times New Roman"/>
          <w:shd w:val="clear" w:color="auto" w:fill="FFFFFF"/>
        </w:rPr>
      </w:pPr>
      <w:r w:rsidRPr="00C90EF7">
        <w:rPr>
          <w:rFonts w:ascii="Times New Roman" w:hAnsi="Times New Roman" w:cs="Times New Roman"/>
          <w:b/>
          <w:bCs/>
          <w:shd w:val="clear" w:color="auto" w:fill="FFFFFF"/>
        </w:rPr>
        <w:t>Target variable:</w:t>
      </w:r>
      <w:r>
        <w:rPr>
          <w:rFonts w:ascii="Times New Roman" w:hAnsi="Times New Roman" w:cs="Times New Roman"/>
          <w:b/>
          <w:bCs/>
          <w:shd w:val="clear" w:color="auto" w:fill="FFFFFF"/>
        </w:rPr>
        <w:t xml:space="preserve"> </w:t>
      </w:r>
      <w:r w:rsidRPr="00C90EF7">
        <w:rPr>
          <w:rFonts w:ascii="Times New Roman" w:hAnsi="Times New Roman" w:cs="Times New Roman"/>
          <w:shd w:val="clear" w:color="auto" w:fill="FFFFFF"/>
        </w:rPr>
        <w:t>As</w:t>
      </w:r>
      <w:r>
        <w:rPr>
          <w:rFonts w:ascii="Times New Roman" w:hAnsi="Times New Roman" w:cs="Times New Roman"/>
          <w:shd w:val="clear" w:color="auto" w:fill="FFFFFF"/>
        </w:rPr>
        <w:t xml:space="preserve"> our problem statement is classification problem and target variable indicating </w:t>
      </w:r>
      <w:r w:rsidR="00256CCC">
        <w:rPr>
          <w:rFonts w:ascii="Times New Roman" w:hAnsi="Times New Roman" w:cs="Times New Roman"/>
          <w:shd w:val="clear" w:color="auto" w:fill="FFFFFF"/>
        </w:rPr>
        <w:t>whether</w:t>
      </w:r>
      <w:r>
        <w:rPr>
          <w:rFonts w:ascii="Times New Roman" w:hAnsi="Times New Roman" w:cs="Times New Roman"/>
          <w:shd w:val="clear" w:color="auto" w:fill="FFFFFF"/>
        </w:rPr>
        <w:t xml:space="preserve"> that subject_id get admitted to ICU</w:t>
      </w:r>
      <w:r w:rsidR="00256CCC">
        <w:rPr>
          <w:rFonts w:ascii="Times New Roman" w:hAnsi="Times New Roman" w:cs="Times New Roman"/>
          <w:shd w:val="clear" w:color="auto" w:fill="FFFFFF"/>
        </w:rPr>
        <w:t xml:space="preserve"> </w:t>
      </w:r>
      <w:r>
        <w:rPr>
          <w:rFonts w:ascii="Times New Roman" w:hAnsi="Times New Roman" w:cs="Times New Roman"/>
          <w:shd w:val="clear" w:color="auto" w:fill="FFFFFF"/>
        </w:rPr>
        <w:t>is not directly mentioned so we add new</w:t>
      </w:r>
      <w:r w:rsidR="00256CCC">
        <w:rPr>
          <w:rFonts w:ascii="Times New Roman" w:hAnsi="Times New Roman" w:cs="Times New Roman"/>
          <w:shd w:val="clear" w:color="auto" w:fill="FFFFFF"/>
        </w:rPr>
        <w:t xml:space="preserve"> feature in </w:t>
      </w:r>
      <w:r w:rsidR="00256CCC">
        <w:rPr>
          <w:rFonts w:ascii="Times New Roman" w:hAnsi="Times New Roman" w:cs="Times New Roman"/>
          <w:shd w:val="clear" w:color="auto" w:fill="FFFFFF"/>
        </w:rPr>
        <w:lastRenderedPageBreak/>
        <w:t>table icu_admit. This attribute is generated using the hadm_id. For each hospitalization in icu module corresponding hadm_id is matched and marked true.</w:t>
      </w:r>
    </w:p>
    <w:p w14:paraId="2ECC7ACD" w14:textId="77777777" w:rsidR="003D56DE" w:rsidRPr="003D56DE" w:rsidRDefault="003D56DE" w:rsidP="00256CCC">
      <w:pPr>
        <w:spacing w:after="0" w:line="276" w:lineRule="auto"/>
        <w:jc w:val="both"/>
        <w:rPr>
          <w:rFonts w:ascii="Times New Roman" w:hAnsi="Times New Roman" w:cs="Times New Roman"/>
          <w:shd w:val="clear" w:color="auto" w:fill="FFFFFF"/>
        </w:rPr>
      </w:pPr>
    </w:p>
    <w:p w14:paraId="76C522AA" w14:textId="4EF12B8E" w:rsidR="00152370" w:rsidRPr="003D56DE" w:rsidRDefault="00256CCC" w:rsidP="003D56DE">
      <w:pPr>
        <w:spacing w:line="276" w:lineRule="auto"/>
        <w:rPr>
          <w:rFonts w:ascii="Times New Roman" w:hAnsi="Times New Roman" w:cs="Times New Roman"/>
          <w:b/>
          <w:bCs/>
          <w:sz w:val="28"/>
          <w:szCs w:val="28"/>
          <w:shd w:val="clear" w:color="auto" w:fill="FFFFFF"/>
        </w:rPr>
      </w:pPr>
      <w:r w:rsidRPr="003D56DE">
        <w:rPr>
          <w:rFonts w:ascii="Times New Roman" w:hAnsi="Times New Roman" w:cs="Times New Roman"/>
          <w:b/>
          <w:bCs/>
          <w:sz w:val="28"/>
          <w:szCs w:val="28"/>
          <w:shd w:val="clear" w:color="auto" w:fill="FFFFFF"/>
        </w:rPr>
        <w:t xml:space="preserve">Raw data </w:t>
      </w:r>
      <w:r w:rsidR="0040034C" w:rsidRPr="003D56DE">
        <w:rPr>
          <w:rFonts w:ascii="Times New Roman" w:hAnsi="Times New Roman" w:cs="Times New Roman"/>
          <w:b/>
          <w:bCs/>
          <w:sz w:val="28"/>
          <w:szCs w:val="28"/>
          <w:shd w:val="clear" w:color="auto" w:fill="FFFFFF"/>
        </w:rPr>
        <w:t>Exploratory Data Analysis (EDA)</w:t>
      </w:r>
      <w:r w:rsidRPr="003D56DE">
        <w:rPr>
          <w:rFonts w:ascii="Times New Roman" w:hAnsi="Times New Roman" w:cs="Times New Roman"/>
          <w:b/>
          <w:bCs/>
          <w:sz w:val="28"/>
          <w:szCs w:val="28"/>
          <w:shd w:val="clear" w:color="auto" w:fill="FFFFFF"/>
        </w:rPr>
        <w:t>:</w:t>
      </w:r>
      <w:r w:rsidR="000026BC">
        <w:rPr>
          <w:rFonts w:ascii="Times New Roman" w:hAnsi="Times New Roman" w:cs="Times New Roman"/>
          <w:b/>
          <w:bCs/>
          <w:sz w:val="28"/>
          <w:szCs w:val="28"/>
          <w:shd w:val="clear" w:color="auto" w:fill="FFFFFF"/>
        </w:rPr>
        <w:t xml:space="preserve"> </w:t>
      </w:r>
      <w:r w:rsidR="00F319AC">
        <w:rPr>
          <w:rFonts w:ascii="Times New Roman" w:hAnsi="Times New Roman" w:cs="Times New Roman"/>
          <w:shd w:val="clear" w:color="auto" w:fill="FFFFFF"/>
        </w:rPr>
        <w:t>Refer to the EDA file.</w:t>
      </w:r>
    </w:p>
    <w:p w14:paraId="0386FA21" w14:textId="1F4872F0" w:rsidR="00FE43AF" w:rsidRDefault="003D56DE" w:rsidP="001261C3">
      <w:pPr>
        <w:spacing w:line="276" w:lineRule="auto"/>
        <w:jc w:val="both"/>
        <w:rPr>
          <w:rFonts w:ascii="Times New Roman" w:hAnsi="Times New Roman" w:cs="Times New Roman"/>
          <w:shd w:val="clear" w:color="auto" w:fill="FFFFFF"/>
        </w:rPr>
      </w:pPr>
      <w:r w:rsidRPr="003D56DE">
        <w:rPr>
          <w:rFonts w:ascii="Times New Roman" w:hAnsi="Times New Roman" w:cs="Times New Roman"/>
          <w:b/>
          <w:bCs/>
          <w:sz w:val="28"/>
          <w:szCs w:val="28"/>
          <w:shd w:val="clear" w:color="auto" w:fill="FFFFFF"/>
        </w:rPr>
        <w:t>Feature Selection:</w:t>
      </w:r>
      <w:r w:rsidRPr="001261C3">
        <w:rPr>
          <w:rFonts w:ascii="Times New Roman" w:hAnsi="Times New Roman" w:cs="Times New Roman"/>
          <w:b/>
          <w:bCs/>
          <w:shd w:val="clear" w:color="auto" w:fill="FFFFFF"/>
        </w:rPr>
        <w:t xml:space="preserve"> </w:t>
      </w:r>
      <w:r w:rsidR="001261C3">
        <w:rPr>
          <w:rFonts w:ascii="Times New Roman" w:hAnsi="Times New Roman" w:cs="Times New Roman"/>
          <w:shd w:val="clear" w:color="auto" w:fill="FFFFFF"/>
        </w:rPr>
        <w:t>F</w:t>
      </w:r>
      <w:r w:rsidRPr="001261C3">
        <w:rPr>
          <w:rFonts w:ascii="Times New Roman" w:hAnsi="Times New Roman" w:cs="Times New Roman"/>
          <w:shd w:val="clear" w:color="auto" w:fill="FFFFFF"/>
        </w:rPr>
        <w:t>eatures are chosen based on their relevance to the target variable or their potential impact on the model's performance.</w:t>
      </w:r>
    </w:p>
    <w:p w14:paraId="10A56EC7" w14:textId="288D437E" w:rsidR="00FE43AF" w:rsidRPr="001261C3" w:rsidRDefault="00FE43AF" w:rsidP="00FE43AF">
      <w:pPr>
        <w:spacing w:line="276" w:lineRule="auto"/>
        <w:jc w:val="center"/>
        <w:rPr>
          <w:rFonts w:ascii="Times New Roman" w:hAnsi="Times New Roman" w:cs="Times New Roman"/>
          <w:sz w:val="28"/>
          <w:szCs w:val="28"/>
          <w:shd w:val="clear" w:color="auto" w:fill="FFFFFF"/>
        </w:rPr>
      </w:pPr>
      <w:r w:rsidRPr="00FE43AF">
        <w:rPr>
          <w:rFonts w:ascii="Times New Roman" w:hAnsi="Times New Roman" w:cs="Times New Roman"/>
          <w:noProof/>
          <w:sz w:val="28"/>
          <w:szCs w:val="28"/>
          <w:shd w:val="clear" w:color="auto" w:fill="FFFFFF"/>
        </w:rPr>
        <w:drawing>
          <wp:inline distT="0" distB="0" distL="0" distR="0" wp14:anchorId="4E62FD1C" wp14:editId="62DBA4A7">
            <wp:extent cx="6140450" cy="4025900"/>
            <wp:effectExtent l="0" t="0" r="0" b="0"/>
            <wp:docPr id="549910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10637" name=""/>
                    <pic:cNvPicPr/>
                  </pic:nvPicPr>
                  <pic:blipFill>
                    <a:blip r:embed="rId8"/>
                    <a:stretch>
                      <a:fillRect/>
                    </a:stretch>
                  </pic:blipFill>
                  <pic:spPr>
                    <a:xfrm>
                      <a:off x="0" y="0"/>
                      <a:ext cx="6140770" cy="4026110"/>
                    </a:xfrm>
                    <a:prstGeom prst="rect">
                      <a:avLst/>
                    </a:prstGeom>
                  </pic:spPr>
                </pic:pic>
              </a:graphicData>
            </a:graphic>
          </wp:inline>
        </w:drawing>
      </w:r>
    </w:p>
    <w:p w14:paraId="476A1015" w14:textId="77777777" w:rsidR="00FE43AF" w:rsidRDefault="00FE43AF" w:rsidP="001261C3">
      <w:pPr>
        <w:spacing w:line="276" w:lineRule="auto"/>
        <w:jc w:val="both"/>
        <w:rPr>
          <w:rFonts w:ascii="Times New Roman" w:hAnsi="Times New Roman" w:cs="Times New Roman"/>
          <w:b/>
          <w:bCs/>
          <w:sz w:val="28"/>
          <w:szCs w:val="28"/>
          <w:shd w:val="clear" w:color="auto" w:fill="FFFFFF"/>
        </w:rPr>
      </w:pPr>
    </w:p>
    <w:p w14:paraId="44614DEB" w14:textId="67807DE1" w:rsidR="003D56DE" w:rsidRPr="003D56DE" w:rsidRDefault="003D56DE" w:rsidP="001261C3">
      <w:pPr>
        <w:spacing w:line="276" w:lineRule="auto"/>
        <w:jc w:val="both"/>
        <w:rPr>
          <w:rFonts w:ascii="Times New Roman" w:hAnsi="Times New Roman" w:cs="Times New Roman"/>
          <w:b/>
          <w:bCs/>
          <w:sz w:val="28"/>
          <w:szCs w:val="28"/>
          <w:shd w:val="clear" w:color="auto" w:fill="FFFFFF"/>
        </w:rPr>
      </w:pPr>
      <w:r w:rsidRPr="003D56DE">
        <w:rPr>
          <w:rFonts w:ascii="Times New Roman" w:hAnsi="Times New Roman" w:cs="Times New Roman"/>
          <w:b/>
          <w:bCs/>
          <w:sz w:val="28"/>
          <w:szCs w:val="28"/>
          <w:shd w:val="clear" w:color="auto" w:fill="FFFFFF"/>
        </w:rPr>
        <w:t>Modeling:</w:t>
      </w:r>
    </w:p>
    <w:p w14:paraId="1594DF35" w14:textId="35F44389" w:rsidR="003D56DE" w:rsidRPr="001261C3" w:rsidRDefault="001261C3" w:rsidP="001261C3">
      <w:pPr>
        <w:spacing w:line="276" w:lineRule="auto"/>
        <w:jc w:val="both"/>
        <w:rPr>
          <w:rFonts w:ascii="Times New Roman" w:hAnsi="Times New Roman" w:cs="Times New Roman"/>
          <w:shd w:val="clear" w:color="auto" w:fill="FFFFFF"/>
        </w:rPr>
      </w:pPr>
      <w:r>
        <w:rPr>
          <w:rFonts w:ascii="Times New Roman" w:hAnsi="Times New Roman" w:cs="Times New Roman"/>
          <w:shd w:val="clear" w:color="auto" w:fill="FFFFFF"/>
        </w:rPr>
        <w:t>Before modeling D</w:t>
      </w:r>
      <w:r w:rsidR="003D56DE" w:rsidRPr="001261C3">
        <w:rPr>
          <w:rFonts w:ascii="Times New Roman" w:hAnsi="Times New Roman" w:cs="Times New Roman"/>
          <w:shd w:val="clear" w:color="auto" w:fill="FFFFFF"/>
        </w:rPr>
        <w:t>ata is split into training and testing sets using the `train_test_split` function from scikit-learn. This helps evaluate the model's performance on unseen data.</w:t>
      </w:r>
    </w:p>
    <w:p w14:paraId="40945F6E" w14:textId="1C5F5A31" w:rsidR="003D56DE" w:rsidRPr="001261C3" w:rsidRDefault="003D56DE" w:rsidP="001261C3">
      <w:pPr>
        <w:spacing w:line="276" w:lineRule="auto"/>
        <w:jc w:val="both"/>
        <w:rPr>
          <w:rFonts w:ascii="Times New Roman" w:hAnsi="Times New Roman" w:cs="Times New Roman"/>
          <w:shd w:val="clear" w:color="auto" w:fill="FFFFFF"/>
        </w:rPr>
      </w:pPr>
      <w:r w:rsidRPr="001261C3">
        <w:rPr>
          <w:rFonts w:ascii="Times New Roman" w:hAnsi="Times New Roman" w:cs="Times New Roman"/>
          <w:shd w:val="clear" w:color="auto" w:fill="FFFFFF"/>
        </w:rPr>
        <w:t xml:space="preserve">Several classifiers are </w:t>
      </w:r>
      <w:r w:rsidR="001261C3">
        <w:rPr>
          <w:rFonts w:ascii="Times New Roman" w:hAnsi="Times New Roman" w:cs="Times New Roman"/>
          <w:shd w:val="clear" w:color="auto" w:fill="FFFFFF"/>
        </w:rPr>
        <w:t>trained and tested which are mentioned below:</w:t>
      </w:r>
    </w:p>
    <w:p w14:paraId="171DCFF6" w14:textId="59FCCBF9" w:rsidR="003D56DE" w:rsidRPr="001261C3" w:rsidRDefault="003D56DE" w:rsidP="001261C3">
      <w:pPr>
        <w:pStyle w:val="ListParagraph"/>
        <w:numPr>
          <w:ilvl w:val="0"/>
          <w:numId w:val="12"/>
        </w:numPr>
        <w:spacing w:after="0" w:line="276" w:lineRule="auto"/>
        <w:jc w:val="both"/>
        <w:rPr>
          <w:rFonts w:ascii="Times New Roman" w:hAnsi="Times New Roman" w:cs="Times New Roman"/>
          <w:shd w:val="clear" w:color="auto" w:fill="FFFFFF"/>
        </w:rPr>
      </w:pPr>
      <w:r w:rsidRPr="001261C3">
        <w:rPr>
          <w:rFonts w:ascii="Times New Roman" w:hAnsi="Times New Roman" w:cs="Times New Roman"/>
          <w:shd w:val="clear" w:color="auto" w:fill="FFFFFF"/>
        </w:rPr>
        <w:t>Random Forest</w:t>
      </w:r>
    </w:p>
    <w:p w14:paraId="6DBFD167" w14:textId="7062638D" w:rsidR="003D56DE" w:rsidRPr="001261C3" w:rsidRDefault="003D56DE" w:rsidP="001261C3">
      <w:pPr>
        <w:pStyle w:val="ListParagraph"/>
        <w:numPr>
          <w:ilvl w:val="0"/>
          <w:numId w:val="12"/>
        </w:numPr>
        <w:spacing w:after="0" w:line="276" w:lineRule="auto"/>
        <w:jc w:val="both"/>
        <w:rPr>
          <w:rFonts w:ascii="Times New Roman" w:hAnsi="Times New Roman" w:cs="Times New Roman"/>
          <w:shd w:val="clear" w:color="auto" w:fill="FFFFFF"/>
        </w:rPr>
      </w:pPr>
      <w:r w:rsidRPr="001261C3">
        <w:rPr>
          <w:rFonts w:ascii="Times New Roman" w:hAnsi="Times New Roman" w:cs="Times New Roman"/>
          <w:shd w:val="clear" w:color="auto" w:fill="FFFFFF"/>
        </w:rPr>
        <w:t>Logistic Regression</w:t>
      </w:r>
    </w:p>
    <w:p w14:paraId="72D14FBB" w14:textId="62397F0A" w:rsidR="003D56DE" w:rsidRPr="001261C3" w:rsidRDefault="003D56DE" w:rsidP="001261C3">
      <w:pPr>
        <w:pStyle w:val="ListParagraph"/>
        <w:numPr>
          <w:ilvl w:val="0"/>
          <w:numId w:val="12"/>
        </w:numPr>
        <w:spacing w:after="0" w:line="276" w:lineRule="auto"/>
        <w:jc w:val="both"/>
        <w:rPr>
          <w:rFonts w:ascii="Times New Roman" w:hAnsi="Times New Roman" w:cs="Times New Roman"/>
          <w:shd w:val="clear" w:color="auto" w:fill="FFFFFF"/>
        </w:rPr>
      </w:pPr>
      <w:r w:rsidRPr="001261C3">
        <w:rPr>
          <w:rFonts w:ascii="Times New Roman" w:hAnsi="Times New Roman" w:cs="Times New Roman"/>
          <w:shd w:val="clear" w:color="auto" w:fill="FFFFFF"/>
        </w:rPr>
        <w:t>XGBoost</w:t>
      </w:r>
    </w:p>
    <w:p w14:paraId="62ECA7C0" w14:textId="0312F8E3" w:rsidR="003D56DE" w:rsidRPr="001261C3" w:rsidRDefault="003D56DE" w:rsidP="001261C3">
      <w:pPr>
        <w:pStyle w:val="ListParagraph"/>
        <w:numPr>
          <w:ilvl w:val="0"/>
          <w:numId w:val="12"/>
        </w:numPr>
        <w:spacing w:after="0" w:line="276" w:lineRule="auto"/>
        <w:jc w:val="both"/>
        <w:rPr>
          <w:rFonts w:ascii="Times New Roman" w:hAnsi="Times New Roman" w:cs="Times New Roman"/>
          <w:shd w:val="clear" w:color="auto" w:fill="FFFFFF"/>
        </w:rPr>
      </w:pPr>
      <w:r w:rsidRPr="001261C3">
        <w:rPr>
          <w:rFonts w:ascii="Times New Roman" w:hAnsi="Times New Roman" w:cs="Times New Roman"/>
          <w:shd w:val="clear" w:color="auto" w:fill="FFFFFF"/>
        </w:rPr>
        <w:t>Naive Bayes</w:t>
      </w:r>
    </w:p>
    <w:p w14:paraId="2BEC6377" w14:textId="763E5D09" w:rsidR="003D56DE" w:rsidRPr="001261C3" w:rsidRDefault="003D56DE" w:rsidP="001261C3">
      <w:pPr>
        <w:pStyle w:val="ListParagraph"/>
        <w:numPr>
          <w:ilvl w:val="0"/>
          <w:numId w:val="12"/>
        </w:numPr>
        <w:spacing w:after="0" w:line="276" w:lineRule="auto"/>
        <w:jc w:val="both"/>
        <w:rPr>
          <w:rFonts w:ascii="Times New Roman" w:hAnsi="Times New Roman" w:cs="Times New Roman"/>
          <w:shd w:val="clear" w:color="auto" w:fill="FFFFFF"/>
        </w:rPr>
      </w:pPr>
      <w:r w:rsidRPr="001261C3">
        <w:rPr>
          <w:rFonts w:ascii="Times New Roman" w:hAnsi="Times New Roman" w:cs="Times New Roman"/>
          <w:shd w:val="clear" w:color="auto" w:fill="FFFFFF"/>
        </w:rPr>
        <w:t>Decision Tree</w:t>
      </w:r>
    </w:p>
    <w:p w14:paraId="26B0A998" w14:textId="3E76B740" w:rsidR="003D56DE" w:rsidRPr="001261C3" w:rsidRDefault="003D56DE" w:rsidP="001261C3">
      <w:pPr>
        <w:pStyle w:val="ListParagraph"/>
        <w:numPr>
          <w:ilvl w:val="0"/>
          <w:numId w:val="12"/>
        </w:numPr>
        <w:spacing w:after="0" w:line="276" w:lineRule="auto"/>
        <w:jc w:val="both"/>
        <w:rPr>
          <w:rFonts w:ascii="Times New Roman" w:hAnsi="Times New Roman" w:cs="Times New Roman"/>
          <w:shd w:val="clear" w:color="auto" w:fill="FFFFFF"/>
        </w:rPr>
      </w:pPr>
      <w:r w:rsidRPr="001261C3">
        <w:rPr>
          <w:rFonts w:ascii="Times New Roman" w:hAnsi="Times New Roman" w:cs="Times New Roman"/>
          <w:shd w:val="clear" w:color="auto" w:fill="FFFFFF"/>
        </w:rPr>
        <w:lastRenderedPageBreak/>
        <w:t>K-Nearest Neighbors</w:t>
      </w:r>
    </w:p>
    <w:p w14:paraId="6266EC21" w14:textId="77777777" w:rsidR="003D56DE" w:rsidRPr="003D56DE" w:rsidRDefault="003D56DE" w:rsidP="001261C3">
      <w:pPr>
        <w:spacing w:line="276" w:lineRule="auto"/>
        <w:jc w:val="both"/>
        <w:rPr>
          <w:rFonts w:ascii="Times New Roman" w:hAnsi="Times New Roman" w:cs="Times New Roman"/>
          <w:b/>
          <w:bCs/>
          <w:sz w:val="28"/>
          <w:szCs w:val="28"/>
          <w:shd w:val="clear" w:color="auto" w:fill="FFFFFF"/>
        </w:rPr>
      </w:pPr>
    </w:p>
    <w:p w14:paraId="217DABDF" w14:textId="68CEE769" w:rsidR="003D56DE" w:rsidRPr="003D56DE" w:rsidRDefault="003D56DE" w:rsidP="001261C3">
      <w:pPr>
        <w:spacing w:line="276" w:lineRule="auto"/>
        <w:jc w:val="both"/>
        <w:rPr>
          <w:rFonts w:ascii="Times New Roman" w:hAnsi="Times New Roman" w:cs="Times New Roman"/>
          <w:b/>
          <w:bCs/>
          <w:sz w:val="28"/>
          <w:szCs w:val="28"/>
          <w:shd w:val="clear" w:color="auto" w:fill="FFFFFF"/>
        </w:rPr>
      </w:pPr>
      <w:r w:rsidRPr="003D56DE">
        <w:rPr>
          <w:rFonts w:ascii="Times New Roman" w:hAnsi="Times New Roman" w:cs="Times New Roman"/>
          <w:b/>
          <w:bCs/>
          <w:sz w:val="28"/>
          <w:szCs w:val="28"/>
          <w:shd w:val="clear" w:color="auto" w:fill="FFFFFF"/>
        </w:rPr>
        <w:t>Evaluation:</w:t>
      </w:r>
    </w:p>
    <w:p w14:paraId="32B2C4C7" w14:textId="77777777" w:rsidR="001261C3" w:rsidRPr="001261C3" w:rsidRDefault="003D56DE" w:rsidP="00805196">
      <w:pPr>
        <w:spacing w:line="276" w:lineRule="auto"/>
        <w:jc w:val="both"/>
        <w:rPr>
          <w:rFonts w:ascii="Times New Roman" w:hAnsi="Times New Roman" w:cs="Times New Roman"/>
          <w:shd w:val="clear" w:color="auto" w:fill="FFFFFF"/>
        </w:rPr>
      </w:pPr>
      <w:r w:rsidRPr="001261C3">
        <w:rPr>
          <w:rFonts w:ascii="Times New Roman" w:hAnsi="Times New Roman" w:cs="Times New Roman"/>
          <w:shd w:val="clear" w:color="auto" w:fill="FFFFFF"/>
        </w:rPr>
        <w:t>The trained classifier is then used to make predictions on the testing data (`X_test`).</w:t>
      </w:r>
      <w:r w:rsidR="001261C3" w:rsidRPr="001261C3">
        <w:rPr>
          <w:rFonts w:ascii="Times New Roman" w:hAnsi="Times New Roman" w:cs="Times New Roman"/>
          <w:shd w:val="clear" w:color="auto" w:fill="FFFFFF"/>
        </w:rPr>
        <w:t xml:space="preserve"> </w:t>
      </w:r>
      <w:r w:rsidRPr="001261C3">
        <w:rPr>
          <w:rFonts w:ascii="Times New Roman" w:hAnsi="Times New Roman" w:cs="Times New Roman"/>
          <w:shd w:val="clear" w:color="auto" w:fill="FFFFFF"/>
        </w:rPr>
        <w:t>Performance metrics such as accuracy and classification report are calculated and printed for each classifier.</w:t>
      </w:r>
    </w:p>
    <w:p w14:paraId="2771A08A" w14:textId="3A419083" w:rsidR="003D56DE" w:rsidRDefault="003D56DE" w:rsidP="00805196">
      <w:pPr>
        <w:spacing w:line="276" w:lineRule="auto"/>
        <w:jc w:val="both"/>
        <w:rPr>
          <w:rFonts w:ascii="Times New Roman" w:hAnsi="Times New Roman" w:cs="Times New Roman"/>
          <w:shd w:val="clear" w:color="auto" w:fill="FFFFFF"/>
        </w:rPr>
      </w:pPr>
      <w:r w:rsidRPr="001261C3">
        <w:rPr>
          <w:rFonts w:ascii="Times New Roman" w:hAnsi="Times New Roman" w:cs="Times New Roman"/>
          <w:shd w:val="clear" w:color="auto" w:fill="FFFFFF"/>
        </w:rPr>
        <w:t>The accuracy score measures the proportion of correctly predicted instances.</w:t>
      </w:r>
      <w:r w:rsidR="001261C3" w:rsidRPr="001261C3">
        <w:rPr>
          <w:rFonts w:ascii="Times New Roman" w:hAnsi="Times New Roman" w:cs="Times New Roman"/>
          <w:shd w:val="clear" w:color="auto" w:fill="FFFFFF"/>
        </w:rPr>
        <w:t xml:space="preserve"> </w:t>
      </w:r>
      <w:r w:rsidRPr="001261C3">
        <w:rPr>
          <w:rFonts w:ascii="Times New Roman" w:hAnsi="Times New Roman" w:cs="Times New Roman"/>
          <w:shd w:val="clear" w:color="auto" w:fill="FFFFFF"/>
        </w:rPr>
        <w:t>The classification report provides precision, recall, F1-score, and support for each class in the target variable. This gives insight into the model's performance for each class, particularly useful in multi-class classification problems.</w:t>
      </w:r>
    </w:p>
    <w:p w14:paraId="18FB5E3B" w14:textId="5D7436D2" w:rsidR="001261C3" w:rsidRPr="00FE43AF" w:rsidRDefault="00805196" w:rsidP="001261C3">
      <w:pPr>
        <w:spacing w:line="276" w:lineRule="auto"/>
        <w:jc w:val="both"/>
        <w:rPr>
          <w:rFonts w:ascii="Times New Roman" w:hAnsi="Times New Roman" w:cs="Times New Roman"/>
          <w:b/>
          <w:bCs/>
          <w:sz w:val="28"/>
          <w:szCs w:val="28"/>
          <w:shd w:val="clear" w:color="auto" w:fill="FFFFFF"/>
        </w:rPr>
      </w:pPr>
      <w:r w:rsidRPr="00FE43AF">
        <w:rPr>
          <w:rFonts w:ascii="Times New Roman" w:hAnsi="Times New Roman" w:cs="Times New Roman"/>
          <w:b/>
          <w:bCs/>
          <w:sz w:val="28"/>
          <w:szCs w:val="28"/>
          <w:shd w:val="clear" w:color="auto" w:fill="FFFFFF"/>
        </w:rPr>
        <w:t>Base model r</w:t>
      </w:r>
      <w:r w:rsidR="001261C3" w:rsidRPr="00FE43AF">
        <w:rPr>
          <w:rFonts w:ascii="Times New Roman" w:hAnsi="Times New Roman" w:cs="Times New Roman"/>
          <w:b/>
          <w:bCs/>
          <w:sz w:val="28"/>
          <w:szCs w:val="28"/>
          <w:shd w:val="clear" w:color="auto" w:fill="FFFFFF"/>
        </w:rPr>
        <w:t>esult</w:t>
      </w:r>
      <w:r w:rsidRPr="00FE43AF">
        <w:rPr>
          <w:rFonts w:ascii="Times New Roman" w:hAnsi="Times New Roman" w:cs="Times New Roman"/>
          <w:b/>
          <w:bCs/>
          <w:sz w:val="28"/>
          <w:szCs w:val="28"/>
          <w:shd w:val="clear" w:color="auto" w:fill="FFFFFF"/>
        </w:rPr>
        <w:t>s</w:t>
      </w:r>
      <w:r w:rsidR="001261C3" w:rsidRPr="00FE43AF">
        <w:rPr>
          <w:rFonts w:ascii="Times New Roman" w:hAnsi="Times New Roman" w:cs="Times New Roman"/>
          <w:b/>
          <w:bCs/>
          <w:sz w:val="28"/>
          <w:szCs w:val="28"/>
          <w:shd w:val="clear" w:color="auto" w:fill="FFFFFF"/>
        </w:rPr>
        <w:t>:</w:t>
      </w:r>
    </w:p>
    <w:p w14:paraId="410645A7" w14:textId="0CDEE043" w:rsidR="002076E2" w:rsidRDefault="001261C3" w:rsidP="005563A9">
      <w:pPr>
        <w:spacing w:line="276" w:lineRule="auto"/>
        <w:jc w:val="both"/>
        <w:rPr>
          <w:rFonts w:ascii="Times New Roman" w:hAnsi="Times New Roman" w:cs="Times New Roman"/>
          <w:shd w:val="clear" w:color="auto" w:fill="FFFFFF"/>
        </w:rPr>
      </w:pPr>
      <w:r w:rsidRPr="00805196">
        <w:rPr>
          <w:rFonts w:ascii="Times New Roman" w:hAnsi="Times New Roman" w:cs="Times New Roman"/>
          <w:shd w:val="clear" w:color="auto" w:fill="FFFFFF"/>
        </w:rPr>
        <w:t xml:space="preserve">Among all </w:t>
      </w:r>
      <w:r w:rsidR="00805196" w:rsidRPr="00805196">
        <w:rPr>
          <w:rFonts w:ascii="Times New Roman" w:hAnsi="Times New Roman" w:cs="Times New Roman"/>
          <w:shd w:val="clear" w:color="auto" w:fill="FFFFFF"/>
        </w:rPr>
        <w:t>models</w:t>
      </w:r>
      <w:r w:rsidRPr="00805196">
        <w:rPr>
          <w:rFonts w:ascii="Times New Roman" w:hAnsi="Times New Roman" w:cs="Times New Roman"/>
          <w:shd w:val="clear" w:color="auto" w:fill="FFFFFF"/>
        </w:rPr>
        <w:t xml:space="preserve"> trained and tested</w:t>
      </w:r>
      <w:r w:rsidR="00805196" w:rsidRPr="00805196">
        <w:rPr>
          <w:rFonts w:ascii="Times New Roman" w:hAnsi="Times New Roman" w:cs="Times New Roman"/>
          <w:shd w:val="clear" w:color="auto" w:fill="FFFFFF"/>
        </w:rPr>
        <w:t xml:space="preserve"> model</w:t>
      </w:r>
      <w:r w:rsidRPr="00805196">
        <w:rPr>
          <w:rFonts w:ascii="Times New Roman" w:hAnsi="Times New Roman" w:cs="Times New Roman"/>
          <w:shd w:val="clear" w:color="auto" w:fill="FFFFFF"/>
        </w:rPr>
        <w:t xml:space="preserve"> XGboost has performed </w:t>
      </w:r>
      <w:r w:rsidR="00805196" w:rsidRPr="00805196">
        <w:rPr>
          <w:rFonts w:ascii="Times New Roman" w:hAnsi="Times New Roman" w:cs="Times New Roman"/>
          <w:shd w:val="clear" w:color="auto" w:fill="FFFFFF"/>
        </w:rPr>
        <w:t xml:space="preserve">best with accuracy of </w:t>
      </w:r>
      <w:r w:rsidR="00805196">
        <w:rPr>
          <w:rFonts w:ascii="Times New Roman" w:hAnsi="Times New Roman" w:cs="Times New Roman"/>
          <w:shd w:val="clear" w:color="auto" w:fill="FFFFFF"/>
        </w:rPr>
        <w:t>88.31 %</w:t>
      </w:r>
      <w:r w:rsidR="00335677">
        <w:rPr>
          <w:rFonts w:ascii="Times New Roman" w:hAnsi="Times New Roman" w:cs="Times New Roman"/>
          <w:shd w:val="clear" w:color="auto" w:fill="FFFFFF"/>
        </w:rPr>
        <w:t xml:space="preserve"> </w:t>
      </w:r>
      <w:r w:rsidR="00805196">
        <w:rPr>
          <w:rFonts w:ascii="Times New Roman" w:hAnsi="Times New Roman" w:cs="Times New Roman"/>
          <w:shd w:val="clear" w:color="auto" w:fill="FFFFFF"/>
        </w:rPr>
        <w:t xml:space="preserve">and second-best model is random forest with accuracy of 87.93%. All other evaluation </w:t>
      </w:r>
      <w:r w:rsidR="00335677">
        <w:rPr>
          <w:rFonts w:ascii="Times New Roman" w:hAnsi="Times New Roman" w:cs="Times New Roman"/>
          <w:shd w:val="clear" w:color="auto" w:fill="FFFFFF"/>
        </w:rPr>
        <w:t>parameters</w:t>
      </w:r>
      <w:r w:rsidR="005563A9">
        <w:rPr>
          <w:rFonts w:ascii="Times New Roman" w:hAnsi="Times New Roman" w:cs="Times New Roman"/>
          <w:shd w:val="clear" w:color="auto" w:fill="FFFFFF"/>
        </w:rPr>
        <w:t xml:space="preserve"> like</w:t>
      </w:r>
      <w:r w:rsidR="00805196">
        <w:rPr>
          <w:rFonts w:ascii="Times New Roman" w:hAnsi="Times New Roman" w:cs="Times New Roman"/>
          <w:shd w:val="clear" w:color="auto" w:fill="FFFFFF"/>
        </w:rPr>
        <w:t xml:space="preserve"> precision and recall is </w:t>
      </w:r>
      <w:r w:rsidR="007E4A05">
        <w:rPr>
          <w:rFonts w:ascii="Times New Roman" w:hAnsi="Times New Roman" w:cs="Times New Roman"/>
          <w:shd w:val="clear" w:color="auto" w:fill="FFFFFF"/>
        </w:rPr>
        <w:t>also calculated</w:t>
      </w:r>
      <w:r w:rsidR="00805196">
        <w:rPr>
          <w:rFonts w:ascii="Times New Roman" w:hAnsi="Times New Roman" w:cs="Times New Roman"/>
          <w:shd w:val="clear" w:color="auto" w:fill="FFFFFF"/>
        </w:rPr>
        <w:t xml:space="preserve"> </w:t>
      </w:r>
      <w:r w:rsidR="00335677">
        <w:rPr>
          <w:rFonts w:ascii="Times New Roman" w:hAnsi="Times New Roman" w:cs="Times New Roman"/>
          <w:shd w:val="clear" w:color="auto" w:fill="FFFFFF"/>
        </w:rPr>
        <w:t>and is</w:t>
      </w:r>
      <w:r w:rsidR="00805196">
        <w:rPr>
          <w:rFonts w:ascii="Times New Roman" w:hAnsi="Times New Roman" w:cs="Times New Roman"/>
          <w:shd w:val="clear" w:color="auto" w:fill="FFFFFF"/>
        </w:rPr>
        <w:t xml:space="preserve"> mention for XGBoost and Random Forest</w:t>
      </w:r>
      <w:r w:rsidR="005563A9">
        <w:rPr>
          <w:rFonts w:ascii="Times New Roman" w:hAnsi="Times New Roman" w:cs="Times New Roman"/>
          <w:shd w:val="clear" w:color="auto" w:fill="FFFFFF"/>
        </w:rPr>
        <w:t xml:space="preserve"> in </w:t>
      </w:r>
      <w:r w:rsidR="00E4060E">
        <w:rPr>
          <w:rFonts w:ascii="Times New Roman" w:hAnsi="Times New Roman" w:cs="Times New Roman"/>
          <w:shd w:val="clear" w:color="auto" w:fill="FFFFFF"/>
        </w:rPr>
        <w:t>the following</w:t>
      </w:r>
      <w:r w:rsidR="005563A9">
        <w:rPr>
          <w:rFonts w:ascii="Times New Roman" w:hAnsi="Times New Roman" w:cs="Times New Roman"/>
          <w:shd w:val="clear" w:color="auto" w:fill="FFFFFF"/>
        </w:rPr>
        <w:t xml:space="preserve"> figure.</w:t>
      </w:r>
    </w:p>
    <w:p w14:paraId="51A03A2F" w14:textId="08B27384" w:rsidR="00805196" w:rsidRDefault="005563A9" w:rsidP="005563A9">
      <w:pPr>
        <w:spacing w:line="276" w:lineRule="auto"/>
        <w:jc w:val="both"/>
        <w:rPr>
          <w:rFonts w:ascii="Times New Roman" w:hAnsi="Times New Roman" w:cs="Times New Roman"/>
          <w:shd w:val="clear" w:color="auto" w:fill="FFFFFF"/>
        </w:rPr>
        <w:sectPr w:rsidR="00805196" w:rsidSect="00725836">
          <w:pgSz w:w="12240" w:h="15840"/>
          <w:pgMar w:top="1440" w:right="1440" w:bottom="1440" w:left="1440" w:header="720" w:footer="720" w:gutter="0"/>
          <w:cols w:space="720"/>
          <w:docGrid w:linePitch="360"/>
        </w:sectPr>
      </w:pPr>
      <w:r>
        <w:rPr>
          <w:rFonts w:ascii="Times New Roman" w:hAnsi="Times New Roman" w:cs="Times New Roman"/>
          <w:shd w:val="clear" w:color="auto" w:fill="FFFFFF"/>
        </w:rPr>
        <w:br/>
      </w:r>
    </w:p>
    <w:p w14:paraId="30916D22" w14:textId="77777777" w:rsidR="00805196" w:rsidRDefault="00805196" w:rsidP="00805196">
      <w:pPr>
        <w:spacing w:line="276" w:lineRule="auto"/>
        <w:jc w:val="center"/>
        <w:rPr>
          <w:rFonts w:ascii="Times New Roman" w:hAnsi="Times New Roman" w:cs="Times New Roman"/>
          <w:shd w:val="clear" w:color="auto" w:fill="FFFFFF"/>
        </w:rPr>
      </w:pPr>
      <w:r w:rsidRPr="00805196">
        <w:rPr>
          <w:rFonts w:ascii="Times New Roman" w:hAnsi="Times New Roman" w:cs="Times New Roman"/>
          <w:noProof/>
          <w:shd w:val="clear" w:color="auto" w:fill="FFFFFF"/>
        </w:rPr>
        <w:drawing>
          <wp:inline distT="0" distB="0" distL="0" distR="0" wp14:anchorId="118D87FF" wp14:editId="15FE6824">
            <wp:extent cx="3098800" cy="1593850"/>
            <wp:effectExtent l="0" t="0" r="6350" b="6350"/>
            <wp:docPr id="7296495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49512" name="Picture 1" descr="A screenshot of a computer&#10;&#10;Description automatically generated"/>
                    <pic:cNvPicPr/>
                  </pic:nvPicPr>
                  <pic:blipFill>
                    <a:blip r:embed="rId9"/>
                    <a:stretch>
                      <a:fillRect/>
                    </a:stretch>
                  </pic:blipFill>
                  <pic:spPr>
                    <a:xfrm>
                      <a:off x="0" y="0"/>
                      <a:ext cx="3098983" cy="1593944"/>
                    </a:xfrm>
                    <a:prstGeom prst="rect">
                      <a:avLst/>
                    </a:prstGeom>
                  </pic:spPr>
                </pic:pic>
              </a:graphicData>
            </a:graphic>
          </wp:inline>
        </w:drawing>
      </w:r>
    </w:p>
    <w:p w14:paraId="61D3C20D" w14:textId="41C4A8ED" w:rsidR="00805196" w:rsidRDefault="00805196" w:rsidP="00805196">
      <w:pPr>
        <w:spacing w:line="276" w:lineRule="auto"/>
        <w:jc w:val="center"/>
        <w:rPr>
          <w:rFonts w:ascii="Times New Roman" w:hAnsi="Times New Roman" w:cs="Times New Roman"/>
          <w:shd w:val="clear" w:color="auto" w:fill="FFFFFF"/>
        </w:rPr>
      </w:pPr>
      <w:r w:rsidRPr="00805196">
        <w:rPr>
          <w:rFonts w:ascii="Times New Roman" w:hAnsi="Times New Roman" w:cs="Times New Roman"/>
          <w:noProof/>
          <w:shd w:val="clear" w:color="auto" w:fill="FFFFFF"/>
        </w:rPr>
        <w:drawing>
          <wp:inline distT="0" distB="0" distL="0" distR="0" wp14:anchorId="6A172895" wp14:editId="527ED09D">
            <wp:extent cx="3181350" cy="1574800"/>
            <wp:effectExtent l="0" t="0" r="0" b="6350"/>
            <wp:docPr id="11315772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77258" name="Picture 1" descr="A screenshot of a computer&#10;&#10;Description automatically generated"/>
                    <pic:cNvPicPr/>
                  </pic:nvPicPr>
                  <pic:blipFill>
                    <a:blip r:embed="rId10"/>
                    <a:stretch>
                      <a:fillRect/>
                    </a:stretch>
                  </pic:blipFill>
                  <pic:spPr>
                    <a:xfrm>
                      <a:off x="0" y="0"/>
                      <a:ext cx="3181536" cy="1574892"/>
                    </a:xfrm>
                    <a:prstGeom prst="rect">
                      <a:avLst/>
                    </a:prstGeom>
                  </pic:spPr>
                </pic:pic>
              </a:graphicData>
            </a:graphic>
          </wp:inline>
        </w:drawing>
      </w:r>
    </w:p>
    <w:p w14:paraId="0AE4F651" w14:textId="77777777" w:rsidR="00805196" w:rsidRDefault="00805196" w:rsidP="00805196">
      <w:pPr>
        <w:spacing w:line="276" w:lineRule="auto"/>
        <w:jc w:val="both"/>
        <w:rPr>
          <w:rFonts w:ascii="Times New Roman" w:hAnsi="Times New Roman" w:cs="Times New Roman"/>
          <w:shd w:val="clear" w:color="auto" w:fill="FFFFFF"/>
        </w:rPr>
        <w:sectPr w:rsidR="00805196" w:rsidSect="00725836">
          <w:type w:val="continuous"/>
          <w:pgSz w:w="12240" w:h="15840"/>
          <w:pgMar w:top="1440" w:right="1440" w:bottom="1440" w:left="1440" w:header="720" w:footer="720" w:gutter="0"/>
          <w:cols w:num="2" w:space="720"/>
          <w:docGrid w:linePitch="360"/>
        </w:sectPr>
      </w:pPr>
    </w:p>
    <w:p w14:paraId="7B505FE0" w14:textId="77777777" w:rsidR="005563A9" w:rsidRDefault="005563A9" w:rsidP="00805196">
      <w:pPr>
        <w:spacing w:line="276" w:lineRule="auto"/>
        <w:jc w:val="both"/>
        <w:rPr>
          <w:rFonts w:ascii="Times New Roman" w:hAnsi="Times New Roman" w:cs="Times New Roman"/>
          <w:b/>
          <w:bCs/>
          <w:shd w:val="clear" w:color="auto" w:fill="FFFFFF"/>
        </w:rPr>
      </w:pPr>
    </w:p>
    <w:p w14:paraId="46B91ECF" w14:textId="1478C514" w:rsidR="00805196" w:rsidRDefault="005563A9" w:rsidP="00805196">
      <w:pPr>
        <w:spacing w:line="276" w:lineRule="auto"/>
        <w:jc w:val="both"/>
        <w:rPr>
          <w:rFonts w:ascii="Times New Roman" w:hAnsi="Times New Roman" w:cs="Times New Roman"/>
          <w:shd w:val="clear" w:color="auto" w:fill="FFFFFF"/>
        </w:rPr>
      </w:pPr>
      <w:r w:rsidRPr="005563A9">
        <w:rPr>
          <w:rFonts w:ascii="Times New Roman" w:hAnsi="Times New Roman" w:cs="Times New Roman"/>
          <w:b/>
          <w:bCs/>
          <w:shd w:val="clear" w:color="auto" w:fill="FFFFFF"/>
        </w:rPr>
        <w:t>Hyperparameter tunning</w:t>
      </w:r>
      <w:r>
        <w:rPr>
          <w:rFonts w:ascii="Times New Roman" w:hAnsi="Times New Roman" w:cs="Times New Roman"/>
          <w:b/>
          <w:bCs/>
          <w:shd w:val="clear" w:color="auto" w:fill="FFFFFF"/>
        </w:rPr>
        <w:t xml:space="preserve">: </w:t>
      </w:r>
      <w:r w:rsidRPr="005563A9">
        <w:rPr>
          <w:rFonts w:ascii="Times New Roman" w:hAnsi="Times New Roman" w:cs="Times New Roman"/>
          <w:shd w:val="clear" w:color="auto" w:fill="FFFFFF"/>
        </w:rPr>
        <w:t>Hyperp</w:t>
      </w:r>
      <w:r>
        <w:rPr>
          <w:rFonts w:ascii="Times New Roman" w:hAnsi="Times New Roman" w:cs="Times New Roman"/>
          <w:shd w:val="clear" w:color="auto" w:fill="FFFFFF"/>
        </w:rPr>
        <w:t xml:space="preserve">arameter tunning is done on top performing model i.e. XGBoost and </w:t>
      </w:r>
      <w:r w:rsidR="00152370">
        <w:rPr>
          <w:rFonts w:ascii="Times New Roman" w:hAnsi="Times New Roman" w:cs="Times New Roman"/>
          <w:shd w:val="clear" w:color="auto" w:fill="FFFFFF"/>
        </w:rPr>
        <w:t>Random Forest</w:t>
      </w:r>
      <w:r>
        <w:rPr>
          <w:rFonts w:ascii="Times New Roman" w:hAnsi="Times New Roman" w:cs="Times New Roman"/>
          <w:shd w:val="clear" w:color="auto" w:fill="FFFFFF"/>
        </w:rPr>
        <w:t xml:space="preserve"> to improve the accuracy of model. By doing hyperparameter tunning we have achieved a slight increase in performance metric of the model.</w:t>
      </w:r>
      <w:r w:rsidR="000504F6">
        <w:rPr>
          <w:rFonts w:ascii="Times New Roman" w:hAnsi="Times New Roman" w:cs="Times New Roman"/>
          <w:shd w:val="clear" w:color="auto" w:fill="FFFFFF"/>
        </w:rPr>
        <w:t xml:space="preserve"> Below figure shows the achieved result.</w:t>
      </w:r>
    </w:p>
    <w:p w14:paraId="637B24EC" w14:textId="75561DF6" w:rsidR="005563A9" w:rsidRDefault="005563A9" w:rsidP="005563A9">
      <w:pPr>
        <w:spacing w:line="276" w:lineRule="auto"/>
        <w:jc w:val="center"/>
        <w:rPr>
          <w:rFonts w:ascii="Times New Roman" w:hAnsi="Times New Roman" w:cs="Times New Roman"/>
          <w:b/>
          <w:bCs/>
          <w:shd w:val="clear" w:color="auto" w:fill="FFFFFF"/>
        </w:rPr>
      </w:pPr>
      <w:r w:rsidRPr="005563A9">
        <w:rPr>
          <w:rFonts w:ascii="Times New Roman" w:hAnsi="Times New Roman" w:cs="Times New Roman"/>
          <w:b/>
          <w:bCs/>
          <w:noProof/>
          <w:shd w:val="clear" w:color="auto" w:fill="FFFFFF"/>
        </w:rPr>
        <w:lastRenderedPageBreak/>
        <w:drawing>
          <wp:inline distT="0" distB="0" distL="0" distR="0" wp14:anchorId="03C85424" wp14:editId="754132B7">
            <wp:extent cx="5797550" cy="1548130"/>
            <wp:effectExtent l="0" t="0" r="0" b="0"/>
            <wp:docPr id="264979221"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79221" name="Picture 1" descr="A white paper with black text&#10;&#10;Description automatically generated"/>
                    <pic:cNvPicPr/>
                  </pic:nvPicPr>
                  <pic:blipFill>
                    <a:blip r:embed="rId11"/>
                    <a:stretch>
                      <a:fillRect/>
                    </a:stretch>
                  </pic:blipFill>
                  <pic:spPr>
                    <a:xfrm>
                      <a:off x="0" y="0"/>
                      <a:ext cx="5797550" cy="1548130"/>
                    </a:xfrm>
                    <a:prstGeom prst="rect">
                      <a:avLst/>
                    </a:prstGeom>
                  </pic:spPr>
                </pic:pic>
              </a:graphicData>
            </a:graphic>
          </wp:inline>
        </w:drawing>
      </w:r>
    </w:p>
    <w:p w14:paraId="55DF91EB" w14:textId="77777777" w:rsidR="005563A9" w:rsidRDefault="005563A9" w:rsidP="005563A9">
      <w:pPr>
        <w:spacing w:line="276" w:lineRule="auto"/>
        <w:rPr>
          <w:rFonts w:ascii="Times New Roman" w:hAnsi="Times New Roman" w:cs="Times New Roman"/>
          <w:b/>
          <w:bCs/>
          <w:shd w:val="clear" w:color="auto" w:fill="FFFFFF"/>
        </w:rPr>
      </w:pPr>
    </w:p>
    <w:p w14:paraId="47D7CD17" w14:textId="6FF1B643" w:rsidR="005563A9" w:rsidRDefault="005563A9" w:rsidP="005563A9">
      <w:pPr>
        <w:spacing w:line="276" w:lineRule="auto"/>
        <w:rPr>
          <w:rFonts w:ascii="Times New Roman" w:hAnsi="Times New Roman" w:cs="Times New Roman"/>
          <w:b/>
          <w:bCs/>
          <w:shd w:val="clear" w:color="auto" w:fill="FFFFFF"/>
        </w:rPr>
      </w:pPr>
      <w:r>
        <w:rPr>
          <w:rFonts w:ascii="Times New Roman" w:hAnsi="Times New Roman" w:cs="Times New Roman"/>
          <w:b/>
          <w:bCs/>
          <w:shd w:val="clear" w:color="auto" w:fill="FFFFFF"/>
        </w:rPr>
        <w:t>Pick</w:t>
      </w:r>
      <w:r w:rsidR="00E4060E">
        <w:rPr>
          <w:rFonts w:ascii="Times New Roman" w:hAnsi="Times New Roman" w:cs="Times New Roman"/>
          <w:b/>
          <w:bCs/>
          <w:shd w:val="clear" w:color="auto" w:fill="FFFFFF"/>
        </w:rPr>
        <w:t>l</w:t>
      </w:r>
      <w:r>
        <w:rPr>
          <w:rFonts w:ascii="Times New Roman" w:hAnsi="Times New Roman" w:cs="Times New Roman"/>
          <w:b/>
          <w:bCs/>
          <w:shd w:val="clear" w:color="auto" w:fill="FFFFFF"/>
        </w:rPr>
        <w:t>e and Preprocessing file</w:t>
      </w:r>
    </w:p>
    <w:p w14:paraId="15429B5F" w14:textId="6D2F5CD9" w:rsidR="003524E2" w:rsidRPr="009137F5" w:rsidRDefault="003524E2" w:rsidP="005563A9">
      <w:pPr>
        <w:spacing w:line="276" w:lineRule="auto"/>
        <w:rPr>
          <w:rFonts w:ascii="Times New Roman" w:hAnsi="Times New Roman" w:cs="Times New Roman"/>
          <w:shd w:val="clear" w:color="auto" w:fill="FFFFFF"/>
        </w:rPr>
      </w:pPr>
      <w:r w:rsidRPr="009137F5">
        <w:rPr>
          <w:rFonts w:ascii="Times New Roman" w:hAnsi="Times New Roman" w:cs="Times New Roman"/>
          <w:shd w:val="clear" w:color="auto" w:fill="FFFFFF"/>
        </w:rPr>
        <w:t xml:space="preserve">After completing model testing </w:t>
      </w:r>
      <w:r w:rsidR="009137F5" w:rsidRPr="009137F5">
        <w:rPr>
          <w:rFonts w:ascii="Times New Roman" w:hAnsi="Times New Roman" w:cs="Times New Roman"/>
          <w:shd w:val="clear" w:color="auto" w:fill="FFFFFF"/>
        </w:rPr>
        <w:t>Pickle file of hyper parameterized Xgboost model is created and preprocessing file is created which will help in deployment of model on stream lit.</w:t>
      </w:r>
    </w:p>
    <w:sectPr w:rsidR="003524E2" w:rsidRPr="009137F5" w:rsidSect="0072583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372F0"/>
    <w:multiLevelType w:val="hybridMultilevel"/>
    <w:tmpl w:val="C608C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52E91"/>
    <w:multiLevelType w:val="multilevel"/>
    <w:tmpl w:val="6928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3378D"/>
    <w:multiLevelType w:val="hybridMultilevel"/>
    <w:tmpl w:val="AE66F72E"/>
    <w:lvl w:ilvl="0" w:tplc="6622A08C">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0CEA2C84"/>
    <w:multiLevelType w:val="hybridMultilevel"/>
    <w:tmpl w:val="0B2E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A3FFD"/>
    <w:multiLevelType w:val="hybridMultilevel"/>
    <w:tmpl w:val="6228FCE2"/>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5" w15:restartNumberingAfterBreak="0">
    <w:nsid w:val="19BD2684"/>
    <w:multiLevelType w:val="hybridMultilevel"/>
    <w:tmpl w:val="C0E0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96587"/>
    <w:multiLevelType w:val="hybridMultilevel"/>
    <w:tmpl w:val="DBB44798"/>
    <w:lvl w:ilvl="0" w:tplc="F970F8BC">
      <w:numFmt w:val="bullet"/>
      <w:lvlText w:val="-"/>
      <w:lvlJc w:val="left"/>
      <w:pPr>
        <w:ind w:left="660" w:hanging="360"/>
      </w:pPr>
      <w:rPr>
        <w:rFonts w:ascii="Times New Roman" w:eastAsiaTheme="minorHAnsi"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7" w15:restartNumberingAfterBreak="0">
    <w:nsid w:val="292810E1"/>
    <w:multiLevelType w:val="hybridMultilevel"/>
    <w:tmpl w:val="DFB22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C90F99"/>
    <w:multiLevelType w:val="hybridMultilevel"/>
    <w:tmpl w:val="32403526"/>
    <w:lvl w:ilvl="0" w:tplc="F970F8BC">
      <w:numFmt w:val="bullet"/>
      <w:lvlText w:val="-"/>
      <w:lvlJc w:val="left"/>
      <w:pPr>
        <w:ind w:left="962" w:hanging="360"/>
      </w:pPr>
      <w:rPr>
        <w:rFonts w:ascii="Times New Roman" w:eastAsiaTheme="minorHAnsi" w:hAnsi="Times New Roman" w:cs="Times New Roman"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9" w15:restartNumberingAfterBreak="0">
    <w:nsid w:val="41D70782"/>
    <w:multiLevelType w:val="hybridMultilevel"/>
    <w:tmpl w:val="1870E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7B654D"/>
    <w:multiLevelType w:val="hybridMultilevel"/>
    <w:tmpl w:val="05B0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346097"/>
    <w:multiLevelType w:val="hybridMultilevel"/>
    <w:tmpl w:val="64AA5BF8"/>
    <w:lvl w:ilvl="0" w:tplc="04090001">
      <w:start w:val="1"/>
      <w:numFmt w:val="bullet"/>
      <w:lvlText w:val=""/>
      <w:lvlJc w:val="left"/>
      <w:pPr>
        <w:ind w:left="962" w:hanging="360"/>
      </w:pPr>
      <w:rPr>
        <w:rFonts w:ascii="Symbol" w:hAnsi="Symbol" w:hint="default"/>
      </w:rPr>
    </w:lvl>
    <w:lvl w:ilvl="1" w:tplc="FFFFFFFF" w:tentative="1">
      <w:start w:val="1"/>
      <w:numFmt w:val="bullet"/>
      <w:lvlText w:val="o"/>
      <w:lvlJc w:val="left"/>
      <w:pPr>
        <w:ind w:left="1742" w:hanging="360"/>
      </w:pPr>
      <w:rPr>
        <w:rFonts w:ascii="Courier New" w:hAnsi="Courier New" w:cs="Courier New" w:hint="default"/>
      </w:rPr>
    </w:lvl>
    <w:lvl w:ilvl="2" w:tplc="FFFFFFFF" w:tentative="1">
      <w:start w:val="1"/>
      <w:numFmt w:val="bullet"/>
      <w:lvlText w:val=""/>
      <w:lvlJc w:val="left"/>
      <w:pPr>
        <w:ind w:left="2462" w:hanging="360"/>
      </w:pPr>
      <w:rPr>
        <w:rFonts w:ascii="Wingdings" w:hAnsi="Wingdings" w:hint="default"/>
      </w:rPr>
    </w:lvl>
    <w:lvl w:ilvl="3" w:tplc="FFFFFFFF" w:tentative="1">
      <w:start w:val="1"/>
      <w:numFmt w:val="bullet"/>
      <w:lvlText w:val=""/>
      <w:lvlJc w:val="left"/>
      <w:pPr>
        <w:ind w:left="3182" w:hanging="360"/>
      </w:pPr>
      <w:rPr>
        <w:rFonts w:ascii="Symbol" w:hAnsi="Symbol" w:hint="default"/>
      </w:rPr>
    </w:lvl>
    <w:lvl w:ilvl="4" w:tplc="FFFFFFFF" w:tentative="1">
      <w:start w:val="1"/>
      <w:numFmt w:val="bullet"/>
      <w:lvlText w:val="o"/>
      <w:lvlJc w:val="left"/>
      <w:pPr>
        <w:ind w:left="3902" w:hanging="360"/>
      </w:pPr>
      <w:rPr>
        <w:rFonts w:ascii="Courier New" w:hAnsi="Courier New" w:cs="Courier New" w:hint="default"/>
      </w:rPr>
    </w:lvl>
    <w:lvl w:ilvl="5" w:tplc="FFFFFFFF" w:tentative="1">
      <w:start w:val="1"/>
      <w:numFmt w:val="bullet"/>
      <w:lvlText w:val=""/>
      <w:lvlJc w:val="left"/>
      <w:pPr>
        <w:ind w:left="4622" w:hanging="360"/>
      </w:pPr>
      <w:rPr>
        <w:rFonts w:ascii="Wingdings" w:hAnsi="Wingdings" w:hint="default"/>
      </w:rPr>
    </w:lvl>
    <w:lvl w:ilvl="6" w:tplc="FFFFFFFF" w:tentative="1">
      <w:start w:val="1"/>
      <w:numFmt w:val="bullet"/>
      <w:lvlText w:val=""/>
      <w:lvlJc w:val="left"/>
      <w:pPr>
        <w:ind w:left="5342" w:hanging="360"/>
      </w:pPr>
      <w:rPr>
        <w:rFonts w:ascii="Symbol" w:hAnsi="Symbol" w:hint="default"/>
      </w:rPr>
    </w:lvl>
    <w:lvl w:ilvl="7" w:tplc="FFFFFFFF" w:tentative="1">
      <w:start w:val="1"/>
      <w:numFmt w:val="bullet"/>
      <w:lvlText w:val="o"/>
      <w:lvlJc w:val="left"/>
      <w:pPr>
        <w:ind w:left="6062" w:hanging="360"/>
      </w:pPr>
      <w:rPr>
        <w:rFonts w:ascii="Courier New" w:hAnsi="Courier New" w:cs="Courier New" w:hint="default"/>
      </w:rPr>
    </w:lvl>
    <w:lvl w:ilvl="8" w:tplc="FFFFFFFF" w:tentative="1">
      <w:start w:val="1"/>
      <w:numFmt w:val="bullet"/>
      <w:lvlText w:val=""/>
      <w:lvlJc w:val="left"/>
      <w:pPr>
        <w:ind w:left="6782" w:hanging="360"/>
      </w:pPr>
      <w:rPr>
        <w:rFonts w:ascii="Wingdings" w:hAnsi="Wingdings" w:hint="default"/>
      </w:rPr>
    </w:lvl>
  </w:abstractNum>
  <w:num w:numId="1" w16cid:durableId="1329753221">
    <w:abstractNumId w:val="1"/>
  </w:num>
  <w:num w:numId="2" w16cid:durableId="50272209">
    <w:abstractNumId w:val="0"/>
  </w:num>
  <w:num w:numId="3" w16cid:durableId="1346977192">
    <w:abstractNumId w:val="3"/>
  </w:num>
  <w:num w:numId="4" w16cid:durableId="2037541525">
    <w:abstractNumId w:val="2"/>
  </w:num>
  <w:num w:numId="5" w16cid:durableId="178131225">
    <w:abstractNumId w:val="4"/>
  </w:num>
  <w:num w:numId="6" w16cid:durableId="734201804">
    <w:abstractNumId w:val="10"/>
  </w:num>
  <w:num w:numId="7" w16cid:durableId="1169325797">
    <w:abstractNumId w:val="7"/>
  </w:num>
  <w:num w:numId="8" w16cid:durableId="1887332248">
    <w:abstractNumId w:val="9"/>
  </w:num>
  <w:num w:numId="9" w16cid:durableId="469130596">
    <w:abstractNumId w:val="5"/>
  </w:num>
  <w:num w:numId="10" w16cid:durableId="1710185427">
    <w:abstractNumId w:val="6"/>
  </w:num>
  <w:num w:numId="11" w16cid:durableId="2039698622">
    <w:abstractNumId w:val="8"/>
  </w:num>
  <w:num w:numId="12" w16cid:durableId="11966247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C6A"/>
    <w:rsid w:val="000026BC"/>
    <w:rsid w:val="000504F6"/>
    <w:rsid w:val="00093572"/>
    <w:rsid w:val="000D6755"/>
    <w:rsid w:val="001261C3"/>
    <w:rsid w:val="00152370"/>
    <w:rsid w:val="0017526C"/>
    <w:rsid w:val="002076E2"/>
    <w:rsid w:val="00256CCC"/>
    <w:rsid w:val="00266DBF"/>
    <w:rsid w:val="00270B44"/>
    <w:rsid w:val="0028697D"/>
    <w:rsid w:val="002D2C6A"/>
    <w:rsid w:val="002F5B99"/>
    <w:rsid w:val="00335677"/>
    <w:rsid w:val="003524E2"/>
    <w:rsid w:val="003B4123"/>
    <w:rsid w:val="003D56DE"/>
    <w:rsid w:val="0040034C"/>
    <w:rsid w:val="00433565"/>
    <w:rsid w:val="004A6264"/>
    <w:rsid w:val="00553802"/>
    <w:rsid w:val="005563A9"/>
    <w:rsid w:val="00652BB9"/>
    <w:rsid w:val="00725836"/>
    <w:rsid w:val="007E4A05"/>
    <w:rsid w:val="00805196"/>
    <w:rsid w:val="00817D89"/>
    <w:rsid w:val="009137F5"/>
    <w:rsid w:val="009644A5"/>
    <w:rsid w:val="00A45DCC"/>
    <w:rsid w:val="00A83E47"/>
    <w:rsid w:val="00AF48B5"/>
    <w:rsid w:val="00BD3BAA"/>
    <w:rsid w:val="00C90EF7"/>
    <w:rsid w:val="00CA41E5"/>
    <w:rsid w:val="00E4060E"/>
    <w:rsid w:val="00E47426"/>
    <w:rsid w:val="00F319AC"/>
    <w:rsid w:val="00FB074B"/>
    <w:rsid w:val="00FD0FAF"/>
    <w:rsid w:val="00FE4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9851B"/>
  <w15:chartTrackingRefBased/>
  <w15:docId w15:val="{147E9E37-7F11-410F-989E-424D0EAB8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C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2C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C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C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C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C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C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C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C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C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2C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2C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2C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2C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2C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C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C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C6A"/>
    <w:rPr>
      <w:rFonts w:eastAsiaTheme="majorEastAsia" w:cstheme="majorBidi"/>
      <w:color w:val="272727" w:themeColor="text1" w:themeTint="D8"/>
    </w:rPr>
  </w:style>
  <w:style w:type="paragraph" w:styleId="Title">
    <w:name w:val="Title"/>
    <w:basedOn w:val="Normal"/>
    <w:next w:val="Normal"/>
    <w:link w:val="TitleChar"/>
    <w:uiPriority w:val="10"/>
    <w:qFormat/>
    <w:rsid w:val="002D2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C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C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C6A"/>
    <w:pPr>
      <w:spacing w:before="160"/>
      <w:jc w:val="center"/>
    </w:pPr>
    <w:rPr>
      <w:i/>
      <w:iCs/>
      <w:color w:val="404040" w:themeColor="text1" w:themeTint="BF"/>
    </w:rPr>
  </w:style>
  <w:style w:type="character" w:customStyle="1" w:styleId="QuoteChar">
    <w:name w:val="Quote Char"/>
    <w:basedOn w:val="DefaultParagraphFont"/>
    <w:link w:val="Quote"/>
    <w:uiPriority w:val="29"/>
    <w:rsid w:val="002D2C6A"/>
    <w:rPr>
      <w:i/>
      <w:iCs/>
      <w:color w:val="404040" w:themeColor="text1" w:themeTint="BF"/>
    </w:rPr>
  </w:style>
  <w:style w:type="paragraph" w:styleId="ListParagraph">
    <w:name w:val="List Paragraph"/>
    <w:basedOn w:val="Normal"/>
    <w:uiPriority w:val="34"/>
    <w:qFormat/>
    <w:rsid w:val="002D2C6A"/>
    <w:pPr>
      <w:ind w:left="720"/>
      <w:contextualSpacing/>
    </w:pPr>
  </w:style>
  <w:style w:type="character" w:styleId="IntenseEmphasis">
    <w:name w:val="Intense Emphasis"/>
    <w:basedOn w:val="DefaultParagraphFont"/>
    <w:uiPriority w:val="21"/>
    <w:qFormat/>
    <w:rsid w:val="002D2C6A"/>
    <w:rPr>
      <w:i/>
      <w:iCs/>
      <w:color w:val="0F4761" w:themeColor="accent1" w:themeShade="BF"/>
    </w:rPr>
  </w:style>
  <w:style w:type="paragraph" w:styleId="IntenseQuote">
    <w:name w:val="Intense Quote"/>
    <w:basedOn w:val="Normal"/>
    <w:next w:val="Normal"/>
    <w:link w:val="IntenseQuoteChar"/>
    <w:uiPriority w:val="30"/>
    <w:qFormat/>
    <w:rsid w:val="002D2C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C6A"/>
    <w:rPr>
      <w:i/>
      <w:iCs/>
      <w:color w:val="0F4761" w:themeColor="accent1" w:themeShade="BF"/>
    </w:rPr>
  </w:style>
  <w:style w:type="character" w:styleId="IntenseReference">
    <w:name w:val="Intense Reference"/>
    <w:basedOn w:val="DefaultParagraphFont"/>
    <w:uiPriority w:val="32"/>
    <w:qFormat/>
    <w:rsid w:val="002D2C6A"/>
    <w:rPr>
      <w:b/>
      <w:bCs/>
      <w:smallCaps/>
      <w:color w:val="0F4761" w:themeColor="accent1" w:themeShade="BF"/>
      <w:spacing w:val="5"/>
    </w:rPr>
  </w:style>
  <w:style w:type="paragraph" w:styleId="NormalWeb">
    <w:name w:val="Normal (Web)"/>
    <w:basedOn w:val="Normal"/>
    <w:uiPriority w:val="99"/>
    <w:semiHidden/>
    <w:unhideWhenUsed/>
    <w:rsid w:val="0040034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21077">
      <w:bodyDiv w:val="1"/>
      <w:marLeft w:val="0"/>
      <w:marRight w:val="0"/>
      <w:marTop w:val="0"/>
      <w:marBottom w:val="0"/>
      <w:divBdr>
        <w:top w:val="none" w:sz="0" w:space="0" w:color="auto"/>
        <w:left w:val="none" w:sz="0" w:space="0" w:color="auto"/>
        <w:bottom w:val="none" w:sz="0" w:space="0" w:color="auto"/>
        <w:right w:val="none" w:sz="0" w:space="0" w:color="auto"/>
      </w:divBdr>
    </w:div>
    <w:div w:id="167931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564</TotalTime>
  <Pages>6</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FS_52</dc:creator>
  <cp:keywords/>
  <dc:description/>
  <cp:lastModifiedBy>FS_52</cp:lastModifiedBy>
  <cp:revision>19</cp:revision>
  <dcterms:created xsi:type="dcterms:W3CDTF">2024-02-28T08:44:00Z</dcterms:created>
  <dcterms:modified xsi:type="dcterms:W3CDTF">2024-03-27T06:23:00Z</dcterms:modified>
</cp:coreProperties>
</file>