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0" w:type="auto"/>
        <w:jc w:val="center"/>
        <w:tblLayout w:type="fixed"/>
        <w:tblLook w:val="04A0" w:firstRow="1" w:lastRow="0" w:firstColumn="1" w:lastColumn="0" w:noHBand="0" w:noVBand="1"/>
      </w:tblPr>
      <w:tblGrid>
        <w:gridCol w:w="10224"/>
      </w:tblGrid>
      <w:tr w14:paraId="6B80C02F">
        <w:trPr>
          <w:jc w:val="center"/>
        </w:trPr>
        <w:tc>
          <w:tcPr>
            <w:tcW w:w="10512" w:type="dxa"/>
            <w:tcBorders/>
            <w:shd w:val="nil" w:color="auto" w:fill="0f172a"/>
            <w:tcMar>
              <w:top w:w="140" w:type="dxa"/>
              <w:left w:w="180" w:type="dxa"/>
              <w:bottom w:w="70" w:type="dxa"/>
              <w:right w:w="180" w:type="dxa"/>
            </w:tcMar>
          </w:tcPr>
          <w:p w14:paraId="BF174FA4">
            <w:pPr>
              <w:pStyle w:val="style0"/>
              <w:spacing w:before="80" w:after="40"/>
              <w:jc w:val="center"/>
              <w:rPr/>
            </w:pPr>
            <w:r>
              <w:rPr>
                <w:rFonts w:ascii="Calibri" w:hAnsi="Calibri"/>
                <w:b/>
                <w:color w:val="f8fafc"/>
                <w:sz w:val="32"/>
              </w:rPr>
              <w:t>SERVICES AGREEMENT &amp; WORK ORDER</w:t>
            </w:r>
          </w:p>
          <w:p w14:paraId="0684A90A">
            <w:pPr>
              <w:pStyle w:val="style0"/>
              <w:spacing w:before="0" w:after="80"/>
              <w:jc w:val="center"/>
              <w:rPr/>
            </w:pPr>
            <w:r>
              <w:rPr>
                <w:rFonts w:ascii="Calibri" w:hAnsi="Calibri"/>
                <w:i/>
                <w:color w:val="94a3b8"/>
                <w:sz w:val="19"/>
              </w:rPr>
              <w:t>Legally Binding Software Engineering &amp; Web Development Contract Template</w:t>
            </w:r>
          </w:p>
        </w:tc>
      </w:tr>
      <w:tr w14:paraId="5F1BF8AE">
        <w:tblPrEx/>
        <w:trPr>
          <w:jc w:val="center"/>
        </w:trPr>
        <w:tc>
          <w:tcPr>
            <w:tcW w:w="10512" w:type="dxa"/>
            <w:tcBorders/>
            <w:shd w:val="nil" w:color="auto" w:fill="1e293b"/>
            <w:tcMar>
              <w:top w:w="70" w:type="dxa"/>
              <w:left w:w="180" w:type="dxa"/>
              <w:bottom w:w="70" w:type="dxa"/>
              <w:right w:w="180" w:type="dxa"/>
            </w:tcMar>
          </w:tcPr>
          <w:p w14:paraId="98B404A9">
            <w:pPr>
              <w:pStyle w:val="style0"/>
              <w:spacing w:before="40" w:after="40"/>
              <w:rPr/>
            </w:pPr>
            <w:r>
              <w:rPr>
                <w:rFonts w:ascii="Calibri" w:hAnsi="Calibri"/>
                <w:color w:val="e2e8f0"/>
                <w:sz w:val="17"/>
              </w:rPr>
              <w:t>Agreement Ref: ______________________    |    Date: ______________________    |    Validity Until: ______________________</w:t>
            </w:r>
          </w:p>
        </w:tc>
      </w:tr>
    </w:tbl>
    <w:p w14:paraId="9B674258">
      <w:pPr>
        <w:pStyle w:val="style0"/>
        <w:spacing w:after="80"/>
        <w:rPr/>
      </w:pPr>
    </w:p>
    <w:p w14:paraId="24B7AAE7">
      <w:pPr>
        <w:pStyle w:val="style0"/>
        <w:keepNext/>
        <w:spacing w:before="200" w:after="80"/>
        <w:rPr/>
      </w:pPr>
      <w:r>
        <w:rPr>
          <w:rFonts w:ascii="Calibri" w:hAnsi="Calibri"/>
          <w:b/>
          <w:color w:val="0f172a"/>
          <w:sz w:val="22"/>
        </w:rPr>
        <w:t>PARTIES &amp; CONTACT INFORMATION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5040"/>
        <w:gridCol w:w="5040"/>
      </w:tblGrid>
      <w:tr w14:paraId="D2D426AA">
        <w:trPr>
          <w:jc w:val="center"/>
        </w:trPr>
        <w:tc>
          <w:tcPr>
            <w:tcW w:w="5256" w:type="dxa"/>
            <w:tcBorders/>
            <w:shd w:val="nil" w:color="auto" w:fill="f8fafc"/>
            <w:tcMar>
              <w:top w:w="100" w:type="dxa"/>
              <w:left w:w="120" w:type="dxa"/>
              <w:bottom w:w="100" w:type="dxa"/>
              <w:right w:w="120" w:type="dxa"/>
            </w:tcMar>
          </w:tcPr>
          <w:p w14:paraId="6638D2AF">
            <w:pPr>
              <w:pStyle w:val="style0"/>
              <w:spacing w:before="40" w:after="80"/>
              <w:rPr/>
            </w:pPr>
            <w:r>
              <w:rPr>
                <w:b/>
                <w:color w:val="2563eb"/>
                <w:sz w:val="19"/>
              </w:rPr>
              <w:t>SERVICE PROVIDER (DEVELOPER / AGENCY)</w:t>
            </w:r>
          </w:p>
          <w:p w14:paraId="F45F533C">
            <w:pPr>
              <w:pStyle w:val="style0"/>
              <w:spacing w:before="30" w:after="30"/>
              <w:rPr/>
            </w:pPr>
            <w:r>
              <w:rPr>
                <w:b/>
                <w:sz w:val="17"/>
              </w:rPr>
              <w:t xml:space="preserve">Organization:    </w:t>
            </w:r>
            <w:r>
              <w:rPr>
                <w:sz w:val="17"/>
              </w:rPr>
              <w:t>_____________________________________</w:t>
            </w:r>
          </w:p>
          <w:p w14:paraId="C05CE2DC">
            <w:pPr>
              <w:pStyle w:val="style0"/>
              <w:spacing w:before="30" w:after="30"/>
              <w:rPr/>
            </w:pPr>
            <w:r>
              <w:rPr>
                <w:b/>
                <w:sz w:val="17"/>
              </w:rPr>
              <w:t xml:space="preserve">Authorized Rep:  </w:t>
            </w:r>
            <w:r>
              <w:rPr>
                <w:sz w:val="17"/>
              </w:rPr>
              <w:t>_____________________________________</w:t>
            </w:r>
          </w:p>
          <w:p w14:paraId="AC3BF95E">
            <w:pPr>
              <w:pStyle w:val="style0"/>
              <w:spacing w:before="30" w:after="30"/>
              <w:rPr/>
            </w:pPr>
            <w:r>
              <w:rPr>
                <w:b/>
                <w:sz w:val="17"/>
              </w:rPr>
              <w:t xml:space="preserve">Designation:     </w:t>
            </w:r>
            <w:r>
              <w:rPr>
                <w:sz w:val="17"/>
              </w:rPr>
              <w:t>_____________________________________</w:t>
            </w:r>
          </w:p>
          <w:p w14:paraId="4427F0DD">
            <w:pPr>
              <w:pStyle w:val="style0"/>
              <w:spacing w:before="30" w:after="30"/>
              <w:rPr/>
            </w:pPr>
            <w:r>
              <w:rPr>
                <w:b/>
                <w:sz w:val="17"/>
              </w:rPr>
              <w:t xml:space="preserve">Address:         </w:t>
            </w:r>
            <w:r>
              <w:rPr>
                <w:sz w:val="17"/>
              </w:rPr>
              <w:t>_____________________________________</w:t>
            </w:r>
          </w:p>
          <w:p w14:paraId="17EA4A90">
            <w:pPr>
              <w:pStyle w:val="style0"/>
              <w:spacing w:before="30" w:after="30"/>
              <w:rPr/>
            </w:pPr>
            <w:r>
              <w:rPr>
                <w:b/>
                <w:sz w:val="17"/>
              </w:rPr>
              <w:t xml:space="preserve">Address Line 2:  </w:t>
            </w:r>
            <w:r>
              <w:rPr>
                <w:sz w:val="17"/>
              </w:rPr>
              <w:t>_____________________________________</w:t>
            </w:r>
          </w:p>
          <w:p w14:paraId="408E16BE">
            <w:pPr>
              <w:pStyle w:val="style0"/>
              <w:spacing w:before="30" w:after="30"/>
              <w:rPr/>
            </w:pPr>
            <w:r>
              <w:rPr>
                <w:b/>
                <w:sz w:val="17"/>
              </w:rPr>
              <w:t xml:space="preserve">Email Address:   </w:t>
            </w:r>
            <w:r>
              <w:rPr>
                <w:sz w:val="17"/>
              </w:rPr>
              <w:t>_____________________________________</w:t>
            </w:r>
          </w:p>
          <w:p w14:paraId="F081EEF5">
            <w:pPr>
              <w:pStyle w:val="style0"/>
              <w:spacing w:before="30" w:after="30"/>
              <w:rPr/>
            </w:pPr>
            <w:r>
              <w:rPr>
                <w:b/>
                <w:sz w:val="17"/>
              </w:rPr>
              <w:t xml:space="preserve">Phone Number:    </w:t>
            </w:r>
            <w:r>
              <w:rPr>
                <w:sz w:val="17"/>
              </w:rPr>
              <w:t>_____________________________________</w:t>
            </w:r>
          </w:p>
          <w:p w14:paraId="5E429943">
            <w:pPr>
              <w:pStyle w:val="style0"/>
              <w:spacing w:before="30" w:after="30"/>
              <w:rPr/>
            </w:pPr>
            <w:r>
              <w:rPr>
                <w:b/>
                <w:sz w:val="17"/>
              </w:rPr>
              <w:t xml:space="preserve">GSTIN / PAN:     </w:t>
            </w:r>
            <w:r>
              <w:rPr>
                <w:sz w:val="17"/>
              </w:rPr>
              <w:t>_____________________________________</w:t>
            </w:r>
          </w:p>
        </w:tc>
        <w:tc>
          <w:tcPr>
            <w:tcW w:w="5256" w:type="dxa"/>
            <w:tcBorders/>
            <w:shd w:val="nil" w:color="auto" w:fill="f8fafc"/>
            <w:tcMar>
              <w:top w:w="100" w:type="dxa"/>
              <w:left w:w="120" w:type="dxa"/>
              <w:bottom w:w="100" w:type="dxa"/>
              <w:right w:w="120" w:type="dxa"/>
            </w:tcMar>
          </w:tcPr>
          <w:p w14:paraId="49B10013">
            <w:pPr>
              <w:pStyle w:val="style0"/>
              <w:spacing w:before="40" w:after="80"/>
              <w:rPr/>
            </w:pPr>
            <w:r>
              <w:rPr>
                <w:b/>
                <w:color w:val="2563eb"/>
                <w:sz w:val="19"/>
              </w:rPr>
              <w:t>CLIENT DETAILS</w:t>
            </w:r>
          </w:p>
          <w:p w14:paraId="146C6F31">
            <w:pPr>
              <w:pStyle w:val="style0"/>
              <w:spacing w:before="30" w:after="30"/>
              <w:rPr/>
            </w:pPr>
            <w:r>
              <w:rPr>
                <w:b/>
                <w:sz w:val="17"/>
              </w:rPr>
              <w:t xml:space="preserve">Client / Company: </w:t>
            </w:r>
            <w:r>
              <w:rPr>
                <w:sz w:val="17"/>
              </w:rPr>
              <w:t>_____________________________________</w:t>
            </w:r>
          </w:p>
          <w:p w14:paraId="A1591D0F">
            <w:pPr>
              <w:pStyle w:val="style0"/>
              <w:spacing w:before="30" w:after="30"/>
              <w:rPr/>
            </w:pPr>
            <w:r>
              <w:rPr>
                <w:b/>
                <w:sz w:val="17"/>
              </w:rPr>
              <w:t xml:space="preserve">Contact Person:  </w:t>
            </w:r>
            <w:r>
              <w:rPr>
                <w:sz w:val="17"/>
              </w:rPr>
              <w:t>_____________________________________</w:t>
            </w:r>
          </w:p>
          <w:p w14:paraId="1A5A8877">
            <w:pPr>
              <w:pStyle w:val="style0"/>
              <w:spacing w:before="30" w:after="30"/>
              <w:rPr/>
            </w:pPr>
            <w:r>
              <w:rPr>
                <w:b/>
                <w:sz w:val="17"/>
              </w:rPr>
              <w:t xml:space="preserve">Designation:     </w:t>
            </w:r>
            <w:r>
              <w:rPr>
                <w:sz w:val="17"/>
              </w:rPr>
              <w:t>_____________________________________</w:t>
            </w:r>
          </w:p>
          <w:p w14:paraId="9B40C2FB">
            <w:pPr>
              <w:pStyle w:val="style0"/>
              <w:spacing w:before="30" w:after="30"/>
              <w:rPr/>
            </w:pPr>
            <w:r>
              <w:rPr>
                <w:b/>
                <w:sz w:val="17"/>
              </w:rPr>
              <w:t xml:space="preserve">Address:         </w:t>
            </w:r>
            <w:r>
              <w:rPr>
                <w:sz w:val="17"/>
              </w:rPr>
              <w:t>_____________________________________</w:t>
            </w:r>
          </w:p>
          <w:p w14:paraId="CB69FB71">
            <w:pPr>
              <w:pStyle w:val="style0"/>
              <w:spacing w:before="30" w:after="30"/>
              <w:rPr/>
            </w:pPr>
            <w:r>
              <w:rPr>
                <w:b/>
                <w:sz w:val="17"/>
              </w:rPr>
              <w:t xml:space="preserve">Address Line 2:  </w:t>
            </w:r>
            <w:r>
              <w:rPr>
                <w:sz w:val="17"/>
              </w:rPr>
              <w:t>_____________________________________</w:t>
            </w:r>
          </w:p>
          <w:p w14:paraId="EE73177F">
            <w:pPr>
              <w:pStyle w:val="style0"/>
              <w:spacing w:before="30" w:after="30"/>
              <w:rPr/>
            </w:pPr>
            <w:r>
              <w:rPr>
                <w:b/>
                <w:sz w:val="17"/>
              </w:rPr>
              <w:t xml:space="preserve">Email Address:   </w:t>
            </w:r>
            <w:r>
              <w:rPr>
                <w:sz w:val="17"/>
              </w:rPr>
              <w:t>_____________________________________</w:t>
            </w:r>
          </w:p>
          <w:p w14:paraId="3E7ABEBF">
            <w:pPr>
              <w:pStyle w:val="style0"/>
              <w:spacing w:before="30" w:after="30"/>
              <w:rPr/>
            </w:pPr>
            <w:r>
              <w:rPr>
                <w:b/>
                <w:sz w:val="17"/>
              </w:rPr>
              <w:t xml:space="preserve">Phone Number:    </w:t>
            </w:r>
            <w:r>
              <w:rPr>
                <w:sz w:val="17"/>
              </w:rPr>
              <w:t>_____________________________________</w:t>
            </w:r>
          </w:p>
          <w:p w14:paraId="F55D4B29">
            <w:pPr>
              <w:pStyle w:val="style0"/>
              <w:spacing w:before="30" w:after="30"/>
              <w:rPr/>
            </w:pPr>
            <w:r>
              <w:rPr>
                <w:b/>
                <w:sz w:val="17"/>
              </w:rPr>
              <w:t xml:space="preserve">GSTIN / PAN:     </w:t>
            </w:r>
            <w:r>
              <w:rPr>
                <w:sz w:val="17"/>
              </w:rPr>
              <w:t>_____________________________________</w:t>
            </w:r>
          </w:p>
        </w:tc>
      </w:tr>
    </w:tbl>
    <w:p w14:paraId="35EE1185">
      <w:pPr>
        <w:pStyle w:val="style0"/>
        <w:keepNext/>
        <w:spacing w:before="200" w:after="80"/>
        <w:rPr/>
      </w:pPr>
      <w:r>
        <w:rPr>
          <w:rFonts w:ascii="Calibri" w:hAnsi="Calibri"/>
          <w:b/>
          <w:color w:val="0f172a"/>
          <w:sz w:val="22"/>
        </w:rPr>
        <w:t>1. PROJECT OVERVIEW</w:t>
      </w:r>
    </w:p>
    <w:p w14:paraId="D12CB050">
      <w:pPr>
        <w:pStyle w:val="style0"/>
        <w:spacing w:before="40" w:after="40"/>
        <w:rPr/>
      </w:pPr>
      <w:r>
        <w:rPr>
          <w:b/>
        </w:rPr>
        <w:t xml:space="preserve">Project / Application Title: </w:t>
      </w:r>
      <w:r>
        <w:t>_________________________________________________________________________________</w:t>
      </w:r>
    </w:p>
    <w:p w14:paraId="F6575AEB">
      <w:pPr>
        <w:pStyle w:val="style0"/>
        <w:spacing w:before="40" w:after="20"/>
        <w:rPr/>
      </w:pPr>
      <w:r>
        <w:rPr>
          <w:b/>
        </w:rPr>
        <w:t>Project Summary &amp; Objectives:</w:t>
      </w:r>
    </w:p>
    <w:p w14:paraId="7128C53B">
      <w:pPr>
        <w:pStyle w:val="style0"/>
        <w:spacing w:before="20" w:after="20"/>
        <w:rPr/>
      </w:pPr>
      <w:r>
        <w:t>________________________________________________________________________________________________________________________</w:t>
      </w:r>
    </w:p>
    <w:p w14:paraId="F564D5AC">
      <w:pPr>
        <w:pStyle w:val="style0"/>
        <w:spacing w:before="20" w:after="40"/>
        <w:rPr/>
      </w:pPr>
      <w:r>
        <w:t>________________________________________________________________________________________________________________________</w:t>
      </w:r>
    </w:p>
    <w:p w14:paraId="53B23C8A">
      <w:pPr>
        <w:pStyle w:val="style0"/>
        <w:spacing w:before="40" w:after="20"/>
        <w:rPr/>
      </w:pPr>
      <w:r>
        <w:rPr>
          <w:b/>
        </w:rPr>
        <w:t>Proposed Solution &amp; Architecture:</w:t>
      </w:r>
    </w:p>
    <w:p w14:paraId="52CCEF3E">
      <w:pPr>
        <w:pStyle w:val="style0"/>
        <w:spacing w:before="20" w:after="20"/>
        <w:rPr/>
      </w:pPr>
      <w:r>
        <w:t>________________________________________________________________________________________________________________________</w:t>
      </w:r>
    </w:p>
    <w:p w14:paraId="9A532C44">
      <w:pPr>
        <w:pStyle w:val="style0"/>
        <w:spacing w:before="20" w:after="40"/>
        <w:rPr/>
      </w:pPr>
      <w:r>
        <w:t>________________________________________________________________________________________________________________________</w:t>
      </w:r>
    </w:p>
    <w:p w14:paraId="BE3725C7">
      <w:pPr>
        <w:pStyle w:val="style0"/>
        <w:spacing w:before="40" w:after="20"/>
        <w:rPr/>
      </w:pPr>
      <w:r>
        <w:rPr>
          <w:b/>
        </w:rPr>
        <w:t>Target Users &amp; Access Roles:</w:t>
      </w:r>
    </w:p>
    <w:p w14:paraId="45D8460F">
      <w:pPr>
        <w:pStyle w:val="style0"/>
        <w:spacing w:before="20" w:after="80"/>
        <w:rPr/>
      </w:pPr>
      <w:r>
        <w:t>________________________________________________________________________________________________________________________</w:t>
      </w:r>
    </w:p>
    <w:p w14:paraId="038730C0">
      <w:pPr>
        <w:pStyle w:val="style0"/>
        <w:keepNext/>
        <w:spacing w:before="200" w:after="80"/>
        <w:rPr/>
      </w:pPr>
      <w:r>
        <w:rPr>
          <w:rFonts w:ascii="Calibri" w:hAnsi="Calibri"/>
          <w:b/>
          <w:color w:val="0f172a"/>
          <w:sz w:val="22"/>
        </w:rPr>
        <w:t>2. SCOPE OF WORK &amp; KEY DELIVERABLES</w:t>
      </w:r>
    </w:p>
    <w:p w14:paraId="B6F13F00">
      <w:pPr>
        <w:pStyle w:val="style0"/>
        <w:spacing w:before="40" w:after="80"/>
        <w:rPr/>
      </w:pPr>
      <w:r>
        <w:t>Engineering coverage includes Discovery &amp; Planning (workflows, specs), UI/UX Design (responsive interfaces), Backend &amp; Database (architecture, REST APIs, security), Testing &amp; QA (unit/integration testing, defect resolution), and Production Deployment &amp; Handover (repository handover, administration credentials, and walkthrough session).</w:t>
      </w:r>
    </w:p>
    <w:tbl>
      <w:tblPr>
        <w:tblW w:w="0" w:type="auto"/>
        <w:jc w:val="center"/>
        <w:tblLayout w:type="fixed"/>
        <w:tblLook w:val="04A0" w:firstRow="1" w:lastRow="0" w:firstColumn="1" w:lastColumn="0" w:noHBand="0" w:noVBand="1"/>
      </w:tblPr>
      <w:tblGrid>
        <w:gridCol w:w="5112"/>
        <w:gridCol w:w="5112"/>
      </w:tblGrid>
      <w:tr w14:paraId="30506E73">
        <w:trPr>
          <w:jc w:val="center"/>
        </w:trPr>
        <w:tc>
          <w:tcPr>
            <w:tcW w:w="5256" w:type="dxa"/>
            <w:tcBorders/>
            <w:tcMar>
              <w:top w:w="40" w:type="dxa"/>
              <w:left w:w="60" w:type="dxa"/>
              <w:bottom w:w="40" w:type="dxa"/>
              <w:right w:w="60" w:type="dxa"/>
            </w:tcMar>
          </w:tcPr>
          <w:p w14:paraId="858135AE">
            <w:pPr>
              <w:pStyle w:val="style0"/>
              <w:spacing w:before="40" w:after="40"/>
              <w:jc w:val="left"/>
              <w:rPr/>
            </w:pPr>
            <w:r>
              <w:rPr>
                <w:rFonts w:ascii="Calibri" w:hAnsi="Calibri"/>
                <w:b w:val="false"/>
                <w:i w:val="false"/>
                <w:color w:val="1e293b"/>
                <w:sz w:val="17"/>
              </w:rPr>
              <w:t>[   ] Full Source Code Repository Handover</w:t>
            </w:r>
          </w:p>
        </w:tc>
        <w:tc>
          <w:tcPr>
            <w:tcW w:w="5256" w:type="dxa"/>
            <w:tcBorders/>
            <w:tcMar>
              <w:top w:w="40" w:type="dxa"/>
              <w:left w:w="60" w:type="dxa"/>
              <w:bottom w:w="40" w:type="dxa"/>
              <w:right w:w="60" w:type="dxa"/>
            </w:tcMar>
          </w:tcPr>
          <w:p w14:paraId="160D83BE">
            <w:pPr>
              <w:pStyle w:val="style0"/>
              <w:spacing w:before="40" w:after="40"/>
              <w:jc w:val="left"/>
              <w:rPr/>
            </w:pPr>
            <w:r>
              <w:rPr>
                <w:rFonts w:ascii="Calibri" w:hAnsi="Calibri"/>
                <w:b w:val="false"/>
                <w:i w:val="false"/>
                <w:color w:val="1e293b"/>
                <w:sz w:val="17"/>
              </w:rPr>
              <w:t>[   ] Database Architecture &amp; ER Diagrams</w:t>
            </w:r>
          </w:p>
        </w:tc>
      </w:tr>
      <w:tr w14:paraId="1A8475A3">
        <w:tblPrEx/>
        <w:trPr>
          <w:jc w:val="center"/>
        </w:trPr>
        <w:tc>
          <w:tcPr>
            <w:tcW w:w="5256" w:type="dxa"/>
            <w:tcBorders/>
            <w:tcMar>
              <w:top w:w="40" w:type="dxa"/>
              <w:left w:w="60" w:type="dxa"/>
              <w:bottom w:w="40" w:type="dxa"/>
              <w:right w:w="60" w:type="dxa"/>
            </w:tcMar>
          </w:tcPr>
          <w:p w14:paraId="162F19A9">
            <w:pPr>
              <w:pStyle w:val="style0"/>
              <w:spacing w:before="40" w:after="40"/>
              <w:jc w:val="left"/>
              <w:rPr/>
            </w:pPr>
            <w:r>
              <w:rPr>
                <w:rFonts w:ascii="Calibri" w:hAnsi="Calibri"/>
                <w:b w:val="false"/>
                <w:i w:val="false"/>
                <w:color w:val="1e293b"/>
                <w:sz w:val="17"/>
              </w:rPr>
              <w:t>[   ] Live Production Deployment &amp; DNS Setup</w:t>
            </w:r>
          </w:p>
        </w:tc>
        <w:tc>
          <w:tcPr>
            <w:tcW w:w="5256" w:type="dxa"/>
            <w:tcBorders/>
            <w:tcMar>
              <w:top w:w="40" w:type="dxa"/>
              <w:left w:w="60" w:type="dxa"/>
              <w:bottom w:w="40" w:type="dxa"/>
              <w:right w:w="60" w:type="dxa"/>
            </w:tcMar>
          </w:tcPr>
          <w:p w14:paraId="29A83AB8">
            <w:pPr>
              <w:pStyle w:val="style0"/>
              <w:spacing w:before="40" w:after="40"/>
              <w:jc w:val="left"/>
              <w:rPr/>
            </w:pPr>
            <w:r>
              <w:rPr>
                <w:rFonts w:ascii="Calibri" w:hAnsi="Calibri"/>
                <w:b w:val="false"/>
                <w:i w:val="false"/>
                <w:color w:val="1e293b"/>
                <w:sz w:val="17"/>
              </w:rPr>
              <w:t>[   ] Project Assets, Media &amp; Graphic Templates</w:t>
            </w:r>
          </w:p>
        </w:tc>
      </w:tr>
      <w:tr w14:paraId="2A2B0F0A">
        <w:tblPrEx/>
        <w:trPr>
          <w:jc w:val="center"/>
        </w:trPr>
        <w:tc>
          <w:tcPr>
            <w:tcW w:w="5256" w:type="dxa"/>
            <w:tcBorders/>
            <w:tcMar>
              <w:top w:w="40" w:type="dxa"/>
              <w:left w:w="60" w:type="dxa"/>
              <w:bottom w:w="40" w:type="dxa"/>
              <w:right w:w="60" w:type="dxa"/>
            </w:tcMar>
          </w:tcPr>
          <w:p w14:paraId="4C5A2AAA">
            <w:pPr>
              <w:pStyle w:val="style0"/>
              <w:spacing w:before="40" w:after="40"/>
              <w:jc w:val="left"/>
              <w:rPr/>
            </w:pPr>
            <w:r>
              <w:rPr>
                <w:rFonts w:ascii="Calibri" w:hAnsi="Calibri"/>
                <w:b w:val="false"/>
                <w:i w:val="false"/>
                <w:color w:val="1e293b"/>
                <w:sz w:val="17"/>
              </w:rPr>
              <w:t>[   ] Secure Admin Credentials &amp; Walkthrough</w:t>
            </w:r>
          </w:p>
        </w:tc>
        <w:tc>
          <w:tcPr>
            <w:tcW w:w="5256" w:type="dxa"/>
            <w:tcBorders/>
            <w:tcMar>
              <w:top w:w="40" w:type="dxa"/>
              <w:left w:w="60" w:type="dxa"/>
              <w:bottom w:w="40" w:type="dxa"/>
              <w:right w:w="60" w:type="dxa"/>
            </w:tcMar>
          </w:tcPr>
          <w:p w14:paraId="99FCCDF4">
            <w:pPr>
              <w:pStyle w:val="style0"/>
              <w:spacing w:before="40" w:after="40"/>
              <w:jc w:val="left"/>
              <w:rPr/>
            </w:pPr>
            <w:r>
              <w:rPr>
                <w:rFonts w:ascii="Calibri" w:hAnsi="Calibri"/>
                <w:b w:val="false"/>
                <w:i w:val="false"/>
                <w:color w:val="1e293b"/>
                <w:sz w:val="17"/>
              </w:rPr>
              <w:t>[   ] Initial Warranty / Support Window: ________________</w:t>
            </w:r>
          </w:p>
        </w:tc>
      </w:tr>
      <w:tr w14:paraId="372393B1">
        <w:tblPrEx/>
        <w:trPr>
          <w:jc w:val="center"/>
        </w:trPr>
        <w:tc>
          <w:tcPr>
            <w:tcW w:w="5256" w:type="dxa"/>
            <w:tcBorders/>
            <w:tcMar>
              <w:top w:w="40" w:type="dxa"/>
              <w:left w:w="60" w:type="dxa"/>
              <w:bottom w:w="40" w:type="dxa"/>
              <w:right w:w="60" w:type="dxa"/>
            </w:tcMar>
          </w:tcPr>
          <w:p w14:paraId="F3F52766">
            <w:pPr>
              <w:pStyle w:val="style0"/>
              <w:spacing w:before="40" w:after="40"/>
              <w:jc w:val="left"/>
              <w:rPr/>
            </w:pPr>
            <w:r>
              <w:rPr>
                <w:rFonts w:ascii="Calibri" w:hAnsi="Calibri"/>
                <w:b w:val="false"/>
                <w:i w:val="false"/>
                <w:color w:val="1e293b"/>
                <w:sz w:val="17"/>
              </w:rPr>
              <w:t>[   ] API Documentation &amp; Postman Collection</w:t>
            </w:r>
          </w:p>
        </w:tc>
        <w:tc>
          <w:tcPr>
            <w:tcW w:w="5256" w:type="dxa"/>
            <w:tcBorders/>
            <w:tcMar>
              <w:top w:w="40" w:type="dxa"/>
              <w:left w:w="60" w:type="dxa"/>
              <w:bottom w:w="40" w:type="dxa"/>
              <w:right w:w="60" w:type="dxa"/>
            </w:tcMar>
          </w:tcPr>
          <w:p w14:paraId="85C29377">
            <w:pPr>
              <w:pStyle w:val="style0"/>
              <w:spacing w:before="40" w:after="40"/>
              <w:jc w:val="left"/>
              <w:rPr/>
            </w:pPr>
            <w:r>
              <w:rPr>
                <w:rFonts w:ascii="Calibri" w:hAnsi="Calibri"/>
                <w:b w:val="false"/>
                <w:i w:val="false"/>
                <w:color w:val="1e293b"/>
                <w:sz w:val="17"/>
              </w:rPr>
              <w:t>[   ] Other Custom Deliverables: _________________________</w:t>
            </w:r>
          </w:p>
        </w:tc>
      </w:tr>
    </w:tbl>
    <w:p w14:paraId="E80C2524">
      <w:pPr>
        <w:pStyle w:val="style0"/>
        <w:keepNext/>
        <w:spacing w:before="200" w:after="80"/>
        <w:rPr/>
      </w:pPr>
      <w:r>
        <w:rPr>
          <w:rFonts w:ascii="Calibri" w:hAnsi="Calibri"/>
          <w:b/>
          <w:color w:val="0f172a"/>
          <w:sz w:val="22"/>
        </w:rPr>
        <w:t>3. PROJECT-SPECIFIC COST ESTIMATE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20"/>
        <w:gridCol w:w="4752"/>
        <w:gridCol w:w="2592"/>
        <w:gridCol w:w="2160"/>
      </w:tblGrid>
      <w:tr w14:paraId="FBF6CDC2">
        <w:trPr>
          <w:jc w:val="center"/>
        </w:trPr>
        <w:tc>
          <w:tcPr>
            <w:tcW w:w="2628" w:type="dxa"/>
            <w:tcBorders/>
            <w:shd w:val="nil" w:color="auto" w:fill="f1f5f9"/>
            <w:tcMar>
              <w:top w:w="60" w:type="dxa"/>
              <w:left w:w="80" w:type="dxa"/>
              <w:bottom w:w="60" w:type="dxa"/>
              <w:right w:w="80" w:type="dxa"/>
            </w:tcMar>
          </w:tcPr>
          <w:p w14:paraId="50D15AF4">
            <w:pPr>
              <w:pStyle w:val="style0"/>
              <w:spacing w:before="40" w:after="40"/>
              <w:jc w:val="left"/>
              <w:rPr/>
            </w:pPr>
            <w:r>
              <w:rPr>
                <w:rFonts w:ascii="Calibri" w:hAnsi="Calibri"/>
                <w:b/>
                <w:i w:val="false"/>
                <w:color w:val="0f172a"/>
                <w:sz w:val="17"/>
              </w:rPr>
              <w:t>#</w:t>
            </w:r>
          </w:p>
        </w:tc>
        <w:tc>
          <w:tcPr>
            <w:tcW w:w="2628" w:type="dxa"/>
            <w:tcBorders/>
            <w:shd w:val="nil" w:color="auto" w:fill="f1f5f9"/>
            <w:tcMar>
              <w:top w:w="60" w:type="dxa"/>
              <w:left w:w="80" w:type="dxa"/>
              <w:bottom w:w="60" w:type="dxa"/>
              <w:right w:w="80" w:type="dxa"/>
            </w:tcMar>
          </w:tcPr>
          <w:p w14:paraId="628C3842">
            <w:pPr>
              <w:pStyle w:val="style0"/>
              <w:spacing w:before="40" w:after="40"/>
              <w:jc w:val="left"/>
              <w:rPr/>
            </w:pPr>
            <w:r>
              <w:rPr>
                <w:rFonts w:ascii="Calibri" w:hAnsi="Calibri"/>
                <w:b/>
                <w:i w:val="false"/>
                <w:color w:val="0f172a"/>
                <w:sz w:val="17"/>
              </w:rPr>
              <w:t>Service / Cost Component</w:t>
            </w:r>
          </w:p>
        </w:tc>
        <w:tc>
          <w:tcPr>
            <w:tcW w:w="2628" w:type="dxa"/>
            <w:tcBorders/>
            <w:shd w:val="nil" w:color="auto" w:fill="f1f5f9"/>
            <w:tcMar>
              <w:top w:w="60" w:type="dxa"/>
              <w:left w:w="80" w:type="dxa"/>
              <w:bottom w:w="60" w:type="dxa"/>
              <w:right w:w="80" w:type="dxa"/>
            </w:tcMar>
          </w:tcPr>
          <w:p w14:paraId="E750FDB8">
            <w:pPr>
              <w:pStyle w:val="style0"/>
              <w:spacing w:before="40" w:after="40"/>
              <w:jc w:val="left"/>
              <w:rPr/>
            </w:pPr>
            <w:r>
              <w:rPr>
                <w:rFonts w:ascii="Calibri" w:hAnsi="Calibri"/>
                <w:b/>
                <w:i w:val="false"/>
                <w:color w:val="0f172a"/>
                <w:sz w:val="17"/>
              </w:rPr>
              <w:t>Calculation / Basis</w:t>
            </w:r>
          </w:p>
        </w:tc>
        <w:tc>
          <w:tcPr>
            <w:tcW w:w="2628" w:type="dxa"/>
            <w:tcBorders/>
            <w:shd w:val="nil" w:color="auto" w:fill="f1f5f9"/>
            <w:tcMar>
              <w:top w:w="60" w:type="dxa"/>
              <w:left w:w="80" w:type="dxa"/>
              <w:bottom w:w="60" w:type="dxa"/>
              <w:right w:w="80" w:type="dxa"/>
            </w:tcMar>
          </w:tcPr>
          <w:p w14:paraId="63398648">
            <w:pPr>
              <w:pStyle w:val="style0"/>
              <w:spacing w:before="40" w:after="40"/>
              <w:jc w:val="left"/>
              <w:rPr/>
            </w:pPr>
            <w:r>
              <w:rPr>
                <w:rFonts w:ascii="Calibri" w:hAnsi="Calibri"/>
                <w:b/>
                <w:i w:val="false"/>
                <w:color w:val="0f172a"/>
                <w:sz w:val="17"/>
              </w:rPr>
              <w:t>Amount (INR)</w:t>
            </w:r>
          </w:p>
        </w:tc>
      </w:tr>
      <w:tr w14:paraId="00367087">
        <w:tblPrEx/>
        <w:trPr>
          <w:jc w:val="center"/>
        </w:trPr>
        <w:tc>
          <w:tcPr>
            <w:tcW w:w="2628" w:type="dxa"/>
            <w:tcBorders/>
            <w:tcMar>
              <w:top w:w="50" w:type="dxa"/>
              <w:left w:w="80" w:type="dxa"/>
              <w:bottom w:w="50" w:type="dxa"/>
              <w:right w:w="80" w:type="dxa"/>
            </w:tcMar>
          </w:tcPr>
          <w:p w14:paraId="10117E0A">
            <w:pPr>
              <w:pStyle w:val="style0"/>
              <w:spacing w:before="40" w:after="40"/>
              <w:jc w:val="left"/>
              <w:rPr/>
            </w:pPr>
            <w:r>
              <w:rPr>
                <w:rFonts w:ascii="Calibri" w:hAnsi="Calibri"/>
                <w:b w:val="false"/>
                <w:i w:val="false"/>
                <w:color w:val="1e293b"/>
                <w:sz w:val="17"/>
              </w:rPr>
              <w:t>1</w:t>
            </w:r>
          </w:p>
        </w:tc>
        <w:tc>
          <w:tcPr>
            <w:tcW w:w="2628" w:type="dxa"/>
            <w:tcBorders/>
            <w:tcMar>
              <w:top w:w="50" w:type="dxa"/>
              <w:left w:w="80" w:type="dxa"/>
              <w:bottom w:w="50" w:type="dxa"/>
              <w:right w:w="80" w:type="dxa"/>
            </w:tcMar>
          </w:tcPr>
          <w:p w14:paraId="A95A9513">
            <w:pPr>
              <w:pStyle w:val="style0"/>
              <w:spacing w:before="40" w:after="40"/>
              <w:jc w:val="left"/>
              <w:rPr/>
            </w:pPr>
            <w:r>
              <w:rPr>
                <w:rFonts w:ascii="Calibri" w:hAnsi="Calibri"/>
                <w:b w:val="false"/>
                <w:i w:val="false"/>
                <w:color w:val="1e293b"/>
                <w:sz w:val="17"/>
              </w:rPr>
              <w:t>Pre-development &amp; Requirement Analysis</w:t>
            </w:r>
          </w:p>
        </w:tc>
        <w:tc>
          <w:tcPr>
            <w:tcW w:w="2628" w:type="dxa"/>
            <w:tcBorders/>
            <w:tcMar>
              <w:top w:w="50" w:type="dxa"/>
              <w:left w:w="80" w:type="dxa"/>
              <w:bottom w:w="50" w:type="dxa"/>
              <w:right w:w="80" w:type="dxa"/>
            </w:tcMar>
          </w:tcPr>
          <w:p w14:paraId="0056A78F">
            <w:pPr>
              <w:pStyle w:val="style0"/>
              <w:spacing w:before="40" w:after="40"/>
              <w:jc w:val="left"/>
              <w:rPr/>
            </w:pPr>
            <w:r>
              <w:rPr>
                <w:rFonts w:ascii="Calibri" w:hAnsi="Calibri"/>
                <w:b w:val="false"/>
                <w:i w:val="false"/>
                <w:color w:val="1e293b"/>
                <w:sz w:val="17"/>
              </w:rPr>
              <w:t>Starting from 3,000 (Scope dependent)</w:t>
            </w:r>
          </w:p>
        </w:tc>
        <w:tc>
          <w:tcPr>
            <w:tcW w:w="2628" w:type="dxa"/>
            <w:tcBorders/>
            <w:tcMar>
              <w:top w:w="50" w:type="dxa"/>
              <w:left w:w="80" w:type="dxa"/>
              <w:bottom w:w="50" w:type="dxa"/>
              <w:right w:w="80" w:type="dxa"/>
            </w:tcMar>
          </w:tcPr>
          <w:p w14:paraId="44BEC91E">
            <w:pPr>
              <w:pStyle w:val="style0"/>
              <w:spacing w:before="40" w:after="40"/>
              <w:jc w:val="left"/>
              <w:rPr/>
            </w:pPr>
            <w:r>
              <w:rPr>
                <w:rFonts w:ascii="Calibri" w:hAnsi="Calibri"/>
                <w:b w:val="false"/>
                <w:i w:val="false"/>
                <w:color w:val="1e293b"/>
                <w:sz w:val="17"/>
              </w:rPr>
              <w:t>₹ __________________</w:t>
            </w:r>
          </w:p>
        </w:tc>
      </w:tr>
      <w:tr w14:paraId="8FF22195">
        <w:tblPrEx/>
        <w:trPr>
          <w:jc w:val="center"/>
        </w:trPr>
        <w:tc>
          <w:tcPr>
            <w:tcW w:w="2628" w:type="dxa"/>
            <w:tcBorders/>
            <w:tcMar>
              <w:top w:w="50" w:type="dxa"/>
              <w:left w:w="80" w:type="dxa"/>
              <w:bottom w:w="50" w:type="dxa"/>
              <w:right w:w="80" w:type="dxa"/>
            </w:tcMar>
          </w:tcPr>
          <w:p w14:paraId="28F71F20">
            <w:pPr>
              <w:pStyle w:val="style0"/>
              <w:spacing w:before="40" w:after="40"/>
              <w:jc w:val="left"/>
              <w:rPr/>
            </w:pPr>
            <w:r>
              <w:rPr>
                <w:rFonts w:ascii="Calibri" w:hAnsi="Calibri"/>
                <w:b w:val="false"/>
                <w:i w:val="false"/>
                <w:color w:val="1e293b"/>
                <w:sz w:val="17"/>
              </w:rPr>
              <w:t>2</w:t>
            </w:r>
          </w:p>
        </w:tc>
        <w:tc>
          <w:tcPr>
            <w:tcW w:w="2628" w:type="dxa"/>
            <w:tcBorders/>
            <w:tcMar>
              <w:top w:w="50" w:type="dxa"/>
              <w:left w:w="80" w:type="dxa"/>
              <w:bottom w:w="50" w:type="dxa"/>
              <w:right w:w="80" w:type="dxa"/>
            </w:tcMar>
          </w:tcPr>
          <w:p w14:paraId="7D3BEDC9">
            <w:pPr>
              <w:pStyle w:val="style0"/>
              <w:spacing w:before="40" w:after="40"/>
              <w:jc w:val="left"/>
              <w:rPr/>
            </w:pPr>
            <w:r>
              <w:rPr>
                <w:rFonts w:ascii="Calibri" w:hAnsi="Calibri"/>
                <w:b w:val="false"/>
                <w:i w:val="false"/>
                <w:color w:val="1e293b"/>
                <w:sz w:val="17"/>
              </w:rPr>
              <w:t>Project Setup &amp; Initial Architecture Configuration</w:t>
            </w:r>
          </w:p>
        </w:tc>
        <w:tc>
          <w:tcPr>
            <w:tcW w:w="2628" w:type="dxa"/>
            <w:tcBorders/>
            <w:tcMar>
              <w:top w:w="50" w:type="dxa"/>
              <w:left w:w="80" w:type="dxa"/>
              <w:bottom w:w="50" w:type="dxa"/>
              <w:right w:w="80" w:type="dxa"/>
            </w:tcMar>
          </w:tcPr>
          <w:p w14:paraId="639E2C7E">
            <w:pPr>
              <w:pStyle w:val="style0"/>
              <w:spacing w:before="40" w:after="40"/>
              <w:jc w:val="left"/>
              <w:rPr/>
            </w:pPr>
            <w:r>
              <w:rPr>
                <w:rFonts w:ascii="Calibri" w:hAnsi="Calibri"/>
                <w:b w:val="false"/>
                <w:i w:val="false"/>
                <w:color w:val="1e293b"/>
                <w:sz w:val="17"/>
              </w:rPr>
              <w:t>One-time configuration base</w:t>
            </w:r>
          </w:p>
        </w:tc>
        <w:tc>
          <w:tcPr>
            <w:tcW w:w="2628" w:type="dxa"/>
            <w:tcBorders/>
            <w:tcMar>
              <w:top w:w="50" w:type="dxa"/>
              <w:left w:w="80" w:type="dxa"/>
              <w:bottom w:w="50" w:type="dxa"/>
              <w:right w:w="80" w:type="dxa"/>
            </w:tcMar>
          </w:tcPr>
          <w:p w14:paraId="A9947C70">
            <w:pPr>
              <w:pStyle w:val="style0"/>
              <w:spacing w:before="40" w:after="40"/>
              <w:jc w:val="left"/>
              <w:rPr/>
            </w:pPr>
            <w:r>
              <w:rPr>
                <w:rFonts w:ascii="Calibri" w:hAnsi="Calibri"/>
                <w:b w:val="false"/>
                <w:i w:val="false"/>
                <w:color w:val="1e293b"/>
                <w:sz w:val="17"/>
              </w:rPr>
              <w:t>₹ __________________</w:t>
            </w:r>
          </w:p>
        </w:tc>
      </w:tr>
      <w:tr w14:paraId="7B3F41AF">
        <w:tblPrEx/>
        <w:trPr>
          <w:jc w:val="center"/>
        </w:trPr>
        <w:tc>
          <w:tcPr>
            <w:tcW w:w="2628" w:type="dxa"/>
            <w:tcBorders/>
            <w:tcMar>
              <w:top w:w="50" w:type="dxa"/>
              <w:left w:w="80" w:type="dxa"/>
              <w:bottom w:w="50" w:type="dxa"/>
              <w:right w:w="80" w:type="dxa"/>
            </w:tcMar>
          </w:tcPr>
          <w:p w14:paraId="4C3EAD6E">
            <w:pPr>
              <w:pStyle w:val="style0"/>
              <w:spacing w:before="40" w:after="40"/>
              <w:jc w:val="left"/>
              <w:rPr/>
            </w:pPr>
            <w:r>
              <w:rPr>
                <w:rFonts w:ascii="Calibri" w:hAnsi="Calibri"/>
                <w:b w:val="false"/>
                <w:i w:val="false"/>
                <w:color w:val="1e293b"/>
                <w:sz w:val="17"/>
              </w:rPr>
              <w:t>3</w:t>
            </w:r>
          </w:p>
        </w:tc>
        <w:tc>
          <w:tcPr>
            <w:tcW w:w="2628" w:type="dxa"/>
            <w:tcBorders/>
            <w:tcMar>
              <w:top w:w="50" w:type="dxa"/>
              <w:left w:w="80" w:type="dxa"/>
              <w:bottom w:w="50" w:type="dxa"/>
              <w:right w:w="80" w:type="dxa"/>
            </w:tcMar>
          </w:tcPr>
          <w:p w14:paraId="EC275AF9">
            <w:pPr>
              <w:pStyle w:val="style0"/>
              <w:spacing w:before="40" w:after="40"/>
              <w:jc w:val="left"/>
              <w:rPr/>
            </w:pPr>
            <w:r>
              <w:rPr>
                <w:rFonts w:ascii="Calibri" w:hAnsi="Calibri"/>
                <w:b w:val="false"/>
                <w:i w:val="false"/>
                <w:color w:val="1e293b"/>
                <w:sz w:val="17"/>
              </w:rPr>
              <w:t>Feature / Module Development</w:t>
            </w:r>
          </w:p>
        </w:tc>
        <w:tc>
          <w:tcPr>
            <w:tcW w:w="2628" w:type="dxa"/>
            <w:tcBorders/>
            <w:tcMar>
              <w:top w:w="50" w:type="dxa"/>
              <w:left w:w="80" w:type="dxa"/>
              <w:bottom w:w="50" w:type="dxa"/>
              <w:right w:w="80" w:type="dxa"/>
            </w:tcMar>
          </w:tcPr>
          <w:p w14:paraId="95444133">
            <w:pPr>
              <w:pStyle w:val="style0"/>
              <w:spacing w:before="40" w:after="40"/>
              <w:jc w:val="left"/>
              <w:rPr/>
            </w:pPr>
            <w:r>
              <w:rPr>
                <w:rFonts w:ascii="Calibri" w:hAnsi="Calibri"/>
                <w:b w:val="false"/>
                <w:i w:val="false"/>
                <w:color w:val="1e293b"/>
                <w:sz w:val="17"/>
              </w:rPr>
              <w:t>____ features @ ₹ _________ / feature</w:t>
            </w:r>
          </w:p>
        </w:tc>
        <w:tc>
          <w:tcPr>
            <w:tcW w:w="2628" w:type="dxa"/>
            <w:tcBorders/>
            <w:tcMar>
              <w:top w:w="50" w:type="dxa"/>
              <w:left w:w="80" w:type="dxa"/>
              <w:bottom w:w="50" w:type="dxa"/>
              <w:right w:w="80" w:type="dxa"/>
            </w:tcMar>
          </w:tcPr>
          <w:p w14:paraId="3E0B6E69">
            <w:pPr>
              <w:pStyle w:val="style0"/>
              <w:spacing w:before="40" w:after="40"/>
              <w:jc w:val="left"/>
              <w:rPr/>
            </w:pPr>
            <w:r>
              <w:rPr>
                <w:rFonts w:ascii="Calibri" w:hAnsi="Calibri"/>
                <w:b w:val="false"/>
                <w:i w:val="false"/>
                <w:color w:val="1e293b"/>
                <w:sz w:val="17"/>
              </w:rPr>
              <w:t>₹ __________________</w:t>
            </w:r>
          </w:p>
        </w:tc>
      </w:tr>
      <w:tr w14:paraId="7B12FA25">
        <w:tblPrEx/>
        <w:trPr>
          <w:jc w:val="center"/>
        </w:trPr>
        <w:tc>
          <w:tcPr>
            <w:tcW w:w="2628" w:type="dxa"/>
            <w:tcBorders/>
            <w:tcMar>
              <w:top w:w="50" w:type="dxa"/>
              <w:left w:w="80" w:type="dxa"/>
              <w:bottom w:w="50" w:type="dxa"/>
              <w:right w:w="80" w:type="dxa"/>
            </w:tcMar>
          </w:tcPr>
          <w:p w14:paraId="1E8E6D1E">
            <w:pPr>
              <w:pStyle w:val="style0"/>
              <w:spacing w:before="40" w:after="40"/>
              <w:jc w:val="left"/>
              <w:rPr/>
            </w:pPr>
            <w:r>
              <w:rPr>
                <w:rFonts w:ascii="Calibri" w:hAnsi="Calibri"/>
                <w:b w:val="false"/>
                <w:i w:val="false"/>
                <w:color w:val="1e293b"/>
                <w:sz w:val="17"/>
              </w:rPr>
              <w:t>4</w:t>
            </w:r>
          </w:p>
        </w:tc>
        <w:tc>
          <w:tcPr>
            <w:tcW w:w="2628" w:type="dxa"/>
            <w:tcBorders/>
            <w:tcMar>
              <w:top w:w="50" w:type="dxa"/>
              <w:left w:w="80" w:type="dxa"/>
              <w:bottom w:w="50" w:type="dxa"/>
              <w:right w:w="80" w:type="dxa"/>
            </w:tcMar>
          </w:tcPr>
          <w:p w14:paraId="E357A058">
            <w:pPr>
              <w:pStyle w:val="style0"/>
              <w:spacing w:before="40" w:after="40"/>
              <w:jc w:val="left"/>
              <w:rPr/>
            </w:pPr>
            <w:r>
              <w:rPr>
                <w:rFonts w:ascii="Calibri" w:hAnsi="Calibri"/>
                <w:b w:val="false"/>
                <w:i w:val="false"/>
                <w:color w:val="1e293b"/>
                <w:sz w:val="17"/>
              </w:rPr>
              <w:t>Domain Registration, Cloud Hosting &amp; Servers</w:t>
            </w:r>
          </w:p>
        </w:tc>
        <w:tc>
          <w:tcPr>
            <w:tcW w:w="2628" w:type="dxa"/>
            <w:tcBorders/>
            <w:tcMar>
              <w:top w:w="50" w:type="dxa"/>
              <w:left w:w="80" w:type="dxa"/>
              <w:bottom w:w="50" w:type="dxa"/>
              <w:right w:w="80" w:type="dxa"/>
            </w:tcMar>
          </w:tcPr>
          <w:p w14:paraId="C7CC92EF">
            <w:pPr>
              <w:pStyle w:val="style0"/>
              <w:spacing w:before="40" w:after="40"/>
              <w:jc w:val="left"/>
              <w:rPr/>
            </w:pPr>
            <w:r>
              <w:rPr>
                <w:rFonts w:ascii="Calibri" w:hAnsi="Calibri"/>
                <w:b w:val="false"/>
                <w:i w:val="false"/>
                <w:color w:val="1e293b"/>
                <w:sz w:val="17"/>
              </w:rPr>
              <w:t>At actuals / Estimated third-party</w:t>
            </w:r>
          </w:p>
        </w:tc>
        <w:tc>
          <w:tcPr>
            <w:tcW w:w="2628" w:type="dxa"/>
            <w:tcBorders/>
            <w:tcMar>
              <w:top w:w="50" w:type="dxa"/>
              <w:left w:w="80" w:type="dxa"/>
              <w:bottom w:w="50" w:type="dxa"/>
              <w:right w:w="80" w:type="dxa"/>
            </w:tcMar>
          </w:tcPr>
          <w:p w14:paraId="2D1717B5">
            <w:pPr>
              <w:pStyle w:val="style0"/>
              <w:spacing w:before="40" w:after="40"/>
              <w:jc w:val="left"/>
              <w:rPr/>
            </w:pPr>
            <w:r>
              <w:rPr>
                <w:rFonts w:ascii="Calibri" w:hAnsi="Calibri"/>
                <w:b w:val="false"/>
                <w:i w:val="false"/>
                <w:color w:val="1e293b"/>
                <w:sz w:val="17"/>
              </w:rPr>
              <w:t>₹ __________________</w:t>
            </w:r>
          </w:p>
        </w:tc>
      </w:tr>
      <w:tr w14:paraId="1304B43E">
        <w:tblPrEx/>
        <w:trPr>
          <w:jc w:val="center"/>
        </w:trPr>
        <w:tc>
          <w:tcPr>
            <w:tcW w:w="2628" w:type="dxa"/>
            <w:tcBorders/>
            <w:tcMar>
              <w:top w:w="50" w:type="dxa"/>
              <w:left w:w="80" w:type="dxa"/>
              <w:bottom w:w="50" w:type="dxa"/>
              <w:right w:w="80" w:type="dxa"/>
            </w:tcMar>
          </w:tcPr>
          <w:p w14:paraId="E14CDE92">
            <w:pPr>
              <w:pStyle w:val="style0"/>
              <w:spacing w:before="40" w:after="40"/>
              <w:jc w:val="left"/>
              <w:rPr/>
            </w:pPr>
            <w:r>
              <w:rPr>
                <w:rFonts w:ascii="Calibri" w:hAnsi="Calibri"/>
                <w:b w:val="false"/>
                <w:i w:val="false"/>
                <w:color w:val="1e293b"/>
                <w:sz w:val="17"/>
              </w:rPr>
              <w:t>5</w:t>
            </w:r>
          </w:p>
        </w:tc>
        <w:tc>
          <w:tcPr>
            <w:tcW w:w="2628" w:type="dxa"/>
            <w:tcBorders/>
            <w:tcMar>
              <w:top w:w="50" w:type="dxa"/>
              <w:left w:w="80" w:type="dxa"/>
              <w:bottom w:w="50" w:type="dxa"/>
              <w:right w:w="80" w:type="dxa"/>
            </w:tcMar>
          </w:tcPr>
          <w:p w14:paraId="8E5EC54B">
            <w:pPr>
              <w:pStyle w:val="style0"/>
              <w:spacing w:before="40" w:after="40"/>
              <w:jc w:val="left"/>
              <w:rPr/>
            </w:pPr>
            <w:r>
              <w:rPr>
                <w:rFonts w:ascii="Calibri" w:hAnsi="Calibri"/>
                <w:b w:val="false"/>
                <w:i w:val="false"/>
                <w:color w:val="1e293b"/>
                <w:sz w:val="17"/>
              </w:rPr>
              <w:t>Post-Launch Maintenance &amp; Technical Support</w:t>
            </w:r>
          </w:p>
        </w:tc>
        <w:tc>
          <w:tcPr>
            <w:tcW w:w="2628" w:type="dxa"/>
            <w:tcBorders/>
            <w:tcMar>
              <w:top w:w="50" w:type="dxa"/>
              <w:left w:w="80" w:type="dxa"/>
              <w:bottom w:w="50" w:type="dxa"/>
              <w:right w:w="80" w:type="dxa"/>
            </w:tcMar>
          </w:tcPr>
          <w:p w14:paraId="94056A87">
            <w:pPr>
              <w:pStyle w:val="style0"/>
              <w:spacing w:before="40" w:after="40"/>
              <w:jc w:val="left"/>
              <w:rPr/>
            </w:pPr>
            <w:r>
              <w:rPr>
                <w:rFonts w:ascii="Calibri" w:hAnsi="Calibri"/>
                <w:b w:val="false"/>
                <w:i w:val="false"/>
                <w:color w:val="1e293b"/>
                <w:sz w:val="17"/>
              </w:rPr>
              <w:t>Scope: __________________________</w:t>
            </w:r>
          </w:p>
        </w:tc>
        <w:tc>
          <w:tcPr>
            <w:tcW w:w="2628" w:type="dxa"/>
            <w:tcBorders/>
            <w:tcMar>
              <w:top w:w="50" w:type="dxa"/>
              <w:left w:w="80" w:type="dxa"/>
              <w:bottom w:w="50" w:type="dxa"/>
              <w:right w:w="80" w:type="dxa"/>
            </w:tcMar>
          </w:tcPr>
          <w:p w14:paraId="9A7E7721">
            <w:pPr>
              <w:pStyle w:val="style0"/>
              <w:spacing w:before="40" w:after="40"/>
              <w:jc w:val="left"/>
              <w:rPr/>
            </w:pPr>
            <w:r>
              <w:rPr>
                <w:rFonts w:ascii="Calibri" w:hAnsi="Calibri"/>
                <w:b w:val="false"/>
                <w:i w:val="false"/>
                <w:color w:val="1e293b"/>
                <w:sz w:val="17"/>
              </w:rPr>
              <w:t>₹ __________________</w:t>
            </w:r>
          </w:p>
        </w:tc>
      </w:tr>
      <w:tr w14:paraId="7E11182D">
        <w:tblPrEx/>
        <w:trPr>
          <w:jc w:val="center"/>
        </w:trPr>
        <w:tc>
          <w:tcPr>
            <w:tcW w:w="2628" w:type="dxa"/>
            <w:tcBorders/>
            <w:tcMar>
              <w:top w:w="50" w:type="dxa"/>
              <w:left w:w="80" w:type="dxa"/>
              <w:bottom w:w="50" w:type="dxa"/>
              <w:right w:w="80" w:type="dxa"/>
            </w:tcMar>
          </w:tcPr>
          <w:p w14:paraId="D3EE7DEF">
            <w:pPr>
              <w:pStyle w:val="style0"/>
              <w:spacing w:before="40" w:after="40"/>
              <w:jc w:val="left"/>
              <w:rPr/>
            </w:pPr>
            <w:r>
              <w:rPr>
                <w:rFonts w:ascii="Calibri" w:hAnsi="Calibri"/>
                <w:b w:val="false"/>
                <w:i w:val="false"/>
                <w:color w:val="1e293b"/>
                <w:sz w:val="17"/>
              </w:rPr>
              <w:t>6</w:t>
            </w:r>
          </w:p>
        </w:tc>
        <w:tc>
          <w:tcPr>
            <w:tcW w:w="2628" w:type="dxa"/>
            <w:tcBorders/>
            <w:tcMar>
              <w:top w:w="50" w:type="dxa"/>
              <w:left w:w="80" w:type="dxa"/>
              <w:bottom w:w="50" w:type="dxa"/>
              <w:right w:w="80" w:type="dxa"/>
            </w:tcMar>
          </w:tcPr>
          <w:p w14:paraId="51DBD07C">
            <w:pPr>
              <w:pStyle w:val="style0"/>
              <w:spacing w:before="40" w:after="40"/>
              <w:jc w:val="left"/>
              <w:rPr/>
            </w:pPr>
            <w:r>
              <w:rPr>
                <w:rFonts w:ascii="Calibri" w:hAnsi="Calibri"/>
                <w:b w:val="false"/>
                <w:i w:val="false"/>
                <w:color w:val="1e293b"/>
                <w:sz w:val="17"/>
              </w:rPr>
              <w:t>Applicable Taxes (GST @ ______ %)</w:t>
            </w:r>
          </w:p>
        </w:tc>
        <w:tc>
          <w:tcPr>
            <w:tcW w:w="2628" w:type="dxa"/>
            <w:tcBorders/>
            <w:tcMar>
              <w:top w:w="50" w:type="dxa"/>
              <w:left w:w="80" w:type="dxa"/>
              <w:bottom w:w="50" w:type="dxa"/>
              <w:right w:w="80" w:type="dxa"/>
            </w:tcMar>
          </w:tcPr>
          <w:p w14:paraId="FA7415B5">
            <w:pPr>
              <w:pStyle w:val="style0"/>
              <w:spacing w:before="40" w:after="40"/>
              <w:jc w:val="left"/>
              <w:rPr/>
            </w:pPr>
            <w:r>
              <w:rPr>
                <w:rFonts w:ascii="Calibri" w:hAnsi="Calibri"/>
                <w:b w:val="false"/>
                <w:i w:val="false"/>
                <w:color w:val="1e293b"/>
                <w:sz w:val="17"/>
              </w:rPr>
              <w:t>Calculated on subtotal</w:t>
            </w:r>
          </w:p>
        </w:tc>
        <w:tc>
          <w:tcPr>
            <w:tcW w:w="2628" w:type="dxa"/>
            <w:tcBorders/>
            <w:tcMar>
              <w:top w:w="50" w:type="dxa"/>
              <w:left w:w="80" w:type="dxa"/>
              <w:bottom w:w="50" w:type="dxa"/>
              <w:right w:w="80" w:type="dxa"/>
            </w:tcMar>
          </w:tcPr>
          <w:p w14:paraId="0B8C7D18">
            <w:pPr>
              <w:pStyle w:val="style0"/>
              <w:spacing w:before="40" w:after="40"/>
              <w:jc w:val="left"/>
              <w:rPr/>
            </w:pPr>
            <w:r>
              <w:rPr>
                <w:rFonts w:ascii="Calibri" w:hAnsi="Calibri"/>
                <w:b w:val="false"/>
                <w:i w:val="false"/>
                <w:color w:val="1e293b"/>
                <w:sz w:val="17"/>
              </w:rPr>
              <w:t>₹ __________________</w:t>
            </w:r>
          </w:p>
        </w:tc>
      </w:tr>
      <w:tr w14:paraId="B1FE4DCC">
        <w:tblPrEx/>
        <w:trPr>
          <w:jc w:val="center"/>
        </w:trPr>
        <w:tc>
          <w:tcPr>
            <w:tcW w:w="2628" w:type="dxa"/>
            <w:tcBorders/>
            <w:shd w:val="nil" w:color="auto" w:fill="e2e8f0"/>
            <w:tcMar>
              <w:top w:w="50" w:type="dxa"/>
              <w:left w:w="80" w:type="dxa"/>
              <w:bottom w:w="50" w:type="dxa"/>
              <w:right w:w="80" w:type="dxa"/>
            </w:tcMar>
          </w:tcPr>
          <w:p w14:paraId="BB988A74">
            <w:pPr>
              <w:pStyle w:val="style0"/>
              <w:spacing w:before="40" w:after="40"/>
              <w:jc w:val="left"/>
              <w:rPr/>
            </w:pPr>
          </w:p>
        </w:tc>
        <w:tc>
          <w:tcPr>
            <w:tcW w:w="2628" w:type="dxa"/>
            <w:tcBorders/>
            <w:shd w:val="nil" w:color="auto" w:fill="e2e8f0"/>
            <w:tcMar>
              <w:top w:w="50" w:type="dxa"/>
              <w:left w:w="80" w:type="dxa"/>
              <w:bottom w:w="50" w:type="dxa"/>
              <w:right w:w="80" w:type="dxa"/>
            </w:tcMar>
          </w:tcPr>
          <w:p w14:paraId="C24D26ED">
            <w:pPr>
              <w:pStyle w:val="style0"/>
              <w:spacing w:before="40" w:after="40"/>
              <w:jc w:val="left"/>
              <w:rPr/>
            </w:pPr>
            <w:r>
              <w:rPr>
                <w:rFonts w:ascii="Calibri" w:hAnsi="Calibri"/>
                <w:b/>
                <w:i w:val="false"/>
                <w:color w:val="1e293b"/>
                <w:sz w:val="17"/>
              </w:rPr>
              <w:t>AGREED TOTAL CONTRACT VALUE (Taxes Included)</w:t>
            </w:r>
          </w:p>
        </w:tc>
        <w:tc>
          <w:tcPr>
            <w:tcW w:w="2628" w:type="dxa"/>
            <w:tcBorders/>
            <w:shd w:val="nil" w:color="auto" w:fill="e2e8f0"/>
            <w:tcMar>
              <w:top w:w="50" w:type="dxa"/>
              <w:left w:w="80" w:type="dxa"/>
              <w:bottom w:w="50" w:type="dxa"/>
              <w:right w:w="80" w:type="dxa"/>
            </w:tcMar>
          </w:tcPr>
          <w:p w14:paraId="8559A536">
            <w:pPr>
              <w:pStyle w:val="style0"/>
              <w:spacing w:before="40" w:after="40"/>
              <w:jc w:val="left"/>
              <w:rPr/>
            </w:pPr>
            <w:r>
              <w:rPr>
                <w:rFonts w:ascii="Calibri" w:hAnsi="Calibri"/>
                <w:b/>
                <w:i w:val="false"/>
                <w:color w:val="1e293b"/>
                <w:sz w:val="17"/>
              </w:rPr>
              <w:t>Before / After applicable taxes</w:t>
            </w:r>
          </w:p>
        </w:tc>
        <w:tc>
          <w:tcPr>
            <w:tcW w:w="2628" w:type="dxa"/>
            <w:tcBorders/>
            <w:shd w:val="nil" w:color="auto" w:fill="e2e8f0"/>
            <w:tcMar>
              <w:top w:w="50" w:type="dxa"/>
              <w:left w:w="80" w:type="dxa"/>
              <w:bottom w:w="50" w:type="dxa"/>
              <w:right w:w="80" w:type="dxa"/>
            </w:tcMar>
          </w:tcPr>
          <w:p w14:paraId="37CDD044">
            <w:pPr>
              <w:pStyle w:val="style0"/>
              <w:spacing w:before="40" w:after="40"/>
              <w:jc w:val="left"/>
              <w:rPr/>
            </w:pPr>
            <w:r>
              <w:rPr>
                <w:rFonts w:ascii="Calibri" w:hAnsi="Calibri"/>
                <w:b/>
                <w:i w:val="false"/>
                <w:color w:val="1e293b"/>
                <w:sz w:val="17"/>
              </w:rPr>
              <w:t>₹ __________________</w:t>
            </w:r>
          </w:p>
        </w:tc>
      </w:tr>
    </w:tbl>
    <w:p w14:paraId="022CAD9E">
      <w:pPr>
        <w:pStyle w:val="style0"/>
        <w:keepNext/>
        <w:spacing w:before="200" w:after="80"/>
        <w:rPr/>
      </w:pPr>
      <w:r>
        <w:rPr>
          <w:rFonts w:ascii="Calibri" w:hAnsi="Calibri"/>
          <w:b/>
          <w:color w:val="0f172a"/>
          <w:sz w:val="22"/>
        </w:rPr>
        <w:t>4. PAYMENT MILESTONES &amp; SCHEDULE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68"/>
        <w:gridCol w:w="1584"/>
        <w:gridCol w:w="2736"/>
        <w:gridCol w:w="2736"/>
      </w:tblGrid>
      <w:tr w14:paraId="FC97D0DC">
        <w:trPr>
          <w:jc w:val="center"/>
        </w:trPr>
        <w:tc>
          <w:tcPr>
            <w:tcW w:w="2628" w:type="dxa"/>
            <w:tcBorders/>
            <w:shd w:val="nil" w:color="auto" w:fill="f1f5f9"/>
            <w:tcMar>
              <w:top w:w="60" w:type="dxa"/>
              <w:left w:w="80" w:type="dxa"/>
              <w:bottom w:w="60" w:type="dxa"/>
              <w:right w:w="80" w:type="dxa"/>
            </w:tcMar>
          </w:tcPr>
          <w:p w14:paraId="4C8BAC34">
            <w:pPr>
              <w:pStyle w:val="style0"/>
              <w:spacing w:before="40" w:after="40"/>
              <w:jc w:val="left"/>
              <w:rPr/>
            </w:pPr>
            <w:r>
              <w:rPr>
                <w:rFonts w:ascii="Calibri" w:hAnsi="Calibri"/>
                <w:b/>
                <w:i w:val="false"/>
                <w:color w:val="0f172a"/>
                <w:sz w:val="17"/>
              </w:rPr>
              <w:t>Milestone Trigger</w:t>
            </w:r>
          </w:p>
        </w:tc>
        <w:tc>
          <w:tcPr>
            <w:tcW w:w="2628" w:type="dxa"/>
            <w:tcBorders/>
            <w:shd w:val="nil" w:color="auto" w:fill="f1f5f9"/>
            <w:tcMar>
              <w:top w:w="60" w:type="dxa"/>
              <w:left w:w="80" w:type="dxa"/>
              <w:bottom w:w="60" w:type="dxa"/>
              <w:right w:w="80" w:type="dxa"/>
            </w:tcMar>
          </w:tcPr>
          <w:p w14:paraId="383D8BF0">
            <w:pPr>
              <w:pStyle w:val="style0"/>
              <w:spacing w:before="40" w:after="40"/>
              <w:jc w:val="left"/>
              <w:rPr/>
            </w:pPr>
            <w:r>
              <w:rPr>
                <w:rFonts w:ascii="Calibri" w:hAnsi="Calibri"/>
                <w:b/>
                <w:i w:val="false"/>
                <w:color w:val="0f172a"/>
                <w:sz w:val="17"/>
              </w:rPr>
              <w:t>Percentage</w:t>
            </w:r>
          </w:p>
        </w:tc>
        <w:tc>
          <w:tcPr>
            <w:tcW w:w="2628" w:type="dxa"/>
            <w:tcBorders/>
            <w:shd w:val="nil" w:color="auto" w:fill="f1f5f9"/>
            <w:tcMar>
              <w:top w:w="60" w:type="dxa"/>
              <w:left w:w="80" w:type="dxa"/>
              <w:bottom w:w="60" w:type="dxa"/>
              <w:right w:w="80" w:type="dxa"/>
            </w:tcMar>
          </w:tcPr>
          <w:p w14:paraId="2C631AD1">
            <w:pPr>
              <w:pStyle w:val="style0"/>
              <w:spacing w:before="40" w:after="40"/>
              <w:jc w:val="left"/>
              <w:rPr/>
            </w:pPr>
            <w:r>
              <w:rPr>
                <w:rFonts w:ascii="Calibri" w:hAnsi="Calibri"/>
                <w:b/>
                <w:i w:val="false"/>
                <w:color w:val="0f172a"/>
                <w:sz w:val="17"/>
              </w:rPr>
              <w:t>Amount Payable</w:t>
            </w:r>
          </w:p>
        </w:tc>
        <w:tc>
          <w:tcPr>
            <w:tcW w:w="2628" w:type="dxa"/>
            <w:tcBorders/>
            <w:shd w:val="nil" w:color="auto" w:fill="f1f5f9"/>
            <w:tcMar>
              <w:top w:w="60" w:type="dxa"/>
              <w:left w:w="80" w:type="dxa"/>
              <w:bottom w:w="60" w:type="dxa"/>
              <w:right w:w="80" w:type="dxa"/>
            </w:tcMar>
          </w:tcPr>
          <w:p w14:paraId="D139F091">
            <w:pPr>
              <w:pStyle w:val="style0"/>
              <w:spacing w:before="40" w:after="40"/>
              <w:jc w:val="left"/>
              <w:rPr/>
            </w:pPr>
            <w:r>
              <w:rPr>
                <w:rFonts w:ascii="Calibri" w:hAnsi="Calibri"/>
                <w:b/>
                <w:i w:val="false"/>
                <w:color w:val="0f172a"/>
                <w:sz w:val="17"/>
              </w:rPr>
              <w:t>Target Due Date</w:t>
            </w:r>
          </w:p>
        </w:tc>
      </w:tr>
      <w:tr w14:paraId="82C1F3C6">
        <w:tblPrEx/>
        <w:trPr>
          <w:jc w:val="center"/>
        </w:trPr>
        <w:tc>
          <w:tcPr>
            <w:tcW w:w="2628" w:type="dxa"/>
            <w:tcBorders/>
            <w:tcMar>
              <w:top w:w="50" w:type="dxa"/>
              <w:left w:w="80" w:type="dxa"/>
              <w:bottom w:w="50" w:type="dxa"/>
              <w:right w:w="80" w:type="dxa"/>
            </w:tcMar>
          </w:tcPr>
          <w:p w14:paraId="2F8E1D18">
            <w:pPr>
              <w:pStyle w:val="style0"/>
              <w:spacing w:before="40" w:after="40"/>
              <w:jc w:val="left"/>
              <w:rPr/>
            </w:pPr>
            <w:r>
              <w:rPr>
                <w:rFonts w:ascii="Calibri" w:hAnsi="Calibri"/>
                <w:b w:val="false"/>
                <w:i w:val="false"/>
                <w:color w:val="1e293b"/>
                <w:sz w:val="17"/>
              </w:rPr>
              <w:t>Advance / Project Initiation</w:t>
            </w:r>
          </w:p>
        </w:tc>
        <w:tc>
          <w:tcPr>
            <w:tcW w:w="2628" w:type="dxa"/>
            <w:tcBorders/>
            <w:tcMar>
              <w:top w:w="50" w:type="dxa"/>
              <w:left w:w="80" w:type="dxa"/>
              <w:bottom w:w="50" w:type="dxa"/>
              <w:right w:w="80" w:type="dxa"/>
            </w:tcMar>
          </w:tcPr>
          <w:p w14:paraId="ECB47822">
            <w:pPr>
              <w:pStyle w:val="style0"/>
              <w:spacing w:before="40" w:after="40"/>
              <w:jc w:val="left"/>
              <w:rPr/>
            </w:pPr>
            <w:r>
              <w:rPr>
                <w:rFonts w:ascii="Calibri" w:hAnsi="Calibri"/>
                <w:b w:val="false"/>
                <w:i w:val="false"/>
                <w:color w:val="1e293b"/>
                <w:sz w:val="17"/>
              </w:rPr>
              <w:t>_____ %</w:t>
            </w:r>
          </w:p>
        </w:tc>
        <w:tc>
          <w:tcPr>
            <w:tcW w:w="2628" w:type="dxa"/>
            <w:tcBorders/>
            <w:tcMar>
              <w:top w:w="50" w:type="dxa"/>
              <w:left w:w="80" w:type="dxa"/>
              <w:bottom w:w="50" w:type="dxa"/>
              <w:right w:w="80" w:type="dxa"/>
            </w:tcMar>
          </w:tcPr>
          <w:p w14:paraId="244B7A53">
            <w:pPr>
              <w:pStyle w:val="style0"/>
              <w:spacing w:before="40" w:after="40"/>
              <w:jc w:val="left"/>
              <w:rPr/>
            </w:pPr>
            <w:r>
              <w:rPr>
                <w:rFonts w:ascii="Calibri" w:hAnsi="Calibri"/>
                <w:b w:val="false"/>
                <w:i w:val="false"/>
                <w:color w:val="1e293b"/>
                <w:sz w:val="17"/>
              </w:rPr>
              <w:t>₹ ___________________</w:t>
            </w:r>
          </w:p>
        </w:tc>
        <w:tc>
          <w:tcPr>
            <w:tcW w:w="2628" w:type="dxa"/>
            <w:tcBorders/>
            <w:tcMar>
              <w:top w:w="50" w:type="dxa"/>
              <w:left w:w="80" w:type="dxa"/>
              <w:bottom w:w="50" w:type="dxa"/>
              <w:right w:w="80" w:type="dxa"/>
            </w:tcMar>
          </w:tcPr>
          <w:p w14:paraId="DED8B129">
            <w:pPr>
              <w:pStyle w:val="style0"/>
              <w:spacing w:before="40" w:after="40"/>
              <w:jc w:val="left"/>
              <w:rPr/>
            </w:pPr>
            <w:r>
              <w:rPr>
                <w:rFonts w:ascii="Calibri" w:hAnsi="Calibri"/>
                <w:b w:val="false"/>
                <w:i w:val="false"/>
                <w:color w:val="1e293b"/>
                <w:sz w:val="17"/>
              </w:rPr>
              <w:t>___________________</w:t>
            </w:r>
          </w:p>
        </w:tc>
      </w:tr>
      <w:tr w14:paraId="E0C5498D">
        <w:tblPrEx/>
        <w:trPr>
          <w:jc w:val="center"/>
        </w:trPr>
        <w:tc>
          <w:tcPr>
            <w:tcW w:w="2628" w:type="dxa"/>
            <w:tcBorders/>
            <w:tcMar>
              <w:top w:w="50" w:type="dxa"/>
              <w:left w:w="80" w:type="dxa"/>
              <w:bottom w:w="50" w:type="dxa"/>
              <w:right w:w="80" w:type="dxa"/>
            </w:tcMar>
          </w:tcPr>
          <w:p w14:paraId="769E3335">
            <w:pPr>
              <w:pStyle w:val="style0"/>
              <w:spacing w:before="40" w:after="40"/>
              <w:jc w:val="left"/>
              <w:rPr/>
            </w:pPr>
            <w:r>
              <w:rPr>
                <w:rFonts w:ascii="Calibri" w:hAnsi="Calibri"/>
                <w:b w:val="false"/>
                <w:i w:val="false"/>
                <w:color w:val="1e293b"/>
                <w:sz w:val="17"/>
              </w:rPr>
              <w:t>Milestone 1: Design &amp; Setup Sign-off</w:t>
            </w:r>
          </w:p>
        </w:tc>
        <w:tc>
          <w:tcPr>
            <w:tcW w:w="2628" w:type="dxa"/>
            <w:tcBorders/>
            <w:tcMar>
              <w:top w:w="50" w:type="dxa"/>
              <w:left w:w="80" w:type="dxa"/>
              <w:bottom w:w="50" w:type="dxa"/>
              <w:right w:w="80" w:type="dxa"/>
            </w:tcMar>
          </w:tcPr>
          <w:p w14:paraId="B5B9E7B0">
            <w:pPr>
              <w:pStyle w:val="style0"/>
              <w:spacing w:before="40" w:after="40"/>
              <w:jc w:val="left"/>
              <w:rPr/>
            </w:pPr>
            <w:r>
              <w:rPr>
                <w:rFonts w:ascii="Calibri" w:hAnsi="Calibri"/>
                <w:b w:val="false"/>
                <w:i w:val="false"/>
                <w:color w:val="1e293b"/>
                <w:sz w:val="17"/>
              </w:rPr>
              <w:t>_____ %</w:t>
            </w:r>
          </w:p>
        </w:tc>
        <w:tc>
          <w:tcPr>
            <w:tcW w:w="2628" w:type="dxa"/>
            <w:tcBorders/>
            <w:tcMar>
              <w:top w:w="50" w:type="dxa"/>
              <w:left w:w="80" w:type="dxa"/>
              <w:bottom w:w="50" w:type="dxa"/>
              <w:right w:w="80" w:type="dxa"/>
            </w:tcMar>
          </w:tcPr>
          <w:p w14:paraId="E289224A">
            <w:pPr>
              <w:pStyle w:val="style0"/>
              <w:spacing w:before="40" w:after="40"/>
              <w:jc w:val="left"/>
              <w:rPr/>
            </w:pPr>
            <w:r>
              <w:rPr>
                <w:rFonts w:ascii="Calibri" w:hAnsi="Calibri"/>
                <w:b w:val="false"/>
                <w:i w:val="false"/>
                <w:color w:val="1e293b"/>
                <w:sz w:val="17"/>
              </w:rPr>
              <w:t>₹ ___________________</w:t>
            </w:r>
          </w:p>
        </w:tc>
        <w:tc>
          <w:tcPr>
            <w:tcW w:w="2628" w:type="dxa"/>
            <w:tcBorders/>
            <w:tcMar>
              <w:top w:w="50" w:type="dxa"/>
              <w:left w:w="80" w:type="dxa"/>
              <w:bottom w:w="50" w:type="dxa"/>
              <w:right w:w="80" w:type="dxa"/>
            </w:tcMar>
          </w:tcPr>
          <w:p w14:paraId="9486B4C0">
            <w:pPr>
              <w:pStyle w:val="style0"/>
              <w:spacing w:before="40" w:after="40"/>
              <w:jc w:val="left"/>
              <w:rPr/>
            </w:pPr>
            <w:r>
              <w:rPr>
                <w:rFonts w:ascii="Calibri" w:hAnsi="Calibri"/>
                <w:b w:val="false"/>
                <w:i w:val="false"/>
                <w:color w:val="1e293b"/>
                <w:sz w:val="17"/>
              </w:rPr>
              <w:t>___________________</w:t>
            </w:r>
          </w:p>
        </w:tc>
      </w:tr>
      <w:tr w14:paraId="DBDF8E25">
        <w:tblPrEx/>
        <w:trPr>
          <w:jc w:val="center"/>
        </w:trPr>
        <w:tc>
          <w:tcPr>
            <w:tcW w:w="2628" w:type="dxa"/>
            <w:tcBorders/>
            <w:tcMar>
              <w:top w:w="50" w:type="dxa"/>
              <w:left w:w="80" w:type="dxa"/>
              <w:bottom w:w="50" w:type="dxa"/>
              <w:right w:w="80" w:type="dxa"/>
            </w:tcMar>
          </w:tcPr>
          <w:p w14:paraId="B9C9C7A6">
            <w:pPr>
              <w:pStyle w:val="style0"/>
              <w:spacing w:before="40" w:after="40"/>
              <w:jc w:val="left"/>
              <w:rPr/>
            </w:pPr>
            <w:r>
              <w:rPr>
                <w:rFonts w:ascii="Calibri" w:hAnsi="Calibri"/>
                <w:b w:val="false"/>
                <w:i w:val="false"/>
                <w:color w:val="1e293b"/>
                <w:sz w:val="17"/>
              </w:rPr>
              <w:t>Milestone 2: Feature Dev / Beta Demo</w:t>
            </w:r>
          </w:p>
        </w:tc>
        <w:tc>
          <w:tcPr>
            <w:tcW w:w="2628" w:type="dxa"/>
            <w:tcBorders/>
            <w:tcMar>
              <w:top w:w="50" w:type="dxa"/>
              <w:left w:w="80" w:type="dxa"/>
              <w:bottom w:w="50" w:type="dxa"/>
              <w:right w:w="80" w:type="dxa"/>
            </w:tcMar>
          </w:tcPr>
          <w:p w14:paraId="C2A5E251">
            <w:pPr>
              <w:pStyle w:val="style0"/>
              <w:spacing w:before="40" w:after="40"/>
              <w:jc w:val="left"/>
              <w:rPr/>
            </w:pPr>
            <w:r>
              <w:rPr>
                <w:rFonts w:ascii="Calibri" w:hAnsi="Calibri"/>
                <w:b w:val="false"/>
                <w:i w:val="false"/>
                <w:color w:val="1e293b"/>
                <w:sz w:val="17"/>
              </w:rPr>
              <w:t>_____ %</w:t>
            </w:r>
          </w:p>
        </w:tc>
        <w:tc>
          <w:tcPr>
            <w:tcW w:w="2628" w:type="dxa"/>
            <w:tcBorders/>
            <w:tcMar>
              <w:top w:w="50" w:type="dxa"/>
              <w:left w:w="80" w:type="dxa"/>
              <w:bottom w:w="50" w:type="dxa"/>
              <w:right w:w="80" w:type="dxa"/>
            </w:tcMar>
          </w:tcPr>
          <w:p w14:paraId="CACEBE95">
            <w:pPr>
              <w:pStyle w:val="style0"/>
              <w:spacing w:before="40" w:after="40"/>
              <w:jc w:val="left"/>
              <w:rPr/>
            </w:pPr>
            <w:r>
              <w:rPr>
                <w:rFonts w:ascii="Calibri" w:hAnsi="Calibri"/>
                <w:b w:val="false"/>
                <w:i w:val="false"/>
                <w:color w:val="1e293b"/>
                <w:sz w:val="17"/>
              </w:rPr>
              <w:t>₹ ___________________</w:t>
            </w:r>
          </w:p>
        </w:tc>
        <w:tc>
          <w:tcPr>
            <w:tcW w:w="2628" w:type="dxa"/>
            <w:tcBorders/>
            <w:tcMar>
              <w:top w:w="50" w:type="dxa"/>
              <w:left w:w="80" w:type="dxa"/>
              <w:bottom w:w="50" w:type="dxa"/>
              <w:right w:w="80" w:type="dxa"/>
            </w:tcMar>
          </w:tcPr>
          <w:p w14:paraId="A3D0B7BE">
            <w:pPr>
              <w:pStyle w:val="style0"/>
              <w:spacing w:before="40" w:after="40"/>
              <w:jc w:val="left"/>
              <w:rPr/>
            </w:pPr>
            <w:r>
              <w:rPr>
                <w:rFonts w:ascii="Calibri" w:hAnsi="Calibri"/>
                <w:b w:val="false"/>
                <w:i w:val="false"/>
                <w:color w:val="1e293b"/>
                <w:sz w:val="17"/>
              </w:rPr>
              <w:t>___________________</w:t>
            </w:r>
          </w:p>
        </w:tc>
      </w:tr>
      <w:tr w14:paraId="F1F80D6B">
        <w:tblPrEx/>
        <w:trPr>
          <w:jc w:val="center"/>
        </w:trPr>
        <w:tc>
          <w:tcPr>
            <w:tcW w:w="2628" w:type="dxa"/>
            <w:tcBorders/>
            <w:tcMar>
              <w:top w:w="50" w:type="dxa"/>
              <w:left w:w="80" w:type="dxa"/>
              <w:bottom w:w="50" w:type="dxa"/>
              <w:right w:w="80" w:type="dxa"/>
            </w:tcMar>
          </w:tcPr>
          <w:p w14:paraId="BF1809AA">
            <w:pPr>
              <w:pStyle w:val="style0"/>
              <w:spacing w:before="40" w:after="40"/>
              <w:jc w:val="left"/>
              <w:rPr/>
            </w:pPr>
            <w:r>
              <w:rPr>
                <w:rFonts w:ascii="Calibri" w:hAnsi="Calibri"/>
                <w:b w:val="false"/>
                <w:i w:val="false"/>
                <w:color w:val="1e293b"/>
                <w:sz w:val="17"/>
              </w:rPr>
              <w:t>Milestone 3: Deployment &amp; Code Handover</w:t>
            </w:r>
          </w:p>
        </w:tc>
        <w:tc>
          <w:tcPr>
            <w:tcW w:w="2628" w:type="dxa"/>
            <w:tcBorders/>
            <w:tcMar>
              <w:top w:w="50" w:type="dxa"/>
              <w:left w:w="80" w:type="dxa"/>
              <w:bottom w:w="50" w:type="dxa"/>
              <w:right w:w="80" w:type="dxa"/>
            </w:tcMar>
          </w:tcPr>
          <w:p w14:paraId="20DC4CD1">
            <w:pPr>
              <w:pStyle w:val="style0"/>
              <w:spacing w:before="40" w:after="40"/>
              <w:jc w:val="left"/>
              <w:rPr/>
            </w:pPr>
            <w:r>
              <w:rPr>
                <w:rFonts w:ascii="Calibri" w:hAnsi="Calibri"/>
                <w:b w:val="false"/>
                <w:i w:val="false"/>
                <w:color w:val="1e293b"/>
                <w:sz w:val="17"/>
              </w:rPr>
              <w:t>_____ %</w:t>
            </w:r>
          </w:p>
        </w:tc>
        <w:tc>
          <w:tcPr>
            <w:tcW w:w="2628" w:type="dxa"/>
            <w:tcBorders/>
            <w:tcMar>
              <w:top w:w="50" w:type="dxa"/>
              <w:left w:w="80" w:type="dxa"/>
              <w:bottom w:w="50" w:type="dxa"/>
              <w:right w:w="80" w:type="dxa"/>
            </w:tcMar>
          </w:tcPr>
          <w:p w14:paraId="BC2F5A1E">
            <w:pPr>
              <w:pStyle w:val="style0"/>
              <w:spacing w:before="40" w:after="40"/>
              <w:jc w:val="left"/>
              <w:rPr/>
            </w:pPr>
            <w:r>
              <w:rPr>
                <w:rFonts w:ascii="Calibri" w:hAnsi="Calibri"/>
                <w:b w:val="false"/>
                <w:i w:val="false"/>
                <w:color w:val="1e293b"/>
                <w:sz w:val="17"/>
              </w:rPr>
              <w:t>₹ ___________________</w:t>
            </w:r>
          </w:p>
        </w:tc>
        <w:tc>
          <w:tcPr>
            <w:tcW w:w="2628" w:type="dxa"/>
            <w:tcBorders/>
            <w:tcMar>
              <w:top w:w="50" w:type="dxa"/>
              <w:left w:w="80" w:type="dxa"/>
              <w:bottom w:w="50" w:type="dxa"/>
              <w:right w:w="80" w:type="dxa"/>
            </w:tcMar>
          </w:tcPr>
          <w:p w14:paraId="953C02C0">
            <w:pPr>
              <w:pStyle w:val="style0"/>
              <w:spacing w:before="40" w:after="40"/>
              <w:jc w:val="left"/>
              <w:rPr/>
            </w:pPr>
            <w:r>
              <w:rPr>
                <w:rFonts w:ascii="Calibri" w:hAnsi="Calibri"/>
                <w:b w:val="false"/>
                <w:i w:val="false"/>
                <w:color w:val="1e293b"/>
                <w:sz w:val="17"/>
              </w:rPr>
              <w:t>___________________</w:t>
            </w:r>
          </w:p>
        </w:tc>
      </w:tr>
    </w:tbl>
    <w:p w14:paraId="08712062">
      <w:pPr>
        <w:pStyle w:val="style0"/>
        <w:keepNext/>
        <w:spacing w:before="200" w:after="80"/>
        <w:rPr/>
      </w:pPr>
      <w:r>
        <w:rPr>
          <w:rFonts w:ascii="Calibri" w:hAnsi="Calibri"/>
          <w:b/>
          <w:color w:val="0f172a"/>
          <w:sz w:val="22"/>
        </w:rPr>
        <w:t>5. INDICATIVE TIMELINE &amp; TARGET MILESTONES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4896"/>
        <w:gridCol w:w="2736"/>
      </w:tblGrid>
      <w:tr w14:paraId="5A1CD614">
        <w:trPr>
          <w:jc w:val="center"/>
        </w:trPr>
        <w:tc>
          <w:tcPr>
            <w:tcW w:w="3504" w:type="dxa"/>
            <w:tcBorders/>
            <w:shd w:val="nil" w:color="auto" w:fill="f1f5f9"/>
            <w:tcMar>
              <w:top w:w="60" w:type="dxa"/>
              <w:left w:w="80" w:type="dxa"/>
              <w:bottom w:w="60" w:type="dxa"/>
              <w:right w:w="80" w:type="dxa"/>
            </w:tcMar>
          </w:tcPr>
          <w:p w14:paraId="82DFE95F">
            <w:pPr>
              <w:pStyle w:val="style0"/>
              <w:spacing w:before="40" w:after="40"/>
              <w:jc w:val="left"/>
              <w:rPr/>
            </w:pPr>
            <w:r>
              <w:rPr>
                <w:rFonts w:ascii="Calibri" w:hAnsi="Calibri"/>
                <w:b/>
                <w:i w:val="false"/>
                <w:color w:val="0f172a"/>
                <w:sz w:val="17"/>
              </w:rPr>
              <w:t>Phase / Milestone</w:t>
            </w:r>
          </w:p>
        </w:tc>
        <w:tc>
          <w:tcPr>
            <w:tcW w:w="3504" w:type="dxa"/>
            <w:tcBorders/>
            <w:shd w:val="nil" w:color="auto" w:fill="f1f5f9"/>
            <w:tcMar>
              <w:top w:w="60" w:type="dxa"/>
              <w:left w:w="80" w:type="dxa"/>
              <w:bottom w:w="60" w:type="dxa"/>
              <w:right w:w="80" w:type="dxa"/>
            </w:tcMar>
          </w:tcPr>
          <w:p w14:paraId="5672A834">
            <w:pPr>
              <w:pStyle w:val="style0"/>
              <w:spacing w:before="40" w:after="40"/>
              <w:jc w:val="left"/>
              <w:rPr/>
            </w:pPr>
            <w:r>
              <w:rPr>
                <w:rFonts w:ascii="Calibri" w:hAnsi="Calibri"/>
                <w:b/>
                <w:i w:val="false"/>
                <w:color w:val="0f172a"/>
                <w:sz w:val="17"/>
              </w:rPr>
              <w:t>Scope / Activity Description</w:t>
            </w:r>
          </w:p>
        </w:tc>
        <w:tc>
          <w:tcPr>
            <w:tcW w:w="3504" w:type="dxa"/>
            <w:tcBorders/>
            <w:shd w:val="nil" w:color="auto" w:fill="f1f5f9"/>
            <w:tcMar>
              <w:top w:w="60" w:type="dxa"/>
              <w:left w:w="80" w:type="dxa"/>
              <w:bottom w:w="60" w:type="dxa"/>
              <w:right w:w="80" w:type="dxa"/>
            </w:tcMar>
          </w:tcPr>
          <w:p w14:paraId="FFBE390A">
            <w:pPr>
              <w:pStyle w:val="style0"/>
              <w:spacing w:before="40" w:after="40"/>
              <w:jc w:val="left"/>
              <w:rPr/>
            </w:pPr>
            <w:r>
              <w:rPr>
                <w:rFonts w:ascii="Calibri" w:hAnsi="Calibri"/>
                <w:b/>
                <w:i w:val="false"/>
                <w:color w:val="0f172a"/>
                <w:sz w:val="17"/>
              </w:rPr>
              <w:t>Target Date / Duration</w:t>
            </w:r>
          </w:p>
        </w:tc>
      </w:tr>
      <w:tr w14:paraId="FA4ED4DA">
        <w:tblPrEx/>
        <w:trPr>
          <w:jc w:val="center"/>
        </w:trPr>
        <w:tc>
          <w:tcPr>
            <w:tcW w:w="3504" w:type="dxa"/>
            <w:tcBorders/>
            <w:tcMar>
              <w:top w:w="50" w:type="dxa"/>
              <w:left w:w="80" w:type="dxa"/>
              <w:bottom w:w="50" w:type="dxa"/>
              <w:right w:w="80" w:type="dxa"/>
            </w:tcMar>
          </w:tcPr>
          <w:p w14:paraId="5E0CA714">
            <w:pPr>
              <w:pStyle w:val="style0"/>
              <w:spacing w:before="40" w:after="40"/>
              <w:jc w:val="left"/>
              <w:rPr/>
            </w:pPr>
            <w:r>
              <w:rPr>
                <w:rFonts w:ascii="Calibri" w:hAnsi="Calibri"/>
                <w:b w:val="false"/>
                <w:i w:val="false"/>
                <w:color w:val="1e293b"/>
                <w:sz w:val="17"/>
              </w:rPr>
              <w:t>Phase 1: Discovery</w:t>
            </w:r>
          </w:p>
        </w:tc>
        <w:tc>
          <w:tcPr>
            <w:tcW w:w="3504" w:type="dxa"/>
            <w:tcBorders/>
            <w:tcMar>
              <w:top w:w="50" w:type="dxa"/>
              <w:left w:w="80" w:type="dxa"/>
              <w:bottom w:w="50" w:type="dxa"/>
              <w:right w:w="80" w:type="dxa"/>
            </w:tcMar>
          </w:tcPr>
          <w:p w14:paraId="C4A16263">
            <w:pPr>
              <w:pStyle w:val="style0"/>
              <w:spacing w:before="40" w:after="40"/>
              <w:jc w:val="left"/>
              <w:rPr/>
            </w:pPr>
            <w:r>
              <w:rPr>
                <w:rFonts w:ascii="Calibri" w:hAnsi="Calibri"/>
                <w:b w:val="false"/>
                <w:i w:val="false"/>
                <w:color w:val="1e293b"/>
                <w:sz w:val="17"/>
              </w:rPr>
              <w:t>Requirement finalization, workflow sign-off, architecture specs</w:t>
            </w:r>
          </w:p>
        </w:tc>
        <w:tc>
          <w:tcPr>
            <w:tcW w:w="3504" w:type="dxa"/>
            <w:tcBorders/>
            <w:tcMar>
              <w:top w:w="50" w:type="dxa"/>
              <w:left w:w="80" w:type="dxa"/>
              <w:bottom w:w="50" w:type="dxa"/>
              <w:right w:w="80" w:type="dxa"/>
            </w:tcMar>
          </w:tcPr>
          <w:p w14:paraId="F5A17DB9">
            <w:pPr>
              <w:pStyle w:val="style0"/>
              <w:spacing w:before="40" w:after="40"/>
              <w:jc w:val="left"/>
              <w:rPr/>
            </w:pPr>
            <w:r>
              <w:rPr>
                <w:rFonts w:ascii="Calibri" w:hAnsi="Calibri"/>
                <w:b w:val="false"/>
                <w:i w:val="false"/>
                <w:color w:val="1e293b"/>
                <w:sz w:val="17"/>
              </w:rPr>
              <w:t>___________________</w:t>
            </w:r>
          </w:p>
        </w:tc>
      </w:tr>
      <w:tr w14:paraId="54AE479C">
        <w:tblPrEx/>
        <w:trPr>
          <w:jc w:val="center"/>
        </w:trPr>
        <w:tc>
          <w:tcPr>
            <w:tcW w:w="3504" w:type="dxa"/>
            <w:tcBorders/>
            <w:tcMar>
              <w:top w:w="50" w:type="dxa"/>
              <w:left w:w="80" w:type="dxa"/>
              <w:bottom w:w="50" w:type="dxa"/>
              <w:right w:w="80" w:type="dxa"/>
            </w:tcMar>
          </w:tcPr>
          <w:p w14:paraId="77B87A78">
            <w:pPr>
              <w:pStyle w:val="style0"/>
              <w:spacing w:before="40" w:after="40"/>
              <w:jc w:val="left"/>
              <w:rPr/>
            </w:pPr>
            <w:r>
              <w:rPr>
                <w:rFonts w:ascii="Calibri" w:hAnsi="Calibri"/>
                <w:b w:val="false"/>
                <w:i w:val="false"/>
                <w:color w:val="1e293b"/>
                <w:sz w:val="17"/>
              </w:rPr>
              <w:t>Phase 2: Design &amp; Setup</w:t>
            </w:r>
          </w:p>
        </w:tc>
        <w:tc>
          <w:tcPr>
            <w:tcW w:w="3504" w:type="dxa"/>
            <w:tcBorders/>
            <w:tcMar>
              <w:top w:w="50" w:type="dxa"/>
              <w:left w:w="80" w:type="dxa"/>
              <w:bottom w:w="50" w:type="dxa"/>
              <w:right w:w="80" w:type="dxa"/>
            </w:tcMar>
          </w:tcPr>
          <w:p w14:paraId="06BC138E">
            <w:pPr>
              <w:pStyle w:val="style0"/>
              <w:spacing w:before="40" w:after="40"/>
              <w:jc w:val="left"/>
              <w:rPr/>
            </w:pPr>
            <w:r>
              <w:rPr>
                <w:rFonts w:ascii="Calibri" w:hAnsi="Calibri"/>
                <w:b w:val="false"/>
                <w:i w:val="false"/>
                <w:color w:val="1e293b"/>
                <w:sz w:val="17"/>
              </w:rPr>
              <w:t>UI wireframes, initial configurations, database schema init</w:t>
            </w:r>
          </w:p>
        </w:tc>
        <w:tc>
          <w:tcPr>
            <w:tcW w:w="3504" w:type="dxa"/>
            <w:tcBorders/>
            <w:tcMar>
              <w:top w:w="50" w:type="dxa"/>
              <w:left w:w="80" w:type="dxa"/>
              <w:bottom w:w="50" w:type="dxa"/>
              <w:right w:w="80" w:type="dxa"/>
            </w:tcMar>
          </w:tcPr>
          <w:p w14:paraId="AEE0F05F">
            <w:pPr>
              <w:pStyle w:val="style0"/>
              <w:spacing w:before="40" w:after="40"/>
              <w:jc w:val="left"/>
              <w:rPr/>
            </w:pPr>
            <w:r>
              <w:rPr>
                <w:rFonts w:ascii="Calibri" w:hAnsi="Calibri"/>
                <w:b w:val="false"/>
                <w:i w:val="false"/>
                <w:color w:val="1e293b"/>
                <w:sz w:val="17"/>
              </w:rPr>
              <w:t>___________________</w:t>
            </w:r>
          </w:p>
        </w:tc>
      </w:tr>
      <w:tr w14:paraId="3957957D">
        <w:tblPrEx/>
        <w:trPr>
          <w:jc w:val="center"/>
        </w:trPr>
        <w:tc>
          <w:tcPr>
            <w:tcW w:w="3504" w:type="dxa"/>
            <w:tcBorders/>
            <w:tcMar>
              <w:top w:w="50" w:type="dxa"/>
              <w:left w:w="80" w:type="dxa"/>
              <w:bottom w:w="50" w:type="dxa"/>
              <w:right w:w="80" w:type="dxa"/>
            </w:tcMar>
          </w:tcPr>
          <w:p w14:paraId="6451CFA9">
            <w:pPr>
              <w:pStyle w:val="style0"/>
              <w:spacing w:before="40" w:after="40"/>
              <w:jc w:val="left"/>
              <w:rPr/>
            </w:pPr>
            <w:r>
              <w:rPr>
                <w:rFonts w:ascii="Calibri" w:hAnsi="Calibri"/>
                <w:b w:val="false"/>
                <w:i w:val="false"/>
                <w:color w:val="1e293b"/>
                <w:sz w:val="17"/>
              </w:rPr>
              <w:t>Phase 3: Development</w:t>
            </w:r>
          </w:p>
        </w:tc>
        <w:tc>
          <w:tcPr>
            <w:tcW w:w="3504" w:type="dxa"/>
            <w:tcBorders/>
            <w:tcMar>
              <w:top w:w="50" w:type="dxa"/>
              <w:left w:w="80" w:type="dxa"/>
              <w:bottom w:w="50" w:type="dxa"/>
              <w:right w:w="80" w:type="dxa"/>
            </w:tcMar>
          </w:tcPr>
          <w:p w14:paraId="2B18D8E4">
            <w:pPr>
              <w:pStyle w:val="style0"/>
              <w:spacing w:before="40" w:after="40"/>
              <w:jc w:val="left"/>
              <w:rPr/>
            </w:pPr>
            <w:r>
              <w:rPr>
                <w:rFonts w:ascii="Calibri" w:hAnsi="Calibri"/>
                <w:b w:val="false"/>
                <w:i w:val="false"/>
                <w:color w:val="1e293b"/>
                <w:sz w:val="17"/>
              </w:rPr>
              <w:t>Implementation of approved modules and core API endpoints</w:t>
            </w:r>
          </w:p>
        </w:tc>
        <w:tc>
          <w:tcPr>
            <w:tcW w:w="3504" w:type="dxa"/>
            <w:tcBorders/>
            <w:tcMar>
              <w:top w:w="50" w:type="dxa"/>
              <w:left w:w="80" w:type="dxa"/>
              <w:bottom w:w="50" w:type="dxa"/>
              <w:right w:w="80" w:type="dxa"/>
            </w:tcMar>
          </w:tcPr>
          <w:p w14:paraId="88FA9D52">
            <w:pPr>
              <w:pStyle w:val="style0"/>
              <w:spacing w:before="40" w:after="40"/>
              <w:jc w:val="left"/>
              <w:rPr/>
            </w:pPr>
            <w:r>
              <w:rPr>
                <w:rFonts w:ascii="Calibri" w:hAnsi="Calibri"/>
                <w:b w:val="false"/>
                <w:i w:val="false"/>
                <w:color w:val="1e293b"/>
                <w:sz w:val="17"/>
              </w:rPr>
              <w:t>___________________</w:t>
            </w:r>
          </w:p>
        </w:tc>
      </w:tr>
      <w:tr w14:paraId="FF6795A2">
        <w:tblPrEx/>
        <w:trPr>
          <w:jc w:val="center"/>
        </w:trPr>
        <w:tc>
          <w:tcPr>
            <w:tcW w:w="3504" w:type="dxa"/>
            <w:tcBorders/>
            <w:tcMar>
              <w:top w:w="50" w:type="dxa"/>
              <w:left w:w="80" w:type="dxa"/>
              <w:bottom w:w="50" w:type="dxa"/>
              <w:right w:w="80" w:type="dxa"/>
            </w:tcMar>
          </w:tcPr>
          <w:p w14:paraId="69C3D161">
            <w:pPr>
              <w:pStyle w:val="style0"/>
              <w:spacing w:before="40" w:after="40"/>
              <w:jc w:val="left"/>
              <w:rPr/>
            </w:pPr>
            <w:r>
              <w:rPr>
                <w:rFonts w:ascii="Calibri" w:hAnsi="Calibri"/>
                <w:b w:val="false"/>
                <w:i w:val="false"/>
                <w:color w:val="1e293b"/>
                <w:sz w:val="17"/>
              </w:rPr>
              <w:t>Phase 4: Testing &amp; QA</w:t>
            </w:r>
          </w:p>
        </w:tc>
        <w:tc>
          <w:tcPr>
            <w:tcW w:w="3504" w:type="dxa"/>
            <w:tcBorders/>
            <w:tcMar>
              <w:top w:w="50" w:type="dxa"/>
              <w:left w:w="80" w:type="dxa"/>
              <w:bottom w:w="50" w:type="dxa"/>
              <w:right w:w="80" w:type="dxa"/>
            </w:tcMar>
          </w:tcPr>
          <w:p w14:paraId="569077E9">
            <w:pPr>
              <w:pStyle w:val="style0"/>
              <w:spacing w:before="40" w:after="40"/>
              <w:jc w:val="left"/>
              <w:rPr/>
            </w:pPr>
            <w:r>
              <w:rPr>
                <w:rFonts w:ascii="Calibri" w:hAnsi="Calibri"/>
                <w:b w:val="false"/>
                <w:i w:val="false"/>
                <w:color w:val="1e293b"/>
                <w:sz w:val="17"/>
              </w:rPr>
              <w:t>Functional testing, vulnerability checks, defect corrections</w:t>
            </w:r>
          </w:p>
        </w:tc>
        <w:tc>
          <w:tcPr>
            <w:tcW w:w="3504" w:type="dxa"/>
            <w:tcBorders/>
            <w:tcMar>
              <w:top w:w="50" w:type="dxa"/>
              <w:left w:w="80" w:type="dxa"/>
              <w:bottom w:w="50" w:type="dxa"/>
              <w:right w:w="80" w:type="dxa"/>
            </w:tcMar>
          </w:tcPr>
          <w:p w14:paraId="F23B57A5">
            <w:pPr>
              <w:pStyle w:val="style0"/>
              <w:spacing w:before="40" w:after="40"/>
              <w:jc w:val="left"/>
              <w:rPr/>
            </w:pPr>
            <w:r>
              <w:rPr>
                <w:rFonts w:ascii="Calibri" w:hAnsi="Calibri"/>
                <w:b w:val="false"/>
                <w:i w:val="false"/>
                <w:color w:val="1e293b"/>
                <w:sz w:val="17"/>
              </w:rPr>
              <w:t>___________________</w:t>
            </w:r>
          </w:p>
        </w:tc>
      </w:tr>
      <w:tr w14:paraId="90E531B0">
        <w:tblPrEx/>
        <w:trPr>
          <w:jc w:val="center"/>
        </w:trPr>
        <w:tc>
          <w:tcPr>
            <w:tcW w:w="3504" w:type="dxa"/>
            <w:tcBorders/>
            <w:tcMar>
              <w:top w:w="50" w:type="dxa"/>
              <w:left w:w="80" w:type="dxa"/>
              <w:bottom w:w="50" w:type="dxa"/>
              <w:right w:w="80" w:type="dxa"/>
            </w:tcMar>
          </w:tcPr>
          <w:p w14:paraId="CAB22AE0">
            <w:pPr>
              <w:pStyle w:val="style0"/>
              <w:spacing w:before="40" w:after="40"/>
              <w:jc w:val="left"/>
              <w:rPr/>
            </w:pPr>
            <w:r>
              <w:rPr>
                <w:rFonts w:ascii="Calibri" w:hAnsi="Calibri"/>
                <w:b w:val="false"/>
                <w:i w:val="false"/>
                <w:color w:val="1e293b"/>
                <w:sz w:val="17"/>
              </w:rPr>
              <w:t>Phase 5: Deployment</w:t>
            </w:r>
          </w:p>
        </w:tc>
        <w:tc>
          <w:tcPr>
            <w:tcW w:w="3504" w:type="dxa"/>
            <w:tcBorders/>
            <w:tcMar>
              <w:top w:w="50" w:type="dxa"/>
              <w:left w:w="80" w:type="dxa"/>
              <w:bottom w:w="50" w:type="dxa"/>
              <w:right w:w="80" w:type="dxa"/>
            </w:tcMar>
          </w:tcPr>
          <w:p w14:paraId="AD4C033A">
            <w:pPr>
              <w:pStyle w:val="style0"/>
              <w:spacing w:before="40" w:after="40"/>
              <w:jc w:val="left"/>
              <w:rPr/>
            </w:pPr>
            <w:r>
              <w:rPr>
                <w:rFonts w:ascii="Calibri" w:hAnsi="Calibri"/>
                <w:b w:val="false"/>
                <w:i w:val="false"/>
                <w:color w:val="1e293b"/>
                <w:sz w:val="17"/>
              </w:rPr>
              <w:t>Production launch, knowledge transfer, repository handover</w:t>
            </w:r>
          </w:p>
        </w:tc>
        <w:tc>
          <w:tcPr>
            <w:tcW w:w="3504" w:type="dxa"/>
            <w:tcBorders/>
            <w:tcMar>
              <w:top w:w="50" w:type="dxa"/>
              <w:left w:w="80" w:type="dxa"/>
              <w:bottom w:w="50" w:type="dxa"/>
              <w:right w:w="80" w:type="dxa"/>
            </w:tcMar>
          </w:tcPr>
          <w:p w14:paraId="BD0FCD26">
            <w:pPr>
              <w:pStyle w:val="style0"/>
              <w:spacing w:before="40" w:after="40"/>
              <w:jc w:val="left"/>
              <w:rPr/>
            </w:pPr>
            <w:r>
              <w:rPr>
                <w:rFonts w:ascii="Calibri" w:hAnsi="Calibri"/>
                <w:b w:val="false"/>
                <w:i w:val="false"/>
                <w:color w:val="1e293b"/>
                <w:sz w:val="17"/>
              </w:rPr>
              <w:t>___________________</w:t>
            </w:r>
          </w:p>
        </w:tc>
      </w:tr>
    </w:tbl>
    <w:p w14:paraId="81F177FA">
      <w:pPr>
        <w:pStyle w:val="style0"/>
        <w:keepNext/>
        <w:spacing w:before="200" w:after="80"/>
        <w:rPr/>
      </w:pPr>
      <w:r>
        <w:rPr>
          <w:rFonts w:ascii="Calibri" w:hAnsi="Calibri"/>
          <w:b/>
          <w:color w:val="0f172a"/>
          <w:sz w:val="22"/>
        </w:rPr>
        <w:t>6. COMMERCIAL TERMS &amp; LEGAL CONTRACT CONDITIONS</w:t>
      </w:r>
    </w:p>
    <w:p w14:paraId="78A1C288">
      <w:pPr>
        <w:pStyle w:val="style0"/>
        <w:spacing w:before="40" w:after="60"/>
        <w:ind w:left="288"/>
        <w:rPr/>
      </w:pPr>
      <w:r>
        <w:rPr>
          <w:b/>
          <w:sz w:val="17"/>
        </w:rPr>
        <w:t xml:space="preserve">1. </w:t>
      </w:r>
      <w:r>
        <w:rPr>
          <w:b/>
          <w:sz w:val="17"/>
        </w:rPr>
        <w:t xml:space="preserve">Scope Control &amp; Variations: </w:t>
      </w:r>
      <w:r>
        <w:rPr>
          <w:sz w:val="17"/>
        </w:rPr>
        <w:t>All work strictly adheres to the approved features. Any additions, architectural modifications, or revision cycles exceeding agreed limits will require revised written estimates and timeline adjustments.</w:t>
      </w:r>
    </w:p>
    <w:p w14:paraId="F6473AE8">
      <w:pPr>
        <w:pStyle w:val="style0"/>
        <w:spacing w:before="40" w:after="60"/>
        <w:ind w:left="288"/>
        <w:rPr/>
      </w:pPr>
      <w:r>
        <w:rPr>
          <w:b/>
          <w:sz w:val="17"/>
        </w:rPr>
        <w:t xml:space="preserve">2. </w:t>
      </w:r>
      <w:r>
        <w:rPr>
          <w:b/>
          <w:sz w:val="17"/>
        </w:rPr>
        <w:t xml:space="preserve">Client Obligations: </w:t>
      </w:r>
      <w:r>
        <w:rPr>
          <w:sz w:val="17"/>
        </w:rPr>
        <w:t>The Client agrees to furnish necessary branding assets, content, API keys, credentials, and timely approvals essential for meeting scheduled delivery targets.</w:t>
      </w:r>
    </w:p>
    <w:p w14:paraId="2F7B571C">
      <w:pPr>
        <w:pStyle w:val="style0"/>
        <w:spacing w:before="40" w:after="60"/>
        <w:ind w:left="288"/>
        <w:rPr/>
      </w:pPr>
      <w:r>
        <w:rPr>
          <w:b/>
          <w:sz w:val="17"/>
        </w:rPr>
        <w:t xml:space="preserve">3. </w:t>
      </w:r>
      <w:r>
        <w:rPr>
          <w:b/>
          <w:sz w:val="17"/>
        </w:rPr>
        <w:t xml:space="preserve">Third-Party Costs: </w:t>
      </w:r>
      <w:r>
        <w:rPr>
          <w:sz w:val="17"/>
        </w:rPr>
        <w:t>Domain registration, cloud server subscriptions, paid plugins/licences, and third-party SMS/email gateways are billed directly or at actual cost and are excluded from core engineering fees unless noted.</w:t>
      </w:r>
    </w:p>
    <w:p w14:paraId="23C4B3F1">
      <w:pPr>
        <w:pStyle w:val="style0"/>
        <w:spacing w:before="40" w:after="60"/>
        <w:ind w:left="288"/>
        <w:rPr/>
      </w:pPr>
      <w:r>
        <w:rPr>
          <w:b/>
          <w:sz w:val="17"/>
        </w:rPr>
        <w:t xml:space="preserve">4. </w:t>
      </w:r>
      <w:r>
        <w:rPr>
          <w:b/>
          <w:sz w:val="17"/>
        </w:rPr>
        <w:t xml:space="preserve">Confidentiality &amp; Intellectual Property: </w:t>
      </w:r>
      <w:r>
        <w:rPr>
          <w:sz w:val="17"/>
        </w:rPr>
        <w:t>Both parties maintain strict confidentiality regarding proprietary business logic, designs, and credentials. Full source code ownership and intellectual property rights transfer to the Client upon settlement of full and final invoices.</w:t>
      </w:r>
    </w:p>
    <w:p w14:paraId="8FE23BBE">
      <w:pPr>
        <w:pStyle w:val="style0"/>
        <w:spacing w:before="40" w:after="60"/>
        <w:ind w:left="288"/>
        <w:rPr/>
      </w:pPr>
      <w:r>
        <w:rPr>
          <w:b/>
          <w:sz w:val="17"/>
        </w:rPr>
        <w:t xml:space="preserve">5. </w:t>
      </w:r>
      <w:r>
        <w:rPr>
          <w:b/>
          <w:sz w:val="17"/>
        </w:rPr>
        <w:t xml:space="preserve">Acceptance &amp; Warranty: </w:t>
      </w:r>
      <w:r>
        <w:rPr>
          <w:sz w:val="17"/>
        </w:rPr>
        <w:t>Upon production deployment, a designated review window applies. Defects reported within the warranty window will be remediated without extra charge. Ongoing updates require a support agreement.</w:t>
      </w:r>
    </w:p>
    <w:p w14:paraId="17579888">
      <w:pPr>
        <w:pStyle w:val="style0"/>
        <w:spacing w:before="40" w:after="60"/>
        <w:ind w:left="288"/>
        <w:rPr/>
      </w:pPr>
      <w:r>
        <w:rPr>
          <w:b/>
          <w:sz w:val="17"/>
        </w:rPr>
        <w:t xml:space="preserve">6. </w:t>
      </w:r>
      <w:r>
        <w:rPr>
          <w:b/>
          <w:sz w:val="17"/>
        </w:rPr>
        <w:t xml:space="preserve">Governing Law &amp; Jurisdiction: </w:t>
      </w:r>
      <w:r>
        <w:rPr>
          <w:sz w:val="17"/>
        </w:rPr>
        <w:t>This Agreement shall be governed by the laws of India, subject to the exclusive jurisdiction of the competent courts at: __________________________________________________.</w:t>
      </w:r>
    </w:p>
    <w:p w14:paraId="60881A18">
      <w:pPr>
        <w:pStyle w:val="style0"/>
        <w:keepNext/>
        <w:spacing w:before="200" w:after="80"/>
        <w:rPr/>
      </w:pPr>
      <w:r>
        <w:rPr>
          <w:rFonts w:ascii="Calibri" w:hAnsi="Calibri"/>
          <w:b/>
          <w:color w:val="0f172a"/>
          <w:sz w:val="22"/>
        </w:rPr>
        <w:t>7. ASSUMPTIONS &amp; PROJECT EXCLUSIONS</w:t>
      </w:r>
    </w:p>
    <w:p w14:paraId="4DE5B35E">
      <w:pPr>
        <w:pStyle w:val="style0"/>
        <w:spacing w:before="40" w:after="20"/>
        <w:rPr/>
      </w:pPr>
      <w:r>
        <w:rPr>
          <w:b/>
          <w:sz w:val="17"/>
        </w:rPr>
        <w:t>Specific Exclusions (e.g. content writing, stock assets, hardware procurement):</w:t>
      </w:r>
    </w:p>
    <w:p w14:paraId="15050D3C">
      <w:pPr>
        <w:pStyle w:val="style0"/>
        <w:spacing w:before="20" w:after="40"/>
        <w:rPr/>
      </w:pPr>
      <w:r>
        <w:t>________________________________________________________________________________________________________________________</w:t>
      </w:r>
    </w:p>
    <w:p w14:paraId="026A4280">
      <w:pPr>
        <w:pStyle w:val="style0"/>
        <w:spacing w:before="40" w:after="20"/>
        <w:rPr/>
      </w:pPr>
      <w:r>
        <w:rPr>
          <w:b/>
          <w:sz w:val="17"/>
        </w:rPr>
        <w:t>Special Project Assumptions / Technical Dependencies:</w:t>
      </w:r>
    </w:p>
    <w:p w14:paraId="F089D972">
      <w:pPr>
        <w:pStyle w:val="style0"/>
        <w:spacing w:before="20" w:after="80"/>
        <w:rPr/>
      </w:pPr>
      <w:r>
        <w:t>________________________________________________________________________________________________________________________</w:t>
      </w:r>
    </w:p>
    <w:p w14:paraId="A3082329">
      <w:pPr>
        <w:pStyle w:val="style0"/>
        <w:keepNext/>
        <w:spacing w:before="200" w:after="80"/>
        <w:rPr/>
      </w:pPr>
      <w:r>
        <w:rPr>
          <w:rFonts w:ascii="Calibri" w:hAnsi="Calibri"/>
          <w:b/>
          <w:color w:val="0f172a"/>
          <w:sz w:val="22"/>
        </w:rPr>
        <w:t>8. EXECUTION &amp; AUTHORISED SIGN-OFF</w:t>
      </w:r>
    </w:p>
    <w:p w14:paraId="15B7D19D">
      <w:pPr>
        <w:pStyle w:val="style0"/>
        <w:spacing w:before="40" w:after="120"/>
        <w:rPr/>
      </w:pPr>
      <w:r>
        <w:t>By signing below, both parties confirm their formal acceptance of the scope of work, timeline, financial estimates, and legal terms set forth in this Services Agreement &amp; Work Order. Work commences upon clearance of the agreed advance payment.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5040"/>
        <w:gridCol w:w="5040"/>
      </w:tblGrid>
      <w:tr w14:paraId="8FDAD11C">
        <w:trPr>
          <w:jc w:val="center"/>
        </w:trPr>
        <w:tc>
          <w:tcPr>
            <w:tcW w:w="5256" w:type="dxa"/>
            <w:tcBorders/>
            <w:shd w:val="nil" w:color="auto" w:fill="f8fafc"/>
            <w:tcMar>
              <w:top w:w="100" w:type="dxa"/>
              <w:left w:w="120" w:type="dxa"/>
              <w:bottom w:w="100" w:type="dxa"/>
              <w:right w:w="120" w:type="dxa"/>
            </w:tcMar>
          </w:tcPr>
          <w:p w14:paraId="A1E456E6">
            <w:pPr>
              <w:pStyle w:val="style0"/>
              <w:spacing w:before="40" w:after="80"/>
              <w:rPr/>
            </w:pPr>
            <w:r>
              <w:rPr>
                <w:b/>
                <w:color w:val="2563eb"/>
                <w:sz w:val="19"/>
              </w:rPr>
              <w:t>FOR SERVICE PROVIDER</w:t>
            </w:r>
          </w:p>
          <w:p w14:paraId="F95E75CD">
            <w:pPr>
              <w:pStyle w:val="style0"/>
              <w:spacing w:before="40" w:after="40"/>
              <w:rPr/>
            </w:pPr>
            <w:r>
              <w:rPr>
                <w:sz w:val="17"/>
              </w:rPr>
              <w:t>Signature:       ___________________________________</w:t>
            </w:r>
          </w:p>
          <w:p w14:paraId="5823D999">
            <w:pPr>
              <w:pStyle w:val="style0"/>
              <w:spacing w:before="40" w:after="40"/>
              <w:rPr/>
            </w:pPr>
            <w:r>
              <w:rPr>
                <w:sz w:val="17"/>
              </w:rPr>
              <w:t>Name:            ___________________________________</w:t>
            </w:r>
          </w:p>
          <w:p w14:paraId="E12D1FE2">
            <w:pPr>
              <w:pStyle w:val="style0"/>
              <w:spacing w:before="40" w:after="40"/>
              <w:rPr/>
            </w:pPr>
            <w:r>
              <w:rPr>
                <w:sz w:val="17"/>
              </w:rPr>
              <w:t>Designation: ___________________________________</w:t>
            </w:r>
          </w:p>
          <w:p w14:paraId="8CF3CD1F">
            <w:pPr>
              <w:pStyle w:val="style0"/>
              <w:spacing w:before="40" w:after="40"/>
              <w:rPr/>
            </w:pPr>
            <w:r>
              <w:rPr>
                <w:sz w:val="17"/>
              </w:rPr>
              <w:t>Date:               ___________________________________</w:t>
            </w:r>
          </w:p>
          <w:p w14:paraId="F2505664">
            <w:pPr>
              <w:pStyle w:val="style0"/>
              <w:spacing w:before="120" w:after="40"/>
              <w:jc w:val="center"/>
              <w:rPr/>
            </w:pPr>
            <w:r>
              <w:rPr>
                <w:i/>
                <w:color w:val="64748b"/>
                <w:sz w:val="16"/>
              </w:rPr>
              <w:br/>
            </w:r>
            <w:r>
              <w:rPr>
                <w:i/>
                <w:color w:val="64748b"/>
                <w:sz w:val="16"/>
              </w:rPr>
              <w:t>[ OFFICIAL SEAL / STAMP HERE ]</w:t>
            </w:r>
            <w:r>
              <w:rPr>
                <w:i/>
                <w:color w:val="64748b"/>
                <w:sz w:val="16"/>
              </w:rPr>
              <w:br/>
            </w:r>
          </w:p>
        </w:tc>
        <w:tc>
          <w:tcPr>
            <w:tcW w:w="5256" w:type="dxa"/>
            <w:tcBorders/>
            <w:shd w:val="nil" w:color="auto" w:fill="f8fafc"/>
            <w:tcMar>
              <w:top w:w="100" w:type="dxa"/>
              <w:left w:w="120" w:type="dxa"/>
              <w:bottom w:w="100" w:type="dxa"/>
              <w:right w:w="120" w:type="dxa"/>
            </w:tcMar>
          </w:tcPr>
          <w:p w14:paraId="7BD5EFC5">
            <w:pPr>
              <w:pStyle w:val="style0"/>
              <w:spacing w:before="40" w:after="80"/>
              <w:rPr/>
            </w:pPr>
            <w:r>
              <w:rPr>
                <w:b/>
                <w:color w:val="2563eb"/>
                <w:sz w:val="19"/>
              </w:rPr>
              <w:t>FOR CLIENT</w:t>
            </w:r>
          </w:p>
          <w:p w14:paraId="D343DD80">
            <w:pPr>
              <w:pStyle w:val="style0"/>
              <w:spacing w:before="40" w:after="40"/>
              <w:rPr/>
            </w:pPr>
            <w:r>
              <w:rPr>
                <w:sz w:val="17"/>
              </w:rPr>
              <w:t>Signature:       ___________________________________</w:t>
            </w:r>
          </w:p>
          <w:p w14:paraId="FCD4D18D">
            <w:pPr>
              <w:pStyle w:val="style0"/>
              <w:spacing w:before="40" w:after="40"/>
              <w:rPr/>
            </w:pPr>
            <w:r>
              <w:rPr>
                <w:sz w:val="17"/>
              </w:rPr>
              <w:t>Name:            ___________________________________</w:t>
            </w:r>
          </w:p>
          <w:p w14:paraId="B79492E6">
            <w:pPr>
              <w:pStyle w:val="style0"/>
              <w:spacing w:before="40" w:after="40"/>
              <w:rPr/>
            </w:pPr>
            <w:r>
              <w:rPr>
                <w:sz w:val="17"/>
              </w:rPr>
              <w:t>Designation: ___________________________________</w:t>
            </w:r>
          </w:p>
          <w:p w14:paraId="D9AB7D36">
            <w:pPr>
              <w:pStyle w:val="style0"/>
              <w:spacing w:before="40" w:after="40"/>
              <w:rPr/>
            </w:pPr>
            <w:r>
              <w:rPr>
                <w:sz w:val="17"/>
              </w:rPr>
              <w:t>Date:               ___________________________________</w:t>
            </w:r>
          </w:p>
          <w:p w14:paraId="4A705D8F">
            <w:pPr>
              <w:pStyle w:val="style0"/>
              <w:spacing w:before="120" w:after="40"/>
              <w:jc w:val="center"/>
              <w:rPr/>
            </w:pPr>
            <w:r>
              <w:rPr>
                <w:i/>
                <w:color w:val="64748b"/>
                <w:sz w:val="16"/>
              </w:rPr>
              <w:br/>
            </w:r>
            <w:r>
              <w:rPr>
                <w:i/>
                <w:color w:val="64748b"/>
                <w:sz w:val="16"/>
              </w:rPr>
              <w:t>[ CLIENT COMPANY SEAL / STAMP HERE ]</w:t>
            </w:r>
            <w:r>
              <w:rPr>
                <w:i/>
                <w:color w:val="64748b"/>
                <w:sz w:val="16"/>
              </w:rPr>
              <w:br/>
            </w:r>
          </w:p>
        </w:tc>
      </w:tr>
    </w:tbl>
    <w:p w14:paraId="DF063DC3">
      <w:pPr>
        <w:rPr/>
      </w:pPr>
    </w:p>
    <w:sectPr>
      <w:pgSz w:w="12240" w:h="15840" w:orient="portrait"/>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color w:val="1e293b"/>
      <w:sz w:val="19"/>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d24dad1-e9be-45d0-99c0-8efde1be17a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af4cb20-e359-4191-a138-2ffcd2deda9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6002efe-d09e-40db-ac75-1052e5a1442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472ec38-d516-4ea2-ad46-0208a48e1bb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074a24c9-4beb-45cb-8933-e5863e6b1ef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ea68189-a639-4732-87de-9622fe9d8d8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a726194-8f2f-4c5a-9c85-51a5f504a0c3"/>
    <w:basedOn w:val="style65"/>
    <w:next w:val="style4108"/>
    <w:link w:val="style180"/>
    <w:uiPriority w:val="29"/>
    <w:rPr>
      <w:i/>
      <w:iCs/>
      <w:color w:val="000000"/>
    </w:rPr>
  </w:style>
  <w:style w:type="character" w:customStyle="1" w:styleId="style4109">
    <w:name w:val="Heading 4 Char_2bd4c283-13b3-4707-b676-782b6a3673d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2e5f744-30ac-48cf-93db-98a74be8fa87"/>
    <w:basedOn w:val="style65"/>
    <w:next w:val="style4110"/>
    <w:link w:val="style5"/>
    <w:uiPriority w:val="9"/>
    <w:rPr>
      <w:rFonts w:ascii="Calibri" w:cs="宋体" w:eastAsia="ＭＳ ゴシック" w:hAnsi="Calibri"/>
      <w:color w:val="243f60"/>
    </w:rPr>
  </w:style>
  <w:style w:type="character" w:customStyle="1" w:styleId="style4111">
    <w:name w:val="Heading 6 Char_b2e75e5f-846e-4e4c-81a6-3bedd10cff9f"/>
    <w:basedOn w:val="style65"/>
    <w:next w:val="style4111"/>
    <w:link w:val="style6"/>
    <w:uiPriority w:val="9"/>
    <w:rPr>
      <w:rFonts w:ascii="Calibri" w:cs="宋体" w:eastAsia="ＭＳ ゴシック" w:hAnsi="Calibri"/>
      <w:i/>
      <w:iCs/>
      <w:color w:val="243f60"/>
    </w:rPr>
  </w:style>
  <w:style w:type="character" w:customStyle="1" w:styleId="style4112">
    <w:name w:val="Heading 7 Char_7ff5a646-7db4-49dd-a13b-f40297480bf8"/>
    <w:basedOn w:val="style65"/>
    <w:next w:val="style4112"/>
    <w:link w:val="style7"/>
    <w:uiPriority w:val="9"/>
    <w:rPr>
      <w:rFonts w:ascii="Calibri" w:cs="宋体" w:eastAsia="ＭＳ ゴシック" w:hAnsi="Calibri"/>
      <w:i/>
      <w:iCs/>
      <w:color w:val="404040"/>
    </w:rPr>
  </w:style>
  <w:style w:type="character" w:customStyle="1" w:styleId="style4113">
    <w:name w:val="Heading 8 Char_8855f5e6-88de-4617-a76b-0b200bf1e22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774e848-e8a9-46f6-8cd5-e6926b18d11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ca9214b-3a31-4f98-876b-88ee5b02eb0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728</Words>
  <Pages>1</Pages>
  <Characters>6346</Characters>
  <Application>WPS Office</Application>
  <DocSecurity>0</DocSecurity>
  <Paragraphs>170</Paragraphs>
  <ScaleCrop>false</ScaleCrop>
  <LinksUpToDate>false</LinksUpToDate>
  <CharactersWithSpaces>7073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2026-10-03T15:24:54Z</dcterms:created>
  <dc:creator>python-docx</dc:creator>
  <dc:description>generated by python-docx</dc:description>
  <lastModifiedBy>CPH2095</lastModifiedBy>
  <dcterms:modified xsi:type="dcterms:W3CDTF">2026-10-03T15:24:54Z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a187a8716c9d4772996d6b8aff35fdc5_23</vt:lpwstr>
  </property>
</Properties>
</file>