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A370" w14:textId="77777777" w:rsidR="00D07987" w:rsidRPr="00EE7AF2" w:rsidRDefault="00D07987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D07987">
        <w:rPr>
          <w:b/>
          <w:bCs/>
          <w:sz w:val="40"/>
          <w:szCs w:val="40"/>
        </w:rPr>
        <w:t>M/Q-M/V Correlations diagnostics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11320580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381468" w14:textId="26583A30" w:rsidR="00D07987" w:rsidRDefault="00D07987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268E0218" w14:textId="616DF3F0" w:rsidR="00423336" w:rsidRDefault="00D0798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34265" w:history="1">
            <w:r w:rsidR="00423336" w:rsidRPr="007E0F9E">
              <w:rPr>
                <w:rStyle w:val="Lienhypertexte"/>
                <w:b/>
                <w:bCs/>
                <w:noProof/>
                <w:lang w:val="en-CA"/>
              </w:rPr>
              <w:t>Abstract</w:t>
            </w:r>
            <w:r w:rsidR="00423336">
              <w:rPr>
                <w:noProof/>
                <w:webHidden/>
              </w:rPr>
              <w:tab/>
            </w:r>
            <w:r w:rsidR="00423336">
              <w:rPr>
                <w:noProof/>
                <w:webHidden/>
              </w:rPr>
              <w:fldChar w:fldCharType="begin"/>
            </w:r>
            <w:r w:rsidR="00423336">
              <w:rPr>
                <w:noProof/>
                <w:webHidden/>
              </w:rPr>
              <w:instrText xml:space="preserve"> PAGEREF _Toc227934265 \h </w:instrText>
            </w:r>
            <w:r w:rsidR="00423336">
              <w:rPr>
                <w:noProof/>
                <w:webHidden/>
              </w:rPr>
            </w:r>
            <w:r w:rsidR="00423336">
              <w:rPr>
                <w:noProof/>
                <w:webHidden/>
              </w:rPr>
              <w:fldChar w:fldCharType="separate"/>
            </w:r>
            <w:r w:rsidR="00423336">
              <w:rPr>
                <w:noProof/>
                <w:webHidden/>
              </w:rPr>
              <w:t>2</w:t>
            </w:r>
            <w:r w:rsidR="00423336">
              <w:rPr>
                <w:noProof/>
                <w:webHidden/>
              </w:rPr>
              <w:fldChar w:fldCharType="end"/>
            </w:r>
          </w:hyperlink>
        </w:p>
        <w:p w14:paraId="30F31A6D" w14:textId="340BF065" w:rsidR="00423336" w:rsidRDefault="004233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66" w:history="1">
            <w:r w:rsidRPr="007E0F9E">
              <w:rPr>
                <w:rStyle w:val="Lienhypertexte"/>
                <w:b/>
                <w:bCs/>
                <w:noProof/>
                <w:lang w:val="en-CA"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99AEA" w14:textId="5A2644DC" w:rsidR="00423336" w:rsidRDefault="004233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67" w:history="1">
            <w:r w:rsidRPr="007E0F9E">
              <w:rPr>
                <w:rStyle w:val="Lienhypertexte"/>
                <w:b/>
                <w:bCs/>
                <w:noProof/>
                <w:lang w:val="en-CA"/>
              </w:rPr>
              <w:t>Diagnostics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9029D" w14:textId="0EF71A47" w:rsidR="00423336" w:rsidRDefault="004233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68" w:history="1">
            <w:r w:rsidRPr="007E0F9E">
              <w:rPr>
                <w:rStyle w:val="Lienhypertexte"/>
                <w:b/>
                <w:bCs/>
                <w:noProof/>
                <w:lang w:val="en-CA"/>
              </w:rPr>
              <w:t>Diagnostics 1 — Correlation Matrix of 9 themes LS returns by Universe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60167" w14:textId="7FE1B484" w:rsidR="00423336" w:rsidRDefault="004233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69" w:history="1">
            <w:r w:rsidRPr="007E0F9E">
              <w:rPr>
                <w:rStyle w:val="Lienhypertexte"/>
                <w:b/>
                <w:bCs/>
                <w:noProof/>
                <w:lang w:val="en-CA"/>
              </w:rPr>
              <w:t>Diagnostics 2 — Rolling L/S Return Correlations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08104" w14:textId="2A02297D" w:rsidR="00423336" w:rsidRDefault="0042333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70" w:history="1">
            <w:r w:rsidRPr="007E0F9E">
              <w:rPr>
                <w:rStyle w:val="Lienhypertexte"/>
                <w:b/>
                <w:bCs/>
                <w:noProof/>
                <w:lang w:val="en-CA"/>
              </w:rPr>
              <w:t>Corr(PMOM, Value)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263EC" w14:textId="4F1AECA4" w:rsidR="00423336" w:rsidRDefault="0042333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71" w:history="1">
            <w:r w:rsidRPr="007E0F9E">
              <w:rPr>
                <w:rStyle w:val="Lienhypertexte"/>
                <w:b/>
                <w:bCs/>
                <w:noProof/>
                <w:lang w:val="en-CA"/>
              </w:rPr>
              <w:t>Corr(PMOM, Earnings_Value)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03D1C" w14:textId="1490B313" w:rsidR="00423336" w:rsidRDefault="0042333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72" w:history="1">
            <w:r w:rsidRPr="007E0F9E">
              <w:rPr>
                <w:rStyle w:val="Lienhypertexte"/>
                <w:b/>
                <w:bCs/>
                <w:noProof/>
                <w:lang w:val="en-CA"/>
              </w:rPr>
              <w:t>Corr(PMOM, Quality)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535FD" w14:textId="46805412" w:rsidR="00423336" w:rsidRDefault="0042333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73" w:history="1">
            <w:r w:rsidRPr="007E0F9E">
              <w:rPr>
                <w:rStyle w:val="Lienhypertexte"/>
                <w:b/>
                <w:bCs/>
                <w:noProof/>
                <w:lang w:val="en-CA"/>
              </w:rPr>
              <w:t>Corr(PMOM, Investment)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4E414" w14:textId="06266A32" w:rsidR="00423336" w:rsidRDefault="004233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74" w:history="1">
            <w:r w:rsidRPr="007E0F9E">
              <w:rPr>
                <w:rStyle w:val="Lienhypertexte"/>
                <w:b/>
                <w:bCs/>
                <w:noProof/>
                <w:lang w:val="en-CA"/>
              </w:rPr>
              <w:t>Diagnostics 3 — Yearly L/S Return Correlations &amp; Super-factor LS Returns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EC3CF" w14:textId="361598CC" w:rsidR="00423336" w:rsidRDefault="004233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75" w:history="1">
            <w:r w:rsidRPr="007E0F9E">
              <w:rPr>
                <w:rStyle w:val="Lienhypertexte"/>
                <w:b/>
                <w:bCs/>
                <w:noProof/>
                <w:lang w:val="en-CA"/>
              </w:rPr>
              <w:t>Diagnostics 4 — Trailing Corr Predictiveness by DD Regime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AAF4C" w14:textId="389E7A23" w:rsidR="00423336" w:rsidRDefault="0042333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76" w:history="1">
            <m:oMath>
              <m:r>
                <m:rPr>
                  <m:nor/>
                </m:rPr>
                <w:rPr>
                  <w:rStyle w:val="Lienhypertexte"/>
                  <w:b/>
                  <w:bCs/>
                  <w:noProof/>
                  <w:lang w:val="en-CA"/>
                </w:rPr>
                <m:t>Corr</m:t>
              </m:r>
              <m:r>
                <m:rPr>
                  <m:sty m:val="bi"/>
                </m:rPr>
                <w:rPr>
                  <w:rStyle w:val="Lienhypertexte"/>
                  <w:rFonts w:ascii="Cambria Math" w:hAnsi="Cambria Math"/>
                  <w:noProof/>
                  <w:lang w:val="en-CA"/>
                </w:rPr>
                <m:t>(</m:t>
              </m:r>
              <m:r>
                <m:rPr>
                  <m:sty m:val="bi"/>
                </m:rPr>
                <w:rPr>
                  <w:rStyle w:val="Lienhypertexte"/>
                  <w:rFonts w:ascii="Cambria Math" w:hAnsi="Cambria Math"/>
                  <w:noProof/>
                </w:rPr>
                <m:t>PMom</m:t>
              </m:r>
              <m:r>
                <m:rPr>
                  <m:sty m:val="bi"/>
                </m:rPr>
                <w:rPr>
                  <w:rStyle w:val="Lienhypertexte"/>
                  <w:rFonts w:ascii="Cambria Math" w:hAnsi="Cambria Math"/>
                  <w:noProof/>
                  <w:lang w:val="en-CA"/>
                </w:rPr>
                <m:t>,</m:t>
              </m:r>
              <m:r>
                <m:rPr>
                  <m:sty m:val="bi"/>
                </m:rPr>
                <w:rPr>
                  <w:rStyle w:val="Lienhypertexte"/>
                  <w:rFonts w:ascii="Cambria Math" w:hAnsi="Cambria Math"/>
                  <w:noProof/>
                </w:rPr>
                <m:t>Value</m:t>
              </m:r>
              <m:r>
                <m:rPr>
                  <m:sty m:val="bi"/>
                </m:rPr>
                <w:rPr>
                  <w:rStyle w:val="Lienhypertexte"/>
                  <w:rFonts w:ascii="Cambria Math" w:hAnsi="Cambria Math"/>
                  <w:noProof/>
                  <w:lang w:val="en-CA"/>
                </w:rPr>
                <m:t>)</m:t>
              </m:r>
            </m:oMath>
            <w:r w:rsidRPr="007E0F9E">
              <w:rPr>
                <w:rStyle w:val="Lienhypertexte"/>
                <w:b/>
                <w:bCs/>
                <w:noProof/>
                <w:lang w:val="en-CA"/>
              </w:rPr>
              <w:t> signal → V and WFP forward returns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3BAF1" w14:textId="181E39C8" w:rsidR="00423336" w:rsidRDefault="0042333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77" w:history="1">
            <m:oMath>
              <m:r>
                <m:rPr>
                  <m:nor/>
                </m:rPr>
                <w:rPr>
                  <w:rStyle w:val="Lienhypertexte"/>
                  <w:b/>
                  <w:bCs/>
                  <w:noProof/>
                  <w:lang w:val="en-CA"/>
                </w:rPr>
                <m:t>Corr</m:t>
              </m:r>
              <m:r>
                <m:rPr>
                  <m:sty m:val="bi"/>
                </m:rPr>
                <w:rPr>
                  <w:rStyle w:val="Lienhypertexte"/>
                  <w:rFonts w:ascii="Cambria Math" w:hAnsi="Cambria Math"/>
                  <w:noProof/>
                  <w:lang w:val="en-CA"/>
                </w:rPr>
                <m:t>(</m:t>
              </m:r>
              <m:r>
                <m:rPr>
                  <m:sty m:val="bi"/>
                </m:rPr>
                <w:rPr>
                  <w:rStyle w:val="Lienhypertexte"/>
                  <w:rFonts w:ascii="Cambria Math" w:hAnsi="Cambria Math"/>
                  <w:noProof/>
                </w:rPr>
                <m:t>PMOM</m:t>
              </m:r>
              <m:r>
                <m:rPr>
                  <m:sty m:val="bi"/>
                </m:rPr>
                <w:rPr>
                  <w:rStyle w:val="Lienhypertexte"/>
                  <w:rFonts w:ascii="Cambria Math" w:hAnsi="Cambria Math"/>
                  <w:noProof/>
                  <w:lang w:val="en-CA"/>
                </w:rPr>
                <m:t>,</m:t>
              </m:r>
              <m:r>
                <m:rPr>
                  <m:sty m:val="bi"/>
                </m:rPr>
                <w:rPr>
                  <w:rStyle w:val="Lienhypertexte"/>
                  <w:rFonts w:ascii="Cambria Math" w:hAnsi="Cambria Math"/>
                  <w:noProof/>
                </w:rPr>
                <m:t>Quality</m:t>
              </m:r>
              <m:r>
                <m:rPr>
                  <m:sty m:val="bi"/>
                </m:rPr>
                <w:rPr>
                  <w:rStyle w:val="Lienhypertexte"/>
                  <w:rFonts w:ascii="Cambria Math" w:hAnsi="Cambria Math"/>
                  <w:noProof/>
                  <w:lang w:val="en-CA"/>
                </w:rPr>
                <m:t>)</m:t>
              </m:r>
            </m:oMath>
            <w:r w:rsidRPr="007E0F9E">
              <w:rPr>
                <w:rStyle w:val="Lienhypertexte"/>
                <w:b/>
                <w:bCs/>
                <w:noProof/>
                <w:lang w:val="en-CA"/>
              </w:rPr>
              <w:t> signal → Q and WFP forward returns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7A291" w14:textId="17DE5086" w:rsidR="00423336" w:rsidRDefault="00423336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78" w:history="1">
            <w:r w:rsidRPr="007E0F9E">
              <w:rPr>
                <w:rStyle w:val="Lienhypertexte"/>
                <w:b/>
                <w:bCs/>
                <w:noProof/>
                <w:lang w:val="en-CA"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67A0" w14:textId="63FD348B" w:rsidR="00423336" w:rsidRDefault="00423336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27934279" w:history="1">
            <w:r w:rsidRPr="007E0F9E">
              <w:rPr>
                <w:rStyle w:val="Lienhypertexte"/>
                <w:b/>
                <w:bCs/>
                <w:noProof/>
                <w:lang w:val="en-CA"/>
              </w:rPr>
              <w:t>Matt’s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3D0C6" w14:textId="2DB81B86" w:rsidR="00D07987" w:rsidRDefault="00D07987">
          <w:r>
            <w:rPr>
              <w:b/>
              <w:bCs/>
              <w:lang w:val="fr-FR"/>
            </w:rPr>
            <w:fldChar w:fldCharType="end"/>
          </w:r>
        </w:p>
      </w:sdtContent>
    </w:sdt>
    <w:p w14:paraId="08798E83" w14:textId="1E24DBEC" w:rsidR="0017647F" w:rsidRPr="00D07987" w:rsidRDefault="0017647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CA"/>
        </w:rPr>
      </w:pPr>
      <w:r w:rsidRPr="00D0798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CA"/>
        </w:rPr>
        <w:br w:type="page"/>
      </w:r>
    </w:p>
    <w:p w14:paraId="39B774B5" w14:textId="77777777" w:rsidR="0046478A" w:rsidRDefault="00A0704F" w:rsidP="00A0704F">
      <w:pPr>
        <w:pStyle w:val="Titre1"/>
        <w:rPr>
          <w:b/>
          <w:bCs/>
          <w:lang w:val="en-CA"/>
        </w:rPr>
      </w:pPr>
      <w:bookmarkStart w:id="0" w:name="_Toc227934265"/>
      <w:r w:rsidRPr="00A0704F">
        <w:rPr>
          <w:b/>
          <w:bCs/>
          <w:lang w:val="en-CA"/>
        </w:rPr>
        <w:lastRenderedPageBreak/>
        <w:t>Abstract</w:t>
      </w:r>
      <w:bookmarkEnd w:id="0"/>
    </w:p>
    <w:p w14:paraId="250EAAB4" w14:textId="72D9F10C" w:rsidR="00EC1054" w:rsidRDefault="00EE7AF2" w:rsidP="00EC1054">
      <w:pPr>
        <w:rPr>
          <w:lang w:val="en-CA"/>
        </w:rPr>
      </w:pPr>
      <w:r>
        <w:rPr>
          <w:lang w:val="en-CA"/>
        </w:rPr>
        <w:t>Matt’s email (see Appendix) from April 15</w:t>
      </w:r>
      <w:r w:rsidRPr="00EE7AF2">
        <w:rPr>
          <w:vertAlign w:val="superscript"/>
          <w:lang w:val="en-CA"/>
        </w:rPr>
        <w:t>th</w:t>
      </w:r>
      <w:r>
        <w:rPr>
          <w:lang w:val="en-CA"/>
        </w:rPr>
        <w:t xml:space="preserve"> proposed that negative return correlation between value and momentum</w:t>
      </w:r>
      <w:r w:rsidR="00804D75">
        <w:rPr>
          <w:lang w:val="en-CA"/>
        </w:rPr>
        <w:t xml:space="preserve"> </w:t>
      </w:r>
      <w:r w:rsidR="00BF58D5">
        <w:rPr>
          <w:lang w:val="en-CA"/>
        </w:rPr>
        <w:t>implies</w:t>
      </w:r>
      <w:r w:rsidR="00804D75">
        <w:rPr>
          <w:lang w:val="en-CA"/>
        </w:rPr>
        <w:t xml:space="preserve"> Value has a mechanical bet AGAINST momentum that should lead to a drag on performance</w:t>
      </w:r>
      <w:r w:rsidR="007B6942">
        <w:rPr>
          <w:lang w:val="en-CA"/>
        </w:rPr>
        <w:t>, most particularly in low DD, when momentum should do well.</w:t>
      </w:r>
    </w:p>
    <w:p w14:paraId="593B3306" w14:textId="38C161DB" w:rsidR="00CE319A" w:rsidRPr="00A73B1E" w:rsidRDefault="008C4C93" w:rsidP="00A73B1E">
      <w:pPr>
        <w:spacing w:after="0"/>
        <w:rPr>
          <w:highlight w:val="lightGray"/>
          <w:lang w:val="en-CA"/>
        </w:rPr>
      </w:pPr>
      <w:r w:rsidRPr="00A73B1E">
        <w:rPr>
          <w:highlight w:val="lightGray"/>
          <w:lang w:val="en-CA"/>
        </w:rPr>
        <w:t>Value = STREV – PMOM + lagged something</w:t>
      </w:r>
    </w:p>
    <w:p w14:paraId="7622B2BE" w14:textId="0E5D62F6" w:rsidR="008C4C93" w:rsidRPr="00A73B1E" w:rsidRDefault="0066277D" w:rsidP="00A73B1E">
      <w:pPr>
        <w:spacing w:after="0"/>
        <w:rPr>
          <w:highlight w:val="lightGray"/>
          <w:lang w:val="en-CA"/>
        </w:rPr>
      </w:pPr>
      <w:r w:rsidRPr="00A73B1E">
        <w:rPr>
          <w:highlight w:val="lightGray"/>
          <w:lang w:val="en-CA"/>
        </w:rPr>
        <w:t xml:space="preserve">Any stocks whose price rises gets </w:t>
      </w:r>
      <w:r w:rsidR="009B1F9C" w:rsidRPr="00A73B1E">
        <w:rPr>
          <w:highlight w:val="lightGray"/>
          <w:lang w:val="en-CA"/>
        </w:rPr>
        <w:t>less good on value</w:t>
      </w:r>
      <w:r w:rsidR="00CA409A" w:rsidRPr="00A73B1E">
        <w:rPr>
          <w:highlight w:val="lightGray"/>
          <w:lang w:val="en-CA"/>
        </w:rPr>
        <w:t xml:space="preserve"> through the denominator, which explains the </w:t>
      </w:r>
      <w:r w:rsidR="00A73B1E" w:rsidRPr="00A73B1E">
        <w:rPr>
          <w:highlight w:val="lightGray"/>
          <w:lang w:val="en-CA"/>
        </w:rPr>
        <w:t>V mechanical bet against PMOM.</w:t>
      </w:r>
    </w:p>
    <w:p w14:paraId="306BB07F" w14:textId="1FDA1F20" w:rsidR="00A73B1E" w:rsidRDefault="00A73B1E" w:rsidP="00A73B1E">
      <w:pPr>
        <w:rPr>
          <w:lang w:val="en-CA"/>
        </w:rPr>
      </w:pPr>
      <w:r w:rsidRPr="00A73B1E">
        <w:rPr>
          <w:highlight w:val="lightGray"/>
          <w:lang w:val="en-CA"/>
        </w:rPr>
        <w:t>*Work on part in grey by including math of this.</w:t>
      </w:r>
    </w:p>
    <w:p w14:paraId="367EE87B" w14:textId="089AC118" w:rsidR="00B0790B" w:rsidRDefault="00B0790B" w:rsidP="00A73B1E">
      <w:pPr>
        <w:rPr>
          <w:lang w:val="en-CA"/>
        </w:rPr>
      </w:pPr>
      <w:r>
        <w:rPr>
          <w:lang w:val="en-CA"/>
        </w:rPr>
        <w:t xml:space="preserve">Matt questioned </w:t>
      </w:r>
      <w:r w:rsidR="00F20452">
        <w:rPr>
          <w:lang w:val="en-CA"/>
        </w:rPr>
        <w:t>if neutralizing V to M improved V performance in a low DD environment.</w:t>
      </w:r>
      <w:r w:rsidR="00EE1C2E">
        <w:rPr>
          <w:lang w:val="en-CA"/>
        </w:rPr>
        <w:t xml:space="preserve"> Neutralizing V and/or Q to M would make </w:t>
      </w:r>
      <w:r w:rsidR="008325B9">
        <w:rPr>
          <w:lang w:val="en-CA"/>
        </w:rPr>
        <w:t>each</w:t>
      </w:r>
      <w:r w:rsidR="00EE1C2E">
        <w:rPr>
          <w:lang w:val="en-CA"/>
        </w:rPr>
        <w:t xml:space="preserve"> bet more independent</w:t>
      </w:r>
      <w:r w:rsidR="00CA0E1C">
        <w:rPr>
          <w:lang w:val="en-CA"/>
        </w:rPr>
        <w:t>.</w:t>
      </w:r>
    </w:p>
    <w:p w14:paraId="2C67950F" w14:textId="7F6AF0F2" w:rsidR="00647CD0" w:rsidRDefault="000011D0" w:rsidP="00EC1054">
      <w:pPr>
        <w:rPr>
          <w:lang w:val="en-CA"/>
        </w:rPr>
      </w:pPr>
      <w:r>
        <w:rPr>
          <w:lang w:val="en-CA"/>
        </w:rPr>
        <w:t xml:space="preserve">In this document, I </w:t>
      </w:r>
      <w:r w:rsidR="008F195B">
        <w:rPr>
          <w:lang w:val="en-CA"/>
        </w:rPr>
        <w:t xml:space="preserve">do a few diagnostics to try to answer if it is </w:t>
      </w:r>
      <w:r w:rsidR="0092017D">
        <w:rPr>
          <w:lang w:val="en-CA"/>
        </w:rPr>
        <w:t>promising to test this further.</w:t>
      </w:r>
    </w:p>
    <w:p w14:paraId="7DAAF15C" w14:textId="08B8158C" w:rsidR="00997DD5" w:rsidRPr="0046586F" w:rsidRDefault="00997DD5" w:rsidP="00EC1054">
      <w:pPr>
        <w:rPr>
          <w:b/>
          <w:bCs/>
          <w:lang w:val="en-CA"/>
        </w:rPr>
      </w:pPr>
      <w:r w:rsidRPr="0046586F">
        <w:rPr>
          <w:b/>
          <w:bCs/>
          <w:lang w:val="en-CA"/>
        </w:rPr>
        <w:t>What the diagnostics show:</w:t>
      </w:r>
    </w:p>
    <w:p w14:paraId="61F3FF3F" w14:textId="507A2ABF" w:rsidR="00997DD5" w:rsidRDefault="00997DD5" w:rsidP="0077081D">
      <w:pPr>
        <w:ind w:left="708"/>
        <w:rPr>
          <w:lang w:val="en-CA"/>
        </w:rPr>
      </w:pPr>
      <w:r>
        <w:rPr>
          <w:lang w:val="en-CA"/>
        </w:rPr>
        <w:t>-</w:t>
      </w:r>
      <w:r w:rsidR="000C4C22">
        <w:rPr>
          <w:lang w:val="en-CA"/>
        </w:rPr>
        <w:t>Across the 9 factor theme</w:t>
      </w:r>
      <w:r w:rsidR="00D14691">
        <w:rPr>
          <w:lang w:val="en-CA"/>
        </w:rPr>
        <w:t>s</w:t>
      </w:r>
      <w:r w:rsidR="000C4C22">
        <w:rPr>
          <w:lang w:val="en-CA"/>
        </w:rPr>
        <w:t xml:space="preserve"> </w:t>
      </w:r>
      <w:r w:rsidR="003107A4">
        <w:rPr>
          <w:lang w:val="en-CA"/>
        </w:rPr>
        <w:t xml:space="preserve">and over the whole history, </w:t>
      </w:r>
      <w:r w:rsidR="000C4C22">
        <w:rPr>
          <w:lang w:val="en-CA"/>
        </w:rPr>
        <w:t xml:space="preserve">LS </w:t>
      </w:r>
      <w:r w:rsidR="003107A4">
        <w:rPr>
          <w:lang w:val="en-CA"/>
        </w:rPr>
        <w:t xml:space="preserve">monthly </w:t>
      </w:r>
      <w:r w:rsidR="000C4C22">
        <w:rPr>
          <w:lang w:val="en-CA"/>
        </w:rPr>
        <w:t xml:space="preserve">returns correlations, </w:t>
      </w:r>
      <w:r w:rsidR="0077081D">
        <w:rPr>
          <w:lang w:val="en-CA"/>
        </w:rPr>
        <w:t xml:space="preserve">PMOM/Earnings_Value correlations </w:t>
      </w:r>
      <w:r w:rsidR="00F76643">
        <w:rPr>
          <w:lang w:val="en-CA"/>
        </w:rPr>
        <w:t>str</w:t>
      </w:r>
      <w:r w:rsidR="0077081D">
        <w:rPr>
          <w:lang w:val="en-CA"/>
        </w:rPr>
        <w:t xml:space="preserve"> the most negative in SPX/MXEA/MXWO.</w:t>
      </w:r>
      <w:r w:rsidR="00D14691">
        <w:rPr>
          <w:lang w:val="en-CA"/>
        </w:rPr>
        <w:t xml:space="preserve"> It does not reproduce in MXEF/MXAP, where correlations</w:t>
      </w:r>
      <w:r w:rsidR="002A1BA2">
        <w:rPr>
          <w:lang w:val="en-CA"/>
        </w:rPr>
        <w:t xml:space="preserve"> are close to 0.</w:t>
      </w:r>
    </w:p>
    <w:p w14:paraId="56BC00BE" w14:textId="6AD84148" w:rsidR="003107A4" w:rsidRDefault="003107A4" w:rsidP="0077081D">
      <w:pPr>
        <w:ind w:left="708"/>
        <w:rPr>
          <w:lang w:val="en-CA"/>
        </w:rPr>
      </w:pPr>
      <w:r>
        <w:rPr>
          <w:lang w:val="en-CA"/>
        </w:rPr>
        <w:t>-</w:t>
      </w:r>
      <w:r w:rsidR="007F1B58">
        <w:rPr>
          <w:lang w:val="en-CA"/>
        </w:rPr>
        <w:t xml:space="preserve">Rolling 12M </w:t>
      </w:r>
      <w:proofErr w:type="gramStart"/>
      <w:r w:rsidR="001E0A6D">
        <w:rPr>
          <w:lang w:val="en-CA"/>
        </w:rPr>
        <w:t>Corr(</w:t>
      </w:r>
      <w:proofErr w:type="gramEnd"/>
      <w:r w:rsidR="001E0A6D">
        <w:rPr>
          <w:lang w:val="en-CA"/>
        </w:rPr>
        <w:t>PMOM, Value) has a negative mean in SPX and MXWO</w:t>
      </w:r>
      <w:r w:rsidR="00D81CD6">
        <w:rPr>
          <w:lang w:val="en-CA"/>
        </w:rPr>
        <w:t xml:space="preserve"> and has become more negative 2010+. </w:t>
      </w:r>
      <w:proofErr w:type="gramStart"/>
      <w:r w:rsidR="00D81CD6">
        <w:rPr>
          <w:lang w:val="en-CA"/>
        </w:rPr>
        <w:t>Corr(</w:t>
      </w:r>
      <w:proofErr w:type="gramEnd"/>
      <w:r w:rsidR="00D81CD6">
        <w:rPr>
          <w:lang w:val="en-CA"/>
        </w:rPr>
        <w:t xml:space="preserve">PMOM, Earnings_value) </w:t>
      </w:r>
      <w:r w:rsidR="00B14631">
        <w:rPr>
          <w:lang w:val="en-CA"/>
        </w:rPr>
        <w:t>is negative/more negative in each index.</w:t>
      </w:r>
    </w:p>
    <w:p w14:paraId="3F9DD040" w14:textId="42E775A8" w:rsidR="00C30028" w:rsidRDefault="00C30028" w:rsidP="0077081D">
      <w:pPr>
        <w:ind w:left="708"/>
        <w:rPr>
          <w:lang w:val="en-CA"/>
        </w:rPr>
      </w:pPr>
      <w:r>
        <w:rPr>
          <w:lang w:val="en-CA"/>
        </w:rPr>
        <w:t>-</w:t>
      </w:r>
      <w:r w:rsidR="00DC0F19">
        <w:rPr>
          <w:lang w:val="en-CA"/>
        </w:rPr>
        <w:t xml:space="preserve">Year over year, </w:t>
      </w:r>
      <w:proofErr w:type="gramStart"/>
      <w:r w:rsidR="00F12EA8">
        <w:rPr>
          <w:lang w:val="en-CA"/>
        </w:rPr>
        <w:t>Corr(</w:t>
      </w:r>
      <w:proofErr w:type="gramEnd"/>
      <w:r w:rsidR="00F12EA8">
        <w:rPr>
          <w:lang w:val="en-CA"/>
        </w:rPr>
        <w:t>PMOM, Value) is positively correlated with Value annual returns across each universe (0.28 to 0.43).</w:t>
      </w:r>
      <w:r w:rsidR="00D72500">
        <w:rPr>
          <w:lang w:val="en-CA"/>
        </w:rPr>
        <w:t xml:space="preserve"> Lower correlation goes with weaker V performance. For quality, the relation is mixed.</w:t>
      </w:r>
    </w:p>
    <w:p w14:paraId="0B3CB77A" w14:textId="365A44B2" w:rsidR="006D7A89" w:rsidRDefault="006D7A89" w:rsidP="0077081D">
      <w:pPr>
        <w:ind w:left="708"/>
        <w:rPr>
          <w:lang w:val="en-CA"/>
        </w:rPr>
      </w:pPr>
      <w:r>
        <w:rPr>
          <w:lang w:val="en-CA"/>
        </w:rPr>
        <w:t>-</w:t>
      </w:r>
      <w:r w:rsidR="00C40A44">
        <w:rPr>
          <w:lang w:val="en-CA"/>
        </w:rPr>
        <w:t xml:space="preserve">Conditioning on DD state, in low DD, Value and WFP have lower forward returns when </w:t>
      </w:r>
      <w:r w:rsidR="00CF5580">
        <w:rPr>
          <w:lang w:val="en-CA"/>
        </w:rPr>
        <w:t xml:space="preserve">rolling 12M </w:t>
      </w:r>
      <w:proofErr w:type="gramStart"/>
      <w:r w:rsidR="00C40A44">
        <w:rPr>
          <w:lang w:val="en-CA"/>
        </w:rPr>
        <w:t>Corr(</w:t>
      </w:r>
      <w:proofErr w:type="gramEnd"/>
      <w:r w:rsidR="00C40A44">
        <w:rPr>
          <w:lang w:val="en-CA"/>
        </w:rPr>
        <w:t>PMOM, Value) &lt; 0</w:t>
      </w:r>
      <w:r w:rsidR="00CF5580">
        <w:rPr>
          <w:lang w:val="en-CA"/>
        </w:rPr>
        <w:t xml:space="preserve"> in each universe. In high DD, the relation is mixed and counts are lower.</w:t>
      </w:r>
    </w:p>
    <w:p w14:paraId="4480AD20" w14:textId="77777777" w:rsidR="00794AE4" w:rsidRDefault="00FE279B" w:rsidP="0046586F">
      <w:pPr>
        <w:rPr>
          <w:lang w:val="en-CA"/>
        </w:rPr>
      </w:pPr>
      <w:r>
        <w:rPr>
          <w:lang w:val="en-CA"/>
        </w:rPr>
        <w:t xml:space="preserve">The diagnostics support Matt’s hypothesis about </w:t>
      </w:r>
      <w:r w:rsidR="00794AE4">
        <w:rPr>
          <w:lang w:val="en-CA"/>
        </w:rPr>
        <w:t>value having a negative bet against momentum, hurting our performance mostly when momentum does best in low DD.</w:t>
      </w:r>
    </w:p>
    <w:p w14:paraId="17A9F2B2" w14:textId="072228B7" w:rsidR="0046586F" w:rsidRDefault="00FE279B" w:rsidP="0046586F">
      <w:pPr>
        <w:rPr>
          <w:lang w:val="en-CA"/>
        </w:rPr>
      </w:pPr>
      <w:r>
        <w:rPr>
          <w:lang w:val="en-CA"/>
        </w:rPr>
        <w:t xml:space="preserve"> </w:t>
      </w:r>
    </w:p>
    <w:p w14:paraId="2DC1A484" w14:textId="77777777" w:rsidR="00647CD0" w:rsidRDefault="00647CD0" w:rsidP="00EC1054">
      <w:pPr>
        <w:rPr>
          <w:lang w:val="en-CA"/>
        </w:rPr>
      </w:pPr>
    </w:p>
    <w:p w14:paraId="0305232F" w14:textId="159EE878" w:rsidR="000546EC" w:rsidRPr="00F625D5" w:rsidRDefault="0092017D" w:rsidP="00F625D5">
      <w:pPr>
        <w:pStyle w:val="Titre1"/>
        <w:rPr>
          <w:b/>
          <w:bCs/>
          <w:lang w:val="en-CA"/>
        </w:rPr>
      </w:pPr>
      <w:r>
        <w:rPr>
          <w:lang w:val="en-CA"/>
        </w:rPr>
        <w:br w:type="page"/>
      </w:r>
      <w:bookmarkStart w:id="1" w:name="_Toc227934266"/>
      <w:r w:rsidR="000546EC" w:rsidRPr="00F625D5">
        <w:rPr>
          <w:b/>
          <w:bCs/>
          <w:lang w:val="en-CA"/>
        </w:rPr>
        <w:lastRenderedPageBreak/>
        <w:t>Methodology</w:t>
      </w:r>
      <w:bookmarkEnd w:id="1"/>
    </w:p>
    <w:p w14:paraId="772372B3" w14:textId="24AA9764" w:rsidR="000546EC" w:rsidRDefault="000546EC" w:rsidP="000546EC">
      <w:pPr>
        <w:spacing w:after="0"/>
        <w:rPr>
          <w:b/>
          <w:bCs/>
          <w:sz w:val="28"/>
          <w:szCs w:val="28"/>
          <w:lang w:val="en-CA"/>
        </w:rPr>
      </w:pPr>
      <w:r w:rsidRPr="00CD66E8">
        <w:rPr>
          <w:b/>
          <w:bCs/>
          <w:sz w:val="28"/>
          <w:szCs w:val="28"/>
          <w:lang w:val="en-CA"/>
        </w:rPr>
        <w:t xml:space="preserve">Construct long-short holdings for M/Q/V and </w:t>
      </w:r>
      <w:r w:rsidR="00536DF4">
        <w:rPr>
          <w:b/>
          <w:bCs/>
          <w:sz w:val="28"/>
          <w:szCs w:val="28"/>
          <w:lang w:val="en-CA"/>
        </w:rPr>
        <w:t>WFC</w:t>
      </w:r>
    </w:p>
    <w:p w14:paraId="25F438D0" w14:textId="77777777" w:rsidR="000546EC" w:rsidRDefault="000546EC" w:rsidP="000546EC">
      <w:pPr>
        <w:spacing w:after="0"/>
        <w:rPr>
          <w:lang w:val="en-CA"/>
        </w:rPr>
      </w:pPr>
      <w:r w:rsidRPr="00CD66E8">
        <w:rPr>
          <w:lang w:val="en-CA"/>
        </w:rPr>
        <w:t>*For WFP, I</w:t>
      </w:r>
      <w:r>
        <w:rPr>
          <w:lang w:val="en-CA"/>
        </w:rPr>
        <w:t xml:space="preserve"> will use static equally weighted M/Q/V rather than using DD timing.</w:t>
      </w:r>
    </w:p>
    <w:p w14:paraId="253450D1" w14:textId="77777777" w:rsidR="000546EC" w:rsidRPr="00CD66E8" w:rsidRDefault="000546EC" w:rsidP="000546EC">
      <w:pPr>
        <w:spacing w:after="0"/>
        <w:rPr>
          <w:lang w:val="en-CA"/>
        </w:rPr>
      </w:pPr>
    </w:p>
    <w:p w14:paraId="630D1FD1" w14:textId="77777777" w:rsidR="000546EC" w:rsidRPr="00CD66E8" w:rsidRDefault="000546EC" w:rsidP="000546EC">
      <w:pPr>
        <w:spacing w:after="0"/>
        <w:rPr>
          <w:b/>
          <w:bCs/>
          <w:lang w:val="en-CA"/>
        </w:rPr>
      </w:pPr>
      <w:r w:rsidRPr="00CD66E8">
        <w:rPr>
          <w:b/>
          <w:bCs/>
          <w:lang w:val="en-CA"/>
        </w:rPr>
        <w:t>Momentum, quality, value, WFP holdings:</w:t>
      </w:r>
    </w:p>
    <w:p w14:paraId="098A701E" w14:textId="77777777" w:rsidR="000546EC" w:rsidRPr="00CD66E8" w:rsidRDefault="000546EC" w:rsidP="000546EC">
      <w:pPr>
        <w:spacing w:after="0"/>
        <w:rPr>
          <w:lang w:val="en-CA"/>
        </w:rPr>
      </w:pPr>
      <w:r w:rsidRPr="00CD66E8">
        <w:rPr>
          <w:lang w:val="en-CA"/>
        </w:rPr>
        <w:tab/>
      </w:r>
      <w:r w:rsidRPr="00CD66E8">
        <w:rPr>
          <w:b/>
          <w:bCs/>
          <w:lang w:val="en-CA"/>
        </w:rPr>
        <w:t>Momentum</w:t>
      </w:r>
      <w:r w:rsidRPr="00CD66E8">
        <w:rPr>
          <w:lang w:val="en-CA"/>
        </w:rPr>
        <w:t xml:space="preserve"> = PMOM 22%, FMOMA 39%, FMOMFS 39%</w:t>
      </w:r>
    </w:p>
    <w:p w14:paraId="1EFBE48D" w14:textId="77777777" w:rsidR="000546EC" w:rsidRPr="00CD66E8" w:rsidRDefault="000546EC" w:rsidP="000546EC">
      <w:pPr>
        <w:spacing w:after="0"/>
        <w:rPr>
          <w:lang w:val="en-CA"/>
        </w:rPr>
      </w:pPr>
      <w:r w:rsidRPr="00CD66E8">
        <w:rPr>
          <w:lang w:val="en-CA"/>
        </w:rPr>
        <w:tab/>
      </w:r>
      <w:r w:rsidRPr="00CD66E8">
        <w:rPr>
          <w:b/>
          <w:bCs/>
          <w:lang w:val="en-CA"/>
        </w:rPr>
        <w:t>Quality</w:t>
      </w:r>
      <w:r w:rsidRPr="00CD66E8">
        <w:rPr>
          <w:lang w:val="en-CA"/>
        </w:rPr>
        <w:t xml:space="preserve"> = GP1Y 1/3, FCF2A1Y 1/3, Investment 1/3</w:t>
      </w:r>
    </w:p>
    <w:p w14:paraId="407BAACC" w14:textId="77777777" w:rsidR="000546EC" w:rsidRPr="00CD66E8" w:rsidRDefault="000546EC" w:rsidP="000546EC">
      <w:pPr>
        <w:spacing w:after="0"/>
        <w:rPr>
          <w:lang w:val="en-CA"/>
        </w:rPr>
      </w:pPr>
      <w:r w:rsidRPr="00CD66E8">
        <w:rPr>
          <w:lang w:val="en-CA"/>
        </w:rPr>
        <w:tab/>
      </w:r>
      <w:r w:rsidRPr="00CD66E8">
        <w:rPr>
          <w:b/>
          <w:bCs/>
          <w:lang w:val="en-CA"/>
        </w:rPr>
        <w:t>Value</w:t>
      </w:r>
      <w:r w:rsidRPr="00CD66E8">
        <w:rPr>
          <w:lang w:val="en-CA"/>
        </w:rPr>
        <w:t xml:space="preserve"> = Earnings_Value 37.5%, FCF_Value 37.5%, TYTD2EV1Y 25%</w:t>
      </w:r>
    </w:p>
    <w:p w14:paraId="63542914" w14:textId="5937C785" w:rsidR="000546EC" w:rsidRPr="00CD66E8" w:rsidRDefault="000546EC" w:rsidP="000546EC">
      <w:pPr>
        <w:spacing w:after="0"/>
        <w:rPr>
          <w:lang w:val="en-CA"/>
        </w:rPr>
      </w:pPr>
      <w:r w:rsidRPr="00CD66E8">
        <w:rPr>
          <w:lang w:val="en-CA"/>
        </w:rPr>
        <w:tab/>
      </w:r>
      <w:r w:rsidRPr="00CD66E8">
        <w:rPr>
          <w:b/>
          <w:bCs/>
          <w:lang w:val="en-CA"/>
        </w:rPr>
        <w:t>WF</w:t>
      </w:r>
      <w:r w:rsidR="00536DF4">
        <w:rPr>
          <w:b/>
          <w:bCs/>
          <w:lang w:val="en-CA"/>
        </w:rPr>
        <w:t>C</w:t>
      </w:r>
      <w:r w:rsidRPr="00CD66E8">
        <w:rPr>
          <w:lang w:val="en-CA"/>
        </w:rPr>
        <w:t xml:space="preserve"> = Momentum 1/3, Quality 1/3, Value 1/3</w:t>
      </w:r>
    </w:p>
    <w:p w14:paraId="2EB8BD5B" w14:textId="77777777" w:rsidR="000546EC" w:rsidRPr="00CD66E8" w:rsidRDefault="000546EC" w:rsidP="000546EC">
      <w:pPr>
        <w:spacing w:after="0"/>
        <w:rPr>
          <w:lang w:val="en-CA"/>
        </w:rPr>
      </w:pPr>
    </w:p>
    <w:p w14:paraId="004524C7" w14:textId="77777777" w:rsidR="000546EC" w:rsidRPr="00CD66E8" w:rsidRDefault="000546EC" w:rsidP="000546EC">
      <w:pPr>
        <w:spacing w:after="0"/>
        <w:rPr>
          <w:lang w:val="en-CA"/>
        </w:rPr>
      </w:pPr>
      <w:r w:rsidRPr="00CD66E8">
        <w:rPr>
          <w:lang w:val="en-CA"/>
        </w:rPr>
        <w:t>With long-short holdings, I compute long-short returns at each EOM for each universe.</w:t>
      </w:r>
    </w:p>
    <w:p w14:paraId="77A09C2A" w14:textId="77777777" w:rsidR="000546EC" w:rsidRPr="00CD66E8" w:rsidRDefault="000546EC" w:rsidP="000546EC">
      <w:pPr>
        <w:spacing w:after="0"/>
        <w:rPr>
          <w:lang w:val="en-CA"/>
        </w:rPr>
      </w:pPr>
    </w:p>
    <w:p w14:paraId="6793E819" w14:textId="77777777" w:rsidR="000546EC" w:rsidRPr="00CD66E8" w:rsidRDefault="000546EC" w:rsidP="000546EC">
      <w:pPr>
        <w:spacing w:after="0"/>
        <w:rPr>
          <w:b/>
          <w:bCs/>
          <w:sz w:val="28"/>
          <w:szCs w:val="28"/>
          <w:lang w:val="en-CA"/>
        </w:rPr>
      </w:pPr>
      <w:r w:rsidRPr="00CD66E8">
        <w:rPr>
          <w:b/>
          <w:bCs/>
          <w:sz w:val="28"/>
          <w:szCs w:val="28"/>
          <w:lang w:val="en-CA"/>
        </w:rPr>
        <w:t>L/S Active Weight Construction</w:t>
      </w:r>
    </w:p>
    <w:p w14:paraId="303C0470" w14:textId="77777777" w:rsidR="000546EC" w:rsidRPr="00CD66E8" w:rsidRDefault="000546EC" w:rsidP="000546EC">
      <w:pPr>
        <w:spacing w:after="0"/>
        <w:rPr>
          <w:b/>
          <w:bCs/>
          <w:lang w:val="en-CA"/>
        </w:rPr>
      </w:pPr>
      <w:r w:rsidRPr="00CD66E8">
        <w:rPr>
          <w:b/>
          <w:bCs/>
          <w:lang w:val="en-CA"/>
        </w:rPr>
        <w:t>For each stock 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CD66E8">
        <w:rPr>
          <w:b/>
          <w:bCs/>
          <w:lang w:val="en-CA"/>
        </w:rPr>
        <w:t> at date 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CD66E8">
        <w:rPr>
          <w:b/>
          <w:bCs/>
          <w:lang w:val="en-CA"/>
        </w:rPr>
        <w:t xml:space="preserve">, given factor </w:t>
      </w:r>
      <w:proofErr w:type="gramStart"/>
      <w:r w:rsidRPr="00CD66E8">
        <w:rPr>
          <w:b/>
          <w:bCs/>
          <w:lang w:val="en-CA"/>
        </w:rPr>
        <w:t>score</w:t>
      </w:r>
      <w:proofErr w:type="gramEnd"/>
      <w:r w:rsidRPr="00CD66E8">
        <w:rPr>
          <w:b/>
          <w:bCs/>
          <w:lang w:val="en-CA"/>
        </w:rPr>
        <w:t>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CD66E8">
        <w:rPr>
          <w:b/>
          <w:bCs/>
          <w:lang w:val="en-CA"/>
        </w:rPr>
        <w:t> and variance 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  <w:r w:rsidRPr="00CD66E8">
        <w:rPr>
          <w:b/>
          <w:bCs/>
          <w:lang w:val="en-CA"/>
        </w:rPr>
        <w:t>:</w:t>
      </w:r>
    </w:p>
    <w:p w14:paraId="0983121C" w14:textId="77777777" w:rsidR="000546EC" w:rsidRPr="001148E8" w:rsidRDefault="00000000" w:rsidP="000546EC">
      <w:pPr>
        <w:spacing w:after="0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045A7259" w14:textId="77777777" w:rsidR="000546EC" w:rsidRPr="001148E8" w:rsidRDefault="00000000" w:rsidP="000546EC">
      <w:pPr>
        <w:spacing w:after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mc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acc>
        </m:oMath>
      </m:oMathPara>
    </w:p>
    <w:p w14:paraId="1CE18053" w14:textId="77777777" w:rsidR="000546EC" w:rsidRPr="001148E8" w:rsidRDefault="00000000" w:rsidP="000546EC">
      <w:pPr>
        <w:spacing w:after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max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∣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mc</m:t>
                  </m:r>
                </m:sup>
              </m:sSup>
              <m:r>
                <w:rPr>
                  <w:rFonts w:ascii="Cambria Math" w:hAnsi="Cambria Math"/>
                </w:rPr>
                <m:t>)∣,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mc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1204A847" w14:textId="77777777" w:rsidR="000546EC" w:rsidRPr="001148E8" w:rsidRDefault="00000000" w:rsidP="000546EC">
      <w:pPr>
        <w:spacing w:after="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active</m:t>
              </m:r>
            </m:sup>
          </m:sSubSup>
          <m:r>
            <w:rPr>
              <w:rFonts w:ascii="Cambria Math" w:hAnsi="Cambria Math"/>
            </w:rPr>
            <m:t>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mc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max</m:t>
                  </m:r>
                </m:sup>
              </m:sSup>
            </m:den>
          </m:f>
        </m:oMath>
      </m:oMathPara>
    </w:p>
    <w:p w14:paraId="57B86124" w14:textId="77777777" w:rsidR="000546EC" w:rsidRPr="001148E8" w:rsidRDefault="000546EC" w:rsidP="000546EC">
      <w:pPr>
        <w:spacing w:after="0"/>
        <w:rPr>
          <w:rFonts w:eastAsiaTheme="minorEastAsia"/>
        </w:rPr>
      </w:pPr>
      <w:proofErr w:type="spellStart"/>
      <w:r w:rsidRPr="001148E8">
        <w:rPr>
          <w:rFonts w:eastAsiaTheme="minorEastAsia"/>
        </w:rPr>
        <w:t>Where</w:t>
      </w:r>
      <w:proofErr w:type="spellEnd"/>
      <w:r w:rsidRPr="001148E8">
        <w:rPr>
          <w:rFonts w:eastAsiaTheme="minorEastAsia"/>
        </w:rPr>
        <w:t>:</w:t>
      </w:r>
    </w:p>
    <w:p w14:paraId="57738881" w14:textId="77777777" w:rsidR="000546EC" w:rsidRPr="00CD66E8" w:rsidRDefault="00000000" w:rsidP="000546EC">
      <w:pPr>
        <w:numPr>
          <w:ilvl w:val="0"/>
          <w:numId w:val="1"/>
        </w:numPr>
        <w:spacing w:after="0"/>
        <w:rPr>
          <w:rFonts w:ascii="Cambria Math" w:hAnsi="Cambria Math"/>
          <w:lang w:val="en-C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546EC" w:rsidRPr="00CD66E8">
        <w:rPr>
          <w:rFonts w:ascii="Cambria Math" w:hAnsi="Cambria Math"/>
          <w:lang w:val="en-CA"/>
        </w:rPr>
        <w:t> = LS_Zstd neutralized factor score</w:t>
      </w:r>
    </w:p>
    <w:p w14:paraId="0648A252" w14:textId="77777777" w:rsidR="000546EC" w:rsidRPr="00CD66E8" w:rsidRDefault="00000000" w:rsidP="000546EC">
      <w:pPr>
        <w:numPr>
          <w:ilvl w:val="0"/>
          <w:numId w:val="1"/>
        </w:numPr>
        <w:spacing w:after="0"/>
        <w:rPr>
          <w:rFonts w:ascii="Cambria Math" w:hAnsi="Cambria Math"/>
          <w:lang w:val="en-C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  <w:lang w:val="en-CA"/>
              </w:rPr>
              <m:t>2</m:t>
            </m:r>
          </m:sup>
        </m:sSubSup>
      </m:oMath>
      <w:r w:rsidR="000546EC" w:rsidRPr="00CD66E8">
        <w:rPr>
          <w:rFonts w:ascii="Cambria Math" w:hAnsi="Cambria Math"/>
          <w:lang w:val="en-CA"/>
        </w:rPr>
        <w:t> = average of annualized 1Y and 3Y variance (clipped at 98th percentile)</w:t>
      </w:r>
    </w:p>
    <w:p w14:paraId="2B87D505" w14:textId="77777777" w:rsidR="000546EC" w:rsidRPr="001148E8" w:rsidRDefault="00000000" w:rsidP="000546EC">
      <w:pPr>
        <w:numPr>
          <w:ilvl w:val="0"/>
          <w:numId w:val="1"/>
        </w:numPr>
        <w:spacing w:after="0"/>
        <w:rPr>
          <w:rFonts w:ascii="Cambria Math" w:hAnsi="Cambria Math"/>
        </w:r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=0.02</m:t>
        </m:r>
      </m:oMath>
      <w:r w:rsidR="000546EC" w:rsidRPr="001148E8">
        <w:rPr>
          <w:rFonts w:ascii="Cambria Math" w:hAnsi="Cambria Math"/>
        </w:rPr>
        <w:t> = max active weight cap</w:t>
      </w:r>
    </w:p>
    <w:p w14:paraId="1503E142" w14:textId="77777777" w:rsidR="000546EC" w:rsidRPr="00CD66E8" w:rsidRDefault="00000000" w:rsidP="000546EC">
      <w:pPr>
        <w:numPr>
          <w:ilvl w:val="0"/>
          <w:numId w:val="1"/>
        </w:numPr>
        <w:spacing w:after="0"/>
        <w:rPr>
          <w:rFonts w:ascii="Cambria Math" w:hAnsi="Cambria Math"/>
          <w:lang w:val="en-CA"/>
        </w:rPr>
      </w:pP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n-CA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acc>
      </m:oMath>
      <w:r w:rsidR="000546EC" w:rsidRPr="00CD66E8">
        <w:rPr>
          <w:rFonts w:ascii="Cambria Math" w:hAnsi="Cambria Math"/>
          <w:lang w:val="en-CA"/>
        </w:rPr>
        <w:t> = cross-sectional mean of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CA"/>
              </w:rPr>
              <m:t>h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50E55C8B" w14:textId="77777777" w:rsidR="000546EC" w:rsidRPr="006D1B30" w:rsidRDefault="000546EC" w:rsidP="000546EC">
      <w:pPr>
        <w:spacing w:after="0"/>
        <w:rPr>
          <w:rFonts w:ascii="Cambria Math" w:eastAsiaTheme="minorEastAsia" w:hAnsi="Cambria Math"/>
          <w:lang w:val="en-CA"/>
        </w:rPr>
      </w:pPr>
    </w:p>
    <w:p w14:paraId="5D01E8C0" w14:textId="68CAB4D0" w:rsidR="000546EC" w:rsidRDefault="000546EC">
      <w:pPr>
        <w:rPr>
          <w:lang w:val="en-CA"/>
        </w:rPr>
      </w:pPr>
      <w:r>
        <w:rPr>
          <w:lang w:val="en-CA"/>
        </w:rPr>
        <w:br w:type="page"/>
      </w:r>
    </w:p>
    <w:p w14:paraId="7D3FBD77" w14:textId="77777777" w:rsidR="000546EC" w:rsidRDefault="000546EC" w:rsidP="000546EC">
      <w:pPr>
        <w:pStyle w:val="Titre1"/>
        <w:rPr>
          <w:rFonts w:eastAsiaTheme="minorEastAsia"/>
          <w:b/>
          <w:bCs/>
          <w:lang w:val="en-CA"/>
        </w:rPr>
      </w:pPr>
      <w:bookmarkStart w:id="2" w:name="_Toc227934267"/>
      <w:r w:rsidRPr="00CD66E8">
        <w:rPr>
          <w:rFonts w:eastAsiaTheme="minorEastAsia"/>
          <w:b/>
          <w:bCs/>
          <w:lang w:val="en-CA"/>
        </w:rPr>
        <w:lastRenderedPageBreak/>
        <w:t>Diagnostics summary</w:t>
      </w:r>
      <w:bookmarkEnd w:id="2"/>
    </w:p>
    <w:p w14:paraId="09A4B426" w14:textId="08E62D6B" w:rsidR="000546EC" w:rsidRPr="00CD66E8" w:rsidRDefault="000546EC" w:rsidP="000546EC">
      <w:pPr>
        <w:rPr>
          <w:b/>
          <w:bCs/>
          <w:sz w:val="28"/>
          <w:szCs w:val="28"/>
          <w:lang w:val="en-CA"/>
        </w:rPr>
      </w:pPr>
      <w:r w:rsidRPr="00CD66E8">
        <w:rPr>
          <w:b/>
          <w:bCs/>
          <w:sz w:val="28"/>
          <w:szCs w:val="28"/>
          <w:lang w:val="en-CA"/>
        </w:rPr>
        <w:t xml:space="preserve">Diagnostics </w:t>
      </w:r>
      <w:r>
        <w:rPr>
          <w:b/>
          <w:bCs/>
          <w:sz w:val="28"/>
          <w:szCs w:val="28"/>
          <w:lang w:val="en-CA"/>
        </w:rPr>
        <w:t>1</w:t>
      </w:r>
      <w:r w:rsidRPr="00CD66E8">
        <w:rPr>
          <w:b/>
          <w:bCs/>
          <w:sz w:val="28"/>
          <w:szCs w:val="28"/>
          <w:lang w:val="en-CA"/>
        </w:rPr>
        <w:t xml:space="preserve"> — Correlation Matrix of 9 Themes </w:t>
      </w:r>
      <w:r w:rsidR="001756CF">
        <w:rPr>
          <w:b/>
          <w:bCs/>
          <w:sz w:val="28"/>
          <w:szCs w:val="28"/>
          <w:lang w:val="en-CA"/>
        </w:rPr>
        <w:t xml:space="preserve">LS returns </w:t>
      </w:r>
      <w:r w:rsidRPr="00CD66E8">
        <w:rPr>
          <w:b/>
          <w:bCs/>
          <w:sz w:val="28"/>
          <w:szCs w:val="28"/>
          <w:lang w:val="en-CA"/>
        </w:rPr>
        <w:t>by Universe</w:t>
      </w:r>
    </w:p>
    <w:p w14:paraId="37855556" w14:textId="66B7CC76" w:rsidR="008249E6" w:rsidRDefault="008249E6" w:rsidP="008249E6">
      <w:pPr>
        <w:spacing w:after="0"/>
        <w:ind w:left="708"/>
        <w:rPr>
          <w:lang w:val="en-CA"/>
        </w:rPr>
      </w:pPr>
      <w:r>
        <w:rPr>
          <w:lang w:val="en-CA"/>
        </w:rPr>
        <w:t xml:space="preserve">-In SPX/MXEA/MXWO, </w:t>
      </w:r>
      <w:r w:rsidRPr="00F82E41">
        <w:rPr>
          <w:b/>
          <w:bCs/>
          <w:lang w:val="en-CA"/>
        </w:rPr>
        <w:t>PMOM/Earnings_Value</w:t>
      </w:r>
      <w:r>
        <w:rPr>
          <w:lang w:val="en-CA"/>
        </w:rPr>
        <w:t xml:space="preserve"> </w:t>
      </w:r>
      <w:r w:rsidR="002B73F9">
        <w:rPr>
          <w:lang w:val="en-CA"/>
        </w:rPr>
        <w:t xml:space="preserve">LS returns </w:t>
      </w:r>
      <w:r>
        <w:rPr>
          <w:lang w:val="en-CA"/>
        </w:rPr>
        <w:t xml:space="preserve">have the most negative correlation </w:t>
      </w:r>
      <w:r w:rsidR="002B73F9">
        <w:rPr>
          <w:lang w:val="en-CA"/>
        </w:rPr>
        <w:t>(</w:t>
      </w:r>
      <w:r>
        <w:rPr>
          <w:lang w:val="en-CA"/>
        </w:rPr>
        <w:t>-0.37/-28/-0.48</w:t>
      </w:r>
      <w:r w:rsidR="002B73F9">
        <w:rPr>
          <w:lang w:val="en-CA"/>
        </w:rPr>
        <w:t>)</w:t>
      </w:r>
      <w:r>
        <w:rPr>
          <w:lang w:val="en-CA"/>
        </w:rPr>
        <w:t>. MXEF/MXAP show a flat correlation overall.</w:t>
      </w:r>
    </w:p>
    <w:p w14:paraId="112787E8" w14:textId="77777777" w:rsidR="008249E6" w:rsidRDefault="008249E6" w:rsidP="008249E6">
      <w:pPr>
        <w:spacing w:after="0"/>
        <w:ind w:left="708"/>
        <w:rPr>
          <w:lang w:val="en-CA"/>
        </w:rPr>
      </w:pPr>
      <w:r>
        <w:rPr>
          <w:lang w:val="en-CA"/>
        </w:rPr>
        <w:t>-Investment is also negatively correlated with PMOM/FMOMA in SPX/MXEA/MXWO (PMOM -0.12/-0.18-0.30). This is not true in MXEF/MXAP. Profit do not show negative correlations with momentum themes.</w:t>
      </w:r>
    </w:p>
    <w:p w14:paraId="32ACE772" w14:textId="2E37C07B" w:rsidR="000866F2" w:rsidRPr="000546EC" w:rsidRDefault="000866F2" w:rsidP="000546EC">
      <w:pPr>
        <w:rPr>
          <w:lang w:val="en-CA"/>
        </w:rPr>
      </w:pPr>
      <w:r>
        <w:rPr>
          <w:lang w:val="en-CA"/>
        </w:rPr>
        <w:tab/>
      </w:r>
    </w:p>
    <w:p w14:paraId="115471D9" w14:textId="3796899E" w:rsidR="000546EC" w:rsidRPr="00CD66E8" w:rsidRDefault="000546EC" w:rsidP="000546EC">
      <w:pPr>
        <w:rPr>
          <w:b/>
          <w:bCs/>
          <w:sz w:val="28"/>
          <w:szCs w:val="28"/>
          <w:lang w:val="en-CA"/>
        </w:rPr>
      </w:pPr>
      <w:r w:rsidRPr="00CD66E8">
        <w:rPr>
          <w:b/>
          <w:bCs/>
          <w:sz w:val="28"/>
          <w:szCs w:val="28"/>
          <w:lang w:val="en-CA"/>
        </w:rPr>
        <w:t xml:space="preserve">Diagnostics </w:t>
      </w:r>
      <w:r>
        <w:rPr>
          <w:b/>
          <w:bCs/>
          <w:sz w:val="28"/>
          <w:szCs w:val="28"/>
          <w:lang w:val="en-CA"/>
        </w:rPr>
        <w:t>2</w:t>
      </w:r>
      <w:r w:rsidRPr="00CD66E8">
        <w:rPr>
          <w:b/>
          <w:bCs/>
          <w:sz w:val="28"/>
          <w:szCs w:val="28"/>
          <w:lang w:val="en-CA"/>
        </w:rPr>
        <w:t xml:space="preserve"> — Rolling L/S Return Correlations</w:t>
      </w:r>
    </w:p>
    <w:p w14:paraId="2AAF0D79" w14:textId="77777777" w:rsidR="00072B7B" w:rsidRPr="007E2286" w:rsidRDefault="00072B7B" w:rsidP="00072B7B">
      <w:pPr>
        <w:spacing w:after="0"/>
        <w:rPr>
          <w:b/>
          <w:bCs/>
          <w:lang w:val="en-CA"/>
        </w:rPr>
      </w:pPr>
      <w:r w:rsidRPr="007E2286">
        <w:rPr>
          <w:b/>
          <w:bCs/>
          <w:lang w:val="en-CA"/>
        </w:rPr>
        <w:t>PMOM/Value correlation</w:t>
      </w:r>
      <w:r>
        <w:rPr>
          <w:b/>
          <w:bCs/>
          <w:lang w:val="en-CA"/>
        </w:rPr>
        <w:t>s:</w:t>
      </w:r>
    </w:p>
    <w:p w14:paraId="18A4B1A7" w14:textId="77777777" w:rsidR="00072B7B" w:rsidRDefault="00072B7B" w:rsidP="00072B7B">
      <w:pPr>
        <w:spacing w:after="0"/>
        <w:ind w:left="708"/>
        <w:rPr>
          <w:lang w:val="en-CA"/>
        </w:rPr>
      </w:pPr>
      <w:r>
        <w:rPr>
          <w:lang w:val="en-CA"/>
        </w:rPr>
        <w:t>-SPX/MXWO have a negative overall correlation mean/median. This is truer in 2010’s and 2020’s.</w:t>
      </w:r>
    </w:p>
    <w:p w14:paraId="01400D38" w14:textId="77777777" w:rsidR="00072B7B" w:rsidRDefault="00072B7B" w:rsidP="00072B7B">
      <w:pPr>
        <w:spacing w:after="0"/>
        <w:ind w:left="708"/>
        <w:rPr>
          <w:lang w:val="en-CA"/>
        </w:rPr>
      </w:pPr>
      <w:r>
        <w:rPr>
          <w:lang w:val="en-CA"/>
        </w:rPr>
        <w:t>-MXEA has a flat mean/median overall correlation, but negative in the 2020’s.</w:t>
      </w:r>
    </w:p>
    <w:p w14:paraId="1147BDA4" w14:textId="77777777" w:rsidR="00072B7B" w:rsidRDefault="00072B7B" w:rsidP="00072B7B">
      <w:pPr>
        <w:spacing w:after="0"/>
        <w:ind w:left="708"/>
        <w:rPr>
          <w:lang w:val="en-CA"/>
        </w:rPr>
      </w:pPr>
      <w:r>
        <w:rPr>
          <w:lang w:val="en-CA"/>
        </w:rPr>
        <w:t>-MXEF-MXAP have a positive overall correlation mean/median.</w:t>
      </w:r>
    </w:p>
    <w:p w14:paraId="0842FB13" w14:textId="77777777" w:rsidR="00072B7B" w:rsidRDefault="00072B7B" w:rsidP="00072B7B">
      <w:pPr>
        <w:spacing w:after="0"/>
        <w:rPr>
          <w:b/>
          <w:bCs/>
          <w:lang w:val="en-CA"/>
        </w:rPr>
      </w:pPr>
      <w:r w:rsidRPr="007E2286">
        <w:rPr>
          <w:b/>
          <w:bCs/>
          <w:lang w:val="en-CA"/>
        </w:rPr>
        <w:t>PMOM/</w:t>
      </w:r>
      <w:r>
        <w:rPr>
          <w:b/>
          <w:bCs/>
          <w:lang w:val="en-CA"/>
        </w:rPr>
        <w:t>Earnings_Value</w:t>
      </w:r>
      <w:r w:rsidRPr="007E2286">
        <w:rPr>
          <w:b/>
          <w:bCs/>
          <w:lang w:val="en-CA"/>
        </w:rPr>
        <w:t xml:space="preserve"> correlation</w:t>
      </w:r>
      <w:r>
        <w:rPr>
          <w:b/>
          <w:bCs/>
          <w:lang w:val="en-CA"/>
        </w:rPr>
        <w:t>s</w:t>
      </w:r>
      <w:r w:rsidRPr="007E2286">
        <w:rPr>
          <w:b/>
          <w:bCs/>
          <w:lang w:val="en-CA"/>
        </w:rPr>
        <w:t>:</w:t>
      </w:r>
    </w:p>
    <w:p w14:paraId="0CA6B340" w14:textId="77777777" w:rsidR="00072B7B" w:rsidRDefault="00072B7B" w:rsidP="00072B7B">
      <w:pPr>
        <w:spacing w:after="0"/>
        <w:ind w:left="708"/>
        <w:rPr>
          <w:lang w:val="en-CA"/>
        </w:rPr>
      </w:pPr>
      <w:r>
        <w:rPr>
          <w:lang w:val="en-CA"/>
        </w:rPr>
        <w:t>-PMOM/Earnings_Value correlations mean/median are more negative than PMOM/Value in each index. Mean/median in negative in each index.</w:t>
      </w:r>
    </w:p>
    <w:p w14:paraId="723767F0" w14:textId="77777777" w:rsidR="00072B7B" w:rsidRPr="00E5582C" w:rsidRDefault="00072B7B" w:rsidP="00072B7B">
      <w:pPr>
        <w:spacing w:after="0"/>
        <w:rPr>
          <w:b/>
          <w:bCs/>
          <w:lang w:val="en-CA"/>
        </w:rPr>
      </w:pPr>
      <w:r w:rsidRPr="007E2286">
        <w:rPr>
          <w:b/>
          <w:bCs/>
          <w:lang w:val="en-CA"/>
        </w:rPr>
        <w:t>PMOM/</w:t>
      </w:r>
      <w:r>
        <w:rPr>
          <w:b/>
          <w:bCs/>
          <w:lang w:val="en-CA"/>
        </w:rPr>
        <w:t>Quality</w:t>
      </w:r>
      <w:r w:rsidRPr="007E2286">
        <w:rPr>
          <w:b/>
          <w:bCs/>
          <w:lang w:val="en-CA"/>
        </w:rPr>
        <w:t xml:space="preserve"> </w:t>
      </w:r>
      <w:r>
        <w:rPr>
          <w:b/>
          <w:bCs/>
          <w:lang w:val="en-CA"/>
        </w:rPr>
        <w:t>correlations</w:t>
      </w:r>
      <w:r w:rsidRPr="007E2286">
        <w:rPr>
          <w:b/>
          <w:bCs/>
          <w:lang w:val="en-CA"/>
        </w:rPr>
        <w:t>:</w:t>
      </w:r>
    </w:p>
    <w:p w14:paraId="529B67E5" w14:textId="77777777" w:rsidR="00072B7B" w:rsidRDefault="00072B7B" w:rsidP="00072B7B">
      <w:pPr>
        <w:spacing w:after="0"/>
        <w:ind w:left="708"/>
        <w:rPr>
          <w:lang w:val="en-CA"/>
        </w:rPr>
      </w:pPr>
      <w:r>
        <w:rPr>
          <w:lang w:val="en-CA"/>
        </w:rPr>
        <w:t>-SPX/MXWO overall correlation mean/median are slightly positive, while other indexes are more positive.</w:t>
      </w:r>
    </w:p>
    <w:p w14:paraId="2EEDAE9C" w14:textId="77777777" w:rsidR="00072B7B" w:rsidRPr="00492728" w:rsidRDefault="00072B7B" w:rsidP="00072B7B">
      <w:pPr>
        <w:spacing w:after="0"/>
        <w:rPr>
          <w:b/>
          <w:bCs/>
          <w:lang w:val="en-CA"/>
        </w:rPr>
      </w:pPr>
      <w:r w:rsidRPr="00492728">
        <w:rPr>
          <w:b/>
          <w:bCs/>
          <w:lang w:val="en-CA"/>
        </w:rPr>
        <w:t>PMOM/Investment correlations</w:t>
      </w:r>
    </w:p>
    <w:p w14:paraId="6F505828" w14:textId="77777777" w:rsidR="00072B7B" w:rsidRDefault="00072B7B" w:rsidP="00072B7B">
      <w:pPr>
        <w:spacing w:after="0"/>
        <w:ind w:left="708"/>
        <w:rPr>
          <w:lang w:val="en-CA"/>
        </w:rPr>
      </w:pPr>
      <w:r>
        <w:rPr>
          <w:lang w:val="en-CA"/>
        </w:rPr>
        <w:t>-PMOM/Investment overall correlations mean/median are negative in SPX/MXEA/MXWO, as opposed to PMOM/Quality.</w:t>
      </w:r>
    </w:p>
    <w:p w14:paraId="4A8B55FB" w14:textId="77777777" w:rsidR="00955452" w:rsidRDefault="00955452" w:rsidP="000546EC">
      <w:pPr>
        <w:rPr>
          <w:lang w:val="en-CA"/>
        </w:rPr>
      </w:pPr>
    </w:p>
    <w:p w14:paraId="19331333" w14:textId="7E8A66EE" w:rsidR="00AF1710" w:rsidRPr="00CD66E8" w:rsidRDefault="00AF1710" w:rsidP="00AF1710">
      <w:pPr>
        <w:rPr>
          <w:b/>
          <w:bCs/>
          <w:sz w:val="28"/>
          <w:szCs w:val="28"/>
          <w:lang w:val="en-CA"/>
        </w:rPr>
      </w:pPr>
      <w:r w:rsidRPr="00CD66E8">
        <w:rPr>
          <w:b/>
          <w:bCs/>
          <w:sz w:val="28"/>
          <w:szCs w:val="28"/>
          <w:lang w:val="en-CA"/>
        </w:rPr>
        <w:t xml:space="preserve">Diagnostics </w:t>
      </w:r>
      <w:r>
        <w:rPr>
          <w:b/>
          <w:bCs/>
          <w:sz w:val="28"/>
          <w:szCs w:val="28"/>
          <w:lang w:val="en-CA"/>
        </w:rPr>
        <w:t>3</w:t>
      </w:r>
      <w:r w:rsidRPr="00CD66E8">
        <w:rPr>
          <w:b/>
          <w:bCs/>
          <w:sz w:val="28"/>
          <w:szCs w:val="28"/>
          <w:lang w:val="en-CA"/>
        </w:rPr>
        <w:t xml:space="preserve"> — Yearly L/S Return Correlations &amp; Factor Returns</w:t>
      </w:r>
    </w:p>
    <w:p w14:paraId="205CBE40" w14:textId="77777777" w:rsidR="002708D4" w:rsidRDefault="002708D4" w:rsidP="002708D4">
      <w:pPr>
        <w:spacing w:after="0"/>
        <w:rPr>
          <w:lang w:val="en-CA"/>
        </w:rPr>
      </w:pPr>
      <w:r>
        <w:rPr>
          <w:lang w:val="en-CA"/>
        </w:rPr>
        <w:t>-</w:t>
      </w:r>
      <w:proofErr w:type="gramStart"/>
      <w:r w:rsidRPr="006709BF">
        <w:rPr>
          <w:b/>
          <w:bCs/>
          <w:lang w:val="en-CA"/>
        </w:rPr>
        <w:t>Corr(</w:t>
      </w:r>
      <w:proofErr w:type="gramEnd"/>
      <w:r w:rsidRPr="006709BF">
        <w:rPr>
          <w:b/>
          <w:bCs/>
          <w:lang w:val="en-CA"/>
        </w:rPr>
        <w:t>PMOM, V) is positively correlated with Value</w:t>
      </w:r>
      <w:r>
        <w:rPr>
          <w:lang w:val="en-CA"/>
        </w:rPr>
        <w:t xml:space="preserve"> returns </w:t>
      </w:r>
      <w:r w:rsidRPr="006709BF">
        <w:rPr>
          <w:b/>
          <w:bCs/>
          <w:lang w:val="en-CA"/>
        </w:rPr>
        <w:t>between 0.28 and 0.43</w:t>
      </w:r>
      <w:r>
        <w:rPr>
          <w:lang w:val="en-CA"/>
        </w:rPr>
        <w:t xml:space="preserve">, depending on index. This means lower 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>PMOM, V) tends to produce lower value returns in each index.</w:t>
      </w:r>
    </w:p>
    <w:p w14:paraId="20FB54A0" w14:textId="77777777" w:rsidR="002708D4" w:rsidRDefault="002708D4" w:rsidP="002708D4">
      <w:pPr>
        <w:spacing w:after="0"/>
        <w:rPr>
          <w:lang w:val="en-CA"/>
        </w:rPr>
      </w:pPr>
      <w:r>
        <w:rPr>
          <w:lang w:val="en-CA"/>
        </w:rPr>
        <w:t>-</w:t>
      </w:r>
      <w:proofErr w:type="gramStart"/>
      <w:r w:rsidRPr="006709BF">
        <w:rPr>
          <w:b/>
          <w:bCs/>
          <w:lang w:val="en-CA"/>
        </w:rPr>
        <w:t>Corr(</w:t>
      </w:r>
      <w:proofErr w:type="gramEnd"/>
      <w:r w:rsidRPr="006709BF">
        <w:rPr>
          <w:b/>
          <w:bCs/>
          <w:lang w:val="en-CA"/>
        </w:rPr>
        <w:t>PMOM, Q)</w:t>
      </w:r>
      <w:r>
        <w:rPr>
          <w:lang w:val="en-CA"/>
        </w:rPr>
        <w:t xml:space="preserve"> is not always highly positively correlated with Quality returns (mixed signals). This means we can’t draw the same conclusion for quality as we do for value.</w:t>
      </w:r>
    </w:p>
    <w:p w14:paraId="4679A762" w14:textId="77777777" w:rsidR="00955452" w:rsidRDefault="00955452" w:rsidP="00955452">
      <w:pPr>
        <w:spacing w:after="0"/>
        <w:rPr>
          <w:lang w:val="en-CA"/>
        </w:rPr>
      </w:pPr>
    </w:p>
    <w:p w14:paraId="15C61AC9" w14:textId="702D2864" w:rsidR="00AF1710" w:rsidRDefault="00AF1710" w:rsidP="00AF1710">
      <w:pPr>
        <w:rPr>
          <w:b/>
          <w:bCs/>
          <w:sz w:val="28"/>
          <w:szCs w:val="28"/>
          <w:lang w:val="en-CA"/>
        </w:rPr>
      </w:pPr>
      <w:r w:rsidRPr="00CD66E8">
        <w:rPr>
          <w:b/>
          <w:bCs/>
          <w:sz w:val="28"/>
          <w:szCs w:val="28"/>
          <w:lang w:val="en-CA"/>
        </w:rPr>
        <w:lastRenderedPageBreak/>
        <w:t xml:space="preserve">Diagnostics </w:t>
      </w:r>
      <w:r>
        <w:rPr>
          <w:b/>
          <w:bCs/>
          <w:sz w:val="28"/>
          <w:szCs w:val="28"/>
          <w:lang w:val="en-CA"/>
        </w:rPr>
        <w:t>4</w:t>
      </w:r>
      <w:r w:rsidRPr="00CD66E8">
        <w:rPr>
          <w:b/>
          <w:bCs/>
          <w:sz w:val="28"/>
          <w:szCs w:val="28"/>
          <w:lang w:val="en-CA"/>
        </w:rPr>
        <w:t xml:space="preserve"> — Trailing Corr Predictiveness by DD Regime</w:t>
      </w:r>
    </w:p>
    <w:p w14:paraId="06846CE4" w14:textId="77777777" w:rsidR="00114197" w:rsidRPr="00DC732E" w:rsidRDefault="00114197" w:rsidP="00114197">
      <w:pPr>
        <w:rPr>
          <w:b/>
          <w:bCs/>
          <w:lang w:val="en-CA"/>
        </w:rPr>
      </w:pPr>
      <w:proofErr w:type="gramStart"/>
      <w:r w:rsidRPr="00DC732E">
        <w:rPr>
          <w:b/>
          <w:bCs/>
          <w:lang w:val="en-CA"/>
        </w:rPr>
        <w:t>Corr(</w:t>
      </w:r>
      <w:proofErr w:type="gramEnd"/>
      <w:r w:rsidRPr="00DC732E">
        <w:rPr>
          <w:b/>
          <w:bCs/>
          <w:lang w:val="en-CA"/>
        </w:rPr>
        <w:t>PMOM, Value):</w:t>
      </w:r>
    </w:p>
    <w:p w14:paraId="21521450" w14:textId="77777777" w:rsidR="00114197" w:rsidRDefault="00114197" w:rsidP="00114197">
      <w:pPr>
        <w:spacing w:after="0"/>
        <w:ind w:left="708"/>
        <w:rPr>
          <w:lang w:val="en-CA"/>
        </w:rPr>
      </w:pPr>
      <w:r>
        <w:rPr>
          <w:lang w:val="en-CA"/>
        </w:rPr>
        <w:t xml:space="preserve">-In </w:t>
      </w:r>
      <w:r w:rsidRPr="00367BFE">
        <w:rPr>
          <w:b/>
          <w:bCs/>
          <w:lang w:val="en-CA"/>
        </w:rPr>
        <w:t>low DD</w:t>
      </w:r>
      <w:r>
        <w:rPr>
          <w:lang w:val="en-CA"/>
        </w:rPr>
        <w:t xml:space="preserve">, where Momentum does best, both Value and WFP have lower return when 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 xml:space="preserve">PMOM, Value) is &lt;0 in </w:t>
      </w:r>
      <w:r w:rsidRPr="0034019F">
        <w:rPr>
          <w:b/>
          <w:bCs/>
          <w:lang w:val="en-CA"/>
        </w:rPr>
        <w:t>each index</w:t>
      </w:r>
      <w:r>
        <w:rPr>
          <w:lang w:val="en-CA"/>
        </w:rPr>
        <w:t>.</w:t>
      </w:r>
    </w:p>
    <w:p w14:paraId="64E1FE5A" w14:textId="77777777" w:rsidR="00114197" w:rsidRDefault="00114197" w:rsidP="00114197">
      <w:pPr>
        <w:spacing w:after="0"/>
        <w:ind w:left="708"/>
        <w:rPr>
          <w:lang w:val="en-CA"/>
        </w:rPr>
      </w:pPr>
      <w:r>
        <w:rPr>
          <w:lang w:val="en-CA"/>
        </w:rPr>
        <w:t xml:space="preserve">-In </w:t>
      </w:r>
      <w:r w:rsidRPr="00367BFE">
        <w:rPr>
          <w:b/>
          <w:bCs/>
          <w:lang w:val="en-CA"/>
        </w:rPr>
        <w:t>high DD</w:t>
      </w:r>
      <w:r>
        <w:rPr>
          <w:lang w:val="en-CA"/>
        </w:rPr>
        <w:t xml:space="preserve">, Value has higher return when 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>PMOM, Value) &gt;0 in SPX/MXEA/MXWO, but not in MXEF/MXAP. Count is low to draw conclusions on this.</w:t>
      </w:r>
    </w:p>
    <w:p w14:paraId="4CE7B2DD" w14:textId="77777777" w:rsidR="00114197" w:rsidRPr="00DC732E" w:rsidRDefault="00114197" w:rsidP="00114197">
      <w:pPr>
        <w:ind w:left="708"/>
        <w:rPr>
          <w:b/>
          <w:bCs/>
          <w:lang w:val="en-CA"/>
        </w:rPr>
      </w:pPr>
      <w:r w:rsidRPr="00DC732E">
        <w:rPr>
          <w:b/>
          <w:bCs/>
          <w:lang w:val="en-CA"/>
        </w:rPr>
        <w:t>-Overall, this probably goes in favor of neutralizing value to PMOM.</w:t>
      </w:r>
    </w:p>
    <w:p w14:paraId="6FC59EE6" w14:textId="77777777" w:rsidR="00114197" w:rsidRDefault="00114197" w:rsidP="00114197">
      <w:pPr>
        <w:rPr>
          <w:b/>
          <w:bCs/>
          <w:lang w:val="en-CA"/>
        </w:rPr>
      </w:pPr>
      <w:proofErr w:type="gramStart"/>
      <w:r w:rsidRPr="00DC732E">
        <w:rPr>
          <w:b/>
          <w:bCs/>
          <w:lang w:val="en-CA"/>
        </w:rPr>
        <w:t>Corr(</w:t>
      </w:r>
      <w:proofErr w:type="gramEnd"/>
      <w:r w:rsidRPr="00DC732E">
        <w:rPr>
          <w:b/>
          <w:bCs/>
          <w:lang w:val="en-CA"/>
        </w:rPr>
        <w:t>PMOM, Quality):</w:t>
      </w:r>
    </w:p>
    <w:p w14:paraId="0B6DDCDD" w14:textId="77777777" w:rsidR="00114197" w:rsidRDefault="00114197" w:rsidP="00114197">
      <w:pPr>
        <w:spacing w:after="0"/>
        <w:ind w:left="708"/>
        <w:rPr>
          <w:lang w:val="en-CA"/>
        </w:rPr>
      </w:pPr>
      <w:r>
        <w:rPr>
          <w:lang w:val="en-CA"/>
        </w:rPr>
        <w:t xml:space="preserve">-In </w:t>
      </w:r>
      <w:r w:rsidRPr="00367BFE">
        <w:rPr>
          <w:b/>
          <w:bCs/>
          <w:lang w:val="en-CA"/>
        </w:rPr>
        <w:t>low DD</w:t>
      </w:r>
      <w:r>
        <w:rPr>
          <w:lang w:val="en-CA"/>
        </w:rPr>
        <w:t xml:space="preserve">, where Momentum does best, Quality has lower return when 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>PMOM, Quality) &lt;0 is SPX, but not elsewhere.</w:t>
      </w:r>
    </w:p>
    <w:p w14:paraId="10BEAEC7" w14:textId="77777777" w:rsidR="00114197" w:rsidRDefault="00114197" w:rsidP="00114197">
      <w:pPr>
        <w:spacing w:after="0"/>
        <w:ind w:left="708"/>
        <w:rPr>
          <w:lang w:val="en-CA"/>
        </w:rPr>
      </w:pPr>
      <w:r>
        <w:rPr>
          <w:lang w:val="en-CA"/>
        </w:rPr>
        <w:t xml:space="preserve">-This probably does </w:t>
      </w:r>
      <w:r w:rsidRPr="005E15E2">
        <w:rPr>
          <w:b/>
          <w:bCs/>
          <w:lang w:val="en-CA"/>
        </w:rPr>
        <w:t>not</w:t>
      </w:r>
      <w:r>
        <w:rPr>
          <w:lang w:val="en-CA"/>
        </w:rPr>
        <w:t xml:space="preserve"> go in favor of neutralizing quality to PMOM.</w:t>
      </w:r>
    </w:p>
    <w:p w14:paraId="30AD618F" w14:textId="77777777" w:rsidR="00114197" w:rsidRPr="00CD66E8" w:rsidRDefault="00114197" w:rsidP="00AF1710">
      <w:pPr>
        <w:rPr>
          <w:b/>
          <w:bCs/>
          <w:sz w:val="28"/>
          <w:szCs w:val="28"/>
          <w:lang w:val="en-CA"/>
        </w:rPr>
      </w:pPr>
    </w:p>
    <w:p w14:paraId="69C2C315" w14:textId="77777777" w:rsidR="00AF1710" w:rsidRDefault="00AF1710">
      <w:pPr>
        <w:rPr>
          <w:b/>
          <w:bCs/>
          <w:lang w:val="en-CA"/>
        </w:rPr>
      </w:pPr>
    </w:p>
    <w:p w14:paraId="43876E7F" w14:textId="12267E2A" w:rsidR="000546EC" w:rsidRDefault="000546EC">
      <w:pPr>
        <w:rPr>
          <w:lang w:val="en-CA"/>
        </w:rPr>
      </w:pPr>
      <w:r>
        <w:rPr>
          <w:lang w:val="en-CA"/>
        </w:rPr>
        <w:br w:type="page"/>
      </w:r>
    </w:p>
    <w:p w14:paraId="31F5E485" w14:textId="06794776" w:rsidR="000546EC" w:rsidRPr="008F53CB" w:rsidRDefault="000546EC" w:rsidP="008F53CB">
      <w:pPr>
        <w:pStyle w:val="Titre1"/>
        <w:rPr>
          <w:b/>
          <w:bCs/>
          <w:lang w:val="en-CA"/>
        </w:rPr>
      </w:pPr>
      <w:bookmarkStart w:id="3" w:name="_Toc227934268"/>
      <w:r w:rsidRPr="008F53CB">
        <w:rPr>
          <w:b/>
          <w:bCs/>
          <w:lang w:val="en-CA"/>
        </w:rPr>
        <w:lastRenderedPageBreak/>
        <w:t xml:space="preserve">Diagnostics </w:t>
      </w:r>
      <w:r w:rsidR="008F53CB" w:rsidRPr="008F53CB">
        <w:rPr>
          <w:b/>
          <w:bCs/>
          <w:lang w:val="en-CA"/>
        </w:rPr>
        <w:t>1</w:t>
      </w:r>
      <w:r w:rsidRPr="008F53CB">
        <w:rPr>
          <w:b/>
          <w:bCs/>
          <w:lang w:val="en-CA"/>
        </w:rPr>
        <w:t xml:space="preserve"> — Correlation Matrix of 9 themes </w:t>
      </w:r>
      <w:r w:rsidR="001756CF">
        <w:rPr>
          <w:b/>
          <w:bCs/>
          <w:lang w:val="en-CA"/>
        </w:rPr>
        <w:t xml:space="preserve">LS returns </w:t>
      </w:r>
      <w:r w:rsidRPr="008F53CB">
        <w:rPr>
          <w:b/>
          <w:bCs/>
          <w:lang w:val="en-CA"/>
        </w:rPr>
        <w:t>by Universe</w:t>
      </w:r>
      <w:bookmarkEnd w:id="3"/>
    </w:p>
    <w:p w14:paraId="414C9CFB" w14:textId="77777777" w:rsidR="000546EC" w:rsidRPr="00CD66E8" w:rsidRDefault="000546EC" w:rsidP="00EF330C">
      <w:pPr>
        <w:spacing w:after="0"/>
        <w:rPr>
          <w:lang w:val="en-CA"/>
        </w:rPr>
      </w:pPr>
      <w:r w:rsidRPr="00CD66E8">
        <w:rPr>
          <w:b/>
          <w:bCs/>
          <w:lang w:val="en-CA"/>
        </w:rPr>
        <w:t>What</w:t>
      </w:r>
      <w:r w:rsidRPr="00CD66E8">
        <w:rPr>
          <w:lang w:val="en-CA"/>
        </w:rPr>
        <w:t xml:space="preserve">: Full-history pairwise </w:t>
      </w:r>
      <w:r>
        <w:rPr>
          <w:lang w:val="en-CA"/>
        </w:rPr>
        <w:t xml:space="preserve">L/S returns </w:t>
      </w:r>
      <w:r w:rsidRPr="00CD66E8">
        <w:rPr>
          <w:lang w:val="en-CA"/>
        </w:rPr>
        <w:t xml:space="preserve">correlation matrices of the 9 theme factors, </w:t>
      </w:r>
      <w:r>
        <w:rPr>
          <w:lang w:val="en-CA"/>
        </w:rPr>
        <w:t>by universe</w:t>
      </w:r>
    </w:p>
    <w:p w14:paraId="332F1AC8" w14:textId="77777777" w:rsidR="000546EC" w:rsidRPr="00CD66E8" w:rsidRDefault="000546EC" w:rsidP="00EF330C">
      <w:pPr>
        <w:spacing w:after="0"/>
        <w:rPr>
          <w:lang w:val="en-CA"/>
        </w:rPr>
      </w:pPr>
      <w:r w:rsidRPr="00CD66E8">
        <w:rPr>
          <w:b/>
          <w:bCs/>
          <w:lang w:val="en-CA"/>
        </w:rPr>
        <w:t>9 themes</w:t>
      </w:r>
      <w:r w:rsidRPr="00CD66E8">
        <w:rPr>
          <w:lang w:val="en-CA"/>
        </w:rPr>
        <w:t> (3 Value × 3 Quality × 3 Momentum):</w:t>
      </w:r>
    </w:p>
    <w:p w14:paraId="31233D14" w14:textId="77777777" w:rsidR="000546EC" w:rsidRPr="00CD66E8" w:rsidRDefault="000546EC" w:rsidP="00EF330C">
      <w:pPr>
        <w:numPr>
          <w:ilvl w:val="0"/>
          <w:numId w:val="2"/>
        </w:numPr>
        <w:spacing w:after="0"/>
        <w:rPr>
          <w:lang w:val="en-CA"/>
        </w:rPr>
      </w:pPr>
      <w:r w:rsidRPr="00CD66E8">
        <w:rPr>
          <w:b/>
          <w:bCs/>
          <w:lang w:val="en-CA"/>
        </w:rPr>
        <w:t>Value</w:t>
      </w:r>
      <w:r w:rsidRPr="00CD66E8">
        <w:rPr>
          <w:lang w:val="en-CA"/>
        </w:rPr>
        <w:t>: Earnings_Value, FCF_Value, TYTD2EV1Y</w:t>
      </w:r>
    </w:p>
    <w:p w14:paraId="2FEAFA9D" w14:textId="77777777" w:rsidR="000546EC" w:rsidRPr="00CD66E8" w:rsidRDefault="000546EC" w:rsidP="00EF330C">
      <w:pPr>
        <w:numPr>
          <w:ilvl w:val="0"/>
          <w:numId w:val="2"/>
        </w:numPr>
        <w:spacing w:after="0"/>
      </w:pPr>
      <w:r w:rsidRPr="00CD66E8">
        <w:rPr>
          <w:b/>
          <w:bCs/>
        </w:rPr>
        <w:t>Quality</w:t>
      </w:r>
      <w:r w:rsidRPr="00CD66E8">
        <w:t>: GP1Y, FCF2A1Y, Investment</w:t>
      </w:r>
    </w:p>
    <w:p w14:paraId="649D2469" w14:textId="77777777" w:rsidR="000546EC" w:rsidRPr="00CD66E8" w:rsidRDefault="000546EC" w:rsidP="00EF330C">
      <w:pPr>
        <w:numPr>
          <w:ilvl w:val="0"/>
          <w:numId w:val="2"/>
        </w:numPr>
        <w:spacing w:after="0"/>
      </w:pPr>
      <w:r w:rsidRPr="00CD66E8">
        <w:rPr>
          <w:b/>
          <w:bCs/>
        </w:rPr>
        <w:t>Momentum</w:t>
      </w:r>
      <w:r w:rsidRPr="00CD66E8">
        <w:t>: PMOM, FMOMA, FMOMFS</w:t>
      </w:r>
    </w:p>
    <w:p w14:paraId="7B8AC601" w14:textId="77777777" w:rsidR="000546EC" w:rsidRPr="00CD66E8" w:rsidRDefault="000546EC" w:rsidP="00EF330C">
      <w:pPr>
        <w:spacing w:after="0"/>
      </w:pPr>
      <w:r w:rsidRPr="00CD66E8">
        <w:rPr>
          <w:b/>
          <w:bCs/>
        </w:rPr>
        <w:t>Correlations computed</w:t>
      </w:r>
      <w:r w:rsidRPr="00CD66E8">
        <w:t>:</w:t>
      </w:r>
    </w:p>
    <w:p w14:paraId="15DB09DB" w14:textId="0841E0AD" w:rsidR="000546EC" w:rsidRPr="00CD66E8" w:rsidRDefault="000546EC" w:rsidP="00EF330C">
      <w:pPr>
        <w:spacing w:after="0"/>
        <w:ind w:left="720"/>
        <w:rPr>
          <w:lang w:val="en-CA"/>
        </w:rPr>
      </w:pPr>
      <w:r w:rsidRPr="00CD66E8">
        <w:rPr>
          <w:b/>
          <w:bCs/>
          <w:lang w:val="en-CA"/>
        </w:rPr>
        <w:t>L/S Return Correlation</w:t>
      </w:r>
      <w:r w:rsidRPr="00CD66E8">
        <w:rPr>
          <w:lang w:val="en-CA"/>
        </w:rPr>
        <w:t> — full-sample correlation of monthly L/S return series (9×9 matrix)</w:t>
      </w:r>
    </w:p>
    <w:p w14:paraId="0F15C2D8" w14:textId="77777777" w:rsidR="000546EC" w:rsidRPr="004A0ED9" w:rsidRDefault="000546EC" w:rsidP="00EF330C">
      <w:pPr>
        <w:spacing w:after="0"/>
        <w:rPr>
          <w:lang w:val="en-CA"/>
        </w:rPr>
      </w:pPr>
      <w:r w:rsidRPr="00CD66E8">
        <w:rPr>
          <w:b/>
          <w:bCs/>
          <w:lang w:val="en-CA"/>
        </w:rPr>
        <w:t>Output</w:t>
      </w:r>
      <w:r w:rsidRPr="00CD66E8">
        <w:rPr>
          <w:lang w:val="en-CA"/>
        </w:rPr>
        <w:t>: 9×9 heatmap tables per</w:t>
      </w:r>
      <w:r>
        <w:rPr>
          <w:lang w:val="en-CA"/>
        </w:rPr>
        <w:t xml:space="preserve"> universe</w:t>
      </w:r>
      <w:r w:rsidRPr="00CD66E8">
        <w:rPr>
          <w:lang w:val="en-CA"/>
        </w:rPr>
        <w:t xml:space="preserve">. </w:t>
      </w:r>
    </w:p>
    <w:p w14:paraId="63D65E8B" w14:textId="5B1591C3" w:rsidR="009936BD" w:rsidRDefault="009936BD">
      <w:pPr>
        <w:rPr>
          <w:lang w:val="en-CA"/>
        </w:rPr>
      </w:pPr>
    </w:p>
    <w:p w14:paraId="5EC6535B" w14:textId="71F47F7A" w:rsidR="00F804AE" w:rsidRDefault="00F804AE">
      <w:pPr>
        <w:rPr>
          <w:lang w:val="en-CA"/>
        </w:rPr>
      </w:pPr>
      <w:r w:rsidRPr="00F804AE">
        <w:rPr>
          <w:b/>
          <w:bCs/>
          <w:lang w:val="en-CA"/>
        </w:rPr>
        <w:t>Summary</w:t>
      </w:r>
      <w:r>
        <w:rPr>
          <w:lang w:val="en-CA"/>
        </w:rPr>
        <w:t>:</w:t>
      </w:r>
    </w:p>
    <w:p w14:paraId="708F82CD" w14:textId="77777777" w:rsidR="00026EA8" w:rsidRDefault="00026EA8" w:rsidP="00026EA8">
      <w:pPr>
        <w:spacing w:after="0"/>
        <w:rPr>
          <w:lang w:val="en-CA"/>
        </w:rPr>
      </w:pPr>
      <w:r>
        <w:rPr>
          <w:lang w:val="en-CA"/>
        </w:rPr>
        <w:t xml:space="preserve">-In SPX/MXEA/MXWO, </w:t>
      </w:r>
      <w:r w:rsidRPr="00F82E41">
        <w:rPr>
          <w:b/>
          <w:bCs/>
          <w:lang w:val="en-CA"/>
        </w:rPr>
        <w:t>PMOM/Earnings_Value</w:t>
      </w:r>
      <w:r>
        <w:rPr>
          <w:lang w:val="en-CA"/>
        </w:rPr>
        <w:t xml:space="preserve"> LS returns have the most negative correlation (-0.37/-28/-0.48). MXEF/MXAP show a flat correlation overall.</w:t>
      </w:r>
    </w:p>
    <w:p w14:paraId="4C99F4C6" w14:textId="77777777" w:rsidR="00026EA8" w:rsidRDefault="00026EA8" w:rsidP="00026EA8">
      <w:pPr>
        <w:spacing w:after="0"/>
        <w:rPr>
          <w:lang w:val="en-CA"/>
        </w:rPr>
      </w:pPr>
      <w:r>
        <w:rPr>
          <w:lang w:val="en-CA"/>
        </w:rPr>
        <w:t>-Investment is also negatively correlated with PMOM/FMOMA in SPX/MXEA/MXWO (PMOM -0.12/-0.18-0.30). This is not true in MXEF/MXAP. Profit do not show negative correlations with momentum themes.</w:t>
      </w:r>
    </w:p>
    <w:p w14:paraId="392A8D1A" w14:textId="77777777" w:rsidR="00CF1622" w:rsidRDefault="00CF1622" w:rsidP="00415217">
      <w:pPr>
        <w:spacing w:after="0"/>
        <w:rPr>
          <w:lang w:val="en-CA"/>
        </w:rPr>
      </w:pPr>
    </w:p>
    <w:p w14:paraId="5B4777A5" w14:textId="26DF4CD8" w:rsidR="000546EC" w:rsidRDefault="000546EC">
      <w:pPr>
        <w:rPr>
          <w:lang w:val="en-CA"/>
        </w:rPr>
      </w:pPr>
      <w:r w:rsidRPr="000546EC">
        <w:rPr>
          <w:b/>
          <w:bCs/>
          <w:lang w:val="en-CA"/>
        </w:rPr>
        <w:t>SPX Index</w:t>
      </w:r>
      <w:r>
        <w:rPr>
          <w:lang w:val="en-CA"/>
        </w:rPr>
        <w:t>:</w:t>
      </w:r>
    </w:p>
    <w:p w14:paraId="1A80F4DB" w14:textId="5A588DD8" w:rsidR="000866F2" w:rsidRDefault="000866F2">
      <w:pPr>
        <w:rPr>
          <w:lang w:val="en-CA"/>
        </w:rPr>
      </w:pPr>
      <w:r w:rsidRPr="000866F2">
        <w:rPr>
          <w:noProof/>
          <w:lang w:val="en-CA"/>
        </w:rPr>
        <w:drawing>
          <wp:inline distT="0" distB="0" distL="0" distR="0" wp14:anchorId="12467E93" wp14:editId="252F2195">
            <wp:extent cx="5486400" cy="2015490"/>
            <wp:effectExtent l="0" t="0" r="0" b="3810"/>
            <wp:docPr id="957685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85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811E" w14:textId="5507F55B" w:rsidR="000866F2" w:rsidRDefault="000866F2" w:rsidP="00432AC5">
      <w:pPr>
        <w:spacing w:after="0"/>
        <w:rPr>
          <w:lang w:val="en-CA"/>
        </w:rPr>
      </w:pPr>
      <w:r w:rsidRPr="00D633DE">
        <w:rPr>
          <w:lang w:val="en-CA"/>
        </w:rPr>
        <w:t>-PMOM</w:t>
      </w:r>
      <w:r>
        <w:rPr>
          <w:lang w:val="en-CA"/>
        </w:rPr>
        <w:t>/Earnings_Value are the most negatively correlated</w:t>
      </w:r>
      <w:r w:rsidR="00862A80">
        <w:rPr>
          <w:lang w:val="en-CA"/>
        </w:rPr>
        <w:t xml:space="preserve"> (-0.37)</w:t>
      </w:r>
      <w:r>
        <w:rPr>
          <w:lang w:val="en-CA"/>
        </w:rPr>
        <w:t>, followed by FMOMA/Earnings_Value</w:t>
      </w:r>
      <w:r w:rsidR="00862A80">
        <w:rPr>
          <w:lang w:val="en-CA"/>
        </w:rPr>
        <w:t xml:space="preserve"> (-0.25)</w:t>
      </w:r>
      <w:r>
        <w:rPr>
          <w:lang w:val="en-CA"/>
        </w:rPr>
        <w:t>.</w:t>
      </w:r>
    </w:p>
    <w:p w14:paraId="2967F066" w14:textId="2BC0B3C6" w:rsidR="000866F2" w:rsidRDefault="000866F2" w:rsidP="00DA7238">
      <w:pPr>
        <w:spacing w:after="0"/>
        <w:rPr>
          <w:b/>
          <w:bCs/>
          <w:lang w:val="en-CA"/>
        </w:rPr>
      </w:pPr>
      <w:r>
        <w:rPr>
          <w:lang w:val="en-CA"/>
        </w:rPr>
        <w:t>-Investment is also negatively correlated with all 3 momentum themes</w:t>
      </w:r>
      <w:r w:rsidR="00306A37">
        <w:rPr>
          <w:lang w:val="en-CA"/>
        </w:rPr>
        <w:t xml:space="preserve"> </w:t>
      </w:r>
      <w:r w:rsidR="00862A80">
        <w:rPr>
          <w:lang w:val="en-CA"/>
        </w:rPr>
        <w:t>(-0.12/-0.10</w:t>
      </w:r>
      <w:r w:rsidR="00B65006">
        <w:rPr>
          <w:lang w:val="en-CA"/>
        </w:rPr>
        <w:t xml:space="preserve">/-0.10) </w:t>
      </w:r>
      <w:r w:rsidR="00306A37">
        <w:rPr>
          <w:lang w:val="en-CA"/>
        </w:rPr>
        <w:t>but not profit.</w:t>
      </w:r>
      <w:r>
        <w:rPr>
          <w:b/>
          <w:bCs/>
          <w:lang w:val="en-CA"/>
        </w:rPr>
        <w:br w:type="page"/>
      </w:r>
    </w:p>
    <w:p w14:paraId="4011C840" w14:textId="29A49153" w:rsidR="000546EC" w:rsidRDefault="000546EC">
      <w:pPr>
        <w:rPr>
          <w:lang w:val="en-CA"/>
        </w:rPr>
      </w:pPr>
      <w:r w:rsidRPr="000546EC">
        <w:rPr>
          <w:b/>
          <w:bCs/>
          <w:lang w:val="en-CA"/>
        </w:rPr>
        <w:lastRenderedPageBreak/>
        <w:t>MXEA Index</w:t>
      </w:r>
      <w:r>
        <w:rPr>
          <w:lang w:val="en-CA"/>
        </w:rPr>
        <w:t>:</w:t>
      </w:r>
    </w:p>
    <w:p w14:paraId="6F1C99EC" w14:textId="37DE4BE2" w:rsidR="000866F2" w:rsidRDefault="000866F2">
      <w:pPr>
        <w:rPr>
          <w:lang w:val="en-CA"/>
        </w:rPr>
      </w:pPr>
      <w:r w:rsidRPr="000866F2">
        <w:rPr>
          <w:noProof/>
          <w:lang w:val="en-CA"/>
        </w:rPr>
        <w:drawing>
          <wp:inline distT="0" distB="0" distL="0" distR="0" wp14:anchorId="6611FC2F" wp14:editId="621AD991">
            <wp:extent cx="5486400" cy="2030095"/>
            <wp:effectExtent l="0" t="0" r="0" b="8255"/>
            <wp:docPr id="16102944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94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16CB" w14:textId="65B7EE3F" w:rsidR="000866F2" w:rsidRDefault="00432AC5" w:rsidP="00306A37">
      <w:pPr>
        <w:spacing w:after="0"/>
        <w:rPr>
          <w:lang w:val="en-CA"/>
        </w:rPr>
      </w:pPr>
      <w:r>
        <w:rPr>
          <w:lang w:val="en-CA"/>
        </w:rPr>
        <w:t>-PMOM/E</w:t>
      </w:r>
      <w:r w:rsidR="007C4D4E">
        <w:rPr>
          <w:lang w:val="en-CA"/>
        </w:rPr>
        <w:t>a</w:t>
      </w:r>
      <w:r>
        <w:rPr>
          <w:lang w:val="en-CA"/>
        </w:rPr>
        <w:t>rnings_Value are the most negatively correlated</w:t>
      </w:r>
      <w:r w:rsidR="00F804AE">
        <w:rPr>
          <w:lang w:val="en-CA"/>
        </w:rPr>
        <w:t xml:space="preserve"> (-0.28)</w:t>
      </w:r>
      <w:r>
        <w:rPr>
          <w:lang w:val="en-CA"/>
        </w:rPr>
        <w:t>.</w:t>
      </w:r>
      <w:r w:rsidR="007C4D4E">
        <w:rPr>
          <w:lang w:val="en-CA"/>
        </w:rPr>
        <w:t xml:space="preserve"> FMOMA/Earnings_Value is also negatively correlated to a smaller degree</w:t>
      </w:r>
      <w:r w:rsidR="00F804AE">
        <w:rPr>
          <w:lang w:val="en-CA"/>
        </w:rPr>
        <w:t xml:space="preserve"> (-0.13)</w:t>
      </w:r>
      <w:r w:rsidR="007C4D4E">
        <w:rPr>
          <w:lang w:val="en-CA"/>
        </w:rPr>
        <w:t xml:space="preserve">. </w:t>
      </w:r>
    </w:p>
    <w:p w14:paraId="5D67F2EB" w14:textId="17B6CE44" w:rsidR="007C4D4E" w:rsidRDefault="007C4D4E" w:rsidP="00306A37">
      <w:pPr>
        <w:spacing w:after="0"/>
        <w:rPr>
          <w:lang w:val="en-CA"/>
        </w:rPr>
      </w:pPr>
      <w:r>
        <w:rPr>
          <w:lang w:val="en-CA"/>
        </w:rPr>
        <w:t>-</w:t>
      </w:r>
      <w:r w:rsidR="006325E7">
        <w:rPr>
          <w:lang w:val="en-CA"/>
        </w:rPr>
        <w:t>Investment is negatively correlated with PMOM/FMOMA</w:t>
      </w:r>
      <w:r w:rsidR="00685CEA">
        <w:rPr>
          <w:lang w:val="en-CA"/>
        </w:rPr>
        <w:t xml:space="preserve"> (-0.18/-0.17))</w:t>
      </w:r>
      <w:r w:rsidR="006325E7">
        <w:rPr>
          <w:lang w:val="en-CA"/>
        </w:rPr>
        <w:t xml:space="preserve"> but profit</w:t>
      </w:r>
      <w:r w:rsidR="00B7536F">
        <w:rPr>
          <w:lang w:val="en-CA"/>
        </w:rPr>
        <w:t xml:space="preserve"> is not</w:t>
      </w:r>
      <w:r w:rsidR="006325E7">
        <w:rPr>
          <w:lang w:val="en-CA"/>
        </w:rPr>
        <w:t>.</w:t>
      </w:r>
    </w:p>
    <w:p w14:paraId="0571D975" w14:textId="77777777" w:rsidR="00306A37" w:rsidRDefault="00306A37" w:rsidP="00306A37">
      <w:pPr>
        <w:spacing w:after="0"/>
        <w:rPr>
          <w:lang w:val="en-CA"/>
        </w:rPr>
      </w:pPr>
    </w:p>
    <w:p w14:paraId="76C62020" w14:textId="482C73CB" w:rsidR="000546EC" w:rsidRDefault="000546EC">
      <w:pPr>
        <w:rPr>
          <w:lang w:val="en-CA"/>
        </w:rPr>
      </w:pPr>
      <w:r w:rsidRPr="000546EC">
        <w:rPr>
          <w:b/>
          <w:bCs/>
          <w:lang w:val="en-CA"/>
        </w:rPr>
        <w:t>MXWO Index</w:t>
      </w:r>
      <w:r>
        <w:rPr>
          <w:lang w:val="en-CA"/>
        </w:rPr>
        <w:t>:</w:t>
      </w:r>
    </w:p>
    <w:p w14:paraId="77B7E9A1" w14:textId="1EB0AFFA" w:rsidR="000866F2" w:rsidRDefault="000866F2">
      <w:pPr>
        <w:rPr>
          <w:lang w:val="en-CA"/>
        </w:rPr>
      </w:pPr>
      <w:r w:rsidRPr="000866F2">
        <w:rPr>
          <w:noProof/>
          <w:lang w:val="en-CA"/>
        </w:rPr>
        <w:drawing>
          <wp:inline distT="0" distB="0" distL="0" distR="0" wp14:anchorId="7B5BDDF7" wp14:editId="2A4E8E0F">
            <wp:extent cx="5486400" cy="2014855"/>
            <wp:effectExtent l="0" t="0" r="0" b="4445"/>
            <wp:docPr id="626914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14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D631" w14:textId="13F1DAB8" w:rsidR="00306A37" w:rsidRDefault="00862A80" w:rsidP="002807F4">
      <w:pPr>
        <w:spacing w:after="0"/>
        <w:rPr>
          <w:lang w:val="en-CA"/>
        </w:rPr>
      </w:pPr>
      <w:r>
        <w:rPr>
          <w:lang w:val="en-CA"/>
        </w:rPr>
        <w:t xml:space="preserve">-PMOM/Earnings_Value </w:t>
      </w:r>
      <w:proofErr w:type="gramStart"/>
      <w:r>
        <w:rPr>
          <w:lang w:val="en-CA"/>
        </w:rPr>
        <w:t>are</w:t>
      </w:r>
      <w:proofErr w:type="gramEnd"/>
      <w:r>
        <w:rPr>
          <w:lang w:val="en-CA"/>
        </w:rPr>
        <w:t xml:space="preserve"> the most negatively correlated (-0.48)</w:t>
      </w:r>
      <w:r w:rsidR="002807F4">
        <w:rPr>
          <w:lang w:val="en-CA"/>
        </w:rPr>
        <w:t>. FMOMA/Earnings_Value has a negative correlation too (-0.27).</w:t>
      </w:r>
    </w:p>
    <w:p w14:paraId="50A01DDA" w14:textId="299FDAF5" w:rsidR="002807F4" w:rsidRDefault="002807F4" w:rsidP="002807F4">
      <w:pPr>
        <w:spacing w:after="0"/>
        <w:rPr>
          <w:lang w:val="en-CA"/>
        </w:rPr>
      </w:pPr>
      <w:r>
        <w:rPr>
          <w:lang w:val="en-CA"/>
        </w:rPr>
        <w:t>-Investment is also negatively correlated with all 3 momentum themes (-0.30/-0.25/-0.13) but profit</w:t>
      </w:r>
      <w:r w:rsidR="00B30035">
        <w:rPr>
          <w:lang w:val="en-CA"/>
        </w:rPr>
        <w:t xml:space="preserve"> is not</w:t>
      </w:r>
      <w:r>
        <w:rPr>
          <w:lang w:val="en-CA"/>
        </w:rPr>
        <w:t>.</w:t>
      </w:r>
    </w:p>
    <w:p w14:paraId="52DC5D70" w14:textId="77777777" w:rsidR="000866F2" w:rsidRDefault="000866F2">
      <w:pPr>
        <w:rPr>
          <w:lang w:val="en-CA"/>
        </w:rPr>
      </w:pPr>
    </w:p>
    <w:p w14:paraId="7E6262EB" w14:textId="77777777" w:rsidR="000866F2" w:rsidRDefault="000866F2">
      <w:pPr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p w14:paraId="308A5549" w14:textId="6AF9709F" w:rsidR="000546EC" w:rsidRDefault="000546EC">
      <w:pPr>
        <w:rPr>
          <w:lang w:val="en-CA"/>
        </w:rPr>
      </w:pPr>
      <w:r w:rsidRPr="000546EC">
        <w:rPr>
          <w:b/>
          <w:bCs/>
          <w:lang w:val="en-CA"/>
        </w:rPr>
        <w:lastRenderedPageBreak/>
        <w:t>MXEF Index</w:t>
      </w:r>
      <w:r>
        <w:rPr>
          <w:lang w:val="en-CA"/>
        </w:rPr>
        <w:t>:</w:t>
      </w:r>
    </w:p>
    <w:p w14:paraId="1D9DDAD8" w14:textId="54A6C86D" w:rsidR="000866F2" w:rsidRDefault="000866F2">
      <w:pPr>
        <w:rPr>
          <w:lang w:val="en-CA"/>
        </w:rPr>
      </w:pPr>
      <w:r w:rsidRPr="000866F2">
        <w:rPr>
          <w:noProof/>
          <w:lang w:val="en-CA"/>
        </w:rPr>
        <w:drawing>
          <wp:inline distT="0" distB="0" distL="0" distR="0" wp14:anchorId="1D63CE00" wp14:editId="16EC70F1">
            <wp:extent cx="5486400" cy="2036445"/>
            <wp:effectExtent l="0" t="0" r="0" b="1905"/>
            <wp:docPr id="1432248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48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9D36" w14:textId="513E452D" w:rsidR="000866F2" w:rsidRDefault="00334313" w:rsidP="00EC2392">
      <w:pPr>
        <w:spacing w:after="0"/>
        <w:rPr>
          <w:lang w:val="en-CA"/>
        </w:rPr>
      </w:pPr>
      <w:r>
        <w:rPr>
          <w:lang w:val="en-CA"/>
        </w:rPr>
        <w:t>-PMOM/Earnings_Value have a correlation of 0.01. FMOMA/Earnings_Value have a correlation of -0.02.</w:t>
      </w:r>
    </w:p>
    <w:p w14:paraId="17C2862C" w14:textId="1ECE3845" w:rsidR="00EC2392" w:rsidRDefault="00EC2392" w:rsidP="00EC2392">
      <w:pPr>
        <w:spacing w:after="0"/>
        <w:rPr>
          <w:lang w:val="en-CA"/>
        </w:rPr>
      </w:pPr>
      <w:r>
        <w:rPr>
          <w:lang w:val="en-CA"/>
        </w:rPr>
        <w:t>-Investment has a small positive correlation with 3 momentum themes.</w:t>
      </w:r>
    </w:p>
    <w:p w14:paraId="142BA9F1" w14:textId="5A8D8459" w:rsidR="00565723" w:rsidRPr="00565723" w:rsidRDefault="00565723" w:rsidP="00EC2392">
      <w:pPr>
        <w:spacing w:after="0"/>
        <w:rPr>
          <w:b/>
          <w:bCs/>
          <w:lang w:val="en-CA"/>
        </w:rPr>
      </w:pPr>
      <w:r w:rsidRPr="00565723">
        <w:rPr>
          <w:b/>
          <w:bCs/>
          <w:lang w:val="en-CA"/>
        </w:rPr>
        <w:t xml:space="preserve">-Negative correlations we saw in SPX/MXEA/MXWO do not reproduce here. </w:t>
      </w:r>
    </w:p>
    <w:p w14:paraId="67644089" w14:textId="77777777" w:rsidR="00EC2392" w:rsidRDefault="00EC2392" w:rsidP="00EC2392">
      <w:pPr>
        <w:spacing w:after="0"/>
        <w:rPr>
          <w:lang w:val="en-CA"/>
        </w:rPr>
      </w:pPr>
    </w:p>
    <w:p w14:paraId="3F1AF5E0" w14:textId="30C3A393" w:rsidR="000546EC" w:rsidRDefault="000546EC">
      <w:pPr>
        <w:rPr>
          <w:lang w:val="en-CA"/>
        </w:rPr>
      </w:pPr>
      <w:r w:rsidRPr="000546EC">
        <w:rPr>
          <w:b/>
          <w:bCs/>
          <w:lang w:val="en-CA"/>
        </w:rPr>
        <w:t>MXAP Index</w:t>
      </w:r>
      <w:r>
        <w:rPr>
          <w:lang w:val="en-CA"/>
        </w:rPr>
        <w:t>:</w:t>
      </w:r>
    </w:p>
    <w:p w14:paraId="7373E7C7" w14:textId="61F8001F" w:rsidR="000866F2" w:rsidRDefault="000866F2">
      <w:pPr>
        <w:rPr>
          <w:lang w:val="en-CA"/>
        </w:rPr>
      </w:pPr>
      <w:r w:rsidRPr="000866F2">
        <w:rPr>
          <w:noProof/>
          <w:lang w:val="en-CA"/>
        </w:rPr>
        <w:drawing>
          <wp:inline distT="0" distB="0" distL="0" distR="0" wp14:anchorId="022992F6" wp14:editId="0515F6B8">
            <wp:extent cx="5486400" cy="2028190"/>
            <wp:effectExtent l="0" t="0" r="0" b="0"/>
            <wp:docPr id="1930977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7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8F83" w14:textId="4302ECFB" w:rsidR="00EC2392" w:rsidRDefault="00EC2392" w:rsidP="00EC2392">
      <w:pPr>
        <w:spacing w:after="0"/>
        <w:rPr>
          <w:lang w:val="en-CA"/>
        </w:rPr>
      </w:pPr>
      <w:r>
        <w:rPr>
          <w:lang w:val="en-CA"/>
        </w:rPr>
        <w:t xml:space="preserve">-PMOM/Earnings_Value </w:t>
      </w:r>
      <w:proofErr w:type="gramStart"/>
      <w:r>
        <w:rPr>
          <w:lang w:val="en-CA"/>
        </w:rPr>
        <w:t>have</w:t>
      </w:r>
      <w:proofErr w:type="gramEnd"/>
      <w:r>
        <w:rPr>
          <w:lang w:val="en-CA"/>
        </w:rPr>
        <w:t xml:space="preserve"> a correlation of 0.00. FMOMA/Earnings_Value have a correlation of -0.02.</w:t>
      </w:r>
    </w:p>
    <w:p w14:paraId="486E74B9" w14:textId="670D3DF6" w:rsidR="00EC2392" w:rsidRDefault="00EC2392" w:rsidP="00EC2392">
      <w:pPr>
        <w:spacing w:after="0"/>
        <w:rPr>
          <w:lang w:val="en-CA"/>
        </w:rPr>
      </w:pPr>
      <w:r>
        <w:rPr>
          <w:lang w:val="en-CA"/>
        </w:rPr>
        <w:t>-Investment has a small positive correlation with PMOM</w:t>
      </w:r>
      <w:r w:rsidR="0080445E">
        <w:rPr>
          <w:lang w:val="en-CA"/>
        </w:rPr>
        <w:t xml:space="preserve"> (0.11)</w:t>
      </w:r>
      <w:r>
        <w:rPr>
          <w:lang w:val="en-CA"/>
        </w:rPr>
        <w:t xml:space="preserve"> and </w:t>
      </w:r>
      <w:r w:rsidR="001A283D">
        <w:rPr>
          <w:lang w:val="en-CA"/>
        </w:rPr>
        <w:t>correlation of +/-0.01 with</w:t>
      </w:r>
      <w:r w:rsidR="0080445E">
        <w:rPr>
          <w:lang w:val="en-CA"/>
        </w:rPr>
        <w:t xml:space="preserve"> </w:t>
      </w:r>
      <w:r w:rsidR="001A283D">
        <w:rPr>
          <w:lang w:val="en-CA"/>
        </w:rPr>
        <w:t>FMOMA/FMOMFS</w:t>
      </w:r>
      <w:r>
        <w:rPr>
          <w:lang w:val="en-CA"/>
        </w:rPr>
        <w:t>.</w:t>
      </w:r>
    </w:p>
    <w:p w14:paraId="6AB63EF2" w14:textId="77777777" w:rsidR="00565723" w:rsidRPr="00565723" w:rsidRDefault="00565723" w:rsidP="00565723">
      <w:pPr>
        <w:spacing w:after="0"/>
        <w:rPr>
          <w:b/>
          <w:bCs/>
          <w:lang w:val="en-CA"/>
        </w:rPr>
      </w:pPr>
      <w:r w:rsidRPr="00565723">
        <w:rPr>
          <w:b/>
          <w:bCs/>
          <w:lang w:val="en-CA"/>
        </w:rPr>
        <w:t xml:space="preserve">-Negative correlations we saw in SPX/MXEA/MXWO do not reproduce here. </w:t>
      </w:r>
    </w:p>
    <w:p w14:paraId="481F1004" w14:textId="77777777" w:rsidR="00565723" w:rsidRDefault="00565723" w:rsidP="00EC2392">
      <w:pPr>
        <w:spacing w:after="0"/>
        <w:rPr>
          <w:lang w:val="en-CA"/>
        </w:rPr>
      </w:pPr>
    </w:p>
    <w:p w14:paraId="76691BE8" w14:textId="0797B11B" w:rsidR="008F53CB" w:rsidRDefault="008F53CB">
      <w:pPr>
        <w:rPr>
          <w:lang w:val="en-CA"/>
        </w:rPr>
      </w:pPr>
      <w:r>
        <w:rPr>
          <w:lang w:val="en-CA"/>
        </w:rPr>
        <w:br w:type="page"/>
      </w:r>
    </w:p>
    <w:p w14:paraId="6D59F4B1" w14:textId="77777777" w:rsidR="008F53CB" w:rsidRPr="00431536" w:rsidRDefault="008F53CB" w:rsidP="00431536">
      <w:pPr>
        <w:pStyle w:val="Titre1"/>
        <w:rPr>
          <w:b/>
          <w:bCs/>
          <w:lang w:val="en-CA"/>
        </w:rPr>
      </w:pPr>
      <w:bookmarkStart w:id="4" w:name="_Toc227934269"/>
      <w:r w:rsidRPr="00431536">
        <w:rPr>
          <w:b/>
          <w:bCs/>
          <w:lang w:val="en-CA"/>
        </w:rPr>
        <w:lastRenderedPageBreak/>
        <w:t>Diagnostics 2 — Rolling L/S Return Correlations</w:t>
      </w:r>
      <w:bookmarkEnd w:id="4"/>
    </w:p>
    <w:p w14:paraId="44EFACC9" w14:textId="6AF5A32A" w:rsidR="001D3A4C" w:rsidRPr="00CD66E8" w:rsidRDefault="001D3A4C" w:rsidP="001D3A4C">
      <w:pPr>
        <w:rPr>
          <w:lang w:val="en-CA"/>
        </w:rPr>
      </w:pPr>
      <w:r w:rsidRPr="00CD66E8">
        <w:rPr>
          <w:b/>
          <w:bCs/>
          <w:lang w:val="en-CA"/>
        </w:rPr>
        <w:t>What</w:t>
      </w:r>
      <w:r w:rsidRPr="00CD66E8">
        <w:rPr>
          <w:lang w:val="en-CA"/>
        </w:rPr>
        <w:t xml:space="preserve">: Rolling 12m correlations of monthly L/S returns between </w:t>
      </w:r>
      <w:r w:rsidRPr="001D3A4C">
        <w:rPr>
          <w:b/>
          <w:bCs/>
          <w:lang w:val="en-CA"/>
        </w:rPr>
        <w:t>PMOM</w:t>
      </w:r>
      <w:r w:rsidRPr="00CD66E8">
        <w:rPr>
          <w:lang w:val="en-CA"/>
        </w:rPr>
        <w:t xml:space="preserve"> vs </w:t>
      </w:r>
      <w:r w:rsidRPr="001D3A4C">
        <w:rPr>
          <w:b/>
          <w:bCs/>
          <w:lang w:val="en-CA"/>
        </w:rPr>
        <w:t>Value</w:t>
      </w:r>
      <w:r w:rsidRPr="00CD66E8">
        <w:rPr>
          <w:lang w:val="en-CA"/>
        </w:rPr>
        <w:t xml:space="preserve"> and </w:t>
      </w:r>
      <w:r w:rsidRPr="001D3A4C">
        <w:rPr>
          <w:b/>
          <w:bCs/>
          <w:lang w:val="en-CA"/>
        </w:rPr>
        <w:t>PMOM</w:t>
      </w:r>
      <w:r w:rsidRPr="00CD66E8">
        <w:rPr>
          <w:lang w:val="en-CA"/>
        </w:rPr>
        <w:t xml:space="preserve"> vs </w:t>
      </w:r>
      <w:r w:rsidRPr="001D3A4C">
        <w:rPr>
          <w:b/>
          <w:bCs/>
          <w:lang w:val="en-CA"/>
        </w:rPr>
        <w:t>Quality</w:t>
      </w:r>
      <w:r w:rsidRPr="00CD66E8">
        <w:rPr>
          <w:lang w:val="en-CA"/>
        </w:rPr>
        <w:t>.</w:t>
      </w:r>
    </w:p>
    <w:p w14:paraId="39C482CC" w14:textId="77777777" w:rsidR="001D3A4C" w:rsidRPr="00CD66E8" w:rsidRDefault="001D3A4C" w:rsidP="001D3A4C">
      <w:r w:rsidRPr="00CD66E8">
        <w:rPr>
          <w:b/>
          <w:bCs/>
        </w:rPr>
        <w:t>Correlations computed</w:t>
      </w:r>
      <w:r w:rsidRPr="00CD66E8">
        <w:t>:</w:t>
      </w:r>
    </w:p>
    <w:p w14:paraId="29995719" w14:textId="77777777" w:rsidR="00AC03E6" w:rsidRDefault="00AC03E6" w:rsidP="00AC03E6">
      <w:pPr>
        <w:numPr>
          <w:ilvl w:val="0"/>
          <w:numId w:val="3"/>
        </w:numPr>
        <w:rPr>
          <w:lang w:val="en-CA"/>
        </w:rPr>
      </w:pPr>
      <m:oMath>
        <m:r>
          <m:rPr>
            <m:nor/>
          </m:rPr>
          <w:rPr>
            <w:lang w:val="en-CA"/>
          </w:rPr>
          <m:t>Corr</m:t>
        </m:r>
        <m:r>
          <w:rPr>
            <w:rFonts w:ascii="Cambria Math" w:hAnsi="Cambria Math"/>
            <w:lang w:val="en-CA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PMOM</m:t>
            </m:r>
          </m:sup>
        </m:sSubSup>
        <m:r>
          <w:rPr>
            <w:rFonts w:ascii="Cambria Math" w:hAnsi="Cambria Math"/>
            <w:lang w:val="en-CA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Value</m:t>
            </m:r>
          </m:sup>
        </m:sSubSup>
        <m:r>
          <w:rPr>
            <w:rFonts w:ascii="Cambria Math" w:hAnsi="Cambria Math"/>
            <w:lang w:val="en-CA"/>
          </w:rPr>
          <m:t>)</m:t>
        </m:r>
      </m:oMath>
      <w:r w:rsidRPr="00CD66E8">
        <w:rPr>
          <w:lang w:val="en-CA"/>
        </w:rPr>
        <w:t> — rolling 12m windows</w:t>
      </w:r>
    </w:p>
    <w:p w14:paraId="2D11A5CC" w14:textId="01F8382B" w:rsidR="00AC03E6" w:rsidRPr="00AC03E6" w:rsidRDefault="00AC03E6" w:rsidP="00AC03E6">
      <w:pPr>
        <w:numPr>
          <w:ilvl w:val="0"/>
          <w:numId w:val="3"/>
        </w:numPr>
        <w:rPr>
          <w:lang w:val="en-CA"/>
        </w:rPr>
      </w:pPr>
      <m:oMath>
        <m:r>
          <m:rPr>
            <m:nor/>
          </m:rPr>
          <w:rPr>
            <w:lang w:val="en-CA"/>
          </w:rPr>
          <m:t>Corr</m:t>
        </m:r>
        <m:r>
          <w:rPr>
            <w:rFonts w:ascii="Cambria Math" w:hAnsi="Cambria Math"/>
            <w:lang w:val="en-CA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PMOM</m:t>
            </m:r>
          </m:sup>
        </m:sSubSup>
        <m:r>
          <w:rPr>
            <w:rFonts w:ascii="Cambria Math" w:hAnsi="Cambria Math"/>
            <w:lang w:val="en-CA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Earnings</m:t>
            </m:r>
            <m:r>
              <w:rPr>
                <w:rFonts w:ascii="Cambria Math" w:hAnsi="Cambria Math"/>
                <w:lang w:val="en-CA"/>
              </w:rPr>
              <m:t>_</m:t>
            </m:r>
            <m:r>
              <w:rPr>
                <w:rFonts w:ascii="Cambria Math" w:hAnsi="Cambria Math"/>
              </w:rPr>
              <m:t>Value</m:t>
            </m:r>
          </m:sup>
        </m:sSubSup>
        <m:r>
          <w:rPr>
            <w:rFonts w:ascii="Cambria Math" w:hAnsi="Cambria Math"/>
            <w:lang w:val="en-CA"/>
          </w:rPr>
          <m:t>)</m:t>
        </m:r>
      </m:oMath>
      <w:r w:rsidRPr="00CD66E8">
        <w:rPr>
          <w:lang w:val="en-CA"/>
        </w:rPr>
        <w:t> — rolling 12m windows</w:t>
      </w:r>
    </w:p>
    <w:p w14:paraId="625C538E" w14:textId="77777777" w:rsidR="00AC03E6" w:rsidRDefault="00AC03E6" w:rsidP="00AC03E6">
      <w:pPr>
        <w:numPr>
          <w:ilvl w:val="0"/>
          <w:numId w:val="3"/>
        </w:numPr>
        <w:rPr>
          <w:lang w:val="en-CA"/>
        </w:rPr>
      </w:pPr>
      <m:oMath>
        <m:r>
          <m:rPr>
            <m:nor/>
          </m:rPr>
          <w:rPr>
            <w:lang w:val="en-CA"/>
          </w:rPr>
          <m:t>Corr</m:t>
        </m:r>
        <m:r>
          <w:rPr>
            <w:rFonts w:ascii="Cambria Math" w:hAnsi="Cambria Math"/>
            <w:lang w:val="en-CA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PMOM</m:t>
            </m:r>
          </m:sup>
        </m:sSubSup>
        <m:r>
          <w:rPr>
            <w:rFonts w:ascii="Cambria Math" w:hAnsi="Cambria Math"/>
            <w:lang w:val="en-CA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Q</m:t>
            </m:r>
          </m:sup>
        </m:sSubSup>
        <m:r>
          <w:rPr>
            <w:rFonts w:ascii="Cambria Math" w:hAnsi="Cambria Math"/>
            <w:lang w:val="en-CA"/>
          </w:rPr>
          <m:t>)</m:t>
        </m:r>
      </m:oMath>
      <w:r w:rsidRPr="00CD66E8">
        <w:rPr>
          <w:lang w:val="en-CA"/>
        </w:rPr>
        <w:t> — rolling 12m windows</w:t>
      </w:r>
    </w:p>
    <w:p w14:paraId="59C2A87F" w14:textId="51B7A558" w:rsidR="00AC03E6" w:rsidRPr="00AC03E6" w:rsidRDefault="00AC03E6" w:rsidP="00AC03E6">
      <w:pPr>
        <w:numPr>
          <w:ilvl w:val="0"/>
          <w:numId w:val="3"/>
        </w:numPr>
        <w:rPr>
          <w:lang w:val="en-CA"/>
        </w:rPr>
      </w:pPr>
      <m:oMath>
        <m:r>
          <m:rPr>
            <m:nor/>
          </m:rPr>
          <w:rPr>
            <w:lang w:val="en-CA"/>
          </w:rPr>
          <m:t>Corr</m:t>
        </m:r>
        <m:r>
          <w:rPr>
            <w:rFonts w:ascii="Cambria Math" w:hAnsi="Cambria Math"/>
            <w:lang w:val="en-CA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PMOM</m:t>
            </m:r>
          </m:sup>
        </m:sSubSup>
        <m:r>
          <w:rPr>
            <w:rFonts w:ascii="Cambria Math" w:hAnsi="Cambria Math"/>
            <w:lang w:val="en-CA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Investment</m:t>
            </m:r>
          </m:sup>
        </m:sSubSup>
        <m:r>
          <w:rPr>
            <w:rFonts w:ascii="Cambria Math" w:hAnsi="Cambria Math"/>
            <w:lang w:val="en-CA"/>
          </w:rPr>
          <m:t>)</m:t>
        </m:r>
      </m:oMath>
      <w:r w:rsidRPr="00CD66E8">
        <w:rPr>
          <w:lang w:val="en-CA"/>
        </w:rPr>
        <w:t> — rolling 12m windows</w:t>
      </w:r>
    </w:p>
    <w:p w14:paraId="167D1B02" w14:textId="7423EB16" w:rsidR="00D91318" w:rsidRDefault="001D3A4C" w:rsidP="00D91318">
      <w:pPr>
        <w:rPr>
          <w:lang w:val="en-CA"/>
        </w:rPr>
      </w:pPr>
      <w:r w:rsidRPr="00CD66E8">
        <w:rPr>
          <w:b/>
          <w:bCs/>
          <w:lang w:val="en-CA"/>
        </w:rPr>
        <w:t>Output</w:t>
      </w:r>
      <w:r w:rsidRPr="00CD66E8">
        <w:rPr>
          <w:lang w:val="en-CA"/>
        </w:rPr>
        <w:t>: Summary distribution tables (Mean, Std, Min, P25, Median, P75, Max) per universe × window + time-series charts.</w:t>
      </w:r>
    </w:p>
    <w:p w14:paraId="654DCB15" w14:textId="77777777" w:rsidR="00D91318" w:rsidRDefault="00D91318" w:rsidP="00D91318">
      <w:pPr>
        <w:rPr>
          <w:lang w:val="en-CA"/>
        </w:rPr>
      </w:pPr>
    </w:p>
    <w:p w14:paraId="2A6E8392" w14:textId="1258B627" w:rsidR="00AC03E6" w:rsidRDefault="00AC03E6" w:rsidP="00492728">
      <w:pPr>
        <w:spacing w:after="0"/>
        <w:rPr>
          <w:lang w:val="en-CA"/>
        </w:rPr>
      </w:pPr>
      <w:r w:rsidRPr="00AC03E6">
        <w:rPr>
          <w:b/>
          <w:bCs/>
          <w:lang w:val="en-CA"/>
        </w:rPr>
        <w:t>Summary</w:t>
      </w:r>
      <w:r>
        <w:rPr>
          <w:lang w:val="en-CA"/>
        </w:rPr>
        <w:t>:</w:t>
      </w:r>
    </w:p>
    <w:p w14:paraId="2116E0B5" w14:textId="2DDD0D77" w:rsidR="00AC03E6" w:rsidRPr="007E2286" w:rsidRDefault="00AC03E6" w:rsidP="00492728">
      <w:pPr>
        <w:spacing w:after="0"/>
        <w:rPr>
          <w:b/>
          <w:bCs/>
          <w:lang w:val="en-CA"/>
        </w:rPr>
      </w:pPr>
      <w:r w:rsidRPr="007E2286">
        <w:rPr>
          <w:b/>
          <w:bCs/>
          <w:lang w:val="en-CA"/>
        </w:rPr>
        <w:t>PMOM/Value correlation</w:t>
      </w:r>
      <w:r w:rsidR="00492728">
        <w:rPr>
          <w:b/>
          <w:bCs/>
          <w:lang w:val="en-CA"/>
        </w:rPr>
        <w:t>s</w:t>
      </w:r>
      <w:r w:rsidR="00E5582C">
        <w:rPr>
          <w:b/>
          <w:bCs/>
          <w:lang w:val="en-CA"/>
        </w:rPr>
        <w:t>:</w:t>
      </w:r>
    </w:p>
    <w:p w14:paraId="199742A8" w14:textId="6270E321" w:rsidR="00AC03E6" w:rsidRDefault="007E2286" w:rsidP="00492728">
      <w:pPr>
        <w:spacing w:after="0"/>
        <w:ind w:left="708"/>
        <w:rPr>
          <w:lang w:val="en-CA"/>
        </w:rPr>
      </w:pPr>
      <w:r>
        <w:rPr>
          <w:lang w:val="en-CA"/>
        </w:rPr>
        <w:t>-SPX/MXWO have a negative overall correlation mean/median. This is truer in 2010’s and 2020’s.</w:t>
      </w:r>
    </w:p>
    <w:p w14:paraId="3E676EA2" w14:textId="709E5B7D" w:rsidR="007E2286" w:rsidRDefault="007E2286" w:rsidP="00492728">
      <w:pPr>
        <w:spacing w:after="0"/>
        <w:ind w:left="708"/>
        <w:rPr>
          <w:lang w:val="en-CA"/>
        </w:rPr>
      </w:pPr>
      <w:r>
        <w:rPr>
          <w:lang w:val="en-CA"/>
        </w:rPr>
        <w:t>-MXEA has a flat mean/median overall correlation, but negative in the 2020’s.</w:t>
      </w:r>
    </w:p>
    <w:p w14:paraId="60A735C5" w14:textId="37F4831D" w:rsidR="00FE22B0" w:rsidRDefault="00FE22B0" w:rsidP="00492728">
      <w:pPr>
        <w:spacing w:after="0"/>
        <w:ind w:left="708"/>
        <w:rPr>
          <w:lang w:val="en-CA"/>
        </w:rPr>
      </w:pPr>
      <w:r>
        <w:rPr>
          <w:lang w:val="en-CA"/>
        </w:rPr>
        <w:t>-MXEF-MXAP have a positive overall correlation mean/median.</w:t>
      </w:r>
    </w:p>
    <w:p w14:paraId="7B9A96F8" w14:textId="6833FF7B" w:rsidR="00FE22B0" w:rsidRDefault="00FE22B0" w:rsidP="00492728">
      <w:pPr>
        <w:spacing w:after="0"/>
        <w:rPr>
          <w:b/>
          <w:bCs/>
          <w:lang w:val="en-CA"/>
        </w:rPr>
      </w:pPr>
      <w:r w:rsidRPr="007E2286">
        <w:rPr>
          <w:b/>
          <w:bCs/>
          <w:lang w:val="en-CA"/>
        </w:rPr>
        <w:t>PMOM/</w:t>
      </w:r>
      <w:r>
        <w:rPr>
          <w:b/>
          <w:bCs/>
          <w:lang w:val="en-CA"/>
        </w:rPr>
        <w:t>Earnings_Value</w:t>
      </w:r>
      <w:r w:rsidRPr="007E2286">
        <w:rPr>
          <w:b/>
          <w:bCs/>
          <w:lang w:val="en-CA"/>
        </w:rPr>
        <w:t xml:space="preserve"> correlation</w:t>
      </w:r>
      <w:r w:rsidR="00492728">
        <w:rPr>
          <w:b/>
          <w:bCs/>
          <w:lang w:val="en-CA"/>
        </w:rPr>
        <w:t>s</w:t>
      </w:r>
      <w:r w:rsidRPr="007E2286">
        <w:rPr>
          <w:b/>
          <w:bCs/>
          <w:lang w:val="en-CA"/>
        </w:rPr>
        <w:t>:</w:t>
      </w:r>
    </w:p>
    <w:p w14:paraId="4A2D0597" w14:textId="77777777" w:rsidR="00D74B63" w:rsidRDefault="00D74B63" w:rsidP="00492728">
      <w:pPr>
        <w:spacing w:after="0"/>
        <w:ind w:left="708"/>
        <w:rPr>
          <w:lang w:val="en-CA"/>
        </w:rPr>
      </w:pPr>
      <w:r>
        <w:rPr>
          <w:lang w:val="en-CA"/>
        </w:rPr>
        <w:t>-PMOM/Earnings_Value correlations mean/median are more negative than PMOM/Value in each index. Mean/median in negative in each index.</w:t>
      </w:r>
    </w:p>
    <w:p w14:paraId="23D841D7" w14:textId="152C8697" w:rsidR="00E5582C" w:rsidRPr="00E5582C" w:rsidRDefault="00E5582C" w:rsidP="00492728">
      <w:pPr>
        <w:spacing w:after="0"/>
        <w:rPr>
          <w:b/>
          <w:bCs/>
          <w:lang w:val="en-CA"/>
        </w:rPr>
      </w:pPr>
      <w:r w:rsidRPr="007E2286">
        <w:rPr>
          <w:b/>
          <w:bCs/>
          <w:lang w:val="en-CA"/>
        </w:rPr>
        <w:t>PMOM/</w:t>
      </w:r>
      <w:r>
        <w:rPr>
          <w:b/>
          <w:bCs/>
          <w:lang w:val="en-CA"/>
        </w:rPr>
        <w:t>Quality</w:t>
      </w:r>
      <w:r w:rsidRPr="007E2286">
        <w:rPr>
          <w:b/>
          <w:bCs/>
          <w:lang w:val="en-CA"/>
        </w:rPr>
        <w:t xml:space="preserve"> </w:t>
      </w:r>
      <w:r>
        <w:rPr>
          <w:b/>
          <w:bCs/>
          <w:lang w:val="en-CA"/>
        </w:rPr>
        <w:t>correlation</w:t>
      </w:r>
      <w:r w:rsidR="00492728">
        <w:rPr>
          <w:b/>
          <w:bCs/>
          <w:lang w:val="en-CA"/>
        </w:rPr>
        <w:t>s</w:t>
      </w:r>
      <w:r w:rsidRPr="007E2286">
        <w:rPr>
          <w:b/>
          <w:bCs/>
          <w:lang w:val="en-CA"/>
        </w:rPr>
        <w:t>:</w:t>
      </w:r>
    </w:p>
    <w:p w14:paraId="40165BA5" w14:textId="5F830C62" w:rsidR="00E5582C" w:rsidRDefault="00E5582C" w:rsidP="00492728">
      <w:pPr>
        <w:spacing w:after="0"/>
        <w:ind w:left="708"/>
        <w:rPr>
          <w:lang w:val="en-CA"/>
        </w:rPr>
      </w:pPr>
      <w:r>
        <w:rPr>
          <w:lang w:val="en-CA"/>
        </w:rPr>
        <w:t xml:space="preserve">-SPX/MXWO </w:t>
      </w:r>
      <w:r w:rsidR="00492728">
        <w:rPr>
          <w:lang w:val="en-CA"/>
        </w:rPr>
        <w:t>overall correlation</w:t>
      </w:r>
      <w:r>
        <w:rPr>
          <w:lang w:val="en-CA"/>
        </w:rPr>
        <w:t xml:space="preserve"> mean/median are slightly positive, while other indexes are more positive.</w:t>
      </w:r>
    </w:p>
    <w:p w14:paraId="05E3E8C9" w14:textId="39F20813" w:rsidR="00492728" w:rsidRPr="00492728" w:rsidRDefault="00492728" w:rsidP="00492728">
      <w:pPr>
        <w:spacing w:after="0"/>
        <w:rPr>
          <w:b/>
          <w:bCs/>
          <w:lang w:val="en-CA"/>
        </w:rPr>
      </w:pPr>
      <w:r w:rsidRPr="00492728">
        <w:rPr>
          <w:b/>
          <w:bCs/>
          <w:lang w:val="en-CA"/>
        </w:rPr>
        <w:t>PMOM/Investment correlations</w:t>
      </w:r>
    </w:p>
    <w:p w14:paraId="0B5C2CFC" w14:textId="6B4D6D7B" w:rsidR="00492728" w:rsidRDefault="00492728" w:rsidP="00492728">
      <w:pPr>
        <w:spacing w:after="0"/>
        <w:ind w:left="708"/>
        <w:rPr>
          <w:lang w:val="en-CA"/>
        </w:rPr>
      </w:pPr>
      <w:r>
        <w:rPr>
          <w:lang w:val="en-CA"/>
        </w:rPr>
        <w:t>-PMOM/Investment overall correlations mean/median are negative in SPX/MXEA/MXWO, as opposed to PMOM/Quality.</w:t>
      </w:r>
    </w:p>
    <w:p w14:paraId="75B06694" w14:textId="77777777" w:rsidR="00492728" w:rsidRDefault="00492728" w:rsidP="00E5582C">
      <w:pPr>
        <w:ind w:left="708"/>
        <w:rPr>
          <w:lang w:val="en-CA"/>
        </w:rPr>
      </w:pPr>
    </w:p>
    <w:p w14:paraId="7BBA95EB" w14:textId="77777777" w:rsidR="00E5582C" w:rsidRPr="00C200BC" w:rsidRDefault="00E5582C" w:rsidP="00E5582C">
      <w:pPr>
        <w:rPr>
          <w:lang w:val="en-CA"/>
        </w:rPr>
      </w:pPr>
    </w:p>
    <w:p w14:paraId="11DC4418" w14:textId="77777777" w:rsidR="00D74B63" w:rsidRPr="007E2286" w:rsidRDefault="00D74B63" w:rsidP="00FE22B0">
      <w:pPr>
        <w:rPr>
          <w:b/>
          <w:bCs/>
          <w:lang w:val="en-CA"/>
        </w:rPr>
      </w:pPr>
    </w:p>
    <w:p w14:paraId="614F7333" w14:textId="77777777" w:rsidR="00AC03E6" w:rsidRPr="00D91318" w:rsidRDefault="00AC03E6" w:rsidP="00D91318">
      <w:pPr>
        <w:rPr>
          <w:lang w:val="en-CA"/>
        </w:rPr>
      </w:pPr>
    </w:p>
    <w:p w14:paraId="1B367252" w14:textId="27D0F614" w:rsidR="005A1F88" w:rsidRDefault="005A1F88" w:rsidP="005A1F88">
      <w:pPr>
        <w:pStyle w:val="Titre2"/>
        <w:rPr>
          <w:b/>
          <w:bCs/>
          <w:lang w:val="en-CA"/>
        </w:rPr>
      </w:pPr>
      <w:bookmarkStart w:id="5" w:name="_Toc227934270"/>
      <w:proofErr w:type="gramStart"/>
      <w:r w:rsidRPr="00CD66E8">
        <w:rPr>
          <w:b/>
          <w:bCs/>
          <w:lang w:val="en-CA"/>
        </w:rPr>
        <w:lastRenderedPageBreak/>
        <w:t>Corr(</w:t>
      </w:r>
      <w:proofErr w:type="gramEnd"/>
      <w:r>
        <w:rPr>
          <w:b/>
          <w:bCs/>
          <w:lang w:val="en-CA"/>
        </w:rPr>
        <w:t>PMOM</w:t>
      </w:r>
      <w:r w:rsidRPr="00CD66E8">
        <w:rPr>
          <w:b/>
          <w:bCs/>
          <w:lang w:val="en-CA"/>
        </w:rPr>
        <w:t>, Value)</w:t>
      </w:r>
      <w:bookmarkEnd w:id="5"/>
    </w:p>
    <w:p w14:paraId="2D223017" w14:textId="32A67960" w:rsidR="0012375A" w:rsidRDefault="0012375A" w:rsidP="005A1F88">
      <w:pPr>
        <w:rPr>
          <w:lang w:val="en-CA"/>
        </w:rPr>
      </w:pPr>
      <w:r w:rsidRPr="0012375A">
        <w:rPr>
          <w:noProof/>
          <w:lang w:val="en-CA"/>
        </w:rPr>
        <w:drawing>
          <wp:inline distT="0" distB="0" distL="0" distR="0" wp14:anchorId="378B255A" wp14:editId="7024C07D">
            <wp:extent cx="3711262" cy="1729890"/>
            <wp:effectExtent l="0" t="0" r="3810" b="3810"/>
            <wp:docPr id="13516822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82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7DCB" w14:textId="03738ACC" w:rsidR="0004177E" w:rsidRDefault="00FC265A" w:rsidP="005A1F88">
      <w:pPr>
        <w:rPr>
          <w:lang w:val="en-CA"/>
        </w:rPr>
      </w:pPr>
      <w:r>
        <w:rPr>
          <w:lang w:val="en-CA"/>
        </w:rPr>
        <w:t xml:space="preserve">-SPX/MXWO have a negative </w:t>
      </w:r>
      <w:r w:rsidR="007733C6">
        <w:rPr>
          <w:lang w:val="en-CA"/>
        </w:rPr>
        <w:t xml:space="preserve">PMOM/Value correlation </w:t>
      </w:r>
      <w:r>
        <w:rPr>
          <w:lang w:val="en-CA"/>
        </w:rPr>
        <w:t>mean/median</w:t>
      </w:r>
      <w:r w:rsidR="00825483">
        <w:rPr>
          <w:lang w:val="en-CA"/>
        </w:rPr>
        <w:t>. MXEA have a flat mean/median and MXEF/MXAP have a positive mean/median.</w:t>
      </w:r>
    </w:p>
    <w:p w14:paraId="17520D53" w14:textId="281BE696" w:rsidR="00C20E5C" w:rsidRDefault="00C20E5C" w:rsidP="005A1F88">
      <w:pPr>
        <w:rPr>
          <w:lang w:val="en-CA"/>
        </w:rPr>
      </w:pPr>
      <w:r w:rsidRPr="00C20E5C">
        <w:rPr>
          <w:noProof/>
          <w:lang w:val="en-CA"/>
        </w:rPr>
        <w:drawing>
          <wp:inline distT="0" distB="0" distL="0" distR="0" wp14:anchorId="5169D4B2" wp14:editId="64118016">
            <wp:extent cx="2491956" cy="1882303"/>
            <wp:effectExtent l="0" t="0" r="3810" b="3810"/>
            <wp:docPr id="3467649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4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33D7" w14:textId="29C5A0A3" w:rsidR="00EE421A" w:rsidRDefault="00EE421A" w:rsidP="005A1F88">
      <w:pPr>
        <w:rPr>
          <w:lang w:val="en-CA"/>
        </w:rPr>
      </w:pPr>
      <w:r w:rsidRPr="00EE421A">
        <w:rPr>
          <w:noProof/>
          <w:lang w:val="en-CA"/>
        </w:rPr>
        <w:drawing>
          <wp:inline distT="0" distB="0" distL="0" distR="0" wp14:anchorId="1DB06017" wp14:editId="31BA368A">
            <wp:extent cx="5486400" cy="2035810"/>
            <wp:effectExtent l="0" t="0" r="0" b="2540"/>
            <wp:docPr id="1039144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44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71E9" w14:textId="68228522" w:rsidR="00EE421A" w:rsidRDefault="007733C6" w:rsidP="00700A0D">
      <w:pPr>
        <w:spacing w:after="0"/>
        <w:rPr>
          <w:lang w:val="en-CA"/>
        </w:rPr>
      </w:pPr>
      <w:r>
        <w:rPr>
          <w:lang w:val="en-CA"/>
        </w:rPr>
        <w:t xml:space="preserve">-SPX/MXWO </w:t>
      </w:r>
      <w:r w:rsidR="005A7E79">
        <w:rPr>
          <w:lang w:val="en-CA"/>
        </w:rPr>
        <w:t xml:space="preserve">PMOM/Value correlation </w:t>
      </w:r>
      <w:r>
        <w:rPr>
          <w:lang w:val="en-CA"/>
        </w:rPr>
        <w:t xml:space="preserve">became more negative 2010’s+. It was positive in the </w:t>
      </w:r>
      <w:r w:rsidR="005A7E79">
        <w:rPr>
          <w:lang w:val="en-CA"/>
        </w:rPr>
        <w:t>90’s.</w:t>
      </w:r>
    </w:p>
    <w:p w14:paraId="18685717" w14:textId="789DEFAC" w:rsidR="005A7E79" w:rsidRDefault="005A7E79" w:rsidP="00700A0D">
      <w:pPr>
        <w:spacing w:after="0"/>
        <w:rPr>
          <w:lang w:val="en-CA"/>
        </w:rPr>
      </w:pPr>
      <w:r>
        <w:rPr>
          <w:lang w:val="en-CA"/>
        </w:rPr>
        <w:t>-MXEA PMOM/Value became more negative in the 2020’s, to a smaller degree.</w:t>
      </w:r>
    </w:p>
    <w:p w14:paraId="2C656D76" w14:textId="77777777" w:rsidR="002565E4" w:rsidRDefault="002565E4" w:rsidP="00700A0D">
      <w:pPr>
        <w:spacing w:after="0"/>
        <w:rPr>
          <w:lang w:val="en-CA"/>
        </w:rPr>
      </w:pPr>
    </w:p>
    <w:p w14:paraId="169765ED" w14:textId="558E6B71" w:rsidR="00C200BC" w:rsidRDefault="00C200BC" w:rsidP="00C200BC">
      <w:pPr>
        <w:pStyle w:val="Titre2"/>
        <w:rPr>
          <w:b/>
          <w:bCs/>
          <w:lang w:val="en-CA"/>
        </w:rPr>
      </w:pPr>
      <w:bookmarkStart w:id="6" w:name="_Toc227934271"/>
      <w:proofErr w:type="gramStart"/>
      <w:r w:rsidRPr="00CD66E8">
        <w:rPr>
          <w:b/>
          <w:bCs/>
          <w:lang w:val="en-CA"/>
        </w:rPr>
        <w:lastRenderedPageBreak/>
        <w:t>Corr(</w:t>
      </w:r>
      <w:proofErr w:type="gramEnd"/>
      <w:r>
        <w:rPr>
          <w:b/>
          <w:bCs/>
          <w:lang w:val="en-CA"/>
        </w:rPr>
        <w:t>PMOM</w:t>
      </w:r>
      <w:r w:rsidRPr="00CD66E8">
        <w:rPr>
          <w:b/>
          <w:bCs/>
          <w:lang w:val="en-CA"/>
        </w:rPr>
        <w:t xml:space="preserve">, </w:t>
      </w:r>
      <w:r>
        <w:rPr>
          <w:b/>
          <w:bCs/>
          <w:lang w:val="en-CA"/>
        </w:rPr>
        <w:t>Earnings_Value</w:t>
      </w:r>
      <w:r w:rsidRPr="00CD66E8">
        <w:rPr>
          <w:b/>
          <w:bCs/>
          <w:lang w:val="en-CA"/>
        </w:rPr>
        <w:t>)</w:t>
      </w:r>
      <w:bookmarkEnd w:id="6"/>
    </w:p>
    <w:p w14:paraId="0A2808FC" w14:textId="7E5F5497" w:rsidR="00C200BC" w:rsidRDefault="00756C70" w:rsidP="00C200BC">
      <w:pPr>
        <w:rPr>
          <w:lang w:val="en-CA"/>
        </w:rPr>
      </w:pPr>
      <w:r w:rsidRPr="00756C70">
        <w:rPr>
          <w:noProof/>
          <w:lang w:val="en-CA"/>
        </w:rPr>
        <w:drawing>
          <wp:inline distT="0" distB="0" distL="0" distR="0" wp14:anchorId="2A3D152D" wp14:editId="04621D9E">
            <wp:extent cx="3711262" cy="1691787"/>
            <wp:effectExtent l="0" t="0" r="3810" b="3810"/>
            <wp:docPr id="2525145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14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ABCC" w14:textId="191AC172" w:rsidR="00756C70" w:rsidRDefault="00866504" w:rsidP="00C200BC">
      <w:pPr>
        <w:rPr>
          <w:lang w:val="en-CA"/>
        </w:rPr>
      </w:pPr>
      <w:r w:rsidRPr="00866504">
        <w:rPr>
          <w:noProof/>
          <w:lang w:val="en-CA"/>
        </w:rPr>
        <w:drawing>
          <wp:inline distT="0" distB="0" distL="0" distR="0" wp14:anchorId="327C02F7" wp14:editId="5A8A7B52">
            <wp:extent cx="2530059" cy="1844200"/>
            <wp:effectExtent l="0" t="0" r="3810" b="3810"/>
            <wp:docPr id="18343343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4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67BA" w14:textId="6B873704" w:rsidR="00866504" w:rsidRPr="00C200BC" w:rsidRDefault="00866504" w:rsidP="00C200BC">
      <w:pPr>
        <w:rPr>
          <w:lang w:val="en-CA"/>
        </w:rPr>
      </w:pPr>
      <w:r>
        <w:rPr>
          <w:lang w:val="en-CA"/>
        </w:rPr>
        <w:t xml:space="preserve">-PMOM/Earnings_Value </w:t>
      </w:r>
      <w:r w:rsidR="002732C1">
        <w:rPr>
          <w:lang w:val="en-CA"/>
        </w:rPr>
        <w:t xml:space="preserve">correlations </w:t>
      </w:r>
      <w:r w:rsidR="00BF4188">
        <w:rPr>
          <w:lang w:val="en-CA"/>
        </w:rPr>
        <w:t xml:space="preserve">mean/median </w:t>
      </w:r>
      <w:r w:rsidR="002732C1">
        <w:rPr>
          <w:lang w:val="en-CA"/>
        </w:rPr>
        <w:t>are more negative than PMOM/Value in each index.</w:t>
      </w:r>
      <w:r w:rsidR="00BE0BFD">
        <w:rPr>
          <w:lang w:val="en-CA"/>
        </w:rPr>
        <w:t xml:space="preserve"> </w:t>
      </w:r>
      <w:r w:rsidR="00EE1D8D">
        <w:rPr>
          <w:lang w:val="en-CA"/>
        </w:rPr>
        <w:t>Mean/m</w:t>
      </w:r>
      <w:r w:rsidR="00BE0BFD">
        <w:rPr>
          <w:lang w:val="en-CA"/>
        </w:rPr>
        <w:t>edian in negative in each index.</w:t>
      </w:r>
    </w:p>
    <w:p w14:paraId="5FD201AE" w14:textId="77777777" w:rsidR="00C200BC" w:rsidRDefault="00C200BC" w:rsidP="00700A0D">
      <w:pPr>
        <w:spacing w:after="0"/>
        <w:rPr>
          <w:lang w:val="en-CA"/>
        </w:rPr>
      </w:pPr>
    </w:p>
    <w:p w14:paraId="6778A88D" w14:textId="7D794CA6" w:rsidR="002565E4" w:rsidRDefault="002565E4" w:rsidP="002565E4">
      <w:pPr>
        <w:pStyle w:val="Titre2"/>
        <w:rPr>
          <w:b/>
          <w:bCs/>
          <w:lang w:val="en-CA"/>
        </w:rPr>
      </w:pPr>
      <w:bookmarkStart w:id="7" w:name="_Toc227934272"/>
      <w:proofErr w:type="gramStart"/>
      <w:r w:rsidRPr="00CD66E8">
        <w:rPr>
          <w:b/>
          <w:bCs/>
          <w:lang w:val="en-CA"/>
        </w:rPr>
        <w:t>Corr(</w:t>
      </w:r>
      <w:proofErr w:type="gramEnd"/>
      <w:r>
        <w:rPr>
          <w:b/>
          <w:bCs/>
          <w:lang w:val="en-CA"/>
        </w:rPr>
        <w:t>PMOM</w:t>
      </w:r>
      <w:r w:rsidRPr="00CD66E8">
        <w:rPr>
          <w:b/>
          <w:bCs/>
          <w:lang w:val="en-CA"/>
        </w:rPr>
        <w:t xml:space="preserve">, </w:t>
      </w:r>
      <w:r>
        <w:rPr>
          <w:b/>
          <w:bCs/>
          <w:lang w:val="en-CA"/>
        </w:rPr>
        <w:t>Quality</w:t>
      </w:r>
      <w:r w:rsidRPr="00CD66E8">
        <w:rPr>
          <w:b/>
          <w:bCs/>
          <w:lang w:val="en-CA"/>
        </w:rPr>
        <w:t>)</w:t>
      </w:r>
      <w:bookmarkEnd w:id="7"/>
    </w:p>
    <w:p w14:paraId="5A30F35B" w14:textId="2F5375EA" w:rsidR="002565E4" w:rsidRDefault="002565E4" w:rsidP="002565E4">
      <w:pPr>
        <w:rPr>
          <w:lang w:val="en-CA"/>
        </w:rPr>
      </w:pPr>
      <w:r w:rsidRPr="002565E4">
        <w:rPr>
          <w:noProof/>
          <w:lang w:val="en-CA"/>
        </w:rPr>
        <w:drawing>
          <wp:inline distT="0" distB="0" distL="0" distR="0" wp14:anchorId="2FDF5059" wp14:editId="251A44F8">
            <wp:extent cx="3696020" cy="1699407"/>
            <wp:effectExtent l="0" t="0" r="0" b="0"/>
            <wp:docPr id="18776652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65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0098" w14:textId="096DECC2" w:rsidR="005A7FA2" w:rsidRDefault="005A7FA2" w:rsidP="002565E4">
      <w:pPr>
        <w:rPr>
          <w:lang w:val="en-CA"/>
        </w:rPr>
      </w:pPr>
      <w:r>
        <w:rPr>
          <w:lang w:val="en-CA"/>
        </w:rPr>
        <w:t>-SPX/MXWO PMOM/Quality mean/median are slightly positive, while other indexes are more positive.</w:t>
      </w:r>
    </w:p>
    <w:p w14:paraId="78C4AAF3" w14:textId="6277040B" w:rsidR="00006DF9" w:rsidRDefault="00006DF9" w:rsidP="002565E4">
      <w:pPr>
        <w:rPr>
          <w:lang w:val="en-CA"/>
        </w:rPr>
      </w:pPr>
      <w:r>
        <w:rPr>
          <w:lang w:val="en-CA"/>
        </w:rPr>
        <w:t>-We could use Investment only instead of Quality since we saw in diagnostic 1 that it was returns were negatively correlated with PMOM.</w:t>
      </w:r>
    </w:p>
    <w:p w14:paraId="4943A429" w14:textId="4D783FC0" w:rsidR="00622937" w:rsidRDefault="00622937" w:rsidP="002565E4">
      <w:pPr>
        <w:rPr>
          <w:lang w:val="en-CA"/>
        </w:rPr>
      </w:pPr>
      <w:r w:rsidRPr="00622937">
        <w:rPr>
          <w:noProof/>
          <w:lang w:val="en-CA"/>
        </w:rPr>
        <w:lastRenderedPageBreak/>
        <w:drawing>
          <wp:inline distT="0" distB="0" distL="0" distR="0" wp14:anchorId="19329493" wp14:editId="447A8D7D">
            <wp:extent cx="2491956" cy="1882303"/>
            <wp:effectExtent l="0" t="0" r="3810" b="3810"/>
            <wp:docPr id="2032212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12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F137" w14:textId="46DA3EB8" w:rsidR="00622937" w:rsidRDefault="005A7FA2" w:rsidP="002565E4">
      <w:pPr>
        <w:rPr>
          <w:lang w:val="en-CA"/>
        </w:rPr>
      </w:pPr>
      <w:r w:rsidRPr="005A7FA2">
        <w:rPr>
          <w:noProof/>
          <w:lang w:val="en-CA"/>
        </w:rPr>
        <w:drawing>
          <wp:inline distT="0" distB="0" distL="0" distR="0" wp14:anchorId="3DA4F621" wp14:editId="63E1949A">
            <wp:extent cx="5486400" cy="2035810"/>
            <wp:effectExtent l="0" t="0" r="0" b="2540"/>
            <wp:docPr id="10254923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92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22DB" w14:textId="77777777" w:rsidR="00C200BC" w:rsidRDefault="00C200BC" w:rsidP="002565E4">
      <w:pPr>
        <w:rPr>
          <w:lang w:val="en-CA"/>
        </w:rPr>
      </w:pPr>
    </w:p>
    <w:p w14:paraId="2F695A2C" w14:textId="7E4E9EAC" w:rsidR="004C2141" w:rsidRPr="004C2141" w:rsidRDefault="00C200BC" w:rsidP="004C2141">
      <w:pPr>
        <w:pStyle w:val="Titre2"/>
        <w:rPr>
          <w:b/>
          <w:bCs/>
          <w:lang w:val="en-CA"/>
        </w:rPr>
      </w:pPr>
      <w:bookmarkStart w:id="8" w:name="_Toc227934273"/>
      <w:proofErr w:type="gramStart"/>
      <w:r w:rsidRPr="00CD66E8">
        <w:rPr>
          <w:b/>
          <w:bCs/>
          <w:lang w:val="en-CA"/>
        </w:rPr>
        <w:t>Corr(</w:t>
      </w:r>
      <w:proofErr w:type="gramEnd"/>
      <w:r>
        <w:rPr>
          <w:b/>
          <w:bCs/>
          <w:lang w:val="en-CA"/>
        </w:rPr>
        <w:t>PMOM</w:t>
      </w:r>
      <w:r w:rsidRPr="00CD66E8">
        <w:rPr>
          <w:b/>
          <w:bCs/>
          <w:lang w:val="en-CA"/>
        </w:rPr>
        <w:t xml:space="preserve">, </w:t>
      </w:r>
      <w:r>
        <w:rPr>
          <w:b/>
          <w:bCs/>
          <w:lang w:val="en-CA"/>
        </w:rPr>
        <w:t>Investment</w:t>
      </w:r>
      <w:r w:rsidRPr="00CD66E8">
        <w:rPr>
          <w:b/>
          <w:bCs/>
          <w:lang w:val="en-CA"/>
        </w:rPr>
        <w:t>)</w:t>
      </w:r>
      <w:bookmarkEnd w:id="8"/>
    </w:p>
    <w:p w14:paraId="0FF91D91" w14:textId="37FEF54D" w:rsidR="00C200BC" w:rsidRDefault="00A93277" w:rsidP="002565E4">
      <w:pPr>
        <w:rPr>
          <w:lang w:val="en-CA"/>
        </w:rPr>
      </w:pPr>
      <w:r w:rsidRPr="00A93277">
        <w:rPr>
          <w:noProof/>
          <w:lang w:val="en-CA"/>
        </w:rPr>
        <w:drawing>
          <wp:inline distT="0" distB="0" distL="0" distR="0" wp14:anchorId="4B154A23" wp14:editId="0AC9FF47">
            <wp:extent cx="3665538" cy="1684166"/>
            <wp:effectExtent l="0" t="0" r="0" b="0"/>
            <wp:docPr id="884387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87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B869" w14:textId="247A6A0E" w:rsidR="009D2697" w:rsidRDefault="009D2697" w:rsidP="002565E4">
      <w:pPr>
        <w:rPr>
          <w:lang w:val="en-CA"/>
        </w:rPr>
      </w:pPr>
      <w:r w:rsidRPr="009D2697">
        <w:rPr>
          <w:noProof/>
          <w:lang w:val="en-CA"/>
        </w:rPr>
        <w:lastRenderedPageBreak/>
        <w:drawing>
          <wp:inline distT="0" distB="0" distL="0" distR="0" wp14:anchorId="074360FF" wp14:editId="3EECDC2C">
            <wp:extent cx="2560542" cy="1874682"/>
            <wp:effectExtent l="0" t="0" r="0" b="0"/>
            <wp:docPr id="1021789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9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564B" w14:textId="7D9D732E" w:rsidR="009D2697" w:rsidRDefault="009D2697" w:rsidP="002565E4">
      <w:pPr>
        <w:rPr>
          <w:lang w:val="en-CA"/>
        </w:rPr>
      </w:pPr>
      <w:r>
        <w:rPr>
          <w:lang w:val="en-CA"/>
        </w:rPr>
        <w:t xml:space="preserve">-PMOM/Investment correlations </w:t>
      </w:r>
      <w:r w:rsidR="00692E11">
        <w:rPr>
          <w:lang w:val="en-CA"/>
        </w:rPr>
        <w:t>mean/median are negative in SPX/MXEA/MXWO</w:t>
      </w:r>
      <w:r w:rsidR="00C177DF">
        <w:rPr>
          <w:lang w:val="en-CA"/>
        </w:rPr>
        <w:t>, as opposed to PMOM/Quality.</w:t>
      </w:r>
    </w:p>
    <w:p w14:paraId="6171FF3F" w14:textId="708F9D66" w:rsidR="00D45713" w:rsidRDefault="00D45713">
      <w:pPr>
        <w:rPr>
          <w:lang w:val="en-CA"/>
        </w:rPr>
      </w:pPr>
      <w:r>
        <w:rPr>
          <w:lang w:val="en-CA"/>
        </w:rPr>
        <w:br w:type="page"/>
      </w:r>
    </w:p>
    <w:p w14:paraId="55492321" w14:textId="1A71D8DA" w:rsidR="00F84F0E" w:rsidRPr="00A13413" w:rsidRDefault="00F84F0E" w:rsidP="00F84F0E">
      <w:pPr>
        <w:pStyle w:val="Titre1"/>
        <w:rPr>
          <w:b/>
          <w:bCs/>
          <w:lang w:val="en-CA"/>
        </w:rPr>
      </w:pPr>
      <w:bookmarkStart w:id="9" w:name="_Toc227934274"/>
      <w:r w:rsidRPr="00A13413">
        <w:rPr>
          <w:b/>
          <w:bCs/>
          <w:lang w:val="en-CA"/>
        </w:rPr>
        <w:lastRenderedPageBreak/>
        <w:t xml:space="preserve">Diagnostics </w:t>
      </w:r>
      <w:r>
        <w:rPr>
          <w:b/>
          <w:bCs/>
          <w:lang w:val="en-CA"/>
        </w:rPr>
        <w:t>3</w:t>
      </w:r>
      <w:r w:rsidRPr="00A13413">
        <w:rPr>
          <w:b/>
          <w:bCs/>
          <w:lang w:val="en-CA"/>
        </w:rPr>
        <w:t xml:space="preserve"> — Yearly L/S Return Correlations &amp; </w:t>
      </w:r>
      <w:r>
        <w:rPr>
          <w:b/>
          <w:bCs/>
          <w:lang w:val="en-CA"/>
        </w:rPr>
        <w:t>Super-f</w:t>
      </w:r>
      <w:r w:rsidRPr="00A13413">
        <w:rPr>
          <w:b/>
          <w:bCs/>
          <w:lang w:val="en-CA"/>
        </w:rPr>
        <w:t xml:space="preserve">actor </w:t>
      </w:r>
      <w:r w:rsidR="0067512D">
        <w:rPr>
          <w:b/>
          <w:bCs/>
          <w:lang w:val="en-CA"/>
        </w:rPr>
        <w:t xml:space="preserve">LS </w:t>
      </w:r>
      <w:r w:rsidRPr="00A13413">
        <w:rPr>
          <w:b/>
          <w:bCs/>
          <w:lang w:val="en-CA"/>
        </w:rPr>
        <w:t>Returns</w:t>
      </w:r>
      <w:bookmarkEnd w:id="9"/>
    </w:p>
    <w:p w14:paraId="71D58CB7" w14:textId="77777777" w:rsidR="00F84F0E" w:rsidRPr="00CD66E8" w:rsidRDefault="00F84F0E" w:rsidP="00F84F0E">
      <w:pPr>
        <w:rPr>
          <w:lang w:val="en-CA"/>
        </w:rPr>
      </w:pPr>
      <w:r w:rsidRPr="00CD66E8">
        <w:rPr>
          <w:b/>
          <w:bCs/>
          <w:lang w:val="en-CA"/>
        </w:rPr>
        <w:t>What</w:t>
      </w:r>
      <w:r w:rsidRPr="00CD66E8">
        <w:rPr>
          <w:lang w:val="en-CA"/>
        </w:rPr>
        <w:t xml:space="preserve">: Within-year monthly L/S return correlations and cumulative yearly factor </w:t>
      </w:r>
      <w:proofErr w:type="gramStart"/>
      <w:r w:rsidRPr="00CD66E8">
        <w:rPr>
          <w:lang w:val="en-CA"/>
        </w:rPr>
        <w:t>returns</w:t>
      </w:r>
      <w:proofErr w:type="gramEnd"/>
      <w:r w:rsidRPr="00CD66E8">
        <w:rPr>
          <w:lang w:val="en-CA"/>
        </w:rPr>
        <w:t>.</w:t>
      </w:r>
    </w:p>
    <w:p w14:paraId="28843F9E" w14:textId="77777777" w:rsidR="00F84F0E" w:rsidRPr="00CD66E8" w:rsidRDefault="00F84F0E" w:rsidP="00F84F0E">
      <w:r w:rsidRPr="00CD66E8">
        <w:rPr>
          <w:b/>
          <w:bCs/>
        </w:rPr>
        <w:t>Correlations computed</w:t>
      </w:r>
      <w:r w:rsidRPr="00CD66E8">
        <w:t>:</w:t>
      </w:r>
    </w:p>
    <w:p w14:paraId="29343861" w14:textId="5451AF85" w:rsidR="002925E3" w:rsidRDefault="003E5C99" w:rsidP="002925E3">
      <w:pPr>
        <w:numPr>
          <w:ilvl w:val="0"/>
          <w:numId w:val="4"/>
        </w:numPr>
        <w:rPr>
          <w:lang w:val="en-CA"/>
        </w:rPr>
      </w:pPr>
      <m:oMath>
        <m:r>
          <w:rPr>
            <w:rFonts w:ascii="Cambria Math" w:hAnsi="Cambria Math"/>
            <w:lang w:val="en-CA"/>
          </w:rPr>
          <m:t>Corr(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PMOM</m:t>
            </m:r>
          </m:sup>
        </m:sSubSup>
        <m:r>
          <w:rPr>
            <w:rFonts w:ascii="Cambria Math" w:hAnsi="Cambria Math"/>
            <w:lang w:val="en-CA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Value</m:t>
            </m:r>
          </m:sup>
        </m:sSubSup>
        <m:r>
          <w:rPr>
            <w:rFonts w:ascii="Cambria Math" w:hAnsi="Cambria Math"/>
            <w:lang w:val="en-CA"/>
          </w:rPr>
          <m:t>)</m:t>
        </m:r>
      </m:oMath>
      <w:r w:rsidR="002925E3" w:rsidRPr="00CD66E8">
        <w:rPr>
          <w:lang w:val="en-CA"/>
        </w:rPr>
        <w:t> — yearly (within-year monthly returns)</w:t>
      </w:r>
    </w:p>
    <w:p w14:paraId="312CE10C" w14:textId="5EC7FB40" w:rsidR="002925E3" w:rsidRPr="002925E3" w:rsidRDefault="003E5C99" w:rsidP="002925E3">
      <w:pPr>
        <w:numPr>
          <w:ilvl w:val="0"/>
          <w:numId w:val="4"/>
        </w:numPr>
        <w:rPr>
          <w:lang w:val="en-CA"/>
        </w:rPr>
      </w:pPr>
      <m:oMath>
        <m:r>
          <w:rPr>
            <w:rFonts w:ascii="Cambria Math" w:hAnsi="Cambria Math"/>
            <w:lang w:val="en-CA"/>
          </w:rPr>
          <m:t>Corr(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PMOM</m:t>
            </m:r>
          </m:sup>
        </m:sSubSup>
        <m:r>
          <w:rPr>
            <w:rFonts w:ascii="Cambria Math" w:hAnsi="Cambria Math"/>
            <w:lang w:val="en-CA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Earnings</m:t>
            </m:r>
            <m:r>
              <w:rPr>
                <w:rFonts w:ascii="Cambria Math" w:hAnsi="Cambria Math"/>
                <w:lang w:val="en-CA"/>
              </w:rPr>
              <m:t>_</m:t>
            </m:r>
            <m:r>
              <w:rPr>
                <w:rFonts w:ascii="Cambria Math" w:hAnsi="Cambria Math"/>
              </w:rPr>
              <m:t>Value</m:t>
            </m:r>
          </m:sup>
        </m:sSubSup>
        <m:r>
          <w:rPr>
            <w:rFonts w:ascii="Cambria Math" w:hAnsi="Cambria Math"/>
            <w:lang w:val="en-CA"/>
          </w:rPr>
          <m:t>)</m:t>
        </m:r>
      </m:oMath>
      <w:r w:rsidR="002925E3" w:rsidRPr="00CD66E8">
        <w:rPr>
          <w:lang w:val="en-CA"/>
        </w:rPr>
        <w:t> — yearly (within-year monthly returns)</w:t>
      </w:r>
    </w:p>
    <w:p w14:paraId="4EC1649E" w14:textId="3465FAB3" w:rsidR="002925E3" w:rsidRDefault="003E5C99" w:rsidP="002925E3">
      <w:pPr>
        <w:numPr>
          <w:ilvl w:val="0"/>
          <w:numId w:val="4"/>
        </w:numPr>
        <w:rPr>
          <w:lang w:val="en-CA"/>
        </w:rPr>
      </w:pPr>
      <m:oMath>
        <m:r>
          <w:rPr>
            <w:rFonts w:ascii="Cambria Math" w:hAnsi="Cambria Math"/>
            <w:lang w:val="en-CA"/>
          </w:rPr>
          <m:t>Corr(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PMOM</m:t>
            </m:r>
          </m:sup>
        </m:sSubSup>
        <m:r>
          <w:rPr>
            <w:rFonts w:ascii="Cambria Math" w:hAnsi="Cambria Math"/>
            <w:lang w:val="en-CA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Quality</m:t>
            </m:r>
          </m:sup>
        </m:sSubSup>
        <m:r>
          <w:rPr>
            <w:rFonts w:ascii="Cambria Math" w:hAnsi="Cambria Math"/>
            <w:lang w:val="en-CA"/>
          </w:rPr>
          <m:t>)</m:t>
        </m:r>
      </m:oMath>
      <w:r w:rsidR="002925E3" w:rsidRPr="00CD66E8">
        <w:rPr>
          <w:lang w:val="en-CA"/>
        </w:rPr>
        <w:t> — yearly</w:t>
      </w:r>
      <w:r w:rsidR="008C4F8F">
        <w:rPr>
          <w:lang w:val="en-CA"/>
        </w:rPr>
        <w:t xml:space="preserve"> </w:t>
      </w:r>
      <w:r w:rsidR="008C4F8F" w:rsidRPr="00CD66E8">
        <w:rPr>
          <w:lang w:val="en-CA"/>
        </w:rPr>
        <w:t>(within-year monthly returns)</w:t>
      </w:r>
    </w:p>
    <w:p w14:paraId="1FB99AAD" w14:textId="4DE5B1CA" w:rsidR="002925E3" w:rsidRPr="002925E3" w:rsidRDefault="003E5C99" w:rsidP="002925E3">
      <w:pPr>
        <w:numPr>
          <w:ilvl w:val="0"/>
          <w:numId w:val="4"/>
        </w:numPr>
        <w:rPr>
          <w:lang w:val="en-CA"/>
        </w:rPr>
      </w:pPr>
      <m:oMath>
        <m:r>
          <w:rPr>
            <w:rFonts w:ascii="Cambria Math" w:hAnsi="Cambria Math"/>
            <w:lang w:val="en-CA"/>
          </w:rPr>
          <m:t>Corr(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PMOM</m:t>
            </m:r>
          </m:sup>
        </m:sSubSup>
        <m:r>
          <w:rPr>
            <w:rFonts w:ascii="Cambria Math" w:hAnsi="Cambria Math"/>
            <w:lang w:val="en-CA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Investment</m:t>
            </m:r>
          </m:sup>
        </m:sSubSup>
        <m:r>
          <w:rPr>
            <w:rFonts w:ascii="Cambria Math" w:hAnsi="Cambria Math"/>
            <w:lang w:val="en-CA"/>
          </w:rPr>
          <m:t>)</m:t>
        </m:r>
      </m:oMath>
      <w:r w:rsidR="002925E3" w:rsidRPr="00CD66E8">
        <w:rPr>
          <w:lang w:val="en-CA"/>
        </w:rPr>
        <w:t> — yearly</w:t>
      </w:r>
      <w:r w:rsidR="008C4F8F">
        <w:rPr>
          <w:lang w:val="en-CA"/>
        </w:rPr>
        <w:t xml:space="preserve"> </w:t>
      </w:r>
      <w:r w:rsidR="008C4F8F" w:rsidRPr="00CD66E8">
        <w:rPr>
          <w:lang w:val="en-CA"/>
        </w:rPr>
        <w:t>(within-year monthly returns)</w:t>
      </w:r>
    </w:p>
    <w:p w14:paraId="63434A6A" w14:textId="184E78DA" w:rsidR="00F84F0E" w:rsidRDefault="00F84F0E" w:rsidP="00F84F0E">
      <w:pPr>
        <w:rPr>
          <w:lang w:val="en-CA"/>
        </w:rPr>
      </w:pPr>
      <w:r w:rsidRPr="00CD66E8">
        <w:rPr>
          <w:b/>
          <w:bCs/>
          <w:lang w:val="en-CA"/>
        </w:rPr>
        <w:t>Output</w:t>
      </w:r>
      <w:r w:rsidRPr="00CD66E8">
        <w:rPr>
          <w:lang w:val="en-CA"/>
        </w:rPr>
        <w:t>: Year</w:t>
      </w:r>
      <w:r w:rsidR="008C4F8F">
        <w:rPr>
          <w:lang w:val="en-CA"/>
        </w:rPr>
        <w:t>ly</w:t>
      </w:r>
      <w:r w:rsidRPr="00CD66E8">
        <w:rPr>
          <w:lang w:val="en-CA"/>
        </w:rPr>
        <w:t xml:space="preserve"> table </w:t>
      </w:r>
      <w:r w:rsidR="008C4F8F">
        <w:rPr>
          <w:lang w:val="en-CA"/>
        </w:rPr>
        <w:t xml:space="preserve">for each universe </w:t>
      </w:r>
      <w:r w:rsidRPr="00CD66E8">
        <w:rPr>
          <w:lang w:val="en-CA"/>
        </w:rPr>
        <w:t>with correlations + M</w:t>
      </w:r>
      <w:r w:rsidR="00E13057">
        <w:rPr>
          <w:lang w:val="en-CA"/>
        </w:rPr>
        <w:t>/PMOM</w:t>
      </w:r>
      <w:r w:rsidRPr="00CD66E8">
        <w:rPr>
          <w:lang w:val="en-CA"/>
        </w:rPr>
        <w:t>/V/</w:t>
      </w:r>
      <w:r w:rsidR="00E13057">
        <w:rPr>
          <w:lang w:val="en-CA"/>
        </w:rPr>
        <w:t>EV/</w:t>
      </w:r>
      <w:r w:rsidRPr="00CD66E8">
        <w:rPr>
          <w:lang w:val="en-CA"/>
        </w:rPr>
        <w:t>Q/</w:t>
      </w:r>
      <w:r w:rsidR="00E13057">
        <w:rPr>
          <w:lang w:val="en-CA"/>
        </w:rPr>
        <w:t>Inv/</w:t>
      </w:r>
      <w:r w:rsidRPr="00CD66E8">
        <w:rPr>
          <w:lang w:val="en-CA"/>
        </w:rPr>
        <w:t xml:space="preserve">WFP returns. </w:t>
      </w:r>
      <w:r w:rsidRPr="006D1B30">
        <w:rPr>
          <w:lang w:val="en-CA"/>
        </w:rPr>
        <w:t>Cross-correlation matrix of yearly correlations vs yearly returns.</w:t>
      </w:r>
    </w:p>
    <w:p w14:paraId="50964E83" w14:textId="77777777" w:rsidR="00EC2392" w:rsidRDefault="00EC2392">
      <w:pPr>
        <w:rPr>
          <w:lang w:val="en-CA"/>
        </w:rPr>
      </w:pPr>
    </w:p>
    <w:p w14:paraId="2533A895" w14:textId="2BF2C8F1" w:rsidR="00CD4C99" w:rsidRDefault="00CD4C99">
      <w:pPr>
        <w:rPr>
          <w:lang w:val="en-CA"/>
        </w:rPr>
      </w:pPr>
      <w:r w:rsidRPr="00CD4C99">
        <w:rPr>
          <w:b/>
          <w:bCs/>
          <w:lang w:val="en-CA"/>
        </w:rPr>
        <w:t>Summary</w:t>
      </w:r>
      <w:r>
        <w:rPr>
          <w:lang w:val="en-CA"/>
        </w:rPr>
        <w:t>:</w:t>
      </w:r>
    </w:p>
    <w:p w14:paraId="38328CDD" w14:textId="725B2D69" w:rsidR="00CD4C99" w:rsidRDefault="00CD4C99" w:rsidP="00A80647">
      <w:pPr>
        <w:spacing w:after="0"/>
        <w:rPr>
          <w:lang w:val="en-CA"/>
        </w:rPr>
      </w:pPr>
      <w:r>
        <w:rPr>
          <w:lang w:val="en-CA"/>
        </w:rPr>
        <w:t>-</w:t>
      </w:r>
      <w:proofErr w:type="gramStart"/>
      <w:r w:rsidRPr="006709BF">
        <w:rPr>
          <w:b/>
          <w:bCs/>
          <w:lang w:val="en-CA"/>
        </w:rPr>
        <w:t>Corr(</w:t>
      </w:r>
      <w:proofErr w:type="gramEnd"/>
      <w:r w:rsidRPr="006709BF">
        <w:rPr>
          <w:b/>
          <w:bCs/>
          <w:lang w:val="en-CA"/>
        </w:rPr>
        <w:t xml:space="preserve">PMOM, V) is positively correlated with </w:t>
      </w:r>
      <w:r w:rsidR="000D4348" w:rsidRPr="006709BF">
        <w:rPr>
          <w:b/>
          <w:bCs/>
          <w:lang w:val="en-CA"/>
        </w:rPr>
        <w:t>Value</w:t>
      </w:r>
      <w:r w:rsidR="000D4348">
        <w:rPr>
          <w:lang w:val="en-CA"/>
        </w:rPr>
        <w:t xml:space="preserve"> returns </w:t>
      </w:r>
      <w:r w:rsidR="000D4348" w:rsidRPr="006709BF">
        <w:rPr>
          <w:b/>
          <w:bCs/>
          <w:lang w:val="en-CA"/>
        </w:rPr>
        <w:t>between 0.</w:t>
      </w:r>
      <w:r w:rsidR="00366D2F" w:rsidRPr="006709BF">
        <w:rPr>
          <w:b/>
          <w:bCs/>
          <w:lang w:val="en-CA"/>
        </w:rPr>
        <w:t>28</w:t>
      </w:r>
      <w:r w:rsidR="000D4348" w:rsidRPr="006709BF">
        <w:rPr>
          <w:b/>
          <w:bCs/>
          <w:lang w:val="en-CA"/>
        </w:rPr>
        <w:t xml:space="preserve"> and 0.43</w:t>
      </w:r>
      <w:r w:rsidR="000D4348">
        <w:rPr>
          <w:lang w:val="en-CA"/>
        </w:rPr>
        <w:t xml:space="preserve">, depending on index. This means lower </w:t>
      </w:r>
      <w:proofErr w:type="gramStart"/>
      <w:r w:rsidR="000D4348">
        <w:rPr>
          <w:lang w:val="en-CA"/>
        </w:rPr>
        <w:t>Corr(</w:t>
      </w:r>
      <w:proofErr w:type="gramEnd"/>
      <w:r w:rsidR="000D4348">
        <w:rPr>
          <w:lang w:val="en-CA"/>
        </w:rPr>
        <w:t>PMOM, V) tends to produce lower value returns</w:t>
      </w:r>
      <w:r w:rsidR="00366D2F">
        <w:rPr>
          <w:lang w:val="en-CA"/>
        </w:rPr>
        <w:t xml:space="preserve"> in each index.</w:t>
      </w:r>
    </w:p>
    <w:p w14:paraId="62DAA4C1" w14:textId="1493F0D1" w:rsidR="00366D2F" w:rsidRDefault="00366D2F" w:rsidP="00A80647">
      <w:pPr>
        <w:spacing w:after="0"/>
        <w:rPr>
          <w:lang w:val="en-CA"/>
        </w:rPr>
      </w:pPr>
      <w:r>
        <w:rPr>
          <w:lang w:val="en-CA"/>
        </w:rPr>
        <w:t>-</w:t>
      </w:r>
      <w:proofErr w:type="gramStart"/>
      <w:r w:rsidRPr="006709BF">
        <w:rPr>
          <w:b/>
          <w:bCs/>
          <w:lang w:val="en-CA"/>
        </w:rPr>
        <w:t>Corr(</w:t>
      </w:r>
      <w:proofErr w:type="gramEnd"/>
      <w:r w:rsidRPr="006709BF">
        <w:rPr>
          <w:b/>
          <w:bCs/>
          <w:lang w:val="en-CA"/>
        </w:rPr>
        <w:t>PMOM, Q)</w:t>
      </w:r>
      <w:r>
        <w:rPr>
          <w:lang w:val="en-CA"/>
        </w:rPr>
        <w:t xml:space="preserve"> is</w:t>
      </w:r>
      <w:r w:rsidR="001C1D19">
        <w:rPr>
          <w:lang w:val="en-CA"/>
        </w:rPr>
        <w:t xml:space="preserve"> not always highly positively correlated with Quality returns</w:t>
      </w:r>
      <w:r w:rsidR="00B5304A">
        <w:rPr>
          <w:lang w:val="en-CA"/>
        </w:rPr>
        <w:t xml:space="preserve"> (mixed signals)</w:t>
      </w:r>
      <w:r w:rsidR="001C1D19">
        <w:rPr>
          <w:lang w:val="en-CA"/>
        </w:rPr>
        <w:t>. This means we can’t draw the same conclusion for quality as we do for value.</w:t>
      </w:r>
    </w:p>
    <w:p w14:paraId="5EB517B6" w14:textId="77777777" w:rsidR="00C00684" w:rsidRDefault="00C00684">
      <w:pPr>
        <w:rPr>
          <w:lang w:val="en-CA"/>
        </w:rPr>
      </w:pPr>
      <w:r>
        <w:rPr>
          <w:lang w:val="en-CA"/>
        </w:rPr>
        <w:br w:type="page"/>
      </w:r>
    </w:p>
    <w:p w14:paraId="5AEAEA31" w14:textId="6C0D8BB2" w:rsidR="00F84F0E" w:rsidRDefault="001A18F3">
      <w:pPr>
        <w:rPr>
          <w:lang w:val="en-CA"/>
        </w:rPr>
      </w:pPr>
      <w:r w:rsidRPr="00C00684">
        <w:rPr>
          <w:b/>
          <w:bCs/>
          <w:lang w:val="en-CA"/>
        </w:rPr>
        <w:lastRenderedPageBreak/>
        <w:t>SPX Index</w:t>
      </w:r>
      <w:r>
        <w:rPr>
          <w:lang w:val="en-CA"/>
        </w:rPr>
        <w:t>:</w:t>
      </w:r>
    </w:p>
    <w:p w14:paraId="3F9627DA" w14:textId="756A2116" w:rsidR="00B13727" w:rsidRDefault="00B13727">
      <w:pPr>
        <w:rPr>
          <w:lang w:val="en-CA"/>
        </w:rPr>
      </w:pPr>
      <w:r w:rsidRPr="00B13727">
        <w:rPr>
          <w:noProof/>
          <w:lang w:val="en-CA"/>
        </w:rPr>
        <w:drawing>
          <wp:inline distT="0" distB="0" distL="0" distR="0" wp14:anchorId="03842D8D" wp14:editId="03F91A7A">
            <wp:extent cx="4435169" cy="4562475"/>
            <wp:effectExtent l="0" t="0" r="3810" b="0"/>
            <wp:docPr id="31621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1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0342" cy="456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D529" w14:textId="57F85ACB" w:rsidR="00B13727" w:rsidRDefault="001D013B">
      <w:pPr>
        <w:rPr>
          <w:lang w:val="en-CA"/>
        </w:rPr>
      </w:pPr>
      <w:r w:rsidRPr="001D013B">
        <w:rPr>
          <w:noProof/>
          <w:lang w:val="en-CA"/>
        </w:rPr>
        <w:drawing>
          <wp:inline distT="0" distB="0" distL="0" distR="0" wp14:anchorId="6DC00393" wp14:editId="77779573">
            <wp:extent cx="5486400" cy="1879600"/>
            <wp:effectExtent l="0" t="0" r="0" b="6350"/>
            <wp:docPr id="181511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12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916B" w14:textId="2CEA6FED" w:rsidR="002A0130" w:rsidRDefault="002A0130">
      <w:pPr>
        <w:rPr>
          <w:lang w:val="en-CA"/>
        </w:rPr>
      </w:pPr>
      <w:r>
        <w:rPr>
          <w:lang w:val="en-CA"/>
        </w:rPr>
        <w:t>-</w:t>
      </w:r>
      <w:proofErr w:type="gramStart"/>
      <w:r w:rsidRPr="001B7D66">
        <w:rPr>
          <w:b/>
          <w:bCs/>
          <w:lang w:val="en-CA"/>
        </w:rPr>
        <w:t>Corr(</w:t>
      </w:r>
      <w:proofErr w:type="gramEnd"/>
      <w:r w:rsidRPr="001B7D66">
        <w:rPr>
          <w:b/>
          <w:bCs/>
          <w:lang w:val="en-CA"/>
        </w:rPr>
        <w:t>PMOM, V)</w:t>
      </w:r>
      <w:r>
        <w:rPr>
          <w:lang w:val="en-CA"/>
        </w:rPr>
        <w:t xml:space="preserve"> is </w:t>
      </w:r>
      <w:r w:rsidRPr="001B7D66">
        <w:rPr>
          <w:b/>
          <w:bCs/>
          <w:highlight w:val="green"/>
          <w:lang w:val="en-CA"/>
        </w:rPr>
        <w:t>positively</w:t>
      </w:r>
      <w:r>
        <w:rPr>
          <w:lang w:val="en-CA"/>
        </w:rPr>
        <w:t xml:space="preserve"> correlated with </w:t>
      </w:r>
      <w:r w:rsidRPr="001B7D66">
        <w:rPr>
          <w:b/>
          <w:bCs/>
          <w:lang w:val="en-CA"/>
        </w:rPr>
        <w:t>V</w:t>
      </w:r>
      <w:r>
        <w:rPr>
          <w:lang w:val="en-CA"/>
        </w:rPr>
        <w:t xml:space="preserve"> returns (</w:t>
      </w:r>
      <w:r w:rsidRPr="001B7D66">
        <w:rPr>
          <w:b/>
          <w:bCs/>
          <w:lang w:val="en-CA"/>
        </w:rPr>
        <w:t>0.43</w:t>
      </w:r>
      <w:r>
        <w:rPr>
          <w:lang w:val="en-CA"/>
        </w:rPr>
        <w:t>)</w:t>
      </w:r>
      <w:r w:rsidR="003B6C20">
        <w:rPr>
          <w:lang w:val="en-CA"/>
        </w:rPr>
        <w:t xml:space="preserve"> and </w:t>
      </w:r>
      <w:r w:rsidR="003B6C20" w:rsidRPr="000D1D2B">
        <w:rPr>
          <w:b/>
          <w:bCs/>
          <w:highlight w:val="green"/>
          <w:lang w:val="en-CA"/>
        </w:rPr>
        <w:t>pos</w:t>
      </w:r>
      <w:r w:rsidR="001B7D66" w:rsidRPr="000D1D2B">
        <w:rPr>
          <w:b/>
          <w:bCs/>
          <w:highlight w:val="green"/>
          <w:lang w:val="en-CA"/>
        </w:rPr>
        <w:t>itively</w:t>
      </w:r>
      <w:r w:rsidR="001B7D66">
        <w:rPr>
          <w:lang w:val="en-CA"/>
        </w:rPr>
        <w:t xml:space="preserve"> correlated with </w:t>
      </w:r>
      <w:r w:rsidR="001B7D66" w:rsidRPr="001B7D66">
        <w:rPr>
          <w:b/>
          <w:bCs/>
          <w:lang w:val="en-CA"/>
        </w:rPr>
        <w:t>WFP</w:t>
      </w:r>
      <w:r w:rsidR="001B7D66">
        <w:rPr>
          <w:lang w:val="en-CA"/>
        </w:rPr>
        <w:t xml:space="preserve"> returns (</w:t>
      </w:r>
      <w:r w:rsidR="001B7D66" w:rsidRPr="001B7D66">
        <w:rPr>
          <w:b/>
          <w:bCs/>
          <w:lang w:val="en-CA"/>
        </w:rPr>
        <w:t>0.42</w:t>
      </w:r>
      <w:r w:rsidR="001B7D66">
        <w:rPr>
          <w:lang w:val="en-CA"/>
        </w:rPr>
        <w:t>).</w:t>
      </w:r>
    </w:p>
    <w:p w14:paraId="7B0E816F" w14:textId="25A119DE" w:rsidR="001D013B" w:rsidRDefault="00BA1E5B">
      <w:pPr>
        <w:rPr>
          <w:lang w:val="en-CA"/>
        </w:rPr>
      </w:pPr>
      <w:r>
        <w:rPr>
          <w:lang w:val="en-CA"/>
        </w:rPr>
        <w:t>-</w:t>
      </w:r>
      <w:proofErr w:type="gramStart"/>
      <w:r w:rsidRPr="005631F2">
        <w:rPr>
          <w:b/>
          <w:bCs/>
          <w:lang w:val="en-CA"/>
        </w:rPr>
        <w:t>Corr(</w:t>
      </w:r>
      <w:proofErr w:type="gramEnd"/>
      <w:r w:rsidRPr="005631F2">
        <w:rPr>
          <w:b/>
          <w:bCs/>
          <w:lang w:val="en-CA"/>
        </w:rPr>
        <w:t>PMOM, Q</w:t>
      </w:r>
      <w:r w:rsidR="006F0CE3" w:rsidRPr="005631F2">
        <w:rPr>
          <w:b/>
          <w:bCs/>
          <w:lang w:val="en-CA"/>
        </w:rPr>
        <w:t>)</w:t>
      </w:r>
      <w:r w:rsidR="006F0CE3">
        <w:rPr>
          <w:lang w:val="en-CA"/>
        </w:rPr>
        <w:t xml:space="preserve"> is </w:t>
      </w:r>
      <w:r w:rsidR="006F0CE3" w:rsidRPr="005631F2">
        <w:rPr>
          <w:b/>
          <w:bCs/>
          <w:highlight w:val="green"/>
          <w:lang w:val="en-CA"/>
        </w:rPr>
        <w:t>positively</w:t>
      </w:r>
      <w:r w:rsidR="006F0CE3" w:rsidRPr="005631F2">
        <w:rPr>
          <w:highlight w:val="green"/>
          <w:lang w:val="en-CA"/>
        </w:rPr>
        <w:t xml:space="preserve"> </w:t>
      </w:r>
      <w:r w:rsidR="006F0CE3">
        <w:rPr>
          <w:lang w:val="en-CA"/>
        </w:rPr>
        <w:t xml:space="preserve">correlated with </w:t>
      </w:r>
      <w:r w:rsidR="006F0CE3" w:rsidRPr="005631F2">
        <w:rPr>
          <w:b/>
          <w:bCs/>
          <w:lang w:val="en-CA"/>
        </w:rPr>
        <w:t>Q</w:t>
      </w:r>
      <w:r w:rsidR="006F0CE3">
        <w:rPr>
          <w:lang w:val="en-CA"/>
        </w:rPr>
        <w:t xml:space="preserve"> returns (</w:t>
      </w:r>
      <w:r w:rsidR="006F0CE3" w:rsidRPr="005631F2">
        <w:rPr>
          <w:b/>
          <w:bCs/>
          <w:lang w:val="en-CA"/>
        </w:rPr>
        <w:t>0.35</w:t>
      </w:r>
      <w:r w:rsidR="005631F2">
        <w:rPr>
          <w:lang w:val="en-CA"/>
        </w:rPr>
        <w:t xml:space="preserve">) and </w:t>
      </w:r>
      <w:r w:rsidR="005631F2" w:rsidRPr="005631F2">
        <w:rPr>
          <w:b/>
          <w:bCs/>
          <w:highlight w:val="green"/>
          <w:lang w:val="en-CA"/>
        </w:rPr>
        <w:t>positively</w:t>
      </w:r>
      <w:r w:rsidR="005631F2" w:rsidRPr="005631F2">
        <w:rPr>
          <w:highlight w:val="green"/>
          <w:lang w:val="en-CA"/>
        </w:rPr>
        <w:t xml:space="preserve"> </w:t>
      </w:r>
      <w:r w:rsidR="005631F2">
        <w:rPr>
          <w:lang w:val="en-CA"/>
        </w:rPr>
        <w:t xml:space="preserve">correlated with </w:t>
      </w:r>
      <w:r w:rsidR="005631F2" w:rsidRPr="005631F2">
        <w:rPr>
          <w:b/>
          <w:bCs/>
          <w:lang w:val="en-CA"/>
        </w:rPr>
        <w:t>WFP</w:t>
      </w:r>
      <w:r w:rsidR="005631F2">
        <w:rPr>
          <w:lang w:val="en-CA"/>
        </w:rPr>
        <w:t xml:space="preserve"> returns (</w:t>
      </w:r>
      <w:r w:rsidR="005631F2" w:rsidRPr="005631F2">
        <w:rPr>
          <w:b/>
          <w:bCs/>
          <w:lang w:val="en-CA"/>
        </w:rPr>
        <w:t>0.32</w:t>
      </w:r>
      <w:r w:rsidR="005631F2">
        <w:rPr>
          <w:lang w:val="en-CA"/>
        </w:rPr>
        <w:t>).</w:t>
      </w:r>
      <w:r w:rsidR="001D013B">
        <w:rPr>
          <w:lang w:val="en-CA"/>
        </w:rPr>
        <w:br w:type="page"/>
      </w:r>
    </w:p>
    <w:p w14:paraId="6CBC795C" w14:textId="4944B23F" w:rsidR="001D013B" w:rsidRDefault="001D013B">
      <w:pPr>
        <w:rPr>
          <w:lang w:val="en-CA"/>
        </w:rPr>
      </w:pPr>
      <w:r w:rsidRPr="001D013B">
        <w:rPr>
          <w:b/>
          <w:bCs/>
          <w:lang w:val="en-CA"/>
        </w:rPr>
        <w:lastRenderedPageBreak/>
        <w:t>MXEA Index</w:t>
      </w:r>
      <w:r>
        <w:rPr>
          <w:lang w:val="en-CA"/>
        </w:rPr>
        <w:t>:</w:t>
      </w:r>
    </w:p>
    <w:p w14:paraId="205A9518" w14:textId="77777777" w:rsidR="0072096E" w:rsidRDefault="0072096E">
      <w:pPr>
        <w:rPr>
          <w:lang w:val="en-CA"/>
        </w:rPr>
      </w:pPr>
      <w:r w:rsidRPr="0072096E">
        <w:rPr>
          <w:noProof/>
          <w:lang w:val="en-CA"/>
        </w:rPr>
        <w:drawing>
          <wp:inline distT="0" distB="0" distL="0" distR="0" wp14:anchorId="4D0B3B4B" wp14:editId="21D320AB">
            <wp:extent cx="4854019" cy="3743325"/>
            <wp:effectExtent l="0" t="0" r="3810" b="0"/>
            <wp:docPr id="11296903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903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8446" cy="374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6932" w14:textId="77777777" w:rsidR="0072096E" w:rsidRDefault="0072096E">
      <w:pPr>
        <w:rPr>
          <w:lang w:val="en-CA"/>
        </w:rPr>
      </w:pPr>
      <w:r w:rsidRPr="0072096E">
        <w:rPr>
          <w:noProof/>
          <w:lang w:val="en-CA"/>
        </w:rPr>
        <w:drawing>
          <wp:inline distT="0" distB="0" distL="0" distR="0" wp14:anchorId="4312DB00" wp14:editId="761EC871">
            <wp:extent cx="5486400" cy="1904365"/>
            <wp:effectExtent l="0" t="0" r="0" b="635"/>
            <wp:docPr id="7069246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246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5A62" w14:textId="5C1B922C" w:rsidR="000D1D2B" w:rsidRDefault="000D1D2B" w:rsidP="000D1D2B">
      <w:pPr>
        <w:rPr>
          <w:lang w:val="en-CA"/>
        </w:rPr>
      </w:pPr>
      <w:r>
        <w:rPr>
          <w:lang w:val="en-CA"/>
        </w:rPr>
        <w:t>-</w:t>
      </w:r>
      <w:proofErr w:type="gramStart"/>
      <w:r w:rsidRPr="001B7D66">
        <w:rPr>
          <w:b/>
          <w:bCs/>
          <w:lang w:val="en-CA"/>
        </w:rPr>
        <w:t>Corr(</w:t>
      </w:r>
      <w:proofErr w:type="gramEnd"/>
      <w:r w:rsidRPr="001B7D66">
        <w:rPr>
          <w:b/>
          <w:bCs/>
          <w:lang w:val="en-CA"/>
        </w:rPr>
        <w:t>PMOM, V)</w:t>
      </w:r>
      <w:r>
        <w:rPr>
          <w:lang w:val="en-CA"/>
        </w:rPr>
        <w:t xml:space="preserve"> is </w:t>
      </w:r>
      <w:r w:rsidRPr="001B7D66">
        <w:rPr>
          <w:b/>
          <w:bCs/>
          <w:highlight w:val="green"/>
          <w:lang w:val="en-CA"/>
        </w:rPr>
        <w:t>positively</w:t>
      </w:r>
      <w:r>
        <w:rPr>
          <w:lang w:val="en-CA"/>
        </w:rPr>
        <w:t xml:space="preserve"> correlated with </w:t>
      </w:r>
      <w:r w:rsidRPr="001B7D66">
        <w:rPr>
          <w:b/>
          <w:bCs/>
          <w:lang w:val="en-CA"/>
        </w:rPr>
        <w:t>V</w:t>
      </w:r>
      <w:r>
        <w:rPr>
          <w:lang w:val="en-CA"/>
        </w:rPr>
        <w:t xml:space="preserve"> returns (</w:t>
      </w:r>
      <w:r w:rsidRPr="001B7D66">
        <w:rPr>
          <w:b/>
          <w:bCs/>
          <w:lang w:val="en-CA"/>
        </w:rPr>
        <w:t>0.</w:t>
      </w:r>
      <w:r w:rsidR="00BB0D57">
        <w:rPr>
          <w:b/>
          <w:bCs/>
          <w:lang w:val="en-CA"/>
        </w:rPr>
        <w:t>28</w:t>
      </w:r>
      <w:r>
        <w:rPr>
          <w:lang w:val="en-CA"/>
        </w:rPr>
        <w:t xml:space="preserve">) and </w:t>
      </w:r>
      <w:r w:rsidRPr="000D1D2B">
        <w:rPr>
          <w:b/>
          <w:bCs/>
          <w:highlight w:val="green"/>
          <w:lang w:val="en-CA"/>
        </w:rPr>
        <w:t>positively</w:t>
      </w:r>
      <w:r>
        <w:rPr>
          <w:lang w:val="en-CA"/>
        </w:rPr>
        <w:t xml:space="preserve"> correlated with </w:t>
      </w:r>
      <w:r w:rsidRPr="001B7D66">
        <w:rPr>
          <w:b/>
          <w:bCs/>
          <w:lang w:val="en-CA"/>
        </w:rPr>
        <w:t>WFP</w:t>
      </w:r>
      <w:r>
        <w:rPr>
          <w:lang w:val="en-CA"/>
        </w:rPr>
        <w:t xml:space="preserve"> returns (</w:t>
      </w:r>
      <w:r w:rsidRPr="001B7D66">
        <w:rPr>
          <w:b/>
          <w:bCs/>
          <w:lang w:val="en-CA"/>
        </w:rPr>
        <w:t>0.</w:t>
      </w:r>
      <w:r w:rsidR="00BB0D57">
        <w:rPr>
          <w:b/>
          <w:bCs/>
          <w:lang w:val="en-CA"/>
        </w:rPr>
        <w:t>18</w:t>
      </w:r>
      <w:r>
        <w:rPr>
          <w:lang w:val="en-CA"/>
        </w:rPr>
        <w:t>).</w:t>
      </w:r>
    </w:p>
    <w:p w14:paraId="69301C1E" w14:textId="0980EAF4" w:rsidR="000D1D2B" w:rsidRDefault="000D1D2B" w:rsidP="000D1D2B">
      <w:pPr>
        <w:rPr>
          <w:lang w:val="en-CA"/>
        </w:rPr>
      </w:pPr>
      <w:r>
        <w:rPr>
          <w:lang w:val="en-CA"/>
        </w:rPr>
        <w:t>-</w:t>
      </w:r>
      <w:proofErr w:type="gramStart"/>
      <w:r w:rsidRPr="005631F2">
        <w:rPr>
          <w:b/>
          <w:bCs/>
          <w:lang w:val="en-CA"/>
        </w:rPr>
        <w:t>Corr(</w:t>
      </w:r>
      <w:proofErr w:type="gramEnd"/>
      <w:r w:rsidRPr="005631F2">
        <w:rPr>
          <w:b/>
          <w:bCs/>
          <w:lang w:val="en-CA"/>
        </w:rPr>
        <w:t>PMOM, Q)</w:t>
      </w:r>
      <w:r>
        <w:rPr>
          <w:lang w:val="en-CA"/>
        </w:rPr>
        <w:t xml:space="preserve"> is </w:t>
      </w:r>
      <w:r w:rsidR="00C05030" w:rsidRPr="00C05030">
        <w:rPr>
          <w:b/>
          <w:bCs/>
          <w:highlight w:val="red"/>
          <w:lang w:val="en-CA"/>
        </w:rPr>
        <w:t>un</w:t>
      </w:r>
      <w:r w:rsidRPr="00C05030">
        <w:rPr>
          <w:highlight w:val="red"/>
          <w:lang w:val="en-CA"/>
        </w:rPr>
        <w:t>correlated</w:t>
      </w:r>
      <w:r>
        <w:rPr>
          <w:lang w:val="en-CA"/>
        </w:rPr>
        <w:t xml:space="preserve"> with </w:t>
      </w:r>
      <w:r w:rsidRPr="005631F2">
        <w:rPr>
          <w:b/>
          <w:bCs/>
          <w:lang w:val="en-CA"/>
        </w:rPr>
        <w:t>Q</w:t>
      </w:r>
      <w:r>
        <w:rPr>
          <w:lang w:val="en-CA"/>
        </w:rPr>
        <w:t xml:space="preserve"> returns (</w:t>
      </w:r>
      <w:r w:rsidRPr="005631F2">
        <w:rPr>
          <w:b/>
          <w:bCs/>
          <w:lang w:val="en-CA"/>
        </w:rPr>
        <w:t>0.</w:t>
      </w:r>
      <w:r w:rsidR="00C05030">
        <w:rPr>
          <w:b/>
          <w:bCs/>
          <w:lang w:val="en-CA"/>
        </w:rPr>
        <w:t>00</w:t>
      </w:r>
      <w:r>
        <w:rPr>
          <w:lang w:val="en-CA"/>
        </w:rPr>
        <w:t xml:space="preserve">) and </w:t>
      </w:r>
      <w:r w:rsidR="00C05030" w:rsidRPr="00C05030">
        <w:rPr>
          <w:b/>
          <w:bCs/>
          <w:highlight w:val="red"/>
          <w:lang w:val="en-CA"/>
        </w:rPr>
        <w:t>un</w:t>
      </w:r>
      <w:r w:rsidRPr="00C05030">
        <w:rPr>
          <w:highlight w:val="red"/>
          <w:lang w:val="en-CA"/>
        </w:rPr>
        <w:t>correlated</w:t>
      </w:r>
      <w:r>
        <w:rPr>
          <w:lang w:val="en-CA"/>
        </w:rPr>
        <w:t xml:space="preserve"> with </w:t>
      </w:r>
      <w:r w:rsidRPr="005631F2">
        <w:rPr>
          <w:b/>
          <w:bCs/>
          <w:lang w:val="en-CA"/>
        </w:rPr>
        <w:t>WFP</w:t>
      </w:r>
      <w:r>
        <w:rPr>
          <w:lang w:val="en-CA"/>
        </w:rPr>
        <w:t xml:space="preserve"> returns (</w:t>
      </w:r>
      <w:r w:rsidRPr="005631F2">
        <w:rPr>
          <w:b/>
          <w:bCs/>
          <w:lang w:val="en-CA"/>
        </w:rPr>
        <w:t>0.</w:t>
      </w:r>
      <w:r w:rsidR="00C05030">
        <w:rPr>
          <w:b/>
          <w:bCs/>
          <w:lang w:val="en-CA"/>
        </w:rPr>
        <w:t>07</w:t>
      </w:r>
      <w:r>
        <w:rPr>
          <w:lang w:val="en-CA"/>
        </w:rPr>
        <w:t>).</w:t>
      </w:r>
    </w:p>
    <w:p w14:paraId="509112F8" w14:textId="15FC8559" w:rsidR="001D013B" w:rsidRDefault="001D013B">
      <w:pPr>
        <w:rPr>
          <w:lang w:val="en-CA"/>
        </w:rPr>
      </w:pPr>
      <w:r>
        <w:rPr>
          <w:lang w:val="en-CA"/>
        </w:rPr>
        <w:br w:type="page"/>
      </w:r>
    </w:p>
    <w:p w14:paraId="360138D6" w14:textId="65E3E2FF" w:rsidR="001D013B" w:rsidRDefault="0072096E">
      <w:pPr>
        <w:rPr>
          <w:lang w:val="en-CA"/>
        </w:rPr>
      </w:pPr>
      <w:r w:rsidRPr="0072096E">
        <w:rPr>
          <w:b/>
          <w:bCs/>
          <w:lang w:val="en-CA"/>
        </w:rPr>
        <w:lastRenderedPageBreak/>
        <w:t>MXWO Index</w:t>
      </w:r>
      <w:r>
        <w:rPr>
          <w:lang w:val="en-CA"/>
        </w:rPr>
        <w:t>:</w:t>
      </w:r>
    </w:p>
    <w:p w14:paraId="6E3C8BB2" w14:textId="5C1DA851" w:rsidR="0072096E" w:rsidRDefault="00B64CA7">
      <w:pPr>
        <w:rPr>
          <w:lang w:val="en-CA"/>
        </w:rPr>
      </w:pPr>
      <w:r w:rsidRPr="00B64CA7">
        <w:rPr>
          <w:noProof/>
          <w:lang w:val="en-CA"/>
        </w:rPr>
        <w:drawing>
          <wp:inline distT="0" distB="0" distL="0" distR="0" wp14:anchorId="78CF222F" wp14:editId="14E18A8C">
            <wp:extent cx="4790952" cy="3705225"/>
            <wp:effectExtent l="0" t="0" r="0" b="0"/>
            <wp:docPr id="21098259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259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3942" cy="370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BE31" w14:textId="5069D1BC" w:rsidR="00B64CA7" w:rsidRDefault="00B64CA7">
      <w:pPr>
        <w:rPr>
          <w:lang w:val="en-CA"/>
        </w:rPr>
      </w:pPr>
      <w:r w:rsidRPr="00B64CA7">
        <w:rPr>
          <w:noProof/>
          <w:lang w:val="en-CA"/>
        </w:rPr>
        <w:drawing>
          <wp:inline distT="0" distB="0" distL="0" distR="0" wp14:anchorId="069FE98D" wp14:editId="67A64C61">
            <wp:extent cx="5486400" cy="1908175"/>
            <wp:effectExtent l="0" t="0" r="0" b="0"/>
            <wp:docPr id="510681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810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B741" w14:textId="66E3CED7" w:rsidR="009B7711" w:rsidRDefault="009B7711" w:rsidP="009B7711">
      <w:pPr>
        <w:rPr>
          <w:lang w:val="en-CA"/>
        </w:rPr>
      </w:pPr>
      <w:r>
        <w:rPr>
          <w:lang w:val="en-CA"/>
        </w:rPr>
        <w:t>-</w:t>
      </w:r>
      <w:proofErr w:type="gramStart"/>
      <w:r w:rsidRPr="001B7D66">
        <w:rPr>
          <w:b/>
          <w:bCs/>
          <w:lang w:val="en-CA"/>
        </w:rPr>
        <w:t>Corr(</w:t>
      </w:r>
      <w:proofErr w:type="gramEnd"/>
      <w:r w:rsidRPr="001B7D66">
        <w:rPr>
          <w:b/>
          <w:bCs/>
          <w:lang w:val="en-CA"/>
        </w:rPr>
        <w:t>PMOM, V)</w:t>
      </w:r>
      <w:r>
        <w:rPr>
          <w:lang w:val="en-CA"/>
        </w:rPr>
        <w:t xml:space="preserve"> is </w:t>
      </w:r>
      <w:r w:rsidRPr="001B7D66">
        <w:rPr>
          <w:b/>
          <w:bCs/>
          <w:highlight w:val="green"/>
          <w:lang w:val="en-CA"/>
        </w:rPr>
        <w:t>positively</w:t>
      </w:r>
      <w:r>
        <w:rPr>
          <w:lang w:val="en-CA"/>
        </w:rPr>
        <w:t xml:space="preserve"> correlated with </w:t>
      </w:r>
      <w:r w:rsidRPr="001B7D66">
        <w:rPr>
          <w:b/>
          <w:bCs/>
          <w:lang w:val="en-CA"/>
        </w:rPr>
        <w:t>V</w:t>
      </w:r>
      <w:r>
        <w:rPr>
          <w:lang w:val="en-CA"/>
        </w:rPr>
        <w:t xml:space="preserve"> returns (</w:t>
      </w:r>
      <w:r w:rsidRPr="001B7D66">
        <w:rPr>
          <w:b/>
          <w:bCs/>
          <w:lang w:val="en-CA"/>
        </w:rPr>
        <w:t>0.</w:t>
      </w:r>
      <w:r>
        <w:rPr>
          <w:b/>
          <w:bCs/>
          <w:lang w:val="en-CA"/>
        </w:rPr>
        <w:t>40</w:t>
      </w:r>
      <w:r>
        <w:rPr>
          <w:lang w:val="en-CA"/>
        </w:rPr>
        <w:t xml:space="preserve">) and </w:t>
      </w:r>
      <w:r w:rsidRPr="000D1D2B">
        <w:rPr>
          <w:b/>
          <w:bCs/>
          <w:highlight w:val="green"/>
          <w:lang w:val="en-CA"/>
        </w:rPr>
        <w:t>positively</w:t>
      </w:r>
      <w:r>
        <w:rPr>
          <w:lang w:val="en-CA"/>
        </w:rPr>
        <w:t xml:space="preserve"> correlated with </w:t>
      </w:r>
      <w:r w:rsidRPr="001B7D66">
        <w:rPr>
          <w:b/>
          <w:bCs/>
          <w:lang w:val="en-CA"/>
        </w:rPr>
        <w:t>WFP</w:t>
      </w:r>
      <w:r>
        <w:rPr>
          <w:lang w:val="en-CA"/>
        </w:rPr>
        <w:t xml:space="preserve"> returns (</w:t>
      </w:r>
      <w:r w:rsidRPr="001B7D66">
        <w:rPr>
          <w:b/>
          <w:bCs/>
          <w:lang w:val="en-CA"/>
        </w:rPr>
        <w:t>0.</w:t>
      </w:r>
      <w:r>
        <w:rPr>
          <w:b/>
          <w:bCs/>
          <w:lang w:val="en-CA"/>
        </w:rPr>
        <w:t>15</w:t>
      </w:r>
      <w:r>
        <w:rPr>
          <w:lang w:val="en-CA"/>
        </w:rPr>
        <w:t>).</w:t>
      </w:r>
    </w:p>
    <w:p w14:paraId="25DF19FD" w14:textId="46EDD14A" w:rsidR="009B7711" w:rsidRDefault="009B7711" w:rsidP="009B7711">
      <w:pPr>
        <w:rPr>
          <w:lang w:val="en-CA"/>
        </w:rPr>
      </w:pPr>
      <w:r>
        <w:rPr>
          <w:lang w:val="en-CA"/>
        </w:rPr>
        <w:t>-</w:t>
      </w:r>
      <w:proofErr w:type="gramStart"/>
      <w:r w:rsidRPr="005631F2">
        <w:rPr>
          <w:b/>
          <w:bCs/>
          <w:lang w:val="en-CA"/>
        </w:rPr>
        <w:t>Corr(</w:t>
      </w:r>
      <w:proofErr w:type="gramEnd"/>
      <w:r w:rsidRPr="005631F2">
        <w:rPr>
          <w:b/>
          <w:bCs/>
          <w:lang w:val="en-CA"/>
        </w:rPr>
        <w:t>PMOM, Q)</w:t>
      </w:r>
      <w:r>
        <w:rPr>
          <w:lang w:val="en-CA"/>
        </w:rPr>
        <w:t xml:space="preserve"> is </w:t>
      </w:r>
      <w:r w:rsidRPr="005631F2">
        <w:rPr>
          <w:b/>
          <w:bCs/>
          <w:highlight w:val="green"/>
          <w:lang w:val="en-CA"/>
        </w:rPr>
        <w:t>positively</w:t>
      </w:r>
      <w:r w:rsidRPr="005631F2">
        <w:rPr>
          <w:highlight w:val="green"/>
          <w:lang w:val="en-CA"/>
        </w:rPr>
        <w:t xml:space="preserve"> </w:t>
      </w:r>
      <w:r>
        <w:rPr>
          <w:lang w:val="en-CA"/>
        </w:rPr>
        <w:t xml:space="preserve">correlated with </w:t>
      </w:r>
      <w:r w:rsidRPr="005631F2">
        <w:rPr>
          <w:b/>
          <w:bCs/>
          <w:lang w:val="en-CA"/>
        </w:rPr>
        <w:t>Q</w:t>
      </w:r>
      <w:r>
        <w:rPr>
          <w:lang w:val="en-CA"/>
        </w:rPr>
        <w:t xml:space="preserve"> returns (</w:t>
      </w:r>
      <w:r w:rsidRPr="005631F2">
        <w:rPr>
          <w:b/>
          <w:bCs/>
          <w:lang w:val="en-CA"/>
        </w:rPr>
        <w:t>0.</w:t>
      </w:r>
      <w:r>
        <w:rPr>
          <w:b/>
          <w:bCs/>
          <w:lang w:val="en-CA"/>
        </w:rPr>
        <w:t>38</w:t>
      </w:r>
      <w:r>
        <w:rPr>
          <w:lang w:val="en-CA"/>
        </w:rPr>
        <w:t xml:space="preserve">) and </w:t>
      </w:r>
      <w:r w:rsidRPr="005631F2">
        <w:rPr>
          <w:b/>
          <w:bCs/>
          <w:highlight w:val="green"/>
          <w:lang w:val="en-CA"/>
        </w:rPr>
        <w:t>positively</w:t>
      </w:r>
      <w:r w:rsidRPr="005631F2">
        <w:rPr>
          <w:highlight w:val="green"/>
          <w:lang w:val="en-CA"/>
        </w:rPr>
        <w:t xml:space="preserve"> </w:t>
      </w:r>
      <w:r>
        <w:rPr>
          <w:lang w:val="en-CA"/>
        </w:rPr>
        <w:t xml:space="preserve">correlated with </w:t>
      </w:r>
      <w:r w:rsidRPr="005631F2">
        <w:rPr>
          <w:b/>
          <w:bCs/>
          <w:lang w:val="en-CA"/>
        </w:rPr>
        <w:t>WFP</w:t>
      </w:r>
      <w:r>
        <w:rPr>
          <w:lang w:val="en-CA"/>
        </w:rPr>
        <w:t xml:space="preserve"> returns (</w:t>
      </w:r>
      <w:r w:rsidRPr="005631F2">
        <w:rPr>
          <w:b/>
          <w:bCs/>
          <w:lang w:val="en-CA"/>
        </w:rPr>
        <w:t>0.</w:t>
      </w:r>
      <w:r w:rsidR="00093E46">
        <w:rPr>
          <w:b/>
          <w:bCs/>
          <w:lang w:val="en-CA"/>
        </w:rPr>
        <w:t>24</w:t>
      </w:r>
      <w:r>
        <w:rPr>
          <w:lang w:val="en-CA"/>
        </w:rPr>
        <w:t>).</w:t>
      </w:r>
    </w:p>
    <w:p w14:paraId="7AC24CD4" w14:textId="0B0A6C76" w:rsidR="00B64CA7" w:rsidRDefault="00B64CA7">
      <w:pPr>
        <w:rPr>
          <w:lang w:val="en-CA"/>
        </w:rPr>
      </w:pPr>
      <w:r>
        <w:rPr>
          <w:lang w:val="en-CA"/>
        </w:rPr>
        <w:br w:type="page"/>
      </w:r>
    </w:p>
    <w:p w14:paraId="29EF9FB1" w14:textId="2A31EEDB" w:rsidR="00B64CA7" w:rsidRDefault="00B64CA7">
      <w:pPr>
        <w:rPr>
          <w:lang w:val="en-CA"/>
        </w:rPr>
      </w:pPr>
      <w:r w:rsidRPr="00B64CA7">
        <w:rPr>
          <w:b/>
          <w:bCs/>
          <w:lang w:val="en-CA"/>
        </w:rPr>
        <w:lastRenderedPageBreak/>
        <w:t>MXEF Index</w:t>
      </w:r>
      <w:r>
        <w:rPr>
          <w:lang w:val="en-CA"/>
        </w:rPr>
        <w:t>:</w:t>
      </w:r>
    </w:p>
    <w:p w14:paraId="4E6FE0B9" w14:textId="0628BCF7" w:rsidR="00B64CA7" w:rsidRDefault="00A146F6">
      <w:pPr>
        <w:rPr>
          <w:lang w:val="en-CA"/>
        </w:rPr>
      </w:pPr>
      <w:r w:rsidRPr="00A146F6">
        <w:rPr>
          <w:noProof/>
          <w:lang w:val="en-CA"/>
        </w:rPr>
        <w:drawing>
          <wp:inline distT="0" distB="0" distL="0" distR="0" wp14:anchorId="63E60082" wp14:editId="7A0954C7">
            <wp:extent cx="4861779" cy="3790950"/>
            <wp:effectExtent l="0" t="0" r="0" b="0"/>
            <wp:docPr id="17495589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58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4556" cy="3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88CE" w14:textId="1ABC2359" w:rsidR="00A146F6" w:rsidRDefault="00A146F6">
      <w:pPr>
        <w:rPr>
          <w:lang w:val="en-CA"/>
        </w:rPr>
      </w:pPr>
      <w:r w:rsidRPr="00A146F6">
        <w:rPr>
          <w:noProof/>
          <w:lang w:val="en-CA"/>
        </w:rPr>
        <w:drawing>
          <wp:inline distT="0" distB="0" distL="0" distR="0" wp14:anchorId="3EA4CA66" wp14:editId="6018E7B4">
            <wp:extent cx="5486400" cy="1886585"/>
            <wp:effectExtent l="0" t="0" r="0" b="0"/>
            <wp:docPr id="18087445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445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37B6" w14:textId="1E0C3690" w:rsidR="004B7C8D" w:rsidRDefault="004B7C8D" w:rsidP="004B7C8D">
      <w:pPr>
        <w:rPr>
          <w:lang w:val="en-CA"/>
        </w:rPr>
      </w:pPr>
      <w:r>
        <w:rPr>
          <w:lang w:val="en-CA"/>
        </w:rPr>
        <w:t>-</w:t>
      </w:r>
      <w:proofErr w:type="gramStart"/>
      <w:r w:rsidRPr="001B7D66">
        <w:rPr>
          <w:b/>
          <w:bCs/>
          <w:lang w:val="en-CA"/>
        </w:rPr>
        <w:t>Corr(</w:t>
      </w:r>
      <w:proofErr w:type="gramEnd"/>
      <w:r w:rsidRPr="001B7D66">
        <w:rPr>
          <w:b/>
          <w:bCs/>
          <w:lang w:val="en-CA"/>
        </w:rPr>
        <w:t>PMOM, V)</w:t>
      </w:r>
      <w:r>
        <w:rPr>
          <w:lang w:val="en-CA"/>
        </w:rPr>
        <w:t xml:space="preserve"> is </w:t>
      </w:r>
      <w:r w:rsidRPr="001B7D66">
        <w:rPr>
          <w:b/>
          <w:bCs/>
          <w:highlight w:val="green"/>
          <w:lang w:val="en-CA"/>
        </w:rPr>
        <w:t>positively</w:t>
      </w:r>
      <w:r>
        <w:rPr>
          <w:lang w:val="en-CA"/>
        </w:rPr>
        <w:t xml:space="preserve"> correlated with </w:t>
      </w:r>
      <w:r w:rsidRPr="001B7D66">
        <w:rPr>
          <w:b/>
          <w:bCs/>
          <w:lang w:val="en-CA"/>
        </w:rPr>
        <w:t>V</w:t>
      </w:r>
      <w:r>
        <w:rPr>
          <w:lang w:val="en-CA"/>
        </w:rPr>
        <w:t xml:space="preserve"> returns (</w:t>
      </w:r>
      <w:r w:rsidRPr="001B7D66">
        <w:rPr>
          <w:b/>
          <w:bCs/>
          <w:lang w:val="en-CA"/>
        </w:rPr>
        <w:t>0.</w:t>
      </w:r>
      <w:r>
        <w:rPr>
          <w:b/>
          <w:bCs/>
          <w:lang w:val="en-CA"/>
        </w:rPr>
        <w:t>39</w:t>
      </w:r>
      <w:r>
        <w:rPr>
          <w:lang w:val="en-CA"/>
        </w:rPr>
        <w:t xml:space="preserve">) and </w:t>
      </w:r>
      <w:r w:rsidRPr="000D1D2B">
        <w:rPr>
          <w:b/>
          <w:bCs/>
          <w:highlight w:val="green"/>
          <w:lang w:val="en-CA"/>
        </w:rPr>
        <w:t>positively</w:t>
      </w:r>
      <w:r>
        <w:rPr>
          <w:lang w:val="en-CA"/>
        </w:rPr>
        <w:t xml:space="preserve"> correlated with </w:t>
      </w:r>
      <w:r w:rsidRPr="001B7D66">
        <w:rPr>
          <w:b/>
          <w:bCs/>
          <w:lang w:val="en-CA"/>
        </w:rPr>
        <w:t>WFP</w:t>
      </w:r>
      <w:r>
        <w:rPr>
          <w:lang w:val="en-CA"/>
        </w:rPr>
        <w:t xml:space="preserve"> returns (</w:t>
      </w:r>
      <w:r w:rsidRPr="001B7D66">
        <w:rPr>
          <w:b/>
          <w:bCs/>
          <w:lang w:val="en-CA"/>
        </w:rPr>
        <w:t>0.</w:t>
      </w:r>
      <w:r>
        <w:rPr>
          <w:b/>
          <w:bCs/>
          <w:lang w:val="en-CA"/>
        </w:rPr>
        <w:t>38</w:t>
      </w:r>
      <w:r>
        <w:rPr>
          <w:lang w:val="en-CA"/>
        </w:rPr>
        <w:t>).</w:t>
      </w:r>
    </w:p>
    <w:p w14:paraId="3CE2412C" w14:textId="39E12626" w:rsidR="004B7C8D" w:rsidRDefault="004B7C8D" w:rsidP="004B7C8D">
      <w:pPr>
        <w:rPr>
          <w:lang w:val="en-CA"/>
        </w:rPr>
      </w:pPr>
      <w:r>
        <w:rPr>
          <w:lang w:val="en-CA"/>
        </w:rPr>
        <w:t>-</w:t>
      </w:r>
      <w:proofErr w:type="gramStart"/>
      <w:r w:rsidRPr="005631F2">
        <w:rPr>
          <w:b/>
          <w:bCs/>
          <w:lang w:val="en-CA"/>
        </w:rPr>
        <w:t>Corr(</w:t>
      </w:r>
      <w:proofErr w:type="gramEnd"/>
      <w:r w:rsidRPr="005631F2">
        <w:rPr>
          <w:b/>
          <w:bCs/>
          <w:lang w:val="en-CA"/>
        </w:rPr>
        <w:t>PMOM, Q)</w:t>
      </w:r>
      <w:r>
        <w:rPr>
          <w:lang w:val="en-CA"/>
        </w:rPr>
        <w:t xml:space="preserve"> is </w:t>
      </w:r>
      <w:r w:rsidR="00DD3C69" w:rsidRPr="00DD3C69">
        <w:rPr>
          <w:b/>
          <w:bCs/>
          <w:highlight w:val="red"/>
          <w:lang w:val="en-CA"/>
        </w:rPr>
        <w:t>negatively</w:t>
      </w:r>
      <w:r w:rsidRPr="00DD3C69">
        <w:rPr>
          <w:highlight w:val="red"/>
          <w:lang w:val="en-CA"/>
        </w:rPr>
        <w:t xml:space="preserve"> </w:t>
      </w:r>
      <w:r>
        <w:rPr>
          <w:lang w:val="en-CA"/>
        </w:rPr>
        <w:t xml:space="preserve">correlated with </w:t>
      </w:r>
      <w:r w:rsidRPr="005631F2">
        <w:rPr>
          <w:b/>
          <w:bCs/>
          <w:lang w:val="en-CA"/>
        </w:rPr>
        <w:t>Q</w:t>
      </w:r>
      <w:r>
        <w:rPr>
          <w:lang w:val="en-CA"/>
        </w:rPr>
        <w:t xml:space="preserve"> returns (</w:t>
      </w:r>
      <w:r w:rsidR="00DD3C69">
        <w:rPr>
          <w:b/>
          <w:bCs/>
          <w:lang w:val="en-CA"/>
        </w:rPr>
        <w:t>-0.16</w:t>
      </w:r>
      <w:r>
        <w:rPr>
          <w:lang w:val="en-CA"/>
        </w:rPr>
        <w:t xml:space="preserve">) and </w:t>
      </w:r>
      <w:r w:rsidRPr="005631F2">
        <w:rPr>
          <w:b/>
          <w:bCs/>
          <w:highlight w:val="green"/>
          <w:lang w:val="en-CA"/>
        </w:rPr>
        <w:t>positively</w:t>
      </w:r>
      <w:r w:rsidRPr="005631F2">
        <w:rPr>
          <w:highlight w:val="green"/>
          <w:lang w:val="en-CA"/>
        </w:rPr>
        <w:t xml:space="preserve"> </w:t>
      </w:r>
      <w:r>
        <w:rPr>
          <w:lang w:val="en-CA"/>
        </w:rPr>
        <w:t xml:space="preserve">correlated with </w:t>
      </w:r>
      <w:r w:rsidRPr="005631F2">
        <w:rPr>
          <w:b/>
          <w:bCs/>
          <w:lang w:val="en-CA"/>
        </w:rPr>
        <w:t>WFP</w:t>
      </w:r>
      <w:r>
        <w:rPr>
          <w:lang w:val="en-CA"/>
        </w:rPr>
        <w:t xml:space="preserve"> returns (</w:t>
      </w:r>
      <w:r w:rsidRPr="005631F2">
        <w:rPr>
          <w:b/>
          <w:bCs/>
          <w:lang w:val="en-CA"/>
        </w:rPr>
        <w:t>0.</w:t>
      </w:r>
      <w:r w:rsidR="00DD3C69">
        <w:rPr>
          <w:b/>
          <w:bCs/>
          <w:lang w:val="en-CA"/>
        </w:rPr>
        <w:t>18</w:t>
      </w:r>
      <w:r>
        <w:rPr>
          <w:lang w:val="en-CA"/>
        </w:rPr>
        <w:t>).</w:t>
      </w:r>
    </w:p>
    <w:p w14:paraId="64F6EB42" w14:textId="77777777" w:rsidR="004B7C8D" w:rsidRDefault="004B7C8D">
      <w:pPr>
        <w:rPr>
          <w:lang w:val="en-CA"/>
        </w:rPr>
      </w:pPr>
    </w:p>
    <w:p w14:paraId="14086BCD" w14:textId="221C645A" w:rsidR="00A146F6" w:rsidRDefault="00A146F6">
      <w:pPr>
        <w:rPr>
          <w:lang w:val="en-CA"/>
        </w:rPr>
      </w:pPr>
      <w:r>
        <w:rPr>
          <w:lang w:val="en-CA"/>
        </w:rPr>
        <w:br w:type="page"/>
      </w:r>
    </w:p>
    <w:p w14:paraId="3642921C" w14:textId="747E709C" w:rsidR="00A146F6" w:rsidRDefault="00A146F6">
      <w:pPr>
        <w:rPr>
          <w:lang w:val="en-CA"/>
        </w:rPr>
      </w:pPr>
      <w:r w:rsidRPr="00A146F6">
        <w:rPr>
          <w:b/>
          <w:bCs/>
          <w:lang w:val="en-CA"/>
        </w:rPr>
        <w:lastRenderedPageBreak/>
        <w:t>MXAP Index</w:t>
      </w:r>
      <w:r>
        <w:rPr>
          <w:lang w:val="en-CA"/>
        </w:rPr>
        <w:t>:</w:t>
      </w:r>
    </w:p>
    <w:p w14:paraId="3CA6DE31" w14:textId="0265E404" w:rsidR="00A146F6" w:rsidRDefault="00AF519F">
      <w:pPr>
        <w:rPr>
          <w:lang w:val="en-CA"/>
        </w:rPr>
      </w:pPr>
      <w:r w:rsidRPr="00AF519F">
        <w:rPr>
          <w:noProof/>
          <w:lang w:val="en-CA"/>
        </w:rPr>
        <w:drawing>
          <wp:inline distT="0" distB="0" distL="0" distR="0" wp14:anchorId="19E92B7F" wp14:editId="66434E8C">
            <wp:extent cx="4802647" cy="3724275"/>
            <wp:effectExtent l="0" t="0" r="0" b="0"/>
            <wp:docPr id="18016749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749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5612" cy="372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CD5E" w14:textId="0CBBE255" w:rsidR="00AF519F" w:rsidRDefault="00E40525">
      <w:pPr>
        <w:rPr>
          <w:lang w:val="en-CA"/>
        </w:rPr>
      </w:pPr>
      <w:r w:rsidRPr="00E40525">
        <w:rPr>
          <w:noProof/>
          <w:lang w:val="en-CA"/>
        </w:rPr>
        <w:drawing>
          <wp:inline distT="0" distB="0" distL="0" distR="0" wp14:anchorId="1EE699B8" wp14:editId="65227312">
            <wp:extent cx="5486400" cy="1905635"/>
            <wp:effectExtent l="0" t="0" r="0" b="0"/>
            <wp:docPr id="714777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779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46BA" w14:textId="18B82686" w:rsidR="004A41B5" w:rsidRDefault="004A41B5" w:rsidP="004A41B5">
      <w:pPr>
        <w:rPr>
          <w:lang w:val="en-CA"/>
        </w:rPr>
      </w:pPr>
      <w:r>
        <w:rPr>
          <w:lang w:val="en-CA"/>
        </w:rPr>
        <w:t>-</w:t>
      </w:r>
      <w:proofErr w:type="gramStart"/>
      <w:r w:rsidRPr="001B7D66">
        <w:rPr>
          <w:b/>
          <w:bCs/>
          <w:lang w:val="en-CA"/>
        </w:rPr>
        <w:t>Corr(</w:t>
      </w:r>
      <w:proofErr w:type="gramEnd"/>
      <w:r w:rsidRPr="001B7D66">
        <w:rPr>
          <w:b/>
          <w:bCs/>
          <w:lang w:val="en-CA"/>
        </w:rPr>
        <w:t>PMOM, V)</w:t>
      </w:r>
      <w:r>
        <w:rPr>
          <w:lang w:val="en-CA"/>
        </w:rPr>
        <w:t xml:space="preserve"> is </w:t>
      </w:r>
      <w:r w:rsidRPr="001B7D66">
        <w:rPr>
          <w:b/>
          <w:bCs/>
          <w:highlight w:val="green"/>
          <w:lang w:val="en-CA"/>
        </w:rPr>
        <w:t>positively</w:t>
      </w:r>
      <w:r>
        <w:rPr>
          <w:lang w:val="en-CA"/>
        </w:rPr>
        <w:t xml:space="preserve"> correlated with </w:t>
      </w:r>
      <w:r w:rsidRPr="001B7D66">
        <w:rPr>
          <w:b/>
          <w:bCs/>
          <w:lang w:val="en-CA"/>
        </w:rPr>
        <w:t>V</w:t>
      </w:r>
      <w:r>
        <w:rPr>
          <w:lang w:val="en-CA"/>
        </w:rPr>
        <w:t xml:space="preserve"> returns (</w:t>
      </w:r>
      <w:r w:rsidRPr="001B7D66">
        <w:rPr>
          <w:b/>
          <w:bCs/>
          <w:lang w:val="en-CA"/>
        </w:rPr>
        <w:t>0.</w:t>
      </w:r>
      <w:r>
        <w:rPr>
          <w:b/>
          <w:bCs/>
          <w:lang w:val="en-CA"/>
        </w:rPr>
        <w:t>42</w:t>
      </w:r>
      <w:r>
        <w:rPr>
          <w:lang w:val="en-CA"/>
        </w:rPr>
        <w:t xml:space="preserve">) and </w:t>
      </w:r>
      <w:r w:rsidRPr="000D1D2B">
        <w:rPr>
          <w:b/>
          <w:bCs/>
          <w:highlight w:val="green"/>
          <w:lang w:val="en-CA"/>
        </w:rPr>
        <w:t>positively</w:t>
      </w:r>
      <w:r>
        <w:rPr>
          <w:lang w:val="en-CA"/>
        </w:rPr>
        <w:t xml:space="preserve"> correlated with </w:t>
      </w:r>
      <w:r w:rsidRPr="001B7D66">
        <w:rPr>
          <w:b/>
          <w:bCs/>
          <w:lang w:val="en-CA"/>
        </w:rPr>
        <w:t>WFP</w:t>
      </w:r>
      <w:r>
        <w:rPr>
          <w:lang w:val="en-CA"/>
        </w:rPr>
        <w:t xml:space="preserve"> returns (</w:t>
      </w:r>
      <w:r w:rsidRPr="001B7D66">
        <w:rPr>
          <w:b/>
          <w:bCs/>
          <w:lang w:val="en-CA"/>
        </w:rPr>
        <w:t>0.</w:t>
      </w:r>
      <w:r>
        <w:rPr>
          <w:b/>
          <w:bCs/>
          <w:lang w:val="en-CA"/>
        </w:rPr>
        <w:t>38</w:t>
      </w:r>
      <w:r>
        <w:rPr>
          <w:lang w:val="en-CA"/>
        </w:rPr>
        <w:t>).</w:t>
      </w:r>
    </w:p>
    <w:p w14:paraId="12BD1BCD" w14:textId="3E0451A3" w:rsidR="004A41B5" w:rsidRDefault="004A41B5" w:rsidP="004A41B5">
      <w:pPr>
        <w:rPr>
          <w:lang w:val="en-CA"/>
        </w:rPr>
      </w:pPr>
      <w:r>
        <w:rPr>
          <w:lang w:val="en-CA"/>
        </w:rPr>
        <w:t>-</w:t>
      </w:r>
      <w:proofErr w:type="gramStart"/>
      <w:r w:rsidRPr="005631F2">
        <w:rPr>
          <w:b/>
          <w:bCs/>
          <w:lang w:val="en-CA"/>
        </w:rPr>
        <w:t>Corr(</w:t>
      </w:r>
      <w:proofErr w:type="gramEnd"/>
      <w:r w:rsidRPr="005631F2">
        <w:rPr>
          <w:b/>
          <w:bCs/>
          <w:lang w:val="en-CA"/>
        </w:rPr>
        <w:t>PMOM, Q)</w:t>
      </w:r>
      <w:r>
        <w:rPr>
          <w:lang w:val="en-CA"/>
        </w:rPr>
        <w:t xml:space="preserve"> is </w:t>
      </w:r>
      <w:r w:rsidRPr="004A41B5">
        <w:rPr>
          <w:b/>
          <w:bCs/>
          <w:highlight w:val="green"/>
          <w:lang w:val="en-CA"/>
        </w:rPr>
        <w:t>positively</w:t>
      </w:r>
      <w:r w:rsidRPr="004A41B5">
        <w:rPr>
          <w:highlight w:val="green"/>
          <w:lang w:val="en-CA"/>
        </w:rPr>
        <w:t xml:space="preserve"> </w:t>
      </w:r>
      <w:r>
        <w:rPr>
          <w:lang w:val="en-CA"/>
        </w:rPr>
        <w:t xml:space="preserve">correlated with </w:t>
      </w:r>
      <w:r w:rsidRPr="005631F2">
        <w:rPr>
          <w:b/>
          <w:bCs/>
          <w:lang w:val="en-CA"/>
        </w:rPr>
        <w:t>Q</w:t>
      </w:r>
      <w:r>
        <w:rPr>
          <w:lang w:val="en-CA"/>
        </w:rPr>
        <w:t xml:space="preserve"> returns (</w:t>
      </w:r>
      <w:r>
        <w:rPr>
          <w:b/>
          <w:bCs/>
          <w:lang w:val="en-CA"/>
        </w:rPr>
        <w:t>0.10</w:t>
      </w:r>
      <w:r>
        <w:rPr>
          <w:lang w:val="en-CA"/>
        </w:rPr>
        <w:t xml:space="preserve">) and </w:t>
      </w:r>
      <w:r w:rsidRPr="005631F2">
        <w:rPr>
          <w:b/>
          <w:bCs/>
          <w:highlight w:val="green"/>
          <w:lang w:val="en-CA"/>
        </w:rPr>
        <w:t>positively</w:t>
      </w:r>
      <w:r w:rsidRPr="005631F2">
        <w:rPr>
          <w:highlight w:val="green"/>
          <w:lang w:val="en-CA"/>
        </w:rPr>
        <w:t xml:space="preserve"> </w:t>
      </w:r>
      <w:r>
        <w:rPr>
          <w:lang w:val="en-CA"/>
        </w:rPr>
        <w:t xml:space="preserve">correlated with </w:t>
      </w:r>
      <w:r w:rsidRPr="005631F2">
        <w:rPr>
          <w:b/>
          <w:bCs/>
          <w:lang w:val="en-CA"/>
        </w:rPr>
        <w:t>WFP</w:t>
      </w:r>
      <w:r>
        <w:rPr>
          <w:lang w:val="en-CA"/>
        </w:rPr>
        <w:t xml:space="preserve"> returns (</w:t>
      </w:r>
      <w:r w:rsidRPr="005631F2">
        <w:rPr>
          <w:b/>
          <w:bCs/>
          <w:lang w:val="en-CA"/>
        </w:rPr>
        <w:t>0.</w:t>
      </w:r>
      <w:r>
        <w:rPr>
          <w:b/>
          <w:bCs/>
          <w:lang w:val="en-CA"/>
        </w:rPr>
        <w:t>14</w:t>
      </w:r>
      <w:r>
        <w:rPr>
          <w:lang w:val="en-CA"/>
        </w:rPr>
        <w:t>).</w:t>
      </w:r>
    </w:p>
    <w:p w14:paraId="00CFE14F" w14:textId="77777777" w:rsidR="004A41B5" w:rsidRDefault="004A41B5">
      <w:pPr>
        <w:rPr>
          <w:lang w:val="en-CA"/>
        </w:rPr>
      </w:pPr>
    </w:p>
    <w:p w14:paraId="34C99C8A" w14:textId="35873565" w:rsidR="00E40525" w:rsidRDefault="00E40525">
      <w:pPr>
        <w:rPr>
          <w:lang w:val="en-CA"/>
        </w:rPr>
      </w:pPr>
      <w:r>
        <w:rPr>
          <w:lang w:val="en-CA"/>
        </w:rPr>
        <w:br w:type="page"/>
      </w:r>
    </w:p>
    <w:p w14:paraId="421ED3C3" w14:textId="45B44F43" w:rsidR="0030397B" w:rsidRPr="00CF50EB" w:rsidRDefault="0030397B" w:rsidP="0030397B">
      <w:pPr>
        <w:pStyle w:val="Titre1"/>
        <w:rPr>
          <w:b/>
          <w:bCs/>
          <w:lang w:val="en-CA"/>
        </w:rPr>
      </w:pPr>
      <w:bookmarkStart w:id="10" w:name="_Toc227934275"/>
      <w:r w:rsidRPr="00CF50EB">
        <w:rPr>
          <w:b/>
          <w:bCs/>
          <w:lang w:val="en-CA"/>
        </w:rPr>
        <w:lastRenderedPageBreak/>
        <w:t xml:space="preserve">Diagnostics </w:t>
      </w:r>
      <w:r>
        <w:rPr>
          <w:b/>
          <w:bCs/>
          <w:lang w:val="en-CA"/>
        </w:rPr>
        <w:t>4</w:t>
      </w:r>
      <w:r w:rsidRPr="00CF50EB">
        <w:rPr>
          <w:b/>
          <w:bCs/>
          <w:lang w:val="en-CA"/>
        </w:rPr>
        <w:t xml:space="preserve"> — Trailing Corr Predictiveness by DD Regime</w:t>
      </w:r>
      <w:bookmarkEnd w:id="10"/>
    </w:p>
    <w:p w14:paraId="33AEACDE" w14:textId="78D0FE96" w:rsidR="0030397B" w:rsidRPr="00CD66E8" w:rsidRDefault="0030397B" w:rsidP="0030397B">
      <w:pPr>
        <w:rPr>
          <w:lang w:val="en-CA"/>
        </w:rPr>
      </w:pPr>
      <w:r w:rsidRPr="00CD66E8">
        <w:rPr>
          <w:b/>
          <w:bCs/>
          <w:lang w:val="en-CA"/>
        </w:rPr>
        <w:t>What</w:t>
      </w:r>
      <w:r w:rsidRPr="00CD66E8">
        <w:rPr>
          <w:lang w:val="en-CA"/>
        </w:rPr>
        <w:t xml:space="preserve">: Does the sign of the trailing 12m rolling correlation between </w:t>
      </w:r>
      <w:proofErr w:type="spellStart"/>
      <w:r w:rsidR="00E75C69">
        <w:rPr>
          <w:lang w:val="en-CA"/>
        </w:rPr>
        <w:t>PMom</w:t>
      </w:r>
      <w:proofErr w:type="spellEnd"/>
      <w:r w:rsidRPr="00CD66E8">
        <w:rPr>
          <w:lang w:val="en-CA"/>
        </w:rPr>
        <w:t xml:space="preserve"> and Value (or Quality) predict next-month factor returns? Conditioned on DD </w:t>
      </w:r>
      <w:r>
        <w:rPr>
          <w:lang w:val="en-CA"/>
        </w:rPr>
        <w:t>state</w:t>
      </w:r>
      <w:r w:rsidRPr="00CD66E8">
        <w:rPr>
          <w:lang w:val="en-CA"/>
        </w:rPr>
        <w:t>.</w:t>
      </w:r>
    </w:p>
    <w:p w14:paraId="4F2A8FFF" w14:textId="2F33566D" w:rsidR="0030397B" w:rsidRPr="00CD66E8" w:rsidRDefault="0030397B" w:rsidP="0030397B">
      <w:pPr>
        <w:rPr>
          <w:lang w:val="en-CA"/>
        </w:rPr>
      </w:pPr>
      <w:r w:rsidRPr="00CD66E8">
        <w:rPr>
          <w:b/>
          <w:bCs/>
          <w:lang w:val="en-CA"/>
        </w:rPr>
        <w:t>Signal</w:t>
      </w:r>
      <w:r w:rsidRPr="00CD66E8">
        <w:rPr>
          <w:lang w:val="en-CA"/>
        </w:rPr>
        <w:t>: Trailing 12m rolling </w:t>
      </w:r>
      <m:oMath>
        <m:r>
          <m:rPr>
            <m:nor/>
          </m:rPr>
          <w:rPr>
            <w:lang w:val="en-CA"/>
          </w:rPr>
          <m:t>Corr</m:t>
        </m:r>
        <m:r>
          <w:rPr>
            <w:rFonts w:ascii="Cambria Math" w:hAnsi="Cambria Math"/>
            <w:lang w:val="en-CA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PMOM</m:t>
            </m:r>
          </m:sup>
        </m:sSup>
        <m:r>
          <w:rPr>
            <w:rFonts w:ascii="Cambria Math" w:hAnsi="Cambria Math"/>
            <w:lang w:val="en-CA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)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CA"/>
              </w:rPr>
              <m:t>-1</m:t>
            </m:r>
          </m:sub>
        </m:sSub>
      </m:oMath>
      <w:r w:rsidRPr="00CD66E8">
        <w:rPr>
          <w:lang w:val="en-CA"/>
        </w:rPr>
        <w:t> and </w:t>
      </w:r>
      <m:oMath>
        <m:r>
          <m:rPr>
            <m:nor/>
          </m:rPr>
          <w:rPr>
            <w:lang w:val="en-CA"/>
          </w:rPr>
          <m:t>Corr</m:t>
        </m:r>
        <m:r>
          <w:rPr>
            <w:rFonts w:ascii="Cambria Math" w:hAnsi="Cambria Math"/>
            <w:lang w:val="en-CA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PMOM</m:t>
            </m:r>
          </m:sup>
        </m:sSup>
        <m:r>
          <w:rPr>
            <w:rFonts w:ascii="Cambria Math" w:hAnsi="Cambria Math"/>
            <w:lang w:val="en-CA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Q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)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CA"/>
              </w:rPr>
              <m:t>-1</m:t>
            </m:r>
          </m:sub>
        </m:sSub>
      </m:oMath>
      <w:r w:rsidRPr="00CD66E8">
        <w:rPr>
          <w:lang w:val="en-CA"/>
        </w:rPr>
        <w:t> (lagged 1 month)</w:t>
      </w:r>
    </w:p>
    <w:p w14:paraId="2EE31130" w14:textId="77777777" w:rsidR="0030397B" w:rsidRPr="00CD66E8" w:rsidRDefault="0030397B" w:rsidP="0030397B">
      <w:pPr>
        <w:rPr>
          <w:lang w:val="en-CA"/>
        </w:rPr>
      </w:pPr>
      <w:r w:rsidRPr="00CD66E8">
        <w:rPr>
          <w:b/>
          <w:bCs/>
          <w:lang w:val="en-CA"/>
        </w:rPr>
        <w:t>Split</w:t>
      </w:r>
      <w:r w:rsidRPr="00CD66E8">
        <w:rPr>
          <w:lang w:val="en-CA"/>
        </w:rPr>
        <w:t>: Sign-based — Corr &lt; 0 vs Corr ≥ 0</w:t>
      </w:r>
    </w:p>
    <w:p w14:paraId="58173953" w14:textId="77777777" w:rsidR="0030397B" w:rsidRPr="00CD66E8" w:rsidRDefault="0030397B" w:rsidP="0030397B">
      <w:proofErr w:type="spellStart"/>
      <w:r w:rsidRPr="00CD66E8">
        <w:rPr>
          <w:b/>
          <w:bCs/>
        </w:rPr>
        <w:t>Returns</w:t>
      </w:r>
      <w:proofErr w:type="spellEnd"/>
      <w:r w:rsidRPr="00CD66E8">
        <w:rPr>
          <w:b/>
          <w:bCs/>
        </w:rPr>
        <w:t xml:space="preserve"> </w:t>
      </w:r>
      <w:proofErr w:type="spellStart"/>
      <w:r w:rsidRPr="00CD66E8">
        <w:rPr>
          <w:b/>
          <w:bCs/>
        </w:rPr>
        <w:t>shown</w:t>
      </w:r>
      <w:proofErr w:type="spellEnd"/>
      <w:r w:rsidRPr="00CD66E8">
        <w:t> (</w:t>
      </w:r>
      <w:proofErr w:type="spellStart"/>
      <w:r w:rsidRPr="00CD66E8">
        <w:t>annualized</w:t>
      </w:r>
      <w:proofErr w:type="spellEnd"/>
      <w:r w:rsidRPr="00CD66E8">
        <w:t xml:space="preserve"> %):</w:t>
      </w:r>
    </w:p>
    <w:p w14:paraId="0DFF0BA8" w14:textId="77777777" w:rsidR="0030397B" w:rsidRPr="00CD66E8" w:rsidRDefault="0030397B" w:rsidP="0030397B">
      <w:pPr>
        <w:numPr>
          <w:ilvl w:val="0"/>
          <w:numId w:val="5"/>
        </w:numPr>
        <w:rPr>
          <w:lang w:val="en-CA"/>
        </w:rPr>
      </w:pPr>
      <w:r w:rsidRPr="00CD66E8">
        <w:rPr>
          <w:lang w:val="en-CA"/>
        </w:rPr>
        <w:t>For </w:t>
      </w:r>
      <m:oMath>
        <m:r>
          <m:rPr>
            <m:nor/>
          </m:rPr>
          <w:rPr>
            <w:lang w:val="en-CA"/>
          </w:rPr>
          <m:t>Corr</m:t>
        </m:r>
        <m:r>
          <w:rPr>
            <w:rFonts w:ascii="Cambria Math" w:hAnsi="Cambria Math"/>
            <w:lang w:val="en-CA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CA"/>
          </w:rPr>
          <m:t>,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CA"/>
          </w:rPr>
          <m:t>)</m:t>
        </m:r>
      </m:oMath>
      <w:r w:rsidRPr="00CD66E8">
        <w:rPr>
          <w:lang w:val="en-CA"/>
        </w:rPr>
        <w:t> signal → V and WFP forward returns</w:t>
      </w:r>
    </w:p>
    <w:p w14:paraId="0C6EF218" w14:textId="77777777" w:rsidR="0030397B" w:rsidRPr="00CD66E8" w:rsidRDefault="0030397B" w:rsidP="0030397B">
      <w:pPr>
        <w:numPr>
          <w:ilvl w:val="0"/>
          <w:numId w:val="5"/>
        </w:numPr>
        <w:rPr>
          <w:lang w:val="en-CA"/>
        </w:rPr>
      </w:pPr>
      <w:r w:rsidRPr="00CD66E8">
        <w:rPr>
          <w:lang w:val="en-CA"/>
        </w:rPr>
        <w:t>For </w:t>
      </w:r>
      <m:oMath>
        <m:r>
          <m:rPr>
            <m:nor/>
          </m:rPr>
          <w:rPr>
            <w:lang w:val="en-CA"/>
          </w:rPr>
          <m:t>Corr</m:t>
        </m:r>
        <m:r>
          <w:rPr>
            <w:rFonts w:ascii="Cambria Math" w:hAnsi="Cambria Math"/>
            <w:lang w:val="en-CA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CA"/>
          </w:rPr>
          <m:t>,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en-CA"/>
          </w:rPr>
          <m:t>)</m:t>
        </m:r>
      </m:oMath>
      <w:r w:rsidRPr="00CD66E8">
        <w:rPr>
          <w:lang w:val="en-CA"/>
        </w:rPr>
        <w:t> signal → Q and WFP forward returns</w:t>
      </w:r>
    </w:p>
    <w:p w14:paraId="174A2FD4" w14:textId="77777777" w:rsidR="0030397B" w:rsidRPr="00CD66E8" w:rsidRDefault="0030397B" w:rsidP="0030397B">
      <w:pPr>
        <w:rPr>
          <w:lang w:val="en-CA"/>
        </w:rPr>
      </w:pPr>
      <w:r>
        <w:rPr>
          <w:b/>
          <w:bCs/>
          <w:lang w:val="en-CA"/>
        </w:rPr>
        <w:t>States</w:t>
      </w:r>
      <w:r w:rsidRPr="00CD66E8">
        <w:rPr>
          <w:lang w:val="en-CA"/>
        </w:rPr>
        <w:t>: LOW_DD, HIGH_DD, All</w:t>
      </w:r>
      <w:r>
        <w:rPr>
          <w:lang w:val="en-CA"/>
        </w:rPr>
        <w:t xml:space="preserve"> DD</w:t>
      </w:r>
    </w:p>
    <w:p w14:paraId="67D555AF" w14:textId="36C81C9A" w:rsidR="00A5174A" w:rsidRDefault="0030397B" w:rsidP="0030397B">
      <w:pPr>
        <w:rPr>
          <w:lang w:val="en-CA"/>
        </w:rPr>
      </w:pPr>
      <w:r w:rsidRPr="00CD66E8">
        <w:rPr>
          <w:b/>
          <w:bCs/>
          <w:lang w:val="en-CA"/>
        </w:rPr>
        <w:t>Output</w:t>
      </w:r>
      <w:r w:rsidRPr="00CD66E8">
        <w:rPr>
          <w:lang w:val="en-CA"/>
        </w:rPr>
        <w:t xml:space="preserve">: Per universe, a table with Corr&lt;0 / Corr≥0 / </w:t>
      </w:r>
      <w:r w:rsidRPr="00CD66E8">
        <w:t>Δ</w:t>
      </w:r>
      <w:r w:rsidRPr="00CD66E8">
        <w:rPr>
          <w:lang w:val="en-CA"/>
        </w:rPr>
        <w:t xml:space="preserve"> columns, grouped by </w:t>
      </w:r>
      <w:r w:rsidR="0064260D">
        <w:rPr>
          <w:lang w:val="en-CA"/>
        </w:rPr>
        <w:t>DD state</w:t>
      </w:r>
      <w:r w:rsidRPr="00CD66E8">
        <w:rPr>
          <w:lang w:val="en-CA"/>
        </w:rPr>
        <w:t xml:space="preserve">. </w:t>
      </w:r>
    </w:p>
    <w:p w14:paraId="67E71E04" w14:textId="77777777" w:rsidR="00757300" w:rsidRDefault="00757300" w:rsidP="0030397B">
      <w:pPr>
        <w:rPr>
          <w:lang w:val="en-CA"/>
        </w:rPr>
      </w:pPr>
    </w:p>
    <w:p w14:paraId="0A694D37" w14:textId="1F9F5257" w:rsidR="00757300" w:rsidRDefault="00757300" w:rsidP="0030397B">
      <w:pPr>
        <w:rPr>
          <w:lang w:val="en-CA"/>
        </w:rPr>
      </w:pPr>
      <w:r w:rsidRPr="00757300">
        <w:rPr>
          <w:b/>
          <w:bCs/>
          <w:lang w:val="en-CA"/>
        </w:rPr>
        <w:t>Summary</w:t>
      </w:r>
      <w:r>
        <w:rPr>
          <w:lang w:val="en-CA"/>
        </w:rPr>
        <w:t>:</w:t>
      </w:r>
    </w:p>
    <w:p w14:paraId="7FC0D716" w14:textId="0B4B5699" w:rsidR="00DC732E" w:rsidRPr="00DC732E" w:rsidRDefault="00DC732E" w:rsidP="0030397B">
      <w:pPr>
        <w:rPr>
          <w:b/>
          <w:bCs/>
          <w:lang w:val="en-CA"/>
        </w:rPr>
      </w:pPr>
      <w:proofErr w:type="gramStart"/>
      <w:r w:rsidRPr="00DC732E">
        <w:rPr>
          <w:b/>
          <w:bCs/>
          <w:lang w:val="en-CA"/>
        </w:rPr>
        <w:t>Corr(</w:t>
      </w:r>
      <w:proofErr w:type="gramEnd"/>
      <w:r w:rsidRPr="00DC732E">
        <w:rPr>
          <w:b/>
          <w:bCs/>
          <w:lang w:val="en-CA"/>
        </w:rPr>
        <w:t>PMOM, Value):</w:t>
      </w:r>
    </w:p>
    <w:p w14:paraId="37D253D9" w14:textId="77777777" w:rsidR="00D43D4B" w:rsidRDefault="00D43D4B" w:rsidP="00D43D4B">
      <w:pPr>
        <w:spacing w:after="0"/>
        <w:rPr>
          <w:lang w:val="en-CA"/>
        </w:rPr>
      </w:pPr>
      <w:r>
        <w:rPr>
          <w:lang w:val="en-CA"/>
        </w:rPr>
        <w:t xml:space="preserve">-In </w:t>
      </w:r>
      <w:r w:rsidRPr="00367BFE">
        <w:rPr>
          <w:b/>
          <w:bCs/>
          <w:lang w:val="en-CA"/>
        </w:rPr>
        <w:t>low DD</w:t>
      </w:r>
      <w:r>
        <w:rPr>
          <w:lang w:val="en-CA"/>
        </w:rPr>
        <w:t xml:space="preserve">, where Momentum does best, both Value and WFP have lower return when 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 xml:space="preserve">PMOM, Value) is &lt;0 in </w:t>
      </w:r>
      <w:r w:rsidRPr="0034019F">
        <w:rPr>
          <w:b/>
          <w:bCs/>
          <w:lang w:val="en-CA"/>
        </w:rPr>
        <w:t>each index</w:t>
      </w:r>
      <w:r>
        <w:rPr>
          <w:lang w:val="en-CA"/>
        </w:rPr>
        <w:t>.</w:t>
      </w:r>
    </w:p>
    <w:p w14:paraId="1AE773EA" w14:textId="77777777" w:rsidR="00D43D4B" w:rsidRDefault="00D43D4B" w:rsidP="00D43D4B">
      <w:pPr>
        <w:spacing w:after="0"/>
        <w:rPr>
          <w:lang w:val="en-CA"/>
        </w:rPr>
      </w:pPr>
      <w:r>
        <w:rPr>
          <w:lang w:val="en-CA"/>
        </w:rPr>
        <w:t xml:space="preserve">-In </w:t>
      </w:r>
      <w:r w:rsidRPr="00367BFE">
        <w:rPr>
          <w:b/>
          <w:bCs/>
          <w:lang w:val="en-CA"/>
        </w:rPr>
        <w:t>high DD</w:t>
      </w:r>
      <w:r>
        <w:rPr>
          <w:lang w:val="en-CA"/>
        </w:rPr>
        <w:t xml:space="preserve">, Value has higher return when 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>PMOM, Value) &gt;0 in SPX/MXEA/MXWO, but not in MXEF/MXAP. Count is low to draw conclusions on this.</w:t>
      </w:r>
    </w:p>
    <w:p w14:paraId="3C56A7CF" w14:textId="77777777" w:rsidR="00D43D4B" w:rsidRPr="00DC732E" w:rsidRDefault="00D43D4B" w:rsidP="00DC732E">
      <w:pPr>
        <w:rPr>
          <w:b/>
          <w:bCs/>
          <w:lang w:val="en-CA"/>
        </w:rPr>
      </w:pPr>
      <w:r w:rsidRPr="00DC732E">
        <w:rPr>
          <w:b/>
          <w:bCs/>
          <w:lang w:val="en-CA"/>
        </w:rPr>
        <w:t>-Overall, this probably goes in favor of neutralizing value to PMOM.</w:t>
      </w:r>
    </w:p>
    <w:p w14:paraId="69991C74" w14:textId="7D8E383D" w:rsidR="00DC732E" w:rsidRDefault="00DC732E" w:rsidP="00DC732E">
      <w:pPr>
        <w:rPr>
          <w:b/>
          <w:bCs/>
          <w:lang w:val="en-CA"/>
        </w:rPr>
      </w:pPr>
      <w:proofErr w:type="gramStart"/>
      <w:r w:rsidRPr="00DC732E">
        <w:rPr>
          <w:b/>
          <w:bCs/>
          <w:lang w:val="en-CA"/>
        </w:rPr>
        <w:t>Corr(</w:t>
      </w:r>
      <w:proofErr w:type="gramEnd"/>
      <w:r w:rsidRPr="00DC732E">
        <w:rPr>
          <w:b/>
          <w:bCs/>
          <w:lang w:val="en-CA"/>
        </w:rPr>
        <w:t>PMOM, Quality):</w:t>
      </w:r>
    </w:p>
    <w:p w14:paraId="68419F96" w14:textId="77777777" w:rsidR="00DC732E" w:rsidRDefault="00DC732E" w:rsidP="00DC732E">
      <w:pPr>
        <w:spacing w:after="0"/>
        <w:rPr>
          <w:lang w:val="en-CA"/>
        </w:rPr>
      </w:pPr>
      <w:r>
        <w:rPr>
          <w:lang w:val="en-CA"/>
        </w:rPr>
        <w:t xml:space="preserve">-In </w:t>
      </w:r>
      <w:r w:rsidRPr="00367BFE">
        <w:rPr>
          <w:b/>
          <w:bCs/>
          <w:lang w:val="en-CA"/>
        </w:rPr>
        <w:t>low DD</w:t>
      </w:r>
      <w:r>
        <w:rPr>
          <w:lang w:val="en-CA"/>
        </w:rPr>
        <w:t xml:space="preserve">, where Momentum does best, Quality has lower return when 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>PMOM, Quality) &lt;0 is SPX, but not elsewhere.</w:t>
      </w:r>
    </w:p>
    <w:p w14:paraId="3894268B" w14:textId="77777777" w:rsidR="00DC732E" w:rsidRDefault="00DC732E" w:rsidP="00DC732E">
      <w:pPr>
        <w:spacing w:after="0"/>
        <w:rPr>
          <w:lang w:val="en-CA"/>
        </w:rPr>
      </w:pPr>
      <w:r>
        <w:rPr>
          <w:lang w:val="en-CA"/>
        </w:rPr>
        <w:t xml:space="preserve">-This probably does </w:t>
      </w:r>
      <w:r w:rsidRPr="005E15E2">
        <w:rPr>
          <w:b/>
          <w:bCs/>
          <w:lang w:val="en-CA"/>
        </w:rPr>
        <w:t>not</w:t>
      </w:r>
      <w:r>
        <w:rPr>
          <w:lang w:val="en-CA"/>
        </w:rPr>
        <w:t xml:space="preserve"> go in favor of neutralizing quality to PMOM.</w:t>
      </w:r>
    </w:p>
    <w:p w14:paraId="0733C60D" w14:textId="77777777" w:rsidR="00DC732E" w:rsidRPr="00DC732E" w:rsidRDefault="00DC732E" w:rsidP="00DC732E">
      <w:pPr>
        <w:rPr>
          <w:b/>
          <w:bCs/>
          <w:lang w:val="en-CA"/>
        </w:rPr>
      </w:pPr>
    </w:p>
    <w:p w14:paraId="67977C9C" w14:textId="77777777" w:rsidR="00757300" w:rsidRDefault="00757300" w:rsidP="0030397B">
      <w:pPr>
        <w:rPr>
          <w:lang w:val="en-CA"/>
        </w:rPr>
      </w:pPr>
    </w:p>
    <w:p w14:paraId="096D8B3C" w14:textId="6AFA7BBA" w:rsidR="006C6639" w:rsidRDefault="006C6639" w:rsidP="006C6639">
      <w:pPr>
        <w:pStyle w:val="Titre2"/>
        <w:rPr>
          <w:b/>
          <w:bCs/>
          <w:lang w:val="en-CA"/>
        </w:rPr>
      </w:pPr>
      <w:bookmarkStart w:id="11" w:name="_Toc227934276"/>
      <m:oMath>
        <m:r>
          <m:rPr>
            <m:nor/>
          </m:rPr>
          <w:rPr>
            <w:b/>
            <w:bCs/>
            <w:lang w:val="en-CA"/>
          </w:rPr>
          <w:lastRenderedPageBreak/>
          <m:t>Corr</m:t>
        </m:r>
        <m:r>
          <m:rPr>
            <m:sty m:val="bi"/>
          </m:rPr>
          <w:rPr>
            <w:rFonts w:ascii="Cambria Math" w:hAnsi="Cambria Math"/>
            <w:lang w:val="en-CA"/>
          </w:rPr>
          <m:t>(</m:t>
        </m:r>
        <m:r>
          <m:rPr>
            <m:sty m:val="bi"/>
          </m:rPr>
          <w:rPr>
            <w:rFonts w:ascii="Cambria Math" w:hAnsi="Cambria Math"/>
          </w:rPr>
          <m:t>PMom</m:t>
        </m:r>
        <m:r>
          <m:rPr>
            <m:sty m:val="bi"/>
          </m:rPr>
          <w:rPr>
            <w:rFonts w:ascii="Cambria Math" w:hAnsi="Cambria Math"/>
            <w:lang w:val="en-CA"/>
          </w:rPr>
          <m:t>,</m:t>
        </m:r>
        <m:r>
          <m:rPr>
            <m:sty m:val="bi"/>
          </m:rPr>
          <w:rPr>
            <w:rFonts w:ascii="Cambria Math" w:hAnsi="Cambria Math"/>
          </w:rPr>
          <m:t>Value</m:t>
        </m:r>
        <m:r>
          <m:rPr>
            <m:sty m:val="bi"/>
          </m:rPr>
          <w:rPr>
            <w:rFonts w:ascii="Cambria Math" w:hAnsi="Cambria Math"/>
            <w:lang w:val="en-CA"/>
          </w:rPr>
          <m:t>)</m:t>
        </m:r>
      </m:oMath>
      <w:r w:rsidRPr="00CF50EB">
        <w:rPr>
          <w:b/>
          <w:bCs/>
          <w:lang w:val="en-CA"/>
        </w:rPr>
        <w:t> signal → V and WFP forward returns</w:t>
      </w:r>
      <w:bookmarkEnd w:id="11"/>
    </w:p>
    <w:p w14:paraId="1F1846AD" w14:textId="50D174F6" w:rsidR="00E40525" w:rsidRDefault="00A17DEB">
      <w:pPr>
        <w:rPr>
          <w:lang w:val="en-CA"/>
        </w:rPr>
      </w:pPr>
      <w:r w:rsidRPr="00A17DEB">
        <w:rPr>
          <w:noProof/>
          <w:lang w:val="en-CA"/>
        </w:rPr>
        <w:drawing>
          <wp:inline distT="0" distB="0" distL="0" distR="0" wp14:anchorId="0E80E8B2" wp14:editId="4A043466">
            <wp:extent cx="5486400" cy="2364740"/>
            <wp:effectExtent l="0" t="0" r="0" b="0"/>
            <wp:docPr id="1009457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571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9A6F" w14:textId="282A66DB" w:rsidR="00467CA5" w:rsidRDefault="00467CA5" w:rsidP="00367BFE">
      <w:pPr>
        <w:spacing w:after="0"/>
        <w:rPr>
          <w:lang w:val="en-CA"/>
        </w:rPr>
      </w:pPr>
      <w:r>
        <w:rPr>
          <w:lang w:val="en-CA"/>
        </w:rPr>
        <w:t xml:space="preserve">-In </w:t>
      </w:r>
      <w:r w:rsidRPr="00367BFE">
        <w:rPr>
          <w:b/>
          <w:bCs/>
          <w:lang w:val="en-CA"/>
        </w:rPr>
        <w:t>low DD</w:t>
      </w:r>
      <w:r>
        <w:rPr>
          <w:lang w:val="en-CA"/>
        </w:rPr>
        <w:t xml:space="preserve">, where Momentum does best, </w:t>
      </w:r>
      <w:r w:rsidR="002575E2">
        <w:rPr>
          <w:lang w:val="en-CA"/>
        </w:rPr>
        <w:t xml:space="preserve">both Value and WFP </w:t>
      </w:r>
      <w:r w:rsidR="00391EC6">
        <w:rPr>
          <w:lang w:val="en-CA"/>
        </w:rPr>
        <w:t>have</w:t>
      </w:r>
      <w:r w:rsidR="002575E2">
        <w:rPr>
          <w:lang w:val="en-CA"/>
        </w:rPr>
        <w:t xml:space="preserve"> lower return when </w:t>
      </w:r>
      <w:proofErr w:type="gramStart"/>
      <w:r w:rsidR="00484455">
        <w:rPr>
          <w:lang w:val="en-CA"/>
        </w:rPr>
        <w:t>Corr(</w:t>
      </w:r>
      <w:proofErr w:type="gramEnd"/>
      <w:r w:rsidR="00484455">
        <w:rPr>
          <w:lang w:val="en-CA"/>
        </w:rPr>
        <w:t>PMOM, Value)</w:t>
      </w:r>
      <w:r w:rsidR="00751E84">
        <w:rPr>
          <w:lang w:val="en-CA"/>
        </w:rPr>
        <w:t xml:space="preserve"> is &lt;0</w:t>
      </w:r>
      <w:r w:rsidR="00391EC6">
        <w:rPr>
          <w:lang w:val="en-CA"/>
        </w:rPr>
        <w:t xml:space="preserve"> </w:t>
      </w:r>
      <w:r w:rsidR="0034019F">
        <w:rPr>
          <w:lang w:val="en-CA"/>
        </w:rPr>
        <w:t xml:space="preserve">in </w:t>
      </w:r>
      <w:r w:rsidR="0034019F" w:rsidRPr="0034019F">
        <w:rPr>
          <w:b/>
          <w:bCs/>
          <w:lang w:val="en-CA"/>
        </w:rPr>
        <w:t>each index</w:t>
      </w:r>
      <w:r w:rsidR="00751E84">
        <w:rPr>
          <w:lang w:val="en-CA"/>
        </w:rPr>
        <w:t>.</w:t>
      </w:r>
    </w:p>
    <w:p w14:paraId="3704994C" w14:textId="61842332" w:rsidR="008C0AAF" w:rsidRDefault="008C0AAF" w:rsidP="00367BFE">
      <w:pPr>
        <w:spacing w:after="0"/>
        <w:rPr>
          <w:lang w:val="en-CA"/>
        </w:rPr>
      </w:pPr>
      <w:r>
        <w:rPr>
          <w:lang w:val="en-CA"/>
        </w:rPr>
        <w:t xml:space="preserve">-In </w:t>
      </w:r>
      <w:r w:rsidRPr="00367BFE">
        <w:rPr>
          <w:b/>
          <w:bCs/>
          <w:lang w:val="en-CA"/>
        </w:rPr>
        <w:t>high DD</w:t>
      </w:r>
      <w:r>
        <w:rPr>
          <w:lang w:val="en-CA"/>
        </w:rPr>
        <w:t xml:space="preserve">, Value has higher return when </w:t>
      </w:r>
      <w:proofErr w:type="gramStart"/>
      <w:r>
        <w:rPr>
          <w:lang w:val="en-CA"/>
        </w:rPr>
        <w:t>Corr(</w:t>
      </w:r>
      <w:proofErr w:type="gramEnd"/>
      <w:r>
        <w:rPr>
          <w:lang w:val="en-CA"/>
        </w:rPr>
        <w:t xml:space="preserve">PMOM, Value) &gt;0 in SPX/MXEA/MXWO, but not in MXEF/MXAP. </w:t>
      </w:r>
      <w:r w:rsidR="00367BFE">
        <w:rPr>
          <w:lang w:val="en-CA"/>
        </w:rPr>
        <w:t>C</w:t>
      </w:r>
      <w:r w:rsidR="003F0B83">
        <w:rPr>
          <w:lang w:val="en-CA"/>
        </w:rPr>
        <w:t>ount is low to draw conclusions on this.</w:t>
      </w:r>
    </w:p>
    <w:p w14:paraId="1D052F74" w14:textId="64E16537" w:rsidR="00A47B90" w:rsidRDefault="00A47B90" w:rsidP="00367BFE">
      <w:pPr>
        <w:spacing w:after="0"/>
        <w:rPr>
          <w:lang w:val="en-CA"/>
        </w:rPr>
      </w:pPr>
      <w:r>
        <w:rPr>
          <w:lang w:val="en-CA"/>
        </w:rPr>
        <w:t>-</w:t>
      </w:r>
      <w:r w:rsidR="00D43D4B">
        <w:rPr>
          <w:lang w:val="en-CA"/>
        </w:rPr>
        <w:t>Overall, t</w:t>
      </w:r>
      <w:r>
        <w:rPr>
          <w:lang w:val="en-CA"/>
        </w:rPr>
        <w:t>his probably goes in favor of neutralizing value to PMOM</w:t>
      </w:r>
      <w:r w:rsidR="00A8542D">
        <w:rPr>
          <w:lang w:val="en-CA"/>
        </w:rPr>
        <w:t>.</w:t>
      </w:r>
    </w:p>
    <w:p w14:paraId="25B7ED2C" w14:textId="1C1279BE" w:rsidR="00E04692" w:rsidRDefault="00E04692">
      <w:pPr>
        <w:rPr>
          <w:lang w:val="en-CA"/>
        </w:rPr>
      </w:pPr>
      <w:r>
        <w:rPr>
          <w:lang w:val="en-CA"/>
        </w:rPr>
        <w:br w:type="page"/>
      </w:r>
    </w:p>
    <w:p w14:paraId="5F8201A6" w14:textId="65E8DC8B" w:rsidR="00E04692" w:rsidRPr="00E04692" w:rsidRDefault="00E04692" w:rsidP="00E04692">
      <w:pPr>
        <w:pStyle w:val="Titre2"/>
        <w:rPr>
          <w:b/>
          <w:bCs/>
          <w:lang w:val="en-CA"/>
        </w:rPr>
      </w:pPr>
      <w:bookmarkStart w:id="12" w:name="_Toc227934277"/>
      <m:oMath>
        <m:r>
          <m:rPr>
            <m:nor/>
          </m:rPr>
          <w:rPr>
            <w:b/>
            <w:bCs/>
            <w:lang w:val="en-CA"/>
          </w:rPr>
          <w:lastRenderedPageBreak/>
          <m:t>Corr</m:t>
        </m:r>
        <m:r>
          <m:rPr>
            <m:sty m:val="bi"/>
          </m:rPr>
          <w:rPr>
            <w:rFonts w:ascii="Cambria Math" w:hAnsi="Cambria Math"/>
            <w:lang w:val="en-CA"/>
          </w:rPr>
          <m:t>(</m:t>
        </m:r>
        <m:r>
          <m:rPr>
            <m:sty m:val="bi"/>
          </m:rPr>
          <w:rPr>
            <w:rFonts w:ascii="Cambria Math" w:hAnsi="Cambria Math"/>
          </w:rPr>
          <m:t>PMOM</m:t>
        </m:r>
        <m:r>
          <m:rPr>
            <m:sty m:val="bi"/>
          </m:rPr>
          <w:rPr>
            <w:rFonts w:ascii="Cambria Math" w:hAnsi="Cambria Math"/>
            <w:lang w:val="en-CA"/>
          </w:rPr>
          <m:t>,</m:t>
        </m:r>
        <m:r>
          <m:rPr>
            <m:sty m:val="bi"/>
          </m:rPr>
          <w:rPr>
            <w:rFonts w:ascii="Cambria Math" w:hAnsi="Cambria Math"/>
          </w:rPr>
          <m:t>Quality</m:t>
        </m:r>
        <m:r>
          <m:rPr>
            <m:sty m:val="bi"/>
          </m:rPr>
          <w:rPr>
            <w:rFonts w:ascii="Cambria Math" w:hAnsi="Cambria Math"/>
            <w:lang w:val="en-CA"/>
          </w:rPr>
          <m:t>)</m:t>
        </m:r>
      </m:oMath>
      <w:r w:rsidRPr="00CF50EB">
        <w:rPr>
          <w:b/>
          <w:bCs/>
          <w:lang w:val="en-CA"/>
        </w:rPr>
        <w:t xml:space="preserve"> signal → </w:t>
      </w:r>
      <w:r w:rsidR="002E3210">
        <w:rPr>
          <w:b/>
          <w:bCs/>
          <w:lang w:val="en-CA"/>
        </w:rPr>
        <w:t>Q</w:t>
      </w:r>
      <w:r w:rsidRPr="00CF50EB">
        <w:rPr>
          <w:b/>
          <w:bCs/>
          <w:lang w:val="en-CA"/>
        </w:rPr>
        <w:t xml:space="preserve"> and WFP forward returns</w:t>
      </w:r>
      <w:bookmarkEnd w:id="12"/>
    </w:p>
    <w:p w14:paraId="0BD52FD0" w14:textId="12804FCC" w:rsidR="00E04692" w:rsidRDefault="00E04692">
      <w:pPr>
        <w:rPr>
          <w:lang w:val="en-CA"/>
        </w:rPr>
      </w:pPr>
      <w:r w:rsidRPr="00E04692">
        <w:rPr>
          <w:noProof/>
          <w:lang w:val="en-CA"/>
        </w:rPr>
        <w:drawing>
          <wp:inline distT="0" distB="0" distL="0" distR="0" wp14:anchorId="55DD8F2E" wp14:editId="26DB6083">
            <wp:extent cx="5486400" cy="2348230"/>
            <wp:effectExtent l="0" t="0" r="0" b="0"/>
            <wp:docPr id="15627321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321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3F5C" w14:textId="2F3C798B" w:rsidR="00FF379D" w:rsidRDefault="00FF379D" w:rsidP="00FF379D">
      <w:pPr>
        <w:spacing w:after="0"/>
        <w:rPr>
          <w:lang w:val="en-CA"/>
        </w:rPr>
      </w:pPr>
      <w:r>
        <w:rPr>
          <w:lang w:val="en-CA"/>
        </w:rPr>
        <w:t xml:space="preserve">-In </w:t>
      </w:r>
      <w:r w:rsidRPr="00367BFE">
        <w:rPr>
          <w:b/>
          <w:bCs/>
          <w:lang w:val="en-CA"/>
        </w:rPr>
        <w:t>low DD</w:t>
      </w:r>
      <w:r>
        <w:rPr>
          <w:lang w:val="en-CA"/>
        </w:rPr>
        <w:t xml:space="preserve">, where Momentum does best, </w:t>
      </w:r>
      <w:r w:rsidR="00E23273">
        <w:rPr>
          <w:lang w:val="en-CA"/>
        </w:rPr>
        <w:t xml:space="preserve">Quality has lower return when </w:t>
      </w:r>
      <w:proofErr w:type="gramStart"/>
      <w:r w:rsidR="00E23273">
        <w:rPr>
          <w:lang w:val="en-CA"/>
        </w:rPr>
        <w:t>Corr(</w:t>
      </w:r>
      <w:proofErr w:type="gramEnd"/>
      <w:r w:rsidR="00E23273">
        <w:rPr>
          <w:lang w:val="en-CA"/>
        </w:rPr>
        <w:t>PMOM, Quality) &lt;0</w:t>
      </w:r>
      <w:r w:rsidR="005E15E2">
        <w:rPr>
          <w:lang w:val="en-CA"/>
        </w:rPr>
        <w:t xml:space="preserve"> is SPX, but not elsewhere.</w:t>
      </w:r>
    </w:p>
    <w:p w14:paraId="4B3D5101" w14:textId="10338A6D" w:rsidR="00FF379D" w:rsidRDefault="00FF379D" w:rsidP="00FF379D">
      <w:pPr>
        <w:spacing w:after="0"/>
        <w:rPr>
          <w:lang w:val="en-CA"/>
        </w:rPr>
      </w:pPr>
      <w:r>
        <w:rPr>
          <w:lang w:val="en-CA"/>
        </w:rPr>
        <w:t xml:space="preserve">-This probably </w:t>
      </w:r>
      <w:r w:rsidR="005E15E2">
        <w:rPr>
          <w:lang w:val="en-CA"/>
        </w:rPr>
        <w:t xml:space="preserve">does </w:t>
      </w:r>
      <w:r w:rsidR="005E15E2" w:rsidRPr="005E15E2">
        <w:rPr>
          <w:b/>
          <w:bCs/>
          <w:lang w:val="en-CA"/>
        </w:rPr>
        <w:t>not</w:t>
      </w:r>
      <w:r w:rsidR="005E15E2">
        <w:rPr>
          <w:lang w:val="en-CA"/>
        </w:rPr>
        <w:t xml:space="preserve"> go</w:t>
      </w:r>
      <w:r>
        <w:rPr>
          <w:lang w:val="en-CA"/>
        </w:rPr>
        <w:t xml:space="preserve"> in favor of neutralizing </w:t>
      </w:r>
      <w:r w:rsidR="005E15E2">
        <w:rPr>
          <w:lang w:val="en-CA"/>
        </w:rPr>
        <w:t>quality</w:t>
      </w:r>
      <w:r>
        <w:rPr>
          <w:lang w:val="en-CA"/>
        </w:rPr>
        <w:t xml:space="preserve"> to PMOM.</w:t>
      </w:r>
    </w:p>
    <w:p w14:paraId="02AEAA50" w14:textId="77777777" w:rsidR="00FF379D" w:rsidRDefault="00FF379D">
      <w:pPr>
        <w:rPr>
          <w:lang w:val="en-CA"/>
        </w:rPr>
      </w:pPr>
    </w:p>
    <w:p w14:paraId="1705DBDB" w14:textId="77777777" w:rsidR="00CC4C1B" w:rsidRDefault="00CC4C1B">
      <w:pPr>
        <w:rPr>
          <w:lang w:val="en-CA"/>
        </w:rPr>
      </w:pPr>
    </w:p>
    <w:p w14:paraId="074732D3" w14:textId="1DA80BA2" w:rsidR="00997DD5" w:rsidRDefault="00997DD5">
      <w:pPr>
        <w:rPr>
          <w:lang w:val="en-CA"/>
        </w:rPr>
      </w:pPr>
      <w:r>
        <w:rPr>
          <w:lang w:val="en-CA"/>
        </w:rPr>
        <w:br w:type="page"/>
      </w:r>
    </w:p>
    <w:p w14:paraId="52D3125A" w14:textId="2A8042BB" w:rsidR="00CC4C1B" w:rsidRDefault="00997DD5" w:rsidP="00997DD5">
      <w:pPr>
        <w:pStyle w:val="Titre1"/>
        <w:rPr>
          <w:b/>
          <w:bCs/>
          <w:lang w:val="en-CA"/>
        </w:rPr>
      </w:pPr>
      <w:bookmarkStart w:id="13" w:name="_Toc227934278"/>
      <w:r w:rsidRPr="00997DD5">
        <w:rPr>
          <w:b/>
          <w:bCs/>
          <w:lang w:val="en-CA"/>
        </w:rPr>
        <w:lastRenderedPageBreak/>
        <w:t>Appendix</w:t>
      </w:r>
      <w:bookmarkEnd w:id="13"/>
    </w:p>
    <w:p w14:paraId="00F410F2" w14:textId="09154379" w:rsidR="00997DD5" w:rsidRDefault="00997DD5" w:rsidP="00997DD5">
      <w:pPr>
        <w:pStyle w:val="Titre2"/>
        <w:rPr>
          <w:b/>
          <w:bCs/>
          <w:lang w:val="en-CA"/>
        </w:rPr>
      </w:pPr>
      <w:bookmarkStart w:id="14" w:name="_Toc227934279"/>
      <w:r w:rsidRPr="00997DD5">
        <w:rPr>
          <w:b/>
          <w:bCs/>
          <w:lang w:val="en-CA"/>
        </w:rPr>
        <w:t>Matt’s email</w:t>
      </w:r>
      <w:bookmarkEnd w:id="14"/>
    </w:p>
    <w:p w14:paraId="7E227834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 xml:space="preserve">Once in my prior job, I started to look at the extent to which a negative correlation of Q or V with M hurt performance when in </w:t>
      </w:r>
      <w:proofErr w:type="spellStart"/>
      <w:r w:rsidRPr="00B10367">
        <w:rPr>
          <w:lang w:val="en-CA"/>
        </w:rPr>
        <w:t>lowDD</w:t>
      </w:r>
      <w:proofErr w:type="spellEnd"/>
      <w:r w:rsidRPr="00B10367">
        <w:rPr>
          <w:lang w:val="en-CA"/>
        </w:rPr>
        <w:t xml:space="preserve"> (when momentum should do well), and in some initial results found this to be true.</w:t>
      </w:r>
    </w:p>
    <w:p w14:paraId="0B6A63D9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 xml:space="preserve">For example, when </w:t>
      </w:r>
      <w:proofErr w:type="spellStart"/>
      <w:r w:rsidRPr="00B10367">
        <w:rPr>
          <w:lang w:val="en-CA"/>
        </w:rPr>
        <w:t>correl</w:t>
      </w:r>
      <w:proofErr w:type="spellEnd"/>
      <w:r w:rsidRPr="00B10367">
        <w:rPr>
          <w:lang w:val="en-CA"/>
        </w:rPr>
        <w:t>(</w:t>
      </w:r>
      <w:proofErr w:type="gramStart"/>
      <w:r w:rsidRPr="00B10367">
        <w:rPr>
          <w:lang w:val="en-CA"/>
        </w:rPr>
        <w:t>V,M</w:t>
      </w:r>
      <w:proofErr w:type="gramEnd"/>
      <w:r w:rsidRPr="00B10367">
        <w:rPr>
          <w:lang w:val="en-CA"/>
        </w:rPr>
        <w:t xml:space="preserve">)&lt;&lt;0, neutralizing V to M improved V performance in a </w:t>
      </w:r>
      <w:proofErr w:type="spellStart"/>
      <w:r w:rsidRPr="00B10367">
        <w:rPr>
          <w:lang w:val="en-CA"/>
        </w:rPr>
        <w:t>lowDD</w:t>
      </w:r>
      <w:proofErr w:type="spellEnd"/>
      <w:r w:rsidRPr="00B10367">
        <w:rPr>
          <w:lang w:val="en-CA"/>
        </w:rPr>
        <w:t xml:space="preserve"> environment.</w:t>
      </w:r>
    </w:p>
    <w:p w14:paraId="0B852BB7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 </w:t>
      </w:r>
    </w:p>
    <w:p w14:paraId="0EEAC195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Why does this make sense?</w:t>
      </w:r>
    </w:p>
    <w:p w14:paraId="5F112A26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 xml:space="preserve">Say </w:t>
      </w:r>
      <w:proofErr w:type="spellStart"/>
      <w:r w:rsidRPr="00B10367">
        <w:rPr>
          <w:lang w:val="en-CA"/>
        </w:rPr>
        <w:t>correl</w:t>
      </w:r>
      <w:proofErr w:type="spellEnd"/>
      <w:r w:rsidRPr="00B10367">
        <w:rPr>
          <w:lang w:val="en-CA"/>
        </w:rPr>
        <w:t>(</w:t>
      </w:r>
      <w:proofErr w:type="gramStart"/>
      <w:r w:rsidRPr="00B10367">
        <w:rPr>
          <w:lang w:val="en-CA"/>
        </w:rPr>
        <w:t>V,M</w:t>
      </w:r>
      <w:proofErr w:type="gramEnd"/>
      <w:r w:rsidRPr="00B10367">
        <w:rPr>
          <w:lang w:val="en-CA"/>
        </w:rPr>
        <w:t>)=r(</w:t>
      </w:r>
      <w:proofErr w:type="gramStart"/>
      <w:r w:rsidRPr="00B10367">
        <w:rPr>
          <w:lang w:val="en-CA"/>
        </w:rPr>
        <w:t>V,M</w:t>
      </w:r>
      <w:proofErr w:type="gramEnd"/>
      <w:r w:rsidRPr="00B10367">
        <w:rPr>
          <w:lang w:val="en-CA"/>
        </w:rPr>
        <w:t xml:space="preserve">)= - 0.5 in a </w:t>
      </w:r>
      <w:proofErr w:type="spellStart"/>
      <w:r w:rsidRPr="00B10367">
        <w:rPr>
          <w:lang w:val="en-CA"/>
        </w:rPr>
        <w:t>lowDD</w:t>
      </w:r>
      <w:proofErr w:type="spellEnd"/>
      <w:r w:rsidRPr="00B10367">
        <w:rPr>
          <w:lang w:val="en-CA"/>
        </w:rPr>
        <w:t xml:space="preserve"> environment (typical for some of our strategies).</w:t>
      </w:r>
    </w:p>
    <w:p w14:paraId="308AD669" w14:textId="77777777" w:rsidR="00032251" w:rsidRPr="00B10367" w:rsidRDefault="00032251" w:rsidP="00032251">
      <w:pPr>
        <w:spacing w:after="0"/>
        <w:rPr>
          <w:lang w:val="en-CA"/>
        </w:rPr>
      </w:pPr>
      <w:proofErr w:type="spellStart"/>
      <w:r w:rsidRPr="00B10367">
        <w:rPr>
          <w:lang w:val="en-CA"/>
        </w:rPr>
        <w:t>lowDD</w:t>
      </w:r>
      <w:proofErr w:type="spellEnd"/>
      <w:r w:rsidRPr="00B10367">
        <w:rPr>
          <w:lang w:val="en-CA"/>
        </w:rPr>
        <w:t xml:space="preserve"> means M should do well, so with this correlation of -0.5 means V has a mechanical bet AGAINST momentum that should lead to a drag on performance because momentum does well in this environment.</w:t>
      </w:r>
    </w:p>
    <w:p w14:paraId="5950557B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 </w:t>
      </w:r>
    </w:p>
    <w:p w14:paraId="79EC39A1" w14:textId="77777777" w:rsidR="00032251" w:rsidRPr="00E23F0C" w:rsidRDefault="00032251" w:rsidP="00032251">
      <w:pPr>
        <w:spacing w:after="0"/>
        <w:rPr>
          <w:b/>
          <w:bCs/>
          <w:lang w:val="en-CA"/>
        </w:rPr>
      </w:pPr>
      <w:r w:rsidRPr="00E23F0C">
        <w:rPr>
          <w:b/>
          <w:bCs/>
          <w:lang w:val="en-CA"/>
        </w:rPr>
        <w:t>Connection to live strategy performance</w:t>
      </w:r>
    </w:p>
    <w:p w14:paraId="766BCF8B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I was reminded of this result by looking at the most recent attribution results by region, where basically it looks like r(</w:t>
      </w:r>
      <w:proofErr w:type="gramStart"/>
      <w:r w:rsidRPr="00B10367">
        <w:rPr>
          <w:lang w:val="en-CA"/>
        </w:rPr>
        <w:t>V,M</w:t>
      </w:r>
      <w:proofErr w:type="gramEnd"/>
      <w:r w:rsidRPr="00B10367">
        <w:rPr>
          <w:lang w:val="en-CA"/>
        </w:rPr>
        <w:t>) and r(</w:t>
      </w:r>
      <w:proofErr w:type="gramStart"/>
      <w:r w:rsidRPr="00B10367">
        <w:rPr>
          <w:lang w:val="en-CA"/>
        </w:rPr>
        <w:t>Q,M</w:t>
      </w:r>
      <w:proofErr w:type="gramEnd"/>
      <w:r w:rsidRPr="00B10367">
        <w:rPr>
          <w:lang w:val="en-CA"/>
        </w:rPr>
        <w:t>) tended to be lower in strategies that have done less well.</w:t>
      </w:r>
    </w:p>
    <w:p w14:paraId="210603A8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 xml:space="preserve">For this I took the longest possible history results from Felix’s </w:t>
      </w:r>
      <w:proofErr w:type="spellStart"/>
      <w:r w:rsidRPr="00B10367">
        <w:rPr>
          <w:lang w:val="en-CA"/>
        </w:rPr>
        <w:t>powerBI</w:t>
      </w:r>
      <w:proofErr w:type="spellEnd"/>
      <w:r w:rsidRPr="00B10367">
        <w:rPr>
          <w:lang w:val="en-CA"/>
        </w:rPr>
        <w:t xml:space="preserve"> tool (BELOW-APPENDIX).</w:t>
      </w:r>
    </w:p>
    <w:p w14:paraId="7EC6F6C1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 xml:space="preserve">Copied Q and V </w:t>
      </w:r>
      <w:proofErr w:type="gramStart"/>
      <w:r w:rsidRPr="00B10367">
        <w:rPr>
          <w:lang w:val="en-CA"/>
        </w:rPr>
        <w:t>returns</w:t>
      </w:r>
      <w:proofErr w:type="gramEnd"/>
      <w:r w:rsidRPr="00B10367">
        <w:rPr>
          <w:lang w:val="en-CA"/>
        </w:rPr>
        <w:t xml:space="preserve"> into a spreadsheet (note these are NOT annualized)</w:t>
      </w:r>
    </w:p>
    <w:p w14:paraId="31F54931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By eye estimated average correlations between M and Q or V (r(</w:t>
      </w:r>
      <w:proofErr w:type="gramStart"/>
      <w:r w:rsidRPr="00B10367">
        <w:rPr>
          <w:lang w:val="en-CA"/>
        </w:rPr>
        <w:t>X,M</w:t>
      </w:r>
      <w:proofErr w:type="gramEnd"/>
      <w:r w:rsidRPr="00B10367">
        <w:rPr>
          <w:lang w:val="en-CA"/>
        </w:rPr>
        <w:t>) below, X = Q or V).</w:t>
      </w:r>
    </w:p>
    <w:p w14:paraId="2A05B90A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Then compared results (below).</w:t>
      </w:r>
    </w:p>
    <w:p w14:paraId="38987F1D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We can see that within each of Q and V, there is a strong correlation between return and r(</w:t>
      </w:r>
      <w:proofErr w:type="gramStart"/>
      <w:r w:rsidRPr="00B10367">
        <w:rPr>
          <w:lang w:val="en-CA"/>
        </w:rPr>
        <w:t>X,M</w:t>
      </w:r>
      <w:proofErr w:type="gramEnd"/>
      <w:r w:rsidRPr="00B10367">
        <w:rPr>
          <w:lang w:val="en-CA"/>
        </w:rPr>
        <w:t>).</w:t>
      </w:r>
    </w:p>
    <w:p w14:paraId="4D514424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 xml:space="preserve">Sample sizes here are not large of course (N=8), but sensibility is strong (negative </w:t>
      </w:r>
      <w:proofErr w:type="spellStart"/>
      <w:r w:rsidRPr="00B10367">
        <w:rPr>
          <w:lang w:val="en-CA"/>
        </w:rPr>
        <w:t>correl</w:t>
      </w:r>
      <w:proofErr w:type="spellEnd"/>
      <w:r w:rsidRPr="00B10367">
        <w:rPr>
          <w:lang w:val="en-CA"/>
        </w:rPr>
        <w:t xml:space="preserve"> of Q or V with M in a </w:t>
      </w:r>
      <w:proofErr w:type="spellStart"/>
      <w:r w:rsidRPr="00B10367">
        <w:rPr>
          <w:lang w:val="en-CA"/>
        </w:rPr>
        <w:t>lowDD</w:t>
      </w:r>
      <w:proofErr w:type="spellEnd"/>
      <w:r w:rsidRPr="00B10367">
        <w:rPr>
          <w:lang w:val="en-CA"/>
        </w:rPr>
        <w:t xml:space="preserve"> environment):</w:t>
      </w:r>
    </w:p>
    <w:p w14:paraId="41AFF34B" w14:textId="77777777" w:rsidR="00032251" w:rsidRPr="00B10367" w:rsidRDefault="00032251" w:rsidP="00032251">
      <w:pPr>
        <w:spacing w:after="0"/>
      </w:pPr>
      <w:r w:rsidRPr="00B10367">
        <w:rPr>
          <w:lang w:val="en-CA"/>
        </w:rPr>
        <w:lastRenderedPageBreak/>
        <w:t>     </w:t>
      </w:r>
      <w:r w:rsidRPr="00B10367">
        <w:rPr>
          <w:noProof/>
        </w:rPr>
        <w:drawing>
          <wp:inline distT="0" distB="0" distL="0" distR="0" wp14:anchorId="7B5E8E57" wp14:editId="7587AA5F">
            <wp:extent cx="5356860" cy="2430780"/>
            <wp:effectExtent l="0" t="0" r="0" b="7620"/>
            <wp:docPr id="102216400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5266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 </w:t>
      </w:r>
    </w:p>
    <w:p w14:paraId="4B06D7D7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What might we do about this?</w:t>
      </w:r>
    </w:p>
    <w:p w14:paraId="60932334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Basically, we could neutralize Q to M and Neutralize V to M to “fix” this, and make these three bets (M, Q, V) more independent (would want to empirically check what all 3 pairwise correlations look like after this, especially Q vs V).</w:t>
      </w:r>
    </w:p>
    <w:p w14:paraId="07BA6267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In other words, for each of Q and V, add M to the list of RHS variables used in neutralization.</w:t>
      </w:r>
    </w:p>
    <w:p w14:paraId="145DBB19" w14:textId="77777777" w:rsidR="00032251" w:rsidRPr="00E23F0C" w:rsidRDefault="00032251" w:rsidP="00032251">
      <w:pPr>
        <w:spacing w:after="0"/>
        <w:rPr>
          <w:lang w:val="en-CA"/>
        </w:rPr>
      </w:pPr>
      <w:r w:rsidRPr="00E23F0C">
        <w:rPr>
          <w:lang w:val="en-CA"/>
        </w:rPr>
        <w:t>Some details:</w:t>
      </w:r>
    </w:p>
    <w:p w14:paraId="6ADF71F7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Do we neutralize X only if r(</w:t>
      </w:r>
      <w:proofErr w:type="gramStart"/>
      <w:r w:rsidRPr="00B10367">
        <w:rPr>
          <w:lang w:val="en-CA"/>
        </w:rPr>
        <w:t>X,M</w:t>
      </w:r>
      <w:proofErr w:type="gramEnd"/>
      <w:r w:rsidRPr="00B10367">
        <w:rPr>
          <w:lang w:val="en-CA"/>
        </w:rPr>
        <w:t>)&lt;0, OR regardless of r(</w:t>
      </w:r>
      <w:proofErr w:type="gramStart"/>
      <w:r w:rsidRPr="00B10367">
        <w:rPr>
          <w:lang w:val="en-CA"/>
        </w:rPr>
        <w:t>X,M</w:t>
      </w:r>
      <w:proofErr w:type="gramEnd"/>
      <w:r w:rsidRPr="00B10367">
        <w:rPr>
          <w:lang w:val="en-CA"/>
        </w:rPr>
        <w:t>)? (again, for X in {Q, V})</w:t>
      </w:r>
    </w:p>
    <w:p w14:paraId="1924004D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former approach allows Q, V to benefit from right way exposure to momentum, at cost of perhaps loading too much on M.</w:t>
      </w:r>
    </w:p>
    <w:p w14:paraId="152C4F49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 xml:space="preserve">note we could </w:t>
      </w:r>
      <w:proofErr w:type="spellStart"/>
      <w:r w:rsidRPr="00B10367">
        <w:rPr>
          <w:lang w:val="en-CA"/>
        </w:rPr>
        <w:t>backtest</w:t>
      </w:r>
      <w:proofErr w:type="spellEnd"/>
      <w:r w:rsidRPr="00B10367">
        <w:rPr>
          <w:lang w:val="en-CA"/>
        </w:rPr>
        <w:t xml:space="preserve"> w/wo the r&lt;0 restriction to compare empirically</w:t>
      </w:r>
      <w:proofErr w:type="gramStart"/>
      <w:r w:rsidRPr="00B10367">
        <w:rPr>
          <w:lang w:val="en-CA"/>
        </w:rPr>
        <w:t>…..</w:t>
      </w:r>
      <w:proofErr w:type="gramEnd"/>
    </w:p>
    <w:p w14:paraId="5FEA57AB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(</w:t>
      </w:r>
      <w:proofErr w:type="spellStart"/>
      <w:r w:rsidRPr="00B10367">
        <w:rPr>
          <w:lang w:val="en-CA"/>
        </w:rPr>
        <w:t>Notradezone</w:t>
      </w:r>
      <w:proofErr w:type="spellEnd"/>
      <w:r w:rsidRPr="00B10367">
        <w:rPr>
          <w:lang w:val="en-CA"/>
        </w:rPr>
        <w:t xml:space="preserve"> details, vs impact around r=0 too small to care).</w:t>
      </w:r>
    </w:p>
    <w:p w14:paraId="3C322525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 xml:space="preserve">Do we neutralize X only in a </w:t>
      </w:r>
      <w:proofErr w:type="spellStart"/>
      <w:r w:rsidRPr="00B10367">
        <w:rPr>
          <w:lang w:val="en-CA"/>
        </w:rPr>
        <w:t>lowDD</w:t>
      </w:r>
      <w:proofErr w:type="spellEnd"/>
      <w:r w:rsidRPr="00B10367">
        <w:rPr>
          <w:lang w:val="en-CA"/>
        </w:rPr>
        <w:t xml:space="preserve"> environment, OR always?</w:t>
      </w:r>
    </w:p>
    <w:p w14:paraId="6AC7D71A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 xml:space="preserve">In a </w:t>
      </w:r>
      <w:proofErr w:type="spellStart"/>
      <w:r w:rsidRPr="00B10367">
        <w:rPr>
          <w:lang w:val="en-CA"/>
        </w:rPr>
        <w:t>highDD</w:t>
      </w:r>
      <w:proofErr w:type="spellEnd"/>
      <w:r w:rsidRPr="00B10367">
        <w:rPr>
          <w:lang w:val="en-CA"/>
        </w:rPr>
        <w:t xml:space="preserve"> environment, betting AGAINST M likely to help IF r(</w:t>
      </w:r>
      <w:proofErr w:type="gramStart"/>
      <w:r w:rsidRPr="00B10367">
        <w:rPr>
          <w:lang w:val="en-CA"/>
        </w:rPr>
        <w:t>X,M</w:t>
      </w:r>
      <w:proofErr w:type="gramEnd"/>
      <w:r w:rsidRPr="00B10367">
        <w:rPr>
          <w:lang w:val="en-CA"/>
        </w:rPr>
        <w:t>)&lt;0 (if r(</w:t>
      </w:r>
      <w:proofErr w:type="gramStart"/>
      <w:r w:rsidRPr="00B10367">
        <w:rPr>
          <w:lang w:val="en-CA"/>
        </w:rPr>
        <w:t>X,M</w:t>
      </w:r>
      <w:proofErr w:type="gramEnd"/>
      <w:r w:rsidRPr="00B10367">
        <w:rPr>
          <w:lang w:val="en-CA"/>
        </w:rPr>
        <w:t>)&gt;0 then NOT neutralizing likely HURTS…)</w:t>
      </w:r>
    </w:p>
    <w:p w14:paraId="0F93F869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Note we could neutralize in all environments, then analyze results by DD state, though empirics here complicated by whether r(</w:t>
      </w:r>
      <w:proofErr w:type="gramStart"/>
      <w:r w:rsidRPr="00B10367">
        <w:rPr>
          <w:lang w:val="en-CA"/>
        </w:rPr>
        <w:t>X,M</w:t>
      </w:r>
      <w:proofErr w:type="gramEnd"/>
      <w:r w:rsidRPr="00B10367">
        <w:rPr>
          <w:lang w:val="en-CA"/>
        </w:rPr>
        <w:t>)&lt; or &gt;0…</w:t>
      </w:r>
    </w:p>
    <w:p w14:paraId="3AAD8047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For M in neutralization, use overall M, or use PMOM? Use of PMOM links effects more closely to DD state.</w:t>
      </w:r>
    </w:p>
    <w:p w14:paraId="2D1EFD1C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t>Note that neutralization to M will impact turnover of Q or V to extent that |r(</w:t>
      </w:r>
      <w:proofErr w:type="gramStart"/>
      <w:r w:rsidRPr="00B10367">
        <w:rPr>
          <w:lang w:val="en-CA"/>
        </w:rPr>
        <w:t>M,X</w:t>
      </w:r>
      <w:proofErr w:type="gramEnd"/>
      <w:r w:rsidRPr="00B10367">
        <w:rPr>
          <w:lang w:val="en-CA"/>
        </w:rPr>
        <w:t>)|&gt;0 – i.e. the higher the magnitude of correlation with M… (not clear to me if TO will rise or fall here, as we’re REMOVING a higher TO component in M). </w:t>
      </w:r>
    </w:p>
    <w:p w14:paraId="18E0E26E" w14:textId="77777777" w:rsidR="00032251" w:rsidRPr="00B10367" w:rsidRDefault="00032251" w:rsidP="00032251">
      <w:pPr>
        <w:spacing w:after="0"/>
        <w:rPr>
          <w:lang w:val="en-CA"/>
        </w:rPr>
      </w:pPr>
      <w:r w:rsidRPr="00B10367">
        <w:rPr>
          <w:lang w:val="en-CA"/>
        </w:rPr>
        <w:lastRenderedPageBreak/>
        <w:t>In the end, it might be cleanest to simply neutralize Q and V to M always, though I’d like to digest this more first.  If we did that, r(</w:t>
      </w:r>
      <w:proofErr w:type="gramStart"/>
      <w:r w:rsidRPr="00B10367">
        <w:rPr>
          <w:lang w:val="en-CA"/>
        </w:rPr>
        <w:t>Q,V</w:t>
      </w:r>
      <w:proofErr w:type="gramEnd"/>
      <w:r w:rsidRPr="00B10367">
        <w:rPr>
          <w:lang w:val="en-CA"/>
        </w:rPr>
        <w:t>) might end even higher than it is now, would have decide how to address that. </w:t>
      </w:r>
    </w:p>
    <w:p w14:paraId="065B65D7" w14:textId="6EAA1FCF" w:rsidR="00646C4E" w:rsidRDefault="00646C4E">
      <w:pPr>
        <w:rPr>
          <w:lang w:val="en-CA"/>
        </w:rPr>
      </w:pPr>
      <w:r>
        <w:rPr>
          <w:lang w:val="en-CA"/>
        </w:rPr>
        <w:br w:type="page"/>
      </w:r>
    </w:p>
    <w:p w14:paraId="0F9337C6" w14:textId="2A563778" w:rsidR="00032251" w:rsidRDefault="00456BFB" w:rsidP="00646C4E">
      <w:pPr>
        <w:pStyle w:val="Titre2"/>
        <w:rPr>
          <w:lang w:val="en-CA"/>
        </w:rPr>
      </w:pPr>
      <w:r>
        <w:rPr>
          <w:lang w:val="en-CA"/>
        </w:rPr>
        <w:lastRenderedPageBreak/>
        <w:t>Follow up email</w:t>
      </w:r>
    </w:p>
    <w:p w14:paraId="489859B9" w14:textId="77777777" w:rsidR="00D36293" w:rsidRPr="00196226" w:rsidRDefault="00D36293" w:rsidP="00D36293">
      <w:pPr>
        <w:rPr>
          <w:lang w:val="en-US"/>
        </w:rPr>
      </w:pPr>
      <w:r w:rsidRPr="00196226">
        <w:rPr>
          <w:lang w:val="en-US"/>
        </w:rPr>
        <w:t xml:space="preserve">Though PERHAPs the case could be made to neutralize Q to </w:t>
      </w:r>
      <w:proofErr w:type="spellStart"/>
      <w:r w:rsidRPr="00196226">
        <w:rPr>
          <w:lang w:val="en-US"/>
        </w:rPr>
        <w:t>pmom</w:t>
      </w:r>
      <w:proofErr w:type="spellEnd"/>
      <w:r w:rsidRPr="00196226">
        <w:rPr>
          <w:lang w:val="en-US"/>
        </w:rPr>
        <w:t xml:space="preserve"> if and only if r(</w:t>
      </w:r>
      <w:proofErr w:type="spellStart"/>
      <w:proofErr w:type="gramStart"/>
      <w:r w:rsidRPr="00196226">
        <w:rPr>
          <w:lang w:val="en-US"/>
        </w:rPr>
        <w:t>pmom,Q</w:t>
      </w:r>
      <w:proofErr w:type="spellEnd"/>
      <w:proofErr w:type="gramEnd"/>
      <w:r w:rsidRPr="00196226">
        <w:rPr>
          <w:lang w:val="en-US"/>
        </w:rPr>
        <w:t xml:space="preserve">) is &lt;0, done individually by Q factor AND/OR outside of a </w:t>
      </w:r>
      <w:proofErr w:type="spellStart"/>
      <w:r w:rsidRPr="00196226">
        <w:rPr>
          <w:lang w:val="en-US"/>
        </w:rPr>
        <w:t>lowDD</w:t>
      </w:r>
      <w:proofErr w:type="spellEnd"/>
      <w:r w:rsidRPr="00196226">
        <w:rPr>
          <w:lang w:val="en-US"/>
        </w:rPr>
        <w:t xml:space="preserve"> state. </w:t>
      </w:r>
    </w:p>
    <w:p w14:paraId="17B6F4DD" w14:textId="37A6EB56" w:rsidR="00D36293" w:rsidRDefault="00D36293" w:rsidP="00D36293">
      <w:pPr>
        <w:rPr>
          <w:lang w:val="en-US"/>
        </w:rPr>
      </w:pPr>
      <w:r>
        <w:rPr>
          <w:lang w:val="en-US"/>
        </w:rPr>
        <w:tab/>
        <w:t>Why would you do this just for Q</w:t>
      </w:r>
      <w:r w:rsidR="00296C5F">
        <w:rPr>
          <w:lang w:val="en-US"/>
        </w:rPr>
        <w:t>, but not for V</w:t>
      </w:r>
      <w:r>
        <w:rPr>
          <w:lang w:val="en-US"/>
        </w:rPr>
        <w:t>?</w:t>
      </w:r>
    </w:p>
    <w:p w14:paraId="7366A495" w14:textId="77777777" w:rsidR="00456BFB" w:rsidRDefault="00456BFB" w:rsidP="00456BFB">
      <w:pPr>
        <w:rPr>
          <w:lang w:val="en-US"/>
        </w:rPr>
      </w:pPr>
    </w:p>
    <w:p w14:paraId="3E8C7ADE" w14:textId="77777777" w:rsidR="00167872" w:rsidRDefault="00167872" w:rsidP="00167872">
      <w:pPr>
        <w:rPr>
          <w:lang w:val="en-US"/>
        </w:rPr>
      </w:pPr>
      <w:proofErr w:type="gramStart"/>
      <w:r w:rsidRPr="00196226">
        <w:rPr>
          <w:lang w:val="en-US"/>
        </w:rPr>
        <w:t>ALSO</w:t>
      </w:r>
      <w:proofErr w:type="gramEnd"/>
      <w:r w:rsidRPr="00196226">
        <w:rPr>
          <w:lang w:val="en-US"/>
        </w:rPr>
        <w:t xml:space="preserve"> in quality some pieces have more -</w:t>
      </w:r>
      <w:proofErr w:type="spellStart"/>
      <w:r w:rsidRPr="00196226">
        <w:rPr>
          <w:lang w:val="en-US"/>
        </w:rPr>
        <w:t>ve</w:t>
      </w:r>
      <w:proofErr w:type="spellEnd"/>
      <w:r w:rsidRPr="00196226">
        <w:rPr>
          <w:lang w:val="en-US"/>
        </w:rPr>
        <w:t xml:space="preserve"> correlations than others (</w:t>
      </w:r>
      <w:proofErr w:type="spellStart"/>
      <w:r w:rsidRPr="00196226">
        <w:rPr>
          <w:lang w:val="en-US"/>
        </w:rPr>
        <w:t>eg</w:t>
      </w:r>
      <w:proofErr w:type="spellEnd"/>
      <w:r w:rsidRPr="00196226">
        <w:rPr>
          <w:lang w:val="en-US"/>
        </w:rPr>
        <w:t xml:space="preserve"> investment). </w:t>
      </w:r>
    </w:p>
    <w:p w14:paraId="2E526B18" w14:textId="6FD42223" w:rsidR="00167872" w:rsidRPr="00167872" w:rsidRDefault="00167872" w:rsidP="00167872">
      <w:pPr>
        <w:ind w:left="708"/>
        <w:rPr>
          <w:lang w:val="en-CA"/>
        </w:rPr>
      </w:pPr>
      <w:proofErr w:type="gramStart"/>
      <w:r>
        <w:rPr>
          <w:lang w:val="en-US"/>
        </w:rPr>
        <w:t>R(</w:t>
      </w:r>
      <w:proofErr w:type="gramEnd"/>
      <w:r>
        <w:rPr>
          <w:lang w:val="en-US"/>
        </w:rPr>
        <w:t xml:space="preserve">PMOM, Profit) are positively correlated on full history, but </w:t>
      </w:r>
      <w:proofErr w:type="gramStart"/>
      <w:r>
        <w:rPr>
          <w:lang w:val="en-US"/>
        </w:rPr>
        <w:t>r(</w:t>
      </w:r>
      <w:proofErr w:type="gramEnd"/>
      <w:r>
        <w:rPr>
          <w:lang w:val="en-US"/>
        </w:rPr>
        <w:t>PMOM, Investment) is not.</w:t>
      </w:r>
    </w:p>
    <w:p w14:paraId="085EF93E" w14:textId="77777777" w:rsidR="00167872" w:rsidRDefault="00167872" w:rsidP="00456BFB">
      <w:pPr>
        <w:rPr>
          <w:lang w:val="en-CA"/>
        </w:rPr>
      </w:pPr>
    </w:p>
    <w:p w14:paraId="225E7ADA" w14:textId="0FE152F9" w:rsidR="0093299E" w:rsidRPr="0093299E" w:rsidRDefault="0093299E" w:rsidP="00456BFB">
      <w:pPr>
        <w:rPr>
          <w:b/>
          <w:bCs/>
          <w:sz w:val="32"/>
          <w:szCs w:val="32"/>
          <w:lang w:val="en-CA"/>
        </w:rPr>
      </w:pPr>
      <w:r w:rsidRPr="0093299E">
        <w:rPr>
          <w:b/>
          <w:bCs/>
          <w:sz w:val="32"/>
          <w:szCs w:val="32"/>
          <w:lang w:val="en-CA"/>
        </w:rPr>
        <w:t>Diagnostic 2:</w:t>
      </w:r>
    </w:p>
    <w:p w14:paraId="6E13D95F" w14:textId="77777777" w:rsidR="009D6615" w:rsidRDefault="009D6615" w:rsidP="009D6615">
      <w:pPr>
        <w:rPr>
          <w:lang w:val="en-US"/>
        </w:rPr>
      </w:pPr>
      <w:r w:rsidRPr="009D6615">
        <w:rPr>
          <w:lang w:val="en-US"/>
        </w:rPr>
        <w:t xml:space="preserve">The tables below would be well complemented by a Value IR by region by decade table, results very easy to visualize (AND could add the correlation between the </w:t>
      </w:r>
      <w:proofErr w:type="spellStart"/>
      <w:r w:rsidRPr="009D6615">
        <w:rPr>
          <w:lang w:val="en-US"/>
        </w:rPr>
        <w:t>correl</w:t>
      </w:r>
      <w:proofErr w:type="spellEnd"/>
      <w:r w:rsidRPr="009D6615">
        <w:rPr>
          <w:lang w:val="en-US"/>
        </w:rPr>
        <w:t>(</w:t>
      </w:r>
      <w:proofErr w:type="gramStart"/>
      <w:r w:rsidRPr="009D6615">
        <w:rPr>
          <w:lang w:val="en-US"/>
        </w:rPr>
        <w:t>M,V</w:t>
      </w:r>
      <w:proofErr w:type="gramEnd"/>
      <w:r w:rsidRPr="009D6615">
        <w:rPr>
          <w:lang w:val="en-US"/>
        </w:rPr>
        <w:t xml:space="preserve">) table and the IR(V) table) </w:t>
      </w:r>
    </w:p>
    <w:p w14:paraId="6DD9FE59" w14:textId="77777777" w:rsidR="009D6615" w:rsidRDefault="009D6615" w:rsidP="009D6615">
      <w:pPr>
        <w:rPr>
          <w:lang w:val="en-US"/>
        </w:rPr>
      </w:pPr>
    </w:p>
    <w:p w14:paraId="0C73248F" w14:textId="204BF4E6" w:rsidR="009D6615" w:rsidRPr="00CE40E0" w:rsidRDefault="009D6615" w:rsidP="009D6615">
      <w:pPr>
        <w:rPr>
          <w:b/>
          <w:bCs/>
          <w:lang w:val="en-US"/>
        </w:rPr>
      </w:pPr>
      <w:proofErr w:type="gramStart"/>
      <w:r w:rsidRPr="00CE40E0">
        <w:rPr>
          <w:b/>
          <w:bCs/>
          <w:lang w:val="en-US"/>
        </w:rPr>
        <w:t>Corr(</w:t>
      </w:r>
      <w:proofErr w:type="gramEnd"/>
      <w:r w:rsidRPr="00CE40E0">
        <w:rPr>
          <w:b/>
          <w:bCs/>
          <w:lang w:val="en-US"/>
        </w:rPr>
        <w:t>PMOM, Value):</w:t>
      </w:r>
    </w:p>
    <w:p w14:paraId="1CF6D89C" w14:textId="6AC8E2B6" w:rsidR="009D6615" w:rsidRDefault="00474D58" w:rsidP="009D6615">
      <w:pPr>
        <w:rPr>
          <w:lang w:val="en-US"/>
        </w:rPr>
      </w:pPr>
      <w:r w:rsidRPr="00474D58">
        <w:rPr>
          <w:noProof/>
          <w:lang w:val="en-US"/>
        </w:rPr>
        <w:drawing>
          <wp:inline distT="0" distB="0" distL="0" distR="0" wp14:anchorId="08CAAFB4" wp14:editId="718B5906">
            <wp:extent cx="1774209" cy="1293249"/>
            <wp:effectExtent l="0" t="0" r="0" b="2540"/>
            <wp:docPr id="20857405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405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81956" cy="129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A0A" w:rsidRPr="002F2F5D">
        <w:rPr>
          <w:noProof/>
          <w:lang w:val="en-CA"/>
        </w:rPr>
        <w:t xml:space="preserve"> </w:t>
      </w:r>
      <w:r w:rsidR="00732A0A" w:rsidRPr="00732A0A">
        <w:rPr>
          <w:noProof/>
          <w:lang w:val="en-US"/>
        </w:rPr>
        <w:drawing>
          <wp:inline distT="0" distB="0" distL="0" distR="0" wp14:anchorId="52D81373" wp14:editId="747BA179">
            <wp:extent cx="1816295" cy="1296538"/>
            <wp:effectExtent l="0" t="0" r="0" b="0"/>
            <wp:docPr id="12056015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015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3779" cy="130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A0A" w:rsidRPr="002F2F5D">
        <w:rPr>
          <w:noProof/>
          <w:lang w:val="en-CA"/>
        </w:rPr>
        <w:t xml:space="preserve"> </w:t>
      </w:r>
      <w:r w:rsidR="00732A0A" w:rsidRPr="00732A0A">
        <w:rPr>
          <w:noProof/>
        </w:rPr>
        <w:drawing>
          <wp:inline distT="0" distB="0" distL="0" distR="0" wp14:anchorId="231FC7F8" wp14:editId="347EC486">
            <wp:extent cx="1378424" cy="1329716"/>
            <wp:effectExtent l="0" t="0" r="0" b="3810"/>
            <wp:docPr id="18894208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208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88295" cy="13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6CFB" w14:textId="3A1705F2" w:rsidR="009D6615" w:rsidRPr="00CE40E0" w:rsidRDefault="009D6615" w:rsidP="009D6615">
      <w:pPr>
        <w:rPr>
          <w:b/>
          <w:bCs/>
          <w:lang w:val="en-US"/>
        </w:rPr>
      </w:pPr>
      <w:proofErr w:type="gramStart"/>
      <w:r w:rsidRPr="00CE40E0">
        <w:rPr>
          <w:b/>
          <w:bCs/>
          <w:lang w:val="en-US"/>
        </w:rPr>
        <w:t>Corr(</w:t>
      </w:r>
      <w:proofErr w:type="gramEnd"/>
      <w:r w:rsidRPr="00CE40E0">
        <w:rPr>
          <w:b/>
          <w:bCs/>
          <w:lang w:val="en-US"/>
        </w:rPr>
        <w:t>PMOM, Quality):</w:t>
      </w:r>
    </w:p>
    <w:p w14:paraId="74CFDCB8" w14:textId="3D1A628A" w:rsidR="009D6615" w:rsidRDefault="0055310A" w:rsidP="009D6615">
      <w:pPr>
        <w:rPr>
          <w:lang w:val="en-US"/>
        </w:rPr>
      </w:pPr>
      <w:r w:rsidRPr="0055310A">
        <w:rPr>
          <w:noProof/>
          <w:lang w:val="en-US"/>
        </w:rPr>
        <w:drawing>
          <wp:inline distT="0" distB="0" distL="0" distR="0" wp14:anchorId="1F5FC093" wp14:editId="0918D727">
            <wp:extent cx="1746913" cy="1312897"/>
            <wp:effectExtent l="0" t="0" r="5715" b="1905"/>
            <wp:docPr id="2147303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035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3426" cy="132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F5D" w:rsidRPr="002F2F5D">
        <w:rPr>
          <w:noProof/>
          <w:lang w:val="en-CA"/>
        </w:rPr>
        <w:t xml:space="preserve"> </w:t>
      </w:r>
      <w:r w:rsidR="002F2F5D" w:rsidRPr="002F2F5D">
        <w:rPr>
          <w:noProof/>
          <w:lang w:val="en-US"/>
        </w:rPr>
        <w:drawing>
          <wp:inline distT="0" distB="0" distL="0" distR="0" wp14:anchorId="79A0D2E7" wp14:editId="12B8AB4C">
            <wp:extent cx="1824704" cy="1303361"/>
            <wp:effectExtent l="0" t="0" r="4445" b="0"/>
            <wp:docPr id="15767734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34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38563" cy="131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F5D" w:rsidRPr="002F2F5D">
        <w:rPr>
          <w:noProof/>
          <w:lang w:val="en-CA"/>
        </w:rPr>
        <w:t xml:space="preserve"> </w:t>
      </w:r>
      <w:r w:rsidR="002F2F5D" w:rsidRPr="002F2F5D">
        <w:rPr>
          <w:noProof/>
        </w:rPr>
        <w:drawing>
          <wp:inline distT="0" distB="0" distL="0" distR="0" wp14:anchorId="1E3E111D" wp14:editId="0035C788">
            <wp:extent cx="1387104" cy="1323833"/>
            <wp:effectExtent l="0" t="0" r="3810" b="0"/>
            <wp:docPr id="1476431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310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96158" cy="133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188D" w14:textId="3DD54724" w:rsidR="00C64F4D" w:rsidRDefault="00C64F4D">
      <w:pPr>
        <w:rPr>
          <w:lang w:val="en-US"/>
        </w:rPr>
      </w:pPr>
      <w:r>
        <w:rPr>
          <w:lang w:val="en-US"/>
        </w:rPr>
        <w:br w:type="page"/>
      </w:r>
    </w:p>
    <w:p w14:paraId="7167D5B4" w14:textId="1F558F41" w:rsidR="00C64F4D" w:rsidRPr="00CE40E0" w:rsidRDefault="00C64F4D" w:rsidP="00CE40E0">
      <w:pPr>
        <w:rPr>
          <w:b/>
          <w:bCs/>
          <w:lang w:val="en-US"/>
        </w:rPr>
      </w:pPr>
      <w:proofErr w:type="gramStart"/>
      <w:r w:rsidRPr="00CE40E0">
        <w:rPr>
          <w:b/>
          <w:bCs/>
          <w:lang w:val="en-US"/>
        </w:rPr>
        <w:lastRenderedPageBreak/>
        <w:t>Corr(</w:t>
      </w:r>
      <w:proofErr w:type="gramEnd"/>
      <w:r w:rsidRPr="00CE40E0">
        <w:rPr>
          <w:b/>
          <w:bCs/>
          <w:lang w:val="en-US"/>
        </w:rPr>
        <w:t xml:space="preserve">PMOM, </w:t>
      </w:r>
      <w:proofErr w:type="spellStart"/>
      <w:r w:rsidRPr="00CE40E0">
        <w:rPr>
          <w:b/>
          <w:bCs/>
          <w:lang w:val="en-US"/>
        </w:rPr>
        <w:t>Earnings_value</w:t>
      </w:r>
      <w:proofErr w:type="spellEnd"/>
      <w:r w:rsidRPr="00CE40E0">
        <w:rPr>
          <w:b/>
          <w:bCs/>
          <w:lang w:val="en-US"/>
        </w:rPr>
        <w:t>)</w:t>
      </w:r>
    </w:p>
    <w:p w14:paraId="66F47818" w14:textId="32C585BC" w:rsidR="00695554" w:rsidRDefault="00695554" w:rsidP="009D6615">
      <w:pPr>
        <w:rPr>
          <w:lang w:val="en-US"/>
        </w:rPr>
      </w:pPr>
      <w:r w:rsidRPr="00695554">
        <w:rPr>
          <w:noProof/>
          <w:lang w:val="en-US"/>
        </w:rPr>
        <w:drawing>
          <wp:inline distT="0" distB="0" distL="0" distR="0" wp14:anchorId="2AABFE6C" wp14:editId="62E010DE">
            <wp:extent cx="1890215" cy="1379801"/>
            <wp:effectExtent l="0" t="0" r="0" b="0"/>
            <wp:docPr id="440753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536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7235" cy="140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A37" w:rsidRPr="00536DF4">
        <w:rPr>
          <w:noProof/>
          <w:lang w:val="en-CA"/>
        </w:rPr>
        <w:t xml:space="preserve"> </w:t>
      </w:r>
      <w:r w:rsidR="003A1A37" w:rsidRPr="003A1A37">
        <w:rPr>
          <w:noProof/>
          <w:lang w:val="en-US"/>
        </w:rPr>
        <w:drawing>
          <wp:inline distT="0" distB="0" distL="0" distR="0" wp14:anchorId="042514E4" wp14:editId="50B320E0">
            <wp:extent cx="1774209" cy="1394021"/>
            <wp:effectExtent l="0" t="0" r="0" b="0"/>
            <wp:docPr id="17074708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708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95991" cy="141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A37" w:rsidRPr="00536DF4">
        <w:rPr>
          <w:noProof/>
          <w:lang w:val="en-CA"/>
        </w:rPr>
        <w:t xml:space="preserve"> </w:t>
      </w:r>
      <w:r w:rsidR="003A1A37" w:rsidRPr="003A1A37">
        <w:rPr>
          <w:noProof/>
        </w:rPr>
        <w:drawing>
          <wp:inline distT="0" distB="0" distL="0" distR="0" wp14:anchorId="13538CB5" wp14:editId="0778D812">
            <wp:extent cx="1317009" cy="1403212"/>
            <wp:effectExtent l="0" t="0" r="0" b="6985"/>
            <wp:docPr id="9869164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164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28281" cy="141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E784" w14:textId="7A859310" w:rsidR="009D6615" w:rsidRPr="00CE40E0" w:rsidRDefault="007A5625" w:rsidP="009D6615">
      <w:pPr>
        <w:rPr>
          <w:b/>
          <w:bCs/>
          <w:lang w:val="en-US"/>
        </w:rPr>
      </w:pPr>
      <w:proofErr w:type="gramStart"/>
      <w:r w:rsidRPr="00CE40E0">
        <w:rPr>
          <w:b/>
          <w:bCs/>
          <w:lang w:val="en-US"/>
        </w:rPr>
        <w:t>Corr(</w:t>
      </w:r>
      <w:proofErr w:type="gramEnd"/>
      <w:r w:rsidRPr="00CE40E0">
        <w:rPr>
          <w:b/>
          <w:bCs/>
          <w:lang w:val="en-US"/>
        </w:rPr>
        <w:t>PMOM, Investment):</w:t>
      </w:r>
    </w:p>
    <w:p w14:paraId="62D3F877" w14:textId="5D567892" w:rsidR="007A5625" w:rsidRPr="00536DF4" w:rsidRDefault="00B8146E" w:rsidP="009D6615">
      <w:pPr>
        <w:rPr>
          <w:noProof/>
          <w:lang w:val="en-CA"/>
        </w:rPr>
      </w:pPr>
      <w:r w:rsidRPr="00B8146E">
        <w:rPr>
          <w:noProof/>
          <w:lang w:val="en-US"/>
        </w:rPr>
        <w:drawing>
          <wp:inline distT="0" distB="0" distL="0" distR="0" wp14:anchorId="7E505043" wp14:editId="67143CED">
            <wp:extent cx="1903863" cy="1377870"/>
            <wp:effectExtent l="0" t="0" r="1270" b="0"/>
            <wp:docPr id="19358354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354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28164" cy="139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6DF4">
        <w:rPr>
          <w:noProof/>
          <w:lang w:val="en-CA"/>
        </w:rPr>
        <w:t xml:space="preserve"> </w:t>
      </w:r>
      <w:r w:rsidRPr="00B8146E">
        <w:rPr>
          <w:noProof/>
          <w:lang w:val="en-US"/>
        </w:rPr>
        <w:drawing>
          <wp:inline distT="0" distB="0" distL="0" distR="0" wp14:anchorId="26274D57" wp14:editId="6A3DC36E">
            <wp:extent cx="1951630" cy="1382404"/>
            <wp:effectExtent l="0" t="0" r="0" b="8255"/>
            <wp:docPr id="21154445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445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74354" cy="13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FF0" w:rsidRPr="00536DF4">
        <w:rPr>
          <w:noProof/>
          <w:lang w:val="en-CA"/>
        </w:rPr>
        <w:t xml:space="preserve"> </w:t>
      </w:r>
      <w:r w:rsidR="00C06FF0" w:rsidRPr="00C06FF0">
        <w:rPr>
          <w:noProof/>
        </w:rPr>
        <w:drawing>
          <wp:inline distT="0" distB="0" distL="0" distR="0" wp14:anchorId="33994032" wp14:editId="6B5D2C0E">
            <wp:extent cx="1453487" cy="1406934"/>
            <wp:effectExtent l="0" t="0" r="0" b="3175"/>
            <wp:docPr id="16652928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928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62368" cy="141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5EB5" w14:textId="77777777" w:rsidR="006B0787" w:rsidRPr="00536DF4" w:rsidRDefault="006B0787" w:rsidP="009D6615">
      <w:pPr>
        <w:rPr>
          <w:noProof/>
          <w:lang w:val="en-CA"/>
        </w:rPr>
      </w:pPr>
    </w:p>
    <w:p w14:paraId="68F8E28C" w14:textId="77777777" w:rsidR="002E06EB" w:rsidRDefault="002E06E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0220DA99" w14:textId="2F1C3A64" w:rsidR="0093299E" w:rsidRPr="0093299E" w:rsidRDefault="0093299E" w:rsidP="00D01E4D">
      <w:pPr>
        <w:spacing w:after="0"/>
        <w:rPr>
          <w:b/>
          <w:bCs/>
          <w:sz w:val="32"/>
          <w:szCs w:val="32"/>
          <w:lang w:val="en-US"/>
        </w:rPr>
      </w:pPr>
      <w:r w:rsidRPr="0093299E">
        <w:rPr>
          <w:b/>
          <w:bCs/>
          <w:sz w:val="32"/>
          <w:szCs w:val="32"/>
          <w:lang w:val="en-US"/>
        </w:rPr>
        <w:lastRenderedPageBreak/>
        <w:t>Diagnostic 3:</w:t>
      </w:r>
    </w:p>
    <w:p w14:paraId="225421C6" w14:textId="490C90EE" w:rsidR="006B0787" w:rsidRPr="006B0787" w:rsidRDefault="006B0787" w:rsidP="00D01E4D">
      <w:pPr>
        <w:spacing w:after="0"/>
        <w:rPr>
          <w:lang w:val="en-US"/>
        </w:rPr>
      </w:pPr>
      <w:r w:rsidRPr="006B0787">
        <w:rPr>
          <w:lang w:val="en-US"/>
        </w:rPr>
        <w:t>MK: Below I cut out a few columns to “see” results better. Super interesting to see</w:t>
      </w:r>
    </w:p>
    <w:p w14:paraId="10A06DDE" w14:textId="77777777" w:rsidR="006B0787" w:rsidRPr="006B0787" w:rsidRDefault="006B0787" w:rsidP="00D01E4D">
      <w:pPr>
        <w:numPr>
          <w:ilvl w:val="0"/>
          <w:numId w:val="7"/>
        </w:numPr>
        <w:spacing w:after="0"/>
        <w:rPr>
          <w:lang w:val="en-US"/>
        </w:rPr>
      </w:pPr>
      <w:r w:rsidRPr="006B0787">
        <w:rPr>
          <w:lang w:val="en-US"/>
        </w:rPr>
        <w:t>-</w:t>
      </w:r>
      <w:proofErr w:type="spellStart"/>
      <w:r w:rsidRPr="006B0787">
        <w:rPr>
          <w:lang w:val="en-US"/>
        </w:rPr>
        <w:t>ve</w:t>
      </w:r>
      <w:proofErr w:type="spellEnd"/>
      <w:r w:rsidRPr="006B0787">
        <w:rPr>
          <w:lang w:val="en-US"/>
        </w:rPr>
        <w:t xml:space="preserve"> r(</w:t>
      </w:r>
      <w:proofErr w:type="gramStart"/>
      <w:r w:rsidRPr="006B0787">
        <w:rPr>
          <w:lang w:val="en-US"/>
        </w:rPr>
        <w:t>M,V</w:t>
      </w:r>
      <w:proofErr w:type="gramEnd"/>
      <w:r w:rsidRPr="006B0787">
        <w:rPr>
          <w:lang w:val="en-US"/>
        </w:rPr>
        <w:t xml:space="preserve">) in years like 99/00 when US quant tended to struggle, similar 2003, </w:t>
      </w:r>
    </w:p>
    <w:p w14:paraId="75A39551" w14:textId="77777777" w:rsidR="006B0787" w:rsidRPr="006B0787" w:rsidRDefault="006B0787" w:rsidP="00D01E4D">
      <w:pPr>
        <w:numPr>
          <w:ilvl w:val="0"/>
          <w:numId w:val="7"/>
        </w:numPr>
        <w:spacing w:after="0"/>
        <w:rPr>
          <w:lang w:val="en-US"/>
        </w:rPr>
      </w:pPr>
      <w:r w:rsidRPr="006B0787">
        <w:rPr>
          <w:lang w:val="en-US"/>
        </w:rPr>
        <w:t>The most -</w:t>
      </w:r>
      <w:proofErr w:type="spellStart"/>
      <w:r w:rsidRPr="006B0787">
        <w:rPr>
          <w:lang w:val="en-US"/>
        </w:rPr>
        <w:t>ve</w:t>
      </w:r>
      <w:proofErr w:type="spellEnd"/>
      <w:r w:rsidRPr="006B0787">
        <w:rPr>
          <w:lang w:val="en-US"/>
        </w:rPr>
        <w:t xml:space="preserve"> r(</w:t>
      </w:r>
      <w:proofErr w:type="gramStart"/>
      <w:r w:rsidRPr="006B0787">
        <w:rPr>
          <w:lang w:val="en-US"/>
        </w:rPr>
        <w:t>M,Q</w:t>
      </w:r>
      <w:proofErr w:type="gramEnd"/>
      <w:r w:rsidRPr="006B0787">
        <w:rPr>
          <w:lang w:val="en-US"/>
        </w:rPr>
        <w:t xml:space="preserve">) in the table is 2005, a </w:t>
      </w:r>
      <w:proofErr w:type="spellStart"/>
      <w:r w:rsidRPr="006B0787">
        <w:rPr>
          <w:lang w:val="en-US"/>
        </w:rPr>
        <w:t>lowDD</w:t>
      </w:r>
      <w:proofErr w:type="spellEnd"/>
      <w:r w:rsidRPr="006B0787">
        <w:rPr>
          <w:lang w:val="en-US"/>
        </w:rPr>
        <w:t xml:space="preserve"> year when Quality struggled </w:t>
      </w:r>
    </w:p>
    <w:p w14:paraId="1FA4430F" w14:textId="77777777" w:rsidR="006B0787" w:rsidRPr="006B0787" w:rsidRDefault="006B0787" w:rsidP="00D01E4D">
      <w:pPr>
        <w:numPr>
          <w:ilvl w:val="0"/>
          <w:numId w:val="7"/>
        </w:numPr>
        <w:spacing w:after="0"/>
        <w:rPr>
          <w:lang w:val="en-US"/>
        </w:rPr>
      </w:pPr>
      <w:r w:rsidRPr="006B0787">
        <w:rPr>
          <w:lang w:val="en-US"/>
        </w:rPr>
        <w:t>In general, r(</w:t>
      </w:r>
      <w:proofErr w:type="gramStart"/>
      <w:r w:rsidRPr="006B0787">
        <w:rPr>
          <w:lang w:val="en-US"/>
        </w:rPr>
        <w:t>M,V</w:t>
      </w:r>
      <w:proofErr w:type="gramEnd"/>
      <w:r w:rsidRPr="006B0787">
        <w:rPr>
          <w:lang w:val="en-US"/>
        </w:rPr>
        <w:t>) and r(</w:t>
      </w:r>
      <w:proofErr w:type="gramStart"/>
      <w:r w:rsidRPr="006B0787">
        <w:rPr>
          <w:lang w:val="en-US"/>
        </w:rPr>
        <w:t>M,Q</w:t>
      </w:r>
      <w:proofErr w:type="gramEnd"/>
      <w:r w:rsidRPr="006B0787">
        <w:rPr>
          <w:lang w:val="en-US"/>
        </w:rPr>
        <w:t xml:space="preserve">) are lower later than earlier, consistent with the US becoming more challenging </w:t>
      </w:r>
    </w:p>
    <w:p w14:paraId="7BAD4906" w14:textId="77777777" w:rsidR="006B0787" w:rsidRDefault="006B0787" w:rsidP="00D01E4D">
      <w:pPr>
        <w:numPr>
          <w:ilvl w:val="0"/>
          <w:numId w:val="7"/>
        </w:numPr>
        <w:spacing w:after="0"/>
        <w:rPr>
          <w:highlight w:val="yellow"/>
          <w:lang w:val="en-US"/>
        </w:rPr>
      </w:pPr>
      <w:r w:rsidRPr="00D01E4D">
        <w:rPr>
          <w:highlight w:val="yellow"/>
          <w:lang w:val="en-US"/>
        </w:rPr>
        <w:t xml:space="preserve">(I’D LIKE TO DO AVERAGES BY DECADE HERE…) </w:t>
      </w:r>
    </w:p>
    <w:p w14:paraId="771811FF" w14:textId="77777777" w:rsidR="00E603B7" w:rsidRDefault="00E603B7" w:rsidP="00E603B7">
      <w:pPr>
        <w:spacing w:after="0"/>
        <w:rPr>
          <w:highlight w:val="yellow"/>
          <w:lang w:val="en-US"/>
        </w:rPr>
      </w:pPr>
    </w:p>
    <w:p w14:paraId="0DB3B00B" w14:textId="43EDEB3C" w:rsidR="00E603B7" w:rsidRPr="00E603B7" w:rsidRDefault="00E603B7" w:rsidP="00E603B7">
      <w:pPr>
        <w:spacing w:after="0"/>
        <w:rPr>
          <w:highlight w:val="green"/>
          <w:lang w:val="en-US"/>
        </w:rPr>
      </w:pPr>
      <w:r w:rsidRPr="00E603B7">
        <w:rPr>
          <w:highlight w:val="green"/>
          <w:lang w:val="en-US"/>
        </w:rPr>
        <w:t xml:space="preserve">FS: </w:t>
      </w:r>
      <w:r>
        <w:rPr>
          <w:highlight w:val="green"/>
          <w:lang w:val="en-US"/>
        </w:rPr>
        <w:t xml:space="preserve">I added </w:t>
      </w:r>
      <w:r w:rsidR="00230CE5">
        <w:rPr>
          <w:highlight w:val="green"/>
          <w:lang w:val="en-US"/>
        </w:rPr>
        <w:t>a tab</w:t>
      </w:r>
      <w:r w:rsidR="00A349EE">
        <w:rPr>
          <w:highlight w:val="green"/>
          <w:lang w:val="en-US"/>
        </w:rPr>
        <w:t>le</w:t>
      </w:r>
      <w:r w:rsidR="00230CE5">
        <w:rPr>
          <w:highlight w:val="green"/>
          <w:lang w:val="en-US"/>
        </w:rPr>
        <w:t xml:space="preserve"> that shows averages by decade below.</w:t>
      </w:r>
    </w:p>
    <w:p w14:paraId="111DAB50" w14:textId="77777777" w:rsidR="00BE7055" w:rsidRDefault="00BE7055" w:rsidP="00BE7055">
      <w:pPr>
        <w:spacing w:after="0"/>
        <w:rPr>
          <w:highlight w:val="yellow"/>
          <w:lang w:val="en-US"/>
        </w:rPr>
      </w:pPr>
    </w:p>
    <w:p w14:paraId="1042ADE3" w14:textId="77777777" w:rsidR="00C321D7" w:rsidRDefault="00C321D7" w:rsidP="00C321D7">
      <w:pPr>
        <w:rPr>
          <w:lang w:val="en-CA"/>
        </w:rPr>
      </w:pPr>
      <w:r w:rsidRPr="00C00684">
        <w:rPr>
          <w:b/>
          <w:bCs/>
          <w:lang w:val="en-CA"/>
        </w:rPr>
        <w:t>SPX Index</w:t>
      </w:r>
      <w:r>
        <w:rPr>
          <w:lang w:val="en-CA"/>
        </w:rPr>
        <w:t>:</w:t>
      </w:r>
    </w:p>
    <w:p w14:paraId="65A9F61B" w14:textId="44534C7D" w:rsidR="002E06EB" w:rsidRDefault="002E06EB" w:rsidP="00C321D7">
      <w:pPr>
        <w:rPr>
          <w:lang w:val="en-CA"/>
        </w:rPr>
      </w:pPr>
      <w:r w:rsidRPr="00B13727">
        <w:rPr>
          <w:noProof/>
          <w:lang w:val="en-CA"/>
        </w:rPr>
        <w:drawing>
          <wp:inline distT="0" distB="0" distL="0" distR="0" wp14:anchorId="4AAA39B7" wp14:editId="7F75074E">
            <wp:extent cx="4435169" cy="4562475"/>
            <wp:effectExtent l="0" t="0" r="3810" b="0"/>
            <wp:docPr id="15658668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1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0342" cy="456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8FD6" w14:textId="33D562D8" w:rsidR="002E06EB" w:rsidRDefault="002546AD">
      <w:pPr>
        <w:rPr>
          <w:b/>
          <w:bCs/>
          <w:lang w:val="en-CA"/>
        </w:rPr>
      </w:pPr>
      <w:r w:rsidRPr="002546AD">
        <w:rPr>
          <w:noProof/>
          <w:lang w:val="en-CA"/>
        </w:rPr>
        <w:drawing>
          <wp:inline distT="0" distB="0" distL="0" distR="0" wp14:anchorId="4355D023" wp14:editId="4F75359B">
            <wp:extent cx="4455994" cy="882248"/>
            <wp:effectExtent l="0" t="0" r="1905" b="0"/>
            <wp:docPr id="479466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66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8538" cy="88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6EB">
        <w:rPr>
          <w:b/>
          <w:bCs/>
          <w:lang w:val="en-CA"/>
        </w:rPr>
        <w:br w:type="page"/>
      </w:r>
    </w:p>
    <w:p w14:paraId="69159163" w14:textId="2F17F4FE" w:rsidR="00C321D7" w:rsidRDefault="00C321D7" w:rsidP="00C321D7">
      <w:pPr>
        <w:rPr>
          <w:lang w:val="en-CA"/>
        </w:rPr>
      </w:pPr>
      <w:r w:rsidRPr="001D013B">
        <w:rPr>
          <w:b/>
          <w:bCs/>
          <w:lang w:val="en-CA"/>
        </w:rPr>
        <w:lastRenderedPageBreak/>
        <w:t>MXEA Index</w:t>
      </w:r>
      <w:r>
        <w:rPr>
          <w:lang w:val="en-CA"/>
        </w:rPr>
        <w:t>:</w:t>
      </w:r>
    </w:p>
    <w:p w14:paraId="024EBDEA" w14:textId="77777777" w:rsidR="00C52B42" w:rsidRDefault="002E06EB">
      <w:pPr>
        <w:rPr>
          <w:b/>
          <w:bCs/>
          <w:lang w:val="en-CA"/>
        </w:rPr>
      </w:pPr>
      <w:r w:rsidRPr="0072096E">
        <w:rPr>
          <w:noProof/>
          <w:lang w:val="en-CA"/>
        </w:rPr>
        <w:drawing>
          <wp:inline distT="0" distB="0" distL="0" distR="0" wp14:anchorId="5C8934D3" wp14:editId="16BC724C">
            <wp:extent cx="4854019" cy="3743325"/>
            <wp:effectExtent l="0" t="0" r="3810" b="0"/>
            <wp:docPr id="1249030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903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8446" cy="374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0E21" w14:textId="412F4422" w:rsidR="002E06EB" w:rsidRDefault="00C52B42">
      <w:pPr>
        <w:rPr>
          <w:b/>
          <w:bCs/>
          <w:lang w:val="en-CA"/>
        </w:rPr>
      </w:pPr>
      <w:r w:rsidRPr="00C52B42">
        <w:rPr>
          <w:b/>
          <w:bCs/>
          <w:noProof/>
          <w:lang w:val="en-CA"/>
        </w:rPr>
        <w:drawing>
          <wp:inline distT="0" distB="0" distL="0" distR="0" wp14:anchorId="4D559A0D" wp14:editId="302F5E3B">
            <wp:extent cx="4853940" cy="940365"/>
            <wp:effectExtent l="0" t="0" r="3810" b="0"/>
            <wp:docPr id="1678361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61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78540" cy="9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6EB">
        <w:rPr>
          <w:b/>
          <w:bCs/>
          <w:lang w:val="en-CA"/>
        </w:rPr>
        <w:br w:type="page"/>
      </w:r>
    </w:p>
    <w:p w14:paraId="7B777E72" w14:textId="4080DD3C" w:rsidR="00C321D7" w:rsidRDefault="00C321D7" w:rsidP="00C321D7">
      <w:pPr>
        <w:rPr>
          <w:lang w:val="en-CA"/>
        </w:rPr>
      </w:pPr>
      <w:r w:rsidRPr="0072096E">
        <w:rPr>
          <w:b/>
          <w:bCs/>
          <w:lang w:val="en-CA"/>
        </w:rPr>
        <w:lastRenderedPageBreak/>
        <w:t>MXWO Index</w:t>
      </w:r>
      <w:r>
        <w:rPr>
          <w:lang w:val="en-CA"/>
        </w:rPr>
        <w:t>:</w:t>
      </w:r>
    </w:p>
    <w:p w14:paraId="16B64E0F" w14:textId="77777777" w:rsidR="00C52B42" w:rsidRDefault="002E06EB">
      <w:pPr>
        <w:rPr>
          <w:b/>
          <w:bCs/>
          <w:lang w:val="en-CA"/>
        </w:rPr>
      </w:pPr>
      <w:r w:rsidRPr="00B64CA7">
        <w:rPr>
          <w:noProof/>
          <w:lang w:val="en-CA"/>
        </w:rPr>
        <w:drawing>
          <wp:inline distT="0" distB="0" distL="0" distR="0" wp14:anchorId="0469B7D0" wp14:editId="66BD5F6E">
            <wp:extent cx="4790952" cy="3705225"/>
            <wp:effectExtent l="0" t="0" r="0" b="0"/>
            <wp:docPr id="305307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259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3942" cy="370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58DB" w14:textId="4385D4C8" w:rsidR="002E06EB" w:rsidRDefault="00241DDC">
      <w:pPr>
        <w:rPr>
          <w:b/>
          <w:bCs/>
          <w:lang w:val="en-CA"/>
        </w:rPr>
      </w:pPr>
      <w:r w:rsidRPr="00241DDC">
        <w:rPr>
          <w:b/>
          <w:bCs/>
          <w:noProof/>
          <w:lang w:val="en-CA"/>
        </w:rPr>
        <w:drawing>
          <wp:inline distT="0" distB="0" distL="0" distR="0" wp14:anchorId="0040D3A7" wp14:editId="40DBF0AF">
            <wp:extent cx="4776716" cy="938895"/>
            <wp:effectExtent l="0" t="0" r="5080" b="0"/>
            <wp:docPr id="280688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885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04856" cy="94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6EB">
        <w:rPr>
          <w:b/>
          <w:bCs/>
          <w:lang w:val="en-CA"/>
        </w:rPr>
        <w:br w:type="page"/>
      </w:r>
    </w:p>
    <w:p w14:paraId="323AC271" w14:textId="588EDED4" w:rsidR="00C321D7" w:rsidRDefault="00C321D7" w:rsidP="00C321D7">
      <w:pPr>
        <w:rPr>
          <w:lang w:val="en-CA"/>
        </w:rPr>
      </w:pPr>
      <w:r w:rsidRPr="00B64CA7">
        <w:rPr>
          <w:b/>
          <w:bCs/>
          <w:lang w:val="en-CA"/>
        </w:rPr>
        <w:lastRenderedPageBreak/>
        <w:t>MXEF Index</w:t>
      </w:r>
      <w:r>
        <w:rPr>
          <w:lang w:val="en-CA"/>
        </w:rPr>
        <w:t>:</w:t>
      </w:r>
    </w:p>
    <w:p w14:paraId="246CEF3F" w14:textId="77777777" w:rsidR="00241DDC" w:rsidRDefault="002E06EB">
      <w:pPr>
        <w:rPr>
          <w:b/>
          <w:bCs/>
          <w:lang w:val="en-CA"/>
        </w:rPr>
      </w:pPr>
      <w:r w:rsidRPr="00A146F6">
        <w:rPr>
          <w:noProof/>
          <w:lang w:val="en-CA"/>
        </w:rPr>
        <w:drawing>
          <wp:inline distT="0" distB="0" distL="0" distR="0" wp14:anchorId="0C7B5A0E" wp14:editId="733A7784">
            <wp:extent cx="4861779" cy="3790950"/>
            <wp:effectExtent l="0" t="0" r="0" b="0"/>
            <wp:docPr id="20419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58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4556" cy="3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BCB5" w14:textId="3623FC68" w:rsidR="002E06EB" w:rsidRDefault="00241DDC">
      <w:pPr>
        <w:rPr>
          <w:b/>
          <w:bCs/>
          <w:lang w:val="en-CA"/>
        </w:rPr>
      </w:pPr>
      <w:r w:rsidRPr="00241DDC">
        <w:rPr>
          <w:b/>
          <w:bCs/>
          <w:noProof/>
          <w:lang w:val="en-CA"/>
        </w:rPr>
        <w:drawing>
          <wp:inline distT="0" distB="0" distL="0" distR="0" wp14:anchorId="1D96E4EB" wp14:editId="64AB839A">
            <wp:extent cx="4861560" cy="969541"/>
            <wp:effectExtent l="0" t="0" r="0" b="2540"/>
            <wp:docPr id="804255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550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89670" cy="97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6EB">
        <w:rPr>
          <w:b/>
          <w:bCs/>
          <w:lang w:val="en-CA"/>
        </w:rPr>
        <w:br w:type="page"/>
      </w:r>
    </w:p>
    <w:p w14:paraId="1342399A" w14:textId="40E8D4B3" w:rsidR="00C321D7" w:rsidRDefault="00C321D7" w:rsidP="00C321D7">
      <w:pPr>
        <w:rPr>
          <w:lang w:val="en-CA"/>
        </w:rPr>
      </w:pPr>
      <w:r w:rsidRPr="00A146F6">
        <w:rPr>
          <w:b/>
          <w:bCs/>
          <w:lang w:val="en-CA"/>
        </w:rPr>
        <w:lastRenderedPageBreak/>
        <w:t>MXAP Index</w:t>
      </w:r>
      <w:r>
        <w:rPr>
          <w:lang w:val="en-CA"/>
        </w:rPr>
        <w:t>:</w:t>
      </w:r>
    </w:p>
    <w:p w14:paraId="09A9D3F9" w14:textId="4A7E6585" w:rsidR="00BE7055" w:rsidRDefault="002E06EB" w:rsidP="00BE7055">
      <w:pPr>
        <w:spacing w:after="0"/>
        <w:rPr>
          <w:highlight w:val="yellow"/>
          <w:lang w:val="en-US"/>
        </w:rPr>
      </w:pPr>
      <w:r w:rsidRPr="00AF519F">
        <w:rPr>
          <w:noProof/>
          <w:lang w:val="en-CA"/>
        </w:rPr>
        <w:drawing>
          <wp:inline distT="0" distB="0" distL="0" distR="0" wp14:anchorId="6E096CDD" wp14:editId="7AA25A69">
            <wp:extent cx="4802647" cy="3724275"/>
            <wp:effectExtent l="0" t="0" r="0" b="0"/>
            <wp:docPr id="27252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749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5612" cy="372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9B7A" w14:textId="658127E7" w:rsidR="00E11FF3" w:rsidRDefault="00E11FF3" w:rsidP="00BE7055">
      <w:pPr>
        <w:spacing w:after="0"/>
        <w:rPr>
          <w:highlight w:val="yellow"/>
          <w:lang w:val="en-US"/>
        </w:rPr>
      </w:pPr>
      <w:r w:rsidRPr="00E11FF3">
        <w:rPr>
          <w:noProof/>
          <w:lang w:val="en-US"/>
        </w:rPr>
        <w:drawing>
          <wp:inline distT="0" distB="0" distL="0" distR="0" wp14:anchorId="26E4A6BB" wp14:editId="00C56C5C">
            <wp:extent cx="4831307" cy="944207"/>
            <wp:effectExtent l="0" t="0" r="0" b="8890"/>
            <wp:docPr id="11983496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496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54045" cy="9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14D0" w14:textId="78134876" w:rsidR="00E11FF3" w:rsidRDefault="00E11FF3">
      <w:pPr>
        <w:rPr>
          <w:highlight w:val="yellow"/>
          <w:lang w:val="en-US"/>
        </w:rPr>
      </w:pPr>
      <w:r>
        <w:rPr>
          <w:highlight w:val="yellow"/>
          <w:lang w:val="en-US"/>
        </w:rPr>
        <w:br w:type="page"/>
      </w:r>
    </w:p>
    <w:p w14:paraId="16CFD7BF" w14:textId="4A205E28" w:rsidR="00E11FF3" w:rsidRPr="00E11FF3" w:rsidRDefault="00E11FF3" w:rsidP="00BE7055">
      <w:pPr>
        <w:spacing w:after="0"/>
        <w:rPr>
          <w:b/>
          <w:bCs/>
          <w:sz w:val="32"/>
          <w:szCs w:val="32"/>
          <w:lang w:val="en-US"/>
        </w:rPr>
      </w:pPr>
      <w:r w:rsidRPr="00E11FF3">
        <w:rPr>
          <w:b/>
          <w:bCs/>
          <w:sz w:val="32"/>
          <w:szCs w:val="32"/>
          <w:lang w:val="en-US"/>
        </w:rPr>
        <w:lastRenderedPageBreak/>
        <w:t>Diagnostic 4:</w:t>
      </w:r>
    </w:p>
    <w:p w14:paraId="2A973EB7" w14:textId="046207B3" w:rsidR="002F636C" w:rsidRPr="002F636C" w:rsidRDefault="002F636C" w:rsidP="002F636C">
      <w:pPr>
        <w:spacing w:after="0"/>
        <w:rPr>
          <w:lang w:val="en-US"/>
        </w:rPr>
      </w:pPr>
      <w:r w:rsidRPr="002F636C">
        <w:rPr>
          <w:b/>
          <w:bCs/>
          <w:lang w:val="en-US"/>
        </w:rPr>
        <w:t xml:space="preserve">VALUE: </w:t>
      </w:r>
    </w:p>
    <w:p w14:paraId="074DC02F" w14:textId="77777777" w:rsidR="002F636C" w:rsidRPr="002F636C" w:rsidRDefault="002F636C" w:rsidP="002F636C">
      <w:pPr>
        <w:spacing w:after="0"/>
        <w:rPr>
          <w:lang w:val="en-US"/>
        </w:rPr>
      </w:pPr>
      <w:r w:rsidRPr="002F636C">
        <w:rPr>
          <w:lang w:val="en-US"/>
        </w:rPr>
        <w:t xml:space="preserve">-In </w:t>
      </w:r>
      <w:r w:rsidRPr="002F636C">
        <w:rPr>
          <w:b/>
          <w:bCs/>
          <w:lang w:val="en-US"/>
        </w:rPr>
        <w:t>low DD</w:t>
      </w:r>
      <w:r w:rsidRPr="002F636C">
        <w:rPr>
          <w:lang w:val="en-US"/>
        </w:rPr>
        <w:t xml:space="preserve">, where Momentum does best, both Value and WFP have lower return when </w:t>
      </w:r>
      <w:proofErr w:type="gramStart"/>
      <w:r w:rsidRPr="002F636C">
        <w:rPr>
          <w:lang w:val="en-US"/>
        </w:rPr>
        <w:t>Corr(</w:t>
      </w:r>
      <w:proofErr w:type="gramEnd"/>
      <w:r w:rsidRPr="002F636C">
        <w:rPr>
          <w:lang w:val="en-US"/>
        </w:rPr>
        <w:t xml:space="preserve">PMOM, Value) is &lt;0 in </w:t>
      </w:r>
      <w:r w:rsidRPr="002F636C">
        <w:rPr>
          <w:b/>
          <w:bCs/>
          <w:lang w:val="en-US"/>
        </w:rPr>
        <w:t>each index</w:t>
      </w:r>
      <w:r w:rsidRPr="002F636C">
        <w:rPr>
          <w:lang w:val="en-US"/>
        </w:rPr>
        <w:t>.</w:t>
      </w:r>
    </w:p>
    <w:p w14:paraId="4CD28C69" w14:textId="77777777" w:rsidR="002F636C" w:rsidRPr="002F636C" w:rsidRDefault="002F636C" w:rsidP="002F636C">
      <w:pPr>
        <w:spacing w:after="0"/>
        <w:rPr>
          <w:lang w:val="en-US"/>
        </w:rPr>
      </w:pPr>
      <w:r w:rsidRPr="002F636C">
        <w:rPr>
          <w:lang w:val="en-US"/>
        </w:rPr>
        <w:t xml:space="preserve">-In </w:t>
      </w:r>
      <w:r w:rsidRPr="002F636C">
        <w:rPr>
          <w:b/>
          <w:bCs/>
          <w:lang w:val="en-US"/>
        </w:rPr>
        <w:t>high DD</w:t>
      </w:r>
      <w:r w:rsidRPr="002F636C">
        <w:rPr>
          <w:lang w:val="en-US"/>
        </w:rPr>
        <w:t xml:space="preserve">, Value has higher return when </w:t>
      </w:r>
      <w:proofErr w:type="gramStart"/>
      <w:r w:rsidRPr="002F636C">
        <w:rPr>
          <w:lang w:val="en-US"/>
        </w:rPr>
        <w:t>Corr(</w:t>
      </w:r>
      <w:proofErr w:type="gramEnd"/>
      <w:r w:rsidRPr="002F636C">
        <w:rPr>
          <w:lang w:val="en-US"/>
        </w:rPr>
        <w:t>PMOM, Value) &gt;0 in SPX/MXEA/MXWO, but not in MXEF/MXAP. Count is low to draw conclusions on this.</w:t>
      </w:r>
    </w:p>
    <w:p w14:paraId="446180F8" w14:textId="77777777" w:rsidR="002F636C" w:rsidRPr="002F636C" w:rsidRDefault="002F636C" w:rsidP="002F636C">
      <w:pPr>
        <w:spacing w:after="0"/>
        <w:rPr>
          <w:lang w:val="en-US"/>
        </w:rPr>
      </w:pPr>
      <w:r w:rsidRPr="002F636C">
        <w:rPr>
          <w:lang w:val="en-US"/>
        </w:rPr>
        <w:t>-Overall, this probably goes in favor of neutralizing value to PMOM.</w:t>
      </w:r>
    </w:p>
    <w:p w14:paraId="6B9D885A" w14:textId="77777777" w:rsidR="002F636C" w:rsidRDefault="002F636C" w:rsidP="002F636C">
      <w:pPr>
        <w:spacing w:after="0"/>
        <w:rPr>
          <w:highlight w:val="yellow"/>
          <w:lang w:val="en-US"/>
        </w:rPr>
      </w:pPr>
      <w:r w:rsidRPr="002F636C">
        <w:rPr>
          <w:b/>
          <w:bCs/>
          <w:highlight w:val="yellow"/>
          <w:lang w:val="en-US"/>
        </w:rPr>
        <w:t>MK: YOUR LOW DD WORDS DON’T DO THIS JUSTICE – VALUE RETURNS ARE ROUGHLY 1.5X – 5X HIGHER IN &gt;0 THAN &lt;0 CORRELATIONS, HIGHER IN EVERY CASE AND HIGHER ON AVERAGE BY ROUGHLY 2.5X, THAT’S HUGE</w:t>
      </w:r>
      <w:r w:rsidRPr="002F636C">
        <w:rPr>
          <w:highlight w:val="yellow"/>
          <w:lang w:val="en-US"/>
        </w:rPr>
        <w:t xml:space="preserve">! </w:t>
      </w:r>
    </w:p>
    <w:p w14:paraId="3AFB83BE" w14:textId="3B61E6E3" w:rsidR="00AC1BC4" w:rsidRPr="00AC1BC4" w:rsidRDefault="00AC1BC4" w:rsidP="002F636C">
      <w:pPr>
        <w:spacing w:after="0"/>
        <w:rPr>
          <w:lang w:val="en-US"/>
        </w:rPr>
      </w:pPr>
      <w:r w:rsidRPr="00AC1BC4">
        <w:rPr>
          <w:lang w:val="en-US"/>
        </w:rPr>
        <w:tab/>
      </w:r>
      <w:r w:rsidRPr="00332C5E">
        <w:rPr>
          <w:b/>
          <w:bCs/>
          <w:highlight w:val="green"/>
          <w:lang w:val="en-US"/>
        </w:rPr>
        <w:t>FS</w:t>
      </w:r>
      <w:r w:rsidRPr="00332C5E">
        <w:rPr>
          <w:highlight w:val="green"/>
          <w:lang w:val="en-US"/>
        </w:rPr>
        <w:t>:</w:t>
      </w:r>
      <w:r w:rsidR="00332C5E">
        <w:rPr>
          <w:highlight w:val="green"/>
          <w:lang w:val="en-US"/>
        </w:rPr>
        <w:t xml:space="preserve"> </w:t>
      </w:r>
      <w:r w:rsidRPr="00332C5E">
        <w:rPr>
          <w:highlight w:val="green"/>
          <w:lang w:val="en-US"/>
        </w:rPr>
        <w:t xml:space="preserve">Fair enough. I will modify my </w:t>
      </w:r>
      <w:proofErr w:type="gramStart"/>
      <w:r w:rsidRPr="00332C5E">
        <w:rPr>
          <w:highlight w:val="green"/>
          <w:lang w:val="en-US"/>
        </w:rPr>
        <w:t>comment</w:t>
      </w:r>
      <w:proofErr w:type="gramEnd"/>
      <w:r w:rsidR="006849FD" w:rsidRPr="00332C5E">
        <w:rPr>
          <w:highlight w:val="green"/>
          <w:lang w:val="en-US"/>
        </w:rPr>
        <w:t xml:space="preserve"> for </w:t>
      </w:r>
      <w:proofErr w:type="gramStart"/>
      <w:r w:rsidR="006849FD" w:rsidRPr="00332C5E">
        <w:rPr>
          <w:highlight w:val="green"/>
          <w:lang w:val="en-US"/>
        </w:rPr>
        <w:t>yours</w:t>
      </w:r>
      <w:proofErr w:type="gramEnd"/>
      <w:r w:rsidR="006849FD" w:rsidRPr="00332C5E">
        <w:rPr>
          <w:highlight w:val="green"/>
          <w:lang w:val="en-US"/>
        </w:rPr>
        <w:t xml:space="preserve"> in the document.</w:t>
      </w:r>
    </w:p>
    <w:p w14:paraId="2373FE27" w14:textId="6A000E7D" w:rsidR="002F636C" w:rsidRPr="002F636C" w:rsidRDefault="002F636C" w:rsidP="002F636C">
      <w:pPr>
        <w:spacing w:after="0"/>
        <w:rPr>
          <w:lang w:val="en-US"/>
        </w:rPr>
      </w:pPr>
      <w:r w:rsidRPr="002F636C">
        <w:rPr>
          <w:b/>
          <w:bCs/>
          <w:highlight w:val="yellow"/>
          <w:lang w:val="en-US"/>
        </w:rPr>
        <w:t>MK: GOOD TO ADD MEAN/MEDIAN ROWS TO A TABLE LIKE THIS</w:t>
      </w:r>
      <w:r w:rsidRPr="002F636C">
        <w:rPr>
          <w:highlight w:val="yellow"/>
          <w:lang w:val="en-US"/>
        </w:rPr>
        <w:t>.</w:t>
      </w:r>
      <w:r w:rsidRPr="002F636C">
        <w:rPr>
          <w:lang w:val="en-US"/>
        </w:rPr>
        <w:t xml:space="preserve"> </w:t>
      </w:r>
    </w:p>
    <w:p w14:paraId="33E9E31A" w14:textId="0899C8AA" w:rsidR="002F636C" w:rsidRPr="002F636C" w:rsidRDefault="006849FD" w:rsidP="00235E57">
      <w:pPr>
        <w:spacing w:after="0"/>
        <w:ind w:left="708"/>
        <w:rPr>
          <w:lang w:val="en-US"/>
        </w:rPr>
      </w:pPr>
      <w:r w:rsidRPr="00332C5E">
        <w:rPr>
          <w:b/>
          <w:bCs/>
          <w:highlight w:val="green"/>
          <w:lang w:val="en-US"/>
        </w:rPr>
        <w:t>FS</w:t>
      </w:r>
      <w:r w:rsidRPr="00332C5E">
        <w:rPr>
          <w:highlight w:val="green"/>
          <w:lang w:val="en-US"/>
        </w:rPr>
        <w:t>: Below I reprinted the tables both for quality and value with a mean/median row.</w:t>
      </w:r>
    </w:p>
    <w:p w14:paraId="2EBA3A7B" w14:textId="77777777" w:rsidR="002F636C" w:rsidRPr="002F636C" w:rsidRDefault="002F636C" w:rsidP="002F636C">
      <w:pPr>
        <w:spacing w:after="0"/>
        <w:rPr>
          <w:lang w:val="en-US"/>
        </w:rPr>
      </w:pPr>
      <w:r w:rsidRPr="002F636C">
        <w:rPr>
          <w:b/>
          <w:bCs/>
          <w:lang w:val="en-US"/>
        </w:rPr>
        <w:t>QUALITY</w:t>
      </w:r>
      <w:r w:rsidRPr="002F636C">
        <w:rPr>
          <w:lang w:val="en-US"/>
        </w:rPr>
        <w:t xml:space="preserve">: </w:t>
      </w:r>
    </w:p>
    <w:p w14:paraId="396258F3" w14:textId="77777777" w:rsidR="002F636C" w:rsidRPr="002F636C" w:rsidRDefault="002F636C" w:rsidP="002F636C">
      <w:pPr>
        <w:spacing w:after="0"/>
        <w:rPr>
          <w:lang w:val="en-US"/>
        </w:rPr>
      </w:pPr>
      <w:r w:rsidRPr="002F636C">
        <w:rPr>
          <w:lang w:val="en-US"/>
        </w:rPr>
        <w:t xml:space="preserve">-In </w:t>
      </w:r>
      <w:r w:rsidRPr="002F636C">
        <w:rPr>
          <w:b/>
          <w:bCs/>
          <w:lang w:val="en-US"/>
        </w:rPr>
        <w:t>low DD</w:t>
      </w:r>
      <w:r w:rsidRPr="002F636C">
        <w:rPr>
          <w:lang w:val="en-US"/>
        </w:rPr>
        <w:t xml:space="preserve">, where Momentum does best, Quality has lower return when </w:t>
      </w:r>
      <w:proofErr w:type="gramStart"/>
      <w:r w:rsidRPr="002F636C">
        <w:rPr>
          <w:lang w:val="en-US"/>
        </w:rPr>
        <w:t>Corr(</w:t>
      </w:r>
      <w:proofErr w:type="gramEnd"/>
      <w:r w:rsidRPr="002F636C">
        <w:rPr>
          <w:lang w:val="en-US"/>
        </w:rPr>
        <w:t>PMOM, Quality) &lt;0 is SPX, but not elsewhere.</w:t>
      </w:r>
    </w:p>
    <w:p w14:paraId="0CFB3B12" w14:textId="77777777" w:rsidR="002F636C" w:rsidRPr="002F636C" w:rsidRDefault="002F636C" w:rsidP="002F636C">
      <w:pPr>
        <w:spacing w:after="0"/>
        <w:rPr>
          <w:lang w:val="en-US"/>
        </w:rPr>
      </w:pPr>
      <w:r w:rsidRPr="002F636C">
        <w:rPr>
          <w:lang w:val="en-US"/>
        </w:rPr>
        <w:t xml:space="preserve">-This probably does </w:t>
      </w:r>
      <w:r w:rsidRPr="002F636C">
        <w:rPr>
          <w:b/>
          <w:bCs/>
          <w:lang w:val="en-US"/>
        </w:rPr>
        <w:t>not</w:t>
      </w:r>
      <w:r w:rsidRPr="002F636C">
        <w:rPr>
          <w:lang w:val="en-US"/>
        </w:rPr>
        <w:t> go in favor of neutralizing quality to PMOM.</w:t>
      </w:r>
    </w:p>
    <w:p w14:paraId="1D15DE62" w14:textId="77777777" w:rsidR="002F636C" w:rsidRPr="002F636C" w:rsidRDefault="002F636C" w:rsidP="002F636C">
      <w:pPr>
        <w:spacing w:after="0"/>
        <w:rPr>
          <w:b/>
          <w:bCs/>
          <w:lang w:val="en-US"/>
        </w:rPr>
      </w:pPr>
      <w:r w:rsidRPr="002F636C">
        <w:rPr>
          <w:b/>
          <w:bCs/>
          <w:lang w:val="en-US"/>
        </w:rPr>
        <w:t> </w:t>
      </w:r>
      <w:r w:rsidRPr="002F636C">
        <w:rPr>
          <w:b/>
          <w:bCs/>
          <w:highlight w:val="yellow"/>
          <w:lang w:val="en-US"/>
        </w:rPr>
        <w:t>MK; WE LIKELY WANT TO ISOLATE QUALITY FROM PMOM IN LOWDD (NEUTRALIZE) EVEN IF IT ONLY WOULD HAVE CLEARLY HELPED FOR US BACKTESTS.</w:t>
      </w:r>
      <w:r w:rsidRPr="002F636C">
        <w:rPr>
          <w:b/>
          <w:bCs/>
          <w:lang w:val="en-US"/>
        </w:rPr>
        <w:t xml:space="preserve"> </w:t>
      </w:r>
    </w:p>
    <w:p w14:paraId="12D2AD2B" w14:textId="77777777" w:rsidR="006B0787" w:rsidRDefault="006B0787" w:rsidP="009D6615">
      <w:pPr>
        <w:rPr>
          <w:lang w:val="en-US"/>
        </w:rPr>
      </w:pPr>
    </w:p>
    <w:p w14:paraId="315E69BE" w14:textId="015397BC" w:rsidR="00925AD1" w:rsidRDefault="00925AD1" w:rsidP="009D6615">
      <w:pPr>
        <w:rPr>
          <w:lang w:val="en-US"/>
        </w:rPr>
      </w:pPr>
      <w:r w:rsidRPr="00925AD1">
        <w:rPr>
          <w:noProof/>
          <w:lang w:val="en-US"/>
        </w:rPr>
        <w:drawing>
          <wp:inline distT="0" distB="0" distL="0" distR="0" wp14:anchorId="7EF0A7BD" wp14:editId="67E02DE6">
            <wp:extent cx="4752975" cy="2633940"/>
            <wp:effectExtent l="0" t="0" r="0" b="0"/>
            <wp:docPr id="1152310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0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58016" cy="263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6F3A" w14:textId="03F3290A" w:rsidR="0080132C" w:rsidRDefault="0080132C" w:rsidP="009D6615">
      <w:pPr>
        <w:rPr>
          <w:lang w:val="en-US"/>
        </w:rPr>
      </w:pPr>
      <w:r>
        <w:rPr>
          <w:lang w:val="en-US"/>
        </w:rPr>
        <w:t xml:space="preserve">-On average in low DD, </w:t>
      </w:r>
      <w:r w:rsidR="000E79F0">
        <w:rPr>
          <w:lang w:val="en-US"/>
        </w:rPr>
        <w:t xml:space="preserve">value </w:t>
      </w:r>
      <w:r w:rsidR="0012667B">
        <w:rPr>
          <w:lang w:val="en-US"/>
        </w:rPr>
        <w:t>returns are more than 2X in &gt;0 than in &lt;0.</w:t>
      </w:r>
      <w:r w:rsidR="004B085E">
        <w:rPr>
          <w:lang w:val="en-US"/>
        </w:rPr>
        <w:t xml:space="preserve"> They are higher in every case.</w:t>
      </w:r>
    </w:p>
    <w:p w14:paraId="3DB94EEA" w14:textId="40B2C146" w:rsidR="00997DD5" w:rsidRPr="001F0BEA" w:rsidRDefault="003B2A5D" w:rsidP="00997DD5">
      <w:pPr>
        <w:rPr>
          <w:lang w:val="en-US"/>
        </w:rPr>
      </w:pPr>
      <w:r w:rsidRPr="003B2A5D">
        <w:rPr>
          <w:noProof/>
          <w:lang w:val="en-US"/>
        </w:rPr>
        <w:lastRenderedPageBreak/>
        <w:drawing>
          <wp:inline distT="0" distB="0" distL="0" distR="0" wp14:anchorId="61302A46" wp14:editId="7FE2141A">
            <wp:extent cx="5486400" cy="3085465"/>
            <wp:effectExtent l="0" t="0" r="0" b="635"/>
            <wp:docPr id="5337935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9359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DD5" w:rsidRPr="001F0BE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C59"/>
    <w:multiLevelType w:val="multilevel"/>
    <w:tmpl w:val="26D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E1D3E"/>
    <w:multiLevelType w:val="multilevel"/>
    <w:tmpl w:val="302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E1B87"/>
    <w:multiLevelType w:val="multilevel"/>
    <w:tmpl w:val="79E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5D7C"/>
    <w:multiLevelType w:val="hybridMultilevel"/>
    <w:tmpl w:val="25241B06"/>
    <w:lvl w:ilvl="0" w:tplc="15E4201C">
      <w:start w:val="21"/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822C4"/>
    <w:multiLevelType w:val="multilevel"/>
    <w:tmpl w:val="E25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57B3B"/>
    <w:multiLevelType w:val="multilevel"/>
    <w:tmpl w:val="BF3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1D27B6"/>
    <w:multiLevelType w:val="multilevel"/>
    <w:tmpl w:val="4EA0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77454">
    <w:abstractNumId w:val="4"/>
  </w:num>
  <w:num w:numId="2" w16cid:durableId="721095406">
    <w:abstractNumId w:val="6"/>
  </w:num>
  <w:num w:numId="3" w16cid:durableId="2050836462">
    <w:abstractNumId w:val="1"/>
  </w:num>
  <w:num w:numId="4" w16cid:durableId="1139879444">
    <w:abstractNumId w:val="2"/>
  </w:num>
  <w:num w:numId="5" w16cid:durableId="425467718">
    <w:abstractNumId w:val="0"/>
  </w:num>
  <w:num w:numId="6" w16cid:durableId="779572948">
    <w:abstractNumId w:val="5"/>
  </w:num>
  <w:num w:numId="7" w16cid:durableId="586572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EC"/>
    <w:rsid w:val="00000894"/>
    <w:rsid w:val="000011D0"/>
    <w:rsid w:val="00006DF9"/>
    <w:rsid w:val="00026EA8"/>
    <w:rsid w:val="00032251"/>
    <w:rsid w:val="0003690C"/>
    <w:rsid w:val="0004177E"/>
    <w:rsid w:val="000546EC"/>
    <w:rsid w:val="00072B7B"/>
    <w:rsid w:val="00077F98"/>
    <w:rsid w:val="000866F2"/>
    <w:rsid w:val="00093E46"/>
    <w:rsid w:val="000C4C22"/>
    <w:rsid w:val="000D1D2B"/>
    <w:rsid w:val="000D4348"/>
    <w:rsid w:val="000E79F0"/>
    <w:rsid w:val="00114197"/>
    <w:rsid w:val="0012375A"/>
    <w:rsid w:val="0012667B"/>
    <w:rsid w:val="00167872"/>
    <w:rsid w:val="001756CF"/>
    <w:rsid w:val="0017647F"/>
    <w:rsid w:val="001A18F3"/>
    <w:rsid w:val="001A283D"/>
    <w:rsid w:val="001B7D66"/>
    <w:rsid w:val="001C1D19"/>
    <w:rsid w:val="001D013B"/>
    <w:rsid w:val="001D3A4C"/>
    <w:rsid w:val="001E0A6D"/>
    <w:rsid w:val="001F0BEA"/>
    <w:rsid w:val="00230CE5"/>
    <w:rsid w:val="00235E57"/>
    <w:rsid w:val="00241DDC"/>
    <w:rsid w:val="002546AD"/>
    <w:rsid w:val="002565E4"/>
    <w:rsid w:val="002575E2"/>
    <w:rsid w:val="002708D4"/>
    <w:rsid w:val="002732C1"/>
    <w:rsid w:val="002807F4"/>
    <w:rsid w:val="002925E3"/>
    <w:rsid w:val="00296C5F"/>
    <w:rsid w:val="002A0130"/>
    <w:rsid w:val="002A1BA2"/>
    <w:rsid w:val="002B73F9"/>
    <w:rsid w:val="002E06EB"/>
    <w:rsid w:val="002E3210"/>
    <w:rsid w:val="002F2F5D"/>
    <w:rsid w:val="002F636C"/>
    <w:rsid w:val="0030397B"/>
    <w:rsid w:val="00306A37"/>
    <w:rsid w:val="003107A4"/>
    <w:rsid w:val="00332C5E"/>
    <w:rsid w:val="00334313"/>
    <w:rsid w:val="0034019F"/>
    <w:rsid w:val="00366D2F"/>
    <w:rsid w:val="00367BFE"/>
    <w:rsid w:val="00391EC6"/>
    <w:rsid w:val="003922D8"/>
    <w:rsid w:val="003A1A37"/>
    <w:rsid w:val="003B2A5D"/>
    <w:rsid w:val="003B6C20"/>
    <w:rsid w:val="003E5C99"/>
    <w:rsid w:val="003F0B83"/>
    <w:rsid w:val="00402123"/>
    <w:rsid w:val="00404C95"/>
    <w:rsid w:val="004050FF"/>
    <w:rsid w:val="00415217"/>
    <w:rsid w:val="00423336"/>
    <w:rsid w:val="00431536"/>
    <w:rsid w:val="00432AC5"/>
    <w:rsid w:val="00456BFB"/>
    <w:rsid w:val="0046478A"/>
    <w:rsid w:val="0046586F"/>
    <w:rsid w:val="00467CA5"/>
    <w:rsid w:val="00474D58"/>
    <w:rsid w:val="00484455"/>
    <w:rsid w:val="00492728"/>
    <w:rsid w:val="004A41B5"/>
    <w:rsid w:val="004B085E"/>
    <w:rsid w:val="004B7C8D"/>
    <w:rsid w:val="004C2141"/>
    <w:rsid w:val="00536DF4"/>
    <w:rsid w:val="0055310A"/>
    <w:rsid w:val="005631F2"/>
    <w:rsid w:val="00565723"/>
    <w:rsid w:val="00592632"/>
    <w:rsid w:val="005A1F88"/>
    <w:rsid w:val="005A7E79"/>
    <w:rsid w:val="005A7FA2"/>
    <w:rsid w:val="005E15E2"/>
    <w:rsid w:val="005F0F16"/>
    <w:rsid w:val="0060450D"/>
    <w:rsid w:val="00616117"/>
    <w:rsid w:val="00622937"/>
    <w:rsid w:val="006325E7"/>
    <w:rsid w:val="00633321"/>
    <w:rsid w:val="00634BB4"/>
    <w:rsid w:val="0064260D"/>
    <w:rsid w:val="00646C4E"/>
    <w:rsid w:val="00647CD0"/>
    <w:rsid w:val="0066277D"/>
    <w:rsid w:val="006709BF"/>
    <w:rsid w:val="0067512D"/>
    <w:rsid w:val="006849FD"/>
    <w:rsid w:val="00685CEA"/>
    <w:rsid w:val="00692E11"/>
    <w:rsid w:val="00695554"/>
    <w:rsid w:val="006B0787"/>
    <w:rsid w:val="006C6639"/>
    <w:rsid w:val="006D7A89"/>
    <w:rsid w:val="006F0CE3"/>
    <w:rsid w:val="00700A0D"/>
    <w:rsid w:val="0072096E"/>
    <w:rsid w:val="00732A0A"/>
    <w:rsid w:val="00751E84"/>
    <w:rsid w:val="00756C70"/>
    <w:rsid w:val="00757300"/>
    <w:rsid w:val="007645B0"/>
    <w:rsid w:val="0077081D"/>
    <w:rsid w:val="007733C6"/>
    <w:rsid w:val="00794AE4"/>
    <w:rsid w:val="007A5625"/>
    <w:rsid w:val="007B6942"/>
    <w:rsid w:val="007C4D4E"/>
    <w:rsid w:val="007E2286"/>
    <w:rsid w:val="007F1B58"/>
    <w:rsid w:val="007F713D"/>
    <w:rsid w:val="0080132C"/>
    <w:rsid w:val="0080445E"/>
    <w:rsid w:val="00804D75"/>
    <w:rsid w:val="008249E6"/>
    <w:rsid w:val="00825483"/>
    <w:rsid w:val="008325B9"/>
    <w:rsid w:val="00862A80"/>
    <w:rsid w:val="00866504"/>
    <w:rsid w:val="008C000F"/>
    <w:rsid w:val="008C0AAF"/>
    <w:rsid w:val="008C4C93"/>
    <w:rsid w:val="008C4F8F"/>
    <w:rsid w:val="008F195B"/>
    <w:rsid w:val="008F53CB"/>
    <w:rsid w:val="0092017D"/>
    <w:rsid w:val="00925AD1"/>
    <w:rsid w:val="0093299E"/>
    <w:rsid w:val="00955452"/>
    <w:rsid w:val="009936BD"/>
    <w:rsid w:val="00997DD5"/>
    <w:rsid w:val="009B1F9C"/>
    <w:rsid w:val="009B7711"/>
    <w:rsid w:val="009D2697"/>
    <w:rsid w:val="009D6615"/>
    <w:rsid w:val="00A0704F"/>
    <w:rsid w:val="00A146F6"/>
    <w:rsid w:val="00A17DEB"/>
    <w:rsid w:val="00A2373C"/>
    <w:rsid w:val="00A349EE"/>
    <w:rsid w:val="00A47B90"/>
    <w:rsid w:val="00A5174A"/>
    <w:rsid w:val="00A554EC"/>
    <w:rsid w:val="00A55685"/>
    <w:rsid w:val="00A73B1E"/>
    <w:rsid w:val="00A80647"/>
    <w:rsid w:val="00A8542D"/>
    <w:rsid w:val="00A93277"/>
    <w:rsid w:val="00AC03E6"/>
    <w:rsid w:val="00AC1BC4"/>
    <w:rsid w:val="00AF1710"/>
    <w:rsid w:val="00AF519F"/>
    <w:rsid w:val="00B00DB9"/>
    <w:rsid w:val="00B0790B"/>
    <w:rsid w:val="00B10367"/>
    <w:rsid w:val="00B13727"/>
    <w:rsid w:val="00B14631"/>
    <w:rsid w:val="00B23CCB"/>
    <w:rsid w:val="00B30035"/>
    <w:rsid w:val="00B35A63"/>
    <w:rsid w:val="00B5304A"/>
    <w:rsid w:val="00B64CA7"/>
    <w:rsid w:val="00B65006"/>
    <w:rsid w:val="00B7536F"/>
    <w:rsid w:val="00B8146E"/>
    <w:rsid w:val="00B84A0F"/>
    <w:rsid w:val="00BA1E5B"/>
    <w:rsid w:val="00BB0D57"/>
    <w:rsid w:val="00BE0BFD"/>
    <w:rsid w:val="00BE7055"/>
    <w:rsid w:val="00BF4188"/>
    <w:rsid w:val="00BF58D5"/>
    <w:rsid w:val="00C00684"/>
    <w:rsid w:val="00C02A8E"/>
    <w:rsid w:val="00C05030"/>
    <w:rsid w:val="00C06FF0"/>
    <w:rsid w:val="00C177DF"/>
    <w:rsid w:val="00C200BC"/>
    <w:rsid w:val="00C20E5C"/>
    <w:rsid w:val="00C30028"/>
    <w:rsid w:val="00C321D7"/>
    <w:rsid w:val="00C40A44"/>
    <w:rsid w:val="00C52B42"/>
    <w:rsid w:val="00C64F4D"/>
    <w:rsid w:val="00C8314B"/>
    <w:rsid w:val="00C83361"/>
    <w:rsid w:val="00CA0E1C"/>
    <w:rsid w:val="00CA409A"/>
    <w:rsid w:val="00CC4C1B"/>
    <w:rsid w:val="00CD4C99"/>
    <w:rsid w:val="00CE2603"/>
    <w:rsid w:val="00CE319A"/>
    <w:rsid w:val="00CE40E0"/>
    <w:rsid w:val="00CF1622"/>
    <w:rsid w:val="00CF5580"/>
    <w:rsid w:val="00D01E4D"/>
    <w:rsid w:val="00D07987"/>
    <w:rsid w:val="00D14691"/>
    <w:rsid w:val="00D36293"/>
    <w:rsid w:val="00D43D4B"/>
    <w:rsid w:val="00D45713"/>
    <w:rsid w:val="00D72500"/>
    <w:rsid w:val="00D74B63"/>
    <w:rsid w:val="00D81CD6"/>
    <w:rsid w:val="00D91318"/>
    <w:rsid w:val="00D971B0"/>
    <w:rsid w:val="00DA0E93"/>
    <w:rsid w:val="00DA4273"/>
    <w:rsid w:val="00DA7238"/>
    <w:rsid w:val="00DC0F19"/>
    <w:rsid w:val="00DC732E"/>
    <w:rsid w:val="00DD3C69"/>
    <w:rsid w:val="00E03AE2"/>
    <w:rsid w:val="00E04692"/>
    <w:rsid w:val="00E11FF3"/>
    <w:rsid w:val="00E13057"/>
    <w:rsid w:val="00E23273"/>
    <w:rsid w:val="00E40525"/>
    <w:rsid w:val="00E5582C"/>
    <w:rsid w:val="00E603B7"/>
    <w:rsid w:val="00E64A80"/>
    <w:rsid w:val="00E75C69"/>
    <w:rsid w:val="00EC1054"/>
    <w:rsid w:val="00EC2392"/>
    <w:rsid w:val="00EE1C2E"/>
    <w:rsid w:val="00EE1D8D"/>
    <w:rsid w:val="00EE421A"/>
    <w:rsid w:val="00EE7AF2"/>
    <w:rsid w:val="00EF330C"/>
    <w:rsid w:val="00F12EA8"/>
    <w:rsid w:val="00F20452"/>
    <w:rsid w:val="00F47EA1"/>
    <w:rsid w:val="00F625D5"/>
    <w:rsid w:val="00F76643"/>
    <w:rsid w:val="00F804AE"/>
    <w:rsid w:val="00F82E41"/>
    <w:rsid w:val="00F84F0E"/>
    <w:rsid w:val="00FC265A"/>
    <w:rsid w:val="00FE1CC7"/>
    <w:rsid w:val="00FE22B0"/>
    <w:rsid w:val="00FE279B"/>
    <w:rsid w:val="00FF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86A2D"/>
  <w15:chartTrackingRefBased/>
  <w15:docId w15:val="{9A7143F1-913C-46CB-AE5C-58B017E1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6EC"/>
  </w:style>
  <w:style w:type="paragraph" w:styleId="Titre1">
    <w:name w:val="heading 1"/>
    <w:basedOn w:val="Normal"/>
    <w:next w:val="Normal"/>
    <w:link w:val="Titre1Car"/>
    <w:uiPriority w:val="9"/>
    <w:qFormat/>
    <w:rsid w:val="0005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5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4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4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4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4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4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4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4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4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54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4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46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46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46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46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46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46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4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46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46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46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4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46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46EC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07987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D0798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07987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D079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49B37-5AF5-446B-AD6E-68FDFE31B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34</Pages>
  <Words>3138</Words>
  <Characters>17262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iA Financial Group</Company>
  <LinksUpToDate>false</LinksUpToDate>
  <CharactersWithSpaces>20360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St-Laurent, Félix</dc:creator>
  <cp:keywords/>
  <dc:description/>
  <cp:lastModifiedBy>St-Laurent, Félix</cp:lastModifiedBy>
  <cp:revision>257</cp:revision>
  <dcterms:created xsi:type="dcterms:W3CDTF">2026-04-24T11:18:00Z</dcterms:created>
  <dcterms:modified xsi:type="dcterms:W3CDTF">2026-05-19T19:05:00Z</dcterms:modified>
</cp:coreProperties>
</file>