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7 客户端认证方式 之 client_secret_jwt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这篇文章来讲讲 client_secret_jwt 方式。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client_secret_jwt</w:t>
      </w:r>
    </w:p>
    <w:p>
      <w:pPr>
        <w:rPr>
          <w:rFonts w:hint="eastAsia"/>
        </w:rPr>
      </w:pPr>
      <w:r>
        <w:rPr>
          <w:rFonts w:hint="eastAsia"/>
        </w:rPr>
        <w:t>client_secret_jwt方式就是利用 JWT 进行认证。请求方和授权服务器，两者都知道客户端的 client_secret，通过相同的 HMAC 算法（对称签名算法）去加签和验签 JWT ，可以达到客户端认证的目的。</w:t>
      </w:r>
    </w:p>
    <w:p>
      <w:pPr>
        <w:rPr>
          <w:rFonts w:hint="eastAsia"/>
        </w:rPr>
      </w:pPr>
      <w:r>
        <w:rPr>
          <w:rFonts w:hint="eastAsia"/>
        </w:rPr>
        <w:t>请求方 通过 HMAC算法，以 client_secret 作为密钥，将客户端信息加签生成 JWT ；</w:t>
      </w:r>
    </w:p>
    <w:p>
      <w:pPr>
        <w:rPr>
          <w:rFonts w:hint="eastAsia"/>
        </w:rPr>
      </w:pPr>
      <w:r>
        <w:rPr>
          <w:rFonts w:hint="eastAsia"/>
        </w:rPr>
        <w:t>授权服务器 使用相同的 HMAC算法和client_secret，对请求方的 JWT 进行验签以认证客户端。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了解 JWT 的签名算法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示例</w:t>
      </w:r>
    </w:p>
    <w:p>
      <w:pPr>
        <w:rPr>
          <w:rFonts w:hint="eastAsia"/>
        </w:rPr>
      </w:pPr>
      <w:r>
        <w:rPr>
          <w:rFonts w:hint="eastAsia"/>
        </w:rPr>
        <w:t>请求方传参：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client_id</w:t>
      </w:r>
    </w:p>
    <w:p>
      <w:pPr>
        <w:rPr>
          <w:rFonts w:hint="eastAsia"/>
        </w:rPr>
      </w:pPr>
      <w:r>
        <w:rPr>
          <w:rFonts w:hint="eastAsia"/>
        </w:rPr>
        <w:t>client_assertion_type：固定值 urn:ietf:params:oauth:client-assertion-type:jwt-bearer</w:t>
      </w:r>
    </w:p>
    <w:p>
      <w:pPr>
        <w:rPr>
          <w:rFonts w:hint="eastAsia"/>
        </w:rPr>
      </w:pPr>
      <w:r>
        <w:rPr>
          <w:rFonts w:hint="eastAsia"/>
        </w:rPr>
        <w:t>client_assertion：client生成的jwt</w:t>
      </w:r>
    </w:p>
    <w:p>
      <w:pPr>
        <w:rPr>
          <w:rFonts w:hint="eastAsia"/>
        </w:rPr>
      </w:pPr>
      <w:r>
        <w:rPr>
          <w:rFonts w:hint="eastAsia"/>
        </w:rPr>
        <w:t>环境准备</w:t>
      </w:r>
    </w:p>
    <w:p>
      <w:pPr>
        <w:rPr>
          <w:rFonts w:hint="eastAsia"/>
        </w:rPr>
      </w:pPr>
      <w:r>
        <w:rPr>
          <w:rFonts w:hint="eastAsia"/>
        </w:rPr>
        <w:t>授权服务器</w:t>
      </w:r>
    </w:p>
    <w:p>
      <w:pPr>
        <w:rPr>
          <w:rFonts w:hint="eastAsia"/>
        </w:rPr>
      </w:pPr>
      <w:r>
        <w:rPr>
          <w:rFonts w:hint="eastAsia"/>
        </w:rPr>
        <w:t>同样的，基于 快速搭建一个授权服务器 文章中的示例，修改 SecurityConfiguration 中 registeredClientRepository() 方法，如下：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@Bean</w:t>
      </w:r>
    </w:p>
    <w:p>
      <w:pPr>
        <w:rPr>
          <w:rFonts w:hint="eastAsia"/>
        </w:rPr>
      </w:pPr>
      <w:r>
        <w:rPr>
          <w:rFonts w:hint="eastAsia"/>
        </w:rPr>
        <w:t xml:space="preserve">    public RegisteredClientRepository registeredClientRepository() {</w:t>
      </w:r>
    </w:p>
    <w:p>
      <w:pPr>
        <w:rPr>
          <w:rFonts w:hint="eastAsia"/>
        </w:rPr>
      </w:pPr>
      <w:r>
        <w:rPr>
          <w:rFonts w:hint="eastAsia"/>
        </w:rPr>
        <w:t xml:space="preserve">        RegisteredClient registeredClient3 = RegisteredClient.withId(UUID.randomUUID().toString())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.clientId("client3")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jwt方式验证，密码作为签名算法的密钥，不能配前缀！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.clientSecret("01234567890123456789012345678912")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.clientAuthenticationMethod(ClientAuthenticationMethod.CLIENT_SECRET_JWT)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.clientSettings(ClientSettings.builder()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JWT 方式必须配置，确定jwt的签名算法（CLIENT_SECRET_JWT 方式使用 MacAlgorithm（对称加密算法），密钥为client_secret）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.tokenEndpointAuthenticationSigningAlgorithm(MacAlgorithm.HS256)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.build())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.authorizationGrantType(AuthorizationGrantType.CLIENT_CREDENTIALS)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new InMemoryRegisteredClientRepository(registeredClient3 );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t>生成 JWT</w:t>
      </w:r>
    </w:p>
    <w:p>
      <w:pPr>
        <w:rPr>
          <w:rFonts w:hint="eastAsia"/>
        </w:rPr>
      </w:pPr>
      <w:r>
        <w:rPr>
          <w:rFonts w:hint="eastAsia"/>
        </w:rPr>
        <w:t>public class ClientJwtTest {</w:t>
      </w:r>
    </w:p>
    <w:p>
      <w:pPr>
        <w:rPr>
          <w:rFonts w:hint="eastAsia"/>
        </w:rPr>
      </w:pPr>
      <w:r>
        <w:rPr>
          <w:rFonts w:hint="eastAsia"/>
        </w:rPr>
        <w:t xml:space="preserve">    public static void main(String[] args) throws JOSEException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String clientId = "client3";</w:t>
      </w:r>
    </w:p>
    <w:p>
      <w:pPr>
        <w:rPr>
          <w:rFonts w:hint="eastAsia"/>
        </w:rPr>
      </w:pPr>
      <w:r>
        <w:rPr>
          <w:rFonts w:hint="eastAsia"/>
        </w:rPr>
        <w:t xml:space="preserve">        String clientSecret = "01234567890123456789012345678912";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至少以下四项信息</w:t>
      </w:r>
    </w:p>
    <w:p>
      <w:pPr>
        <w:rPr>
          <w:rFonts w:hint="eastAsia"/>
        </w:rPr>
      </w:pPr>
      <w:r>
        <w:rPr>
          <w:rFonts w:hint="eastAsia"/>
        </w:rPr>
        <w:t xml:space="preserve">        JWTClaimsSet claimsSet = new JWTClaimsSet.Builder()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主体：固定clientId</w:t>
      </w:r>
    </w:p>
    <w:p>
      <w:pPr>
        <w:rPr>
          <w:rFonts w:hint="eastAsia"/>
        </w:rPr>
      </w:pPr>
      <w:r>
        <w:rPr>
          <w:rFonts w:hint="eastAsia"/>
        </w:rPr>
        <w:t xml:space="preserve">                .subject(clientId)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发行者：固定clientId</w:t>
      </w:r>
    </w:p>
    <w:p>
      <w:pPr>
        <w:rPr>
          <w:rFonts w:hint="eastAsia"/>
        </w:rPr>
      </w:pPr>
      <w:r>
        <w:rPr>
          <w:rFonts w:hint="eastAsia"/>
        </w:rPr>
        <w:t xml:space="preserve">                .issuer(clientId)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授权中心的地址</w:t>
      </w:r>
    </w:p>
    <w:p>
      <w:pPr>
        <w:rPr>
          <w:rFonts w:hint="eastAsia"/>
        </w:rPr>
      </w:pPr>
      <w:r>
        <w:rPr>
          <w:rFonts w:hint="eastAsia"/>
        </w:rPr>
        <w:t xml:space="preserve">                .audience("http://localhost:9000")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过期时间</w:t>
      </w:r>
    </w:p>
    <w:p>
      <w:pPr>
        <w:rPr>
          <w:rFonts w:hint="eastAsia"/>
        </w:rPr>
      </w:pPr>
      <w:r>
        <w:rPr>
          <w:rFonts w:hint="eastAsia"/>
        </w:rPr>
        <w:t xml:space="preserve">                .expirationTime(new Date(System.currentTimeMillis() + 1000 * 60 * 60 * 24))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String jwt = hmacSign(claimsSet, clientSecret);</w:t>
      </w:r>
    </w:p>
    <w:p>
      <w:pPr>
        <w:rPr>
          <w:rFonts w:hint="eastAsia"/>
        </w:rPr>
      </w:pPr>
      <w:r>
        <w:rPr>
          <w:rFonts w:hint="eastAsia"/>
        </w:rPr>
        <w:t xml:space="preserve">        System.out.println(jwt);</w:t>
      </w:r>
    </w:p>
    <w:p>
      <w:pPr>
        <w:rPr>
          <w:rFonts w:hint="eastAsia"/>
        </w:rPr>
      </w:pPr>
      <w:r>
        <w:rPr>
          <w:rFonts w:hint="eastAsia"/>
        </w:rPr>
        <w:t xml:space="preserve">        // eyJhbGciOiJIUzI1NiJ9.eyJpc3MiOiJjbGllbnQxIiwic3ViIjoiY2xpZW50MSIsImF1ZCI6Imh0dHA6XC9cL2xvY2FsaG9zdDo5MDAwIiwiZXhwIjoxNjYxNjk5ODAzfQ.xpv_8w_R8LTZFID3uoQPn3CyQK_Bli3G-WTmrSrwayE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/**</w:t>
      </w:r>
    </w:p>
    <w:p>
      <w:pPr>
        <w:rPr>
          <w:rFonts w:hint="eastAsia"/>
        </w:rPr>
      </w:pPr>
      <w:r>
        <w:rPr>
          <w:rFonts w:hint="eastAsia"/>
        </w:rPr>
        <w:t xml:space="preserve">     * 使用 HMAC 算法加签生成jwt</w:t>
      </w:r>
    </w:p>
    <w:p>
      <w:pPr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rPr>
          <w:rFonts w:hint="eastAsia"/>
        </w:rPr>
      </w:pPr>
      <w:r>
        <w:rPr>
          <w:rFonts w:hint="eastAsia"/>
        </w:rPr>
        <w:t xml:space="preserve">    private static String hmacSign(JWTClaimsSet claimsSet, String secret) throws JOSEException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SecretKeySpec secretKeySpec = new SecretKeySpec(secret.getBytes(StandardCharsets.UTF_8), "HmacSHA256");</w:t>
      </w:r>
    </w:p>
    <w:p>
      <w:pPr>
        <w:rPr>
          <w:rFonts w:hint="eastAsia"/>
        </w:rPr>
      </w:pPr>
      <w:r>
        <w:rPr>
          <w:rFonts w:hint="eastAsia"/>
        </w:rPr>
        <w:t xml:space="preserve">        JWSSigner signer = new MACSigner(secretKeySpec);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SignedJWT signedJWT = new SignedJWT(new JWSHeader(JWSAlgorithm.HS256), claimsSet);</w:t>
      </w:r>
    </w:p>
    <w:p>
      <w:pPr>
        <w:rPr>
          <w:rFonts w:hint="eastAsia"/>
        </w:rPr>
      </w:pPr>
      <w:r>
        <w:rPr>
          <w:rFonts w:hint="eastAsia"/>
        </w:rPr>
        <w:t xml:space="preserve">        signedJWT.sign(signer);</w:t>
      </w:r>
    </w:p>
    <w:p>
      <w:pPr>
        <w:rPr>
          <w:rFonts w:hint="eastAsia"/>
        </w:rPr>
      </w:pPr>
      <w:r>
        <w:rPr>
          <w:rFonts w:hint="eastAsia"/>
        </w:rPr>
        <w:t xml:space="preserve">        String token = signedJWT.serialize();</w:t>
      </w:r>
    </w:p>
    <w:p>
      <w:pPr>
        <w:rPr>
          <w:rFonts w:hint="eastAsia"/>
        </w:rPr>
      </w:pPr>
      <w:r>
        <w:rPr>
          <w:rFonts w:hint="eastAsia"/>
        </w:rPr>
        <w:t xml:space="preserve">        return token;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使用Postman测试，在 Body栏，填入’client_id、client_assertion_type、client_assertion 和grant_type’，发送请求。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87465" cy="3433445"/>
            <wp:effectExtent l="0" t="0" r="13335" b="209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746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可以看到，使用此方式能成功获取到 access_token，说明授权服务器确实支持此认证方式。</w:t>
      </w:r>
    </w:p>
    <w:p>
      <w:pPr>
        <w:rPr>
          <w:rFonts w:hint="eastAsia"/>
        </w:rPr>
      </w:pPr>
      <w:r>
        <w:rPr>
          <w:rFonts w:hint="eastAsia"/>
        </w:rPr>
        <w:t>相应的curl命令如下：</w:t>
      </w:r>
    </w:p>
    <w:p>
      <w:pPr>
        <w:rPr>
          <w:rFonts w:hint="eastAsia"/>
        </w:rPr>
      </w:pPr>
      <w:r>
        <w:rPr>
          <w:rFonts w:hint="eastAsia"/>
        </w:rPr>
        <w:t>curl --location --request POST 'localhost:9000/oauth2/token' \</w:t>
      </w:r>
    </w:p>
    <w:p>
      <w:pPr>
        <w:rPr>
          <w:rFonts w:hint="eastAsia"/>
        </w:rPr>
      </w:pPr>
      <w:r>
        <w:rPr>
          <w:rFonts w:hint="eastAsia"/>
        </w:rPr>
        <w:t>--header 'Content-Type: application/x-www-form-urlencoded' \</w:t>
      </w:r>
    </w:p>
    <w:p>
      <w:pPr>
        <w:rPr>
          <w:rFonts w:hint="eastAsia"/>
        </w:rPr>
      </w:pPr>
      <w:r>
        <w:rPr>
          <w:rFonts w:hint="eastAsia"/>
        </w:rPr>
        <w:t>--data-urlencode 'grant_type=client_credentials' \</w:t>
      </w:r>
    </w:p>
    <w:p>
      <w:pPr>
        <w:rPr>
          <w:rFonts w:hint="eastAsia"/>
        </w:rPr>
      </w:pPr>
      <w:r>
        <w:rPr>
          <w:rFonts w:hint="eastAsia"/>
        </w:rPr>
        <w:t>--data-urlencode 'client_id=client3' \</w:t>
      </w:r>
    </w:p>
    <w:p>
      <w:pPr>
        <w:rPr>
          <w:rFonts w:hint="eastAsia"/>
        </w:rPr>
      </w:pPr>
      <w:r>
        <w:rPr>
          <w:rFonts w:hint="eastAsia"/>
        </w:rPr>
        <w:t>--data-urlencode 'client_assertion_type=urn:ietf:params:oauth:client-assertion-type:jwt-bearer' \</w:t>
      </w:r>
    </w:p>
    <w:p>
      <w:pPr>
        <w:rPr>
          <w:rFonts w:hint="eastAsia"/>
        </w:rPr>
      </w:pPr>
      <w:r>
        <w:rPr>
          <w:rFonts w:hint="eastAsia"/>
        </w:rPr>
        <w:t>--data-urlencode 'client_assertion=eyJhbGciOiJIUzI1NiJ9.eyJpc3MiOiJjbGllbnQzIiwic3ViIjoiY2xpZW50MyIsImF1ZCI6Imh0dHA6Ly9sb2NhbGhvc3Q6OTAwMCIsImV4cCI6MTY3Mjk5OTgwM30.Cu0JobiFyhyn0mS4rc8pMogI5eOE8uM84v8w5011Gkg'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源码分析</w:t>
      </w:r>
    </w:p>
    <w:p>
      <w:pPr>
        <w:rPr>
          <w:rFonts w:hint="eastAsia"/>
        </w:rPr>
      </w:pPr>
      <w:r>
        <w:rPr>
          <w:rFonts w:hint="eastAsia"/>
        </w:rPr>
        <w:t>JwtClientAssertionAuthenticationConverter</w:t>
      </w:r>
    </w:p>
    <w:p>
      <w:pPr>
        <w:rPr>
          <w:rFonts w:hint="eastAsia"/>
        </w:rPr>
      </w:pPr>
      <w:r>
        <w:rPr>
          <w:rFonts w:hint="eastAsia"/>
        </w:rPr>
        <w:t>从请求中解析出 client_id、client_assertion_type、client_assertion 参数。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JwtClientAssertionAuthenticationProvider</w:t>
      </w:r>
    </w:p>
    <w:p>
      <w:pPr>
        <w:rPr>
          <w:rFonts w:hint="eastAsia"/>
        </w:rPr>
      </w:pPr>
      <w:r>
        <w:rPr>
          <w:rFonts w:hint="eastAsia"/>
        </w:rPr>
        <w:t>JwtClientAssertionAuthenticationProvider 的核心就是对JWT进行解析和验证。</w:t>
      </w:r>
    </w:p>
    <w:p>
      <w:pPr>
        <w:rPr>
          <w:rFonts w:hint="eastAsia"/>
        </w:rPr>
      </w:pPr>
      <w:r>
        <w:rPr>
          <w:rFonts w:hint="eastAsia"/>
        </w:rPr>
        <w:t>核心流程如下：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使用请求携带的 clientId 查询客户端信息，若不存在则直接抛出异常。</w:t>
      </w:r>
    </w:p>
    <w:p>
      <w:pPr>
        <w:rPr>
          <w:rFonts w:hint="eastAsia"/>
        </w:rPr>
      </w:pPr>
      <w:r>
        <w:rPr>
          <w:rFonts w:hint="eastAsia"/>
        </w:rPr>
        <w:t>创建解析 JWT 的核心类 JwtDecoder</w:t>
      </w:r>
    </w:p>
    <w:p>
      <w:pPr>
        <w:rPr>
          <w:rFonts w:hint="eastAsia"/>
        </w:rPr>
      </w:pPr>
      <w:r>
        <w:rPr>
          <w:rFonts w:hint="eastAsia"/>
        </w:rPr>
        <w:t>解析 JWT，并验签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19010" cy="1483360"/>
            <wp:effectExtent l="0" t="0" r="21590" b="152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解析：</w:t>
      </w:r>
    </w:p>
    <w:p>
      <w:pPr>
        <w:rPr>
          <w:rFonts w:hint="eastAsia"/>
        </w:rPr>
      </w:pPr>
      <w:r>
        <w:rPr>
          <w:rFonts w:hint="eastAsia"/>
        </w:rPr>
        <w:t>我们在文章开头就说到 授权服务器 需要使用相同的 HMAC算法和client_secret，对请求方的 JWT 进行验签以认证客户端。事实也确实如此，一路跟踪创建 JwtDecoder 的代码就会发现，JwtDecoder 的创建过程就会用到客户端的配置（签名算法、密钥）。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0100" cy="2765425"/>
            <wp:effectExtent l="0" t="0" r="12700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创建完 JwtDecoder 之后，就要执行解析和验签了：jwtDecoder.decode(clientAuthentication.getCredentials().toString());</w:t>
      </w:r>
    </w:p>
    <w:p>
      <w:pPr>
        <w:rPr>
          <w:rFonts w:hint="eastAsia"/>
        </w:rPr>
      </w:pPr>
      <w:r>
        <w:rPr>
          <w:rFonts w:hint="eastAsia"/>
        </w:rPr>
        <w:t>从上面可以看出，jwtDecoder 的实际类型为 NimbusJwtDecoder，其解析JWT和验签逻辑如下：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2955" cy="3041650"/>
            <wp:effectExtent l="0" t="0" r="4445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到这，已经梳理完整个主干流程。另外像比如一些规范性的校验逻辑，读者就可以自行去扩展了解。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下集预告：客户端认证方式 之 private_key_jwt，敬请期待。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end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FDAD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2024-04-29T19:36:42Z</dcterms:created>
  <dc:creator>Data</dc:creator>
  <cp:lastModifiedBy>风神月雨</cp:lastModifiedBy>
  <dcterms:modified xsi:type="dcterms:W3CDTF">2024-04-29T19:43:11Z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8C91D08BB27C1162CF872F66052CCF97_42</vt:lpwstr>
  </property>
</Properties>
</file>