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再生医療等製品の臨床試験の実施の基準に関する省令</w:t>
        <w:br/>
        <w:t>（平成二十六年厚生労働省令第八十九号）</w:t>
      </w:r>
    </w:p>
    <w:p>
      <w:pPr>
        <w:pStyle w:val="Heading2"/>
      </w:pPr>
      <w:r>
        <w:t>第一章　総則</w:t>
      </w:r>
    </w:p>
    <w:p>
      <w:pPr>
        <w:pStyle w:val="Heading4"/>
      </w:pPr>
      <w:r>
        <w:t>第一条（趣旨）</w:t>
      </w:r>
    </w:p>
    <w:p>
      <w:r>
        <w:t>この省令は、被験者の人権の保護、安全の保持及び福祉の向上を図り、治験の科学的な質及び成績の信頼性を確保するため、医薬品、医療機器等の品質、有効性及び安全性の確保等に関する法律（以下「法」という。）第二十三条の二十五第三項（同条第九項（法第二十三条の三十七第五項において準用する場合を含む。以下同じ。）及び法第二十三条の三十七第五項において準用する場合並びに法第二十三条の二十六第五項（法第二十三条の三十七第五項において準用する場合を含む。以下同じ。）において読み替えて適用する場合を含む。第三十二条第三項及び第四十三条第三項において同じ。）並びに法第二十三条の二十九第四項及び第二十三条の三十一第四項（これらの規定を法第二十三条の三十九において準用する場合を含む。以下同じ。）に規定する厚生労働省令で定める基準のうち再生医療等製品の臨床試験の実施に係るもの並びに第八十条の二第一項、第四項及び第五項に規定する厚生労働省令で定める基準を定めるものとする。</w:t>
      </w:r>
    </w:p>
    <w:p>
      <w:pPr>
        <w:pStyle w:val="Heading4"/>
      </w:pPr>
      <w:r>
        <w:t>第二条（定義）</w:t>
      </w:r>
    </w:p>
    <w:p>
      <w:r>
        <w:t>この省令において「製造販売後臨床試験」とは、再生医療等製品の製造販売後の調査及び試験の実施の基準に関する省令（平成二十六年厚生労働省令第九十号）第二条第一項第三号に規定する製造販売後臨床試験をいう。</w:t>
      </w:r>
    </w:p>
    <w:p>
      <w:pPr>
        <w:pStyle w:val="Heading5"/>
        <w:ind w:left="440"/>
      </w:pPr>
      <w:r>
        <w:t>２</w:t>
      </w:r>
    </w:p>
    <w:p>
      <w:pPr>
        <w:ind w:left="440"/>
      </w:pPr>
      <w:r>
        <w:t>この省令において「実施医療機関」とは、治験又は製造販売後臨床試験を行う医療機関をいう。</w:t>
      </w:r>
    </w:p>
    <w:p>
      <w:pPr>
        <w:pStyle w:val="Heading5"/>
        <w:ind w:left="440"/>
      </w:pPr>
      <w:r>
        <w:t>３</w:t>
      </w:r>
    </w:p>
    <w:p>
      <w:pPr>
        <w:ind w:left="440"/>
      </w:pPr>
      <w:r>
        <w:t>この省令において「治験責任医師」とは、実施医療機関において治験に係る業務を統括する医師又は歯科医師をいう。</w:t>
      </w:r>
    </w:p>
    <w:p>
      <w:pPr>
        <w:pStyle w:val="Heading5"/>
        <w:ind w:left="440"/>
      </w:pPr>
      <w:r>
        <w:t>４</w:t>
      </w:r>
    </w:p>
    <w:p>
      <w:pPr>
        <w:ind w:left="440"/>
      </w:pPr>
      <w:r>
        <w:t>この省令において「製造販売後臨床試験責任医師」とは、実施医療機関において製造販売後臨床試験に係る業務を統括する医師又は歯科医師をいう。</w:t>
      </w:r>
    </w:p>
    <w:p>
      <w:pPr>
        <w:pStyle w:val="Heading5"/>
        <w:ind w:left="440"/>
      </w:pPr>
      <w:r>
        <w:t>５</w:t>
      </w:r>
    </w:p>
    <w:p>
      <w:pPr>
        <w:ind w:left="440"/>
      </w:pPr>
      <w:r>
        <w:t>この省令において「被験製品」とは、治験の対象とされる人若しくは動物の細胞に培養その他の加工を施したもの若しくは人若しくは動物の細胞に導入され、これらの体内で発現する遺伝子を含有させたもの（以下「加工細胞等」という。）又は製造販売後臨床試験の対象とされる再生医療等製品をいう。</w:t>
      </w:r>
    </w:p>
    <w:p>
      <w:pPr>
        <w:pStyle w:val="Heading5"/>
        <w:ind w:left="440"/>
      </w:pPr>
      <w:r>
        <w:t>６</w:t>
      </w:r>
    </w:p>
    <w:p>
      <w:pPr>
        <w:ind w:left="440"/>
      </w:pPr>
      <w:r>
        <w:t>この省令において「対照製品」とは、治験又は製造販売後臨床試験において被験製品と比較する目的で用いられる再生医療等製品又は加工細胞等その他の物質をいう。</w:t>
      </w:r>
    </w:p>
    <w:p>
      <w:pPr>
        <w:pStyle w:val="Heading5"/>
        <w:ind w:left="440"/>
      </w:pPr>
      <w:r>
        <w:t>７</w:t>
      </w:r>
    </w:p>
    <w:p>
      <w:pPr>
        <w:ind w:left="440"/>
      </w:pPr>
      <w:r>
        <w:t>この省令において「治験製品」とは、被験製品及び対照製品（治験に係るものに限る。）をいう。</w:t>
      </w:r>
    </w:p>
    <w:p>
      <w:pPr>
        <w:pStyle w:val="Heading5"/>
        <w:ind w:left="440"/>
      </w:pPr>
      <w:r>
        <w:t>８</w:t>
      </w:r>
    </w:p>
    <w:p>
      <w:pPr>
        <w:ind w:left="440"/>
      </w:pPr>
      <w:r>
        <w:t>この省令において「製造販売後臨床試験製品」とは、被験製品及び対照製品（製造販売後臨床試験に係るものに限る。）をいう。</w:t>
      </w:r>
    </w:p>
    <w:p>
      <w:pPr>
        <w:pStyle w:val="Heading5"/>
        <w:ind w:left="440"/>
      </w:pPr>
      <w:r>
        <w:t>９</w:t>
      </w:r>
    </w:p>
    <w:p>
      <w:pPr>
        <w:ind w:left="440"/>
      </w:pPr>
      <w:r>
        <w:t>この省令において「被験者」とは、被験製品若しくは製造販売後臨床試験製品を使用される者又は当該者の対照とされる者をいう。</w:t>
      </w:r>
    </w:p>
    <w:p>
      <w:pPr>
        <w:pStyle w:val="Heading5"/>
        <w:ind w:left="440"/>
      </w:pPr>
      <w:r>
        <w:t>１０</w:t>
      </w:r>
    </w:p>
    <w:p>
      <w:pPr>
        <w:ind w:left="440"/>
      </w:pPr>
      <w:r>
        <w:t>この省令において「原資料」とは、被験者に対する治験製品若しくは製造販売後臨床試験製品の使用及び診療により得られたデータその他の記録をいう。</w:t>
      </w:r>
    </w:p>
    <w:p>
      <w:pPr>
        <w:pStyle w:val="Heading5"/>
        <w:ind w:left="440"/>
      </w:pPr>
      <w:r>
        <w:t>１１</w:t>
      </w:r>
    </w:p>
    <w:p>
      <w:pPr>
        <w:ind w:left="440"/>
      </w:pPr>
      <w:r>
        <w:t>この省令において「治験分担医師」とは、実施医療機関において、治験責任医師の指導の下に治験に係る業務を分担する医師又は歯科医師をいう。</w:t>
      </w:r>
    </w:p>
    <w:p>
      <w:pPr>
        <w:pStyle w:val="Heading5"/>
        <w:ind w:left="440"/>
      </w:pPr>
      <w:r>
        <w:t>１２</w:t>
      </w:r>
    </w:p>
    <w:p>
      <w:pPr>
        <w:ind w:left="440"/>
      </w:pPr>
      <w:r>
        <w:t>この省令において「製造販売後臨床試験分担医師」とは、実施医療機関において、製造販売後臨床試験責任医師の指導の下に製造販売後臨床試験に係る業務を分担する医師又は歯科医師をいう。</w:t>
      </w:r>
    </w:p>
    <w:p>
      <w:pPr>
        <w:pStyle w:val="Heading5"/>
        <w:ind w:left="440"/>
      </w:pPr>
      <w:r>
        <w:t>１３</w:t>
      </w:r>
    </w:p>
    <w:p>
      <w:pPr>
        <w:ind w:left="440"/>
      </w:pPr>
      <w:r>
        <w:t>この省令において「症例報告書」とは、原資料のデータ及びそれに対する治験責任医師若しくは治験分担医師又は製造販売後臨床試験責任医師若しくは製造販売後臨床試験分担医師の評価を被験者ごとに記載した文書をいう。</w:t>
      </w:r>
    </w:p>
    <w:p>
      <w:pPr>
        <w:pStyle w:val="Heading5"/>
        <w:ind w:left="440"/>
      </w:pPr>
      <w:r>
        <w:t>１４</w:t>
      </w:r>
    </w:p>
    <w:p>
      <w:pPr>
        <w:ind w:left="440"/>
      </w:pPr>
      <w:r>
        <w:t>この省令において「治験協力者」とは、実施医療機関において、治験責任医師又は治験分担医師の指導の下にこれらの者の治験に係る業務に協力する薬剤師、看護師その他の医療関係者をいう。</w:t>
      </w:r>
    </w:p>
    <w:p>
      <w:pPr>
        <w:pStyle w:val="Heading5"/>
        <w:ind w:left="440"/>
      </w:pPr>
      <w:r>
        <w:t>１５</w:t>
      </w:r>
    </w:p>
    <w:p>
      <w:pPr>
        <w:ind w:left="440"/>
      </w:pPr>
      <w:r>
        <w:t>この省令において「製造販売後臨床試験協力者」とは、実施医療機関において、製造販売後臨床試験責任医師又は製造販売後臨床試験分担医師の指導の下にこれらの者の製造販売後臨床試験に係る業務に協力する薬剤師、看護師その他の医療関係者をいう。</w:t>
      </w:r>
    </w:p>
    <w:p>
      <w:pPr>
        <w:pStyle w:val="Heading5"/>
        <w:ind w:left="440"/>
      </w:pPr>
      <w:r>
        <w:t>１６</w:t>
      </w:r>
    </w:p>
    <w:p>
      <w:pPr>
        <w:ind w:left="440"/>
      </w:pPr>
      <w:r>
        <w:t>この省令において「治験調整医師」とは、一の治験実施計画書（第十八項に規定する治験実施計画書をいう。以下この項及び次項において同じ。）に基づき複数の実施医療機関において治験を行う場合に、治験依頼者（第十八項に規定する治験依頼者をいう。次項において同じ。）又は自ら治験を実施する者により当該実施医療機関における当該治験実施計画書の解釈その他の治験の細目について調整する業務（以下この条において「調整業務」という。）の委嘱を受け、当該調整業務を行う医師又は歯科医師をいう。</w:t>
      </w:r>
    </w:p>
    <w:p>
      <w:pPr>
        <w:pStyle w:val="Heading5"/>
        <w:ind w:left="440"/>
      </w:pPr>
      <w:r>
        <w:t>１７</w:t>
      </w:r>
    </w:p>
    <w:p>
      <w:pPr>
        <w:ind w:left="440"/>
      </w:pPr>
      <w:r>
        <w:t>この省令において「治験調整委員会」とは、一の治験実施計画書に基づき複数の実施医療機関において治験を行う場合に、治験依頼者又は自ら治験を実施する者により調整業務の委嘱を受けて当該調整業務を行う複数の医師又は歯科医師で構成される委員会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医療機関に対して行う調査又は自ら治験を実施する者が実施医療機関に対して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この省令において「有害事象」とは、治験製品又は製造販売後臨床試験製品を使用された被験者に生じた全ての疾病若しくは障害又はこれらの徴候をいう。</w:t>
      </w:r>
    </w:p>
    <w:p>
      <w:pPr>
        <w:pStyle w:val="Heading5"/>
        <w:ind w:left="440"/>
      </w:pPr>
      <w:r>
        <w:t>２１</w:t>
      </w:r>
    </w:p>
    <w:p>
      <w:pPr>
        <w:ind w:left="440"/>
      </w:pPr>
      <w:r>
        <w:t>この省令において「代諾者」とは、被験者の親権を行う者、配偶者、後見人その他これらに準じる者をいう。</w:t>
      </w:r>
    </w:p>
    <w:p>
      <w:pPr>
        <w:pStyle w:val="Heading5"/>
        <w:ind w:left="440"/>
      </w:pPr>
      <w:r>
        <w:t>２２</w:t>
      </w:r>
    </w:p>
    <w:p>
      <w:pPr>
        <w:ind w:left="440"/>
      </w:pPr>
      <w:r>
        <w:t>この省令において「自ら治験を実施しようとする者」とは、その所属する実施医療機関等において自ら治験を実施するために法第八十条の二第二項の規定に基づき治験の計画を届け出ようとする者であって、治験責任医師となるべき医師又は歯科医師（一の治験実施計画書に基づき複数の実施医療機関において共同で治験を行う場合にあっては、代表して同項の規定に基づき治験の計画を届け出ようとする治験調整医師となるべき医師又は歯科医師を含む。）をいう。</w:t>
      </w:r>
    </w:p>
    <w:p>
      <w:pPr>
        <w:pStyle w:val="Heading5"/>
        <w:ind w:left="440"/>
      </w:pPr>
      <w:r>
        <w:t>２３</w:t>
      </w:r>
    </w:p>
    <w:p>
      <w:pPr>
        <w:ind w:left="440"/>
      </w:pPr>
      <w:r>
        <w:t>この省令において「自ら治験を実施する者」とは、その所属する実施医療機関等において自ら治験を実施するために法第八十条の二第二項の規定に基づき治験の計画を届け出た治験責任医師（一の治験実施計画書に基づき複数の実施医療機関において共同で治験を行う場合にあっては、代表して同項の規定に基づき治験の計画を届け出た治験調整医師を含む。）をいう。</w:t>
      </w:r>
    </w:p>
    <w:p>
      <w:pPr>
        <w:pStyle w:val="Heading5"/>
        <w:ind w:left="440"/>
      </w:pPr>
      <w:r>
        <w:t>２４</w:t>
      </w:r>
    </w:p>
    <w:p>
      <w:pPr>
        <w:ind w:left="440"/>
      </w:pPr>
      <w:r>
        <w:t>この省令において「治験製品提供者」とは、自ら治験を実施する者に対して治験製品を提供する者をいう。</w:t>
      </w:r>
    </w:p>
    <w:p>
      <w:pPr>
        <w:pStyle w:val="Heading5"/>
        <w:ind w:left="440"/>
      </w:pPr>
      <w:r>
        <w:t>２５</w:t>
      </w:r>
    </w:p>
    <w:p>
      <w:pPr>
        <w:ind w:left="440"/>
      </w:pPr>
      <w:r>
        <w:t>この省令において「拡大治験」とは、人道的見地から実施される治験をいう。</w:t>
      </w:r>
    </w:p>
    <w:p>
      <w:pPr>
        <w:pStyle w:val="Heading4"/>
      </w:pPr>
      <w:r>
        <w:t>第三条（承認審査資料の基準）</w:t>
      </w:r>
    </w:p>
    <w:p>
      <w:r>
        <w:t>法第二十三条の二十五第一項若しくは第九項（法第二十三条の三十七第五項において準用する場合を含む。）又は第二十三条の三十七第一項の承認を受けようとする者が行う再生医療等製品の臨床試験の実施に係る法第二十三条の二十五第三項（同条第九項及び法第二十三条の三十七第五項において準用する場合を含む。次項において同じ。）に規定する資料の収集及び作成については、第二章第一節、第三章第一節及び第四章（第四十八条第一項第二号、第五十条第四項、第五十一条第四項及び第七項、第五十二条第三項並びに第六十八条第三項を除く。）の規定の定めるところによる。</w:t>
      </w:r>
    </w:p>
    <w:p>
      <w:pPr>
        <w:pStyle w:val="Heading5"/>
        <w:ind w:left="440"/>
      </w:pPr>
      <w:r>
        <w:t>２</w:t>
      </w:r>
    </w:p>
    <w:p>
      <w:pPr>
        <w:ind w:left="440"/>
      </w:pPr>
      <w:r>
        <w:t>自ら治験を実施する者が行う再生医療等製品の臨床試験の実施に係る法第二十三条の二十五第三項に規定する資料の収集及び作成については、第二章第二節、第三章第二節及び第四章（第四十八条第一項第一号、第五十一条第六項及び第八項並びに第六十八条第二項を除く。）の規定の定めるところによる。</w:t>
      </w:r>
    </w:p>
    <w:p>
      <w:pPr>
        <w:pStyle w:val="Heading2"/>
      </w:pPr>
      <w:r>
        <w:t>第二章　治験の準備に関する基準</w:t>
      </w:r>
    </w:p>
    <w:p>
      <w:pPr>
        <w:pStyle w:val="Heading3"/>
      </w:pPr>
      <w:r>
        <w:t>第一節　治験の依頼をしようとする者による治験の準備に関する基準</w:t>
      </w:r>
    </w:p>
    <w:p>
      <w:pPr>
        <w:pStyle w:val="Heading4"/>
      </w:pPr>
      <w:r>
        <w:t>第四条（業務手順書等）</w:t>
      </w:r>
    </w:p>
    <w:p>
      <w:r>
        <w:t>治験の依頼をしようとする者は、治験実施計画書の作成、実施医療機関及び治験責任医師の選定、治験製品の管理、治験製品の不具合に関する情報等（以下「不具合情報等」という。）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治験の依頼をしようとする者は、医師、歯科医師、薬剤師その他の治験の依頼及び管理に係る業務を行うことにつき必要な専門的知識を有する者を確保しなければならない。</w:t>
      </w:r>
    </w:p>
    <w:p>
      <w:pPr>
        <w:pStyle w:val="Heading4"/>
      </w:pPr>
      <w:r>
        <w:t>第五条（安全性試験等の実施）</w:t>
      </w:r>
    </w:p>
    <w:p>
      <w:r>
        <w:t>治験の依頼をしようとする者は、被験製品の品質、安全性、効能、効果及び性能に関する試験その他治験の依頼をするために必要な試験を終了していなければならない。</w:t>
      </w:r>
    </w:p>
    <w:p>
      <w:pPr>
        <w:pStyle w:val="Heading4"/>
      </w:pPr>
      <w:r>
        <w:t>第六条（実施医療機関等の選定）</w:t>
      </w:r>
    </w:p>
    <w:p>
      <w:r>
        <w:t>治験の依頼をしようとする者は、第五十四条各号に掲げる要件を満たしている実施医療機関及び第六十二条各号に掲げる要件を満たしている治験責任医師を選定しなければならない。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Heading6"/>
        <w:ind w:left="880"/>
      </w:pPr>
      <w:r>
        <w:t>一</w:t>
      </w:r>
    </w:p>
    <w:p>
      <w:pPr>
        <w:ind w:left="880"/>
      </w:pPr>
      <w:r>
        <w:t>治験の依頼をしようとする者の氏名（法人にあっては、その名称。以下この号及び次号、第十三条第一項第二号及び第三号、第十八条第一項第二号、第三号及び第七号並びに第二十四条第一項第二号において同じ。）及び住所（法人にあっては、その主たる事務所の所在地。以下この号及び次号、第十三条第一項第二号及び第三号、第十五条、第十八条第一項第二号、第三号及び第七号、第二十四条第一項第二号並びに第三十四条第二項において同じ。）（当該者が本邦内に住所を有しない場合にあっては、その氏名及び住所地の国名並びに第十五条に規定する治験国内管理人の氏名及び住所。第十三条第一項第二号において同じ。）</w:t>
      </w:r>
    </w:p>
    <w:p>
      <w:pPr>
        <w:pStyle w:val="Heading6"/>
        <w:ind w:left="880"/>
      </w:pPr>
      <w:r>
        <w:t>二</w:t>
      </w:r>
    </w:p>
    <w:p>
      <w:pPr>
        <w:ind w:left="880"/>
      </w:pPr>
      <w:r>
        <w:t>治験に係る業務の全部又は一部を委託する場合にあっては、当該業務を受託した者（以下この章において「受託者」という。）の氏名、住所及び当該委託に係る業務の範囲</w:t>
      </w:r>
    </w:p>
    <w:p>
      <w:pPr>
        <w:pStyle w:val="Heading6"/>
        <w:ind w:left="880"/>
      </w:pPr>
      <w:r>
        <w:t>三</w:t>
      </w:r>
    </w:p>
    <w:p>
      <w:pPr>
        <w:ind w:left="880"/>
      </w:pPr>
      <w:r>
        <w:t>実施医療機関の名称及び所在地</w:t>
      </w:r>
    </w:p>
    <w:p>
      <w:pPr>
        <w:pStyle w:val="Heading6"/>
        <w:ind w:left="880"/>
      </w:pPr>
      <w:r>
        <w:t>四</w:t>
      </w:r>
    </w:p>
    <w:p>
      <w:pPr>
        <w:ind w:left="880"/>
      </w:pPr>
      <w:r>
        <w:t>治験責任医師となるべき者の氏名及び職名</w:t>
      </w:r>
    </w:p>
    <w:p>
      <w:pPr>
        <w:pStyle w:val="Heading6"/>
        <w:ind w:left="880"/>
      </w:pPr>
      <w:r>
        <w:t>五</w:t>
      </w:r>
    </w:p>
    <w:p>
      <w:pPr>
        <w:ind w:left="880"/>
      </w:pPr>
      <w:r>
        <w:t>治験の目的</w:t>
      </w:r>
    </w:p>
    <w:p>
      <w:pPr>
        <w:pStyle w:val="Heading6"/>
        <w:ind w:left="880"/>
      </w:pPr>
      <w:r>
        <w:t>六</w:t>
      </w:r>
    </w:p>
    <w:p>
      <w:pPr>
        <w:ind w:left="880"/>
      </w:pPr>
      <w:r>
        <w:t>被験製品の概要</w:t>
      </w:r>
    </w:p>
    <w:p>
      <w:pPr>
        <w:pStyle w:val="Heading6"/>
        <w:ind w:left="880"/>
      </w:pPr>
      <w:r>
        <w:t>七</w:t>
      </w:r>
    </w:p>
    <w:p>
      <w:pPr>
        <w:ind w:left="880"/>
      </w:pPr>
      <w:r>
        <w:t>治験の方法</w:t>
      </w:r>
    </w:p>
    <w:p>
      <w:pPr>
        <w:pStyle w:val="Heading6"/>
        <w:ind w:left="880"/>
      </w:pPr>
      <w:r>
        <w:t>八</w:t>
      </w:r>
    </w:p>
    <w:p>
      <w:pPr>
        <w:ind w:left="880"/>
      </w:pPr>
      <w:r>
        <w:t>被験者の選定に関する事項</w:t>
      </w:r>
    </w:p>
    <w:p>
      <w:pPr>
        <w:pStyle w:val="Heading6"/>
        <w:ind w:left="880"/>
      </w:pPr>
      <w:r>
        <w:t>九</w:t>
      </w:r>
    </w:p>
    <w:p>
      <w:pPr>
        <w:ind w:left="880"/>
      </w:pPr>
      <w:r>
        <w:t>原資料の閲覧に関する事項</w:t>
      </w:r>
    </w:p>
    <w:p>
      <w:pPr>
        <w:pStyle w:val="Heading6"/>
        <w:ind w:left="880"/>
      </w:pPr>
      <w:r>
        <w:t>十</w:t>
      </w:r>
    </w:p>
    <w:p>
      <w:pPr>
        <w:ind w:left="880"/>
      </w:pPr>
      <w:r>
        <w:t>記録（データを含む。）の保存に関する事項</w:t>
      </w:r>
    </w:p>
    <w:p>
      <w:pPr>
        <w:pStyle w:val="Heading6"/>
        <w:ind w:left="880"/>
      </w:pPr>
      <w:r>
        <w:t>十一</w:t>
      </w:r>
    </w:p>
    <w:p>
      <w:pPr>
        <w:ind w:left="880"/>
      </w:pPr>
      <w:r>
        <w:t>治験調整医師に委嘱した場合にあっては、その氏名及び職名</w:t>
      </w:r>
    </w:p>
    <w:p>
      <w:pPr>
        <w:pStyle w:val="Heading6"/>
        <w:ind w:left="880"/>
      </w:pPr>
      <w:r>
        <w:t>十二</w:t>
      </w:r>
    </w:p>
    <w:p>
      <w:pPr>
        <w:ind w:left="880"/>
      </w:pPr>
      <w:r>
        <w:t>治験調整委員会に委嘱した場合にあっては、これを構成する医師又は歯科医師の氏名及び職名</w:t>
      </w:r>
    </w:p>
    <w:p>
      <w:pPr>
        <w:pStyle w:val="Heading6"/>
        <w:ind w:left="880"/>
      </w:pPr>
      <w:r>
        <w:t>十三</w:t>
      </w:r>
    </w:p>
    <w:p>
      <w:pPr>
        <w:ind w:left="880"/>
      </w:pPr>
      <w:r>
        <w:t>第二十七条に規定する効果安全性評価委員会を設置したときは、その旨</w:t>
      </w:r>
    </w:p>
    <w:p>
      <w:pPr>
        <w:pStyle w:val="Heading5"/>
        <w:ind w:left="440"/>
      </w:pPr>
      <w:r>
        <w:t>２</w:t>
      </w:r>
    </w:p>
    <w:p>
      <w:pPr>
        <w:ind w:left="440"/>
      </w:pPr>
      <w:r>
        <w:t>治験の依頼をしようとする者は、当該治験が被験者に対して治験製品の効果を有しないこと及び第七十条第一項の同意を得ることが困難な者を対象にすることが予測される場合には、その旨及び次に掲げる事項を治験実施計画書に記載しなければならない。</w:t>
      </w:r>
    </w:p>
    <w:p>
      <w:pPr>
        <w:pStyle w:val="Heading6"/>
        <w:ind w:left="880"/>
      </w:pPr>
      <w:r>
        <w:t>一</w:t>
      </w:r>
    </w:p>
    <w:p>
      <w:pPr>
        <w:ind w:left="880"/>
      </w:pPr>
      <w:r>
        <w:t>当該治験が第七十条第一項の同意を得ることが困難と予測される者を対象にしなければならないことの説明</w:t>
      </w:r>
    </w:p>
    <w:p>
      <w:pPr>
        <w:pStyle w:val="Heading6"/>
        <w:ind w:left="880"/>
      </w:pPr>
      <w:r>
        <w:t>二</w:t>
      </w:r>
    </w:p>
    <w:p>
      <w:pPr>
        <w:ind w:left="880"/>
      </w:pPr>
      <w:r>
        <w:t>当該治験において、予測される被験者への不利益が必要な最小限度のものであることの説明</w:t>
      </w:r>
    </w:p>
    <w:p>
      <w:pPr>
        <w:pStyle w:val="Heading5"/>
        <w:ind w:left="440"/>
      </w:pPr>
      <w:r>
        <w:t>３</w:t>
      </w:r>
    </w:p>
    <w:p>
      <w:pPr>
        <w:ind w:left="440"/>
      </w:pPr>
      <w:r>
        <w:t>治験の依頼をしようとする者は、当該治験が第七十条第一項及び第二項の同意を得ることが困難と予測される者を対象にしている場合には、その旨及び次に掲げる事項を治験実施計画書に記載しなければならない。</w:t>
      </w:r>
    </w:p>
    <w:p>
      <w:pPr>
        <w:pStyle w:val="Heading6"/>
        <w:ind w:left="880"/>
      </w:pPr>
      <w:r>
        <w:t>一</w:t>
      </w:r>
    </w:p>
    <w:p>
      <w:pPr>
        <w:ind w:left="880"/>
      </w:pPr>
      <w:r>
        <w:t>当該被験製品が、生命が危険な状態にある傷病者に対して、その生命の危険を回避するため緊急に使用される再生医療等製品として、製造販売の承認を申請することを予定しているものであることの説明</w:t>
      </w:r>
    </w:p>
    <w:p>
      <w:pPr>
        <w:pStyle w:val="Heading6"/>
        <w:ind w:left="880"/>
      </w:pPr>
      <w:r>
        <w:t>二</w:t>
      </w:r>
    </w:p>
    <w:p>
      <w:pPr>
        <w:ind w:left="880"/>
      </w:pPr>
      <w:r>
        <w:t>現在における治療方法では被験者となるべき者に対して十分な効果が期待できないことの説明</w:t>
      </w:r>
    </w:p>
    <w:p>
      <w:pPr>
        <w:pStyle w:val="Heading6"/>
        <w:ind w:left="880"/>
      </w:pPr>
      <w:r>
        <w:t>三</w:t>
      </w:r>
    </w:p>
    <w:p>
      <w:pPr>
        <w:ind w:left="880"/>
      </w:pPr>
      <w:r>
        <w:t>被験製品の使用により被験者となるべき者の生命の危険が回避できる可能性が十分にあることの説明</w:t>
      </w:r>
    </w:p>
    <w:p>
      <w:pPr>
        <w:pStyle w:val="Heading6"/>
        <w:ind w:left="880"/>
      </w:pPr>
      <w:r>
        <w:t>四</w:t>
      </w:r>
    </w:p>
    <w:p>
      <w:pPr>
        <w:ind w:left="880"/>
      </w:pPr>
      <w:r>
        <w:t>第二十七条に規定する効果安全性評価委員会が設置されている旨</w:t>
      </w:r>
    </w:p>
    <w:p>
      <w:pPr>
        <w:pStyle w:val="Heading5"/>
        <w:ind w:left="440"/>
      </w:pPr>
      <w:r>
        <w:t>４</w:t>
      </w:r>
    </w:p>
    <w:p>
      <w:pPr>
        <w:ind w:left="440"/>
      </w:pPr>
      <w:r>
        <w:t>第一項の規定により治験実施計画書を作成するときは、当該治験実施計画書の内容及びこれに従って治験を行うことについて、治験責任医師となるべき者の同意を得なければならない。</w:t>
      </w:r>
    </w:p>
    <w:p>
      <w:pPr>
        <w:pStyle w:val="Heading5"/>
        <w:ind w:left="440"/>
      </w:pPr>
      <w:r>
        <w:t>５</w:t>
      </w:r>
    </w:p>
    <w:p>
      <w:pPr>
        <w:ind w:left="440"/>
      </w:pPr>
      <w:r>
        <w:t>治験の依頼をしようとする者は、被験製品の品質、有効性及び安全性に関する事項その他の治験を適正に行うために重要な情報を知ったときは、必要に応じ、治験実施計画書を改訂しなければならない。</w:t>
      </w:r>
    </w:p>
    <w:p>
      <w:pPr>
        <w:pStyle w:val="Heading4"/>
      </w:pPr>
      <w:r>
        <w:t>第八条（治験製品概要書）</w:t>
      </w:r>
    </w:p>
    <w:p>
      <w:r>
        <w:t>治験の依頼をしようとする者は、第五条の試験により得られた資料並びに被験製品の品質、有効性及び安全性に関する情報に基づいて、次に掲げる事項を記載した治験製品概要書を作成しなければならない。</w:t>
      </w:r>
    </w:p>
    <w:p>
      <w:pPr>
        <w:pStyle w:val="Heading6"/>
        <w:ind w:left="880"/>
      </w:pPr>
      <w:r>
        <w:t>一</w:t>
      </w:r>
    </w:p>
    <w:p>
      <w:pPr>
        <w:ind w:left="880"/>
      </w:pPr>
      <w:r>
        <w:t>被験製品の構成細胞、導入遺伝子又は識別記号</w:t>
      </w:r>
    </w:p>
    <w:p>
      <w:pPr>
        <w:pStyle w:val="Heading6"/>
        <w:ind w:left="880"/>
      </w:pPr>
      <w:r>
        <w:t>二</w:t>
      </w:r>
    </w:p>
    <w:p>
      <w:pPr>
        <w:ind w:left="880"/>
      </w:pPr>
      <w:r>
        <w:t>品質、安全性、効能、効果、性能その他の被験製品に関する事項</w:t>
      </w:r>
    </w:p>
    <w:p>
      <w:pPr>
        <w:pStyle w:val="Heading6"/>
        <w:ind w:left="880"/>
      </w:pPr>
      <w:r>
        <w:t>三</w:t>
      </w:r>
    </w:p>
    <w:p>
      <w:pPr>
        <w:ind w:left="880"/>
      </w:pPr>
      <w:r>
        <w:t>臨床試験が実施されている場合にあっては、その試験成績に関する事項</w:t>
      </w:r>
    </w:p>
    <w:p>
      <w:pPr>
        <w:pStyle w:val="Heading5"/>
        <w:ind w:left="440"/>
      </w:pPr>
      <w:r>
        <w:t>２</w:t>
      </w:r>
    </w:p>
    <w:p>
      <w:pPr>
        <w:ind w:left="440"/>
      </w:pPr>
      <w:r>
        <w:t>治験の依頼をしようとする者は、被験製品の品質、有効性及び安全性に関する事項その他の治験を適正に行うために重要な情報を知ったときは、必要に応じ、前項の治験製品概要書を改訂しなければならない。</w:t>
      </w:r>
    </w:p>
    <w:p>
      <w:pPr>
        <w:pStyle w:val="Heading4"/>
      </w:pPr>
      <w:r>
        <w:t>第九条（説明文書の作成の依頼）</w:t>
      </w:r>
    </w:p>
    <w:p>
      <w:r>
        <w:t>治験の依頼をしようとする者は、治験責任医師となるべき者に対して、第七十条第一項の規定により説明を行うために用いられる文書（以下「説明文書」という。）の作成を依頼しなければならない。</w:t>
      </w:r>
    </w:p>
    <w:p>
      <w:pPr>
        <w:pStyle w:val="Heading4"/>
      </w:pPr>
      <w:r>
        <w:t>第十条（実施医療機関の長への文書の事前提出）</w:t>
      </w:r>
    </w:p>
    <w:p>
      <w:r>
        <w:t>治験の依頼をしようとする者は、あらかじめ、次に掲げる文書を実施医療機関の長に提出しなければならない。</w:t>
      </w:r>
    </w:p>
    <w:p>
      <w:pPr>
        <w:pStyle w:val="Heading6"/>
        <w:ind w:left="880"/>
      </w:pPr>
      <w:r>
        <w:t>一</w:t>
      </w:r>
    </w:p>
    <w:p>
      <w:pPr>
        <w:ind w:left="880"/>
      </w:pPr>
      <w:r>
        <w:t>治験実施計画書（第七条第五項の規定により改訂されたものを含む。）</w:t>
      </w:r>
    </w:p>
    <w:p>
      <w:pPr>
        <w:pStyle w:val="Heading6"/>
        <w:ind w:left="880"/>
      </w:pPr>
      <w:r>
        <w:t>二</w:t>
      </w:r>
    </w:p>
    <w:p>
      <w:pPr>
        <w:ind w:left="880"/>
      </w:pPr>
      <w:r>
        <w:t>治験製品概要書（第八条第二項の規定により改訂されたものを含む。）</w:t>
      </w:r>
    </w:p>
    <w:p>
      <w:pPr>
        <w:pStyle w:val="Heading6"/>
        <w:ind w:left="880"/>
      </w:pPr>
      <w:r>
        <w:t>三</w:t>
      </w:r>
    </w:p>
    <w:p>
      <w:pPr>
        <w:ind w:left="880"/>
      </w:pPr>
      <w:r>
        <w:t>症例報告書の見本</w:t>
      </w:r>
    </w:p>
    <w:p>
      <w:pPr>
        <w:pStyle w:val="Heading6"/>
        <w:ind w:left="880"/>
      </w:pPr>
      <w:r>
        <w:t>四</w:t>
      </w:r>
    </w:p>
    <w:p>
      <w:pPr>
        <w:ind w:left="880"/>
      </w:pPr>
      <w:r>
        <w:t>説明文書</w:t>
      </w:r>
    </w:p>
    <w:p>
      <w:pPr>
        <w:pStyle w:val="Heading6"/>
        <w:ind w:left="880"/>
      </w:pPr>
      <w:r>
        <w:t>五</w:t>
      </w:r>
    </w:p>
    <w:p>
      <w:pPr>
        <w:ind w:left="880"/>
      </w:pPr>
      <w:r>
        <w:t>治験責任医師及び治験分担医師（以下「治験責任医師等」という。）となるべき者の氏名を記載した文書</w:t>
      </w:r>
    </w:p>
    <w:p>
      <w:pPr>
        <w:pStyle w:val="Heading6"/>
        <w:ind w:left="880"/>
      </w:pPr>
      <w:r>
        <w:t>六</w:t>
      </w:r>
    </w:p>
    <w:p>
      <w:pPr>
        <w:ind w:left="880"/>
      </w:pPr>
      <w:r>
        <w:t>治験の費用の負担について説明した文書</w:t>
      </w:r>
    </w:p>
    <w:p>
      <w:pPr>
        <w:pStyle w:val="Heading6"/>
        <w:ind w:left="880"/>
      </w:pPr>
      <w:r>
        <w:t>七</w:t>
      </w:r>
    </w:p>
    <w:p>
      <w:pPr>
        <w:ind w:left="880"/>
      </w:pPr>
      <w:r>
        <w:t>被験者の健康被害の補償について説明した文書</w:t>
      </w:r>
    </w:p>
    <w:p>
      <w:pPr>
        <w:pStyle w:val="Heading5"/>
        <w:ind w:left="440"/>
      </w:pPr>
      <w:r>
        <w:t>２</w:t>
      </w:r>
    </w:p>
    <w:p>
      <w:pPr>
        <w:ind w:left="440"/>
      </w:pPr>
      <w:r>
        <w:t>治験の依頼をしようとする者は、前項の規定による文書の提出に代えて、第四項で定めるところにより、当該実施医療機関の長の承諾を得て、前項各号に掲げる文書に記載すべき事項を電子情報処理組織を使用する方法その他の情報通信の技術を利用する方法であって次に掲げるもの（以下この条において「電磁的方法」という。）により提出することができる。</w:t>
      </w:r>
    </w:p>
    <w:p>
      <w:pPr>
        <w:pStyle w:val="Heading6"/>
        <w:ind w:left="880"/>
      </w:pPr>
      <w:r>
        <w:t>一</w:t>
      </w:r>
    </w:p>
    <w:p>
      <w:pPr>
        <w:ind w:left="880"/>
      </w:pPr>
      <w:r>
        <w:t>治験の依頼をしようとする者の使用に係る電子計算機と、実施医療機関の長の使用に係る電子計算機とを電気通信回線で接続した電子情報処理組織を使用する方法のうちイ又はロに掲げるもの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前項各号に掲げる方法は、実施医療機関の長がファイルへの記録を出力することにより書面を作成することができるものでなければならない。</w:t>
      </w:r>
    </w:p>
    <w:p>
      <w:pPr>
        <w:pStyle w:val="Heading5"/>
        <w:ind w:left="440"/>
      </w:pPr>
      <w:r>
        <w:t>４</w:t>
      </w:r>
    </w:p>
    <w:p>
      <w:pPr>
        <w:ind w:left="440"/>
      </w:pPr>
      <w:r>
        <w:t>治験の依頼をしようとする者は、第二項の規定により第一項各号に掲げる文書を提出しようとするときは、あらかじめ、当該実施医療機関の長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第二項各号に掲げる方法のうち治験の依頼をしようとする者が使用するもの</w:t>
      </w:r>
    </w:p>
    <w:p>
      <w:pPr>
        <w:pStyle w:val="Heading6"/>
        <w:ind w:left="880"/>
      </w:pPr>
      <w:r>
        <w:t>二</w:t>
      </w:r>
    </w:p>
    <w:p>
      <w:pPr>
        <w:ind w:left="880"/>
      </w:pPr>
      <w:r>
        <w:t>ファイルへの記録の方式</w:t>
      </w:r>
    </w:p>
    <w:p>
      <w:pPr>
        <w:pStyle w:val="Heading5"/>
        <w:ind w:left="440"/>
      </w:pPr>
      <w:r>
        <w:t>５</w:t>
      </w:r>
    </w:p>
    <w:p>
      <w:pPr>
        <w:ind w:left="440"/>
      </w:pPr>
      <w:r>
        <w:t>前項の承諾を得た治験の依頼をしようとする者は、当該実施医療機関の長から書面又は電磁的方法により電磁的方法による通知を受けない旨の申出があったときは、当該実施医療機関の長に対し、第一項各号に掲げる文書の提出を電磁的方法によってしてはならない。</w:t>
      </w:r>
    </w:p>
    <w:p>
      <w:pPr>
        <w:pStyle w:val="Heading4"/>
      </w:pPr>
      <w:r>
        <w:t>第十一条（治験製品の事前交付の禁止）</w:t>
      </w:r>
    </w:p>
    <w:p>
      <w:r>
        <w:t>治験の依頼をしようとする者は、治験の契約が締結される前に、実施医療機関に対して治験製品を交付してはならない。</w:t>
      </w:r>
    </w:p>
    <w:p>
      <w:pPr>
        <w:pStyle w:val="Heading4"/>
      </w:pPr>
      <w:r>
        <w:t>第十二条（業務の委託）</w:t>
      </w:r>
    </w:p>
    <w:p>
      <w:r>
        <w:t>治験の依頼をしようとする者は、治験の依頼及び管理に係る業務の全部又は一部を委託する場合には、次に掲げる事項を記載した文書により当該委託を受けた者（以下この節において「受託者」という。）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前号の手順に基づき当該委託に係る業務が適正かつ円滑に行われているかどうかを治験の依頼をしようとする者が確認することができる旨</w:t>
      </w:r>
    </w:p>
    <w:p>
      <w:pPr>
        <w:pStyle w:val="Heading6"/>
        <w:ind w:left="880"/>
      </w:pPr>
      <w:r>
        <w:t>四</w:t>
      </w:r>
    </w:p>
    <w:p>
      <w:pPr>
        <w:ind w:left="880"/>
      </w:pPr>
      <w:r>
        <w:t>受託者に対する指示に関する事項</w:t>
      </w:r>
    </w:p>
    <w:p>
      <w:pPr>
        <w:pStyle w:val="Heading6"/>
        <w:ind w:left="880"/>
      </w:pPr>
      <w:r>
        <w:t>五</w:t>
      </w:r>
    </w:p>
    <w:p>
      <w:pPr>
        <w:ind w:left="880"/>
      </w:pPr>
      <w:r>
        <w:t>前号の指示を行った場合において当該措置が講じられたかどうかを治験の依頼をしようとする者が確認することができる旨</w:t>
      </w:r>
    </w:p>
    <w:p>
      <w:pPr>
        <w:pStyle w:val="Heading6"/>
        <w:ind w:left="880"/>
      </w:pPr>
      <w:r>
        <w:t>六</w:t>
      </w:r>
    </w:p>
    <w:p>
      <w:pPr>
        <w:ind w:left="880"/>
      </w:pPr>
      <w:r>
        <w:t>受託者が治験の依頼をしようとする者に対して行う報告に関する事項</w:t>
      </w:r>
    </w:p>
    <w:p>
      <w:pPr>
        <w:pStyle w:val="Heading6"/>
        <w:ind w:left="880"/>
      </w:pPr>
      <w:r>
        <w:t>七</w:t>
      </w:r>
    </w:p>
    <w:p>
      <w:pPr>
        <w:ind w:left="880"/>
      </w:pPr>
      <w:r>
        <w:t>当該委託する業務に係る第十四条の措置に関する事項</w:t>
      </w:r>
    </w:p>
    <w:p>
      <w:pPr>
        <w:pStyle w:val="Heading6"/>
        <w:ind w:left="880"/>
      </w:pPr>
      <w:r>
        <w:t>八</w:t>
      </w:r>
    </w:p>
    <w:p>
      <w:pPr>
        <w:ind w:left="880"/>
      </w:pPr>
      <w:r>
        <w:t>その他当該委託に係る業務について必要な事項</w:t>
      </w:r>
    </w:p>
    <w:p>
      <w:pPr>
        <w:pStyle w:val="Heading5"/>
        <w:ind w:left="440"/>
      </w:pPr>
      <w:r>
        <w:t>２</w:t>
      </w:r>
    </w:p>
    <w:p>
      <w:pPr>
        <w:ind w:left="440"/>
      </w:pPr>
      <w:r>
        <w:t>治験の依頼をしようとする者は、前項の規定による文書による契約の締結に代えて、第四項で定めるところにより、前項の受託者の承諾を得て、前項各号に掲げる事項を内容とする契約を電子情報処理組織を使用する方法その他の情報通信の技術を利用する方法であって次に掲げるもの（以下この条において「電磁的方法」という。）により締結することができる。</w:t>
      </w:r>
    </w:p>
    <w:p>
      <w:pPr>
        <w:pStyle w:val="Heading6"/>
        <w:ind w:left="880"/>
      </w:pPr>
      <w:r>
        <w:t>一</w:t>
      </w:r>
    </w:p>
    <w:p>
      <w:pPr>
        <w:ind w:left="880"/>
      </w:pPr>
      <w:r>
        <w:t>治験の依頼をしようとする者の使用に係る電子計算機と、受託者の使用に係る電子計算機とを電気通信回線で接続した電子情報処理組織を使用する方法のうちイ又はロに掲げるもの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前項各号に掲げる方法は、次に掲げる技術的基準に適合するものでなければならない。</w:t>
      </w:r>
    </w:p>
    <w:p>
      <w:pPr>
        <w:pStyle w:val="Heading6"/>
        <w:ind w:left="880"/>
      </w:pPr>
      <w:r>
        <w:t>一</w:t>
      </w:r>
    </w:p>
    <w:p>
      <w:pPr>
        <w:ind w:left="880"/>
      </w:pPr>
      <w:r>
        <w:t>治験の依頼をしようとする者及び受託者がファイルへの記録を出力することにより書面を作成することができるものであること。</w:t>
      </w:r>
    </w:p>
    <w:p>
      <w:pPr>
        <w:pStyle w:val="Heading6"/>
        <w:ind w:left="880"/>
      </w:pPr>
      <w:r>
        <w:t>二</w:t>
      </w:r>
    </w:p>
    <w:p>
      <w:pPr>
        <w:ind w:left="880"/>
      </w:pPr>
      <w:r>
        <w:t>ファイルに記録された文書に記載すべき事項について、改変が行われていないかどうかを確認することができる措置を講じていること。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事項を内容とする契約を締結しようとするときは、あらかじめ、当該受託者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第二項各号に掲げる方法のうち治験の依頼をしようとする者が使用するもの</w:t>
      </w:r>
    </w:p>
    <w:p>
      <w:pPr>
        <w:pStyle w:val="Heading6"/>
        <w:ind w:left="880"/>
      </w:pPr>
      <w:r>
        <w:t>二</w:t>
      </w:r>
    </w:p>
    <w:p>
      <w:pPr>
        <w:ind w:left="880"/>
      </w:pPr>
      <w:r>
        <w:t>ファイルへの記録の方式</w:t>
      </w:r>
    </w:p>
    <w:p>
      <w:pPr>
        <w:pStyle w:val="Heading5"/>
        <w:ind w:left="440"/>
      </w:pPr>
      <w:r>
        <w:t>５</w:t>
      </w:r>
    </w:p>
    <w:p>
      <w:pPr>
        <w:ind w:left="440"/>
      </w:pPr>
      <w:r>
        <w:t>前項各号の規定による承諾を得た治験の依頼をしようとする者は、受託者から書面又は電磁的方法により電磁的方法による契約を締結しない旨の申出があったときは、受託者に対し、第一項各号に掲げる事項を内容とする契約の締結を電磁的方法によってしてはならない。</w:t>
      </w:r>
    </w:p>
    <w:p>
      <w:pPr>
        <w:pStyle w:val="Heading4"/>
      </w:pPr>
      <w:r>
        <w:t>第十三条（治験の契約）</w:t>
      </w:r>
    </w:p>
    <w:p>
      <w:r>
        <w:t>治験の依頼をしようとする者及び実施医療機関（前条の規定により業務の全部又は一部を委託する場合にあっては、治験の依頼をしようとする者、受託者及び実施医療機関）は、次に掲げる事項について記載した文書により治験の契約を締結しなければならない。</w:t>
      </w:r>
    </w:p>
    <w:p>
      <w:pPr>
        <w:pStyle w:val="Heading6"/>
        <w:ind w:left="880"/>
      </w:pPr>
      <w:r>
        <w:t>一</w:t>
      </w:r>
    </w:p>
    <w:p>
      <w:pPr>
        <w:ind w:left="880"/>
      </w:pPr>
      <w:r>
        <w:t>契約を締結した年月日</w:t>
      </w:r>
    </w:p>
    <w:p>
      <w:pPr>
        <w:pStyle w:val="Heading6"/>
        <w:ind w:left="880"/>
      </w:pPr>
      <w:r>
        <w:t>二</w:t>
      </w:r>
    </w:p>
    <w:p>
      <w:pPr>
        <w:ind w:left="880"/>
      </w:pPr>
      <w:r>
        <w:t>治験の依頼をしようとする者の氏名及び住所</w:t>
      </w:r>
    </w:p>
    <w:p>
      <w:pPr>
        <w:pStyle w:val="Heading6"/>
        <w:ind w:left="880"/>
      </w:pPr>
      <w:r>
        <w:t>三</w:t>
      </w:r>
    </w:p>
    <w:p>
      <w:pPr>
        <w:ind w:left="880"/>
      </w:pPr>
      <w:r>
        <w:t>前条の規定により業務の全部又は一部を委託する場合にあっては、受託者の氏名、住所及び当該委託した業務の範囲</w:t>
      </w:r>
    </w:p>
    <w:p>
      <w:pPr>
        <w:pStyle w:val="Heading6"/>
        <w:ind w:left="880"/>
      </w:pPr>
      <w:r>
        <w:t>四</w:t>
      </w:r>
    </w:p>
    <w:p>
      <w:pPr>
        <w:ind w:left="880"/>
      </w:pPr>
      <w:r>
        <w:t>実施医療機関の名称及び所在地</w:t>
      </w:r>
    </w:p>
    <w:p>
      <w:pPr>
        <w:pStyle w:val="Heading6"/>
        <w:ind w:left="880"/>
      </w:pPr>
      <w:r>
        <w:t>五</w:t>
      </w:r>
    </w:p>
    <w:p>
      <w:pPr>
        <w:ind w:left="880"/>
      </w:pPr>
      <w:r>
        <w:t>契約担当者の氏名及び職名</w:t>
      </w:r>
    </w:p>
    <w:p>
      <w:pPr>
        <w:pStyle w:val="Heading6"/>
        <w:ind w:left="880"/>
      </w:pPr>
      <w:r>
        <w:t>六</w:t>
      </w:r>
    </w:p>
    <w:p>
      <w:pPr>
        <w:ind w:left="880"/>
      </w:pPr>
      <w:r>
        <w:t>治験責任医師の氏名</w:t>
      </w:r>
    </w:p>
    <w:p>
      <w:pPr>
        <w:pStyle w:val="Heading6"/>
        <w:ind w:left="880"/>
      </w:pPr>
      <w:r>
        <w:t>七</w:t>
      </w:r>
    </w:p>
    <w:p>
      <w:pPr>
        <w:ind w:left="880"/>
      </w:pPr>
      <w:r>
        <w:t>治験の期間</w:t>
      </w:r>
    </w:p>
    <w:p>
      <w:pPr>
        <w:pStyle w:val="Heading6"/>
        <w:ind w:left="880"/>
      </w:pPr>
      <w:r>
        <w:t>八</w:t>
      </w:r>
    </w:p>
    <w:p>
      <w:pPr>
        <w:ind w:left="880"/>
      </w:pPr>
      <w:r>
        <w:t>治験製品の管理に関する事項</w:t>
      </w:r>
    </w:p>
    <w:p>
      <w:pPr>
        <w:pStyle w:val="Heading6"/>
        <w:ind w:left="880"/>
      </w:pPr>
      <w:r>
        <w:t>九</w:t>
      </w:r>
    </w:p>
    <w:p>
      <w:pPr>
        <w:ind w:left="880"/>
      </w:pPr>
      <w:r>
        <w:t>記録（データを含む。）の保存に関する事項</w:t>
      </w:r>
    </w:p>
    <w:p>
      <w:pPr>
        <w:pStyle w:val="Heading6"/>
        <w:ind w:left="880"/>
      </w:pPr>
      <w:r>
        <w:t>十</w:t>
      </w:r>
    </w:p>
    <w:p>
      <w:pPr>
        <w:ind w:left="880"/>
      </w:pPr>
      <w:r>
        <w:t>この省令の規定により治験依頼者及び実施医療機関に従事する者が行う通知に関する事項</w:t>
      </w:r>
    </w:p>
    <w:p>
      <w:pPr>
        <w:pStyle w:val="Heading6"/>
        <w:ind w:left="880"/>
      </w:pPr>
      <w:r>
        <w:t>十一</w:t>
      </w:r>
    </w:p>
    <w:p>
      <w:pPr>
        <w:ind w:left="880"/>
      </w:pPr>
      <w:r>
        <w:t>被験者の秘密の保全に関する事項</w:t>
      </w:r>
    </w:p>
    <w:p>
      <w:pPr>
        <w:pStyle w:val="Heading6"/>
        <w:ind w:left="880"/>
      </w:pPr>
      <w:r>
        <w:t>十二</w:t>
      </w:r>
    </w:p>
    <w:p>
      <w:pPr>
        <w:ind w:left="880"/>
      </w:pPr>
      <w:r>
        <w:t>治験の費用に関する事項</w:t>
      </w:r>
    </w:p>
    <w:p>
      <w:pPr>
        <w:pStyle w:val="Heading6"/>
        <w:ind w:left="880"/>
      </w:pPr>
      <w:r>
        <w:t>十三</w:t>
      </w:r>
    </w:p>
    <w:p>
      <w:pPr>
        <w:ind w:left="880"/>
      </w:pPr>
      <w:r>
        <w:t>実施医療機関が治験実施計画書を遵守して治験を行う旨</w:t>
      </w:r>
    </w:p>
    <w:p>
      <w:pPr>
        <w:pStyle w:val="Heading6"/>
        <w:ind w:left="880"/>
      </w:pPr>
      <w:r>
        <w:t>十四</w:t>
      </w:r>
    </w:p>
    <w:p>
      <w:pPr>
        <w:ind w:left="880"/>
      </w:pPr>
      <w:r>
        <w:t>実施医療機関が治験依頼者の求めに応じて第六十一条第二項各号に掲げる記録（文書を含む。）を閲覧に供する旨</w:t>
      </w:r>
    </w:p>
    <w:p>
      <w:pPr>
        <w:pStyle w:val="Heading6"/>
        <w:ind w:left="880"/>
      </w:pPr>
      <w:r>
        <w:t>十五</w:t>
      </w:r>
    </w:p>
    <w:p>
      <w:pPr>
        <w:ind w:left="880"/>
      </w:pPr>
      <w:r>
        <w:t>実施医療機関がこの省令、治験実施計画書又は当該契約に違反することにより適正な治験に支障を及ぼしたと認める場合（第六十六条に規定する場合を除く。）には、治験依頼者が治験の契約を解除できる旨</w:t>
      </w:r>
    </w:p>
    <w:p>
      <w:pPr>
        <w:pStyle w:val="Heading6"/>
        <w:ind w:left="880"/>
      </w:pPr>
      <w:r>
        <w:t>十六</w:t>
      </w:r>
    </w:p>
    <w:p>
      <w:pPr>
        <w:ind w:left="880"/>
      </w:pPr>
      <w:r>
        <w:t>被験者の健康被害の補償に関する事項</w:t>
      </w:r>
    </w:p>
    <w:p>
      <w:pPr>
        <w:pStyle w:val="Heading6"/>
        <w:ind w:left="880"/>
      </w:pPr>
      <w:r>
        <w:t>十七</w:t>
      </w:r>
    </w:p>
    <w:p>
      <w:pPr>
        <w:ind w:left="880"/>
      </w:pPr>
      <w:r>
        <w:t>その他治験が適正かつ円滑に行われることを確保するために必要な事項</w:t>
      </w:r>
    </w:p>
    <w:p>
      <w:pPr>
        <w:pStyle w:val="Heading5"/>
        <w:ind w:left="440"/>
      </w:pPr>
      <w:r>
        <w:t>２</w:t>
      </w:r>
    </w:p>
    <w:p>
      <w:pPr>
        <w:ind w:left="440"/>
      </w:pPr>
      <w:r>
        <w:t>前項の文書による契約については、前条第二項から第五項までの規定を準用する。</w:t>
      </w:r>
    </w:p>
    <w:p>
      <w:pPr>
        <w:pStyle w:val="Heading4"/>
      </w:pPr>
      <w:r>
        <w:t>第十四条（被験者に対する補償措置）</w:t>
      </w:r>
    </w:p>
    <w:p>
      <w:r>
        <w:t>治験の依頼を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4"/>
      </w:pPr>
      <w:r>
        <w:t>第十五条（治験国内管理人）</w:t>
      </w:r>
    </w:p>
    <w:p>
      <w:r>
        <w:t>本邦内に住所を有しない治験の依頼をしようとする者は、治験製品による保健衛生上の危害の発生又は拡大の防止に必要な措置を採らせるため、治験の依頼をしようとする者に代わって治験の依頼を行うことができる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3"/>
      </w:pPr>
      <w:r>
        <w:t>第二節　自ら治験を実施しようとする者による治験の準備に関する基準</w:t>
      </w:r>
    </w:p>
    <w:p>
      <w:pPr>
        <w:pStyle w:val="Heading4"/>
      </w:pPr>
      <w:r>
        <w:t>第十六条（業務手順書等）</w:t>
      </w:r>
    </w:p>
    <w:p>
      <w:r>
        <w:t>自ら治験を実施しようとする者は、治験実施計画書の作成、治験製品の管理、不具合情報等の収集、記録の保存その他の治験の実施の準備及び管理に係る業務に関する手順書を作成しなければならない。</w:t>
      </w:r>
    </w:p>
    <w:p>
      <w:pPr>
        <w:pStyle w:val="Heading5"/>
        <w:ind w:left="440"/>
      </w:pPr>
      <w:r>
        <w:t>２</w:t>
      </w:r>
    </w:p>
    <w:p>
      <w:pPr>
        <w:ind w:left="440"/>
      </w:pPr>
      <w:r>
        <w:t>自ら治験を実施しようとする者は、医師、歯科医師、薬剤師その他の治験の実施の準備及び管理に係る業務を行うことにつき必要な専門的知識を有する者を確保しなければならない。</w:t>
      </w:r>
    </w:p>
    <w:p>
      <w:pPr>
        <w:pStyle w:val="Heading4"/>
      </w:pPr>
      <w:r>
        <w:t>第十七条（安全性試験等の実施）</w:t>
      </w:r>
    </w:p>
    <w:p>
      <w:r>
        <w:t>自ら治験を実施しようとする者は、被験製品の品質、安全性、効能、効果及び性能に関する試験その他治験の依頼をするために必要な試験を終了していなければならない。</w:t>
      </w:r>
    </w:p>
    <w:p>
      <w:pPr>
        <w:pStyle w:val="Heading4"/>
      </w:pPr>
      <w:r>
        <w:t>第十八条（治験実施計画書）</w:t>
      </w:r>
    </w:p>
    <w:p>
      <w:r>
        <w:t>自ら治験を実施しようとする者は、次に掲げる事項を記載した治験実施計画書を作成しなければならない。</w:t>
      </w:r>
    </w:p>
    <w:p>
      <w:pPr>
        <w:pStyle w:val="Heading6"/>
        <w:ind w:left="880"/>
      </w:pPr>
      <w:r>
        <w:t>一</w:t>
      </w:r>
    </w:p>
    <w:p>
      <w:pPr>
        <w:ind w:left="880"/>
      </w:pPr>
      <w:r>
        <w:t>自ら治験を実施しようとする者の氏名及び職名並びに住所</w:t>
      </w:r>
    </w:p>
    <w:p>
      <w:pPr>
        <w:pStyle w:val="Heading6"/>
        <w:ind w:left="880"/>
      </w:pPr>
      <w:r>
        <w:t>二</w:t>
      </w:r>
    </w:p>
    <w:p>
      <w:pPr>
        <w:ind w:left="880"/>
      </w:pPr>
      <w:r>
        <w:t>治験の実施の準備及び管理に係る業務の全部又は一部を委託する場合にあっては、当該受託者の氏名、住所及び当該委託に係る業務の範囲</w:t>
      </w:r>
    </w:p>
    <w:p>
      <w:pPr>
        <w:pStyle w:val="Heading6"/>
        <w:ind w:left="880"/>
      </w:pPr>
      <w:r>
        <w:t>三</w:t>
      </w:r>
    </w:p>
    <w:p>
      <w:pPr>
        <w:ind w:left="880"/>
      </w:pPr>
      <w:r>
        <w:t>治験の実施に係る業務の一部を委託する場合にあっては、当該受託者の氏名、住所及び当該委託に係る業務の範囲</w:t>
      </w:r>
    </w:p>
    <w:p>
      <w:pPr>
        <w:pStyle w:val="Heading6"/>
        <w:ind w:left="880"/>
      </w:pPr>
      <w:r>
        <w:t>四</w:t>
      </w:r>
    </w:p>
    <w:p>
      <w:pPr>
        <w:ind w:left="880"/>
      </w:pPr>
      <w:r>
        <w:t>実施医療機関の名称及び所在地</w:t>
      </w:r>
    </w:p>
    <w:p>
      <w:pPr>
        <w:pStyle w:val="Heading6"/>
        <w:ind w:left="880"/>
      </w:pPr>
      <w:r>
        <w:t>五</w:t>
      </w:r>
    </w:p>
    <w:p>
      <w:pPr>
        <w:ind w:left="880"/>
      </w:pPr>
      <w:r>
        <w:t>治験の目的</w:t>
      </w:r>
    </w:p>
    <w:p>
      <w:pPr>
        <w:pStyle w:val="Heading6"/>
        <w:ind w:left="880"/>
      </w:pPr>
      <w:r>
        <w:t>六</w:t>
      </w:r>
    </w:p>
    <w:p>
      <w:pPr>
        <w:ind w:left="880"/>
      </w:pPr>
      <w:r>
        <w:t>被験製品の概要</w:t>
      </w:r>
    </w:p>
    <w:p>
      <w:pPr>
        <w:pStyle w:val="Heading6"/>
        <w:ind w:left="880"/>
      </w:pPr>
      <w:r>
        <w:t>七</w:t>
      </w:r>
    </w:p>
    <w:p>
      <w:pPr>
        <w:ind w:left="880"/>
      </w:pPr>
      <w:r>
        <w:t>治験製品提供者の氏名及び住所</w:t>
      </w:r>
    </w:p>
    <w:p>
      <w:pPr>
        <w:pStyle w:val="Heading6"/>
        <w:ind w:left="880"/>
      </w:pPr>
      <w:r>
        <w:t>八</w:t>
      </w:r>
    </w:p>
    <w:p>
      <w:pPr>
        <w:ind w:left="880"/>
      </w:pPr>
      <w:r>
        <w:t>治験の方法</w:t>
      </w:r>
    </w:p>
    <w:p>
      <w:pPr>
        <w:pStyle w:val="Heading6"/>
        <w:ind w:left="880"/>
      </w:pPr>
      <w:r>
        <w:t>九</w:t>
      </w:r>
    </w:p>
    <w:p>
      <w:pPr>
        <w:ind w:left="880"/>
      </w:pPr>
      <w:r>
        <w:t>被験者の選定に関する事項</w:t>
      </w:r>
    </w:p>
    <w:p>
      <w:pPr>
        <w:pStyle w:val="Heading6"/>
        <w:ind w:left="880"/>
      </w:pPr>
      <w:r>
        <w:t>十</w:t>
      </w:r>
    </w:p>
    <w:p>
      <w:pPr>
        <w:ind w:left="880"/>
      </w:pPr>
      <w:r>
        <w:t>原資料の閲覧に関する事項</w:t>
      </w:r>
    </w:p>
    <w:p>
      <w:pPr>
        <w:pStyle w:val="Heading6"/>
        <w:ind w:left="880"/>
      </w:pPr>
      <w:r>
        <w:t>十一</w:t>
      </w:r>
    </w:p>
    <w:p>
      <w:pPr>
        <w:ind w:left="880"/>
      </w:pPr>
      <w:r>
        <w:t>記録（データを含む。）の保存に関する事項</w:t>
      </w:r>
    </w:p>
    <w:p>
      <w:pPr>
        <w:pStyle w:val="Heading6"/>
        <w:ind w:left="880"/>
      </w:pPr>
      <w:r>
        <w:t>十二</w:t>
      </w:r>
    </w:p>
    <w:p>
      <w:pPr>
        <w:ind w:left="880"/>
      </w:pPr>
      <w:r>
        <w:t>治験調整医師に委嘱した場合にあっては、その氏名及び職名</w:t>
      </w:r>
    </w:p>
    <w:p>
      <w:pPr>
        <w:pStyle w:val="Heading6"/>
        <w:ind w:left="880"/>
      </w:pPr>
      <w:r>
        <w:t>十三</w:t>
      </w:r>
    </w:p>
    <w:p>
      <w:pPr>
        <w:ind w:left="880"/>
      </w:pPr>
      <w:r>
        <w:t>治験調整委員会に委嘱した場合にあっては、これを構成する医師又は歯科医師の氏名及び職名</w:t>
      </w:r>
    </w:p>
    <w:p>
      <w:pPr>
        <w:pStyle w:val="Heading6"/>
        <w:ind w:left="880"/>
      </w:pPr>
      <w:r>
        <w:t>十四</w:t>
      </w:r>
    </w:p>
    <w:p>
      <w:pPr>
        <w:ind w:left="880"/>
      </w:pPr>
      <w:r>
        <w:t>第三十八条に規定する効果安全性評価委員会を設置したときは、その旨</w:t>
      </w:r>
    </w:p>
    <w:p>
      <w:pPr>
        <w:pStyle w:val="Heading5"/>
        <w:ind w:left="440"/>
      </w:pPr>
      <w:r>
        <w:t>２</w:t>
      </w:r>
    </w:p>
    <w:p>
      <w:pPr>
        <w:ind w:left="440"/>
      </w:pPr>
      <w:r>
        <w:t>自ら治験を実施しようとする者は、当該治験が被験者に対して治験製品の効果を有しないこと及び第七十条第一項の同意を得ることが困難な者を対象にすることが予測される場合には、その旨及び次に掲げる事項を治験実施計画書に記載しなければならない。</w:t>
      </w:r>
    </w:p>
    <w:p>
      <w:pPr>
        <w:pStyle w:val="Heading6"/>
        <w:ind w:left="880"/>
      </w:pPr>
      <w:r>
        <w:t>一</w:t>
      </w:r>
    </w:p>
    <w:p>
      <w:pPr>
        <w:ind w:left="880"/>
      </w:pPr>
      <w:r>
        <w:t>当該治験が第七十条第一項の同意を得ることが困難と予測される者を対象にしなければならないことの説明</w:t>
      </w:r>
    </w:p>
    <w:p>
      <w:pPr>
        <w:pStyle w:val="Heading6"/>
        <w:ind w:left="880"/>
      </w:pPr>
      <w:r>
        <w:t>二</w:t>
      </w:r>
    </w:p>
    <w:p>
      <w:pPr>
        <w:ind w:left="880"/>
      </w:pPr>
      <w:r>
        <w:t>当該治験において、予測される被験者への不利益が必要な最小限度のものであることの説明</w:t>
      </w:r>
    </w:p>
    <w:p>
      <w:pPr>
        <w:pStyle w:val="Heading5"/>
        <w:ind w:left="440"/>
      </w:pPr>
      <w:r>
        <w:t>３</w:t>
      </w:r>
    </w:p>
    <w:p>
      <w:pPr>
        <w:ind w:left="440"/>
      </w:pPr>
      <w:r>
        <w:t>自ら治験を実施しようとする者は、当該治験が第七十条第一項及び第二項の同意を得ることが困難と予測される者を対象にしている場合には、その旨及び次に掲げる事項を治験実施計画書に記載しなければならない。</w:t>
      </w:r>
    </w:p>
    <w:p>
      <w:pPr>
        <w:pStyle w:val="Heading6"/>
        <w:ind w:left="880"/>
      </w:pPr>
      <w:r>
        <w:t>一</w:t>
      </w:r>
    </w:p>
    <w:p>
      <w:pPr>
        <w:ind w:left="880"/>
      </w:pPr>
      <w:r>
        <w:t>当該被験製品が、生命が危険な状態にある傷病者に対して、その生命の危険を回避するため緊急に使用される再生医療等製品として、製造販売の承認を申請することを予定しているものであることの説明</w:t>
      </w:r>
    </w:p>
    <w:p>
      <w:pPr>
        <w:pStyle w:val="Heading6"/>
        <w:ind w:left="880"/>
      </w:pPr>
      <w:r>
        <w:t>二</w:t>
      </w:r>
    </w:p>
    <w:p>
      <w:pPr>
        <w:ind w:left="880"/>
      </w:pPr>
      <w:r>
        <w:t>現在における治療方法では被験者となるべき者に対して十分な効果が期待できないことの説明</w:t>
      </w:r>
    </w:p>
    <w:p>
      <w:pPr>
        <w:pStyle w:val="Heading6"/>
        <w:ind w:left="880"/>
      </w:pPr>
      <w:r>
        <w:t>三</w:t>
      </w:r>
    </w:p>
    <w:p>
      <w:pPr>
        <w:ind w:left="880"/>
      </w:pPr>
      <w:r>
        <w:t>被験製品の使用により被験者となるべき者の生命の危険が回避できる可能性が十分にあることの説明</w:t>
      </w:r>
    </w:p>
    <w:p>
      <w:pPr>
        <w:pStyle w:val="Heading6"/>
        <w:ind w:left="880"/>
      </w:pPr>
      <w:r>
        <w:t>四</w:t>
      </w:r>
    </w:p>
    <w:p>
      <w:pPr>
        <w:ind w:left="880"/>
      </w:pPr>
      <w:r>
        <w:t>第三十八条に規定する効果安全性評価委員会が設置されている旨</w:t>
      </w:r>
    </w:p>
    <w:p>
      <w:pPr>
        <w:pStyle w:val="Heading5"/>
        <w:ind w:left="440"/>
      </w:pPr>
      <w:r>
        <w:t>４</w:t>
      </w:r>
    </w:p>
    <w:p>
      <w:pPr>
        <w:ind w:left="440"/>
      </w:pPr>
      <w:r>
        <w:t>自ら治験を実施しようとする者は、被験製品の品質、有効性及び安全性に関する事項その他の治験を適正に行うために重要な情報を知ったときは、必要に応じ、治験実施計画書を改訂しなければならない。</w:t>
      </w:r>
    </w:p>
    <w:p>
      <w:pPr>
        <w:pStyle w:val="Heading4"/>
      </w:pPr>
      <w:r>
        <w:t>第十九条（治験製品概要書）</w:t>
      </w:r>
    </w:p>
    <w:p>
      <w:r>
        <w:t>自ら治験を実施しようとする者は、第十七条の試験により得られた資料並びに被験製品の品質、有効性及び安全性に関する情報に基づいて、次に掲げる事項を記載した治験製品概要書を作成しなければならない。</w:t>
      </w:r>
    </w:p>
    <w:p>
      <w:pPr>
        <w:pStyle w:val="Heading6"/>
        <w:ind w:left="880"/>
      </w:pPr>
      <w:r>
        <w:t>一</w:t>
      </w:r>
    </w:p>
    <w:p>
      <w:pPr>
        <w:ind w:left="880"/>
      </w:pPr>
      <w:r>
        <w:t>被験製品の構成細胞、導入遺伝子又は識別記号</w:t>
      </w:r>
    </w:p>
    <w:p>
      <w:pPr>
        <w:pStyle w:val="Heading6"/>
        <w:ind w:left="880"/>
      </w:pPr>
      <w:r>
        <w:t>二</w:t>
      </w:r>
    </w:p>
    <w:p>
      <w:pPr>
        <w:ind w:left="880"/>
      </w:pPr>
      <w:r>
        <w:t>品質、安全性、効能、効果又は性能その他の被験製品に関する事項</w:t>
      </w:r>
    </w:p>
    <w:p>
      <w:pPr>
        <w:pStyle w:val="Heading6"/>
        <w:ind w:left="880"/>
      </w:pPr>
      <w:r>
        <w:t>三</w:t>
      </w:r>
    </w:p>
    <w:p>
      <w:pPr>
        <w:ind w:left="880"/>
      </w:pPr>
      <w:r>
        <w:t>臨床試験が実施されている場合にあっては、その試験成績に関する事項</w:t>
      </w:r>
    </w:p>
    <w:p>
      <w:pPr>
        <w:pStyle w:val="Heading5"/>
        <w:ind w:left="440"/>
      </w:pPr>
      <w:r>
        <w:t>２</w:t>
      </w:r>
    </w:p>
    <w:p>
      <w:pPr>
        <w:ind w:left="440"/>
      </w:pPr>
      <w:r>
        <w:t>自ら治験を実施しようとする者は、被験製品の品質、有効性及び安全性に関する事項その他の治験を適正に行うために重要な情報を知ったときは、必要に応じ、前項の治験製品概要書を改訂しなければならない。</w:t>
      </w:r>
    </w:p>
    <w:p>
      <w:pPr>
        <w:pStyle w:val="Heading4"/>
      </w:pPr>
      <w:r>
        <w:t>第二十条（説明文書の作成）</w:t>
      </w:r>
    </w:p>
    <w:p>
      <w:r>
        <w:t>自ら治験を実施しようとする者（治験責任医師となるべき医師又は歯科医師に限る。次条及び第三十七条において同じ。）は、説明文書を作成しなければならない。</w:t>
      </w:r>
    </w:p>
    <w:p>
      <w:pPr>
        <w:pStyle w:val="Heading4"/>
      </w:pPr>
      <w:r>
        <w:t>第二十一条（実施医療機関の長への文書の事前提出及び治験の実施の承認）</w:t>
      </w:r>
    </w:p>
    <w:p>
      <w:r>
        <w:t>自ら治験を実施しようとする者は、あらかじめ、次に掲げる文書を実施医療機関の長に提出し、治験の実施の承認を得なければならない。</w:t>
      </w:r>
    </w:p>
    <w:p>
      <w:pPr>
        <w:pStyle w:val="Heading6"/>
        <w:ind w:left="880"/>
      </w:pPr>
      <w:r>
        <w:t>一</w:t>
      </w:r>
    </w:p>
    <w:p>
      <w:pPr>
        <w:ind w:left="880"/>
      </w:pPr>
      <w:r>
        <w:t>治験実施計画書（第十八条第四項の規定により改訂されたものを含む。）</w:t>
      </w:r>
    </w:p>
    <w:p>
      <w:pPr>
        <w:pStyle w:val="Heading6"/>
        <w:ind w:left="880"/>
      </w:pPr>
      <w:r>
        <w:t>二</w:t>
      </w:r>
    </w:p>
    <w:p>
      <w:pPr>
        <w:ind w:left="880"/>
      </w:pPr>
      <w:r>
        <w:t>治験製品概要書（第十九条第二項の規定により改訂されたものを含む。）</w:t>
      </w:r>
    </w:p>
    <w:p>
      <w:pPr>
        <w:pStyle w:val="Heading6"/>
        <w:ind w:left="880"/>
      </w:pPr>
      <w:r>
        <w:t>三</w:t>
      </w:r>
    </w:p>
    <w:p>
      <w:pPr>
        <w:ind w:left="880"/>
      </w:pPr>
      <w:r>
        <w:t>症例報告書の見本</w:t>
      </w:r>
    </w:p>
    <w:p>
      <w:pPr>
        <w:pStyle w:val="Heading6"/>
        <w:ind w:left="880"/>
      </w:pPr>
      <w:r>
        <w:t>四</w:t>
      </w:r>
    </w:p>
    <w:p>
      <w:pPr>
        <w:ind w:left="880"/>
      </w:pPr>
      <w:r>
        <w:t>説明文書</w:t>
      </w:r>
    </w:p>
    <w:p>
      <w:pPr>
        <w:pStyle w:val="Heading6"/>
        <w:ind w:left="880"/>
      </w:pPr>
      <w:r>
        <w:t>五</w:t>
      </w:r>
    </w:p>
    <w:p>
      <w:pPr>
        <w:ind w:left="880"/>
      </w:pPr>
      <w:r>
        <w:t>モニタリングに関する手順書</w:t>
      </w:r>
    </w:p>
    <w:p>
      <w:pPr>
        <w:pStyle w:val="Heading6"/>
        <w:ind w:left="880"/>
      </w:pPr>
      <w:r>
        <w:t>六</w:t>
      </w:r>
    </w:p>
    <w:p>
      <w:pPr>
        <w:ind w:left="880"/>
      </w:pPr>
      <w:r>
        <w:t>監査に関する計画書及び業務に関する手順書</w:t>
      </w:r>
    </w:p>
    <w:p>
      <w:pPr>
        <w:pStyle w:val="Heading6"/>
        <w:ind w:left="880"/>
      </w:pPr>
      <w:r>
        <w:t>七</w:t>
      </w:r>
    </w:p>
    <w:p>
      <w:pPr>
        <w:ind w:left="880"/>
      </w:pPr>
      <w:r>
        <w:t>治験分担医師となるべき者の氏名を記載した文書</w:t>
      </w:r>
    </w:p>
    <w:p>
      <w:pPr>
        <w:pStyle w:val="Heading6"/>
        <w:ind w:left="880"/>
      </w:pPr>
      <w:r>
        <w:t>八</w:t>
      </w:r>
    </w:p>
    <w:p>
      <w:pPr>
        <w:ind w:left="880"/>
      </w:pPr>
      <w:r>
        <w:t>治験製品の管理に関する事項を記載した文書</w:t>
      </w:r>
    </w:p>
    <w:p>
      <w:pPr>
        <w:pStyle w:val="Heading6"/>
        <w:ind w:left="880"/>
      </w:pPr>
      <w:r>
        <w:t>九</w:t>
      </w:r>
    </w:p>
    <w:p>
      <w:pPr>
        <w:ind w:left="880"/>
      </w:pPr>
      <w:r>
        <w:t>この省令の規定により自ら治験を実施する者及び実施医療機関に従事する者が行う通知に関する事項を記載した文書</w:t>
      </w:r>
    </w:p>
    <w:p>
      <w:pPr>
        <w:pStyle w:val="Heading6"/>
        <w:ind w:left="880"/>
      </w:pPr>
      <w:r>
        <w:t>十</w:t>
      </w:r>
    </w:p>
    <w:p>
      <w:pPr>
        <w:ind w:left="880"/>
      </w:pPr>
      <w:r>
        <w:t>治験の費用に関する事項を記載した文書</w:t>
      </w:r>
    </w:p>
    <w:p>
      <w:pPr>
        <w:pStyle w:val="Heading6"/>
        <w:ind w:left="880"/>
      </w:pPr>
      <w:r>
        <w:t>十一</w:t>
      </w:r>
    </w:p>
    <w:p>
      <w:pPr>
        <w:ind w:left="880"/>
      </w:pPr>
      <w:r>
        <w:t>被験者の健康被害の補償に関する事項を記載した文書</w:t>
      </w:r>
    </w:p>
    <w:p>
      <w:pPr>
        <w:pStyle w:val="Heading6"/>
        <w:ind w:left="880"/>
      </w:pPr>
      <w:r>
        <w:t>十二</w:t>
      </w:r>
    </w:p>
    <w:p>
      <w:pPr>
        <w:ind w:left="880"/>
      </w:pPr>
      <w:r>
        <w:t>実施医療機関が自ら治験を実施する者の求めに応じて第六十一条第二項各号に掲げる記録（文書を含む。）を閲覧に供する旨を記載した文書</w:t>
      </w:r>
    </w:p>
    <w:p>
      <w:pPr>
        <w:pStyle w:val="Heading6"/>
        <w:ind w:left="880"/>
      </w:pPr>
      <w:r>
        <w:t>十三</w:t>
      </w:r>
    </w:p>
    <w:p>
      <w:pPr>
        <w:ind w:left="880"/>
      </w:pPr>
      <w:r>
        <w:t>実施医療機関がこの省令又は治験実施計画書に違反することにより適正な治験に支障を及ぼしたと認める場合（第六十六条に規定する場合を除く。）には、自ら治験を実施する者が治験を中止することができる旨を記載した文書</w:t>
      </w:r>
    </w:p>
    <w:p>
      <w:pPr>
        <w:pStyle w:val="Heading6"/>
        <w:ind w:left="880"/>
      </w:pPr>
      <w:r>
        <w:t>十四</w:t>
      </w:r>
    </w:p>
    <w:p>
      <w:pPr>
        <w:ind w:left="880"/>
      </w:pPr>
      <w:r>
        <w:t>その他治験が適正かつ円滑に行われることを確保するために必要な事項を記載した文書</w:t>
      </w:r>
    </w:p>
    <w:p>
      <w:pPr>
        <w:pStyle w:val="Heading4"/>
      </w:pPr>
      <w:r>
        <w:t>第二十二条（業務の委託）</w:t>
      </w:r>
    </w:p>
    <w:p>
      <w:r>
        <w:t>自ら治験を実施しようとする者又は実施医療機関は、治験の実施の準備及び管理に係る業務の全部又は一部を委託する場合には、次に掲げる事項を記載した文書により当該委託を受けた者（以下この節において「受託者」という。）受託者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前号の手順に基づき当該委託に係る業務が適正かつ円滑に行われているかどうかを自ら治験を実施しようとする者又は実施医療機関が確認することができる旨</w:t>
      </w:r>
    </w:p>
    <w:p>
      <w:pPr>
        <w:pStyle w:val="Heading6"/>
        <w:ind w:left="880"/>
      </w:pPr>
      <w:r>
        <w:t>四</w:t>
      </w:r>
    </w:p>
    <w:p>
      <w:pPr>
        <w:ind w:left="880"/>
      </w:pPr>
      <w:r>
        <w:t>受託者に対する指示に関する事項</w:t>
      </w:r>
    </w:p>
    <w:p>
      <w:pPr>
        <w:pStyle w:val="Heading6"/>
        <w:ind w:left="880"/>
      </w:pPr>
      <w:r>
        <w:t>五</w:t>
      </w:r>
    </w:p>
    <w:p>
      <w:pPr>
        <w:ind w:left="880"/>
      </w:pPr>
      <w:r>
        <w:t>前号の指示を行った場合において当該措置が講じられたかどうかを自ら治験を実施しようとする者又は実施医療機関が確認することができる旨</w:t>
      </w:r>
    </w:p>
    <w:p>
      <w:pPr>
        <w:pStyle w:val="Heading6"/>
        <w:ind w:left="880"/>
      </w:pPr>
      <w:r>
        <w:t>六</w:t>
      </w:r>
    </w:p>
    <w:p>
      <w:pPr>
        <w:ind w:left="880"/>
      </w:pPr>
      <w:r>
        <w:t>受託者が自ら治験を実施しようとする者又は実施医療機関に対して行う報告に関する事項</w:t>
      </w:r>
    </w:p>
    <w:p>
      <w:pPr>
        <w:pStyle w:val="Heading6"/>
        <w:ind w:left="880"/>
      </w:pPr>
      <w:r>
        <w:t>七</w:t>
      </w:r>
    </w:p>
    <w:p>
      <w:pPr>
        <w:ind w:left="880"/>
      </w:pPr>
      <w:r>
        <w:t>当該委託する業務に係る次条に規定する措置に関する事項</w:t>
      </w:r>
    </w:p>
    <w:p>
      <w:pPr>
        <w:pStyle w:val="Heading6"/>
        <w:ind w:left="880"/>
      </w:pPr>
      <w:r>
        <w:t>八</w:t>
      </w:r>
    </w:p>
    <w:p>
      <w:pPr>
        <w:ind w:left="880"/>
      </w:pPr>
      <w:r>
        <w:t>その他当該委託に係る業務について必要な事項</w:t>
      </w:r>
    </w:p>
    <w:p>
      <w:pPr>
        <w:pStyle w:val="Heading5"/>
        <w:ind w:left="440"/>
      </w:pPr>
      <w:r>
        <w:t>２</w:t>
      </w:r>
    </w:p>
    <w:p>
      <w:pPr>
        <w:ind w:left="440"/>
      </w:pPr>
      <w:r>
        <w:t>前項の規定による文書による契約の締結については、第十二条第二項から第五項までの規定を準用する。</w:t>
      </w:r>
    </w:p>
    <w:p>
      <w:pPr>
        <w:pStyle w:val="Heading4"/>
      </w:pPr>
      <w:r>
        <w:t>第二十三条（被験者に対する補償措置）</w:t>
      </w:r>
    </w:p>
    <w:p>
      <w:r>
        <w:t>自ら治験を実施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2"/>
      </w:pPr>
      <w:r>
        <w:t>第三章　治験の管理に関する基準</w:t>
      </w:r>
    </w:p>
    <w:p>
      <w:pPr>
        <w:pStyle w:val="Heading3"/>
      </w:pPr>
      <w:r>
        <w:t>第一節　治験依頼者による治験の管理に関する基準</w:t>
      </w:r>
    </w:p>
    <w:p>
      <w:pPr>
        <w:pStyle w:val="Heading4"/>
      </w:pPr>
      <w:r>
        <w:t>第二十四条（治験製品の管理）</w:t>
      </w:r>
    </w:p>
    <w:p>
      <w:r>
        <w:t>治験依頼者は、治験製品の容器又は被包に次に掲げる事項（拡大治験を実施する場合にあっては、第一号及び第二号に掲げる事項に限る。）を邦文で記載しなければならない。</w:t>
      </w:r>
    </w:p>
    <w:p>
      <w:pPr>
        <w:pStyle w:val="Heading6"/>
        <w:ind w:left="880"/>
      </w:pPr>
      <w:r>
        <w:t>一</w:t>
      </w:r>
    </w:p>
    <w:p>
      <w:pPr>
        <w:ind w:left="880"/>
      </w:pPr>
      <w:r>
        <w:t>治験用である旨</w:t>
      </w:r>
    </w:p>
    <w:p>
      <w:pPr>
        <w:pStyle w:val="Heading6"/>
        <w:ind w:left="880"/>
      </w:pPr>
      <w:r>
        <w:t>二</w:t>
      </w:r>
    </w:p>
    <w:p>
      <w:pPr>
        <w:ind w:left="880"/>
      </w:pPr>
      <w:r>
        <w:t>治験依頼者の氏名及び住所（当該者が本邦内に住所を有しない場合にあっては、その氏名及び住所地の国名並びに治験国内管理人の氏名及び住所）</w:t>
      </w:r>
    </w:p>
    <w:p>
      <w:pPr>
        <w:pStyle w:val="Heading6"/>
        <w:ind w:left="880"/>
      </w:pPr>
      <w:r>
        <w:t>三</w:t>
      </w:r>
    </w:p>
    <w:p>
      <w:pPr>
        <w:ind w:left="880"/>
      </w:pPr>
      <w:r>
        <w:t>構成細胞、導入遺伝子又は識別記号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貯蔵方法、有効期間等を定める必要があるものについては、その内容</w:t>
      </w:r>
    </w:p>
    <w:p>
      <w:pPr>
        <w:pStyle w:val="Heading5"/>
        <w:ind w:left="440"/>
      </w:pPr>
      <w:r>
        <w:t>２</w:t>
      </w:r>
    </w:p>
    <w:p>
      <w:pPr>
        <w:ind w:left="440"/>
      </w:pPr>
      <w:r>
        <w:t>治験依頼者は、治験製品に添付する文書、その治験製品又はその容器若しくは被包（内袋を含む。）には、次に掲げる事項を記載してはならない。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予定される効能、効果又は性能</w:t>
      </w:r>
    </w:p>
    <w:p>
      <w:pPr>
        <w:pStyle w:val="Heading6"/>
        <w:ind w:left="880"/>
      </w:pPr>
      <w:r>
        <w:t>三</w:t>
      </w:r>
    </w:p>
    <w:p>
      <w:pPr>
        <w:ind w:left="880"/>
      </w:pPr>
      <w:r>
        <w:t>予定される用法、用量又は使用方法</w:t>
      </w:r>
    </w:p>
    <w:p>
      <w:pPr>
        <w:pStyle w:val="Heading5"/>
        <w:ind w:left="440"/>
      </w:pPr>
      <w:r>
        <w:t>３</w:t>
      </w:r>
    </w:p>
    <w:p>
      <w:pPr>
        <w:ind w:left="440"/>
      </w:pPr>
      <w:r>
        <w:t>治験依頼者は、被験者、治験責任医師等及び治験協力者が被験製品及び対照製品の識別をできない状態で実施医療機関に交付した治験製品について、緊急時に、治験責任医師等が被験製品及び対照製品の識別を直ちにできるよう必要な措置を講じておかなければならない。</w:t>
      </w:r>
    </w:p>
    <w:p>
      <w:pPr>
        <w:pStyle w:val="Heading5"/>
        <w:ind w:left="440"/>
      </w:pPr>
      <w:r>
        <w:t>４</w:t>
      </w:r>
    </w:p>
    <w:p>
      <w:pPr>
        <w:ind w:left="440"/>
      </w:pPr>
      <w:r>
        <w:t>治験依頼者は、輸送及び保存中の汚染や劣化を防止するため治験製品を包装して実施医療機関に交付しなければならない。</w:t>
      </w:r>
    </w:p>
    <w:p>
      <w:pPr>
        <w:pStyle w:val="Heading5"/>
        <w:ind w:left="440"/>
      </w:pPr>
      <w:r>
        <w:t>５</w:t>
      </w:r>
    </w:p>
    <w:p>
      <w:pPr>
        <w:ind w:left="440"/>
      </w:pPr>
      <w:r>
        <w:t>治験依頼者は、治験製品に関する次に掲げる記録を作成しなければならない。</w:t>
      </w:r>
    </w:p>
    <w:p>
      <w:pPr>
        <w:pStyle w:val="Heading6"/>
        <w:ind w:left="880"/>
      </w:pPr>
      <w:r>
        <w:t>一</w:t>
      </w:r>
    </w:p>
    <w:p>
      <w:pPr>
        <w:ind w:left="880"/>
      </w:pPr>
      <w:r>
        <w:t>治験製品の製造年月日、製造方法、製造数量等の製造に関する記録及び治験製品の安定性等の品質に関する試験の記録</w:t>
      </w:r>
    </w:p>
    <w:p>
      <w:pPr>
        <w:pStyle w:val="Heading6"/>
        <w:ind w:left="880"/>
      </w:pPr>
      <w:r>
        <w:t>二</w:t>
      </w:r>
    </w:p>
    <w:p>
      <w:pPr>
        <w:ind w:left="880"/>
      </w:pPr>
      <w:r>
        <w:t>実施医療機関ごとの治験製品の交付又は回収の数量及び年月日の記録</w:t>
      </w:r>
    </w:p>
    <w:p>
      <w:pPr>
        <w:pStyle w:val="Heading6"/>
        <w:ind w:left="880"/>
      </w:pPr>
      <w:r>
        <w:t>三</w:t>
      </w:r>
    </w:p>
    <w:p>
      <w:pPr>
        <w:ind w:left="880"/>
      </w:pPr>
      <w:r>
        <w:t>治験製品の処分の記録</w:t>
      </w:r>
    </w:p>
    <w:p>
      <w:pPr>
        <w:pStyle w:val="Heading5"/>
        <w:ind w:left="440"/>
      </w:pPr>
      <w:r>
        <w:t>６</w:t>
      </w:r>
    </w:p>
    <w:p>
      <w:pPr>
        <w:ind w:left="440"/>
      </w:pPr>
      <w:r>
        <w:t>治験依頼者は、治験の契約の締結後遅滞なく、実施医療機関における治験製品の管理に関する手順書を作成し、これを実施医療機関に交付しなければならない。</w:t>
      </w:r>
    </w:p>
    <w:p>
      <w:pPr>
        <w:pStyle w:val="Heading5"/>
        <w:ind w:left="440"/>
      </w:pPr>
      <w:r>
        <w:t>７</w:t>
      </w:r>
    </w:p>
    <w:p>
      <w:pPr>
        <w:ind w:left="440"/>
      </w:pPr>
      <w:r>
        <w:t>治験依頼者は、必要に応じ、治験製品の使用方法その他の取扱方法を説明した文書を作成し、これを治験責任医師等、治験協力者及び第五十八条に規定する治験製品管理者に交付するとともに、必要に応じ、これらの者に教育訓練を行わなければならない。</w:t>
      </w:r>
    </w:p>
    <w:p>
      <w:pPr>
        <w:pStyle w:val="Heading5"/>
        <w:ind w:left="440"/>
      </w:pPr>
      <w:r>
        <w:t>８</w:t>
      </w:r>
    </w:p>
    <w:p>
      <w:pPr>
        <w:ind w:left="440"/>
      </w:pPr>
      <w:r>
        <w:t>第六項の規定による手順書の交付については、第十条第二項から第五項までの規定を準用する。</w:t>
      </w:r>
    </w:p>
    <w:p>
      <w:pPr>
        <w:pStyle w:val="Heading5"/>
        <w:ind w:left="440"/>
      </w:pPr>
      <w:r>
        <w:t>９</w:t>
      </w:r>
    </w:p>
    <w:p>
      <w:pPr>
        <w:ind w:left="440"/>
      </w:pPr>
      <w:r>
        <w:t>第七項の文書の交付については、第十条第二項から第五項までの規定を準用する。</w:t>
      </w:r>
    </w:p>
    <w:p>
      <w:pPr>
        <w:pStyle w:val="Heading4"/>
      </w:pPr>
      <w:r>
        <w:t>第二十五条（治験製品の交付）</w:t>
      </w:r>
    </w:p>
    <w:p>
      <w:r>
        <w:t>治験依頼者は、治験製品の品質の確保のために必要な構造設備を備え、かつ、適切な製造管理及び品質管理の方法が採られている製造所において製造された治験製品を、治験依頼者の責任のもと実施医療機関に交付しなければならない。</w:t>
      </w:r>
    </w:p>
    <w:p>
      <w:pPr>
        <w:pStyle w:val="Heading5"/>
        <w:ind w:left="440"/>
      </w:pPr>
      <w:r>
        <w:t>２</w:t>
      </w:r>
    </w:p>
    <w:p>
      <w:pPr>
        <w:ind w:left="440"/>
      </w:pPr>
      <w:r>
        <w:t>治験依頼者は、前項ただし書の場合には、適切な製造管理及び品質管理の方法が採られている場所において、治験製品の容器又は被包に前条第一項第一号及び第二号に掲げる事項を邦文で記載しなければならない。</w:t>
      </w:r>
    </w:p>
    <w:p>
      <w:pPr>
        <w:pStyle w:val="Heading5"/>
        <w:ind w:left="440"/>
      </w:pPr>
      <w:r>
        <w:t>３</w:t>
      </w:r>
    </w:p>
    <w:p>
      <w:pPr>
        <w:ind w:left="440"/>
      </w:pPr>
      <w:r>
        <w:t>第五十八条に規定する治験製品管理者は、第一項ただし書の場合には、当該治験製品とそれ以外の再生医療等製品とを区別して適切に管理しなければならない。</w:t>
      </w:r>
    </w:p>
    <w:p>
      <w:pPr>
        <w:pStyle w:val="Heading4"/>
      </w:pPr>
      <w:r>
        <w:t>第二十六条（委嘱の文書の作成）</w:t>
      </w:r>
    </w:p>
    <w:p>
      <w:r>
        <w:t>治験依頼者は、第二条第十六項に規定する調整業務を治験調整医師又は治験調整委員会に委嘱する場合には、その業務の範囲、手順その他必要な事項を記載した文書を作成しなければならない。</w:t>
      </w:r>
    </w:p>
    <w:p>
      <w:pPr>
        <w:pStyle w:val="Heading4"/>
      </w:pPr>
      <w:r>
        <w:t>第二十七条（効果安全性評価委員会の設置）</w:t>
      </w:r>
    </w:p>
    <w:p>
      <w:r>
        <w:t>治験依頼者は、治験の継続の適否又は治験実施計画書の変更について審議させるために効果安全性評価委員会を設置することができる。</w:t>
      </w:r>
    </w:p>
    <w:p>
      <w:pPr>
        <w:pStyle w:val="Heading5"/>
        <w:ind w:left="440"/>
      </w:pPr>
      <w:r>
        <w:t>２</w:t>
      </w:r>
    </w:p>
    <w:p>
      <w:pPr>
        <w:ind w:left="440"/>
      </w:pPr>
      <w:r>
        <w:t>治験依頼者は、前項の効果安全性評価委員会の審議に関する手順書を作成し、これに従って審議を行わせなければならない。</w:t>
      </w:r>
    </w:p>
    <w:p>
      <w:pPr>
        <w:pStyle w:val="Heading5"/>
        <w:ind w:left="440"/>
      </w:pPr>
      <w:r>
        <w:t>３</w:t>
      </w:r>
    </w:p>
    <w:p>
      <w:pPr>
        <w:ind w:left="440"/>
      </w:pPr>
      <w:r>
        <w:t>治験依頼者は、前項の審議を行ったときは、その審議の記録を作成し、これを保存しなければならない。</w:t>
      </w:r>
    </w:p>
    <w:p>
      <w:pPr>
        <w:pStyle w:val="Heading4"/>
      </w:pPr>
      <w:r>
        <w:t>第二十八条（不具合情報等）</w:t>
      </w:r>
    </w:p>
    <w:p>
      <w:r>
        <w:t>治験依頼者は、被験製品の品質、有効性及び安全性に関する事項その他の治験を適正に行うために必要な情報を収集し、及び検討するとともに、実施医療機関の長に対し、これを提供しなければならない。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治験依頼者は、被験製品について法第八十条の二第六項に規定する事項を知ったときは、その発現症例一覧等を当該被験製品ごとに、当該被験製品について初めて治験の計画を届け出た日等から起算して一年ごとに、その期間の満了後三月以内に治験責任医師及び実施医療機関の長に通知しなければならない。</w:t>
      </w:r>
    </w:p>
    <w:p>
      <w:pPr>
        <w:pStyle w:val="Heading5"/>
        <w:ind w:left="440"/>
      </w:pPr>
      <w:r>
        <w:t>３</w:t>
      </w:r>
    </w:p>
    <w:p>
      <w:pPr>
        <w:ind w:left="440"/>
      </w:pPr>
      <w:r>
        <w:t>治験依頼者は、前項に規定する事項のうち当該被験製品の治験製品概要書から予測できないものを知ったときは、直ちにその旨を治験責任医師及び実施医療機関の長に通知しなければならない。</w:t>
      </w:r>
    </w:p>
    <w:p>
      <w:pPr>
        <w:pStyle w:val="Heading5"/>
        <w:ind w:left="440"/>
      </w:pPr>
      <w:r>
        <w:t>４</w:t>
      </w:r>
    </w:p>
    <w:p>
      <w:pPr>
        <w:ind w:left="440"/>
      </w:pPr>
      <w:r>
        <w:t>治験依頼者は、被験製品の品質、有効性及び安全性に関する事項その他の治験を適正に行うために重要な情報を知ったときは、必要に応じ、治験実施計画書及び治験製品概要書を改訂しなければならない。</w:t>
      </w:r>
    </w:p>
    <w:p>
      <w:pPr>
        <w:pStyle w:val="Heading4"/>
      </w:pPr>
      <w:r>
        <w:t>第二十九条（モニタリングの実施）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前項の規定によりモニタリングを実施する場合には、実施医療機関において実地に行わなければならない。</w:t>
      </w:r>
    </w:p>
    <w:p>
      <w:pPr>
        <w:pStyle w:val="Heading4"/>
      </w:pPr>
      <w:r>
        <w:t>第三十条（モニターの責務）</w:t>
      </w:r>
    </w:p>
    <w:p>
      <w:r>
        <w:t>モニタリングに従事する者（以下「モニター」という。）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モニターは、モニタリングの実施の際、実施医療機関において実地に行い、又はこれと連絡を取ったときは、その都度次に掲げる事項を記載したモニタリング報告書を治験依頼者に提出しなければならない。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モニタリングの対象となった実施医療機関</w:t>
      </w:r>
    </w:p>
    <w:p>
      <w:pPr>
        <w:pStyle w:val="Heading6"/>
        <w:ind w:left="880"/>
      </w:pPr>
      <w:r>
        <w:t>三</w:t>
      </w:r>
    </w:p>
    <w:p>
      <w:pPr>
        <w:ind w:left="880"/>
      </w:pPr>
      <w:r>
        <w:t>モニターの氏名</w:t>
      </w:r>
    </w:p>
    <w:p>
      <w:pPr>
        <w:pStyle w:val="Heading6"/>
        <w:ind w:left="880"/>
      </w:pPr>
      <w:r>
        <w:t>四</w:t>
      </w:r>
    </w:p>
    <w:p>
      <w:pPr>
        <w:ind w:left="880"/>
      </w:pPr>
      <w:r>
        <w:t>モニタリングの際に説明等を聴取した治験責任医師等の氏名</w:t>
      </w:r>
    </w:p>
    <w:p>
      <w:pPr>
        <w:pStyle w:val="Heading6"/>
        <w:ind w:left="880"/>
      </w:pPr>
      <w:r>
        <w:t>五</w:t>
      </w:r>
    </w:p>
    <w:p>
      <w:pPr>
        <w:ind w:left="880"/>
      </w:pPr>
      <w:r>
        <w:t>モニタリングの結果の概要</w:t>
      </w:r>
    </w:p>
    <w:p>
      <w:pPr>
        <w:pStyle w:val="Heading6"/>
        <w:ind w:left="880"/>
      </w:pPr>
      <w:r>
        <w:t>六</w:t>
      </w:r>
    </w:p>
    <w:p>
      <w:pPr>
        <w:ind w:left="880"/>
      </w:pPr>
      <w:r>
        <w:t>前項の規定により治験責任医師に告げた事項</w:t>
      </w:r>
    </w:p>
    <w:p>
      <w:pPr>
        <w:pStyle w:val="Heading6"/>
        <w:ind w:left="880"/>
      </w:pPr>
      <w:r>
        <w:t>七</w:t>
      </w:r>
    </w:p>
    <w:p>
      <w:pPr>
        <w:ind w:left="880"/>
      </w:pPr>
      <w:r>
        <w:t>前号の事項について講じられるべき措置及び当該措置に関するモニターの所見</w:t>
      </w:r>
    </w:p>
    <w:p>
      <w:pPr>
        <w:pStyle w:val="Heading4"/>
      </w:pPr>
      <w:r>
        <w:t>第三十一条（監査）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監査に従事する者（以下「監査担当者」という。）は、当該監査に係る治験製品の開発及びモニタリングに関連した業務を担当する者であってはならない。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第三十二条（治験の中止等）</w:t>
      </w:r>
    </w:p>
    <w:p>
      <w:r>
        <w:t>治験依頼者は、実施医療機関がこの省令、治験実施計画書又は治験の契約に違反することにより適正な治験に支障を及ぼしたと認める場合（第六十六条に規定する場合を除く。）には、当該実施医療機関との治験の契約を解除し、当該実施医療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治験依頼者は、治験を中断し、又は中止する場合には、速やかにその旨及びその理由を実施医療機関の長に文書により通知しなければならない。</w:t>
      </w:r>
    </w:p>
    <w:p>
      <w:pPr>
        <w:pStyle w:val="Heading5"/>
        <w:ind w:left="440"/>
      </w:pPr>
      <w:r>
        <w:t>３</w:t>
      </w:r>
    </w:p>
    <w:p>
      <w:pPr>
        <w:ind w:left="440"/>
      </w:pPr>
      <w:r>
        <w:t>治験依頼者は、当該治験により収集された臨床試験の試験成績に関する資料を法第二十三条の二十五第三項に規定する申請書に添付しないことを決定した場合には、その旨及びその理由を実施医療機関の長に文書により通知しなければならない。</w:t>
      </w:r>
    </w:p>
    <w:p>
      <w:pPr>
        <w:pStyle w:val="Heading5"/>
        <w:ind w:left="440"/>
      </w:pPr>
      <w:r>
        <w:t>４</w:t>
      </w:r>
    </w:p>
    <w:p>
      <w:pPr>
        <w:ind w:left="440"/>
      </w:pPr>
      <w:r>
        <w:t>第二項及び前項の規定による文書による通知については、第十条第二項から第五項までの規定を準用する。</w:t>
      </w:r>
    </w:p>
    <w:p>
      <w:pPr>
        <w:pStyle w:val="Heading4"/>
      </w:pPr>
      <w:r>
        <w:t>第三十三条（総括報告書）</w:t>
      </w:r>
    </w:p>
    <w:p>
      <w:r>
        <w:t>治験依頼者は、治験を終了し、又は中止したときは、総括報告書（治験の結果等を取りまとめた文書をいう。以下同じ。）を作成しなければならない。</w:t>
      </w:r>
    </w:p>
    <w:p>
      <w:pPr>
        <w:pStyle w:val="Heading4"/>
      </w:pPr>
      <w:r>
        <w:t>第三十四条（記録の保存等）</w:t>
      </w:r>
    </w:p>
    <w:p>
      <w:r>
        <w:t>治験依頼者は、次に掲げる治験に関する記録（文書及びデータを含む。）を被験製品に係る再生医療等製品についての製造販売の承認（法第二十三条の二十六第一項の規定により条件及び期限を付したものを除く。第四十五条、第五十三条及び第六十一条第二項において同じ。）を受ける日（第三十二条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治験実施計画書、契約書、総括報告書その他この省令の規定により治験依頼者が作成した文書又はその写し</w:t>
      </w:r>
    </w:p>
    <w:p>
      <w:pPr>
        <w:pStyle w:val="Heading6"/>
        <w:ind w:left="880"/>
      </w:pPr>
      <w:r>
        <w:t>二</w:t>
      </w:r>
    </w:p>
    <w:p>
      <w:pPr>
        <w:ind w:left="880"/>
      </w:pPr>
      <w:r>
        <w:t>症例報告書、第五十一条第六項の規定により通知された文書その他この省令の規定により実施医療機関の長又は治験責任医師等から入手した記録</w:t>
      </w:r>
    </w:p>
    <w:p>
      <w:pPr>
        <w:pStyle w:val="Heading6"/>
        <w:ind w:left="880"/>
      </w:pPr>
      <w:r>
        <w:t>三</w:t>
      </w:r>
    </w:p>
    <w:p>
      <w:pPr>
        <w:ind w:left="880"/>
      </w:pPr>
      <w:r>
        <w:t>モニタリング、監査その他の治験の依頼及び管理に係る業務の記録（前二号及び第五号に掲げるものを除く。）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第二十四条第五項の記録</w:t>
      </w:r>
    </w:p>
    <w:p>
      <w:pPr>
        <w:pStyle w:val="Heading5"/>
        <w:ind w:left="440"/>
      </w:pPr>
      <w:r>
        <w:t>２</w:t>
      </w:r>
    </w:p>
    <w:p>
      <w:pPr>
        <w:ind w:left="440"/>
      </w:pPr>
      <w:r>
        <w:t>本邦内に住所を有しない治験依頼者は、治験国内管理人に第二十四条第五項の記録を前項に定める期間保存させなければならない。</w:t>
      </w:r>
    </w:p>
    <w:p>
      <w:pPr>
        <w:pStyle w:val="Heading3"/>
      </w:pPr>
      <w:r>
        <w:t>第二節　自ら治験を実施する者による治験の管理に関する基準</w:t>
      </w:r>
    </w:p>
    <w:p>
      <w:pPr>
        <w:pStyle w:val="Heading4"/>
      </w:pPr>
      <w:r>
        <w:t>第三十五条（治験製品の管理）</w:t>
      </w:r>
    </w:p>
    <w:p>
      <w:r>
        <w:t>自ら治験を実施する者は、治験製品の容器又は被包に次に掲げる事項（拡大治験を実施する場合にあっては、第一号及び第二号に掲げる事項に限る。）を邦文で記載しなければならない。</w:t>
      </w:r>
    </w:p>
    <w:p>
      <w:pPr>
        <w:pStyle w:val="Heading6"/>
        <w:ind w:left="880"/>
      </w:pPr>
      <w:r>
        <w:t>一</w:t>
      </w:r>
    </w:p>
    <w:p>
      <w:pPr>
        <w:ind w:left="880"/>
      </w:pPr>
      <w:r>
        <w:t>治験用である旨</w:t>
      </w:r>
    </w:p>
    <w:p>
      <w:pPr>
        <w:pStyle w:val="Heading6"/>
        <w:ind w:left="880"/>
      </w:pPr>
      <w:r>
        <w:t>二</w:t>
      </w:r>
    </w:p>
    <w:p>
      <w:pPr>
        <w:ind w:left="880"/>
      </w:pPr>
      <w:r>
        <w:t>自ら治験を実施する者の氏名及び職名並びに住所</w:t>
      </w:r>
    </w:p>
    <w:p>
      <w:pPr>
        <w:pStyle w:val="Heading6"/>
        <w:ind w:left="880"/>
      </w:pPr>
      <w:r>
        <w:t>三</w:t>
      </w:r>
    </w:p>
    <w:p>
      <w:pPr>
        <w:ind w:left="880"/>
      </w:pPr>
      <w:r>
        <w:t>構成細胞、導入遺伝子又は識別記号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貯蔵方法、有効期間等を定める必要があるものについては、その内容</w:t>
      </w:r>
    </w:p>
    <w:p>
      <w:pPr>
        <w:pStyle w:val="Heading5"/>
        <w:ind w:left="440"/>
      </w:pPr>
      <w:r>
        <w:t>２</w:t>
      </w:r>
    </w:p>
    <w:p>
      <w:pPr>
        <w:ind w:left="440"/>
      </w:pPr>
      <w:r>
        <w:t>自ら治験を実施する者は、治験製品に添付する文書、その治験製品又はその容器若しくは被包（内袋を含む。）には、次に掲げる事項を記載してはならない。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予定される効能、効果又は性能</w:t>
      </w:r>
    </w:p>
    <w:p>
      <w:pPr>
        <w:pStyle w:val="Heading6"/>
        <w:ind w:left="880"/>
      </w:pPr>
      <w:r>
        <w:t>三</w:t>
      </w:r>
    </w:p>
    <w:p>
      <w:pPr>
        <w:ind w:left="880"/>
      </w:pPr>
      <w:r>
        <w:t>予定される用法、用量又は使用方法</w:t>
      </w:r>
    </w:p>
    <w:p>
      <w:pPr>
        <w:pStyle w:val="Heading5"/>
        <w:ind w:left="440"/>
      </w:pPr>
      <w:r>
        <w:t>３</w:t>
      </w:r>
    </w:p>
    <w:p>
      <w:pPr>
        <w:ind w:left="440"/>
      </w:pPr>
      <w:r>
        <w:t>自ら治験を実施する者は、被験者、治験分担医師及び治験協力者が被験製品及び対照製品の識別をできない状態で入手した治験製品について、緊急時に、治験分担医師が被験製品及び対照製品の識別を直ちにできるよう必要な措置を講じておかなければならない。</w:t>
      </w:r>
    </w:p>
    <w:p>
      <w:pPr>
        <w:pStyle w:val="Heading5"/>
        <w:ind w:left="440"/>
      </w:pPr>
      <w:r>
        <w:t>４</w:t>
      </w:r>
    </w:p>
    <w:p>
      <w:pPr>
        <w:ind w:left="440"/>
      </w:pPr>
      <w:r>
        <w:t>自ら治験を実施する者は、輸送及び保存中の汚染や劣化を防止するため必要な措置を講じておかなければならない。</w:t>
      </w:r>
    </w:p>
    <w:p>
      <w:pPr>
        <w:pStyle w:val="Heading5"/>
        <w:ind w:left="440"/>
      </w:pPr>
      <w:r>
        <w:t>５</w:t>
      </w:r>
    </w:p>
    <w:p>
      <w:pPr>
        <w:ind w:left="440"/>
      </w:pPr>
      <w:r>
        <w:t>自ら治験を実施する者は、治験製品に関する次に掲げる記録を作成し、又は入手しなければならない。</w:t>
      </w:r>
    </w:p>
    <w:p>
      <w:pPr>
        <w:pStyle w:val="Heading6"/>
        <w:ind w:left="880"/>
      </w:pPr>
      <w:r>
        <w:t>一</w:t>
      </w:r>
    </w:p>
    <w:p>
      <w:pPr>
        <w:ind w:left="880"/>
      </w:pPr>
      <w:r>
        <w:t>治験製品の製造年月日、製造方法、製造数量等の製造に関する記録及び治験製品の安定性等の品質に関する試験の記録</w:t>
      </w:r>
    </w:p>
    <w:p>
      <w:pPr>
        <w:pStyle w:val="Heading6"/>
        <w:ind w:left="880"/>
      </w:pPr>
      <w:r>
        <w:t>二</w:t>
      </w:r>
    </w:p>
    <w:p>
      <w:pPr>
        <w:ind w:left="880"/>
      </w:pPr>
      <w:r>
        <w:t>治験製品を入手し、又は治験製品提供者から提供を受けた場合にはその数量及び年月日の記録</w:t>
      </w:r>
    </w:p>
    <w:p>
      <w:pPr>
        <w:pStyle w:val="Heading6"/>
        <w:ind w:left="880"/>
      </w:pPr>
      <w:r>
        <w:t>三</w:t>
      </w:r>
    </w:p>
    <w:p>
      <w:pPr>
        <w:ind w:left="880"/>
      </w:pPr>
      <w:r>
        <w:t>治験製品の処分の記録</w:t>
      </w:r>
    </w:p>
    <w:p>
      <w:pPr>
        <w:pStyle w:val="Heading5"/>
        <w:ind w:left="440"/>
      </w:pPr>
      <w:r>
        <w:t>６</w:t>
      </w:r>
    </w:p>
    <w:p>
      <w:pPr>
        <w:ind w:left="440"/>
      </w:pPr>
      <w:r>
        <w:t>自ら治験を実施する者は、治験の実施の承認後遅滞なく、実施医療機関における治験製品の管理に関する手順書を作成し、これを実施医療機関に交付しなければならない。</w:t>
      </w:r>
    </w:p>
    <w:p>
      <w:pPr>
        <w:pStyle w:val="Heading5"/>
        <w:ind w:left="440"/>
      </w:pPr>
      <w:r>
        <w:t>７</w:t>
      </w:r>
    </w:p>
    <w:p>
      <w:pPr>
        <w:ind w:left="440"/>
      </w:pPr>
      <w:r>
        <w:t>自ら治験を実施する者は、必要に応じ、治験製品の使用方法その他の取扱方法を説明した文書を作成し、これを治験分担医師、治験協力者及び第五十八条に規定する治験製品管理者に交付するとともに、必要に応じ、これらの者に教育訓練を行わなければならない。</w:t>
      </w:r>
    </w:p>
    <w:p>
      <w:pPr>
        <w:pStyle w:val="Heading4"/>
      </w:pPr>
      <w:r>
        <w:t>第三十六条（治験製品の品質の確保）</w:t>
      </w:r>
    </w:p>
    <w:p>
      <w:r>
        <w:t>自ら治験を実施する者は、治験製品の品質の確保のために必要な構造設備を備え、かつ、適切な製造管理及び品質管理の方法が採られている製造所において製造された治験製品を用いて治験を実施しなければならない。</w:t>
      </w:r>
    </w:p>
    <w:p>
      <w:pPr>
        <w:pStyle w:val="Heading5"/>
        <w:ind w:left="440"/>
      </w:pPr>
      <w:r>
        <w:t>２</w:t>
      </w:r>
    </w:p>
    <w:p>
      <w:pPr>
        <w:ind w:left="440"/>
      </w:pPr>
      <w:r>
        <w:t>自ら治験を実施する者は、前項ただし書の場合には、適切な製造管理及び品質管理の方法が採られている場合において、治験製品の容器又は被包に前条第一項第一号及び第二号に掲げる事項を邦文で記載しなければならない。</w:t>
      </w:r>
    </w:p>
    <w:p>
      <w:pPr>
        <w:pStyle w:val="Heading5"/>
        <w:ind w:left="440"/>
      </w:pPr>
      <w:r>
        <w:t>３</w:t>
      </w:r>
    </w:p>
    <w:p>
      <w:pPr>
        <w:ind w:left="440"/>
      </w:pPr>
      <w:r>
        <w:t>第五十八条に規定する治験製品管理者は、第一項ただし書の場合には、当該治験製品とそれ以外の再生医療等製品とを区別して適切に管理しなければならない。</w:t>
      </w:r>
    </w:p>
    <w:p>
      <w:pPr>
        <w:pStyle w:val="Heading4"/>
      </w:pPr>
      <w:r>
        <w:t>第三十七条（委嘱の文書の作成）</w:t>
      </w:r>
    </w:p>
    <w:p>
      <w:r>
        <w:t>自ら治験を実施する者は、第二条第十六項に規定する調整業務を治験調整医師又は治験調整委員会に委嘱する場合には、その業務の範囲、手順その他必要な事項を記載した文書を作成しなければならない。</w:t>
      </w:r>
    </w:p>
    <w:p>
      <w:pPr>
        <w:pStyle w:val="Heading4"/>
      </w:pPr>
      <w:r>
        <w:t>第三十八条（効果安全性評価委員会の設置）</w:t>
      </w:r>
    </w:p>
    <w:p>
      <w:r>
        <w:t>自ら治験を実施する者は、治験の継続の適否又は治験実施計画書の変更について審議させるために効果安全性評価委員会を設置することができる。</w:t>
      </w:r>
    </w:p>
    <w:p>
      <w:pPr>
        <w:pStyle w:val="Heading5"/>
        <w:ind w:left="440"/>
      </w:pPr>
      <w:r>
        <w:t>２</w:t>
      </w:r>
    </w:p>
    <w:p>
      <w:pPr>
        <w:ind w:left="440"/>
      </w:pPr>
      <w:r>
        <w:t>自ら治験を実施する者は、前項の効果安全性評価委員会の審議に関する手順書を作成し、これに従って審議を行わせなければならない。</w:t>
      </w:r>
    </w:p>
    <w:p>
      <w:pPr>
        <w:pStyle w:val="Heading5"/>
        <w:ind w:left="440"/>
      </w:pPr>
      <w:r>
        <w:t>３</w:t>
      </w:r>
    </w:p>
    <w:p>
      <w:pPr>
        <w:ind w:left="440"/>
      </w:pPr>
      <w:r>
        <w:t>自ら治験を実施する者は、前項の審議を行ったときは、その審議の記録を作成し、これを保存しなければならない。</w:t>
      </w:r>
    </w:p>
    <w:p>
      <w:pPr>
        <w:pStyle w:val="Heading4"/>
      </w:pPr>
      <w:r>
        <w:t>第三十九条（不具合情報等）</w:t>
      </w:r>
    </w:p>
    <w:p>
      <w:r>
        <w:t>自ら治験を実施する者は、被験製品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自ら治験を実施する者は、被験製品について法第八十条の二第六項に規定する事項を知ったときは、直ちにその旨を実施医療機関の長（一の実施計画書に基づき共同で複数の実施医療機関において治験を実施する場合には他の実施医療機関の治験責任医師を含む。）に通知しなければならない。</w:t>
      </w:r>
    </w:p>
    <w:p>
      <w:pPr>
        <w:pStyle w:val="Heading5"/>
        <w:ind w:left="440"/>
      </w:pPr>
      <w:r>
        <w:t>３</w:t>
      </w:r>
    </w:p>
    <w:p>
      <w:pPr>
        <w:ind w:left="440"/>
      </w:pPr>
      <w:r>
        <w:t>自ら治験を実施する者は、被験製品の品質、有効性及び安全性に関する事項その他の治験を適正に行うために重要な情報を知ったときは、必要に応じ、治験実施計画書及び治験製品概要書を改訂しなければならない。</w:t>
      </w:r>
    </w:p>
    <w:p>
      <w:pPr>
        <w:pStyle w:val="Heading4"/>
      </w:pPr>
      <w:r>
        <w:t>第四十条（モニタリングの実施）</w:t>
      </w:r>
    </w:p>
    <w:p>
      <w:r>
        <w:t>自ら治験を実施する者は、モニタリングに関する手順書を作成し、第四十六条第一項の治験審査委員会の意見を踏まえて、当該手順書に従って、モニタリングを実施させなければならない。</w:t>
      </w:r>
    </w:p>
    <w:p>
      <w:pPr>
        <w:pStyle w:val="Heading5"/>
        <w:ind w:left="440"/>
      </w:pPr>
      <w:r>
        <w:t>２</w:t>
      </w:r>
    </w:p>
    <w:p>
      <w:pPr>
        <w:ind w:left="440"/>
      </w:pPr>
      <w:r>
        <w:t>モニターは、モニタリングの対象となる実施医療機関においてその対象となる治験に従事してはならない。</w:t>
      </w:r>
    </w:p>
    <w:p>
      <w:pPr>
        <w:pStyle w:val="Heading5"/>
        <w:ind w:left="440"/>
      </w:pPr>
      <w:r>
        <w:t>３</w:t>
      </w:r>
    </w:p>
    <w:p>
      <w:pPr>
        <w:ind w:left="440"/>
      </w:pPr>
      <w:r>
        <w:t>第一項の規定によりモニタリングを実施する場合には、実施医療機関において実地に行わなければならない。</w:t>
      </w:r>
    </w:p>
    <w:p>
      <w:pPr>
        <w:pStyle w:val="Heading4"/>
      </w:pPr>
      <w:r>
        <w:t>第四十一条（モニターの責務）</w:t>
      </w:r>
    </w:p>
    <w:p>
      <w:r>
        <w:t>モニター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を実地に実施したときは、その都度次に掲げる事項を記載したモニタリング報告書を自ら治験を実施する者及び当該モニタリングに係る実施医療機関の長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モニターの氏名</w:t>
      </w:r>
    </w:p>
    <w:p>
      <w:pPr>
        <w:pStyle w:val="Heading6"/>
        <w:ind w:left="880"/>
      </w:pPr>
      <w:r>
        <w:t>三</w:t>
      </w:r>
    </w:p>
    <w:p>
      <w:pPr>
        <w:ind w:left="880"/>
      </w:pPr>
      <w:r>
        <w:t>モニタリングの際に説明等を聴取した治験責任医師等の氏名</w:t>
      </w:r>
    </w:p>
    <w:p>
      <w:pPr>
        <w:pStyle w:val="Heading6"/>
        <w:ind w:left="880"/>
      </w:pPr>
      <w:r>
        <w:t>四</w:t>
      </w:r>
    </w:p>
    <w:p>
      <w:pPr>
        <w:ind w:left="880"/>
      </w:pPr>
      <w:r>
        <w:t>モニタリングの結果の概要</w:t>
      </w:r>
    </w:p>
    <w:p>
      <w:pPr>
        <w:pStyle w:val="Heading6"/>
        <w:ind w:left="880"/>
      </w:pPr>
      <w:r>
        <w:t>五</w:t>
      </w:r>
    </w:p>
    <w:p>
      <w:pPr>
        <w:ind w:left="880"/>
      </w:pPr>
      <w:r>
        <w:t>前項の規定により治験責任医師に告げた事項</w:t>
      </w:r>
    </w:p>
    <w:p>
      <w:pPr>
        <w:pStyle w:val="Heading6"/>
        <w:ind w:left="880"/>
      </w:pPr>
      <w:r>
        <w:t>六</w:t>
      </w:r>
    </w:p>
    <w:p>
      <w:pPr>
        <w:ind w:left="880"/>
      </w:pPr>
      <w:r>
        <w:t>前号の事項について講じられるべき措置及び当該措置に関するモニターの所見</w:t>
      </w:r>
    </w:p>
    <w:p>
      <w:pPr>
        <w:pStyle w:val="Heading4"/>
      </w:pPr>
      <w:r>
        <w:t>第四十二条（監査）</w:t>
      </w:r>
    </w:p>
    <w:p>
      <w:r>
        <w:t>自ら治験を実施する者は、監査に関する計画書及び業務に関する手順書を作成し、第四十六条第一項の治験審査委員会の意見を踏まえて、当該計画書及び手順書に従って監査を実施させなければならない。</w:t>
      </w:r>
    </w:p>
    <w:p>
      <w:pPr>
        <w:pStyle w:val="Heading5"/>
        <w:ind w:left="440"/>
      </w:pPr>
      <w:r>
        <w:t>２</w:t>
      </w:r>
    </w:p>
    <w:p>
      <w:pPr>
        <w:ind w:left="440"/>
      </w:pPr>
      <w:r>
        <w:t>監査担当者は、当該監査に係る治験を実施する医療機関において当該治験の実施（その準備及び管理を含む。）及びモニタリングに従事してはならない。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自ら治験を実施する者及び実施医療機関の長に提出しなければならない。</w:t>
      </w:r>
    </w:p>
    <w:p>
      <w:pPr>
        <w:pStyle w:val="Heading4"/>
      </w:pPr>
      <w:r>
        <w:t>第四十三条（治験の中止等）</w:t>
      </w:r>
    </w:p>
    <w:p>
      <w:r>
        <w:t>自ら治験を実施する者は、実施医療機関がこの省令又は治験実施計画書に違反することにより適正な治験に支障を及ぼしたと認める場合（第六十六条に規定する場合を除く。）には、当該実施医療機関における治験を中止しなければならない。</w:t>
      </w:r>
    </w:p>
    <w:p>
      <w:pPr>
        <w:pStyle w:val="Heading5"/>
        <w:ind w:left="440"/>
      </w:pPr>
      <w:r>
        <w:t>２</w:t>
      </w:r>
    </w:p>
    <w:p>
      <w:pPr>
        <w:ind w:left="440"/>
      </w:pPr>
      <w:r>
        <w:t>自ら治験を実施する者は、治験を中断し、又は中止する場合には、速やかにその旨及びその理由を実施医療機関の長に文書により通知しなければならない。</w:t>
      </w:r>
    </w:p>
    <w:p>
      <w:pPr>
        <w:pStyle w:val="Heading5"/>
        <w:ind w:left="440"/>
      </w:pPr>
      <w:r>
        <w:t>３</w:t>
      </w:r>
    </w:p>
    <w:p>
      <w:pPr>
        <w:ind w:left="440"/>
      </w:pPr>
      <w:r>
        <w:t>自ら治験を実施する者は、当該治験により収集された臨床試験の試験成績に関する資料が法第二十三条の二十五第三項の申請書に添付されないことを知り得た場合には、その旨及びその理由を実施医療機関の長に文書により通知しなければならない。</w:t>
      </w:r>
    </w:p>
    <w:p>
      <w:pPr>
        <w:pStyle w:val="Heading4"/>
      </w:pPr>
      <w:r>
        <w:t>第四十四条（総括報告書）</w:t>
      </w:r>
    </w:p>
    <w:p>
      <w:r>
        <w:t>自ら治験を実施する者は、治験を終了し、又は中止したときは、総括報告書を作成しなければならない。</w:t>
      </w:r>
    </w:p>
    <w:p>
      <w:pPr>
        <w:pStyle w:val="Heading4"/>
      </w:pPr>
      <w:r>
        <w:t>第四十五条（記録の保存等）</w:t>
      </w:r>
    </w:p>
    <w:p>
      <w:r>
        <w:t>自ら治験を実施する者は、次に掲げる治験に関する記録（文書及びデータを含む。）を、治験製品提供者が被験製品に係る再生医療等製品についての製造販売の承認を受ける日（第四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治験実施計画書、承認書、総括報告書その他この省令の規定により自ら治験を実施する者が作成した文書又はその写し</w:t>
      </w:r>
    </w:p>
    <w:p>
      <w:pPr>
        <w:pStyle w:val="Heading6"/>
        <w:ind w:left="880"/>
      </w:pPr>
      <w:r>
        <w:t>二</w:t>
      </w:r>
    </w:p>
    <w:p>
      <w:pPr>
        <w:ind w:left="880"/>
      </w:pPr>
      <w:r>
        <w:t>症例報告書、第五十一条第七項の規定により通知された文書その他この省令の規定により実施医療機関の長又は治験分担医師から入手した記録</w:t>
      </w:r>
    </w:p>
    <w:p>
      <w:pPr>
        <w:pStyle w:val="Heading6"/>
        <w:ind w:left="880"/>
      </w:pPr>
      <w:r>
        <w:t>三</w:t>
      </w:r>
    </w:p>
    <w:p>
      <w:pPr>
        <w:ind w:left="880"/>
      </w:pPr>
      <w:r>
        <w:t>モニタリング、監査その他の治験の実施の基準及び管理に係る業務の記録（前二号及び第五号に掲げるものを除く。）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第三十五条第五項に規定する記録</w:t>
      </w:r>
    </w:p>
    <w:p>
      <w:pPr>
        <w:pStyle w:val="Heading2"/>
      </w:pPr>
      <w:r>
        <w:t>第四章　治験を行う基準</w:t>
      </w:r>
    </w:p>
    <w:p>
      <w:pPr>
        <w:pStyle w:val="Heading3"/>
      </w:pPr>
      <w:r>
        <w:t>第一節　治験審査委員会</w:t>
      </w:r>
    </w:p>
    <w:p>
      <w:pPr>
        <w:pStyle w:val="Heading4"/>
      </w:pPr>
      <w:r>
        <w:t>第四十六条（治験審査委員会の設置）</w:t>
      </w:r>
    </w:p>
    <w:p>
      <w:r>
        <w:t>実施医療機関の長は、治験を行うことの適否その他の治験に関する調査審議を次に掲げるいずれかの治験審査委員会に行わせなければならない。</w:t>
      </w:r>
    </w:p>
    <w:p>
      <w:pPr>
        <w:pStyle w:val="Heading6"/>
        <w:ind w:left="880"/>
      </w:pPr>
      <w:r>
        <w:t>一</w:t>
      </w:r>
    </w:p>
    <w:p>
      <w:pPr>
        <w:ind w:left="880"/>
      </w:pPr>
      <w:r>
        <w:t>実施医療機関の長が設置した治験審査委員会</w:t>
      </w:r>
    </w:p>
    <w:p>
      <w:pPr>
        <w:pStyle w:val="Heading6"/>
        <w:ind w:left="880"/>
      </w:pPr>
      <w:r>
        <w:t>二</w:t>
      </w:r>
    </w:p>
    <w:p>
      <w:pPr>
        <w:ind w:left="880"/>
      </w:pPr>
      <w:r>
        <w:t>一般社団法人又は一般財団法人が設置した治験審査委員会</w:t>
      </w:r>
    </w:p>
    <w:p>
      <w:pPr>
        <w:pStyle w:val="Heading6"/>
        <w:ind w:left="880"/>
      </w:pPr>
      <w:r>
        <w:t>三</w:t>
      </w:r>
    </w:p>
    <w:p>
      <w:pPr>
        <w:ind w:left="880"/>
      </w:pPr>
      <w:r>
        <w:t>特定非営利活動促進法（平成十年法律第七号）第二条第二項に規定する特定非営利活動法人が設置した治験審査委員会</w:t>
      </w:r>
    </w:p>
    <w:p>
      <w:pPr>
        <w:pStyle w:val="Heading6"/>
        <w:ind w:left="880"/>
      </w:pPr>
      <w:r>
        <w:t>四</w:t>
      </w:r>
    </w:p>
    <w:p>
      <w:pPr>
        <w:ind w:left="880"/>
      </w:pPr>
      <w:r>
        <w:t>医療関係者により構成された学術団体が設置した治験審査委員会</w:t>
      </w:r>
    </w:p>
    <w:p>
      <w:pPr>
        <w:pStyle w:val="Heading6"/>
        <w:ind w:left="880"/>
      </w:pPr>
      <w:r>
        <w:t>五</w:t>
      </w:r>
    </w:p>
    <w:p>
      <w:pPr>
        <w:ind w:left="880"/>
      </w:pPr>
      <w:r>
        <w:t>私立学校法（昭和二十四年法律第二百七十号）第三条に規定する学校法人（医療機関を有するものに限る。）が設置した治験審査委員会</w:t>
      </w:r>
    </w:p>
    <w:p>
      <w:pPr>
        <w:pStyle w:val="Heading6"/>
        <w:ind w:left="880"/>
      </w:pPr>
      <w:r>
        <w:t>六</w:t>
      </w:r>
    </w:p>
    <w:p>
      <w:pPr>
        <w:ind w:left="880"/>
      </w:pPr>
      <w:r>
        <w:t>独立行政法人通則法（平成十一年法律第百三号）第二条第一項に規定する独立行政法人（医療の提供等を主な業務とするものに限る。）が設置した治験審査委員会</w:t>
      </w:r>
    </w:p>
    <w:p>
      <w:pPr>
        <w:pStyle w:val="Heading6"/>
        <w:ind w:left="880"/>
      </w:pPr>
      <w:r>
        <w:t>七</w:t>
      </w:r>
    </w:p>
    <w:p>
      <w:pPr>
        <w:ind w:left="880"/>
      </w:pPr>
      <w:r>
        <w:t>国立大学法人法（平成十五年法律第百十二号）第二条第一項に規定する国立大学法人（医療機関を有するものに限る。）が設置した治験審査委員会</w:t>
      </w:r>
    </w:p>
    <w:p>
      <w:pPr>
        <w:pStyle w:val="Heading6"/>
        <w:ind w:left="880"/>
      </w:pPr>
      <w:r>
        <w:t>八</w:t>
      </w:r>
    </w:p>
    <w:p>
      <w:pPr>
        <w:ind w:left="880"/>
      </w:pPr>
      <w:r>
        <w:t>地方独立行政法人法（平成十五年法律第百十八号）第二条第一項に規定する地方独立行政法人（医療機関を有するものに限る。）が設置した治験審査委員会</w:t>
      </w:r>
    </w:p>
    <w:p>
      <w:pPr>
        <w:pStyle w:val="Heading5"/>
        <w:ind w:left="440"/>
      </w:pPr>
      <w:r>
        <w:t>２</w:t>
      </w:r>
    </w:p>
    <w:p>
      <w:pPr>
        <w:ind w:left="440"/>
      </w:pPr>
      <w:r>
        <w:t>前項第二号から第四号までに掲げる治験審査委員会は、その設置をする者（以下「治験審査委員会の設置者」という。）が次に掲げる要件を満たすものでなければならない。</w:t>
      </w:r>
    </w:p>
    <w:p>
      <w:pPr>
        <w:pStyle w:val="Heading6"/>
        <w:ind w:left="880"/>
      </w:pPr>
      <w:r>
        <w:t>一</w:t>
      </w:r>
    </w:p>
    <w:p>
      <w:pPr>
        <w:ind w:left="880"/>
      </w:pPr>
      <w:r>
        <w:t>定款その他これに準ずるものにおいて、治験審査委員会を設置する旨の定めがあること。</w:t>
      </w:r>
    </w:p>
    <w:p>
      <w:pPr>
        <w:pStyle w:val="Heading6"/>
        <w:ind w:left="880"/>
      </w:pPr>
      <w:r>
        <w:t>二</w:t>
      </w:r>
    </w:p>
    <w:p>
      <w:pPr>
        <w:ind w:left="880"/>
      </w:pPr>
      <w: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Heading6"/>
        <w:ind w:left="880"/>
      </w:pPr>
      <w:r>
        <w:t>三</w:t>
      </w:r>
    </w:p>
    <w:p>
      <w:pPr>
        <w:ind w:left="880"/>
      </w:pPr>
      <w:r>
        <w:t>その役員に占める次に掲げる者の割合が、それぞれ三分の一以下であること。</w:t>
      </w:r>
    </w:p>
    <w:p>
      <w:pPr>
        <w:pStyle w:val="Heading6"/>
        <w:ind w:left="880"/>
      </w:pPr>
      <w:r>
        <w:t>四</w:t>
      </w:r>
    </w:p>
    <w:p>
      <w:pPr>
        <w:ind w:left="880"/>
      </w:pPr>
      <w:r>
        <w:t>治験審査委員会の設置及び運営に関する業務を適確に遂行するに足りる財産的基礎を有していること。</w:t>
      </w:r>
    </w:p>
    <w:p>
      <w:pPr>
        <w:pStyle w:val="Heading6"/>
        <w:ind w:left="880"/>
      </w:pPr>
      <w:r>
        <w:t>五</w:t>
      </w:r>
    </w:p>
    <w:p>
      <w:pPr>
        <w:ind w:left="880"/>
      </w:pPr>
      <w:r>
        <w:t>財産目録、貸借対照表、損益計算書、事業報告書その他の財務に関する書類をその事務所に備えて置き、一般の閲覧に供していること。</w:t>
      </w:r>
    </w:p>
    <w:p>
      <w:pPr>
        <w:pStyle w:val="Heading6"/>
        <w:ind w:left="880"/>
      </w:pPr>
      <w:r>
        <w:t>六</w:t>
      </w:r>
    </w:p>
    <w:p>
      <w:pPr>
        <w:ind w:left="880"/>
      </w:pPr>
      <w:r>
        <w:t>その他治験審査委員会の業務の公正かつ適正な遂行を損なうおそれがないこと。</w:t>
      </w:r>
    </w:p>
    <w:p>
      <w:pPr>
        <w:pStyle w:val="Heading4"/>
      </w:pPr>
      <w:r>
        <w:t>第四十七条（治験審査委員会の構成等）</w:t>
      </w:r>
    </w:p>
    <w:p>
      <w:r>
        <w:t>治験審査委員会は、次に掲げる要件を満たしていなければならない。</w:t>
      </w:r>
    </w:p>
    <w:p>
      <w:pPr>
        <w:pStyle w:val="Heading6"/>
        <w:ind w:left="880"/>
      </w:pPr>
      <w:r>
        <w:t>一</w:t>
      </w:r>
    </w:p>
    <w:p>
      <w:pPr>
        <w:ind w:left="880"/>
      </w:pPr>
      <w:r>
        <w:t>治験について倫理的及び科学的観点から十分に審議を行うことができること。</w:t>
      </w:r>
    </w:p>
    <w:p>
      <w:pPr>
        <w:pStyle w:val="Heading6"/>
        <w:ind w:left="880"/>
      </w:pPr>
      <w:r>
        <w:t>二</w:t>
      </w:r>
    </w:p>
    <w:p>
      <w:pPr>
        <w:ind w:left="880"/>
      </w:pPr>
      <w:r>
        <w:t>五名以上の委員からなること。</w:t>
      </w:r>
    </w:p>
    <w:p>
      <w:pPr>
        <w:pStyle w:val="Heading6"/>
        <w:ind w:left="880"/>
      </w:pPr>
      <w:r>
        <w:t>三</w:t>
      </w:r>
    </w:p>
    <w:p>
      <w:pPr>
        <w:ind w:left="880"/>
      </w:pPr>
      <w:r>
        <w:t>委員のうち、医学、歯学、薬学その他の医療又は臨床試験に関する専門的知識を有する者以外の者（次号及び第五号の規定により委員に加えられている者を除く。）が加えられていること。</w:t>
      </w:r>
    </w:p>
    <w:p>
      <w:pPr>
        <w:pStyle w:val="Heading6"/>
        <w:ind w:left="880"/>
      </w:pPr>
      <w:r>
        <w:t>四</w:t>
      </w:r>
    </w:p>
    <w:p>
      <w:pPr>
        <w:ind w:left="880"/>
      </w:pPr>
      <w:r>
        <w:t>委員のうち、実施医療機関と利害関係を有しない者が加えられていること。</w:t>
      </w:r>
    </w:p>
    <w:p>
      <w:pPr>
        <w:pStyle w:val="Heading6"/>
        <w:ind w:left="880"/>
      </w:pPr>
      <w:r>
        <w:t>五</w:t>
      </w:r>
    </w:p>
    <w:p>
      <w:pPr>
        <w:ind w:left="880"/>
      </w:pPr>
      <w:r>
        <w:t>委員のうち、治験審査委員会の設置者と利害関係を有しない者が加えられていること。</w:t>
      </w:r>
    </w:p>
    <w:p>
      <w:pPr>
        <w:pStyle w:val="Heading5"/>
        <w:ind w:left="440"/>
      </w:pPr>
      <w:r>
        <w:t>２</w:t>
      </w:r>
    </w:p>
    <w:p>
      <w:pPr>
        <w:ind w:left="440"/>
      </w:pPr>
      <w:r>
        <w:t>治験審査委員会の設置者は、次に掲げる事項について記載した手順書、委員名簿並びに会議の記録及びその概要を作成し、当該手順書に従って業務を行わせなければならない。</w:t>
      </w:r>
    </w:p>
    <w:p>
      <w:pPr>
        <w:pStyle w:val="Heading6"/>
        <w:ind w:left="880"/>
      </w:pPr>
      <w:r>
        <w:t>一</w:t>
      </w:r>
    </w:p>
    <w:p>
      <w:pPr>
        <w:ind w:left="880"/>
      </w:pPr>
      <w:r>
        <w:t>委員長の選任方法</w:t>
      </w:r>
    </w:p>
    <w:p>
      <w:pPr>
        <w:pStyle w:val="Heading6"/>
        <w:ind w:left="880"/>
      </w:pPr>
      <w:r>
        <w:t>二</w:t>
      </w:r>
    </w:p>
    <w:p>
      <w:pPr>
        <w:ind w:left="880"/>
      </w:pPr>
      <w:r>
        <w:t>会議の成立要件</w:t>
      </w:r>
    </w:p>
    <w:p>
      <w:pPr>
        <w:pStyle w:val="Heading6"/>
        <w:ind w:left="880"/>
      </w:pPr>
      <w:r>
        <w:t>三</w:t>
      </w:r>
    </w:p>
    <w:p>
      <w:pPr>
        <w:ind w:left="880"/>
      </w:pPr>
      <w:r>
        <w:t>会議の運営に関する事項</w:t>
      </w:r>
    </w:p>
    <w:p>
      <w:pPr>
        <w:pStyle w:val="Heading6"/>
        <w:ind w:left="880"/>
      </w:pPr>
      <w:r>
        <w:t>四</w:t>
      </w:r>
    </w:p>
    <w:p>
      <w:pPr>
        <w:ind w:left="880"/>
      </w:pPr>
      <w:r>
        <w:t>第五十条第一項の適否の審査の実施時期に関する事項</w:t>
      </w:r>
    </w:p>
    <w:p>
      <w:pPr>
        <w:pStyle w:val="Heading6"/>
        <w:ind w:left="880"/>
      </w:pPr>
      <w:r>
        <w:t>五</w:t>
      </w:r>
    </w:p>
    <w:p>
      <w:pPr>
        <w:ind w:left="880"/>
      </w:pPr>
      <w:r>
        <w:t>会議の記録に関する事項</w:t>
      </w:r>
    </w:p>
    <w:p>
      <w:pPr>
        <w:pStyle w:val="Heading6"/>
        <w:ind w:left="880"/>
      </w:pPr>
      <w:r>
        <w:t>六</w:t>
      </w:r>
    </w:p>
    <w:p>
      <w:pPr>
        <w:ind w:left="880"/>
      </w:pPr>
      <w:r>
        <w:t>記録の保存に関する事項</w:t>
      </w:r>
    </w:p>
    <w:p>
      <w:pPr>
        <w:pStyle w:val="Heading6"/>
        <w:ind w:left="880"/>
      </w:pPr>
      <w:r>
        <w:t>七</w:t>
      </w:r>
    </w:p>
    <w:p>
      <w:pPr>
        <w:ind w:left="880"/>
      </w:pPr>
      <w:r>
        <w:t>その他必要な事項</w:t>
      </w:r>
    </w:p>
    <w:p>
      <w:pPr>
        <w:pStyle w:val="Heading5"/>
        <w:ind w:left="440"/>
      </w:pPr>
      <w:r>
        <w:t>３</w:t>
      </w:r>
    </w:p>
    <w:p>
      <w:pPr>
        <w:ind w:left="440"/>
      </w:pPr>
      <w:r>
        <w:t>治験審査委員会の設置者は、前項に規定する当該治験審査委員会の手順書、委員名簿及び会議の記録の概要を公表しなければならない。</w:t>
      </w:r>
    </w:p>
    <w:p>
      <w:pPr>
        <w:pStyle w:val="Heading5"/>
        <w:ind w:left="440"/>
      </w:pPr>
      <w:r>
        <w:t>４</w:t>
      </w:r>
    </w:p>
    <w:p>
      <w:pPr>
        <w:ind w:left="440"/>
      </w:pPr>
      <w:r>
        <w:t>治験審査委員会の設置者は、治験審査委員会の事務を行う者を選任しなければならない。</w:t>
      </w:r>
    </w:p>
    <w:p>
      <w:pPr>
        <w:pStyle w:val="Heading4"/>
      </w:pPr>
      <w:r>
        <w:t>第四十八条（治験審査委員会の会議）</w:t>
      </w:r>
    </w:p>
    <w:p>
      <w:r>
        <w:t>次に掲げる委員は、審査の対象となる治験に係る審議及び採決に参加することができない。</w:t>
      </w:r>
    </w:p>
    <w:p>
      <w:pPr>
        <w:pStyle w:val="Heading6"/>
        <w:ind w:left="880"/>
      </w:pPr>
      <w:r>
        <w:t>一</w:t>
      </w:r>
    </w:p>
    <w:p>
      <w:pPr>
        <w:ind w:left="880"/>
      </w:pPr>
      <w:r>
        <w:t>治験依頼者の役員又は職員その他の治験依頼者と密接な関係を有する者</w:t>
      </w:r>
    </w:p>
    <w:p>
      <w:pPr>
        <w:pStyle w:val="Heading6"/>
        <w:ind w:left="880"/>
      </w:pPr>
      <w:r>
        <w:t>二</w:t>
      </w:r>
    </w:p>
    <w:p>
      <w:pPr>
        <w:ind w:left="880"/>
      </w:pPr>
      <w:r>
        <w:t>自ら治験を実施する者又は自ら治験を実施する者と密接な関係を有する者</w:t>
      </w:r>
    </w:p>
    <w:p>
      <w:pPr>
        <w:pStyle w:val="Heading6"/>
        <w:ind w:left="880"/>
      </w:pPr>
      <w:r>
        <w:t>三</w:t>
      </w:r>
    </w:p>
    <w:p>
      <w:pPr>
        <w:ind w:left="880"/>
      </w:pPr>
      <w:r>
        <w:t>実施医療機関の長、治験責任医師等又は治験協力者</w:t>
      </w:r>
    </w:p>
    <w:p>
      <w:pPr>
        <w:pStyle w:val="Heading5"/>
        <w:ind w:left="440"/>
      </w:pPr>
      <w:r>
        <w:t>２</w:t>
      </w:r>
    </w:p>
    <w:p>
      <w:pPr>
        <w:ind w:left="440"/>
      </w:pPr>
      <w:r>
        <w:t>審議に参加していない委員は、採決に参加することができない。</w:t>
      </w:r>
    </w:p>
    <w:p>
      <w:pPr>
        <w:pStyle w:val="Heading4"/>
      </w:pPr>
      <w:r>
        <w:t>第四十九条（治験審査委員会の審査）</w:t>
      </w:r>
    </w:p>
    <w:p>
      <w:r>
        <w:t>実施医療機関の長は、当該実施医療機関において治験を行うことの適否について、あらかじめ、第四十六条第一項の治験審査委員会の意見を聴かなければならない。</w:t>
      </w:r>
    </w:p>
    <w:p>
      <w:pPr>
        <w:pStyle w:val="Heading5"/>
        <w:ind w:left="440"/>
      </w:pPr>
      <w:r>
        <w:t>２</w:t>
      </w:r>
    </w:p>
    <w:p>
      <w:pPr>
        <w:ind w:left="440"/>
      </w:pPr>
      <w:r>
        <w:t>実施医療機関の長は、前項の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に調査審議を行わせることとする場合には、あらかじめ、次に掲げる事項を記載した文書により当該治験審査委員会の設置者との契約を締結しなければならない。</w:t>
      </w:r>
    </w:p>
    <w:p>
      <w:pPr>
        <w:pStyle w:val="Heading6"/>
        <w:ind w:left="880"/>
      </w:pPr>
      <w:r>
        <w:t>一</w:t>
      </w:r>
    </w:p>
    <w:p>
      <w:pPr>
        <w:ind w:left="880"/>
      </w:pPr>
      <w:r>
        <w:t>当該契約を締結した年月日</w:t>
      </w:r>
    </w:p>
    <w:p>
      <w:pPr>
        <w:pStyle w:val="Heading6"/>
        <w:ind w:left="880"/>
      </w:pPr>
      <w:r>
        <w:t>二</w:t>
      </w:r>
    </w:p>
    <w:p>
      <w:pPr>
        <w:ind w:left="880"/>
      </w:pPr>
      <w:r>
        <w:t>当該実施医療機関及び当該治験審査委員会の設置者の名称及び所在地</w:t>
      </w:r>
    </w:p>
    <w:p>
      <w:pPr>
        <w:pStyle w:val="Heading6"/>
        <w:ind w:left="880"/>
      </w:pPr>
      <w:r>
        <w:t>三</w:t>
      </w:r>
    </w:p>
    <w:p>
      <w:pPr>
        <w:ind w:left="880"/>
      </w:pPr>
      <w:r>
        <w:t>当該契約に係る業務の手順に関する事項</w:t>
      </w:r>
    </w:p>
    <w:p>
      <w:pPr>
        <w:pStyle w:val="Heading6"/>
        <w:ind w:left="880"/>
      </w:pPr>
      <w:r>
        <w:t>四</w:t>
      </w:r>
    </w:p>
    <w:p>
      <w:pPr>
        <w:ind w:left="880"/>
      </w:pPr>
      <w:r>
        <w:t>当該治験審査委員会が意見を述べるべき期限</w:t>
      </w:r>
    </w:p>
    <w:p>
      <w:pPr>
        <w:pStyle w:val="Heading6"/>
        <w:ind w:left="880"/>
      </w:pPr>
      <w:r>
        <w:t>五</w:t>
      </w:r>
    </w:p>
    <w:p>
      <w:pPr>
        <w:ind w:left="880"/>
      </w:pPr>
      <w:r>
        <w:t>被験者の秘密の保全に関する事項</w:t>
      </w:r>
    </w:p>
    <w:p>
      <w:pPr>
        <w:pStyle w:val="Heading6"/>
        <w:ind w:left="880"/>
      </w:pPr>
      <w:r>
        <w:t>六</w:t>
      </w:r>
    </w:p>
    <w:p>
      <w:pPr>
        <w:ind w:left="880"/>
      </w:pPr>
      <w:r>
        <w:t>その他必要な事項</w:t>
      </w:r>
    </w:p>
    <w:p>
      <w:pPr>
        <w:pStyle w:val="Heading5"/>
        <w:ind w:left="440"/>
      </w:pPr>
      <w:r>
        <w:t>３</w:t>
      </w:r>
    </w:p>
    <w:p>
      <w:pPr>
        <w:ind w:left="440"/>
      </w:pPr>
      <w:r>
        <w:t>前項の契約の締結については、第十二条第二項から第六項までの規定を準用する。</w:t>
      </w:r>
    </w:p>
    <w:p>
      <w:pPr>
        <w:pStyle w:val="Heading5"/>
        <w:ind w:left="440"/>
      </w:pPr>
      <w:r>
        <w:t>４</w:t>
      </w:r>
    </w:p>
    <w:p>
      <w:pPr>
        <w:ind w:left="440"/>
      </w:pPr>
      <w:r>
        <w:t>実施医療機関の長は、第一項の規定により第四十六条第一項の治験審査委員会の意見を聴くに当たり、治験を行うことの適否の判断の前提となる特定の専門的事項を調査審議させるため必要があると認めるときは、当該治験審査委員会の承諾を得て、当該専門的事項について当該治験審査委員会以外の治験審査委員会（第四十六条第一項各号に掲げるもの（同項第二号から第四号までに掲げるものにあっては、同条第二項各号に掲げる要件を満たすものに限る。）に限る。）の意見を聴くことができる。</w:t>
      </w:r>
    </w:p>
    <w:p>
      <w:pPr>
        <w:pStyle w:val="Heading5"/>
        <w:ind w:left="440"/>
      </w:pPr>
      <w:r>
        <w:t>５</w:t>
      </w:r>
    </w:p>
    <w:p>
      <w:pPr>
        <w:ind w:left="440"/>
      </w:pPr>
      <w:r>
        <w:t>実施医療機関の長は、前項の規定により意見を聴いた治験審査委員会（以下「専門治験審査委員会」という。）が意見を述べたときは、速やかに当該意見を第一項の規定により意見を聴いた治験審査委員会に報告しなければならない。</w:t>
      </w:r>
    </w:p>
    <w:p>
      <w:pPr>
        <w:pStyle w:val="Heading5"/>
        <w:ind w:left="440"/>
      </w:pPr>
      <w:r>
        <w:t>６</w:t>
      </w:r>
    </w:p>
    <w:p>
      <w:pPr>
        <w:ind w:left="440"/>
      </w:pPr>
      <w:r>
        <w:t>実施医療機関の長は、第四項の規定により専門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の意見を聴く場合には、あらかじめ、次に掲げる事項を記載した文書により当該専門治験審査委員会の設置者との契約を締結しなければならない。</w:t>
      </w:r>
    </w:p>
    <w:p>
      <w:pPr>
        <w:pStyle w:val="Heading6"/>
        <w:ind w:left="880"/>
      </w:pPr>
      <w:r>
        <w:t>一</w:t>
      </w:r>
    </w:p>
    <w:p>
      <w:pPr>
        <w:ind w:left="880"/>
      </w:pPr>
      <w:r>
        <w:t>当該契約を締結した年月日</w:t>
      </w:r>
    </w:p>
    <w:p>
      <w:pPr>
        <w:pStyle w:val="Heading6"/>
        <w:ind w:left="880"/>
      </w:pPr>
      <w:r>
        <w:t>二</w:t>
      </w:r>
    </w:p>
    <w:p>
      <w:pPr>
        <w:ind w:left="880"/>
      </w:pPr>
      <w:r>
        <w:t>当該実施医療機関及び当該専門治験審査委員会の設置者の名称及び所在地</w:t>
      </w:r>
    </w:p>
    <w:p>
      <w:pPr>
        <w:pStyle w:val="Heading6"/>
        <w:ind w:left="880"/>
      </w:pPr>
      <w:r>
        <w:t>三</w:t>
      </w:r>
    </w:p>
    <w:p>
      <w:pPr>
        <w:ind w:left="880"/>
      </w:pPr>
      <w:r>
        <w:t>当該契約に係る業務の手順に関する事項</w:t>
      </w:r>
    </w:p>
    <w:p>
      <w:pPr>
        <w:pStyle w:val="Heading6"/>
        <w:ind w:left="880"/>
      </w:pPr>
      <w:r>
        <w:t>四</w:t>
      </w:r>
    </w:p>
    <w:p>
      <w:pPr>
        <w:ind w:left="880"/>
      </w:pPr>
      <w:r>
        <w:t>当該専門治験審査委員会が調査審議を行う特定の専門的事項の範囲及び当該専門治験審査委員会が意見を述べるべき期限</w:t>
      </w:r>
    </w:p>
    <w:p>
      <w:pPr>
        <w:pStyle w:val="Heading6"/>
        <w:ind w:left="880"/>
      </w:pPr>
      <w:r>
        <w:t>五</w:t>
      </w:r>
    </w:p>
    <w:p>
      <w:pPr>
        <w:ind w:left="880"/>
      </w:pPr>
      <w:r>
        <w:t>被験者の秘密の保全に関する事項</w:t>
      </w:r>
    </w:p>
    <w:p>
      <w:pPr>
        <w:pStyle w:val="Heading6"/>
        <w:ind w:left="880"/>
      </w:pPr>
      <w:r>
        <w:t>六</w:t>
      </w:r>
    </w:p>
    <w:p>
      <w:pPr>
        <w:ind w:left="880"/>
      </w:pPr>
      <w:r>
        <w:t>その他必要な事項</w:t>
      </w:r>
    </w:p>
    <w:p>
      <w:pPr>
        <w:pStyle w:val="Heading5"/>
        <w:ind w:left="440"/>
      </w:pPr>
      <w:r>
        <w:t>７</w:t>
      </w:r>
    </w:p>
    <w:p>
      <w:pPr>
        <w:ind w:left="440"/>
      </w:pPr>
      <w:r>
        <w:t>前項の契約の締結については、第十二条第二項から第五項までの規定を準用する。</w:t>
      </w:r>
    </w:p>
    <w:p>
      <w:pPr>
        <w:pStyle w:val="Heading5"/>
        <w:ind w:left="440"/>
      </w:pPr>
      <w:r>
        <w:t>８</w:t>
      </w:r>
    </w:p>
    <w:p>
      <w:pPr>
        <w:ind w:left="440"/>
      </w:pPr>
      <w:r>
        <w:t>実施医療機関の長は、第一項又は第四項の規定により、第四十六条第一項の治験審査委員会（当該実施医療機関の長が設置した同項第一号に掲げる治験審査委員会を除く。）に意見を聴くときは、第四十七条第二項に規定する当該治験審査委員会の手順書及び委員名簿を入手しなければならない。</w:t>
      </w:r>
    </w:p>
    <w:p>
      <w:pPr>
        <w:pStyle w:val="Heading4"/>
      </w:pPr>
      <w:r>
        <w:t>第五十条（継続審査等）</w:t>
      </w:r>
    </w:p>
    <w:p>
      <w:r>
        <w:t>実施医療機関の長は、治験の期間が一年を超える場合には、一年に一回以上、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２</w:t>
      </w:r>
    </w:p>
    <w:p>
      <w:pPr>
        <w:ind w:left="440"/>
      </w:pPr>
      <w:r>
        <w:t>実施医療機関の長は、第二十八条第二項及び第三項並びに第三十九条第二項の規定により通知を受けたとき、第六十八条第二項及び第三項並びに第七十四条第三項の規定により報告を受けたときその他実施医療機関の長が必要があると認めたときは、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３</w:t>
      </w:r>
    </w:p>
    <w:p>
      <w:pPr>
        <w:ind w:left="440"/>
      </w:pPr>
      <w:r>
        <w:t>前二項の規定により専門治験審査委員会の意見を聴く場合については、前条第五項の規定を準用する。</w:t>
      </w:r>
    </w:p>
    <w:p>
      <w:pPr>
        <w:pStyle w:val="Heading5"/>
        <w:ind w:left="440"/>
      </w:pPr>
      <w:r>
        <w:t>４</w:t>
      </w:r>
    </w:p>
    <w:p>
      <w:pPr>
        <w:ind w:left="440"/>
      </w:pPr>
      <w:r>
        <w:t>実施医療機関の長は、第四十一条第二項に規定するモニタリング報告書を受け取ったとき又は第四十二条第三項に規定する監査報告書を受け取ったときは、当該実施医療機関において治験が適切に行われているかどうか又は適切に行われたかどうかについて、前条第一項の規定により意見を聴いた治験審査委員会の意見を聴かなければならない。</w:t>
      </w:r>
    </w:p>
    <w:p>
      <w:pPr>
        <w:pStyle w:val="Heading4"/>
      </w:pPr>
      <w:r>
        <w:t>第五十一条（治験審査委員会の責務）</w:t>
      </w:r>
    </w:p>
    <w:p>
      <w:r>
        <w:t>第四十六条第一項の治験審査委員会（以下この条において「治験審査委員会」という。）は、第四十九条第一項の規定により実施医療機関の長から意見を聴かれたときは、審査の対象とされる治験が倫理的及び科学的に妥当であるかどうかその他当該治験が当該実施医療機関において行うのに適当であるかどうかを、次に掲げる資料に基づき審査し、文書により意見を述べなければならない。</w:t>
      </w:r>
    </w:p>
    <w:p>
      <w:pPr>
        <w:pStyle w:val="Heading6"/>
        <w:ind w:left="880"/>
      </w:pPr>
      <w:r>
        <w:t>一</w:t>
      </w:r>
    </w:p>
    <w:p>
      <w:pPr>
        <w:ind w:left="880"/>
      </w:pPr>
      <w:r>
        <w:t>第十条第一項各号又は第二十一条各号に掲げる文書</w:t>
      </w:r>
    </w:p>
    <w:p>
      <w:pPr>
        <w:pStyle w:val="Heading6"/>
        <w:ind w:left="880"/>
      </w:pPr>
      <w:r>
        <w:t>二</w:t>
      </w:r>
    </w:p>
    <w:p>
      <w:pPr>
        <w:ind w:left="880"/>
      </w:pPr>
      <w:r>
        <w:t>被験者の募集の手順に関する資料</w:t>
      </w:r>
    </w:p>
    <w:p>
      <w:pPr>
        <w:pStyle w:val="Heading6"/>
        <w:ind w:left="880"/>
      </w:pPr>
      <w:r>
        <w:t>三</w:t>
      </w:r>
    </w:p>
    <w:p>
      <w:pPr>
        <w:ind w:left="880"/>
      </w:pPr>
      <w:r>
        <w:t>第七条第五項又は第十八条第四項に規定する情報その他治験を適正に行うために重要な情報を記載した文書</w:t>
      </w:r>
    </w:p>
    <w:p>
      <w:pPr>
        <w:pStyle w:val="Heading6"/>
        <w:ind w:left="880"/>
      </w:pPr>
      <w:r>
        <w:t>四</w:t>
      </w:r>
    </w:p>
    <w:p>
      <w:pPr>
        <w:ind w:left="880"/>
      </w:pPr>
      <w:r>
        <w:t>治験責任医師等となるべき者の履歴書</w:t>
      </w:r>
    </w:p>
    <w:p>
      <w:pPr>
        <w:pStyle w:val="Heading6"/>
        <w:ind w:left="880"/>
      </w:pPr>
      <w:r>
        <w:t>五</w:t>
      </w:r>
    </w:p>
    <w:p>
      <w:pPr>
        <w:ind w:left="880"/>
      </w:pPr>
      <w:r>
        <w:t>その他当該治験審査委員会が必要と認める資料</w:t>
      </w:r>
    </w:p>
    <w:p>
      <w:pPr>
        <w:pStyle w:val="Heading5"/>
        <w:ind w:left="440"/>
      </w:pPr>
      <w:r>
        <w:t>２</w:t>
      </w:r>
    </w:p>
    <w:p>
      <w:pPr>
        <w:ind w:left="440"/>
      </w:pPr>
      <w:r>
        <w:t>専門治験審査委員会は、第四十九条第四項の規定により実施医療機関の長から意見を聴かれたときは、審査の対象とされる特定の専門的事項について前項各号に掲げる資料（当該専門治験審査委員会が必要と認めるものに限る。）に基づき審査し、文書により意見を述べなければならない。</w:t>
      </w:r>
    </w:p>
    <w:p>
      <w:pPr>
        <w:pStyle w:val="Heading5"/>
        <w:ind w:left="440"/>
      </w:pPr>
      <w:r>
        <w:t>３</w:t>
      </w:r>
    </w:p>
    <w:p>
      <w:pPr>
        <w:ind w:left="440"/>
      </w:pPr>
      <w:r>
        <w:t>治験審査委員会及び専門治験審査委員会は、前条第一項又は第二項の規定により実施医療機関の長から意見を聴かれたときは、治験審査委員会にあっては当該実施医療機関において当該治験が適切に行われているかどうかを調査した上で当該実施医療機関において治験を継続して行うことの適否を、専門治験審査委員会にあっては意見を聴かれた特定の専門的事項について調査をした上で当該治験を継続して行うことの適否の判断の前提となる専門的事項をそれぞれ審査し、意見を聴かれた事項に係る事態の緊急性に応じて速やかに、文書により意見を述べなければならない。</w:t>
      </w:r>
    </w:p>
    <w:p>
      <w:pPr>
        <w:pStyle w:val="Heading5"/>
        <w:ind w:left="440"/>
      </w:pPr>
      <w:r>
        <w:t>４</w:t>
      </w:r>
    </w:p>
    <w:p>
      <w:pPr>
        <w:ind w:left="440"/>
      </w:pPr>
      <w:r>
        <w:t>治験審査委員会は、前条第四項の規定により、実施医療機関の長から意見を聴かれたときは、当該実施医療機関において当該治験が適切に行われているかどうか又は適切に行われていたかどうかについて審査し、文書により意見を述べなければならない。</w:t>
      </w:r>
    </w:p>
    <w:p>
      <w:pPr>
        <w:pStyle w:val="Heading5"/>
        <w:ind w:left="440"/>
      </w:pPr>
      <w:r>
        <w:t>５</w:t>
      </w:r>
    </w:p>
    <w:p>
      <w:pPr>
        <w:ind w:left="440"/>
      </w:pPr>
      <w:r>
        <w:t>第四十九条第四項の規定により実施医療機関の長が専門治験審査委員会の意見を聴いた場合においては、治験審査委員会は、第一項又は第三項の規定により意見を述べるに当たり、同条第五項（前条第三項において準用する場合を含む。）の規定により報告された当該専門治験審査委員会の意見を踏まえて、これを行わなければならない。</w:t>
      </w:r>
    </w:p>
    <w:p>
      <w:pPr>
        <w:pStyle w:val="Heading5"/>
        <w:ind w:left="440"/>
      </w:pPr>
      <w:r>
        <w:t>６</w:t>
      </w:r>
    </w:p>
    <w:p>
      <w:pPr>
        <w:ind w:left="440"/>
      </w:pPr>
      <w:r>
        <w:t>実施医療機関の長は、第一項又は第三項の規定による治験審査委員会の意見を治験の依頼をしようとする者又は治験依頼者及び治験責任医師となるべき者又は治験責任医師に文書により通知しなければならない。</w:t>
      </w:r>
    </w:p>
    <w:p>
      <w:pPr>
        <w:pStyle w:val="Heading5"/>
        <w:ind w:left="440"/>
      </w:pPr>
      <w:r>
        <w:t>７</w:t>
      </w:r>
    </w:p>
    <w:p>
      <w:pPr>
        <w:ind w:left="440"/>
      </w:pPr>
      <w:r>
        <w:t>実施医療機関の長は、第一項、第三項又は第四項の規定による治験審査委員会の意見を自ら治験を実施しようとする者又は自ら治験を実施する者に文書により通知しなければならない。</w:t>
      </w:r>
    </w:p>
    <w:p>
      <w:pPr>
        <w:pStyle w:val="Heading5"/>
        <w:ind w:left="440"/>
      </w:pPr>
      <w:r>
        <w:t>８</w:t>
      </w:r>
    </w:p>
    <w:p>
      <w:pPr>
        <w:ind w:left="440"/>
      </w:pPr>
      <w:r>
        <w:t>第六項の規定による文書による通知については、第十条第二項から第五項までの規定を準用する。</w:t>
      </w:r>
    </w:p>
    <w:p>
      <w:pPr>
        <w:pStyle w:val="Heading4"/>
      </w:pPr>
      <w:r>
        <w:t>第五十二条（治験審査委員会の意見）</w:t>
      </w:r>
    </w:p>
    <w:p>
      <w:r>
        <w:t>実施医療機関は、第四十九条第一項の規定により意見を聴いた治験審査委員会が、治験を行うことが適当でない旨の意見を述べたときは、治験の依頼を受け、又は治験の実施を承認してはならない。</w:t>
      </w:r>
    </w:p>
    <w:p>
      <w:pPr>
        <w:pStyle w:val="Heading5"/>
        <w:ind w:left="440"/>
      </w:pPr>
      <w:r>
        <w:t>２</w:t>
      </w:r>
    </w:p>
    <w:p>
      <w:pPr>
        <w:ind w:left="440"/>
      </w:pPr>
      <w:r>
        <w:t>実施医療機関は、第五十条第一項又は第二項の規定により意見を聴いた治験審査委員会が、治験を継続して行うことが適当でない旨の意見を述べたときは、治験の契約を解除し、又は治験を中止させなければならない。</w:t>
      </w:r>
    </w:p>
    <w:p>
      <w:pPr>
        <w:pStyle w:val="Heading5"/>
        <w:ind w:left="440"/>
      </w:pPr>
      <w:r>
        <w:t>３</w:t>
      </w:r>
    </w:p>
    <w:p>
      <w:pPr>
        <w:ind w:left="440"/>
      </w:pPr>
      <w:r>
        <w:t>実施医療機関の長は、第五十条第四項の規定により意見を聴いた治験審査委員会が、当該実施医療機関において当該治験が適切に行われていない旨又は適切に行われていなかった旨の意見を述べたときは、必要な措置を講じなければならない。</w:t>
      </w:r>
    </w:p>
    <w:p>
      <w:pPr>
        <w:pStyle w:val="Heading4"/>
      </w:pPr>
      <w:r>
        <w:t>第五十三条（記録の保存）</w:t>
      </w:r>
    </w:p>
    <w:p>
      <w:r>
        <w:t>治験審査委員会を設置した者は、第四十七条第二項に規定する手順書及び委員名簿並びに会議の記録及びその概要、第四十九条第二項及び第六項の規定による契約に関する資料、第五十一条第一項各号に掲げる資料、同条第二項に規定する資料並びに第六十条第一項から第四項までの規定による治験審査委員会及び専門治験審査委員会に対する通知を、被験製品に係る再生医療等製品についての製造販売の承認を受ける日（第三十二条第三項又は第四十三条第三項に規定する通知を受けたときは、通知を受けた日）又は治験の中止若しくは終了の後三年を経過した日のうちいずれか遅い日までの期間保存しなければならない。</w:t>
      </w:r>
    </w:p>
    <w:p>
      <w:pPr>
        <w:pStyle w:val="Heading3"/>
      </w:pPr>
      <w:r>
        <w:t>第二節　実施医療機関</w:t>
      </w:r>
    </w:p>
    <w:p>
      <w:pPr>
        <w:pStyle w:val="Heading4"/>
      </w:pPr>
      <w:r>
        <w:t>第五十四条（実施医療機関の要件）</w:t>
      </w:r>
    </w:p>
    <w:p>
      <w:r>
        <w:t>実施医療機関は、次に掲げる要件を満たしていなければならない。</w:t>
      </w:r>
    </w:p>
    <w:p>
      <w:pPr>
        <w:pStyle w:val="Heading6"/>
        <w:ind w:left="880"/>
      </w:pPr>
      <w:r>
        <w:t>一</w:t>
      </w:r>
    </w:p>
    <w:p>
      <w:pPr>
        <w:ind w:left="880"/>
      </w:pPr>
      <w:r>
        <w:t>十分な臨床観察及び試験検査を行う設備及び人員を有していること。</w:t>
      </w:r>
    </w:p>
    <w:p>
      <w:pPr>
        <w:pStyle w:val="Heading6"/>
        <w:ind w:left="880"/>
      </w:pPr>
      <w:r>
        <w:t>二</w:t>
      </w:r>
    </w:p>
    <w:p>
      <w:pPr>
        <w:ind w:left="880"/>
      </w:pPr>
      <w:r>
        <w:t>緊急時に被験者に対して必要な措置を講ずることができること。</w:t>
      </w:r>
    </w:p>
    <w:p>
      <w:pPr>
        <w:pStyle w:val="Heading6"/>
        <w:ind w:left="880"/>
      </w:pPr>
      <w:r>
        <w:t>三</w:t>
      </w:r>
    </w:p>
    <w:p>
      <w:pPr>
        <w:ind w:left="880"/>
      </w:pPr>
      <w:r>
        <w:t>治験責任医師等、薬剤師、看護師その他治験を適正かつ円滑に行うために必要な職員が十分に確保されていること。</w:t>
      </w:r>
    </w:p>
    <w:p>
      <w:pPr>
        <w:pStyle w:val="Heading4"/>
      </w:pPr>
      <w:r>
        <w:t>第五十五条（実施医療機関の長）</w:t>
      </w:r>
    </w:p>
    <w:p>
      <w:r>
        <w:t>実施医療機関の長は、治験に係る業務に関する手順書を作成しなければならない。</w:t>
      </w:r>
    </w:p>
    <w:p>
      <w:pPr>
        <w:pStyle w:val="Heading5"/>
        <w:ind w:left="440"/>
      </w:pPr>
      <w:r>
        <w:t>２</w:t>
      </w:r>
    </w:p>
    <w:p>
      <w:pPr>
        <w:ind w:left="440"/>
      </w:pPr>
      <w:r>
        <w:t>実施医療機関の長は、当該実施医療機関における治験がこの省令、治験実施計画書、治験依頼者が治験を依頼する場合にあっては治験の契約書、自ら治験を実施する者が治験を実施する場合にあっては第二十一条第五号から第十一号までに規定する文書及び前項の手順書に従って適正かつ円滑に行われるよう必要な措置を講じなければならない。</w:t>
      </w:r>
    </w:p>
    <w:p>
      <w:pPr>
        <w:pStyle w:val="Heading5"/>
        <w:ind w:left="440"/>
      </w:pPr>
      <w:r>
        <w:t>３</w:t>
      </w:r>
    </w:p>
    <w:p>
      <w:pPr>
        <w:ind w:left="440"/>
      </w:pPr>
      <w:r>
        <w:t>実施医療機関の長は、被験者の秘密の保全が担保されるよう必要な措置を講じなければならない。</w:t>
      </w:r>
    </w:p>
    <w:p>
      <w:pPr>
        <w:pStyle w:val="Heading4"/>
      </w:pPr>
      <w:r>
        <w:t>第五十六条（モニタリング等への協力）</w:t>
      </w:r>
    </w:p>
    <w:p>
      <w:r>
        <w:t>実施医療機関の長は、治験依頼者が実施し、又は自ら治験を実施する者が実施させるモニタリング及び監査並びに第四十六条第一項の治験審査委員会及び第四十九条第五項の専門治験審査委員会（専門治験審査委員会にあっては、第四十九条第四項の規定により意見を聴く場合に限る。以下「治験審査委員会等」という。）による調査に協力しなければならない。</w:t>
      </w:r>
    </w:p>
    <w:p>
      <w:pPr>
        <w:pStyle w:val="Heading5"/>
        <w:ind w:left="440"/>
      </w:pPr>
      <w:r>
        <w:t>２</w:t>
      </w:r>
    </w:p>
    <w:p>
      <w:pPr>
        <w:ind w:left="440"/>
      </w:pPr>
      <w:r>
        <w:t>実施医療機関の長は、前項のモニタリング、監査又は調査が実施される際には、モニター、監査担当者又は治験審査委員会等の求めに応じ、第六十一条第二項各号に掲げる治験に関する記録を閲覧に供しなければならない。</w:t>
      </w:r>
    </w:p>
    <w:p>
      <w:pPr>
        <w:pStyle w:val="Heading4"/>
      </w:pPr>
      <w:r>
        <w:t>第五十七条（治験事務局）</w:t>
      </w:r>
    </w:p>
    <w:p>
      <w:r>
        <w:t>実施医療機関の長は、治験に係る業務に関する事務を行う者を選任しなければならない。</w:t>
      </w:r>
    </w:p>
    <w:p>
      <w:pPr>
        <w:pStyle w:val="Heading4"/>
      </w:pPr>
      <w:r>
        <w:t>第五十八条（治験製品の管理）</w:t>
      </w:r>
    </w:p>
    <w:p>
      <w:r>
        <w:t>治験製品管理者（治験製品を管理する者をいう。）は、第二十四条第六項又は第三十五条第六項の手順書に従って治験製品を適切に管理しなければならない。</w:t>
      </w:r>
    </w:p>
    <w:p>
      <w:pPr>
        <w:pStyle w:val="Heading4"/>
      </w:pPr>
      <w:r>
        <w:t>第五十九条（業務の委託等）</w:t>
      </w:r>
    </w:p>
    <w:p>
      <w:r>
        <w:t>実施医療機関（自ら治験を実施する者が治験を実施する場合にあっては、治験責任医師又は実施医療機関。以下この条において同じ。）は、治験の実施に係る業務の一部を委託する場合には、次に掲げる事項を記載した文書により当該業務を受託する者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前号の手順に基づき当該委託に係る業務が適正かつ円滑に行われているかどうかを実施医療機関が確認することができる旨</w:t>
      </w:r>
    </w:p>
    <w:p>
      <w:pPr>
        <w:pStyle w:val="Heading6"/>
        <w:ind w:left="880"/>
      </w:pPr>
      <w:r>
        <w:t>四</w:t>
      </w:r>
    </w:p>
    <w:p>
      <w:pPr>
        <w:ind w:left="880"/>
      </w:pPr>
      <w:r>
        <w:t>当該受託者に対する指示に関する事項</w:t>
      </w:r>
    </w:p>
    <w:p>
      <w:pPr>
        <w:pStyle w:val="Heading6"/>
        <w:ind w:left="880"/>
      </w:pPr>
      <w:r>
        <w:t>五</w:t>
      </w:r>
    </w:p>
    <w:p>
      <w:pPr>
        <w:ind w:left="880"/>
      </w:pPr>
      <w:r>
        <w:t>前号の指示を行った場合において当該措置が講じられたかどうかを実施医療機関が確認することができる旨</w:t>
      </w:r>
    </w:p>
    <w:p>
      <w:pPr>
        <w:pStyle w:val="Heading6"/>
        <w:ind w:left="880"/>
      </w:pPr>
      <w:r>
        <w:t>六</w:t>
      </w:r>
    </w:p>
    <w:p>
      <w:pPr>
        <w:ind w:left="880"/>
      </w:pPr>
      <w:r>
        <w:t>当該受託者が実施医療機関に対して行う報告に関する事項</w:t>
      </w:r>
    </w:p>
    <w:p>
      <w:pPr>
        <w:pStyle w:val="Heading6"/>
        <w:ind w:left="880"/>
      </w:pPr>
      <w:r>
        <w:t>七</w:t>
      </w:r>
    </w:p>
    <w:p>
      <w:pPr>
        <w:ind w:left="880"/>
      </w:pPr>
      <w:r>
        <w:t>その他当該委託に係る業務について必要な事項</w:t>
      </w:r>
    </w:p>
    <w:p>
      <w:pPr>
        <w:pStyle w:val="Heading4"/>
      </w:pPr>
      <w:r>
        <w:t>第六十条（治験の中止等）</w:t>
      </w:r>
    </w:p>
    <w:p>
      <w:r>
        <w:t>実施医療機関の長は、第二十八条第二項及び第三項の規定により治験依頼者から又は第三十九条第二項の規定により自ら治験を実施する者から通知を受けたときは、直ちにその旨を治験審査委員会等に文書により通知しなければならない。</w:t>
      </w:r>
    </w:p>
    <w:p>
      <w:pPr>
        <w:pStyle w:val="Heading5"/>
        <w:ind w:left="440"/>
      </w:pPr>
      <w:r>
        <w:t>２</w:t>
      </w:r>
    </w:p>
    <w:p>
      <w:pPr>
        <w:ind w:left="440"/>
      </w:pPr>
      <w:r>
        <w:t>実施医療機関の長は、第三十二条第二項の規定により治験依頼者から若しくは第四十三条第二項の規定により自ら治験を実施する者から治験を中断し、若しくは中止する旨の通知を受けたとき又は第三十二条第三項の規定により治験依頼者から申請書に添付しないことを決定した旨の通知若しくは第四十三条第三項の規定により自ら治験を実施する者から申請書に添付されないことを知った旨の通知を受けたときは、速やかにその旨及びその理由を治験責任医師及び治験審査委員会等に文書により通知しなければならない。</w:t>
      </w:r>
    </w:p>
    <w:p>
      <w:pPr>
        <w:pStyle w:val="Heading5"/>
        <w:ind w:left="440"/>
      </w:pPr>
      <w:r>
        <w:t>３</w:t>
      </w:r>
    </w:p>
    <w:p>
      <w:pPr>
        <w:ind w:left="440"/>
      </w:pPr>
      <w:r>
        <w:t>実施医療機関の長は、第六十九条第二項の規定により治験責任医師から治験を中断し、又は中止する旨の報告を受けた場合は、速やかにその旨及びその理由を治験審査委員会等及び治験依頼者に文書により通知しなければならない。</w:t>
      </w:r>
    </w:p>
    <w:p>
      <w:pPr>
        <w:pStyle w:val="Heading5"/>
        <w:ind w:left="440"/>
      </w:pPr>
      <w:r>
        <w:t>４</w:t>
      </w:r>
    </w:p>
    <w:p>
      <w:pPr>
        <w:ind w:left="440"/>
      </w:pPr>
      <w:r>
        <w:t>実施医療機関の長は、第六十九条第三項の規定により治験責任医師から治験を終了する旨の報告を受けたときは、その旨及びその結果の概要を治験審査委員会等及び治験依頼者に通知しなければならない。</w:t>
      </w:r>
    </w:p>
    <w:p>
      <w:pPr>
        <w:pStyle w:val="Heading5"/>
        <w:ind w:left="440"/>
      </w:pPr>
      <w:r>
        <w:t>５</w:t>
      </w:r>
    </w:p>
    <w:p>
      <w:pPr>
        <w:ind w:left="440"/>
      </w:pPr>
      <w:r>
        <w:t>第三項の規定による文書による通知については、第十条第二項から第五項までの規定を準用する。</w:t>
      </w:r>
    </w:p>
    <w:p>
      <w:pPr>
        <w:pStyle w:val="Heading4"/>
      </w:pPr>
      <w:r>
        <w:t>第六十一条（記録の保存）</w:t>
      </w:r>
    </w:p>
    <w:p>
      <w:r>
        <w:t>実施医療機関の長は、記録保存責任者を置かなければならない。</w:t>
      </w:r>
    </w:p>
    <w:p>
      <w:pPr>
        <w:pStyle w:val="Heading5"/>
        <w:ind w:left="440"/>
      </w:pPr>
      <w:r>
        <w:t>２</w:t>
      </w:r>
    </w:p>
    <w:p>
      <w:pPr>
        <w:ind w:left="440"/>
      </w:pPr>
      <w:r>
        <w:t>前項の記録保存責任者は、次に掲げる治験に関する記録（文書を含む。）を被験製品に係る再生医療等製品についての製造販売の承認を受ける日（第三十二条第三項又は第四十三条第三項の規定により通知を受けたときは、通知を受けた日後三年を経過した日）又は治験の中止若しくは終了の後三年を経過した日のうちいずれか遅い日までの期間保存しなければならない。</w:t>
      </w:r>
    </w:p>
    <w:p>
      <w:pPr>
        <w:pStyle w:val="Heading6"/>
        <w:ind w:left="880"/>
      </w:pPr>
      <w:r>
        <w:t>一</w:t>
      </w:r>
    </w:p>
    <w:p>
      <w:pPr>
        <w:ind w:left="880"/>
      </w:pPr>
      <w:r>
        <w:t>原資料</w:t>
      </w:r>
    </w:p>
    <w:p>
      <w:pPr>
        <w:pStyle w:val="Heading6"/>
        <w:ind w:left="880"/>
      </w:pPr>
      <w:r>
        <w:t>二</w:t>
      </w:r>
    </w:p>
    <w:p>
      <w:pPr>
        <w:ind w:left="880"/>
      </w:pPr>
      <w:r>
        <w:t>契約書又は承認書、同意文書及び説明文書その他この省令の規定により実施医療機関に従事する者が作成した文書又はその写し</w:t>
      </w:r>
    </w:p>
    <w:p>
      <w:pPr>
        <w:pStyle w:val="Heading6"/>
        <w:ind w:left="880"/>
      </w:pPr>
      <w:r>
        <w:t>三</w:t>
      </w:r>
    </w:p>
    <w:p>
      <w:pPr>
        <w:ind w:left="880"/>
      </w:pPr>
      <w:r>
        <w:t>治験実施計画書、第五十一条第一項から第三項までの規定により治験審査委員会等から入手した文書その他この省令の規定により入手した文書</w:t>
      </w:r>
    </w:p>
    <w:p>
      <w:pPr>
        <w:pStyle w:val="Heading6"/>
        <w:ind w:left="880"/>
      </w:pPr>
      <w:r>
        <w:t>四</w:t>
      </w:r>
    </w:p>
    <w:p>
      <w:pPr>
        <w:ind w:left="880"/>
      </w:pPr>
      <w:r>
        <w:t>治験製品の管理その他の治験に係る業務の記録</w:t>
      </w:r>
    </w:p>
    <w:p>
      <w:pPr>
        <w:pStyle w:val="Heading3"/>
      </w:pPr>
      <w:r>
        <w:t>第三節　治験責任医師</w:t>
      </w:r>
    </w:p>
    <w:p>
      <w:pPr>
        <w:pStyle w:val="Heading4"/>
      </w:pPr>
      <w:r>
        <w:t>第六十二条（治験責任医師の要件）</w:t>
      </w:r>
    </w:p>
    <w:p>
      <w:r>
        <w:t>治験責任医師は、次に掲げる要件を満たしていなければならない。</w:t>
      </w:r>
    </w:p>
    <w:p>
      <w:pPr>
        <w:pStyle w:val="Heading6"/>
        <w:ind w:left="880"/>
      </w:pPr>
      <w:r>
        <w:t>一</w:t>
      </w:r>
    </w:p>
    <w:p>
      <w:pPr>
        <w:ind w:left="880"/>
      </w:pPr>
      <w:r>
        <w:t>治験を適正に行うことができる十分な教育及び訓練を受け、かつ、十分な臨床経験を有すること。</w:t>
      </w:r>
    </w:p>
    <w:p>
      <w:pPr>
        <w:pStyle w:val="Heading6"/>
        <w:ind w:left="880"/>
      </w:pPr>
      <w:r>
        <w:t>二</w:t>
      </w:r>
    </w:p>
    <w:p>
      <w:pPr>
        <w:ind w:left="880"/>
      </w:pPr>
      <w:r>
        <w:t>治験実施計画書、治験製品概要書及び第二十四条第七項又は第三十五条第七項に規定する文書に記載されている治験製品の適切な使用方法に精通していること。</w:t>
      </w:r>
    </w:p>
    <w:p>
      <w:pPr>
        <w:pStyle w:val="Heading6"/>
        <w:ind w:left="880"/>
      </w:pPr>
      <w:r>
        <w:t>三</w:t>
      </w:r>
    </w:p>
    <w:p>
      <w:pPr>
        <w:ind w:left="880"/>
      </w:pPr>
      <w:r>
        <w:t>治験を行うのに必要な時間的余裕を有すること。</w:t>
      </w:r>
    </w:p>
    <w:p>
      <w:pPr>
        <w:pStyle w:val="Heading4"/>
      </w:pPr>
      <w:r>
        <w:t>第六十三条（治験分担医師等）</w:t>
      </w:r>
    </w:p>
    <w:p>
      <w:r>
        <w:t>治験責任医師は、当該治験に係る治験分担医師又は治験協力者が存する場合には、分担する業務の一覧表を作成しなければならない。</w:t>
      </w:r>
    </w:p>
    <w:p>
      <w:pPr>
        <w:pStyle w:val="Heading5"/>
        <w:ind w:left="440"/>
      </w:pPr>
      <w:r>
        <w:t>２</w:t>
      </w:r>
    </w:p>
    <w:p>
      <w:pPr>
        <w:ind w:left="440"/>
      </w:pPr>
      <w:r>
        <w:t>治験責任医師は、治験分担医師及び治験協力者に治験の内容について十分に説明するとともに、第二十八条第二項及び第三項の規定により通知された事項、第三十九条第二項の規定により通知した事項その他分担させる業務を適正かつ円滑に行うために必要な情報を提供しなければならない。</w:t>
      </w:r>
    </w:p>
    <w:p>
      <w:pPr>
        <w:pStyle w:val="Heading4"/>
      </w:pPr>
      <w:r>
        <w:t>第六十四条（被験者となるべき者の選定）</w:t>
      </w:r>
    </w:p>
    <w:p>
      <w:r>
        <w:t>治験責任医師等は、次に掲げるところにより、被験者となるべき者を選定しなければならない。</w:t>
      </w:r>
    </w:p>
    <w:p>
      <w:pPr>
        <w:pStyle w:val="Heading6"/>
        <w:ind w:left="880"/>
      </w:pPr>
      <w:r>
        <w:t>一</w:t>
      </w:r>
    </w:p>
    <w:p>
      <w:pPr>
        <w:ind w:left="880"/>
      </w:pPr>
      <w:r>
        <w:t>倫理的及び科学的観点から、治験の目的に応じ、健康状態、症状、年齢、同意の能力等を十分に考慮すること。</w:t>
      </w:r>
    </w:p>
    <w:p>
      <w:pPr>
        <w:pStyle w:val="Heading6"/>
        <w:ind w:left="880"/>
      </w:pPr>
      <w:r>
        <w:t>二</w:t>
      </w:r>
    </w:p>
    <w:p>
      <w:pPr>
        <w:ind w:left="880"/>
      </w:pPr>
      <w:r>
        <w:t>同意の能力を欠く者にあっては、被験者とすることがやむを得ない場合を除き、選定しないこと。</w:t>
      </w:r>
    </w:p>
    <w:p>
      <w:pPr>
        <w:pStyle w:val="Heading6"/>
        <w:ind w:left="880"/>
      </w:pPr>
      <w:r>
        <w:t>三</w:t>
      </w:r>
    </w:p>
    <w:p>
      <w:pPr>
        <w:ind w:left="880"/>
      </w:pPr>
      <w:r>
        <w:t>治験に参加しないことにより不当な不利益を受けるおそれがある者を選定する場合にあっては、当該者の同意が自発的に行われるよう十分な配慮を行うこと。</w:t>
      </w:r>
    </w:p>
    <w:p>
      <w:pPr>
        <w:pStyle w:val="Heading4"/>
      </w:pPr>
      <w:r>
        <w:t>第六十五条（被験者に対する責務）</w:t>
      </w:r>
    </w:p>
    <w:p>
      <w:r>
        <w:t>治験責任医師等は、治験製品の適正な使用方法を被験者に説明し、かつ、必要に応じ、被験者が治験製品を適正に使用しているかどうかを確認しなければならない。</w:t>
      </w:r>
    </w:p>
    <w:p>
      <w:pPr>
        <w:pStyle w:val="Heading5"/>
        <w:ind w:left="440"/>
      </w:pPr>
      <w:r>
        <w:t>２</w:t>
      </w:r>
    </w:p>
    <w:p>
      <w:pPr>
        <w:ind w:left="440"/>
      </w:pPr>
      <w:r>
        <w:t>治験責任医師等は、被験者が他の医師により治療を受けている場合には、被験者の同意の下に、被験者が治験に参加する旨を当該他の医師に通知しなければならない。</w:t>
      </w:r>
    </w:p>
    <w:p>
      <w:pPr>
        <w:pStyle w:val="Heading5"/>
        <w:ind w:left="440"/>
      </w:pPr>
      <w:r>
        <w:t>３</w:t>
      </w:r>
    </w:p>
    <w:p>
      <w:pPr>
        <w:ind w:left="440"/>
      </w:pPr>
      <w:r>
        <w:t>実施医療機関の長及び治験責任医師等は、被験者に生じた有害事象に対して適切な医療が提供されるよう、事前に、必要な措置を講じておかなければならない。</w:t>
      </w:r>
    </w:p>
    <w:p>
      <w:pPr>
        <w:pStyle w:val="Heading5"/>
        <w:ind w:left="440"/>
      </w:pPr>
      <w:r>
        <w:t>４</w:t>
      </w:r>
    </w:p>
    <w:p>
      <w:pPr>
        <w:ind w:left="440"/>
      </w:pPr>
      <w:r>
        <w:t>治験責任医師等は、被験者に有害事象が生じ、治療が必要であると認めるときは、その旨を被験者に通知しなければならない。</w:t>
      </w:r>
    </w:p>
    <w:p>
      <w:pPr>
        <w:pStyle w:val="Heading4"/>
      </w:pPr>
      <w:r>
        <w:t>第六十六条（治験実施計画書からの逸脱）</w:t>
      </w:r>
    </w:p>
    <w:p>
      <w:r>
        <w:t>治験責任医師は、被験者の緊急の危険を回避するためその他医療上やむを得ない理由により治験実施計画書に従わなかった場合には、全てこれを記録し、その旨及びその理由を記載した文書を直ちに治験依頼者が治験を依頼する場合にあっては治験依頼者及び実施医療機関の長に、自ら治験を実施する者が治験を実施する場合にあっては実施医療機関の長に提出しなければならない。</w:t>
      </w:r>
    </w:p>
    <w:p>
      <w:pPr>
        <w:pStyle w:val="Heading5"/>
        <w:ind w:left="440"/>
      </w:pPr>
      <w:r>
        <w:t>２</w:t>
      </w:r>
    </w:p>
    <w:p>
      <w:pPr>
        <w:ind w:left="440"/>
      </w:pPr>
      <w:r>
        <w:t>治験依頼者が治験を依頼する場合における前項の規定による文書の提出については、第十条第二項から第五項までの規定を準用する。</w:t>
      </w:r>
    </w:p>
    <w:p>
      <w:pPr>
        <w:pStyle w:val="Heading4"/>
      </w:pPr>
      <w:r>
        <w:t>第六十七条（症例報告書）</w:t>
      </w:r>
    </w:p>
    <w:p>
      <w:r>
        <w:t>治験責任医師等は、治験実施計画書に従って正確に症例報告書を作成し、これに記名押印し、又は署名しなければならない。</w:t>
      </w:r>
    </w:p>
    <w:p>
      <w:pPr>
        <w:pStyle w:val="Heading5"/>
        <w:ind w:left="440"/>
      </w:pPr>
      <w:r>
        <w:t>２</w:t>
      </w:r>
    </w:p>
    <w:p>
      <w:pPr>
        <w:ind w:left="440"/>
      </w:pPr>
      <w:r>
        <w:t>治験責任医師等は、症例報告書の記載を変更し、又は修正するときは、その日付を記載して、これに押印し、又は署名しなければならない。</w:t>
      </w:r>
    </w:p>
    <w:p>
      <w:pPr>
        <w:pStyle w:val="Heading5"/>
        <w:ind w:left="440"/>
      </w:pPr>
      <w:r>
        <w:t>３</w:t>
      </w:r>
    </w:p>
    <w:p>
      <w:pPr>
        <w:ind w:left="440"/>
      </w:pPr>
      <w:r>
        <w:t>治験責任医師は、治験分担医師が作成した症例報告書を点検し、内容を確認した上で、これに記名押印し、又は署名しなければならない。</w:t>
      </w:r>
    </w:p>
    <w:p>
      <w:pPr>
        <w:pStyle w:val="Heading4"/>
      </w:pPr>
      <w:r>
        <w:t>第六十八条（治験中の不具合等報告）</w:t>
      </w:r>
    </w:p>
    <w:p>
      <w:r>
        <w:t>治験責任医師は、治験の実施状況の概要を、適宜、実施医療機関の長に文書により報告しなければならない。</w:t>
      </w:r>
    </w:p>
    <w:p>
      <w:pPr>
        <w:pStyle w:val="Heading5"/>
        <w:ind w:left="440"/>
      </w:pPr>
      <w:r>
        <w:t>２</w:t>
      </w:r>
    </w:p>
    <w:p>
      <w:pPr>
        <w:ind w:left="440"/>
      </w:pPr>
      <w:r>
        <w:t>治験依頼者が治験を依頼する場合にあっては、治験責任医師は、治験製品の不具合等によると疑われる死亡その他の重篤な有害事象の発生を認めたとき又はその発生のおそれがあると認めたときは、直ちに実施医療機関の長に報告するとともに、治験依頼者に通知しなければならない。</w:t>
      </w:r>
    </w:p>
    <w:p>
      <w:pPr>
        <w:pStyle w:val="Heading5"/>
        <w:ind w:left="440"/>
      </w:pPr>
      <w:r>
        <w:t>３</w:t>
      </w:r>
    </w:p>
    <w:p>
      <w:pPr>
        <w:ind w:left="440"/>
      </w:pPr>
      <w:r>
        <w:t>自ら治験を実施する者が治験を実施する場合にあっては、治験責任医師は、治験製品の不具合等によると疑われる死亡その他の重篤な有害事象の発生を認めたとき又はその発生のおそれがあると認めたときは、直ちに実施医療機関の長（一つの実施計画書に基づき共同で複数の実施医療機関において治験を実施する場合には他の実施医療機関の治験責任医師を含む。）に報告するとともに、治験製品提供者に通知しなければならない。</w:t>
      </w:r>
    </w:p>
    <w:p>
      <w:pPr>
        <w:pStyle w:val="Heading4"/>
      </w:pPr>
      <w:r>
        <w:t>第六十九条（治験の中止等）</w:t>
      </w:r>
    </w:p>
    <w:p>
      <w:r>
        <w:t>治験責任医師は、第六十条第二項の通知により治験が中断され、又は中止されたときは、被験者に速やかにその旨を通知するとともに、適切な医療の提供その他必要な措置を講じなければならない。</w:t>
      </w:r>
    </w:p>
    <w:p>
      <w:pPr>
        <w:pStyle w:val="Heading5"/>
        <w:ind w:left="440"/>
      </w:pPr>
      <w:r>
        <w:t>２</w:t>
      </w:r>
    </w:p>
    <w:p>
      <w:pPr>
        <w:ind w:left="440"/>
      </w:pPr>
      <w:r>
        <w:t>治験責任医師は、自ら治験を中断し、又は中止したときは、実施医療機関の長に速やかにその旨及びその理由を文書により報告しなければならない。</w:t>
      </w:r>
    </w:p>
    <w:p>
      <w:pPr>
        <w:pStyle w:val="Heading5"/>
        <w:ind w:left="440"/>
      </w:pPr>
      <w:r>
        <w:t>３</w:t>
      </w:r>
    </w:p>
    <w:p>
      <w:pPr>
        <w:ind w:left="440"/>
      </w:pPr>
      <w:r>
        <w:t>治験責任医師は、治験を終了したときは、実施医療機関の長にその旨及びその結果の概要を文書により報告しなければならない。</w:t>
      </w:r>
    </w:p>
    <w:p>
      <w:pPr>
        <w:pStyle w:val="Heading3"/>
      </w:pPr>
      <w:r>
        <w:t>第四節　被験者の同意</w:t>
      </w:r>
    </w:p>
    <w:p>
      <w:pPr>
        <w:pStyle w:val="Heading4"/>
      </w:pPr>
      <w:r>
        <w:t>第七十条（文書による説明と同意の取得）</w:t>
      </w:r>
    </w:p>
    <w:p>
      <w:r>
        <w:t>治験責任医師等は、被験者となるべき者を治験に参加させるときは、あらかじめ治験の内容その他の治験に関する事項について当該者の理解を得るよう、文書により適切な説明を行い、文書により同意を得なければならない。</w:t>
      </w:r>
    </w:p>
    <w:p>
      <w:pPr>
        <w:pStyle w:val="Heading5"/>
        <w:ind w:left="440"/>
      </w:pPr>
      <w:r>
        <w:t>２</w:t>
      </w:r>
    </w:p>
    <w:p>
      <w:pPr>
        <w:ind w:left="440"/>
      </w:pPr>
      <w:r>
        <w:t>被験者となるべき者が同意の能力を欠くこと等により同意を得ることが困難であるときは、前項の規定にかかわらず、被験者となるべき者の代諾者の同意を得ることにより、当該被験者となるべき者を治験に参加させることができる。</w:t>
      </w:r>
    </w:p>
    <w:p>
      <w:pPr>
        <w:pStyle w:val="Heading5"/>
        <w:ind w:left="440"/>
      </w:pPr>
      <w:r>
        <w:t>３</w:t>
      </w:r>
    </w:p>
    <w:p>
      <w:pPr>
        <w:ind w:left="440"/>
      </w:pPr>
      <w:r>
        <w:t>治験責任医師等は、前項の規定により被験者となるべき者の代諾者の同意を得た場合には、代諾者の同意に関する記録及び代諾者と被験者との関係についての記録を作成しなければならない。</w:t>
      </w:r>
    </w:p>
    <w:p>
      <w:pPr>
        <w:pStyle w:val="Heading5"/>
        <w:ind w:left="440"/>
      </w:pPr>
      <w:r>
        <w:t>４</w:t>
      </w:r>
    </w:p>
    <w:p>
      <w:pPr>
        <w:ind w:left="440"/>
      </w:pPr>
      <w:r>
        <w:t>治験責任医師等は、当該被験者に対して治験製品の効果を有しないと予測される治験においては、第二項の規定にかかわらず、同意を得ることが困難な被験者となるべき者を治験に参加させてはならない。</w:t>
      </w:r>
    </w:p>
    <w:p>
      <w:pPr>
        <w:pStyle w:val="Heading5"/>
        <w:ind w:left="440"/>
      </w:pPr>
      <w:r>
        <w:t>５</w:t>
      </w:r>
    </w:p>
    <w:p>
      <w:pPr>
        <w:ind w:left="440"/>
      </w:pPr>
      <w:r>
        <w:t>治験責任医師等は、説明文書の内容その他治験に関する事項について、被験者となるべき者（被験者となるべき者の代諾者の同意を得る場合にあっては、当該者。次条から第七十三条までにおいて同じ。）に質問をする機会を与え、かつ、当該質問に十分に答えなければならない。</w:t>
      </w:r>
    </w:p>
    <w:p>
      <w:pPr>
        <w:pStyle w:val="Heading4"/>
      </w:pPr>
      <w:r>
        <w:t>第七十一条（説明文書）</w:t>
      </w:r>
    </w:p>
    <w:p>
      <w:r>
        <w:t>治験責任医師等は、前条第一項の説明を行うときは、次に掲げる事項を記載した説明文書を交付しなければならない。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治験責任医師の氏名、職名及び連絡先</w:t>
      </w:r>
    </w:p>
    <w:p>
      <w:pPr>
        <w:pStyle w:val="Heading6"/>
        <w:ind w:left="880"/>
      </w:pPr>
      <w:r>
        <w:t>四</w:t>
      </w:r>
    </w:p>
    <w:p>
      <w:pPr>
        <w:ind w:left="880"/>
      </w:pPr>
      <w:r>
        <w:t>治験の方法</w:t>
      </w:r>
    </w:p>
    <w:p>
      <w:pPr>
        <w:pStyle w:val="Heading6"/>
        <w:ind w:left="880"/>
      </w:pPr>
      <w:r>
        <w:t>五</w:t>
      </w:r>
    </w:p>
    <w:p>
      <w:pPr>
        <w:ind w:left="880"/>
      </w:pPr>
      <w:r>
        <w:t>予測される治験製品による被験者の心身の健康に対する利益（当該利益が見込まれない場合はその旨）及び予測される被験者に対する不利益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治験の参加をいつでも取りやめることができる旨</w:t>
      </w:r>
    </w:p>
    <w:p>
      <w:pPr>
        <w:pStyle w:val="Heading6"/>
        <w:ind w:left="880"/>
      </w:pPr>
      <w:r>
        <w:t>九</w:t>
      </w:r>
    </w:p>
    <w:p>
      <w:pPr>
        <w:ind w:left="880"/>
      </w:pPr>
      <w:r>
        <w:t>治験に参加しないこと又は参加を取りやめることにより被験者が不利益な取扱いを受けない旨</w:t>
      </w:r>
    </w:p>
    <w:p>
      <w:pPr>
        <w:pStyle w:val="Heading6"/>
        <w:ind w:left="880"/>
      </w:pPr>
      <w:r>
        <w:t>十</w:t>
      </w:r>
    </w:p>
    <w:p>
      <w:pPr>
        <w:ind w:left="880"/>
      </w:pPr>
      <w:r>
        <w:t>治験の参加を取りやめる場合の治験製品の取扱いに関する事項</w:t>
      </w:r>
    </w:p>
    <w:p>
      <w:pPr>
        <w:pStyle w:val="Heading6"/>
        <w:ind w:left="880"/>
      </w:pPr>
      <w:r>
        <w:t>十一</w:t>
      </w:r>
    </w:p>
    <w:p>
      <w:pPr>
        <w:ind w:left="880"/>
      </w:pPr>
      <w:r>
        <w:t>被験者の秘密が保全されることを条件に、モニター、監査担当者及び治験審査委員会等が原資料を閲覧できる旨</w:t>
      </w:r>
    </w:p>
    <w:p>
      <w:pPr>
        <w:pStyle w:val="Heading6"/>
        <w:ind w:left="880"/>
      </w:pPr>
      <w:r>
        <w:t>十二</w:t>
      </w:r>
    </w:p>
    <w:p>
      <w:pPr>
        <w:ind w:left="880"/>
      </w:pPr>
      <w:r>
        <w:t>被験者に係る秘密が保全される旨</w:t>
      </w:r>
    </w:p>
    <w:p>
      <w:pPr>
        <w:pStyle w:val="Heading6"/>
        <w:ind w:left="880"/>
      </w:pPr>
      <w:r>
        <w:t>十三</w:t>
      </w:r>
    </w:p>
    <w:p>
      <w:pPr>
        <w:ind w:left="880"/>
      </w:pPr>
      <w:r>
        <w:t>健康被害が発生した場合における実施医療機関の連絡先</w:t>
      </w:r>
    </w:p>
    <w:p>
      <w:pPr>
        <w:pStyle w:val="Heading6"/>
        <w:ind w:left="880"/>
      </w:pPr>
      <w:r>
        <w:t>十四</w:t>
      </w:r>
    </w:p>
    <w:p>
      <w:pPr>
        <w:ind w:left="880"/>
      </w:pPr>
      <w:r>
        <w:t>健康被害が発生した場合に必要な治療が行われる旨</w:t>
      </w:r>
    </w:p>
    <w:p>
      <w:pPr>
        <w:pStyle w:val="Heading6"/>
        <w:ind w:left="880"/>
      </w:pPr>
      <w:r>
        <w:t>十五</w:t>
      </w:r>
    </w:p>
    <w:p>
      <w:pPr>
        <w:ind w:left="880"/>
      </w:pPr>
      <w:r>
        <w:t>健康被害の補償に関する事項</w:t>
      </w:r>
    </w:p>
    <w:p>
      <w:pPr>
        <w:pStyle w:val="Heading6"/>
        <w:ind w:left="880"/>
      </w:pPr>
      <w:r>
        <w:t>十六</w:t>
      </w:r>
    </w:p>
    <w:p>
      <w:pPr>
        <w:ind w:left="880"/>
      </w:pPr>
      <w:r>
        <w:t>当該治験の適否等について調査審議を行う治験審査委員会の種類、各治験審査委員会において調査審議を行う事項その他当該治験に係る治験審査委員会に関する事項</w:t>
      </w:r>
    </w:p>
    <w:p>
      <w:pPr>
        <w:pStyle w:val="Heading6"/>
        <w:ind w:left="880"/>
      </w:pPr>
      <w:r>
        <w:t>十七</w:t>
      </w:r>
    </w:p>
    <w:p>
      <w:pPr>
        <w:ind w:left="880"/>
      </w:pPr>
      <w:r>
        <w:t>被験者が負担する治験の費用があるときは、当該費用に関する事項</w:t>
      </w:r>
    </w:p>
    <w:p>
      <w:pPr>
        <w:pStyle w:val="Heading6"/>
        <w:ind w:left="880"/>
      </w:pPr>
      <w:r>
        <w:t>十八</w:t>
      </w:r>
    </w:p>
    <w:p>
      <w:pPr>
        <w:ind w:left="880"/>
      </w:pPr>
      <w:r>
        <w:t>当該治験に係る必要な事項</w:t>
      </w:r>
    </w:p>
    <w:p>
      <w:pPr>
        <w:pStyle w:val="Heading5"/>
        <w:ind w:left="440"/>
      </w:pPr>
      <w:r>
        <w:t>２</w:t>
      </w:r>
    </w:p>
    <w:p>
      <w:pPr>
        <w:ind w:left="440"/>
      </w:pPr>
      <w:r>
        <w:t>説明文書には、被験者となるべき者に権利を放棄させる旨又はそれを疑わせる記載及び治験依頼者、自ら治験を実施する者、実施医療機関、治験責任医師等の責任を免除し若しくは軽減させる旨又はそれを疑わせる記載をしてはならない。</w:t>
      </w:r>
    </w:p>
    <w:p>
      <w:pPr>
        <w:pStyle w:val="Heading5"/>
        <w:ind w:left="440"/>
      </w:pPr>
      <w:r>
        <w:t>３</w:t>
      </w:r>
    </w:p>
    <w:p>
      <w:pPr>
        <w:ind w:left="440"/>
      </w:pPr>
      <w:r>
        <w:t>説明文書には、できる限り平易な表現を用いなければならない。</w:t>
      </w:r>
    </w:p>
    <w:p>
      <w:pPr>
        <w:pStyle w:val="Heading4"/>
      </w:pPr>
      <w:r>
        <w:t>第七十二条（同意文書等への署名等）</w:t>
      </w:r>
    </w:p>
    <w:p>
      <w:r>
        <w:t>第七十条第一項又は第二項に規定する同意は、被験者となるべき者が説明文書の内容を十分に理解した上で、当該内容の治験に参加することに同意する旨を記載した文書（以下「同意文書」という。）に、説明を行った治験責任医師等及び被験者となるべき者（第三項に規定する立会人が立ち会う場合にあっては、被験者となるべき者及び立会人。次条において同じ。）が日付を記載して、これに記名押印し、又は署名しなければ、効力を生じない。</w:t>
      </w:r>
    </w:p>
    <w:p>
      <w:pPr>
        <w:pStyle w:val="Heading5"/>
        <w:ind w:left="440"/>
      </w:pPr>
      <w:r>
        <w:t>２</w:t>
      </w:r>
    </w:p>
    <w:p>
      <w:pPr>
        <w:ind w:left="440"/>
      </w:pPr>
      <w:r>
        <w:t>第七十条第一項又は第二項に規定する同意は、治験責任医師等に強制され、又はその判断に不当な影響を及ぼされたものであってはならない。</w:t>
      </w:r>
    </w:p>
    <w:p>
      <w:pPr>
        <w:pStyle w:val="Heading5"/>
        <w:ind w:left="440"/>
      </w:pPr>
      <w:r>
        <w:t>３</w:t>
      </w:r>
    </w:p>
    <w:p>
      <w:pPr>
        <w:ind w:left="440"/>
      </w:pPr>
      <w:r>
        <w:t>説明文書を読むことができない被験者となるべき者（第七十条第二項に規定する被験者となるべき者を除く。）に対する同条第一項に規定する説明及び同意は、立会人を立ち会わせた上で、しなければならない。</w:t>
      </w:r>
    </w:p>
    <w:p>
      <w:pPr>
        <w:pStyle w:val="Heading5"/>
        <w:ind w:left="440"/>
      </w:pPr>
      <w:r>
        <w:t>４</w:t>
      </w:r>
    </w:p>
    <w:p>
      <w:pPr>
        <w:ind w:left="440"/>
      </w:pPr>
      <w:r>
        <w:t>前項の立会人は、治験責任医師等及び治験協力者であってはならない。</w:t>
      </w:r>
    </w:p>
    <w:p>
      <w:pPr>
        <w:pStyle w:val="Heading4"/>
      </w:pPr>
      <w:r>
        <w:t>第七十三条（同意文書の交付）</w:t>
      </w:r>
    </w:p>
    <w:p>
      <w:r>
        <w:t>治験責任医師等は、治験責任医師等及び被験者となるべき者が記名押印し、又は署名した同意文書の写しを被験者（代諾者の同意を得た場合にあっては、当該者。次条において同じ。）に交付しなければならない。</w:t>
      </w:r>
    </w:p>
    <w:p>
      <w:pPr>
        <w:pStyle w:val="Heading4"/>
      </w:pPr>
      <w:r>
        <w:t>第七十四条（被験者の意思に影響を与える情報が得られた場合）</w:t>
      </w:r>
    </w:p>
    <w:p>
      <w:r>
        <w:t>治験責任医師等は、治験に継続して参加するかどうかについて被験者の意思に影響を与えるものと認める情報を入手した場合には、直ちに当該情報を被験者に提供し、これを文書により記録するとともに、被験者が治験に継続して参加するかどうかを確認しなければならない。</w:t>
      </w:r>
    </w:p>
    <w:p>
      <w:pPr>
        <w:pStyle w:val="Heading5"/>
        <w:ind w:left="440"/>
      </w:pPr>
      <w:r>
        <w:t>２</w:t>
      </w:r>
    </w:p>
    <w:p>
      <w:pPr>
        <w:ind w:left="440"/>
      </w:pPr>
      <w:r>
        <w:t>治験責任医師は、前項の場合において、説明文書を改訂する必要があると認めたときは、速やかに説明文書を改訂しなければならない。</w:t>
      </w:r>
    </w:p>
    <w:p>
      <w:pPr>
        <w:pStyle w:val="Heading5"/>
        <w:ind w:left="440"/>
      </w:pPr>
      <w:r>
        <w:t>３</w:t>
      </w:r>
    </w:p>
    <w:p>
      <w:pPr>
        <w:ind w:left="440"/>
      </w:pPr>
      <w:r>
        <w:t>治験責任医師は、前項の規定により説明文書を改訂したときは、その旨を実施医療機関の長に報告するとともに、治験の参加の継続について改めて被験者の同意を得なければならない。</w:t>
      </w:r>
    </w:p>
    <w:p>
      <w:pPr>
        <w:pStyle w:val="Heading4"/>
      </w:pPr>
      <w:r>
        <w:t>第七十五条（緊急状況下における救命的治験）</w:t>
      </w:r>
    </w:p>
    <w:p>
      <w:r>
        <w:t>治験責任医師等は、第七条第三項又は第十八条第三項に規定する治験においては、次の各号の全てに該当する場合に限り、被験者となるべき者及び代諾者となるべき者の同意を得ずに当該被験者となるべき者を治験に参加させることができる。</w:t>
      </w:r>
    </w:p>
    <w:p>
      <w:pPr>
        <w:pStyle w:val="Heading6"/>
        <w:ind w:left="880"/>
      </w:pPr>
      <w:r>
        <w:t>一</w:t>
      </w:r>
    </w:p>
    <w:p>
      <w:pPr>
        <w:ind w:left="880"/>
      </w:pPr>
      <w:r>
        <w:t>被験者となるべき者に緊急かつ明白な生命の危険が生じていること。</w:t>
      </w:r>
    </w:p>
    <w:p>
      <w:pPr>
        <w:pStyle w:val="Heading6"/>
        <w:ind w:left="880"/>
      </w:pPr>
      <w:r>
        <w:t>二</w:t>
      </w:r>
    </w:p>
    <w:p>
      <w:pPr>
        <w:ind w:left="880"/>
      </w:pPr>
      <w:r>
        <w:t>現在における治療方法では十分な効果が期待できないこと。</w:t>
      </w:r>
    </w:p>
    <w:p>
      <w:pPr>
        <w:pStyle w:val="Heading6"/>
        <w:ind w:left="880"/>
      </w:pPr>
      <w:r>
        <w:t>三</w:t>
      </w:r>
    </w:p>
    <w:p>
      <w:pPr>
        <w:ind w:left="880"/>
      </w:pPr>
      <w:r>
        <w:t>被験製品の使用により被験者となるべき者の生命の危険が回避できる可能性が十分にあると認められること。</w:t>
      </w:r>
    </w:p>
    <w:p>
      <w:pPr>
        <w:pStyle w:val="Heading6"/>
        <w:ind w:left="880"/>
      </w:pPr>
      <w:r>
        <w:t>四</w:t>
      </w:r>
    </w:p>
    <w:p>
      <w:pPr>
        <w:ind w:left="880"/>
      </w:pPr>
      <w:r>
        <w:t>予測される被験者に対する不利益が必要な最小限度のものであること。</w:t>
      </w:r>
    </w:p>
    <w:p>
      <w:pPr>
        <w:pStyle w:val="Heading6"/>
        <w:ind w:left="880"/>
      </w:pPr>
      <w:r>
        <w:t>五</w:t>
      </w:r>
    </w:p>
    <w:p>
      <w:pPr>
        <w:ind w:left="880"/>
      </w:pPr>
      <w:r>
        <w:t>代諾者となるべき者と直ちに連絡を取ることができないこと。</w:t>
      </w:r>
    </w:p>
    <w:p>
      <w:pPr>
        <w:pStyle w:val="Heading5"/>
        <w:ind w:left="440"/>
      </w:pPr>
      <w:r>
        <w:t>２</w:t>
      </w:r>
    </w:p>
    <w:p>
      <w:pPr>
        <w:ind w:left="440"/>
      </w:pPr>
      <w:r>
        <w:t>治験責任医師等は、前項に規定する場合には、速やかに被験者又は代諾者となるべき者に対して当該治験に関する事項について適切な説明を行い、当該治験への参加について文書により同意を得なければならない。</w:t>
      </w:r>
    </w:p>
    <w:p>
      <w:pPr>
        <w:pStyle w:val="Heading2"/>
      </w:pPr>
      <w:r>
        <w:t>第五章　再審査等の資料の基準</w:t>
      </w:r>
    </w:p>
    <w:p>
      <w:pPr>
        <w:pStyle w:val="Heading4"/>
      </w:pPr>
      <w:r>
        <w:t>第七十六条（再審査等の資料の基準）</w:t>
      </w:r>
    </w:p>
    <w:p>
      <w:r>
        <w:t>法第二十三条の二十五又は第二十三条の三十七の承認を受けた者が行う再生医療等製品の臨床試験の実施に係る法第二十三条の二十五第三項（法第二十三条の二十六第五項において読み替えて適用する場合に限る。）、第二十三条の二十九第四項及び第二十三条の三十一第四項に規定する資料の収集及び作成については、第四条から第六条まで、第七条（第三項第一号を除く。）、第九条、第十条（第一項第二号を除く。）、第十一条から第十五条まで、第二十四条から第三十四条まで、第四十六条、第四十七条、第四十八条（第一項第二号を除く。）、第四十九条、第五十条、第五十一条（第七項を除く。）、第五十二条から第六十七条まで、第六十八条（第三項を除く。）及び第六十九条から第七十五条までの規定を準用する。</w:t>
      </w:r>
    </w:p>
    <w:p>
      <w:pPr>
        <w:pStyle w:val="Heading2"/>
      </w:pPr>
      <w:r>
        <w:t>第六章　治験の依頼等の基準</w:t>
      </w:r>
    </w:p>
    <w:p>
      <w:pPr>
        <w:pStyle w:val="Heading4"/>
      </w:pPr>
      <w:r>
        <w:t>第七十七条（法第八十条の二第一項の厚生労働省令で定める基準）</w:t>
      </w:r>
    </w:p>
    <w:p>
      <w:r>
        <w:t>法第八十条の二第一項の厚生労働省令で定める基準は、第四条第一項、第五条、第七条第一項（第九号及び第十一号から第十三号までを除く。）、第八条第一項、第十一条、第十三条（同条第一項第十号、第十二号から第十五号まで及び第十七号を除く。）、第十四条及び第十五条の規定を準用する。</w:t>
      </w:r>
    </w:p>
    <w:p>
      <w:pPr>
        <w:pStyle w:val="Heading4"/>
      </w:pPr>
      <w:r>
        <w:t>第七十八条（法第八十条の二第四項の厚生労働省令で定める基準）</w:t>
      </w:r>
    </w:p>
    <w:p>
      <w:r>
        <w:t>治験の依頼を受けた者に係る法第八十条の二第四項の厚生労働省令で定める基準は、第四十六条から第七十五条まで（第四十八条第一項第二号、第五十条第四項、第五十一条第四項及び第七項、第五十二条第三項並びに第六十八条第三項を除く。）の規定を準用する。</w:t>
      </w:r>
    </w:p>
    <w:p>
      <w:pPr>
        <w:pStyle w:val="Heading5"/>
        <w:ind w:left="440"/>
      </w:pPr>
      <w:r>
        <w:t>２</w:t>
      </w:r>
    </w:p>
    <w:p>
      <w:pPr>
        <w:ind w:left="440"/>
      </w:pPr>
      <w:r>
        <w:t>自ら治験を実施する者が治験を実施する場合においては、法第八十条の二第四項の厚生労働省令で定める基準は、第十六条第一項、第十七条、第十八条第一項（第十号及び第十二号から第十四号までを除く。）、第十九条第一項、第二十一条（第九号、第十号及び第十二号から第十四号までを除く。）、第二十三条、第三十五条（第一項第五号及び第七項を除く。）、第四十条第一項及び第三項、第四十五条（第一号から第四号までを除く。）並びに第四十六条から第七十五条まで（第四十八条第一項第一号、第五十一条第六項及び第八項並びに第六十八条第二項を除く。）の規定を準用する。</w:t>
      </w:r>
    </w:p>
    <w:p>
      <w:pPr>
        <w:pStyle w:val="Heading4"/>
      </w:pPr>
      <w:r>
        <w:t>第七十九条（法第八十条の二第五項の厚生労働省令で定める基準）</w:t>
      </w:r>
    </w:p>
    <w:p>
      <w:r>
        <w:t>法第八十条の二第五項の厚生労働省令で定める基準は、第二十四条（第一項第五号及び第七項を除く。）、第二十九条第一項並びに第三十四条第一項（第一号から第四号までを除く。）及び第二項の規定を準用する。</w:t>
      </w:r>
    </w:p>
    <w:p>
      <w:r>
        <w:br w:type="page"/>
      </w:r>
    </w:p>
    <w:p>
      <w:pPr>
        <w:pStyle w:val="Heading1"/>
      </w:pPr>
      <w:r>
        <w:t>附　則</w:t>
      </w:r>
    </w:p>
    <w:p>
      <w:r>
        <w:t>この省令は、薬事法等の一部を改正する法律（平成二十五年法律第八十四号。以下「改正法」という。）の施行の日（平成二十六年十一月二十五日）から施行する。</w:t>
      </w:r>
    </w:p>
    <w:p>
      <w:pPr>
        <w:pStyle w:val="Heading5"/>
        <w:ind w:left="440"/>
      </w:pPr>
      <w:r>
        <w:t>２</w:t>
      </w:r>
    </w:p>
    <w:p>
      <w:pPr>
        <w:ind w:left="440"/>
      </w:pPr>
      <w:r>
        <w:t>この省令の施行前に医薬品の臨床試験の実施の基準に関する省令（平成九年厚生省令第二十八号）又は医療機器の臨床試験の実施の基準に関する省令（平成十七年厚生労働省令第三十六号）の規定に基づき実施された、又はこの省令の施行の際現にこれらの省令の規定に基づき実施されている人若しくは動物の細胞に培養その他の加工を施したもの若しくは人若しくは動物の細胞に導入され、これらの体内で発現する遺伝子を含有するもの又は医薬品若しくは医療機器（改正法附則第三十条の規定により法第二十三条の二十五の承認を受けたものとみなされたもの又は改正法附則第三十七条の規定により法第二十三条の三十七の承認を受けたものとみなされるものに限る。以下同じ。）の臨床試験については、この省令の規定にかかわらず、なお従前の例によることができる。</w:t>
      </w:r>
    </w:p>
    <w:p>
      <w:pPr>
        <w:pStyle w:val="Heading5"/>
        <w:ind w:left="440"/>
      </w:pPr>
      <w:r>
        <w:t>３</w:t>
      </w:r>
    </w:p>
    <w:p>
      <w:pPr>
        <w:ind w:left="440"/>
      </w:pPr>
      <w:r>
        <w:t>この省令の施行前に医薬品の臨床試験の実施の基準に関する省令又は医療機器の臨床試験の実施の基準に関する省令に基づき治験実施計画書が作成された人若しくは動物の細胞に培養その他の加工を施したもの若しくは人若しくは動物の細胞に導入され、これらの体内で発現する遺伝子を含有するもの又は製造販売後臨床試験実施計画書が作成された医薬品若しくは医療機器の臨床試験（前項の臨床試験を除く。）については、この省令の規定にかかわらず、なお従前の例によることができる。</w:t>
      </w:r>
    </w:p>
    <w:p>
      <w:r>
        <w:br w:type="page"/>
      </w:r>
    </w:p>
    <w:p>
      <w:pPr>
        <w:pStyle w:val="Heading1"/>
      </w:pPr>
      <w:r>
        <w:t>附　則（平成二八年七月二一日厚生労働省令第一二九号）</w:t>
      </w:r>
    </w:p>
    <w:p>
      <w:r>
        <w:t>この省令は、公布の日から施行する。</w:t>
      </w:r>
    </w:p>
    <w:p>
      <w:r>
        <w:br w:type="page"/>
      </w:r>
    </w:p>
    <w:p>
      <w:pPr>
        <w:pStyle w:val="Heading1"/>
      </w:pPr>
      <w:r>
        <w:t>附　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再生医療等製品の臨床試験の実施の基準に関する省令</w:t>
      <w:br/>
      <w:tab/>
      <w:t>（平成二十六年厚生労働省令第八十九号）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再生医療等製品の臨床試験の実施の基準に関する省令（平成二十六年厚生労働省令第八十九号）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