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0D9B7" w14:textId="5958154E" w:rsidR="00CB7962" w:rsidRDefault="00CB7962" w:rsidP="007F19A8">
      <w:pPr>
        <w:pStyle w:val="Heading1"/>
      </w:pPr>
      <w:r>
        <w:t xml:space="preserve">Erläuterung </w:t>
      </w:r>
      <w:r w:rsidR="007F19A8">
        <w:t>des Datenmodells</w:t>
      </w:r>
    </w:p>
    <w:p w14:paraId="74260DB1" w14:textId="77777777" w:rsidR="00CB7962" w:rsidRDefault="00CB7962" w:rsidP="00CB7962"/>
    <w:p w14:paraId="50F8FF22" w14:textId="76C8EDD2" w:rsidR="00CB7962" w:rsidRDefault="007F19A8" w:rsidP="00CB7962">
      <w:r>
        <w:t xml:space="preserve">Das Datenmodell für die Quiz-App besteht aus fünf selbst erstellten Entitäten. Daneben erstellt das Django-Framework eigene Entitäten, die für das User-Management benötigt werden. </w:t>
      </w:r>
      <w:proofErr w:type="spellStart"/>
      <w:r>
        <w:t>IVm</w:t>
      </w:r>
      <w:proofErr w:type="spellEnd"/>
      <w:r>
        <w:t xml:space="preserve"> den selbst erstellten Entitäten ist davon nur die „</w:t>
      </w:r>
      <w:proofErr w:type="spellStart"/>
      <w:r>
        <w:t>auth_user</w:t>
      </w:r>
      <w:proofErr w:type="spellEnd"/>
      <w:r>
        <w:t>“ Entität unmittelbar relevant.</w:t>
      </w:r>
    </w:p>
    <w:p w14:paraId="01C1214D" w14:textId="77777777" w:rsidR="007F19A8" w:rsidRDefault="007F19A8" w:rsidP="00CB7962"/>
    <w:p w14:paraId="1FE90BBD" w14:textId="76303CFF" w:rsidR="007F19A8" w:rsidRDefault="007F19A8" w:rsidP="007F19A8">
      <w:pPr>
        <w:pStyle w:val="Heading2"/>
      </w:pPr>
      <w:r>
        <w:t>Erläuterung der Entitäten</w:t>
      </w:r>
    </w:p>
    <w:p w14:paraId="29BDE524" w14:textId="77777777" w:rsidR="007F19A8" w:rsidRDefault="007F19A8" w:rsidP="007F19A8"/>
    <w:p w14:paraId="794B1ABF" w14:textId="418C045A" w:rsidR="007F19A8" w:rsidRDefault="007F19A8" w:rsidP="007F19A8">
      <w:r>
        <w:t>Die Folgenden Modelle werden für die Bibliothek bzw. dem Management der Quiztasks benutzt. Sie werden in der Datei „Library\models.py“ definiert.</w:t>
      </w:r>
    </w:p>
    <w:p w14:paraId="5E424E2B" w14:textId="72E832FD" w:rsidR="00CB7962" w:rsidRDefault="00CB7962" w:rsidP="007F19A8">
      <w:pPr>
        <w:pStyle w:val="Heading3"/>
      </w:pPr>
      <w:proofErr w:type="spellStart"/>
      <w:r>
        <w:t>QuizPool</w:t>
      </w:r>
      <w:proofErr w:type="spellEnd"/>
    </w:p>
    <w:p w14:paraId="19D7E032" w14:textId="3FAD2859" w:rsidR="005D70F3" w:rsidRPr="005D70F3" w:rsidRDefault="005D70F3" w:rsidP="005D70F3">
      <w:r w:rsidRPr="005D70F3">
        <w:t>Quizpools dienen dazu Quiztasks zu einem bestimmten Thema zu bündeln.</w:t>
      </w:r>
    </w:p>
    <w:p w14:paraId="1A09BB67" w14:textId="431374B8" w:rsidR="005D70F3" w:rsidRPr="005D70F3" w:rsidRDefault="005D70F3" w:rsidP="005D70F3">
      <w:r>
        <w:t>Attribute:</w:t>
      </w:r>
    </w:p>
    <w:p w14:paraId="30BDBB89" w14:textId="77777777" w:rsidR="00CB7962" w:rsidRDefault="00CB7962" w:rsidP="007F19A8">
      <w:pPr>
        <w:pStyle w:val="ListParagraph"/>
        <w:numPr>
          <w:ilvl w:val="0"/>
          <w:numId w:val="2"/>
        </w:numPr>
      </w:pPr>
      <w:proofErr w:type="spellStart"/>
      <w:r>
        <w:t>name</w:t>
      </w:r>
      <w:proofErr w:type="spellEnd"/>
      <w:r>
        <w:t>: Ein Zeichenfeld, das den Namen des Quiz-Pools speichert.</w:t>
      </w:r>
    </w:p>
    <w:p w14:paraId="79D05088" w14:textId="77777777" w:rsidR="00CB7962" w:rsidRDefault="00CB7962" w:rsidP="007F19A8">
      <w:pPr>
        <w:pStyle w:val="ListParagraph"/>
        <w:numPr>
          <w:ilvl w:val="0"/>
          <w:numId w:val="2"/>
        </w:numPr>
      </w:pPr>
      <w:proofErr w:type="spellStart"/>
      <w:r>
        <w:t>creator</w:t>
      </w:r>
      <w:proofErr w:type="spellEnd"/>
      <w:r>
        <w:t>: Ein Fremdschlüssel-Feld, das auf das Benutzermodell verweist und den Benutzer darstellt, der den Quiz-Pool erstellt hat.</w:t>
      </w:r>
    </w:p>
    <w:p w14:paraId="47AE6279" w14:textId="77777777" w:rsidR="00CB7962" w:rsidRDefault="00CB7962" w:rsidP="007F19A8">
      <w:pPr>
        <w:pStyle w:val="ListParagraph"/>
        <w:numPr>
          <w:ilvl w:val="0"/>
          <w:numId w:val="2"/>
        </w:numPr>
      </w:pPr>
      <w:proofErr w:type="spellStart"/>
      <w:r>
        <w:t>created_date</w:t>
      </w:r>
      <w:proofErr w:type="spellEnd"/>
      <w:r>
        <w:t xml:space="preserve"> und </w:t>
      </w:r>
      <w:proofErr w:type="spellStart"/>
      <w:r>
        <w:t>updated_date</w:t>
      </w:r>
      <w:proofErr w:type="spellEnd"/>
      <w:r>
        <w:t>: Datumfelder, die automatisch den Zeitstempel setzen, wann das Modell erstellt bzw. aktualisiert wurde.</w:t>
      </w:r>
    </w:p>
    <w:p w14:paraId="0804998C" w14:textId="77777777" w:rsidR="00CB7962" w:rsidRDefault="00CB7962" w:rsidP="007F19A8">
      <w:pPr>
        <w:pStyle w:val="Heading3"/>
      </w:pPr>
      <w:proofErr w:type="spellStart"/>
      <w:r>
        <w:t>QuizTask</w:t>
      </w:r>
      <w:proofErr w:type="spellEnd"/>
    </w:p>
    <w:p w14:paraId="03AC27BD" w14:textId="363F6D51" w:rsidR="005D70F3" w:rsidRPr="005D70F3" w:rsidRDefault="005D70F3" w:rsidP="005D70F3">
      <w:r>
        <w:t xml:space="preserve">Kern der Quiztasks ist eine Frage, die einem Anwender im Rahmen des Quiz gestellt wird. Einem </w:t>
      </w:r>
      <w:proofErr w:type="spellStart"/>
      <w:r>
        <w:t>Quiztask</w:t>
      </w:r>
      <w:proofErr w:type="spellEnd"/>
      <w:r>
        <w:t xml:space="preserve"> mehrere mögliche Antworten zugeordnet.</w:t>
      </w:r>
    </w:p>
    <w:p w14:paraId="220A0321" w14:textId="2A5A00BF" w:rsidR="005D70F3" w:rsidRPr="005D70F3" w:rsidRDefault="005D70F3" w:rsidP="005D70F3">
      <w:r w:rsidRPr="005D70F3">
        <w:t>Attribute:</w:t>
      </w:r>
    </w:p>
    <w:p w14:paraId="33833E51" w14:textId="77777777" w:rsidR="00CB7962" w:rsidRDefault="00CB7962" w:rsidP="007F19A8">
      <w:pPr>
        <w:pStyle w:val="ListParagraph"/>
        <w:numPr>
          <w:ilvl w:val="0"/>
          <w:numId w:val="3"/>
        </w:numPr>
      </w:pPr>
      <w:r>
        <w:t xml:space="preserve">pool: Ein Fremdschlüssel-Feld, das auf das </w:t>
      </w:r>
      <w:proofErr w:type="spellStart"/>
      <w:r>
        <w:t>QuizPool</w:t>
      </w:r>
      <w:proofErr w:type="spellEnd"/>
      <w:r>
        <w:t>-Modell verweist und den Quiz-Pool darstellt, zu dem diese Aufgabe gehört.</w:t>
      </w:r>
    </w:p>
    <w:p w14:paraId="4CFA7494" w14:textId="77777777" w:rsidR="00CB7962" w:rsidRDefault="00CB7962" w:rsidP="007F19A8">
      <w:pPr>
        <w:pStyle w:val="ListParagraph"/>
        <w:numPr>
          <w:ilvl w:val="0"/>
          <w:numId w:val="3"/>
        </w:numPr>
      </w:pPr>
      <w:proofErr w:type="spellStart"/>
      <w:r>
        <w:t>question</w:t>
      </w:r>
      <w:proofErr w:type="spellEnd"/>
      <w:r>
        <w:t>: Ein Zeichenfeld, das die Frage enthält.</w:t>
      </w:r>
    </w:p>
    <w:p w14:paraId="3F5732B9" w14:textId="501B8574" w:rsidR="00CB7962" w:rsidRDefault="00CB7962" w:rsidP="007F19A8">
      <w:pPr>
        <w:pStyle w:val="ListParagraph"/>
        <w:numPr>
          <w:ilvl w:val="0"/>
          <w:numId w:val="3"/>
        </w:numPr>
      </w:pPr>
      <w:proofErr w:type="spellStart"/>
      <w:r>
        <w:t>approved</w:t>
      </w:r>
      <w:proofErr w:type="spellEnd"/>
      <w:r>
        <w:t xml:space="preserve">: Ein Boolesches Feld, das angibt, ob die Frage </w:t>
      </w:r>
      <w:r w:rsidR="005D70F3">
        <w:t xml:space="preserve">von einem Dozenten </w:t>
      </w:r>
      <w:r>
        <w:t>genehmigt ist.</w:t>
      </w:r>
    </w:p>
    <w:p w14:paraId="0F41BEB3" w14:textId="77777777" w:rsidR="00CB7962" w:rsidRDefault="00CB7962" w:rsidP="007F19A8">
      <w:pPr>
        <w:pStyle w:val="ListParagraph"/>
        <w:numPr>
          <w:ilvl w:val="0"/>
          <w:numId w:val="3"/>
        </w:numPr>
      </w:pPr>
      <w:proofErr w:type="spellStart"/>
      <w:r>
        <w:t>creator</w:t>
      </w:r>
      <w:proofErr w:type="spellEnd"/>
      <w:r>
        <w:t>: Ein Fremdschlüssel-Feld, das auf das Benutzermodell verweist und den Benutzer darstellt, der die Quiz-Aufgabe erstellt hat.</w:t>
      </w:r>
    </w:p>
    <w:p w14:paraId="683D842F" w14:textId="77777777" w:rsidR="00CB7962" w:rsidRDefault="00CB7962" w:rsidP="007F19A8">
      <w:pPr>
        <w:pStyle w:val="Heading3"/>
      </w:pPr>
      <w:proofErr w:type="spellStart"/>
      <w:r>
        <w:t>Answer</w:t>
      </w:r>
      <w:proofErr w:type="spellEnd"/>
    </w:p>
    <w:p w14:paraId="657A71D5" w14:textId="09636173" w:rsidR="005D70F3" w:rsidRPr="005D70F3" w:rsidRDefault="005D70F3" w:rsidP="005D70F3">
      <w:r>
        <w:t xml:space="preserve">Im </w:t>
      </w:r>
      <w:proofErr w:type="spellStart"/>
      <w:r>
        <w:t>Answer</w:t>
      </w:r>
      <w:proofErr w:type="spellEnd"/>
      <w:r>
        <w:t xml:space="preserve">-Model werden mögliche Antworten zu einer </w:t>
      </w:r>
      <w:proofErr w:type="spellStart"/>
      <w:r>
        <w:t>Quiztask</w:t>
      </w:r>
      <w:proofErr w:type="spellEnd"/>
      <w:r>
        <w:t xml:space="preserve"> gespeichert. Jede Antwort kann als richtig bzw. falsch markiert werden. Für jede Antwort kann eine Begründung für die richtige bzw. falsche Lösung hinterlegt werden</w:t>
      </w:r>
      <w:r w:rsidR="0080597B">
        <w:t>.</w:t>
      </w:r>
    </w:p>
    <w:p w14:paraId="609D4C34" w14:textId="623265B1" w:rsidR="005D70F3" w:rsidRPr="005D70F3" w:rsidRDefault="005D70F3" w:rsidP="005D70F3">
      <w:r w:rsidRPr="005D70F3">
        <w:t>Attribute:</w:t>
      </w:r>
    </w:p>
    <w:p w14:paraId="1B04F0E5" w14:textId="77777777" w:rsidR="00CB7962" w:rsidRDefault="00CB7962" w:rsidP="007F19A8">
      <w:pPr>
        <w:pStyle w:val="ListParagraph"/>
        <w:numPr>
          <w:ilvl w:val="0"/>
          <w:numId w:val="4"/>
        </w:numPr>
      </w:pPr>
      <w:proofErr w:type="spellStart"/>
      <w:r>
        <w:lastRenderedPageBreak/>
        <w:t>task</w:t>
      </w:r>
      <w:proofErr w:type="spellEnd"/>
      <w:r>
        <w:t xml:space="preserve">: Ein Fremdschlüssel-Feld, das auf das </w:t>
      </w:r>
      <w:proofErr w:type="spellStart"/>
      <w:r>
        <w:t>QuizTask</w:t>
      </w:r>
      <w:proofErr w:type="spellEnd"/>
      <w:r>
        <w:t>-Modell verweist und die Quiz-Aufgabe darstellt, zu der diese Antwort gehört.</w:t>
      </w:r>
    </w:p>
    <w:p w14:paraId="279A314C" w14:textId="77777777" w:rsidR="00CB7962" w:rsidRDefault="00CB7962" w:rsidP="007F19A8">
      <w:pPr>
        <w:pStyle w:val="ListParagraph"/>
        <w:numPr>
          <w:ilvl w:val="0"/>
          <w:numId w:val="4"/>
        </w:numPr>
      </w:pPr>
      <w:proofErr w:type="spellStart"/>
      <w:r>
        <w:t>answer</w:t>
      </w:r>
      <w:proofErr w:type="spellEnd"/>
      <w:r>
        <w:t>: Ein Zeichenfeld, das die Antwort enthält.</w:t>
      </w:r>
    </w:p>
    <w:p w14:paraId="6161FB9C" w14:textId="77777777" w:rsidR="00CB7962" w:rsidRDefault="00CB7962" w:rsidP="007F19A8">
      <w:pPr>
        <w:pStyle w:val="ListParagraph"/>
        <w:numPr>
          <w:ilvl w:val="0"/>
          <w:numId w:val="4"/>
        </w:numPr>
      </w:pPr>
      <w:proofErr w:type="spellStart"/>
      <w:r>
        <w:t>correct</w:t>
      </w:r>
      <w:proofErr w:type="spellEnd"/>
      <w:r>
        <w:t>: Ein Boolesches Feld, das angibt, ob die Antwort korrekt ist oder nicht.</w:t>
      </w:r>
    </w:p>
    <w:p w14:paraId="06FE890F" w14:textId="77777777" w:rsidR="00CB7962" w:rsidRDefault="00CB7962" w:rsidP="007F19A8">
      <w:pPr>
        <w:pStyle w:val="ListParagraph"/>
        <w:numPr>
          <w:ilvl w:val="0"/>
          <w:numId w:val="4"/>
        </w:numPr>
      </w:pPr>
      <w:proofErr w:type="spellStart"/>
      <w:r>
        <w:t>explanation</w:t>
      </w:r>
      <w:proofErr w:type="spellEnd"/>
      <w:r>
        <w:t>: Ein Zeichenfeld, das die Erklärung für die Antwort enthält.</w:t>
      </w:r>
    </w:p>
    <w:p w14:paraId="51BB9559" w14:textId="77777777" w:rsidR="007F19A8" w:rsidRDefault="007F19A8" w:rsidP="00CB7962"/>
    <w:p w14:paraId="36037664" w14:textId="77777777" w:rsidR="007F19A8" w:rsidRDefault="007F19A8" w:rsidP="00CB7962"/>
    <w:p w14:paraId="5F3E5653" w14:textId="1FE8C743" w:rsidR="007F19A8" w:rsidRDefault="007F19A8" w:rsidP="00CB7962">
      <w:r w:rsidRPr="007F19A8">
        <w:t xml:space="preserve">Die Folgenden Modelle sind werden für </w:t>
      </w:r>
      <w:r>
        <w:t>das Quiz im Einzelspielermodus genutzt</w:t>
      </w:r>
      <w:r w:rsidRPr="007F19A8">
        <w:t>. Sie werden in der Datei „</w:t>
      </w:r>
      <w:r>
        <w:t>Singleplayer</w:t>
      </w:r>
      <w:r w:rsidRPr="007F19A8">
        <w:t>\models.py“ definiert.</w:t>
      </w:r>
    </w:p>
    <w:p w14:paraId="2D9656B4" w14:textId="77777777" w:rsidR="007F19A8" w:rsidRDefault="007F19A8" w:rsidP="00CB7962"/>
    <w:p w14:paraId="49043FB3" w14:textId="7088F8BE" w:rsidR="00CB7962" w:rsidRDefault="00CB7962" w:rsidP="007F19A8">
      <w:pPr>
        <w:pStyle w:val="Heading3"/>
      </w:pPr>
      <w:proofErr w:type="spellStart"/>
      <w:r>
        <w:t>SPGame</w:t>
      </w:r>
      <w:proofErr w:type="spellEnd"/>
    </w:p>
    <w:p w14:paraId="03AA0490" w14:textId="5F746AAF" w:rsidR="0080597B" w:rsidRDefault="0080597B" w:rsidP="0080597B">
      <w:r>
        <w:t xml:space="preserve">Im </w:t>
      </w:r>
      <w:proofErr w:type="spellStart"/>
      <w:r>
        <w:t>Singeplayer</w:t>
      </w:r>
      <w:proofErr w:type="spellEnd"/>
      <w:r>
        <w:t>-Game (</w:t>
      </w:r>
      <w:proofErr w:type="spellStart"/>
      <w:r>
        <w:t>SPGame</w:t>
      </w:r>
      <w:proofErr w:type="spellEnd"/>
      <w:r>
        <w:t xml:space="preserve">) werden Einzelspieler-Objekte gespeichert. </w:t>
      </w:r>
    </w:p>
    <w:p w14:paraId="4DF59961" w14:textId="0CE721E8" w:rsidR="0080597B" w:rsidRPr="0080597B" w:rsidRDefault="0080597B" w:rsidP="0080597B">
      <w:r>
        <w:t>Attribute:</w:t>
      </w:r>
    </w:p>
    <w:p w14:paraId="430C88AC" w14:textId="77777777" w:rsidR="00CB7962" w:rsidRDefault="00CB7962" w:rsidP="007F19A8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>: Ein Fremdschlüssel-Feld, das auf das Benutzermodell verweist und den Benutzer darstellt, der mit dem Spiel verbunden ist.</w:t>
      </w:r>
    </w:p>
    <w:p w14:paraId="52E415BC" w14:textId="77777777" w:rsidR="00CB7962" w:rsidRDefault="00CB7962" w:rsidP="007F19A8">
      <w:pPr>
        <w:pStyle w:val="ListParagraph"/>
        <w:numPr>
          <w:ilvl w:val="0"/>
          <w:numId w:val="5"/>
        </w:numPr>
      </w:pPr>
      <w:r>
        <w:t xml:space="preserve">pool: Ein Fremdschlüssel-Feld, das auf das </w:t>
      </w:r>
      <w:proofErr w:type="spellStart"/>
      <w:r>
        <w:t>QuizPool</w:t>
      </w:r>
      <w:proofErr w:type="spellEnd"/>
      <w:r>
        <w:t>-Modell verweist und den Quiz-Pool darstellt, der mit dem Spiel verbunden ist.</w:t>
      </w:r>
    </w:p>
    <w:p w14:paraId="633896E0" w14:textId="4060FF3C" w:rsidR="007F19A8" w:rsidRDefault="007F19A8" w:rsidP="007F19A8">
      <w:pPr>
        <w:pStyle w:val="ListParagraph"/>
        <w:numPr>
          <w:ilvl w:val="0"/>
          <w:numId w:val="5"/>
        </w:numPr>
      </w:pPr>
      <w:proofErr w:type="spellStart"/>
      <w:r>
        <w:t>created_date</w:t>
      </w:r>
      <w:proofErr w:type="spellEnd"/>
      <w:r>
        <w:t>: Datumfel</w:t>
      </w:r>
      <w:r>
        <w:t>d</w:t>
      </w:r>
      <w:r>
        <w:t xml:space="preserve">, </w:t>
      </w:r>
      <w:r>
        <w:t xml:space="preserve">das </w:t>
      </w:r>
      <w:r>
        <w:t>automatisch den Zeitstempel setz</w:t>
      </w:r>
      <w:r>
        <w:t>t</w:t>
      </w:r>
      <w:r>
        <w:t>, wann das Modell erstellt wurde.</w:t>
      </w:r>
    </w:p>
    <w:p w14:paraId="1322B2AE" w14:textId="18D5F584" w:rsidR="00CB7962" w:rsidRDefault="00CB7962" w:rsidP="007F19A8">
      <w:pPr>
        <w:pStyle w:val="ListParagraph"/>
        <w:numPr>
          <w:ilvl w:val="0"/>
          <w:numId w:val="5"/>
        </w:numPr>
      </w:pPr>
      <w:proofErr w:type="spellStart"/>
      <w:r>
        <w:t>name</w:t>
      </w:r>
      <w:proofErr w:type="spellEnd"/>
      <w:r>
        <w:t>: Ein Zeichenfeld, das den Namen des Spiels speichert.</w:t>
      </w:r>
    </w:p>
    <w:p w14:paraId="352D6779" w14:textId="77777777" w:rsidR="00CB7962" w:rsidRDefault="00CB7962" w:rsidP="007F19A8">
      <w:pPr>
        <w:pStyle w:val="ListParagraph"/>
        <w:numPr>
          <w:ilvl w:val="0"/>
          <w:numId w:val="5"/>
        </w:numPr>
      </w:pPr>
      <w:proofErr w:type="spellStart"/>
      <w:r>
        <w:t>completed</w:t>
      </w:r>
      <w:proofErr w:type="spellEnd"/>
      <w:r>
        <w:t>: Ein Boolesches Feld, das anzeigt, ob das Spiel abgeschlossen ist oder nicht.</w:t>
      </w:r>
    </w:p>
    <w:p w14:paraId="29E75185" w14:textId="77777777" w:rsidR="00CB7962" w:rsidRDefault="00CB7962" w:rsidP="007F19A8">
      <w:pPr>
        <w:pStyle w:val="ListParagraph"/>
        <w:numPr>
          <w:ilvl w:val="0"/>
          <w:numId w:val="5"/>
        </w:numPr>
      </w:pPr>
      <w:proofErr w:type="spellStart"/>
      <w:r>
        <w:t>completed_at</w:t>
      </w:r>
      <w:proofErr w:type="spellEnd"/>
      <w:r>
        <w:t>: Ein Datumsfeld, das den Zeitstempel speichert, wann das Spiel abgeschlossen wurde.</w:t>
      </w:r>
    </w:p>
    <w:p w14:paraId="2A2F1683" w14:textId="77777777" w:rsidR="00CB7962" w:rsidRDefault="00CB7962" w:rsidP="007F19A8">
      <w:pPr>
        <w:pStyle w:val="ListParagraph"/>
        <w:numPr>
          <w:ilvl w:val="0"/>
          <w:numId w:val="5"/>
        </w:numPr>
      </w:pPr>
      <w:proofErr w:type="spellStart"/>
      <w:r>
        <w:t>correct_percent</w:t>
      </w:r>
      <w:proofErr w:type="spellEnd"/>
      <w:r>
        <w:t xml:space="preserve">: Ein </w:t>
      </w:r>
      <w:proofErr w:type="spellStart"/>
      <w:r>
        <w:t>Float</w:t>
      </w:r>
      <w:proofErr w:type="spellEnd"/>
      <w:r>
        <w:t>-Feld, das den Prozentsatz korrekter Antworten speichert.</w:t>
      </w:r>
    </w:p>
    <w:p w14:paraId="6B7F6618" w14:textId="77777777" w:rsidR="00CB7962" w:rsidRDefault="00CB7962" w:rsidP="007F19A8">
      <w:pPr>
        <w:pStyle w:val="Heading3"/>
      </w:pPr>
      <w:proofErr w:type="spellStart"/>
      <w:r>
        <w:t>SPGame_contains_Quiztask</w:t>
      </w:r>
      <w:proofErr w:type="spellEnd"/>
    </w:p>
    <w:p w14:paraId="6D39B9C9" w14:textId="2402AE30" w:rsidR="0080597B" w:rsidRDefault="0080597B" w:rsidP="0080597B">
      <w:r w:rsidRPr="0080597B">
        <w:t xml:space="preserve">Jedem </w:t>
      </w:r>
      <w:proofErr w:type="spellStart"/>
      <w:r w:rsidRPr="0080597B">
        <w:t>SPGame</w:t>
      </w:r>
      <w:proofErr w:type="spellEnd"/>
      <w:r w:rsidRPr="0080597B">
        <w:t xml:space="preserve"> werden</w:t>
      </w:r>
      <w:r>
        <w:t xml:space="preserve"> über das </w:t>
      </w:r>
      <w:proofErr w:type="spellStart"/>
      <w:r w:rsidRPr="0080597B">
        <w:t>SPGame_contains_Quiztask</w:t>
      </w:r>
      <w:proofErr w:type="spellEnd"/>
      <w:r>
        <w:t xml:space="preserve"> Modell Quiztasks entsprechend des </w:t>
      </w:r>
      <w:proofErr w:type="spellStart"/>
      <w:r>
        <w:t>auswegählten</w:t>
      </w:r>
      <w:proofErr w:type="spellEnd"/>
      <w:r>
        <w:t xml:space="preserve"> Quizpools zugeordnet. </w:t>
      </w:r>
      <w:proofErr w:type="spellStart"/>
      <w:r w:rsidRPr="0080597B">
        <w:t>SPGame_contains_Quiztask</w:t>
      </w:r>
      <w:proofErr w:type="spellEnd"/>
      <w:r>
        <w:t xml:space="preserve"> entspricht dabei der Umsetzung einer „m-zu-n“-Beziehung. Neben der Herstellung der Beziehung zwischen </w:t>
      </w:r>
      <w:proofErr w:type="spellStart"/>
      <w:r>
        <w:t>Quiztask</w:t>
      </w:r>
      <w:proofErr w:type="spellEnd"/>
      <w:r>
        <w:t xml:space="preserve"> und </w:t>
      </w:r>
      <w:proofErr w:type="spellStart"/>
      <w:r>
        <w:t>SPGame</w:t>
      </w:r>
      <w:proofErr w:type="spellEnd"/>
      <w:r>
        <w:t xml:space="preserve"> werden noch weitere Spiel-Spezifische Eigenschaften gespeichert.</w:t>
      </w:r>
    </w:p>
    <w:p w14:paraId="79CC3DEA" w14:textId="2FB942CF" w:rsidR="0080597B" w:rsidRPr="0080597B" w:rsidRDefault="0080597B" w:rsidP="0080597B">
      <w:r>
        <w:t>Attribute:</w:t>
      </w:r>
    </w:p>
    <w:p w14:paraId="117CA401" w14:textId="77777777" w:rsidR="00CB7962" w:rsidRDefault="00CB7962" w:rsidP="007F19A8">
      <w:pPr>
        <w:pStyle w:val="ListParagraph"/>
        <w:numPr>
          <w:ilvl w:val="0"/>
          <w:numId w:val="6"/>
        </w:numPr>
      </w:pPr>
      <w:r>
        <w:t xml:space="preserve">game: Ein Fremdschlüssel-Feld, das auf das </w:t>
      </w:r>
      <w:proofErr w:type="spellStart"/>
      <w:r>
        <w:t>SPGame</w:t>
      </w:r>
      <w:proofErr w:type="spellEnd"/>
      <w:r>
        <w:t>-Modell verweist und das Spiel darstellt, das mit der Quiz-Aufgabe verbunden ist.</w:t>
      </w:r>
    </w:p>
    <w:p w14:paraId="75AC6272" w14:textId="77777777" w:rsidR="00CB7962" w:rsidRDefault="00CB7962" w:rsidP="007F19A8">
      <w:pPr>
        <w:pStyle w:val="ListParagraph"/>
        <w:numPr>
          <w:ilvl w:val="0"/>
          <w:numId w:val="6"/>
        </w:numPr>
      </w:pPr>
      <w:proofErr w:type="spellStart"/>
      <w:r>
        <w:t>task</w:t>
      </w:r>
      <w:proofErr w:type="spellEnd"/>
      <w:r>
        <w:t xml:space="preserve">: Ein Fremdschlüssel-Feld, das auf das </w:t>
      </w:r>
      <w:proofErr w:type="spellStart"/>
      <w:r>
        <w:t>QuizTask</w:t>
      </w:r>
      <w:proofErr w:type="spellEnd"/>
      <w:r>
        <w:t>-Modell verweist und die Quiz-Aufgabe darstellt, die mit dem Spiel verbunden ist.</w:t>
      </w:r>
    </w:p>
    <w:p w14:paraId="7149B66F" w14:textId="77777777" w:rsidR="00CB7962" w:rsidRDefault="00CB7962" w:rsidP="007F19A8">
      <w:pPr>
        <w:pStyle w:val="ListParagraph"/>
        <w:numPr>
          <w:ilvl w:val="0"/>
          <w:numId w:val="6"/>
        </w:numPr>
      </w:pPr>
      <w:proofErr w:type="spellStart"/>
      <w:r>
        <w:t>selected_answer</w:t>
      </w:r>
      <w:proofErr w:type="spellEnd"/>
      <w:r>
        <w:t xml:space="preserve">: Ein Fremdschlüssel, der auf das </w:t>
      </w:r>
      <w:proofErr w:type="spellStart"/>
      <w:r>
        <w:t>Answer</w:t>
      </w:r>
      <w:proofErr w:type="spellEnd"/>
      <w:r>
        <w:t>-Modell verweist und die vom Benutzer für die Quiz-Aufgabe ausgewählte Antwort darstellt.</w:t>
      </w:r>
    </w:p>
    <w:p w14:paraId="33E8A674" w14:textId="77777777" w:rsidR="00CB7962" w:rsidRDefault="00CB7962" w:rsidP="007F19A8">
      <w:pPr>
        <w:pStyle w:val="ListParagraph"/>
        <w:numPr>
          <w:ilvl w:val="0"/>
          <w:numId w:val="6"/>
        </w:numPr>
      </w:pPr>
      <w:proofErr w:type="spellStart"/>
      <w:r>
        <w:t>correct_answered</w:t>
      </w:r>
      <w:proofErr w:type="spellEnd"/>
      <w:r>
        <w:t>: Ein Boolesches Feld, das angibt, ob die Quiz-Aufgabe korrekt beantwortet wurde oder nicht.</w:t>
      </w:r>
    </w:p>
    <w:p w14:paraId="0BB6625A" w14:textId="7F4679CB" w:rsidR="0025510D" w:rsidRDefault="00CB7962" w:rsidP="007F19A8">
      <w:pPr>
        <w:pStyle w:val="ListParagraph"/>
        <w:numPr>
          <w:ilvl w:val="0"/>
          <w:numId w:val="6"/>
        </w:numPr>
      </w:pPr>
      <w:proofErr w:type="spellStart"/>
      <w:r>
        <w:lastRenderedPageBreak/>
        <w:t>completed</w:t>
      </w:r>
      <w:proofErr w:type="spellEnd"/>
      <w:r>
        <w:t>: Ein Boolesches Feld, das angibt, ob die Aufgabe abgeschlossen ist oder nicht.</w:t>
      </w:r>
    </w:p>
    <w:sectPr w:rsidR="0025510D" w:rsidSect="0020449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41743"/>
    <w:multiLevelType w:val="hybridMultilevel"/>
    <w:tmpl w:val="4330E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9B2"/>
    <w:multiLevelType w:val="hybridMultilevel"/>
    <w:tmpl w:val="75001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D55"/>
    <w:multiLevelType w:val="multilevel"/>
    <w:tmpl w:val="519AD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IU-Headline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CB4D26"/>
    <w:multiLevelType w:val="hybridMultilevel"/>
    <w:tmpl w:val="D72C5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C3445"/>
    <w:multiLevelType w:val="hybridMultilevel"/>
    <w:tmpl w:val="F9EEB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50820"/>
    <w:multiLevelType w:val="hybridMultilevel"/>
    <w:tmpl w:val="C4B84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112366">
    <w:abstractNumId w:val="2"/>
  </w:num>
  <w:num w:numId="2" w16cid:durableId="507527492">
    <w:abstractNumId w:val="1"/>
  </w:num>
  <w:num w:numId="3" w16cid:durableId="1521623452">
    <w:abstractNumId w:val="0"/>
  </w:num>
  <w:num w:numId="4" w16cid:durableId="578753059">
    <w:abstractNumId w:val="5"/>
  </w:num>
  <w:num w:numId="5" w16cid:durableId="608438564">
    <w:abstractNumId w:val="4"/>
  </w:num>
  <w:num w:numId="6" w16cid:durableId="1477987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62"/>
    <w:rsid w:val="00204497"/>
    <w:rsid w:val="0025510D"/>
    <w:rsid w:val="003E282C"/>
    <w:rsid w:val="005D70F3"/>
    <w:rsid w:val="007818AC"/>
    <w:rsid w:val="00781B34"/>
    <w:rsid w:val="007F19A8"/>
    <w:rsid w:val="0080597B"/>
    <w:rsid w:val="0098546D"/>
    <w:rsid w:val="00A84BEE"/>
    <w:rsid w:val="00BD2C0F"/>
    <w:rsid w:val="00CB7962"/>
    <w:rsid w:val="00E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226"/>
  <w15:chartTrackingRefBased/>
  <w15:docId w15:val="{6DFC546C-5257-4459-A9C7-1B785449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U-Headline3">
    <w:name w:val="IU - Headline 3"/>
    <w:basedOn w:val="Normal"/>
    <w:autoRedefine/>
    <w:qFormat/>
    <w:rsid w:val="007818AC"/>
    <w:pPr>
      <w:keepNext/>
      <w:keepLines/>
      <w:numPr>
        <w:ilvl w:val="1"/>
        <w:numId w:val="1"/>
      </w:numPr>
      <w:spacing w:after="120" w:line="360" w:lineRule="auto"/>
      <w:ind w:left="709" w:hanging="709"/>
      <w:outlineLvl w:val="0"/>
    </w:pPr>
    <w:rPr>
      <w:rFonts w:ascii="Arial" w:eastAsiaTheme="majorEastAsia" w:hAnsi="Arial" w:cs="Arial"/>
      <w:b/>
      <w:color w:val="000000" w:themeColor="text1"/>
      <w:kern w:val="0"/>
      <w:sz w:val="24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B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Mario</dc:creator>
  <cp:keywords/>
  <dc:description/>
  <cp:lastModifiedBy>Kaiser, Mario</cp:lastModifiedBy>
  <cp:revision>2</cp:revision>
  <dcterms:created xsi:type="dcterms:W3CDTF">2024-09-04T05:25:00Z</dcterms:created>
  <dcterms:modified xsi:type="dcterms:W3CDTF">2024-09-04T07:17:00Z</dcterms:modified>
</cp:coreProperties>
</file>