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3BB4E69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25FFD3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"type": "</w:t>
      </w:r>
      <w:proofErr w:type="spellStart"/>
      <w:r w:rsidRPr="003F4D44">
        <w:rPr>
          <w:color w:val="FF0000"/>
        </w:rPr>
        <w:t>tool_call</w:t>
      </w:r>
      <w:proofErr w:type="spellEnd"/>
      <w:r w:rsidRPr="003F4D44">
        <w:rPr>
          <w:color w:val="FF0000"/>
        </w:rPr>
        <w:t>",</w:t>
      </w:r>
    </w:p>
    <w:p w14:paraId="6265881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38E9DC2B" w14:textId="46E6D4B7" w:rsidR="00572D00" w:rsidRPr="003F4D44" w:rsidRDefault="00572D00" w:rsidP="0051741C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gramStart"/>
      <w:r w:rsidRPr="003F4D44">
        <w:rPr>
          <w:color w:val="FF0000"/>
        </w:rPr>
        <w:t>params</w:t>
      </w:r>
      <w:proofErr w:type="gramEnd"/>
      <w:r w:rsidRPr="003F4D44">
        <w:rPr>
          <w:color w:val="FF0000"/>
        </w:rPr>
        <w:t>": {</w:t>
      </w:r>
    </w:p>
    <w:p w14:paraId="7EB03941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4991786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6CC6240C" w14:textId="77777777" w:rsidR="00572D00" w:rsidRPr="003F4D44" w:rsidRDefault="00572D00" w:rsidP="003F4D44">
      <w:pPr>
        <w:rPr>
          <w:color w:val="FF0000"/>
        </w:rPr>
      </w:pP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Pr="003F4D44" w:rsidRDefault="003F4D44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t>步驟 3：底層 C++ 程式碼實作</w:t>
      </w:r>
    </w:p>
    <w:p w14:paraId="215FFE8C" w14:textId="77777777" w:rsidR="00F45C90" w:rsidRPr="003F4D44" w:rsidRDefault="00F45C90" w:rsidP="003F4D44">
      <w:r w:rsidRPr="003F4D44">
        <w:lastRenderedPageBreak/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71655128" w14:textId="7777777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E3BE208" w14:textId="474B629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DHTPIN 20</w:t>
      </w:r>
    </w:p>
    <w:p w14:paraId="3FA9D440" w14:textId="16F2BA11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DHTTYPE DHT11</w:t>
      </w:r>
    </w:p>
    <w:p w14:paraId="12CD98AA" w14:textId="321226E7" w:rsidR="00F45C90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 xml:space="preserve">DHT </w:t>
      </w:r>
      <w:proofErr w:type="spellStart"/>
      <w:proofErr w:type="gramStart"/>
      <w:r w:rsidRPr="003F4D44">
        <w:rPr>
          <w:color w:val="FF0000"/>
        </w:rPr>
        <w:t>dht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DHTPIN, DHTTYPE);</w:t>
      </w:r>
    </w:p>
    <w:p w14:paraId="1BB93A28" w14:textId="77777777" w:rsidR="003F4D44" w:rsidRPr="003F4D44" w:rsidRDefault="003F4D44" w:rsidP="003F4D44">
      <w:pPr>
        <w:rPr>
          <w:color w:val="FF0000"/>
        </w:rPr>
      </w:pPr>
    </w:p>
    <w:p w14:paraId="082559B1" w14:textId="2E98EAE9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String tool_</w:t>
      </w:r>
      <w:proofErr w:type="gramStart"/>
      <w:r w:rsidRPr="003F4D44">
        <w:rPr>
          <w:color w:val="FF0000"/>
        </w:rPr>
        <w:t>dht11(</w:t>
      </w:r>
      <w:proofErr w:type="gramEnd"/>
      <w:r w:rsidRPr="003F4D44">
        <w:rPr>
          <w:color w:val="FF0000"/>
        </w:rPr>
        <w:t xml:space="preserve">String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) {</w:t>
      </w:r>
    </w:p>
    <w:p w14:paraId="28756AA6" w14:textId="0088941C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h = </w:t>
      </w:r>
      <w:proofErr w:type="spellStart"/>
      <w:r w:rsidRPr="003F4D44">
        <w:rPr>
          <w:color w:val="FF0000"/>
        </w:rPr>
        <w:t>dht.readHumidity</w:t>
      </w:r>
      <w:proofErr w:type="spellEnd"/>
      <w:r w:rsidRPr="003F4D44">
        <w:rPr>
          <w:color w:val="FF0000"/>
        </w:rPr>
        <w:t>();</w:t>
      </w:r>
    </w:p>
    <w:p w14:paraId="3B89363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t = </w:t>
      </w:r>
      <w:proofErr w:type="spellStart"/>
      <w:r w:rsidRPr="003F4D44">
        <w:rPr>
          <w:color w:val="FF0000"/>
        </w:rPr>
        <w:t>dht.readTemperature</w:t>
      </w:r>
      <w:proofErr w:type="spellEnd"/>
      <w:r w:rsidRPr="003F4D44">
        <w:rPr>
          <w:color w:val="FF0000"/>
        </w:rPr>
        <w:t>();</w:t>
      </w:r>
    </w:p>
    <w:p w14:paraId="00CA904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if (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 xml:space="preserve">(h) || 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>(t)) {</w:t>
      </w:r>
    </w:p>
    <w:p w14:paraId="760ED5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</w:t>
      </w:r>
      <w:proofErr w:type="gramStart"/>
      <w:r w:rsidRPr="003F4D44">
        <w:rPr>
          <w:color w:val="FF0000"/>
        </w:rPr>
        <w:t>return</w:t>
      </w:r>
      <w:proofErr w:type="gramEnd"/>
      <w:r w:rsidRPr="003F4D44">
        <w:rPr>
          <w:color w:val="FF0000"/>
        </w:rPr>
        <w:t xml:space="preserve"> "{\"status\":\"error\","</w:t>
      </w:r>
    </w:p>
    <w:p w14:paraId="322E098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"\"method\":\"/dht11\","</w:t>
      </w:r>
      <w:r w:rsidRPr="003F4D44">
        <w:rPr>
          <w:color w:val="FF0000"/>
        </w:rPr>
        <w:tab/>
      </w:r>
    </w:p>
    <w:p w14:paraId="2B30211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       "\"reason\":\"dht11_read_failed\","</w:t>
      </w:r>
    </w:p>
    <w:p w14:paraId="707226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</w:p>
    <w:p w14:paraId="66477032" w14:textId="77777777" w:rsidR="00572D00" w:rsidRPr="003F4D44" w:rsidRDefault="00572D00" w:rsidP="003F4D44">
      <w:pPr>
        <w:rPr>
          <w:color w:val="FF0000"/>
        </w:rPr>
      </w:pPr>
    </w:p>
    <w:p w14:paraId="5DA8136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13FCCC61" w14:textId="77777777" w:rsidR="00572D00" w:rsidRPr="003F4D44" w:rsidRDefault="00572D00" w:rsidP="003F4D44">
      <w:pPr>
        <w:rPr>
          <w:color w:val="FF0000"/>
        </w:rPr>
      </w:pPr>
      <w:bookmarkStart w:id="0" w:name="_GoBack"/>
      <w:bookmarkEnd w:id="0"/>
    </w:p>
    <w:p w14:paraId="6439720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return</w:t>
      </w:r>
    </w:p>
    <w:p w14:paraId="0AD8CA7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"{\"status\":\"success\","</w:t>
      </w:r>
    </w:p>
    <w:p w14:paraId="39DB1E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"\"method\":\"/dht11\","</w:t>
      </w:r>
    </w:p>
    <w:p w14:paraId="2631D3B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"\"temperature\":" + String(t) + ","</w:t>
      </w:r>
    </w:p>
    <w:p w14:paraId="6093B7D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"\"humidity\":"    + String(h) + ","</w:t>
      </w:r>
    </w:p>
    <w:p w14:paraId="1DFFD0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  <w:t>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  <w:r w:rsidRPr="003F4D44">
        <w:rPr>
          <w:color w:val="FF0000"/>
        </w:rPr>
        <w:tab/>
      </w:r>
    </w:p>
    <w:p w14:paraId="596443B7" w14:textId="0A373D6E" w:rsidR="009A1117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3C5F56" w14:textId="77777777" w:rsidR="00572D00" w:rsidRPr="003F4D44" w:rsidRDefault="00572D00" w:rsidP="003F4D44">
      <w:pPr>
        <w:rPr>
          <w:color w:val="FF0000"/>
        </w:rPr>
      </w:pPr>
    </w:p>
    <w:p w14:paraId="01D913F4" w14:textId="77777777" w:rsidR="00F45C90" w:rsidRPr="003F4D44" w:rsidRDefault="00F45C90" w:rsidP="003F4D44">
      <w:pPr>
        <w:rPr>
          <w:color w:val="FF0000"/>
        </w:rPr>
      </w:pPr>
      <w:proofErr w:type="gramStart"/>
      <w:r w:rsidRPr="003F4D44">
        <w:rPr>
          <w:color w:val="FF0000"/>
        </w:rPr>
        <w:t>void</w:t>
      </w:r>
      <w:proofErr w:type="gramEnd"/>
      <w:r w:rsidRPr="003F4D44">
        <w:rPr>
          <w:color w:val="FF0000"/>
        </w:rPr>
        <w:t xml:space="preserve"> setup() {</w:t>
      </w:r>
    </w:p>
    <w:p w14:paraId="7FDF2711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// ... </w:t>
      </w:r>
      <w:r w:rsidRPr="003F4D44">
        <w:rPr>
          <w:color w:val="FF0000"/>
        </w:rPr>
        <w:t>原有初始化內容</w:t>
      </w:r>
      <w:r w:rsidRPr="003F4D44">
        <w:rPr>
          <w:color w:val="FF0000"/>
        </w:rPr>
        <w:t xml:space="preserve"> ...</w:t>
      </w:r>
    </w:p>
    <w:p w14:paraId="2EEAB68F" w14:textId="76C39DC2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delay(1000);  // </w:t>
      </w:r>
      <w:r w:rsidRPr="003F4D44">
        <w:rPr>
          <w:color w:val="FF0000"/>
        </w:rPr>
        <w:t>等待感測器穩定</w:t>
      </w:r>
    </w:p>
    <w:p w14:paraId="49880520" w14:textId="77777777" w:rsidR="00294BF5" w:rsidRPr="003F4D44" w:rsidRDefault="00294BF5" w:rsidP="003F4D44">
      <w:pPr>
        <w:rPr>
          <w:color w:val="FF0000"/>
        </w:rPr>
      </w:pPr>
    </w:p>
    <w:p w14:paraId="4C71CD8B" w14:textId="02397AF7" w:rsidR="00377EB1" w:rsidRPr="003F4D44" w:rsidRDefault="00377EB1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spellStart"/>
      <w:proofErr w:type="gramStart"/>
      <w:r w:rsidRPr="003F4D44">
        <w:rPr>
          <w:color w:val="FF0000"/>
        </w:rPr>
        <w:t>dht.begin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);</w:t>
      </w:r>
    </w:p>
    <w:p w14:paraId="722EFD24" w14:textId="77777777" w:rsidR="00294BF5" w:rsidRPr="003F4D44" w:rsidRDefault="00294BF5" w:rsidP="003F4D44">
      <w:pPr>
        <w:rPr>
          <w:color w:val="FF0000"/>
        </w:rPr>
      </w:pPr>
    </w:p>
    <w:p w14:paraId="7D6A4E68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29EEE724" w14:textId="40E48162" w:rsidR="00F45C90" w:rsidRDefault="00F45C90" w:rsidP="00F45C90">
      <w:pPr>
        <w:pStyle w:val="2"/>
      </w:pPr>
      <w:r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lastRenderedPageBreak/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3F905F97" w14:textId="77777777" w:rsidR="00F45C90" w:rsidRPr="00BF7E60" w:rsidRDefault="00DB0DA1" w:rsidP="00BF7E60">
      <w:pPr>
        <w:rPr>
          <w:color w:val="FF0000"/>
        </w:rPr>
      </w:pPr>
      <w:r w:rsidRPr="00BF7E60">
        <w:rPr>
          <w:rFonts w:hint="eastAsia"/>
          <w:color w:val="FF0000"/>
        </w:rPr>
        <w:t xml:space="preserve">  </w:t>
      </w:r>
      <w:r w:rsidR="00F45C90" w:rsidRPr="00BF7E60">
        <w:rPr>
          <w:color w:val="FF0000"/>
        </w:rPr>
        <w:t>else if (command == "/dht11") {</w:t>
      </w:r>
    </w:p>
    <w:p w14:paraId="6581A439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gramStart"/>
      <w:r w:rsidRPr="00BF7E60">
        <w:rPr>
          <w:color w:val="FF0000"/>
        </w:rPr>
        <w:t>int</w:t>
      </w:r>
      <w:proofErr w:type="gramEnd"/>
      <w:r w:rsidRPr="00BF7E60">
        <w:rPr>
          <w:color w:val="FF0000"/>
        </w:rPr>
        <w:t xml:space="preserve"> pin = params["pin"].as&lt;int&gt;();</w:t>
      </w:r>
    </w:p>
    <w:p w14:paraId="398609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6154814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String response = tool_dht11(pin);</w:t>
      </w:r>
    </w:p>
    <w:p w14:paraId="597B0EBE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0F162F1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("user", command + timestamps);</w:t>
      </w:r>
    </w:p>
    <w:p w14:paraId="276DA22D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("model", response + timestamps);</w:t>
      </w:r>
    </w:p>
    <w:p w14:paraId="33F35E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1A6B2FE7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executeToolHistory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 + " " + command + " [ " + String(pin) + " | " + response  + " ]\n";</w:t>
      </w:r>
    </w:p>
    <w:p w14:paraId="1D195FFA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</w:p>
    <w:p w14:paraId="3703A3B4" w14:textId="7183AFFE" w:rsidR="00F45C90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evaluateWorkflowContinuation</w:t>
      </w:r>
      <w:proofErr w:type="spellEnd"/>
      <w:r w:rsidRPr="00BF7E60">
        <w:rPr>
          <w:color w:val="FF0000"/>
        </w:rPr>
        <w:t>(</w:t>
      </w:r>
      <w:proofErr w:type="spellStart"/>
      <w:proofErr w:type="gramEnd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, </w:t>
      </w:r>
      <w:proofErr w:type="spellStart"/>
      <w:r w:rsidRPr="00BF7E60">
        <w:rPr>
          <w:color w:val="FF0000"/>
        </w:rPr>
        <w:t>reCheck</w:t>
      </w:r>
      <w:proofErr w:type="spellEnd"/>
      <w:r w:rsidRPr="00BF7E60">
        <w:rPr>
          <w:color w:val="FF0000"/>
        </w:rPr>
        <w:t>);</w:t>
      </w:r>
    </w:p>
    <w:p w14:paraId="21ABFF11" w14:textId="72E3372E" w:rsidR="00DB0DA1" w:rsidRDefault="00F45C90" w:rsidP="00BF7E60">
      <w:pPr>
        <w:rPr>
          <w:rStyle w:val="HTML1"/>
          <w:color w:val="FF0000"/>
        </w:rPr>
      </w:pPr>
      <w:r w:rsidRPr="00BF7E60">
        <w:rPr>
          <w:color w:val="FF0000"/>
        </w:rPr>
        <w:t xml:space="preserve">  }</w:t>
      </w:r>
      <w:r w:rsidRPr="00DB0DA1">
        <w:rPr>
          <w:rStyle w:val="HTML1"/>
          <w:color w:val="FF0000"/>
        </w:rPr>
        <w:t xml:space="preserve"> </w:t>
      </w:r>
    </w:p>
    <w:p w14:paraId="11C8D401" w14:textId="77777777" w:rsidR="00BF7E60" w:rsidRPr="00DB0DA1" w:rsidRDefault="00BF7E60" w:rsidP="00F45C90">
      <w:pPr>
        <w:pStyle w:val="HTML"/>
        <w:rPr>
          <w:rStyle w:val="HTML1"/>
          <w:color w:val="FF0000"/>
        </w:rPr>
      </w:pPr>
    </w:p>
    <w:p w14:paraId="5E64FE60" w14:textId="77777777" w:rsidR="00F45C90" w:rsidRPr="00BF7E60" w:rsidRDefault="00DB0DA1" w:rsidP="00BF7E60">
      <w:r w:rsidRPr="00BF7E60">
        <w:rPr>
          <w:rFonts w:hint="eastAsia"/>
        </w:rPr>
        <w:t xml:space="preserve">  </w:t>
      </w:r>
      <w:r w:rsidR="00F45C90" w:rsidRPr="00BF7E60">
        <w:t>else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59857A1" w14:textId="77777777" w:rsidR="002E5487" w:rsidRDefault="002E5487" w:rsidP="00F45C90">
      <w:pPr>
        <w:spacing w:line="240" w:lineRule="auto"/>
      </w:pPr>
      <w:r>
        <w:separator/>
      </w:r>
    </w:p>
  </w:endnote>
  <w:endnote w:type="continuationSeparator" w:id="0">
    <w:p w14:paraId="798A140C" w14:textId="77777777" w:rsidR="002E5487" w:rsidRDefault="002E5487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3D5A96A" w14:textId="77777777" w:rsidR="002E5487" w:rsidRDefault="002E5487" w:rsidP="00F45C90">
      <w:pPr>
        <w:spacing w:line="240" w:lineRule="auto"/>
      </w:pPr>
      <w:r>
        <w:separator/>
      </w:r>
    </w:p>
  </w:footnote>
  <w:footnote w:type="continuationSeparator" w:id="0">
    <w:p w14:paraId="1C476F8E" w14:textId="77777777" w:rsidR="002E5487" w:rsidRDefault="002E5487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24F97"/>
    <w:rsid w:val="00294BF5"/>
    <w:rsid w:val="002E5487"/>
    <w:rsid w:val="00356F8A"/>
    <w:rsid w:val="00377EB1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1741C"/>
    <w:rsid w:val="00572D0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074E"/>
    <w:rsid w:val="00854E0A"/>
    <w:rsid w:val="00877A09"/>
    <w:rsid w:val="00891029"/>
    <w:rsid w:val="008A3D6E"/>
    <w:rsid w:val="008B0E1D"/>
    <w:rsid w:val="00920A3E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96</cp:revision>
  <cp:lastPrinted>2026-06-24T14:10:00Z</cp:lastPrinted>
  <dcterms:created xsi:type="dcterms:W3CDTF">2026-05-17T09:48:00Z</dcterms:created>
  <dcterms:modified xsi:type="dcterms:W3CDTF">2026-06-24T14:11:00Z</dcterms:modified>
</cp:coreProperties>
</file>