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16872" w14:textId="77777777" w:rsidR="00116D7D" w:rsidRDefault="00116D7D" w:rsidP="00116D7D">
      <w:pPr>
        <w:pStyle w:val="Nadpis1"/>
        <w:numPr>
          <w:ilvl w:val="0"/>
          <w:numId w:val="1"/>
        </w:numPr>
        <w:tabs>
          <w:tab w:val="clear" w:pos="0"/>
          <w:tab w:val="num" w:pos="360"/>
        </w:tabs>
        <w:ind w:left="432" w:hanging="432"/>
        <w:jc w:val="center"/>
      </w:pPr>
      <w:bookmarkStart w:id="0" w:name="_Hlk38979986"/>
      <w:bookmarkStart w:id="1" w:name="_Toc38987547"/>
      <w:bookmarkStart w:id="2" w:name="_Toc38982238"/>
      <w:bookmarkStart w:id="3" w:name="_Toc38982190"/>
      <w:bookmarkStart w:id="4" w:name="_Toc38979575"/>
      <w:bookmarkStart w:id="5" w:name="_Toc38963947"/>
      <w:bookmarkStart w:id="6" w:name="_Toc101732460"/>
      <w:bookmarkStart w:id="7" w:name="_Toc101733112"/>
      <w:bookmarkStart w:id="8" w:name="_Toc119356741"/>
      <w:bookmarkStart w:id="9" w:name="_Toc122098578"/>
      <w:bookmarkEnd w:id="0"/>
      <w:r>
        <w:t>Vysoké učení technické v Brně</w:t>
      </w:r>
      <w:bookmarkEnd w:id="1"/>
      <w:bookmarkEnd w:id="2"/>
      <w:bookmarkEnd w:id="3"/>
      <w:bookmarkEnd w:id="4"/>
      <w:bookmarkEnd w:id="5"/>
      <w:bookmarkEnd w:id="6"/>
      <w:bookmarkEnd w:id="7"/>
      <w:bookmarkEnd w:id="8"/>
      <w:bookmarkEnd w:id="9"/>
    </w:p>
    <w:p w14:paraId="2D00BADA" w14:textId="77777777" w:rsidR="00116D7D" w:rsidRDefault="00116D7D" w:rsidP="00116D7D">
      <w:pPr>
        <w:spacing w:line="360" w:lineRule="auto"/>
        <w:jc w:val="center"/>
        <w:rPr>
          <w:sz w:val="52"/>
          <w:szCs w:val="36"/>
        </w:rPr>
      </w:pPr>
      <w:r>
        <w:rPr>
          <w:noProof/>
        </w:rPr>
        <w:drawing>
          <wp:anchor distT="0" distB="0" distL="114300" distR="114300" simplePos="0" relativeHeight="251659264" behindDoc="0" locked="0" layoutInCell="1" allowOverlap="1" wp14:anchorId="1ABCE297" wp14:editId="5B4D7E97">
            <wp:simplePos x="0" y="0"/>
            <wp:positionH relativeFrom="margin">
              <wp:align>center</wp:align>
            </wp:positionH>
            <wp:positionV relativeFrom="paragraph">
              <wp:posOffset>759460</wp:posOffset>
            </wp:positionV>
            <wp:extent cx="4953000" cy="1638300"/>
            <wp:effectExtent l="0" t="0" r="0" b="0"/>
            <wp:wrapTopAndBottom/>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638300"/>
                    </a:xfrm>
                    <a:prstGeom prst="rect">
                      <a:avLst/>
                    </a:prstGeom>
                    <a:noFill/>
                  </pic:spPr>
                </pic:pic>
              </a:graphicData>
            </a:graphic>
            <wp14:sizeRelH relativeFrom="page">
              <wp14:pctWidth>0</wp14:pctWidth>
            </wp14:sizeRelH>
            <wp14:sizeRelV relativeFrom="page">
              <wp14:pctHeight>0</wp14:pctHeight>
            </wp14:sizeRelV>
          </wp:anchor>
        </w:drawing>
      </w:r>
      <w:r>
        <w:rPr>
          <w:sz w:val="52"/>
          <w:szCs w:val="36"/>
        </w:rPr>
        <w:t>Fakulta informačních technologií</w:t>
      </w:r>
    </w:p>
    <w:p w14:paraId="100D0415" w14:textId="77777777" w:rsidR="00116D7D" w:rsidRDefault="00116D7D" w:rsidP="00116D7D">
      <w:pPr>
        <w:spacing w:line="360" w:lineRule="auto"/>
        <w:jc w:val="center"/>
        <w:rPr>
          <w:sz w:val="40"/>
        </w:rPr>
      </w:pPr>
    </w:p>
    <w:p w14:paraId="5E6246A9" w14:textId="77777777" w:rsidR="00116D7D" w:rsidRDefault="00116D7D" w:rsidP="00116D7D">
      <w:pPr>
        <w:spacing w:line="360" w:lineRule="auto"/>
        <w:jc w:val="center"/>
        <w:rPr>
          <w:sz w:val="40"/>
        </w:rPr>
      </w:pPr>
    </w:p>
    <w:p w14:paraId="7B3DA199" w14:textId="49C0A0C1" w:rsidR="00116D7D" w:rsidRDefault="00116D7D" w:rsidP="00116D7D">
      <w:pPr>
        <w:spacing w:line="360" w:lineRule="auto"/>
        <w:jc w:val="center"/>
        <w:rPr>
          <w:sz w:val="52"/>
        </w:rPr>
      </w:pPr>
      <w:r>
        <w:rPr>
          <w:sz w:val="52"/>
        </w:rPr>
        <w:t>Mikroprocesorové a vestavěné systémy</w:t>
      </w:r>
    </w:p>
    <w:p w14:paraId="066D737B" w14:textId="77777777" w:rsidR="00116D7D" w:rsidRDefault="00116D7D" w:rsidP="00116D7D">
      <w:pPr>
        <w:spacing w:line="360" w:lineRule="auto"/>
        <w:jc w:val="center"/>
        <w:rPr>
          <w:sz w:val="36"/>
          <w:szCs w:val="22"/>
        </w:rPr>
      </w:pPr>
      <w:r>
        <w:rPr>
          <w:sz w:val="36"/>
          <w:szCs w:val="22"/>
        </w:rPr>
        <w:t>2022/2023</w:t>
      </w:r>
    </w:p>
    <w:p w14:paraId="2FF3E3C4" w14:textId="77777777" w:rsidR="00116D7D" w:rsidRDefault="00116D7D" w:rsidP="00116D7D">
      <w:pPr>
        <w:spacing w:line="360" w:lineRule="auto"/>
        <w:rPr>
          <w:sz w:val="40"/>
        </w:rPr>
      </w:pPr>
    </w:p>
    <w:p w14:paraId="3A75A4E1" w14:textId="77777777" w:rsidR="00116D7D" w:rsidRDefault="00116D7D" w:rsidP="00116D7D">
      <w:pPr>
        <w:spacing w:line="360" w:lineRule="auto"/>
        <w:jc w:val="center"/>
        <w:rPr>
          <w:sz w:val="40"/>
        </w:rPr>
      </w:pPr>
    </w:p>
    <w:p w14:paraId="4E431AF0" w14:textId="0F991047" w:rsidR="00116D7D" w:rsidRDefault="00116D7D" w:rsidP="00116D7D">
      <w:pPr>
        <w:pStyle w:val="Normlnywebov"/>
        <w:jc w:val="center"/>
        <w:rPr>
          <w:sz w:val="52"/>
          <w:szCs w:val="52"/>
          <w:lang w:val="cs-CZ"/>
        </w:rPr>
      </w:pPr>
      <w:proofErr w:type="spellStart"/>
      <w:r>
        <w:rPr>
          <w:sz w:val="52"/>
          <w:szCs w:val="52"/>
          <w:lang w:val="cs-CZ"/>
        </w:rPr>
        <w:t>Dokumentácia</w:t>
      </w:r>
      <w:proofErr w:type="spellEnd"/>
      <w:r>
        <w:rPr>
          <w:sz w:val="52"/>
          <w:szCs w:val="52"/>
          <w:lang w:val="cs-CZ"/>
        </w:rPr>
        <w:t xml:space="preserve"> projektu</w:t>
      </w:r>
    </w:p>
    <w:p w14:paraId="7F6D42CC" w14:textId="3C869986" w:rsidR="00116D7D" w:rsidRDefault="00116D7D" w:rsidP="00116D7D">
      <w:pPr>
        <w:pStyle w:val="Nadpis2"/>
        <w:numPr>
          <w:ilvl w:val="0"/>
          <w:numId w:val="0"/>
        </w:numPr>
        <w:ind w:firstLine="708"/>
        <w:jc w:val="center"/>
        <w:rPr>
          <w:b w:val="0"/>
          <w:bCs/>
          <w:sz w:val="30"/>
          <w:szCs w:val="30"/>
        </w:rPr>
      </w:pPr>
      <w:bookmarkStart w:id="10" w:name="_Toc122098579"/>
      <w:r>
        <w:rPr>
          <w:bCs/>
          <w:sz w:val="40"/>
        </w:rPr>
        <w:t>Světelná tabule</w:t>
      </w:r>
      <w:bookmarkEnd w:id="10"/>
    </w:p>
    <w:p w14:paraId="1DA8959B" w14:textId="77777777" w:rsidR="00116D7D" w:rsidRDefault="00116D7D" w:rsidP="00116D7D"/>
    <w:p w14:paraId="67801AC5" w14:textId="77777777" w:rsidR="00116D7D" w:rsidRDefault="00116D7D" w:rsidP="00116D7D"/>
    <w:p w14:paraId="388FF200" w14:textId="77777777" w:rsidR="00116D7D" w:rsidRDefault="00116D7D" w:rsidP="00116D7D"/>
    <w:p w14:paraId="0543BC33" w14:textId="77777777" w:rsidR="00116D7D" w:rsidRDefault="00116D7D" w:rsidP="00116D7D"/>
    <w:p w14:paraId="1297ADF9" w14:textId="77777777" w:rsidR="00116D7D" w:rsidRDefault="00116D7D" w:rsidP="00116D7D"/>
    <w:p w14:paraId="5FF9DAD5" w14:textId="77777777" w:rsidR="00116D7D" w:rsidRDefault="00116D7D" w:rsidP="00116D7D">
      <w:pPr>
        <w:pStyle w:val="Nadpis2"/>
        <w:numPr>
          <w:ilvl w:val="0"/>
          <w:numId w:val="0"/>
        </w:numPr>
        <w:rPr>
          <w:b w:val="0"/>
          <w:bCs/>
          <w:szCs w:val="30"/>
        </w:rPr>
      </w:pPr>
      <w:bookmarkStart w:id="11" w:name="_Toc38963950"/>
      <w:bookmarkStart w:id="12" w:name="_Toc38979578"/>
      <w:bookmarkStart w:id="13" w:name="_Toc38982193"/>
      <w:bookmarkStart w:id="14" w:name="_Toc38982241"/>
      <w:bookmarkStart w:id="15" w:name="_Toc38987550"/>
    </w:p>
    <w:p w14:paraId="0F4D121F" w14:textId="32609D9D" w:rsidR="00116D7D" w:rsidRDefault="00116D7D" w:rsidP="00116D7D">
      <w:pPr>
        <w:pStyle w:val="Nadpis2"/>
        <w:numPr>
          <w:ilvl w:val="0"/>
          <w:numId w:val="0"/>
        </w:numPr>
        <w:rPr>
          <w:b w:val="0"/>
          <w:bCs/>
          <w:szCs w:val="30"/>
        </w:rPr>
      </w:pPr>
      <w:bookmarkStart w:id="16" w:name="_Toc101732462"/>
      <w:bookmarkStart w:id="17" w:name="_Toc101733114"/>
      <w:bookmarkStart w:id="18" w:name="_Toc119356743"/>
      <w:bookmarkStart w:id="19" w:name="_Toc122098580"/>
      <w:r w:rsidRPr="00F5084F">
        <w:rPr>
          <w:b w:val="0"/>
          <w:bCs/>
          <w:szCs w:val="30"/>
        </w:rPr>
        <w:t>Peter Ďurica</w:t>
      </w:r>
      <w:r>
        <w:rPr>
          <w:b w:val="0"/>
          <w:bCs/>
          <w:szCs w:val="30"/>
        </w:rPr>
        <w:t xml:space="preserve"> (xduric05)                </w:t>
      </w:r>
      <w:r>
        <w:rPr>
          <w:b w:val="0"/>
          <w:bCs/>
          <w:szCs w:val="30"/>
        </w:rPr>
        <w:tab/>
      </w:r>
      <w:r>
        <w:rPr>
          <w:b w:val="0"/>
          <w:bCs/>
          <w:szCs w:val="30"/>
        </w:rPr>
        <w:tab/>
        <w:t xml:space="preserve"> Brno</w:t>
      </w:r>
      <w:bookmarkEnd w:id="11"/>
      <w:bookmarkEnd w:id="12"/>
      <w:bookmarkEnd w:id="13"/>
      <w:bookmarkEnd w:id="14"/>
      <w:bookmarkEnd w:id="15"/>
      <w:r>
        <w:rPr>
          <w:b w:val="0"/>
          <w:bCs/>
          <w:szCs w:val="30"/>
        </w:rPr>
        <w:t>,</w:t>
      </w:r>
      <w:bookmarkEnd w:id="16"/>
      <w:bookmarkEnd w:id="17"/>
      <w:r>
        <w:rPr>
          <w:b w:val="0"/>
          <w:bCs/>
          <w:szCs w:val="30"/>
        </w:rPr>
        <w:t>16.decembra.2022</w:t>
      </w:r>
      <w:bookmarkEnd w:id="18"/>
      <w:bookmarkEnd w:id="19"/>
    </w:p>
    <w:p w14:paraId="769EF358" w14:textId="05DA2B46" w:rsidR="00991400" w:rsidRDefault="00991400">
      <w:pPr>
        <w:suppressAutoHyphens w:val="0"/>
        <w:spacing w:after="160" w:line="259" w:lineRule="auto"/>
      </w:pPr>
      <w:r>
        <w:br w:type="page"/>
      </w:r>
    </w:p>
    <w:p w14:paraId="1DBAC27F" w14:textId="0B1AD8F1" w:rsidR="00620D73" w:rsidRDefault="00991400" w:rsidP="00991400">
      <w:pPr>
        <w:pStyle w:val="Nadpis1"/>
        <w:numPr>
          <w:ilvl w:val="0"/>
          <w:numId w:val="0"/>
        </w:numPr>
        <w:ind w:left="432"/>
      </w:pPr>
      <w:bookmarkStart w:id="20" w:name="_Toc122098581"/>
      <w:r>
        <w:lastRenderedPageBreak/>
        <w:t>Obsah</w:t>
      </w:r>
      <w:bookmarkEnd w:id="20"/>
    </w:p>
    <w:sdt>
      <w:sdtPr>
        <w:rPr>
          <w:rFonts w:ascii="Times New Roman" w:eastAsia="Times New Roman" w:hAnsi="Times New Roman" w:cs="Times New Roman"/>
          <w:color w:val="auto"/>
          <w:sz w:val="24"/>
          <w:szCs w:val="24"/>
          <w:lang w:val="cs-CZ" w:eastAsia="ar-SA"/>
        </w:rPr>
        <w:id w:val="1435170070"/>
        <w:docPartObj>
          <w:docPartGallery w:val="Table of Contents"/>
          <w:docPartUnique/>
        </w:docPartObj>
      </w:sdtPr>
      <w:sdtEndPr>
        <w:rPr>
          <w:b/>
          <w:bCs/>
        </w:rPr>
      </w:sdtEndPr>
      <w:sdtContent>
        <w:p w14:paraId="2FF9AA2A" w14:textId="635F7EA6" w:rsidR="00991400" w:rsidRDefault="00991400">
          <w:pPr>
            <w:pStyle w:val="Hlavikaobsahu"/>
          </w:pPr>
        </w:p>
        <w:p w14:paraId="3BBDFE87" w14:textId="5092E258" w:rsidR="00DC46B2" w:rsidRDefault="00991400" w:rsidP="00DC46B2">
          <w:pPr>
            <w:pStyle w:val="Obsah1"/>
            <w:tabs>
              <w:tab w:val="right" w:leader="dot" w:pos="9062"/>
            </w:tabs>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p>
        <w:p w14:paraId="02DA4981" w14:textId="008118D0" w:rsidR="00DC46B2" w:rsidRDefault="00000000">
          <w:pPr>
            <w:pStyle w:val="Obsah1"/>
            <w:tabs>
              <w:tab w:val="right" w:leader="dot" w:pos="9062"/>
            </w:tabs>
            <w:rPr>
              <w:rFonts w:asciiTheme="minorHAnsi" w:eastAsiaTheme="minorEastAsia" w:hAnsiTheme="minorHAnsi" w:cstheme="minorBidi"/>
              <w:noProof/>
              <w:sz w:val="22"/>
              <w:szCs w:val="22"/>
              <w:lang w:val="sk-SK" w:eastAsia="sk-SK"/>
            </w:rPr>
          </w:pPr>
          <w:hyperlink w:anchor="_Toc122098581" w:history="1">
            <w:r w:rsidR="00DC46B2" w:rsidRPr="006B583D">
              <w:rPr>
                <w:rStyle w:val="Hypertextovprepojenie"/>
                <w:noProof/>
              </w:rPr>
              <w:t>Obsah</w:t>
            </w:r>
            <w:r w:rsidR="00DC46B2">
              <w:rPr>
                <w:noProof/>
                <w:webHidden/>
              </w:rPr>
              <w:tab/>
            </w:r>
            <w:r w:rsidR="00DC46B2">
              <w:rPr>
                <w:noProof/>
                <w:webHidden/>
              </w:rPr>
              <w:fldChar w:fldCharType="begin"/>
            </w:r>
            <w:r w:rsidR="00DC46B2">
              <w:rPr>
                <w:noProof/>
                <w:webHidden/>
              </w:rPr>
              <w:instrText xml:space="preserve"> PAGEREF _Toc122098581 \h </w:instrText>
            </w:r>
            <w:r w:rsidR="00DC46B2">
              <w:rPr>
                <w:noProof/>
                <w:webHidden/>
              </w:rPr>
            </w:r>
            <w:r w:rsidR="00DC46B2">
              <w:rPr>
                <w:noProof/>
                <w:webHidden/>
              </w:rPr>
              <w:fldChar w:fldCharType="separate"/>
            </w:r>
            <w:r w:rsidR="006434F7">
              <w:rPr>
                <w:noProof/>
                <w:webHidden/>
              </w:rPr>
              <w:t>2</w:t>
            </w:r>
            <w:r w:rsidR="00DC46B2">
              <w:rPr>
                <w:noProof/>
                <w:webHidden/>
              </w:rPr>
              <w:fldChar w:fldCharType="end"/>
            </w:r>
          </w:hyperlink>
        </w:p>
        <w:p w14:paraId="0B427FC8" w14:textId="735633E3" w:rsidR="00DC46B2" w:rsidRDefault="00000000">
          <w:pPr>
            <w:pStyle w:val="Obsah1"/>
            <w:tabs>
              <w:tab w:val="left" w:pos="440"/>
              <w:tab w:val="right" w:leader="dot" w:pos="9062"/>
            </w:tabs>
            <w:rPr>
              <w:rFonts w:asciiTheme="minorHAnsi" w:eastAsiaTheme="minorEastAsia" w:hAnsiTheme="minorHAnsi" w:cstheme="minorBidi"/>
              <w:noProof/>
              <w:sz w:val="22"/>
              <w:szCs w:val="22"/>
              <w:lang w:val="sk-SK" w:eastAsia="sk-SK"/>
            </w:rPr>
          </w:pPr>
          <w:hyperlink w:anchor="_Toc122098582" w:history="1">
            <w:r w:rsidR="00DC46B2" w:rsidRPr="006B583D">
              <w:rPr>
                <w:rStyle w:val="Hypertextovprepojenie"/>
                <w:noProof/>
                <w:lang w:val="sk-SK"/>
              </w:rPr>
              <w:t>1</w:t>
            </w:r>
            <w:r w:rsidR="00DC46B2">
              <w:rPr>
                <w:rFonts w:asciiTheme="minorHAnsi" w:eastAsiaTheme="minorEastAsia" w:hAnsiTheme="minorHAnsi" w:cstheme="minorBidi"/>
                <w:noProof/>
                <w:sz w:val="22"/>
                <w:szCs w:val="22"/>
                <w:lang w:val="sk-SK" w:eastAsia="sk-SK"/>
              </w:rPr>
              <w:tab/>
            </w:r>
            <w:r w:rsidR="00DC46B2" w:rsidRPr="006B583D">
              <w:rPr>
                <w:rStyle w:val="Hypertextovprepojenie"/>
                <w:noProof/>
                <w:lang w:val="sk-SK"/>
              </w:rPr>
              <w:t>Úvod</w:t>
            </w:r>
            <w:r w:rsidR="00DC46B2">
              <w:rPr>
                <w:noProof/>
                <w:webHidden/>
              </w:rPr>
              <w:tab/>
            </w:r>
            <w:r w:rsidR="00DC46B2">
              <w:rPr>
                <w:noProof/>
                <w:webHidden/>
              </w:rPr>
              <w:fldChar w:fldCharType="begin"/>
            </w:r>
            <w:r w:rsidR="00DC46B2">
              <w:rPr>
                <w:noProof/>
                <w:webHidden/>
              </w:rPr>
              <w:instrText xml:space="preserve"> PAGEREF _Toc122098582 \h </w:instrText>
            </w:r>
            <w:r w:rsidR="00DC46B2">
              <w:rPr>
                <w:noProof/>
                <w:webHidden/>
              </w:rPr>
            </w:r>
            <w:r w:rsidR="00DC46B2">
              <w:rPr>
                <w:noProof/>
                <w:webHidden/>
              </w:rPr>
              <w:fldChar w:fldCharType="separate"/>
            </w:r>
            <w:r w:rsidR="006434F7">
              <w:rPr>
                <w:noProof/>
                <w:webHidden/>
              </w:rPr>
              <w:t>3</w:t>
            </w:r>
            <w:r w:rsidR="00DC46B2">
              <w:rPr>
                <w:noProof/>
                <w:webHidden/>
              </w:rPr>
              <w:fldChar w:fldCharType="end"/>
            </w:r>
          </w:hyperlink>
        </w:p>
        <w:p w14:paraId="112CCBB1" w14:textId="330B892F" w:rsidR="00DC46B2" w:rsidRDefault="00000000">
          <w:pPr>
            <w:pStyle w:val="Obsah2"/>
            <w:tabs>
              <w:tab w:val="left" w:pos="880"/>
              <w:tab w:val="right" w:leader="dot" w:pos="9062"/>
            </w:tabs>
            <w:rPr>
              <w:rFonts w:asciiTheme="minorHAnsi" w:eastAsiaTheme="minorEastAsia" w:hAnsiTheme="minorHAnsi" w:cstheme="minorBidi"/>
              <w:noProof/>
              <w:sz w:val="22"/>
              <w:szCs w:val="22"/>
              <w:lang w:val="sk-SK" w:eastAsia="sk-SK"/>
            </w:rPr>
          </w:pPr>
          <w:hyperlink w:anchor="_Toc122098583" w:history="1">
            <w:r w:rsidR="00DC46B2" w:rsidRPr="006B583D">
              <w:rPr>
                <w:rStyle w:val="Hypertextovprepojenie"/>
                <w:noProof/>
                <w:lang w:val="sk-SK"/>
              </w:rPr>
              <w:t>1.1</w:t>
            </w:r>
            <w:r w:rsidR="00DC46B2">
              <w:rPr>
                <w:rFonts w:asciiTheme="minorHAnsi" w:eastAsiaTheme="minorEastAsia" w:hAnsiTheme="minorHAnsi" w:cstheme="minorBidi"/>
                <w:noProof/>
                <w:sz w:val="22"/>
                <w:szCs w:val="22"/>
                <w:lang w:val="sk-SK" w:eastAsia="sk-SK"/>
              </w:rPr>
              <w:tab/>
            </w:r>
            <w:r w:rsidR="00DC46B2" w:rsidRPr="006B583D">
              <w:rPr>
                <w:rStyle w:val="Hypertextovprepojenie"/>
                <w:noProof/>
                <w:lang w:val="sk-SK"/>
              </w:rPr>
              <w:t>Zadanie projektu</w:t>
            </w:r>
            <w:r w:rsidR="00DC46B2">
              <w:rPr>
                <w:noProof/>
                <w:webHidden/>
              </w:rPr>
              <w:tab/>
            </w:r>
            <w:r w:rsidR="00DC46B2">
              <w:rPr>
                <w:noProof/>
                <w:webHidden/>
              </w:rPr>
              <w:fldChar w:fldCharType="begin"/>
            </w:r>
            <w:r w:rsidR="00DC46B2">
              <w:rPr>
                <w:noProof/>
                <w:webHidden/>
              </w:rPr>
              <w:instrText xml:space="preserve"> PAGEREF _Toc122098583 \h </w:instrText>
            </w:r>
            <w:r w:rsidR="00DC46B2">
              <w:rPr>
                <w:noProof/>
                <w:webHidden/>
              </w:rPr>
            </w:r>
            <w:r w:rsidR="00DC46B2">
              <w:rPr>
                <w:noProof/>
                <w:webHidden/>
              </w:rPr>
              <w:fldChar w:fldCharType="separate"/>
            </w:r>
            <w:r w:rsidR="006434F7">
              <w:rPr>
                <w:noProof/>
                <w:webHidden/>
              </w:rPr>
              <w:t>3</w:t>
            </w:r>
            <w:r w:rsidR="00DC46B2">
              <w:rPr>
                <w:noProof/>
                <w:webHidden/>
              </w:rPr>
              <w:fldChar w:fldCharType="end"/>
            </w:r>
          </w:hyperlink>
        </w:p>
        <w:p w14:paraId="7E8EF9F6" w14:textId="30CF11B6" w:rsidR="00DC46B2" w:rsidRDefault="00000000">
          <w:pPr>
            <w:pStyle w:val="Obsah2"/>
            <w:tabs>
              <w:tab w:val="left" w:pos="880"/>
              <w:tab w:val="right" w:leader="dot" w:pos="9062"/>
            </w:tabs>
            <w:rPr>
              <w:rFonts w:asciiTheme="minorHAnsi" w:eastAsiaTheme="minorEastAsia" w:hAnsiTheme="minorHAnsi" w:cstheme="minorBidi"/>
              <w:noProof/>
              <w:sz w:val="22"/>
              <w:szCs w:val="22"/>
              <w:lang w:val="sk-SK" w:eastAsia="sk-SK"/>
            </w:rPr>
          </w:pPr>
          <w:hyperlink w:anchor="_Toc122098584" w:history="1">
            <w:r w:rsidR="00DC46B2" w:rsidRPr="006B583D">
              <w:rPr>
                <w:rStyle w:val="Hypertextovprepojenie"/>
                <w:noProof/>
                <w:lang w:val="sk-SK"/>
              </w:rPr>
              <w:t>1.2</w:t>
            </w:r>
            <w:r w:rsidR="00DC46B2">
              <w:rPr>
                <w:rFonts w:asciiTheme="minorHAnsi" w:eastAsiaTheme="minorEastAsia" w:hAnsiTheme="minorHAnsi" w:cstheme="minorBidi"/>
                <w:noProof/>
                <w:sz w:val="22"/>
                <w:szCs w:val="22"/>
                <w:lang w:val="sk-SK" w:eastAsia="sk-SK"/>
              </w:rPr>
              <w:tab/>
            </w:r>
            <w:r w:rsidR="00DC46B2" w:rsidRPr="006B583D">
              <w:rPr>
                <w:rStyle w:val="Hypertextovprepojenie"/>
                <w:noProof/>
                <w:lang w:val="sk-SK"/>
              </w:rPr>
              <w:t>Použité Hardvérové a softvérové prostriedky</w:t>
            </w:r>
            <w:r w:rsidR="00DC46B2">
              <w:rPr>
                <w:noProof/>
                <w:webHidden/>
              </w:rPr>
              <w:tab/>
            </w:r>
            <w:r w:rsidR="00DC46B2">
              <w:rPr>
                <w:noProof/>
                <w:webHidden/>
              </w:rPr>
              <w:fldChar w:fldCharType="begin"/>
            </w:r>
            <w:r w:rsidR="00DC46B2">
              <w:rPr>
                <w:noProof/>
                <w:webHidden/>
              </w:rPr>
              <w:instrText xml:space="preserve"> PAGEREF _Toc122098584 \h </w:instrText>
            </w:r>
            <w:r w:rsidR="00DC46B2">
              <w:rPr>
                <w:noProof/>
                <w:webHidden/>
              </w:rPr>
            </w:r>
            <w:r w:rsidR="00DC46B2">
              <w:rPr>
                <w:noProof/>
                <w:webHidden/>
              </w:rPr>
              <w:fldChar w:fldCharType="separate"/>
            </w:r>
            <w:r w:rsidR="006434F7">
              <w:rPr>
                <w:noProof/>
                <w:webHidden/>
              </w:rPr>
              <w:t>3</w:t>
            </w:r>
            <w:r w:rsidR="00DC46B2">
              <w:rPr>
                <w:noProof/>
                <w:webHidden/>
              </w:rPr>
              <w:fldChar w:fldCharType="end"/>
            </w:r>
          </w:hyperlink>
        </w:p>
        <w:p w14:paraId="4E185DEC" w14:textId="4DED8B45" w:rsidR="00DC46B2" w:rsidRDefault="00000000">
          <w:pPr>
            <w:pStyle w:val="Obsah2"/>
            <w:tabs>
              <w:tab w:val="left" w:pos="880"/>
              <w:tab w:val="right" w:leader="dot" w:pos="9062"/>
            </w:tabs>
            <w:rPr>
              <w:rFonts w:asciiTheme="minorHAnsi" w:eastAsiaTheme="minorEastAsia" w:hAnsiTheme="minorHAnsi" w:cstheme="minorBidi"/>
              <w:noProof/>
              <w:sz w:val="22"/>
              <w:szCs w:val="22"/>
              <w:lang w:val="sk-SK" w:eastAsia="sk-SK"/>
            </w:rPr>
          </w:pPr>
          <w:hyperlink w:anchor="_Toc122098585" w:history="1">
            <w:r w:rsidR="00DC46B2" w:rsidRPr="006B583D">
              <w:rPr>
                <w:rStyle w:val="Hypertextovprepojenie"/>
                <w:noProof/>
                <w:lang w:val="sk-SK"/>
              </w:rPr>
              <w:t>1.3</w:t>
            </w:r>
            <w:r w:rsidR="00DC46B2">
              <w:rPr>
                <w:rFonts w:asciiTheme="minorHAnsi" w:eastAsiaTheme="minorEastAsia" w:hAnsiTheme="minorHAnsi" w:cstheme="minorBidi"/>
                <w:noProof/>
                <w:sz w:val="22"/>
                <w:szCs w:val="22"/>
                <w:lang w:val="sk-SK" w:eastAsia="sk-SK"/>
              </w:rPr>
              <w:tab/>
            </w:r>
            <w:r w:rsidR="00DC46B2" w:rsidRPr="006B583D">
              <w:rPr>
                <w:rStyle w:val="Hypertextovprepojenie"/>
                <w:noProof/>
                <w:lang w:val="sk-SK"/>
              </w:rPr>
              <w:t>Ovládanie</w:t>
            </w:r>
            <w:r w:rsidR="00DC46B2">
              <w:rPr>
                <w:noProof/>
                <w:webHidden/>
              </w:rPr>
              <w:tab/>
            </w:r>
            <w:r w:rsidR="00DC46B2">
              <w:rPr>
                <w:noProof/>
                <w:webHidden/>
              </w:rPr>
              <w:fldChar w:fldCharType="begin"/>
            </w:r>
            <w:r w:rsidR="00DC46B2">
              <w:rPr>
                <w:noProof/>
                <w:webHidden/>
              </w:rPr>
              <w:instrText xml:space="preserve"> PAGEREF _Toc122098585 \h </w:instrText>
            </w:r>
            <w:r w:rsidR="00DC46B2">
              <w:rPr>
                <w:noProof/>
                <w:webHidden/>
              </w:rPr>
            </w:r>
            <w:r w:rsidR="00DC46B2">
              <w:rPr>
                <w:noProof/>
                <w:webHidden/>
              </w:rPr>
              <w:fldChar w:fldCharType="separate"/>
            </w:r>
            <w:r w:rsidR="006434F7">
              <w:rPr>
                <w:noProof/>
                <w:webHidden/>
              </w:rPr>
              <w:t>3</w:t>
            </w:r>
            <w:r w:rsidR="00DC46B2">
              <w:rPr>
                <w:noProof/>
                <w:webHidden/>
              </w:rPr>
              <w:fldChar w:fldCharType="end"/>
            </w:r>
          </w:hyperlink>
        </w:p>
        <w:p w14:paraId="17D7F93C" w14:textId="2A8C2A0C" w:rsidR="00DC46B2" w:rsidRDefault="00000000">
          <w:pPr>
            <w:pStyle w:val="Obsah1"/>
            <w:tabs>
              <w:tab w:val="left" w:pos="440"/>
              <w:tab w:val="right" w:leader="dot" w:pos="9062"/>
            </w:tabs>
            <w:rPr>
              <w:rFonts w:asciiTheme="minorHAnsi" w:eastAsiaTheme="minorEastAsia" w:hAnsiTheme="minorHAnsi" w:cstheme="minorBidi"/>
              <w:noProof/>
              <w:sz w:val="22"/>
              <w:szCs w:val="22"/>
              <w:lang w:val="sk-SK" w:eastAsia="sk-SK"/>
            </w:rPr>
          </w:pPr>
          <w:hyperlink w:anchor="_Toc122098586" w:history="1">
            <w:r w:rsidR="00DC46B2" w:rsidRPr="006B583D">
              <w:rPr>
                <w:rStyle w:val="Hypertextovprepojenie"/>
                <w:noProof/>
                <w:lang w:val="sk-SK"/>
              </w:rPr>
              <w:t>2</w:t>
            </w:r>
            <w:r w:rsidR="00DC46B2">
              <w:rPr>
                <w:rFonts w:asciiTheme="minorHAnsi" w:eastAsiaTheme="minorEastAsia" w:hAnsiTheme="minorHAnsi" w:cstheme="minorBidi"/>
                <w:noProof/>
                <w:sz w:val="22"/>
                <w:szCs w:val="22"/>
                <w:lang w:val="sk-SK" w:eastAsia="sk-SK"/>
              </w:rPr>
              <w:tab/>
            </w:r>
            <w:r w:rsidR="00DC46B2" w:rsidRPr="006B583D">
              <w:rPr>
                <w:rStyle w:val="Hypertextovprepojenie"/>
                <w:noProof/>
                <w:lang w:val="sk-SK"/>
              </w:rPr>
              <w:t>Riešenie projektu</w:t>
            </w:r>
            <w:r w:rsidR="00DC46B2">
              <w:rPr>
                <w:noProof/>
                <w:webHidden/>
              </w:rPr>
              <w:tab/>
            </w:r>
            <w:r w:rsidR="00DC46B2">
              <w:rPr>
                <w:noProof/>
                <w:webHidden/>
              </w:rPr>
              <w:fldChar w:fldCharType="begin"/>
            </w:r>
            <w:r w:rsidR="00DC46B2">
              <w:rPr>
                <w:noProof/>
                <w:webHidden/>
              </w:rPr>
              <w:instrText xml:space="preserve"> PAGEREF _Toc122098586 \h </w:instrText>
            </w:r>
            <w:r w:rsidR="00DC46B2">
              <w:rPr>
                <w:noProof/>
                <w:webHidden/>
              </w:rPr>
            </w:r>
            <w:r w:rsidR="00DC46B2">
              <w:rPr>
                <w:noProof/>
                <w:webHidden/>
              </w:rPr>
              <w:fldChar w:fldCharType="separate"/>
            </w:r>
            <w:r w:rsidR="006434F7">
              <w:rPr>
                <w:noProof/>
                <w:webHidden/>
              </w:rPr>
              <w:t>4</w:t>
            </w:r>
            <w:r w:rsidR="00DC46B2">
              <w:rPr>
                <w:noProof/>
                <w:webHidden/>
              </w:rPr>
              <w:fldChar w:fldCharType="end"/>
            </w:r>
          </w:hyperlink>
        </w:p>
        <w:p w14:paraId="538125BF" w14:textId="5128CB98" w:rsidR="00DC46B2" w:rsidRDefault="00000000">
          <w:pPr>
            <w:pStyle w:val="Obsah1"/>
            <w:tabs>
              <w:tab w:val="left" w:pos="440"/>
              <w:tab w:val="right" w:leader="dot" w:pos="9062"/>
            </w:tabs>
            <w:rPr>
              <w:rFonts w:asciiTheme="minorHAnsi" w:eastAsiaTheme="minorEastAsia" w:hAnsiTheme="minorHAnsi" w:cstheme="minorBidi"/>
              <w:noProof/>
              <w:sz w:val="22"/>
              <w:szCs w:val="22"/>
              <w:lang w:val="sk-SK" w:eastAsia="sk-SK"/>
            </w:rPr>
          </w:pPr>
          <w:hyperlink w:anchor="_Toc122098587" w:history="1">
            <w:r w:rsidR="00DC46B2" w:rsidRPr="006B583D">
              <w:rPr>
                <w:rStyle w:val="Hypertextovprepojenie"/>
                <w:noProof/>
                <w:lang w:val="sk-SK"/>
              </w:rPr>
              <w:t>3</w:t>
            </w:r>
            <w:r w:rsidR="00DC46B2">
              <w:rPr>
                <w:rFonts w:asciiTheme="minorHAnsi" w:eastAsiaTheme="minorEastAsia" w:hAnsiTheme="minorHAnsi" w:cstheme="minorBidi"/>
                <w:noProof/>
                <w:sz w:val="22"/>
                <w:szCs w:val="22"/>
                <w:lang w:val="sk-SK" w:eastAsia="sk-SK"/>
              </w:rPr>
              <w:tab/>
            </w:r>
            <w:r w:rsidR="00DC46B2" w:rsidRPr="006B583D">
              <w:rPr>
                <w:rStyle w:val="Hypertextovprepojenie"/>
                <w:noProof/>
                <w:lang w:val="sk-SK"/>
              </w:rPr>
              <w:t>Zhrnutie</w:t>
            </w:r>
            <w:r w:rsidR="00DC46B2">
              <w:rPr>
                <w:noProof/>
                <w:webHidden/>
              </w:rPr>
              <w:tab/>
            </w:r>
            <w:r w:rsidR="00DC46B2">
              <w:rPr>
                <w:noProof/>
                <w:webHidden/>
              </w:rPr>
              <w:fldChar w:fldCharType="begin"/>
            </w:r>
            <w:r w:rsidR="00DC46B2">
              <w:rPr>
                <w:noProof/>
                <w:webHidden/>
              </w:rPr>
              <w:instrText xml:space="preserve"> PAGEREF _Toc122098587 \h </w:instrText>
            </w:r>
            <w:r w:rsidR="00DC46B2">
              <w:rPr>
                <w:noProof/>
                <w:webHidden/>
              </w:rPr>
            </w:r>
            <w:r w:rsidR="00DC46B2">
              <w:rPr>
                <w:noProof/>
                <w:webHidden/>
              </w:rPr>
              <w:fldChar w:fldCharType="separate"/>
            </w:r>
            <w:r w:rsidR="006434F7">
              <w:rPr>
                <w:noProof/>
                <w:webHidden/>
              </w:rPr>
              <w:t>5</w:t>
            </w:r>
            <w:r w:rsidR="00DC46B2">
              <w:rPr>
                <w:noProof/>
                <w:webHidden/>
              </w:rPr>
              <w:fldChar w:fldCharType="end"/>
            </w:r>
          </w:hyperlink>
        </w:p>
        <w:p w14:paraId="1C91FE02" w14:textId="0B09A56E" w:rsidR="00DC46B2" w:rsidRDefault="00000000">
          <w:pPr>
            <w:pStyle w:val="Obsah2"/>
            <w:tabs>
              <w:tab w:val="left" w:pos="880"/>
              <w:tab w:val="right" w:leader="dot" w:pos="9062"/>
            </w:tabs>
            <w:rPr>
              <w:rFonts w:asciiTheme="minorHAnsi" w:eastAsiaTheme="minorEastAsia" w:hAnsiTheme="minorHAnsi" w:cstheme="minorBidi"/>
              <w:noProof/>
              <w:sz w:val="22"/>
              <w:szCs w:val="22"/>
              <w:lang w:val="sk-SK" w:eastAsia="sk-SK"/>
            </w:rPr>
          </w:pPr>
          <w:hyperlink w:anchor="_Toc122098588" w:history="1">
            <w:r w:rsidR="00DC46B2" w:rsidRPr="006B583D">
              <w:rPr>
                <w:rStyle w:val="Hypertextovprepojenie"/>
                <w:noProof/>
                <w:lang w:val="sk-SK"/>
              </w:rPr>
              <w:t>3.1</w:t>
            </w:r>
            <w:r w:rsidR="00DC46B2">
              <w:rPr>
                <w:rFonts w:asciiTheme="minorHAnsi" w:eastAsiaTheme="minorEastAsia" w:hAnsiTheme="minorHAnsi" w:cstheme="minorBidi"/>
                <w:noProof/>
                <w:sz w:val="22"/>
                <w:szCs w:val="22"/>
                <w:lang w:val="sk-SK" w:eastAsia="sk-SK"/>
              </w:rPr>
              <w:tab/>
            </w:r>
            <w:r w:rsidR="00DC46B2" w:rsidRPr="006B583D">
              <w:rPr>
                <w:rStyle w:val="Hypertextovprepojenie"/>
                <w:noProof/>
                <w:lang w:val="sk-SK"/>
              </w:rPr>
              <w:t>Nedostatky projektu</w:t>
            </w:r>
            <w:r w:rsidR="00DC46B2">
              <w:rPr>
                <w:noProof/>
                <w:webHidden/>
              </w:rPr>
              <w:tab/>
            </w:r>
            <w:r w:rsidR="00DC46B2">
              <w:rPr>
                <w:noProof/>
                <w:webHidden/>
              </w:rPr>
              <w:fldChar w:fldCharType="begin"/>
            </w:r>
            <w:r w:rsidR="00DC46B2">
              <w:rPr>
                <w:noProof/>
                <w:webHidden/>
              </w:rPr>
              <w:instrText xml:space="preserve"> PAGEREF _Toc122098588 \h </w:instrText>
            </w:r>
            <w:r w:rsidR="00DC46B2">
              <w:rPr>
                <w:noProof/>
                <w:webHidden/>
              </w:rPr>
            </w:r>
            <w:r w:rsidR="00DC46B2">
              <w:rPr>
                <w:noProof/>
                <w:webHidden/>
              </w:rPr>
              <w:fldChar w:fldCharType="separate"/>
            </w:r>
            <w:r w:rsidR="006434F7">
              <w:rPr>
                <w:noProof/>
                <w:webHidden/>
              </w:rPr>
              <w:t>5</w:t>
            </w:r>
            <w:r w:rsidR="00DC46B2">
              <w:rPr>
                <w:noProof/>
                <w:webHidden/>
              </w:rPr>
              <w:fldChar w:fldCharType="end"/>
            </w:r>
          </w:hyperlink>
        </w:p>
        <w:p w14:paraId="27CA629A" w14:textId="2D3DA40F" w:rsidR="00DC46B2" w:rsidRDefault="00000000">
          <w:pPr>
            <w:pStyle w:val="Obsah2"/>
            <w:tabs>
              <w:tab w:val="left" w:pos="880"/>
              <w:tab w:val="right" w:leader="dot" w:pos="9062"/>
            </w:tabs>
            <w:rPr>
              <w:rFonts w:asciiTheme="minorHAnsi" w:eastAsiaTheme="minorEastAsia" w:hAnsiTheme="minorHAnsi" w:cstheme="minorBidi"/>
              <w:noProof/>
              <w:sz w:val="22"/>
              <w:szCs w:val="22"/>
              <w:lang w:val="sk-SK" w:eastAsia="sk-SK"/>
            </w:rPr>
          </w:pPr>
          <w:hyperlink w:anchor="_Toc122098589" w:history="1">
            <w:r w:rsidR="00DC46B2" w:rsidRPr="006B583D">
              <w:rPr>
                <w:rStyle w:val="Hypertextovprepojenie"/>
                <w:noProof/>
                <w:lang w:val="sk-SK"/>
              </w:rPr>
              <w:t>3.2</w:t>
            </w:r>
            <w:r w:rsidR="00DC46B2">
              <w:rPr>
                <w:rFonts w:asciiTheme="minorHAnsi" w:eastAsiaTheme="minorEastAsia" w:hAnsiTheme="minorHAnsi" w:cstheme="minorBidi"/>
                <w:noProof/>
                <w:sz w:val="22"/>
                <w:szCs w:val="22"/>
                <w:lang w:val="sk-SK" w:eastAsia="sk-SK"/>
              </w:rPr>
              <w:tab/>
            </w:r>
            <w:r w:rsidR="00DC46B2" w:rsidRPr="006B583D">
              <w:rPr>
                <w:rStyle w:val="Hypertextovprepojenie"/>
                <w:noProof/>
                <w:lang w:val="sk-SK"/>
              </w:rPr>
              <w:t>Sebahodnotenie</w:t>
            </w:r>
            <w:r w:rsidR="00DC46B2">
              <w:rPr>
                <w:noProof/>
                <w:webHidden/>
              </w:rPr>
              <w:tab/>
            </w:r>
            <w:r w:rsidR="00DC46B2">
              <w:rPr>
                <w:noProof/>
                <w:webHidden/>
              </w:rPr>
              <w:fldChar w:fldCharType="begin"/>
            </w:r>
            <w:r w:rsidR="00DC46B2">
              <w:rPr>
                <w:noProof/>
                <w:webHidden/>
              </w:rPr>
              <w:instrText xml:space="preserve"> PAGEREF _Toc122098589 \h </w:instrText>
            </w:r>
            <w:r w:rsidR="00DC46B2">
              <w:rPr>
                <w:noProof/>
                <w:webHidden/>
              </w:rPr>
            </w:r>
            <w:r w:rsidR="00DC46B2">
              <w:rPr>
                <w:noProof/>
                <w:webHidden/>
              </w:rPr>
              <w:fldChar w:fldCharType="separate"/>
            </w:r>
            <w:r w:rsidR="006434F7">
              <w:rPr>
                <w:noProof/>
                <w:webHidden/>
              </w:rPr>
              <w:t>5</w:t>
            </w:r>
            <w:r w:rsidR="00DC46B2">
              <w:rPr>
                <w:noProof/>
                <w:webHidden/>
              </w:rPr>
              <w:fldChar w:fldCharType="end"/>
            </w:r>
          </w:hyperlink>
        </w:p>
        <w:p w14:paraId="1801D125" w14:textId="1A35798D" w:rsidR="00991400" w:rsidRDefault="00991400">
          <w:r>
            <w:rPr>
              <w:b/>
              <w:bCs/>
            </w:rPr>
            <w:fldChar w:fldCharType="end"/>
          </w:r>
        </w:p>
      </w:sdtContent>
    </w:sdt>
    <w:p w14:paraId="200153F8" w14:textId="618A9DAA" w:rsidR="00991400" w:rsidRDefault="00991400">
      <w:pPr>
        <w:suppressAutoHyphens w:val="0"/>
        <w:spacing w:after="160" w:line="259" w:lineRule="auto"/>
      </w:pPr>
      <w:r>
        <w:br w:type="page"/>
      </w:r>
    </w:p>
    <w:p w14:paraId="1DCF6A29" w14:textId="4835BB73" w:rsidR="00991400" w:rsidRPr="00991400" w:rsidRDefault="00991400" w:rsidP="00991400">
      <w:pPr>
        <w:pStyle w:val="Nadpis1"/>
        <w:rPr>
          <w:lang w:val="sk-SK"/>
        </w:rPr>
      </w:pPr>
      <w:bookmarkStart w:id="21" w:name="_Toc122098582"/>
      <w:r w:rsidRPr="00991400">
        <w:rPr>
          <w:lang w:val="sk-SK"/>
        </w:rPr>
        <w:lastRenderedPageBreak/>
        <w:t>Úvod</w:t>
      </w:r>
      <w:bookmarkEnd w:id="21"/>
    </w:p>
    <w:p w14:paraId="50651360" w14:textId="50A53998" w:rsidR="00991400" w:rsidRPr="00991400" w:rsidRDefault="00991400" w:rsidP="00991400">
      <w:pPr>
        <w:rPr>
          <w:lang w:val="sk-SK"/>
        </w:rPr>
      </w:pPr>
    </w:p>
    <w:p w14:paraId="6D9F4F63" w14:textId="172A4918" w:rsidR="00991400" w:rsidRDefault="00991400" w:rsidP="00991400">
      <w:pPr>
        <w:pStyle w:val="Nadpis2"/>
        <w:rPr>
          <w:lang w:val="sk-SK"/>
        </w:rPr>
      </w:pPr>
      <w:bookmarkStart w:id="22" w:name="_Toc122098583"/>
      <w:r w:rsidRPr="00991400">
        <w:rPr>
          <w:lang w:val="sk-SK"/>
        </w:rPr>
        <w:t>Zadan</w:t>
      </w:r>
      <w:r>
        <w:rPr>
          <w:lang w:val="sk-SK"/>
        </w:rPr>
        <w:t>ie projektu</w:t>
      </w:r>
      <w:bookmarkEnd w:id="22"/>
    </w:p>
    <w:p w14:paraId="4C42DD1C" w14:textId="23550531" w:rsidR="00991400" w:rsidRDefault="00991400" w:rsidP="00991400">
      <w:pPr>
        <w:ind w:firstLine="284"/>
        <w:rPr>
          <w:lang w:val="sk-SK"/>
        </w:rPr>
      </w:pPr>
      <w:r>
        <w:rPr>
          <w:lang w:val="sk-SK"/>
        </w:rPr>
        <w:t>Svetelná tabuľa by mala umožniť zobrazovanie krátkych správ formou bežiaceho textu na displeji</w:t>
      </w:r>
      <w:r w:rsidR="00500576">
        <w:rPr>
          <w:lang w:val="sk-SK"/>
        </w:rPr>
        <w:t>. Zobrazovanie na maticovom displeji bude riešené pomocou multiplexingu a správy sa budú vypisovať sprava doľava po jednotlivých stĺpcoch.</w:t>
      </w:r>
    </w:p>
    <w:p w14:paraId="0FB4DDA1" w14:textId="28A71F24" w:rsidR="00500576" w:rsidRDefault="00500576" w:rsidP="00991400">
      <w:pPr>
        <w:ind w:firstLine="284"/>
        <w:rPr>
          <w:lang w:val="sk-SK"/>
        </w:rPr>
      </w:pPr>
    </w:p>
    <w:p w14:paraId="2E625DA7" w14:textId="2726DEC2" w:rsidR="00500576" w:rsidRDefault="00500576" w:rsidP="00500576">
      <w:pPr>
        <w:pStyle w:val="Nadpis2"/>
        <w:rPr>
          <w:lang w:val="sk-SK"/>
        </w:rPr>
      </w:pPr>
      <w:bookmarkStart w:id="23" w:name="_Toc122098584"/>
      <w:r>
        <w:rPr>
          <w:lang w:val="sk-SK"/>
        </w:rPr>
        <w:t>Použité Hardvérové a softvérové prostriedky</w:t>
      </w:r>
      <w:bookmarkEnd w:id="23"/>
    </w:p>
    <w:p w14:paraId="193C80C9" w14:textId="37CF9659" w:rsidR="00500576" w:rsidRDefault="00500576" w:rsidP="00500576">
      <w:pPr>
        <w:ind w:firstLine="284"/>
        <w:rPr>
          <w:lang w:val="sk-SK"/>
        </w:rPr>
      </w:pPr>
      <w:r>
        <w:rPr>
          <w:lang w:val="sk-SK"/>
        </w:rPr>
        <w:t>Na vypracovanie projektu som využil požičanú platformu FitKit3 z fakulty s</w:t>
      </w:r>
      <w:r w:rsidR="00A53307">
        <w:rPr>
          <w:lang w:val="sk-SK"/>
        </w:rPr>
        <w:t xml:space="preserve"> prídavným maticovým displejom. Projekt som písal a ladil v prostredí </w:t>
      </w:r>
      <w:proofErr w:type="spellStart"/>
      <w:r w:rsidR="00A53307">
        <w:rPr>
          <w:lang w:val="sk-SK"/>
        </w:rPr>
        <w:t>Kinetis</w:t>
      </w:r>
      <w:proofErr w:type="spellEnd"/>
      <w:r w:rsidR="00A53307">
        <w:rPr>
          <w:lang w:val="sk-SK"/>
        </w:rPr>
        <w:t xml:space="preserve"> Design </w:t>
      </w:r>
      <w:proofErr w:type="spellStart"/>
      <w:r w:rsidR="00A53307">
        <w:rPr>
          <w:lang w:val="sk-SK"/>
        </w:rPr>
        <w:t>Studio</w:t>
      </w:r>
      <w:proofErr w:type="spellEnd"/>
      <w:r w:rsidR="00A53307">
        <w:rPr>
          <w:lang w:val="sk-SK"/>
        </w:rPr>
        <w:t xml:space="preserve"> 3. </w:t>
      </w:r>
      <w:r w:rsidR="00C71CC8">
        <w:rPr>
          <w:lang w:val="sk-SK"/>
        </w:rPr>
        <w:t>Počas písania projektu som použil modul PIT na udržiavanie konštantného času posúvania textu a PCR a ISFR registre na obsluhu prerušení.</w:t>
      </w:r>
      <w:r w:rsidR="00024CD8">
        <w:rPr>
          <w:lang w:val="sk-SK"/>
        </w:rPr>
        <w:t xml:space="preserve"> Pri písaní kódu som sa inšpiroval testovacím programom pre kontrolu zapojenia maticového displeja a kódom z cvičení predmetu IMP.</w:t>
      </w:r>
    </w:p>
    <w:p w14:paraId="7D75EC47" w14:textId="2FF66577" w:rsidR="00C71CC8" w:rsidRDefault="00C71CC8" w:rsidP="00500576">
      <w:pPr>
        <w:ind w:firstLine="284"/>
        <w:rPr>
          <w:lang w:val="sk-SK"/>
        </w:rPr>
      </w:pPr>
    </w:p>
    <w:p w14:paraId="1A9F61DF" w14:textId="57D3624A" w:rsidR="00C71CC8" w:rsidRDefault="00C71CC8" w:rsidP="00C71CC8">
      <w:pPr>
        <w:pStyle w:val="Nadpis2"/>
        <w:rPr>
          <w:lang w:val="sk-SK"/>
        </w:rPr>
      </w:pPr>
      <w:bookmarkStart w:id="24" w:name="_Toc122098585"/>
      <w:r>
        <w:rPr>
          <w:lang w:val="sk-SK"/>
        </w:rPr>
        <w:t>Ovládanie</w:t>
      </w:r>
      <w:bookmarkEnd w:id="24"/>
    </w:p>
    <w:p w14:paraId="636E8B2B" w14:textId="55119ED4" w:rsidR="00C71CC8" w:rsidRDefault="00C71CC8" w:rsidP="00C71CC8">
      <w:pPr>
        <w:ind w:firstLine="284"/>
        <w:rPr>
          <w:lang w:val="sk-SK"/>
        </w:rPr>
      </w:pPr>
      <w:r>
        <w:rPr>
          <w:lang w:val="sk-SK"/>
        </w:rPr>
        <w:t xml:space="preserve">Na začiatku behu programu sa vypíše text, ktorý informuje používateľa o tom že si môže zvoliť vypisovaný text stlačením jedného zo 4 </w:t>
      </w:r>
      <w:r w:rsidR="00024CD8">
        <w:rPr>
          <w:lang w:val="sk-SK"/>
        </w:rPr>
        <w:t>smerových tlačítok. Po stlačení tlačítka sa začne vypisovať text uložený na danej pozícii sprava doľava, pokiaľ nebude stlačené iné tlačítko. Pre vrátenie do pôvodného režimu bez voľby tlačítka, sa buď reštartuje zariadenie alebo stlačí tlačítko naľavo od smerových tlačítok.</w:t>
      </w:r>
    </w:p>
    <w:p w14:paraId="20070143" w14:textId="47C81D70" w:rsidR="00024CD8" w:rsidRDefault="00024CD8">
      <w:pPr>
        <w:suppressAutoHyphens w:val="0"/>
        <w:spacing w:after="160" w:line="259" w:lineRule="auto"/>
        <w:rPr>
          <w:lang w:val="sk-SK"/>
        </w:rPr>
      </w:pPr>
      <w:r>
        <w:rPr>
          <w:lang w:val="sk-SK"/>
        </w:rPr>
        <w:br w:type="page"/>
      </w:r>
    </w:p>
    <w:p w14:paraId="631E3112" w14:textId="18D1EF8F" w:rsidR="00024CD8" w:rsidRDefault="00024CD8" w:rsidP="00024CD8">
      <w:pPr>
        <w:pStyle w:val="Nadpis1"/>
        <w:rPr>
          <w:lang w:val="sk-SK"/>
        </w:rPr>
      </w:pPr>
      <w:bookmarkStart w:id="25" w:name="_Toc122098586"/>
      <w:r>
        <w:rPr>
          <w:lang w:val="sk-SK"/>
        </w:rPr>
        <w:lastRenderedPageBreak/>
        <w:t>Riešenie projektu</w:t>
      </w:r>
      <w:bookmarkEnd w:id="25"/>
    </w:p>
    <w:p w14:paraId="0C7C9FF5" w14:textId="77777777" w:rsidR="00024CD8" w:rsidRDefault="00024CD8" w:rsidP="00024CD8">
      <w:pPr>
        <w:ind w:firstLine="284"/>
        <w:rPr>
          <w:lang w:val="sk-SK"/>
        </w:rPr>
      </w:pPr>
    </w:p>
    <w:p w14:paraId="48DFEF1B" w14:textId="1F2F1EE9" w:rsidR="00024CD8" w:rsidRDefault="00024CD8" w:rsidP="00024CD8">
      <w:pPr>
        <w:ind w:firstLine="284"/>
        <w:rPr>
          <w:lang w:val="sk-SK"/>
        </w:rPr>
      </w:pPr>
      <w:r>
        <w:rPr>
          <w:lang w:val="sk-SK"/>
        </w:rPr>
        <w:t xml:space="preserve">Ako prvé som napísal funkciu, ktorá zoberie číslo od </w:t>
      </w:r>
      <w:r w:rsidR="00842053">
        <w:rPr>
          <w:lang w:val="sk-SK"/>
        </w:rPr>
        <w:t xml:space="preserve">0 do 255 a nastaví, ktoré pixely na riadkoch vo zvolenom stĺpci zasvietia. Číslo od 0 do 255 znázorňuje bitovú masku pre 8 miestne binárne číslo, kde každý bit znázorňuje stav pixelu na danom riadku, po prevedení decimálneho čísla na binárne sa následne nastaví na výstupné </w:t>
      </w:r>
      <w:proofErr w:type="spellStart"/>
      <w:r w:rsidR="00842053">
        <w:rPr>
          <w:lang w:val="sk-SK"/>
        </w:rPr>
        <w:t>piny</w:t>
      </w:r>
      <w:proofErr w:type="spellEnd"/>
      <w:r w:rsidR="00842053">
        <w:rPr>
          <w:lang w:val="sk-SK"/>
        </w:rPr>
        <w:t xml:space="preserve"> pre jednotlivé riadky daný bit a tým sa zvolia riadky, ktoré chceme aby svietili. Funkcia na výber </w:t>
      </w:r>
      <w:r w:rsidR="007C6039">
        <w:rPr>
          <w:lang w:val="sk-SK"/>
        </w:rPr>
        <w:t>stĺpca funguje podobne, ale volí sa adresa jedného zo 16 stĺpcov, keďže displej vie vypisovať v jednom momente len na jeden stĺpec.</w:t>
      </w:r>
    </w:p>
    <w:p w14:paraId="6DC186D1" w14:textId="345DE647" w:rsidR="007C6039" w:rsidRDefault="007C6039" w:rsidP="00024CD8">
      <w:pPr>
        <w:ind w:firstLine="284"/>
        <w:rPr>
          <w:lang w:val="sk-SK"/>
        </w:rPr>
      </w:pPr>
    </w:p>
    <w:p w14:paraId="1158106E" w14:textId="4E97256E" w:rsidR="007C6039" w:rsidRDefault="007C6039" w:rsidP="00024CD8">
      <w:pPr>
        <w:ind w:firstLine="284"/>
        <w:rPr>
          <w:lang w:val="sk-SK"/>
        </w:rPr>
      </w:pPr>
      <w:r>
        <w:rPr>
          <w:lang w:val="sk-SK"/>
        </w:rPr>
        <w:t xml:space="preserve">Keď si už viem voliť, ktorý riadok a stĺpec na displeji chcem vypísať, môžem si spraviť funkciu na ich vypísanie. Táto funkcia nastaví riadky a stĺpec na displeji a následne ich na určenú dobu zasvieti. Po skončení zruší vybrané riadky pre zamedzenie </w:t>
      </w:r>
      <w:proofErr w:type="spellStart"/>
      <w:r>
        <w:rPr>
          <w:lang w:val="sk-SK"/>
        </w:rPr>
        <w:t>ghostingu</w:t>
      </w:r>
      <w:proofErr w:type="spellEnd"/>
      <w:r>
        <w:rPr>
          <w:lang w:val="sk-SK"/>
        </w:rPr>
        <w:t xml:space="preserve"> na displeji.</w:t>
      </w:r>
    </w:p>
    <w:p w14:paraId="1783D770" w14:textId="37EC9B6F" w:rsidR="007C6039" w:rsidRDefault="007C6039" w:rsidP="00024CD8">
      <w:pPr>
        <w:ind w:firstLine="284"/>
        <w:rPr>
          <w:lang w:val="sk-SK"/>
        </w:rPr>
      </w:pPr>
    </w:p>
    <w:p w14:paraId="0B13D090" w14:textId="2646817A" w:rsidR="007C6039" w:rsidRDefault="002472FD" w:rsidP="00024CD8">
      <w:pPr>
        <w:ind w:firstLine="284"/>
        <w:rPr>
          <w:lang w:val="sk-SK"/>
        </w:rPr>
      </w:pPr>
      <w:r>
        <w:rPr>
          <w:lang w:val="sk-SK"/>
        </w:rPr>
        <w:t>Keďže displej nevie naraz zobraziť viac ako jeden stĺpec, je potrebné medzi jednotlivými stĺpcami rýchlo prepínať, aby sa vytvoril efekt že je naraz vypísaný viac ako jeden stĺpec. Preto vo funkcii na výpis písmena postupne vypíšem každý stĺpec a na konci ešte jeden prázdny aby mali písmená v slove medzi sebou medzeru. Každé písmeno a abecede mám definované ako 4-miestne celočíselné pole kde každý prvok v poli znázorňuje jeden stĺpec písmena. Pri výpise ešte kontrolujem pozíciu stĺpca na displeji a vypíšem ho len ak sa nachádza na ňom.</w:t>
      </w:r>
    </w:p>
    <w:p w14:paraId="79E1DA11" w14:textId="6877B995" w:rsidR="002472FD" w:rsidRDefault="002472FD" w:rsidP="00024CD8">
      <w:pPr>
        <w:ind w:firstLine="284"/>
        <w:rPr>
          <w:lang w:val="sk-SK"/>
        </w:rPr>
      </w:pPr>
    </w:p>
    <w:p w14:paraId="54176943" w14:textId="45EC5A94" w:rsidR="002472FD" w:rsidRDefault="002472FD" w:rsidP="00024CD8">
      <w:pPr>
        <w:ind w:firstLine="284"/>
        <w:rPr>
          <w:lang w:val="sk-SK"/>
        </w:rPr>
      </w:pPr>
      <w:r>
        <w:rPr>
          <w:lang w:val="sk-SK"/>
        </w:rPr>
        <w:t xml:space="preserve">Celú správu vypisujem funkciou ktorá </w:t>
      </w:r>
      <w:r w:rsidR="00F70195">
        <w:rPr>
          <w:lang w:val="sk-SK"/>
        </w:rPr>
        <w:t xml:space="preserve">príjme adresu </w:t>
      </w:r>
      <w:proofErr w:type="spellStart"/>
      <w:r w:rsidR="00F70195">
        <w:rPr>
          <w:lang w:val="sk-SK"/>
        </w:rPr>
        <w:t>stringu</w:t>
      </w:r>
      <w:proofErr w:type="spellEnd"/>
      <w:r w:rsidR="00F70195">
        <w:rPr>
          <w:lang w:val="sk-SK"/>
        </w:rPr>
        <w:t>, zistí počet znakov v </w:t>
      </w:r>
      <w:proofErr w:type="spellStart"/>
      <w:r w:rsidR="00F70195">
        <w:rPr>
          <w:lang w:val="sk-SK"/>
        </w:rPr>
        <w:t>stringu</w:t>
      </w:r>
      <w:proofErr w:type="spellEnd"/>
      <w:r w:rsidR="00F70195">
        <w:rPr>
          <w:lang w:val="sk-SK"/>
        </w:rPr>
        <w:t xml:space="preserve"> a podľa toho zistí koľko krát sa posunie text na displeji aby celý text prešiel cez displej. Následne sa každé písmeno v </w:t>
      </w:r>
      <w:proofErr w:type="spellStart"/>
      <w:r w:rsidR="00F70195">
        <w:rPr>
          <w:lang w:val="sk-SK"/>
        </w:rPr>
        <w:t>stringu</w:t>
      </w:r>
      <w:proofErr w:type="spellEnd"/>
      <w:r w:rsidR="00F70195">
        <w:rPr>
          <w:lang w:val="sk-SK"/>
        </w:rPr>
        <w:t xml:space="preserve"> porovnáva v prepínači, aby sa správny znak vytlačil na displej. Každé ďalšie písmeno v </w:t>
      </w:r>
      <w:proofErr w:type="spellStart"/>
      <w:r w:rsidR="00F70195">
        <w:rPr>
          <w:lang w:val="sk-SK"/>
        </w:rPr>
        <w:t>stringu</w:t>
      </w:r>
      <w:proofErr w:type="spellEnd"/>
      <w:r w:rsidR="00F70195">
        <w:rPr>
          <w:lang w:val="sk-SK"/>
        </w:rPr>
        <w:t xml:space="preserve"> je posunuté na displeji o 5 stĺpcov do </w:t>
      </w:r>
      <w:proofErr w:type="spellStart"/>
      <w:r w:rsidR="00F70195">
        <w:rPr>
          <w:lang w:val="sk-SK"/>
        </w:rPr>
        <w:t>prava</w:t>
      </w:r>
      <w:proofErr w:type="spellEnd"/>
      <w:r w:rsidR="00F70195">
        <w:rPr>
          <w:lang w:val="sk-SK"/>
        </w:rPr>
        <w:t xml:space="preserve">. Na konci vypísaného </w:t>
      </w:r>
      <w:proofErr w:type="spellStart"/>
      <w:r w:rsidR="00F70195">
        <w:rPr>
          <w:lang w:val="sk-SK"/>
        </w:rPr>
        <w:t>stringu</w:t>
      </w:r>
      <w:proofErr w:type="spellEnd"/>
      <w:r w:rsidR="00F70195">
        <w:rPr>
          <w:lang w:val="sk-SK"/>
        </w:rPr>
        <w:t xml:space="preserve"> sa kontroluje či prednastavený časovač dopočítal</w:t>
      </w:r>
      <w:r w:rsidR="009008F0">
        <w:rPr>
          <w:lang w:val="sk-SK"/>
        </w:rPr>
        <w:t>. Ak nie, tak znova vypíše text na rovnaké stĺpce. Ak už dopočítal tak sa celý text posunie o jeden stĺpec doľava. Toto sa opakuje pokiaľ sa nevypíšu všetky znaky v </w:t>
      </w:r>
      <w:proofErr w:type="spellStart"/>
      <w:r w:rsidR="009008F0">
        <w:rPr>
          <w:lang w:val="sk-SK"/>
        </w:rPr>
        <w:t>stringu</w:t>
      </w:r>
      <w:proofErr w:type="spellEnd"/>
      <w:r w:rsidR="009008F0">
        <w:rPr>
          <w:lang w:val="sk-SK"/>
        </w:rPr>
        <w:t xml:space="preserve"> alebo pokiaľ si užívateľ nezvolí iný </w:t>
      </w:r>
      <w:proofErr w:type="spellStart"/>
      <w:r w:rsidR="009008F0">
        <w:rPr>
          <w:lang w:val="sk-SK"/>
        </w:rPr>
        <w:t>string</w:t>
      </w:r>
      <w:proofErr w:type="spellEnd"/>
      <w:r w:rsidR="009008F0">
        <w:rPr>
          <w:lang w:val="sk-SK"/>
        </w:rPr>
        <w:t xml:space="preserve"> na výpis.</w:t>
      </w:r>
    </w:p>
    <w:p w14:paraId="175BA8D3" w14:textId="32685DF3" w:rsidR="009008F0" w:rsidRDefault="009008F0" w:rsidP="00024CD8">
      <w:pPr>
        <w:ind w:firstLine="284"/>
        <w:rPr>
          <w:lang w:val="sk-SK"/>
        </w:rPr>
      </w:pPr>
    </w:p>
    <w:p w14:paraId="68E90F10" w14:textId="10A412EE" w:rsidR="009008F0" w:rsidRDefault="009008F0" w:rsidP="00024CD8">
      <w:pPr>
        <w:ind w:firstLine="284"/>
        <w:rPr>
          <w:lang w:val="sk-SK"/>
        </w:rPr>
      </w:pPr>
      <w:r>
        <w:rPr>
          <w:lang w:val="sk-SK"/>
        </w:rPr>
        <w:t>Vypisovanie funguje v nekonečnej slučke v </w:t>
      </w:r>
      <w:proofErr w:type="spellStart"/>
      <w:r>
        <w:rPr>
          <w:lang w:val="sk-SK"/>
        </w:rPr>
        <w:t>main</w:t>
      </w:r>
      <w:proofErr w:type="spellEnd"/>
      <w:r>
        <w:rPr>
          <w:lang w:val="sk-SK"/>
        </w:rPr>
        <w:t xml:space="preserve"> funkcii, kde sa kontroluje kontrolná premenná. Túto premennú prepisuje </w:t>
      </w:r>
      <w:proofErr w:type="spellStart"/>
      <w:r>
        <w:rPr>
          <w:lang w:val="sk-SK"/>
        </w:rPr>
        <w:t>interruptHandler</w:t>
      </w:r>
      <w:proofErr w:type="spellEnd"/>
      <w:r>
        <w:rPr>
          <w:lang w:val="sk-SK"/>
        </w:rPr>
        <w:t xml:space="preserve"> podľa stlačeného tlačítka. Podľa hodnoty v premennej sa následne začne vypisovať zvolený text.</w:t>
      </w:r>
    </w:p>
    <w:p w14:paraId="0176FAF9" w14:textId="4C86D303" w:rsidR="009008F0" w:rsidRDefault="009008F0" w:rsidP="00024CD8">
      <w:pPr>
        <w:ind w:firstLine="284"/>
        <w:rPr>
          <w:lang w:val="sk-SK"/>
        </w:rPr>
      </w:pPr>
    </w:p>
    <w:p w14:paraId="6B59E88A" w14:textId="4E64C874" w:rsidR="009008F0" w:rsidRDefault="009008F0" w:rsidP="00024CD8">
      <w:pPr>
        <w:ind w:firstLine="284"/>
        <w:rPr>
          <w:lang w:val="sk-SK"/>
        </w:rPr>
      </w:pPr>
      <w:r>
        <w:rPr>
          <w:lang w:val="sk-SK"/>
        </w:rPr>
        <w:t>Ak by užívateľ stlačil tlačítko počas vypisovania textu, tak si funkcia uchováva pôvodnú hodnotu kontrolnej premennej a následne vie zistiť, či bola zmenená a zruší svoj výpis aby sa mohol začať vypisovať nový text.</w:t>
      </w:r>
    </w:p>
    <w:p w14:paraId="0B6ADE97" w14:textId="1DE9EF2B" w:rsidR="009008F0" w:rsidRDefault="009008F0">
      <w:pPr>
        <w:suppressAutoHyphens w:val="0"/>
        <w:spacing w:after="160" w:line="259" w:lineRule="auto"/>
        <w:rPr>
          <w:lang w:val="sk-SK"/>
        </w:rPr>
      </w:pPr>
      <w:r>
        <w:rPr>
          <w:lang w:val="sk-SK"/>
        </w:rPr>
        <w:br w:type="page"/>
      </w:r>
    </w:p>
    <w:p w14:paraId="328913D2" w14:textId="005A4111" w:rsidR="009008F0" w:rsidRDefault="009008F0" w:rsidP="009008F0">
      <w:pPr>
        <w:pStyle w:val="Nadpis1"/>
        <w:rPr>
          <w:lang w:val="sk-SK"/>
        </w:rPr>
      </w:pPr>
      <w:bookmarkStart w:id="26" w:name="_Toc122098587"/>
      <w:r>
        <w:rPr>
          <w:lang w:val="sk-SK"/>
        </w:rPr>
        <w:lastRenderedPageBreak/>
        <w:t>Zhrnutie</w:t>
      </w:r>
      <w:bookmarkEnd w:id="26"/>
    </w:p>
    <w:p w14:paraId="217EDA68" w14:textId="77D1E6D2" w:rsidR="00C95339" w:rsidRDefault="00C95339" w:rsidP="00C95339">
      <w:pPr>
        <w:rPr>
          <w:lang w:val="sk-SK"/>
        </w:rPr>
      </w:pPr>
    </w:p>
    <w:p w14:paraId="4A910EE2" w14:textId="4D6C7AC3" w:rsidR="00C95339" w:rsidRDefault="00C95339" w:rsidP="00C95339">
      <w:pPr>
        <w:pStyle w:val="Nadpis2"/>
        <w:rPr>
          <w:lang w:val="sk-SK"/>
        </w:rPr>
      </w:pPr>
      <w:bookmarkStart w:id="27" w:name="_Toc122098588"/>
      <w:r>
        <w:rPr>
          <w:lang w:val="sk-SK"/>
        </w:rPr>
        <w:t>Nedostatky projektu</w:t>
      </w:r>
      <w:bookmarkEnd w:id="27"/>
    </w:p>
    <w:p w14:paraId="55AE7516" w14:textId="6A073D10" w:rsidR="00C95339" w:rsidRDefault="00C95339" w:rsidP="00C95339">
      <w:pPr>
        <w:ind w:firstLine="284"/>
        <w:rPr>
          <w:lang w:val="sk-SK"/>
        </w:rPr>
      </w:pPr>
      <w:r>
        <w:rPr>
          <w:lang w:val="sk-SK"/>
        </w:rPr>
        <w:t>Hlavným nedostatkom je asi to že tabuľa nepodporuje vstup z </w:t>
      </w:r>
      <w:proofErr w:type="spellStart"/>
      <w:r>
        <w:rPr>
          <w:lang w:val="sk-SK"/>
        </w:rPr>
        <w:t>Putty</w:t>
      </w:r>
      <w:proofErr w:type="spellEnd"/>
      <w:r>
        <w:rPr>
          <w:lang w:val="sk-SK"/>
        </w:rPr>
        <w:t xml:space="preserve">. Funkcie sú však pripravené na vstup náhodného </w:t>
      </w:r>
      <w:proofErr w:type="spellStart"/>
      <w:r>
        <w:rPr>
          <w:lang w:val="sk-SK"/>
        </w:rPr>
        <w:t>stringu</w:t>
      </w:r>
      <w:proofErr w:type="spellEnd"/>
      <w:r>
        <w:rPr>
          <w:lang w:val="sk-SK"/>
        </w:rPr>
        <w:t xml:space="preserve"> a implementácia daného nedostatku by tak nemusela byť veľmi náročná.</w:t>
      </w:r>
    </w:p>
    <w:p w14:paraId="32BE8C18" w14:textId="5311432B" w:rsidR="00C95339" w:rsidRDefault="00C95339" w:rsidP="00C95339">
      <w:pPr>
        <w:ind w:firstLine="284"/>
        <w:rPr>
          <w:lang w:val="sk-SK"/>
        </w:rPr>
      </w:pPr>
    </w:p>
    <w:p w14:paraId="584AA947" w14:textId="20317F77" w:rsidR="00C95339" w:rsidRDefault="00C95339" w:rsidP="00C95339">
      <w:pPr>
        <w:pStyle w:val="Nadpis2"/>
        <w:rPr>
          <w:lang w:val="sk-SK"/>
        </w:rPr>
      </w:pPr>
      <w:bookmarkStart w:id="28" w:name="_Toc122098589"/>
      <w:r>
        <w:rPr>
          <w:lang w:val="sk-SK"/>
        </w:rPr>
        <w:t>Sebahodnotenie</w:t>
      </w:r>
      <w:bookmarkEnd w:id="28"/>
    </w:p>
    <w:p w14:paraId="4A417A34" w14:textId="35934B51" w:rsidR="00C95339" w:rsidRDefault="00C95339" w:rsidP="00C95339">
      <w:pPr>
        <w:pStyle w:val="Odsekzoznamu"/>
        <w:numPr>
          <w:ilvl w:val="0"/>
          <w:numId w:val="3"/>
        </w:numPr>
        <w:rPr>
          <w:lang w:val="sk-SK"/>
        </w:rPr>
      </w:pPr>
      <w:r>
        <w:rPr>
          <w:lang w:val="sk-SK"/>
        </w:rPr>
        <w:t>Funkčnosť – 4 body – Nepodporuje vstup z</w:t>
      </w:r>
      <w:r w:rsidR="00F8586B">
        <w:rPr>
          <w:lang w:val="sk-SK"/>
        </w:rPr>
        <w:t> </w:t>
      </w:r>
      <w:proofErr w:type="spellStart"/>
      <w:r>
        <w:rPr>
          <w:lang w:val="sk-SK"/>
        </w:rPr>
        <w:t>Putty</w:t>
      </w:r>
      <w:proofErr w:type="spellEnd"/>
      <w:r w:rsidR="00F8586B">
        <w:rPr>
          <w:lang w:val="sk-SK"/>
        </w:rPr>
        <w:t xml:space="preserve">, neviem či to bolo povinné. </w:t>
      </w:r>
    </w:p>
    <w:p w14:paraId="6D97E841" w14:textId="3D79C24C" w:rsidR="00C95339" w:rsidRDefault="00C95339" w:rsidP="00C95339">
      <w:pPr>
        <w:pStyle w:val="Odsekzoznamu"/>
        <w:numPr>
          <w:ilvl w:val="0"/>
          <w:numId w:val="3"/>
        </w:numPr>
        <w:rPr>
          <w:lang w:val="sk-SK"/>
        </w:rPr>
      </w:pPr>
      <w:r>
        <w:rPr>
          <w:lang w:val="sk-SK"/>
        </w:rPr>
        <w:t>Kvalita – 3 body</w:t>
      </w:r>
    </w:p>
    <w:p w14:paraId="2FB0EA83" w14:textId="0D5FC405" w:rsidR="00C95339" w:rsidRDefault="00C95339" w:rsidP="00C95339">
      <w:pPr>
        <w:pStyle w:val="Odsekzoznamu"/>
        <w:numPr>
          <w:ilvl w:val="0"/>
          <w:numId w:val="3"/>
        </w:numPr>
        <w:rPr>
          <w:lang w:val="sk-SK"/>
        </w:rPr>
      </w:pPr>
      <w:r>
        <w:rPr>
          <w:lang w:val="sk-SK"/>
        </w:rPr>
        <w:t>Prezentácia – 1 bod</w:t>
      </w:r>
      <w:r w:rsidR="006434F7">
        <w:rPr>
          <w:lang w:val="sk-SK"/>
        </w:rPr>
        <w:t xml:space="preserve"> – </w:t>
      </w:r>
      <w:hyperlink r:id="rId7" w:history="1">
        <w:r w:rsidR="006434F7" w:rsidRPr="006434F7">
          <w:rPr>
            <w:rStyle w:val="Hypertextovprepojenie"/>
            <w:lang w:val="sk-SK"/>
          </w:rPr>
          <w:t>vide</w:t>
        </w:r>
        <w:r w:rsidR="006434F7" w:rsidRPr="006434F7">
          <w:rPr>
            <w:rStyle w:val="Hypertextovprepojenie"/>
            <w:lang w:val="sk-SK"/>
          </w:rPr>
          <w:t>o</w:t>
        </w:r>
        <w:r w:rsidR="006434F7" w:rsidRPr="006434F7">
          <w:rPr>
            <w:rStyle w:val="Hypertextovprepojenie"/>
            <w:lang w:val="sk-SK"/>
          </w:rPr>
          <w:t xml:space="preserve"> </w:t>
        </w:r>
        <w:proofErr w:type="spellStart"/>
        <w:r w:rsidR="006434F7" w:rsidRPr="006434F7">
          <w:rPr>
            <w:rStyle w:val="Hypertextovprepojenie"/>
            <w:lang w:val="sk-SK"/>
          </w:rPr>
          <w:t>link</w:t>
        </w:r>
        <w:proofErr w:type="spellEnd"/>
      </w:hyperlink>
    </w:p>
    <w:p w14:paraId="00811C07" w14:textId="24E67DB5" w:rsidR="00C95339" w:rsidRDefault="00C95339" w:rsidP="00C95339">
      <w:pPr>
        <w:pStyle w:val="Odsekzoznamu"/>
        <w:numPr>
          <w:ilvl w:val="0"/>
          <w:numId w:val="3"/>
        </w:numPr>
        <w:rPr>
          <w:lang w:val="sk-SK"/>
        </w:rPr>
      </w:pPr>
      <w:r>
        <w:rPr>
          <w:lang w:val="sk-SK"/>
        </w:rPr>
        <w:t xml:space="preserve">Prístup – </w:t>
      </w:r>
      <w:r w:rsidR="00F8586B">
        <w:rPr>
          <w:lang w:val="sk-SK"/>
        </w:rPr>
        <w:t>1 bod</w:t>
      </w:r>
    </w:p>
    <w:p w14:paraId="54C8A64F" w14:textId="262AE0C3" w:rsidR="00F8586B" w:rsidRDefault="00F8586B" w:rsidP="00C95339">
      <w:pPr>
        <w:pStyle w:val="Odsekzoznamu"/>
        <w:numPr>
          <w:ilvl w:val="0"/>
          <w:numId w:val="3"/>
        </w:numPr>
        <w:rPr>
          <w:lang w:val="sk-SK"/>
        </w:rPr>
      </w:pPr>
      <w:r>
        <w:rPr>
          <w:lang w:val="sk-SK"/>
        </w:rPr>
        <w:t>Dokumentácia – 4 body</w:t>
      </w:r>
    </w:p>
    <w:p w14:paraId="55FD61BE" w14:textId="1621489C" w:rsidR="00F8586B" w:rsidRDefault="00F8586B" w:rsidP="00F8586B">
      <w:pPr>
        <w:rPr>
          <w:lang w:val="sk-SK"/>
        </w:rPr>
      </w:pPr>
    </w:p>
    <w:p w14:paraId="15EB564D" w14:textId="16262B43" w:rsidR="00F8586B" w:rsidRDefault="00F8586B" w:rsidP="00F8586B">
      <w:pPr>
        <w:rPr>
          <w:lang w:val="sk-SK"/>
        </w:rPr>
      </w:pPr>
      <w:r>
        <w:rPr>
          <w:lang w:val="sk-SK"/>
        </w:rPr>
        <w:t>Celkové hodnotenie:</w:t>
      </w:r>
    </w:p>
    <w:p w14:paraId="515675FE" w14:textId="7CF96424" w:rsidR="00F8586B" w:rsidRDefault="00F8586B" w:rsidP="00F8586B">
      <w:pPr>
        <w:rPr>
          <w:lang w:val="sk-SK"/>
        </w:rPr>
      </w:pPr>
    </w:p>
    <w:p w14:paraId="2FCADC3B" w14:textId="4BACC8A7" w:rsidR="00F8586B" w:rsidRDefault="00000000" w:rsidP="00F8586B">
      <w:pPr>
        <w:rPr>
          <w:lang w:val="sk-SK"/>
        </w:rPr>
      </w:pPr>
      <m:oMath>
        <m:d>
          <m:dPr>
            <m:ctrlPr>
              <w:rPr>
                <w:rFonts w:ascii="Cambria Math" w:hAnsi="Cambria Math"/>
                <w:i/>
                <w:lang w:val="sk-SK"/>
              </w:rPr>
            </m:ctrlPr>
          </m:dPr>
          <m:e>
            <m:r>
              <w:rPr>
                <w:rFonts w:ascii="Cambria Math" w:hAnsi="Cambria Math"/>
                <w:lang w:val="sk-SK"/>
              </w:rPr>
              <m:t>0.25+0.75*</m:t>
            </m:r>
            <m:f>
              <m:fPr>
                <m:ctrlPr>
                  <w:rPr>
                    <w:rFonts w:ascii="Cambria Math" w:hAnsi="Cambria Math"/>
                    <w:i/>
                    <w:lang w:val="sk-SK"/>
                  </w:rPr>
                </m:ctrlPr>
              </m:fPr>
              <m:num>
                <m:r>
                  <w:rPr>
                    <w:rFonts w:ascii="Cambria Math" w:hAnsi="Cambria Math"/>
                    <w:lang w:val="sk-SK"/>
                  </w:rPr>
                  <m:t>4</m:t>
                </m:r>
              </m:num>
              <m:den>
                <m:r>
                  <w:rPr>
                    <w:rFonts w:ascii="Cambria Math" w:hAnsi="Cambria Math"/>
                    <w:lang w:val="sk-SK"/>
                  </w:rPr>
                  <m:t>5</m:t>
                </m:r>
              </m:den>
            </m:f>
          </m:e>
        </m:d>
        <m:r>
          <w:rPr>
            <w:rFonts w:ascii="Cambria Math" w:hAnsi="Cambria Math"/>
            <w:lang w:val="sk-SK"/>
          </w:rPr>
          <m:t>*</m:t>
        </m:r>
        <m:d>
          <m:dPr>
            <m:ctrlPr>
              <w:rPr>
                <w:rFonts w:ascii="Cambria Math" w:hAnsi="Cambria Math"/>
                <w:i/>
                <w:lang w:val="sk-SK"/>
              </w:rPr>
            </m:ctrlPr>
          </m:dPr>
          <m:e>
            <m:r>
              <w:rPr>
                <w:rFonts w:ascii="Cambria Math" w:hAnsi="Cambria Math"/>
                <w:lang w:val="sk-SK"/>
              </w:rPr>
              <m:t>1+4+3+1+4</m:t>
            </m:r>
          </m:e>
        </m:d>
        <m:r>
          <w:rPr>
            <w:rFonts w:ascii="Cambria Math" w:hAnsi="Cambria Math"/>
            <w:lang w:val="sk-SK"/>
          </w:rPr>
          <m:t xml:space="preserve">= </m:t>
        </m:r>
      </m:oMath>
      <w:r w:rsidR="00F8586B">
        <w:rPr>
          <w:lang w:val="sk-SK"/>
        </w:rPr>
        <w:t>11,05</w:t>
      </w:r>
    </w:p>
    <w:p w14:paraId="175EEA36" w14:textId="77777777" w:rsidR="00F8586B" w:rsidRPr="00F8586B" w:rsidRDefault="00F8586B" w:rsidP="00F8586B">
      <w:pPr>
        <w:rPr>
          <w:lang w:val="sk-SK"/>
        </w:rPr>
      </w:pPr>
    </w:p>
    <w:sectPr w:rsidR="00F8586B" w:rsidRPr="00F85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5FCE26D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39D49F4"/>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769278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19861349">
    <w:abstractNumId w:val="2"/>
  </w:num>
  <w:num w:numId="3" w16cid:durableId="1385251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7D"/>
    <w:rsid w:val="00024CD8"/>
    <w:rsid w:val="00116D7D"/>
    <w:rsid w:val="002472FD"/>
    <w:rsid w:val="00500576"/>
    <w:rsid w:val="006434F7"/>
    <w:rsid w:val="00647B05"/>
    <w:rsid w:val="007C6039"/>
    <w:rsid w:val="00807917"/>
    <w:rsid w:val="00842053"/>
    <w:rsid w:val="009008F0"/>
    <w:rsid w:val="00991400"/>
    <w:rsid w:val="00A53307"/>
    <w:rsid w:val="00BB2B5A"/>
    <w:rsid w:val="00C71CC8"/>
    <w:rsid w:val="00C95339"/>
    <w:rsid w:val="00DC46B2"/>
    <w:rsid w:val="00DE7C2A"/>
    <w:rsid w:val="00F70195"/>
    <w:rsid w:val="00F8586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613AA"/>
  <w15:chartTrackingRefBased/>
  <w15:docId w15:val="{51E1AC5C-5C28-4208-B594-E3D885AF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16D7D"/>
    <w:pPr>
      <w:suppressAutoHyphens/>
      <w:spacing w:after="0" w:line="240" w:lineRule="auto"/>
    </w:pPr>
    <w:rPr>
      <w:rFonts w:ascii="Times New Roman" w:eastAsia="Times New Roman" w:hAnsi="Times New Roman" w:cs="Times New Roman"/>
      <w:sz w:val="24"/>
      <w:szCs w:val="24"/>
      <w:lang w:val="cs-CZ" w:eastAsia="ar-SA"/>
    </w:rPr>
  </w:style>
  <w:style w:type="paragraph" w:styleId="Nadpis1">
    <w:name w:val="heading 1"/>
    <w:basedOn w:val="Normlny"/>
    <w:next w:val="Normlny"/>
    <w:link w:val="Nadpis1Char"/>
    <w:qFormat/>
    <w:rsid w:val="00116D7D"/>
    <w:pPr>
      <w:keepNext/>
      <w:numPr>
        <w:numId w:val="2"/>
      </w:numPr>
      <w:tabs>
        <w:tab w:val="num" w:pos="720"/>
      </w:tabs>
      <w:outlineLvl w:val="0"/>
    </w:pPr>
    <w:rPr>
      <w:sz w:val="52"/>
    </w:rPr>
  </w:style>
  <w:style w:type="paragraph" w:styleId="Nadpis2">
    <w:name w:val="heading 2"/>
    <w:basedOn w:val="Normlny"/>
    <w:next w:val="Normlny"/>
    <w:link w:val="Nadpis2Char"/>
    <w:unhideWhenUsed/>
    <w:qFormat/>
    <w:rsid w:val="00116D7D"/>
    <w:pPr>
      <w:keepNext/>
      <w:numPr>
        <w:ilvl w:val="1"/>
        <w:numId w:val="2"/>
      </w:numPr>
      <w:spacing w:line="360" w:lineRule="auto"/>
      <w:ind w:left="862" w:hanging="578"/>
      <w:outlineLvl w:val="1"/>
    </w:pPr>
    <w:rPr>
      <w:b/>
      <w:sz w:val="32"/>
    </w:rPr>
  </w:style>
  <w:style w:type="paragraph" w:styleId="Nadpis3">
    <w:name w:val="heading 3"/>
    <w:basedOn w:val="Normlny"/>
    <w:next w:val="Normlny"/>
    <w:link w:val="Nadpis3Char"/>
    <w:unhideWhenUsed/>
    <w:qFormat/>
    <w:rsid w:val="00116D7D"/>
    <w:pPr>
      <w:keepNext/>
      <w:numPr>
        <w:ilvl w:val="2"/>
        <w:numId w:val="2"/>
      </w:numPr>
      <w:spacing w:line="360" w:lineRule="auto"/>
      <w:outlineLvl w:val="2"/>
    </w:pPr>
    <w:rPr>
      <w:b/>
      <w:bCs/>
      <w:sz w:val="40"/>
    </w:rPr>
  </w:style>
  <w:style w:type="paragraph" w:styleId="Nadpis4">
    <w:name w:val="heading 4"/>
    <w:basedOn w:val="Normlny"/>
    <w:next w:val="Normlny"/>
    <w:link w:val="Nadpis4Char"/>
    <w:semiHidden/>
    <w:unhideWhenUsed/>
    <w:qFormat/>
    <w:rsid w:val="00116D7D"/>
    <w:pPr>
      <w:keepNext/>
      <w:numPr>
        <w:ilvl w:val="3"/>
        <w:numId w:val="2"/>
      </w:numPr>
      <w:spacing w:line="360" w:lineRule="auto"/>
      <w:jc w:val="center"/>
      <w:outlineLvl w:val="3"/>
    </w:pPr>
    <w:rPr>
      <w:smallCaps/>
      <w:sz w:val="40"/>
    </w:rPr>
  </w:style>
  <w:style w:type="paragraph" w:styleId="Nadpis5">
    <w:name w:val="heading 5"/>
    <w:basedOn w:val="Normlny"/>
    <w:next w:val="Normlny"/>
    <w:link w:val="Nadpis5Char"/>
    <w:uiPriority w:val="9"/>
    <w:semiHidden/>
    <w:unhideWhenUsed/>
    <w:qFormat/>
    <w:rsid w:val="00116D7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116D7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116D7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116D7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116D7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116D7D"/>
    <w:rPr>
      <w:rFonts w:ascii="Times New Roman" w:eastAsia="Times New Roman" w:hAnsi="Times New Roman" w:cs="Times New Roman"/>
      <w:sz w:val="52"/>
      <w:szCs w:val="24"/>
      <w:lang w:val="cs-CZ" w:eastAsia="ar-SA"/>
    </w:rPr>
  </w:style>
  <w:style w:type="character" w:customStyle="1" w:styleId="Nadpis2Char">
    <w:name w:val="Nadpis 2 Char"/>
    <w:basedOn w:val="Predvolenpsmoodseku"/>
    <w:link w:val="Nadpis2"/>
    <w:rsid w:val="00116D7D"/>
    <w:rPr>
      <w:rFonts w:ascii="Times New Roman" w:eastAsia="Times New Roman" w:hAnsi="Times New Roman" w:cs="Times New Roman"/>
      <w:b/>
      <w:sz w:val="32"/>
      <w:szCs w:val="24"/>
      <w:lang w:val="cs-CZ" w:eastAsia="ar-SA"/>
    </w:rPr>
  </w:style>
  <w:style w:type="character" w:customStyle="1" w:styleId="Nadpis3Char">
    <w:name w:val="Nadpis 3 Char"/>
    <w:basedOn w:val="Predvolenpsmoodseku"/>
    <w:link w:val="Nadpis3"/>
    <w:rsid w:val="00116D7D"/>
    <w:rPr>
      <w:rFonts w:ascii="Times New Roman" w:eastAsia="Times New Roman" w:hAnsi="Times New Roman" w:cs="Times New Roman"/>
      <w:b/>
      <w:bCs/>
      <w:sz w:val="40"/>
      <w:szCs w:val="24"/>
      <w:lang w:val="cs-CZ" w:eastAsia="ar-SA"/>
    </w:rPr>
  </w:style>
  <w:style w:type="character" w:customStyle="1" w:styleId="Nadpis4Char">
    <w:name w:val="Nadpis 4 Char"/>
    <w:basedOn w:val="Predvolenpsmoodseku"/>
    <w:link w:val="Nadpis4"/>
    <w:semiHidden/>
    <w:rsid w:val="00116D7D"/>
    <w:rPr>
      <w:rFonts w:ascii="Times New Roman" w:eastAsia="Times New Roman" w:hAnsi="Times New Roman" w:cs="Times New Roman"/>
      <w:smallCaps/>
      <w:sz w:val="40"/>
      <w:szCs w:val="24"/>
      <w:lang w:val="cs-CZ" w:eastAsia="ar-SA"/>
    </w:rPr>
  </w:style>
  <w:style w:type="character" w:customStyle="1" w:styleId="Nadpis5Char">
    <w:name w:val="Nadpis 5 Char"/>
    <w:basedOn w:val="Predvolenpsmoodseku"/>
    <w:link w:val="Nadpis5"/>
    <w:uiPriority w:val="9"/>
    <w:semiHidden/>
    <w:rsid w:val="00116D7D"/>
    <w:rPr>
      <w:rFonts w:asciiTheme="majorHAnsi" w:eastAsiaTheme="majorEastAsia" w:hAnsiTheme="majorHAnsi" w:cstheme="majorBidi"/>
      <w:color w:val="2F5496" w:themeColor="accent1" w:themeShade="BF"/>
      <w:sz w:val="24"/>
      <w:szCs w:val="24"/>
      <w:lang w:val="cs-CZ" w:eastAsia="ar-SA"/>
    </w:rPr>
  </w:style>
  <w:style w:type="character" w:customStyle="1" w:styleId="Nadpis6Char">
    <w:name w:val="Nadpis 6 Char"/>
    <w:basedOn w:val="Predvolenpsmoodseku"/>
    <w:link w:val="Nadpis6"/>
    <w:uiPriority w:val="9"/>
    <w:semiHidden/>
    <w:rsid w:val="00116D7D"/>
    <w:rPr>
      <w:rFonts w:asciiTheme="majorHAnsi" w:eastAsiaTheme="majorEastAsia" w:hAnsiTheme="majorHAnsi" w:cstheme="majorBidi"/>
      <w:color w:val="1F3763" w:themeColor="accent1" w:themeShade="7F"/>
      <w:sz w:val="24"/>
      <w:szCs w:val="24"/>
      <w:lang w:val="cs-CZ" w:eastAsia="ar-SA"/>
    </w:rPr>
  </w:style>
  <w:style w:type="character" w:customStyle="1" w:styleId="Nadpis7Char">
    <w:name w:val="Nadpis 7 Char"/>
    <w:basedOn w:val="Predvolenpsmoodseku"/>
    <w:link w:val="Nadpis7"/>
    <w:uiPriority w:val="9"/>
    <w:semiHidden/>
    <w:rsid w:val="00116D7D"/>
    <w:rPr>
      <w:rFonts w:asciiTheme="majorHAnsi" w:eastAsiaTheme="majorEastAsia" w:hAnsiTheme="majorHAnsi" w:cstheme="majorBidi"/>
      <w:i/>
      <w:iCs/>
      <w:color w:val="1F3763" w:themeColor="accent1" w:themeShade="7F"/>
      <w:sz w:val="24"/>
      <w:szCs w:val="24"/>
      <w:lang w:val="cs-CZ" w:eastAsia="ar-SA"/>
    </w:rPr>
  </w:style>
  <w:style w:type="character" w:customStyle="1" w:styleId="Nadpis8Char">
    <w:name w:val="Nadpis 8 Char"/>
    <w:basedOn w:val="Predvolenpsmoodseku"/>
    <w:link w:val="Nadpis8"/>
    <w:uiPriority w:val="9"/>
    <w:semiHidden/>
    <w:rsid w:val="00116D7D"/>
    <w:rPr>
      <w:rFonts w:asciiTheme="majorHAnsi" w:eastAsiaTheme="majorEastAsia" w:hAnsiTheme="majorHAnsi" w:cstheme="majorBidi"/>
      <w:color w:val="272727" w:themeColor="text1" w:themeTint="D8"/>
      <w:sz w:val="21"/>
      <w:szCs w:val="21"/>
      <w:lang w:val="cs-CZ" w:eastAsia="ar-SA"/>
    </w:rPr>
  </w:style>
  <w:style w:type="character" w:customStyle="1" w:styleId="Nadpis9Char">
    <w:name w:val="Nadpis 9 Char"/>
    <w:basedOn w:val="Predvolenpsmoodseku"/>
    <w:link w:val="Nadpis9"/>
    <w:uiPriority w:val="9"/>
    <w:semiHidden/>
    <w:rsid w:val="00116D7D"/>
    <w:rPr>
      <w:rFonts w:asciiTheme="majorHAnsi" w:eastAsiaTheme="majorEastAsia" w:hAnsiTheme="majorHAnsi" w:cstheme="majorBidi"/>
      <w:i/>
      <w:iCs/>
      <w:color w:val="272727" w:themeColor="text1" w:themeTint="D8"/>
      <w:sz w:val="21"/>
      <w:szCs w:val="21"/>
      <w:lang w:val="cs-CZ" w:eastAsia="ar-SA"/>
    </w:rPr>
  </w:style>
  <w:style w:type="paragraph" w:styleId="Normlnywebov">
    <w:name w:val="Normal (Web)"/>
    <w:basedOn w:val="Normlny"/>
    <w:uiPriority w:val="99"/>
    <w:semiHidden/>
    <w:unhideWhenUsed/>
    <w:qFormat/>
    <w:rsid w:val="00116D7D"/>
    <w:pPr>
      <w:suppressAutoHyphens w:val="0"/>
      <w:spacing w:before="100" w:beforeAutospacing="1" w:after="100" w:afterAutospacing="1"/>
    </w:pPr>
    <w:rPr>
      <w:lang w:val="sk-SK" w:eastAsia="en-US"/>
    </w:rPr>
  </w:style>
  <w:style w:type="paragraph" w:styleId="Hlavikaobsahu">
    <w:name w:val="TOC Heading"/>
    <w:basedOn w:val="Nadpis1"/>
    <w:next w:val="Normlny"/>
    <w:uiPriority w:val="39"/>
    <w:unhideWhenUsed/>
    <w:qFormat/>
    <w:rsid w:val="00991400"/>
    <w:pPr>
      <w:keepLines/>
      <w:numPr>
        <w:numId w:val="0"/>
      </w:numPr>
      <w:suppressAutoHyphens w:val="0"/>
      <w:spacing w:before="240" w:line="259" w:lineRule="auto"/>
      <w:outlineLvl w:val="9"/>
    </w:pPr>
    <w:rPr>
      <w:rFonts w:asciiTheme="majorHAnsi" w:eastAsiaTheme="majorEastAsia" w:hAnsiTheme="majorHAnsi" w:cstheme="majorBidi"/>
      <w:color w:val="2F5496" w:themeColor="accent1" w:themeShade="BF"/>
      <w:sz w:val="32"/>
      <w:szCs w:val="32"/>
      <w:lang w:val="sk-SK" w:eastAsia="sk-SK"/>
    </w:rPr>
  </w:style>
  <w:style w:type="paragraph" w:styleId="Obsah1">
    <w:name w:val="toc 1"/>
    <w:basedOn w:val="Normlny"/>
    <w:next w:val="Normlny"/>
    <w:autoRedefine/>
    <w:uiPriority w:val="39"/>
    <w:unhideWhenUsed/>
    <w:rsid w:val="00991400"/>
    <w:pPr>
      <w:spacing w:after="100"/>
    </w:pPr>
  </w:style>
  <w:style w:type="paragraph" w:styleId="Obsah2">
    <w:name w:val="toc 2"/>
    <w:basedOn w:val="Normlny"/>
    <w:next w:val="Normlny"/>
    <w:autoRedefine/>
    <w:uiPriority w:val="39"/>
    <w:unhideWhenUsed/>
    <w:rsid w:val="00991400"/>
    <w:pPr>
      <w:spacing w:after="100"/>
      <w:ind w:left="240"/>
    </w:pPr>
  </w:style>
  <w:style w:type="character" w:styleId="Hypertextovprepojenie">
    <w:name w:val="Hyperlink"/>
    <w:basedOn w:val="Predvolenpsmoodseku"/>
    <w:uiPriority w:val="99"/>
    <w:unhideWhenUsed/>
    <w:rsid w:val="00991400"/>
    <w:rPr>
      <w:color w:val="0563C1" w:themeColor="hyperlink"/>
      <w:u w:val="single"/>
    </w:rPr>
  </w:style>
  <w:style w:type="paragraph" w:styleId="Odsekzoznamu">
    <w:name w:val="List Paragraph"/>
    <w:basedOn w:val="Normlny"/>
    <w:uiPriority w:val="34"/>
    <w:qFormat/>
    <w:rsid w:val="00C95339"/>
    <w:pPr>
      <w:ind w:left="720"/>
      <w:contextualSpacing/>
    </w:pPr>
  </w:style>
  <w:style w:type="character" w:styleId="Zstupntext">
    <w:name w:val="Placeholder Text"/>
    <w:basedOn w:val="Predvolenpsmoodseku"/>
    <w:uiPriority w:val="99"/>
    <w:semiHidden/>
    <w:rsid w:val="00F8586B"/>
    <w:rPr>
      <w:color w:val="808080"/>
    </w:rPr>
  </w:style>
  <w:style w:type="character" w:styleId="Nevyrieenzmienka">
    <w:name w:val="Unresolved Mention"/>
    <w:basedOn w:val="Predvolenpsmoodseku"/>
    <w:uiPriority w:val="99"/>
    <w:semiHidden/>
    <w:unhideWhenUsed/>
    <w:rsid w:val="006434F7"/>
    <w:rPr>
      <w:color w:val="605E5C"/>
      <w:shd w:val="clear" w:color="auto" w:fill="E1DFDD"/>
    </w:rPr>
  </w:style>
  <w:style w:type="character" w:styleId="PouitHypertextovPrepojenie">
    <w:name w:val="FollowedHyperlink"/>
    <w:basedOn w:val="Predvolenpsmoodseku"/>
    <w:uiPriority w:val="99"/>
    <w:semiHidden/>
    <w:unhideWhenUsed/>
    <w:rsid w:val="006434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7rLx0Qdx6kiOibc9VPsHR9bAVne9rL3n/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B1ECA-6869-4563-8502-6C2B29FA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782</Words>
  <Characters>4460</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Ďurica Peter (230853)</dc:creator>
  <cp:keywords/>
  <dc:description/>
  <cp:lastModifiedBy>Ďurica Peter (230853)</cp:lastModifiedBy>
  <cp:revision>6</cp:revision>
  <cp:lastPrinted>2022-12-16T15:29:00Z</cp:lastPrinted>
  <dcterms:created xsi:type="dcterms:W3CDTF">2022-12-16T12:57:00Z</dcterms:created>
  <dcterms:modified xsi:type="dcterms:W3CDTF">2022-12-16T15:30:00Z</dcterms:modified>
</cp:coreProperties>
</file>