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w:hAnsi="Times"/>
          <w:sz w:val="24"/>
        </w:rPr>
        <w:t>CS 135 @ UNR Fall 2014</w:t>
        <w:tab/>
        <w:tab/>
        <w:tab/>
        <w:tab/>
        <w:tab/>
        <w:tab/>
        <w:tab/>
        <w:t xml:space="preserve">     11/25/2014</w:t>
      </w:r>
    </w:p>
    <w:p>
      <w:pPr>
        <w:pStyle w:val="style0"/>
      </w:pPr>
      <w:r>
        <w:rPr>
          <w:rFonts w:ascii="Times" w:hAnsi="Times"/>
          <w:sz w:val="24"/>
        </w:rPr>
      </w:r>
    </w:p>
    <w:p>
      <w:pPr>
        <w:pStyle w:val="style0"/>
      </w:pPr>
      <w:r>
        <w:rPr>
          <w:rFonts w:ascii="Times" w:hAnsi="Times"/>
          <w:sz w:val="24"/>
          <w:u w:val="single"/>
        </w:rPr>
        <w:t>Project Title:</w:t>
      </w:r>
      <w:r>
        <w:rPr>
          <w:rFonts w:ascii="Times" w:hAnsi="Times"/>
          <w:sz w:val="24"/>
        </w:rPr>
        <w:t xml:space="preserve"> !Battleship…Kind Of</w:t>
      </w:r>
    </w:p>
    <w:p>
      <w:pPr>
        <w:pStyle w:val="style0"/>
      </w:pPr>
      <w:r>
        <w:rPr>
          <w:rFonts w:ascii="Times" w:hAnsi="Times"/>
          <w:sz w:val="24"/>
        </w:rPr>
      </w:r>
    </w:p>
    <w:p>
      <w:pPr>
        <w:pStyle w:val="style0"/>
      </w:pPr>
      <w:r>
        <w:rPr>
          <w:rFonts w:ascii="Times" w:hAnsi="Times"/>
          <w:sz w:val="24"/>
          <w:u w:val="single"/>
        </w:rPr>
        <w:t>Group Name:</w:t>
      </w:r>
      <w:r>
        <w:rPr>
          <w:rFonts w:ascii="Times" w:hAnsi="Times"/>
          <w:sz w:val="24"/>
        </w:rPr>
        <w:t xml:space="preserve"> The Old-Timers</w:t>
      </w:r>
    </w:p>
    <w:p>
      <w:pPr>
        <w:pStyle w:val="style0"/>
      </w:pPr>
      <w:r>
        <w:rPr>
          <w:rFonts w:ascii="Times" w:hAnsi="Times"/>
          <w:sz w:val="24"/>
        </w:rPr>
      </w:r>
    </w:p>
    <w:p>
      <w:pPr>
        <w:pStyle w:val="style35"/>
        <w:numPr>
          <w:ilvl w:val="0"/>
          <w:numId w:val="1"/>
        </w:numPr>
      </w:pPr>
      <w:r>
        <w:rPr>
          <w:rFonts w:ascii="Times" w:hAnsi="Times"/>
          <w:sz w:val="24"/>
        </w:rPr>
        <w:t>Kurt Andersen</w:t>
      </w:r>
    </w:p>
    <w:p>
      <w:pPr>
        <w:pStyle w:val="style35"/>
        <w:numPr>
          <w:ilvl w:val="1"/>
          <w:numId w:val="1"/>
        </w:numPr>
      </w:pPr>
      <w:r>
        <w:rPr>
          <w:rFonts w:ascii="Times" w:hAnsi="Times"/>
          <w:sz w:val="24"/>
        </w:rPr>
        <w:t>(775)225-3252</w:t>
      </w:r>
    </w:p>
    <w:p>
      <w:pPr>
        <w:pStyle w:val="style35"/>
        <w:numPr>
          <w:ilvl w:val="1"/>
          <w:numId w:val="1"/>
        </w:numPr>
      </w:pPr>
      <w:hyperlink r:id="rId2">
        <w:r>
          <w:rPr>
            <w:rStyle w:val="style16"/>
            <w:rStyle w:val="style16"/>
            <w:rFonts w:ascii="Times" w:hAnsi="Times"/>
            <w:sz w:val="24"/>
          </w:rPr>
          <w:t>kurt.t.andersen@gmail.com</w:t>
        </w:r>
      </w:hyperlink>
    </w:p>
    <w:p>
      <w:pPr>
        <w:pStyle w:val="style35"/>
        <w:ind w:hanging="0" w:left="1440" w:right="0"/>
      </w:pPr>
      <w:r>
        <w:rPr>
          <w:rFonts w:ascii="Times" w:hAnsi="Times"/>
          <w:sz w:val="24"/>
        </w:rPr>
      </w:r>
    </w:p>
    <w:p>
      <w:pPr>
        <w:pStyle w:val="style35"/>
        <w:numPr>
          <w:ilvl w:val="0"/>
          <w:numId w:val="1"/>
        </w:numPr>
      </w:pPr>
      <w:r>
        <w:rPr>
          <w:rFonts w:ascii="Times" w:hAnsi="Times"/>
          <w:sz w:val="24"/>
        </w:rPr>
        <w:t>Frances Vinlove</w:t>
      </w:r>
    </w:p>
    <w:p>
      <w:pPr>
        <w:pStyle w:val="style35"/>
        <w:numPr>
          <w:ilvl w:val="1"/>
          <w:numId w:val="1"/>
        </w:numPr>
      </w:pPr>
      <w:r>
        <w:rPr>
          <w:rFonts w:ascii="Times" w:hAnsi="Times"/>
          <w:sz w:val="24"/>
        </w:rPr>
        <w:t>(775)384-7281</w:t>
      </w:r>
    </w:p>
    <w:p>
      <w:pPr>
        <w:pStyle w:val="style35"/>
        <w:numPr>
          <w:ilvl w:val="1"/>
          <w:numId w:val="1"/>
        </w:numPr>
      </w:pPr>
      <w:hyperlink r:id="rId3">
        <w:r>
          <w:rPr>
            <w:rStyle w:val="style16"/>
            <w:rStyle w:val="style16"/>
            <w:rFonts w:ascii="Times" w:hAnsi="Times"/>
            <w:sz w:val="24"/>
          </w:rPr>
          <w:t>f.vinlove@yahoo.com</w:t>
        </w:r>
      </w:hyperlink>
    </w:p>
    <w:p>
      <w:pPr>
        <w:pStyle w:val="style35"/>
      </w:pPr>
      <w:r>
        <w:rPr>
          <w:rFonts w:ascii="Times" w:hAnsi="Times"/>
          <w:sz w:val="24"/>
        </w:rPr>
        <w:t xml:space="preserve"> </w:t>
      </w:r>
    </w:p>
    <w:p>
      <w:pPr>
        <w:pStyle w:val="style35"/>
        <w:numPr>
          <w:ilvl w:val="0"/>
          <w:numId w:val="1"/>
        </w:numPr>
      </w:pPr>
      <w:r>
        <w:rPr>
          <w:rFonts w:ascii="Times" w:hAnsi="Times"/>
          <w:sz w:val="24"/>
        </w:rPr>
        <w:t>Ryan Battistone</w:t>
      </w:r>
    </w:p>
    <w:p>
      <w:pPr>
        <w:pStyle w:val="style35"/>
        <w:numPr>
          <w:ilvl w:val="1"/>
          <w:numId w:val="1"/>
        </w:numPr>
      </w:pPr>
      <w:r>
        <w:rPr>
          <w:rFonts w:ascii="Times" w:hAnsi="Times"/>
          <w:sz w:val="24"/>
        </w:rPr>
        <w:t>(775)303-9674</w:t>
      </w:r>
    </w:p>
    <w:p>
      <w:pPr>
        <w:pStyle w:val="style35"/>
        <w:numPr>
          <w:ilvl w:val="1"/>
          <w:numId w:val="1"/>
        </w:numPr>
      </w:pPr>
      <w:hyperlink r:id="rId4">
        <w:r>
          <w:rPr>
            <w:rStyle w:val="style16"/>
            <w:rStyle w:val="style16"/>
            <w:rFonts w:ascii="Times" w:hAnsi="Times"/>
            <w:sz w:val="24"/>
          </w:rPr>
          <w:t>battistone@nevada.unr.edu</w:t>
        </w:r>
      </w:hyperlink>
    </w:p>
    <w:p>
      <w:pPr>
        <w:pStyle w:val="style35"/>
        <w:ind w:hanging="0" w:left="1440" w:right="0"/>
      </w:pPr>
      <w:r>
        <w:rPr>
          <w:rFonts w:ascii="Times" w:hAnsi="Times"/>
          <w:sz w:val="24"/>
        </w:rPr>
      </w:r>
    </w:p>
    <w:p>
      <w:pPr>
        <w:pStyle w:val="style35"/>
        <w:ind w:hanging="0" w:left="0" w:right="0"/>
      </w:pPr>
      <w:r>
        <w:rPr>
          <w:rFonts w:ascii="Times" w:hAnsi="Times"/>
          <w:sz w:val="24"/>
          <w:u w:val="single"/>
        </w:rPr>
        <w:t>Project Description:</w:t>
      </w:r>
    </w:p>
    <w:p>
      <w:pPr>
        <w:pStyle w:val="style35"/>
        <w:ind w:hanging="0" w:left="1080" w:right="0"/>
      </w:pPr>
      <w:r>
        <w:rPr>
          <w:rFonts w:ascii="Times" w:hAnsi="Times"/>
          <w:sz w:val="24"/>
        </w:rPr>
      </w:r>
    </w:p>
    <w:p>
      <w:pPr>
        <w:pStyle w:val="style35"/>
        <w:ind w:hanging="0" w:left="0" w:right="0"/>
      </w:pPr>
      <w:r>
        <w:rPr>
          <w:rFonts w:ascii="Times" w:hAnsi="Times"/>
          <w:sz w:val="24"/>
        </w:rPr>
        <w:t>We are proposing to build a 10x10 single-player Battleship game. The boats that the player will attempt to find will be randomly generated and placed on the grid, without boats overlapping or going through the edges of the canvas. The player will click where they want to shoot, and if it is a miss, a splash sound will play, and a circle will show up on the grid indicating a miss. If it is a hit, there will be an exploding sound, an X will be placed on that spot indicating a hit. Player has X amount of turns to find all five of the enemy boats, which are five, four, three, three and two squares in length. If the player finds all the boats before his/her amount of turns is up, a winning message will be displayed, if turn counter gets to zero, a losing message will display.</w:t>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rPr>
      </w:r>
    </w:p>
    <w:p>
      <w:pPr>
        <w:pStyle w:val="style35"/>
        <w:ind w:hanging="0" w:left="0" w:right="0"/>
      </w:pPr>
      <w:r>
        <w:rPr>
          <w:rFonts w:ascii="Times" w:hAnsi="Times"/>
          <w:sz w:val="24"/>
          <w:u w:val="single"/>
        </w:rPr>
        <w:t>Features:</w:t>
      </w:r>
    </w:p>
    <w:p>
      <w:pPr>
        <w:pStyle w:val="style35"/>
        <w:ind w:hanging="0" w:left="0" w:right="0"/>
      </w:pPr>
      <w:r>
        <w:rPr>
          <w:rFonts w:ascii="Times" w:hAnsi="Times"/>
          <w:sz w:val="24"/>
        </w:rPr>
      </w:r>
    </w:p>
    <w:p>
      <w:pPr>
        <w:pStyle w:val="style35"/>
        <w:ind w:hanging="0" w:left="0" w:right="0"/>
      </w:pPr>
      <w:r>
        <w:rPr>
          <w:rFonts w:ascii="Times" w:hAnsi="Times"/>
          <w:sz w:val="24"/>
        </w:rPr>
        <w:drawing>
          <wp:anchor allowOverlap="1" behindDoc="0" distB="0" distL="0" distR="0" distT="0" layoutInCell="1" locked="0" relativeHeight="0" simplePos="0">
            <wp:simplePos x="0" y="0"/>
            <wp:positionH relativeFrom="column">
              <wp:posOffset>-95250</wp:posOffset>
            </wp:positionH>
            <wp:positionV relativeFrom="paragraph">
              <wp:posOffset>0</wp:posOffset>
            </wp:positionV>
            <wp:extent cx="5677535" cy="39338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677535" cy="3933825"/>
                    </a:xfrm>
                    <a:prstGeom prst="rect">
                      <a:avLst/>
                    </a:prstGeom>
                    <a:noFill/>
                    <a:ln w="9525">
                      <a:noFill/>
                      <a:miter lim="800000"/>
                      <a:headEnd/>
                      <a:tailEnd/>
                    </a:ln>
                  </pic:spPr>
                </pic:pic>
              </a:graphicData>
            </a:graphic>
          </wp:anchor>
        </w:drawing>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u w:val="single"/>
        </w:rPr>
      </w:r>
    </w:p>
    <w:p>
      <w:pPr>
        <w:pStyle w:val="style0"/>
      </w:pPr>
      <w:r>
        <w:rPr>
          <w:rFonts w:ascii="Times" w:hAnsi="Times"/>
          <w:sz w:val="24"/>
        </w:rPr>
      </w:r>
    </w:p>
    <w:p>
      <w:pPr>
        <w:pStyle w:val="style0"/>
      </w:pPr>
      <w:r>
        <w:rPr>
          <w:rFonts w:ascii="Times" w:hAnsi="Times"/>
          <w:sz w:val="24"/>
        </w:rPr>
      </w:r>
    </w:p>
    <w:p>
      <w:pPr>
        <w:pStyle w:val="style0"/>
      </w:pPr>
      <w:r>
        <w:rPr>
          <w:rFonts w:ascii="Times" w:hAnsi="Times"/>
          <w:sz w:val="24"/>
        </w:rPr>
      </w:r>
    </w:p>
    <w:p>
      <w:pPr>
        <w:pStyle w:val="style0"/>
      </w:pPr>
      <w:r>
        <w:rPr>
          <w:rFonts w:ascii="Times" w:hAnsi="Times"/>
          <w:sz w:val="24"/>
        </w:rPr>
      </w:r>
    </w:p>
    <w:p>
      <w:pPr>
        <w:pStyle w:val="style0"/>
      </w:pPr>
      <w:r>
        <w:rPr>
          <w:rFonts w:ascii="Times" w:hAnsi="Times"/>
          <w:sz w:val="24"/>
        </w:rPr>
      </w:r>
    </w:p>
    <w:p>
      <w:pPr>
        <w:pStyle w:val="style0"/>
      </w:pPr>
      <w:r>
        <w:rPr>
          <w:rFonts w:ascii="Times" w:hAnsi="Times"/>
          <w:sz w:val="24"/>
        </w:rPr>
      </w:r>
    </w:p>
    <w:p>
      <w:pPr>
        <w:pStyle w:val="style0"/>
      </w:pPr>
      <w:r>
        <w:rPr>
          <w:rFonts w:ascii="Times" w:hAnsi="Times"/>
          <w:sz w:val="24"/>
        </w:rPr>
      </w:r>
    </w:p>
    <w:p>
      <w:pPr>
        <w:pStyle w:val="style0"/>
      </w:pPr>
      <w:r>
        <w:rPr>
          <w:rFonts w:ascii="Times" w:hAnsi="Times"/>
          <w:sz w:val="24"/>
          <w:u w:val="single"/>
        </w:rPr>
        <w:t>Project Specification:</w:t>
      </w:r>
      <w:r>
        <w:rPr>
          <w:rFonts w:ascii="Times" w:hAnsi="Times"/>
          <w:sz w:val="24"/>
        </w:rPr>
        <w:t xml:space="preserve"> </w:t>
      </w:r>
    </w:p>
    <w:p>
      <w:pPr>
        <w:pStyle w:val="style0"/>
      </w:pPr>
      <w:r>
        <w:rPr>
          <w:rFonts w:ascii="Times" w:hAnsi="Times"/>
          <w:sz w:val="24"/>
        </w:rPr>
      </w:r>
    </w:p>
    <w:p>
      <w:pPr>
        <w:pStyle w:val="style0"/>
        <w:numPr>
          <w:ilvl w:val="0"/>
          <w:numId w:val="5"/>
        </w:numPr>
        <w:suppressAutoHyphens w:val="false"/>
        <w:jc w:val="both"/>
        <w:textAlignment w:val="baseline"/>
      </w:pPr>
      <w:r>
        <w:rPr>
          <w:rFonts w:ascii="Times" w:cs="Times New Roman" w:hAnsi="Times"/>
          <w:color w:val="000000"/>
          <w:sz w:val="24"/>
          <w:szCs w:val="30"/>
        </w:rPr>
        <w:t>This is a one player game and the player clicks where they want on the game board. The board is a 10x10 grid with coordinates, so the player can keep track of where they are clicking. An X will appear when part of a boat is hit, and an O will appear when an open space is hit.</w:t>
      </w:r>
    </w:p>
    <w:p>
      <w:pPr>
        <w:pStyle w:val="style0"/>
        <w:numPr>
          <w:ilvl w:val="0"/>
          <w:numId w:val="5"/>
        </w:numPr>
        <w:suppressAutoHyphens w:val="false"/>
        <w:jc w:val="both"/>
        <w:textAlignment w:val="baseline"/>
      </w:pPr>
      <w:r>
        <w:rPr>
          <w:rFonts w:ascii="Times" w:cs="Times New Roman" w:hAnsi="Times"/>
          <w:color w:val="000000"/>
          <w:sz w:val="24"/>
          <w:szCs w:val="30"/>
        </w:rPr>
        <w:t>Random Boat Generator. This will generate the boats in random positions each time the game is played. There are five different boats, of size 2, 3, 3, 4, and 5.</w:t>
      </w:r>
    </w:p>
    <w:p>
      <w:pPr>
        <w:pStyle w:val="style0"/>
        <w:numPr>
          <w:ilvl w:val="0"/>
          <w:numId w:val="5"/>
        </w:numPr>
        <w:suppressAutoHyphens w:val="false"/>
        <w:jc w:val="both"/>
        <w:textAlignment w:val="baseline"/>
      </w:pPr>
      <w:r>
        <w:rPr>
          <w:rFonts w:ascii="Times" w:cs="Times New Roman" w:hAnsi="Times"/>
          <w:color w:val="000000"/>
          <w:sz w:val="24"/>
          <w:szCs w:val="30"/>
        </w:rPr>
        <w:t xml:space="preserve">Hit/Miss Check Function. This function will check the position the player clicks on the board to see if there is already something there, or if the player previously choose that spot. A pop-up message will appear telling the player that they can’t play on a previously played spot. </w:t>
      </w:r>
    </w:p>
    <w:p>
      <w:pPr>
        <w:pStyle w:val="style0"/>
        <w:numPr>
          <w:ilvl w:val="0"/>
          <w:numId w:val="5"/>
        </w:numPr>
        <w:suppressAutoHyphens w:val="false"/>
        <w:jc w:val="both"/>
        <w:textAlignment w:val="baseline"/>
      </w:pPr>
      <w:r>
        <w:rPr>
          <w:rFonts w:ascii="Times" w:cs="Times New Roman" w:hAnsi="Times"/>
          <w:color w:val="000000"/>
          <w:sz w:val="24"/>
          <w:szCs w:val="30"/>
        </w:rPr>
        <w:t>Scoreboard Function. This function will store the players name and their score every time they play, and then output the results at the end of the game (see Top Ten List Of Scores for more detail).</w:t>
      </w:r>
    </w:p>
    <w:p>
      <w:pPr>
        <w:pStyle w:val="style0"/>
        <w:numPr>
          <w:ilvl w:val="0"/>
          <w:numId w:val="5"/>
        </w:numPr>
        <w:suppressAutoHyphens w:val="false"/>
        <w:jc w:val="both"/>
        <w:textAlignment w:val="baseline"/>
      </w:pPr>
      <w:r>
        <w:rPr>
          <w:rFonts w:ascii="Times" w:cs="Times New Roman" w:hAnsi="Times"/>
          <w:color w:val="000000"/>
          <w:sz w:val="24"/>
          <w:szCs w:val="30"/>
        </w:rPr>
        <w:t>Turn Calculator. This will display the amount of turns the player has left, decrementing each time the player clicks on the game board.</w:t>
      </w:r>
    </w:p>
    <w:p>
      <w:pPr>
        <w:pStyle w:val="style0"/>
        <w:numPr>
          <w:ilvl w:val="0"/>
          <w:numId w:val="5"/>
        </w:numPr>
        <w:suppressAutoHyphens w:val="false"/>
        <w:jc w:val="both"/>
        <w:textAlignment w:val="baseline"/>
      </w:pPr>
      <w:r>
        <w:rPr>
          <w:rFonts w:ascii="Times" w:cs="Times New Roman" w:hAnsi="Times"/>
          <w:color w:val="000000"/>
          <w:sz w:val="24"/>
          <w:szCs w:val="30"/>
        </w:rPr>
        <w:t>Images &amp; Sounds. These will be items such as the bang and splash for hits and misses, and sprites for the boats (once an entire boat is discovered, the X’s will turn into an image of a boat).</w:t>
      </w:r>
    </w:p>
    <w:p>
      <w:pPr>
        <w:pStyle w:val="style0"/>
        <w:numPr>
          <w:ilvl w:val="0"/>
          <w:numId w:val="5"/>
        </w:numPr>
        <w:suppressAutoHyphens w:val="false"/>
        <w:jc w:val="both"/>
        <w:textAlignment w:val="baseline"/>
      </w:pPr>
      <w:r>
        <w:rPr>
          <w:rFonts w:ascii="Times" w:cs="Times New Roman" w:hAnsi="Times"/>
          <w:color w:val="000000"/>
          <w:sz w:val="24"/>
          <w:szCs w:val="30"/>
        </w:rPr>
        <w:t>Top Ten List Of Scores. We will track the top ten scores using the Scoreboard Function previously written. This means the player will choose their desired difficulty at the beginning of the game, and also input their name. This has three subparts.</w:t>
      </w:r>
    </w:p>
    <w:p>
      <w:pPr>
        <w:pStyle w:val="style0"/>
        <w:numPr>
          <w:ilvl w:val="1"/>
          <w:numId w:val="6"/>
        </w:numPr>
        <w:tabs/>
        <w:suppressAutoHyphens w:val="false"/>
        <w:ind w:hanging="360" w:left="1440" w:right="0"/>
        <w:jc w:val="both"/>
        <w:textAlignment w:val="baseline"/>
      </w:pPr>
      <w:r>
        <w:rPr>
          <w:rFonts w:ascii="Times" w:cs="Times New Roman" w:hAnsi="Times"/>
          <w:color w:val="000000"/>
          <w:sz w:val="24"/>
          <w:szCs w:val="30"/>
        </w:rPr>
        <w:t>The file needs to sorted in order of highest score to lowest score.</w:t>
      </w:r>
    </w:p>
    <w:p>
      <w:pPr>
        <w:pStyle w:val="style0"/>
        <w:numPr>
          <w:ilvl w:val="1"/>
          <w:numId w:val="6"/>
        </w:numPr>
        <w:tabs/>
        <w:suppressAutoHyphens w:val="false"/>
        <w:ind w:hanging="360" w:left="1440" w:right="0"/>
        <w:jc w:val="both"/>
        <w:textAlignment w:val="baseline"/>
      </w:pPr>
      <w:r>
        <w:rPr>
          <w:rFonts w:ascii="Times" w:cs="Times New Roman" w:hAnsi="Times"/>
          <w:color w:val="000000"/>
          <w:sz w:val="24"/>
          <w:szCs w:val="30"/>
        </w:rPr>
        <w:t>If a player plays pong more than once, we will need to update their score, but only if it improves. This means, we have to search the file for the player handle, if the player name exists, then we need to check the stored score against the current score and replace the stored score with the current score, if the current score is greater than the stored score.</w:t>
      </w:r>
    </w:p>
    <w:p>
      <w:pPr>
        <w:pStyle w:val="style0"/>
        <w:numPr>
          <w:ilvl w:val="1"/>
          <w:numId w:val="6"/>
        </w:numPr>
        <w:tabs/>
        <w:suppressAutoHyphens w:val="false"/>
        <w:ind w:hanging="360" w:left="1440" w:right="0"/>
        <w:jc w:val="both"/>
        <w:textAlignment w:val="baseline"/>
      </w:pPr>
      <w:r>
        <w:rPr>
          <w:rFonts w:ascii="Times" w:cs="Times New Roman" w:hAnsi="Times"/>
          <w:color w:val="000000"/>
          <w:sz w:val="24"/>
          <w:szCs w:val="30"/>
        </w:rPr>
        <w:t xml:space="preserve">We will display the top ten list at the end of every game. </w:t>
      </w:r>
    </w:p>
    <w:p>
      <w:pPr>
        <w:pStyle w:val="style0"/>
        <w:numPr>
          <w:ilvl w:val="0"/>
          <w:numId w:val="6"/>
        </w:numPr>
        <w:suppressAutoHyphens w:val="false"/>
        <w:jc w:val="both"/>
        <w:textAlignment w:val="baseline"/>
      </w:pPr>
      <w:r>
        <w:rPr>
          <w:rFonts w:ascii="Times" w:cs="Times New Roman" w:hAnsi="Times"/>
          <w:color w:val="000000"/>
          <w:sz w:val="24"/>
          <w:szCs w:val="30"/>
        </w:rPr>
        <w:t>Game End. The game ends when a player finds all the ships, or runs out of turns. We will have the turn counter displayed so they can keep track of their turns.</w:t>
      </w:r>
    </w:p>
    <w:p>
      <w:pPr>
        <w:pStyle w:val="style0"/>
        <w:numPr>
          <w:ilvl w:val="0"/>
          <w:numId w:val="6"/>
        </w:numPr>
        <w:suppressAutoHyphens w:val="false"/>
        <w:jc w:val="both"/>
        <w:textAlignment w:val="baseline"/>
      </w:pPr>
      <w:r>
        <w:rPr>
          <w:rFonts w:ascii="Times" w:cs="Times New Roman" w:hAnsi="Times"/>
          <w:color w:val="000000"/>
          <w:sz w:val="24"/>
          <w:szCs w:val="30"/>
        </w:rPr>
        <w:t>Documentation. Ensure that the documentation is well written, and that instructions for game play and use are well written and easy to read.</w:t>
      </w:r>
    </w:p>
    <w:p>
      <w:pPr>
        <w:pStyle w:val="style0"/>
        <w:numPr>
          <w:ilvl w:val="0"/>
          <w:numId w:val="6"/>
        </w:numPr>
        <w:suppressAutoHyphens w:val="false"/>
        <w:textAlignment w:val="baseline"/>
      </w:pPr>
      <w:r>
        <w:rPr>
          <w:rFonts w:ascii="Times" w:cs="" w:hAnsi="Times"/>
          <w:color w:val="000000"/>
          <w:sz w:val="24"/>
          <w:szCs w:val="30"/>
        </w:rPr>
        <w:t>Testing. We will be testing the program for bugs and other issues extensively during play testing and tuning the various parameters that affect game play. In addition, we will be making sure the details (such as sounds and images) are all working correctly.</w:t>
      </w:r>
    </w:p>
    <w:p>
      <w:pPr>
        <w:pStyle w:val="style0"/>
      </w:pPr>
      <w:r>
        <w:rPr>
          <w:rFonts w:ascii="Times" w:hAnsi="Times"/>
          <w:sz w:val="24"/>
        </w:rPr>
      </w:r>
    </w:p>
    <w:p>
      <w:pPr>
        <w:pStyle w:val="style0"/>
      </w:pPr>
      <w:r>
        <w:rPr>
          <w:rFonts w:ascii="Times" w:hAnsi="Times"/>
          <w:sz w:val="24"/>
        </w:rPr>
      </w:r>
    </w:p>
    <w:p>
      <w:pPr>
        <w:pStyle w:val="style0"/>
      </w:pPr>
      <w:r>
        <w:rPr>
          <w:rFonts w:ascii="Times" w:hAnsi="Times"/>
          <w:sz w:val="24"/>
        </w:rPr>
      </w:r>
    </w:p>
    <w:p>
      <w:pPr>
        <w:pStyle w:val="style36"/>
        <w:jc w:val="both"/>
      </w:pPr>
      <w:r>
        <w:rPr>
          <w:rFonts w:ascii="Times" w:hAnsi="Times"/>
          <w:sz w:val="24"/>
        </w:rPr>
        <w:t>Schedule and percentage effort are on the next page. The gray part of the table indicates the features to be demonstrated at the project prototype demonstration in lab.</w:t>
      </w:r>
    </w:p>
    <w:p>
      <w:pPr>
        <w:pStyle w:val="style0"/>
      </w:pPr>
      <w:r>
        <w:rPr>
          <w:rFonts w:ascii="Times" w:hAnsi="Times"/>
          <w:sz w:val="24"/>
        </w:rPr>
      </w:r>
    </w:p>
    <w:p>
      <w:pPr>
        <w:pStyle w:val="style0"/>
      </w:pPr>
      <w:r>
        <w:rPr>
          <w:rFonts w:ascii="Times" w:hAnsi="Times"/>
          <w:sz w:val="24"/>
        </w:rPr>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4319"/>
        <w:gridCol w:w="1590"/>
        <w:gridCol w:w="810"/>
        <w:gridCol w:w="1139"/>
        <w:gridCol w:w="1517"/>
      </w:tblGrid>
      <w:tr>
        <w:trPr>
          <w:cantSplit w:val="false"/>
        </w:trPr>
        <w:tc>
          <w:tcPr>
            <w:tcW w:type="dxa" w:w="4319"/>
            <w:tcBorders>
              <w:top w:color="000001" w:space="0" w:sz="8" w:val="single"/>
              <w:left w:color="000001" w:space="0" w:sz="8" w:val="single"/>
              <w:bottom w:color="000001" w:space="0" w:sz="8" w:val="single"/>
              <w:right w:color="000001" w:space="0" w:sz="8" w:val="single"/>
            </w:tcBorders>
            <w:shd w:fill="E69138" w:val="clear"/>
            <w:tcMar>
              <w:top w:type="dxa" w:w="0"/>
              <w:left w:type="dxa" w:w="108"/>
              <w:bottom w:type="dxa" w:w="0"/>
              <w:right w:type="dxa" w:w="108"/>
            </w:tcMar>
          </w:tcPr>
          <w:p>
            <w:pPr>
              <w:pStyle w:val="style36"/>
              <w:widowControl w:val="false"/>
              <w:spacing w:line="100" w:lineRule="atLeast"/>
            </w:pPr>
            <w:r>
              <w:rPr>
                <w:rFonts w:ascii="Times" w:hAnsi="Times"/>
                <w:b/>
                <w:sz w:val="24"/>
              </w:rPr>
              <w:t>Feature</w:t>
            </w:r>
          </w:p>
        </w:tc>
        <w:tc>
          <w:tcPr>
            <w:tcW w:type="dxa" w:w="1590"/>
            <w:tcBorders>
              <w:top w:color="000001" w:space="0" w:sz="8" w:val="single"/>
              <w:left w:color="000001" w:space="0" w:sz="8" w:val="single"/>
              <w:bottom w:color="000001" w:space="0" w:sz="8" w:val="single"/>
              <w:right w:color="000001" w:space="0" w:sz="8" w:val="single"/>
            </w:tcBorders>
            <w:shd w:fill="E69138" w:val="clear"/>
            <w:tcMar>
              <w:top w:type="dxa" w:w="0"/>
              <w:left w:type="dxa" w:w="108"/>
              <w:bottom w:type="dxa" w:w="0"/>
              <w:right w:type="dxa" w:w="108"/>
            </w:tcMar>
          </w:tcPr>
          <w:p>
            <w:pPr>
              <w:pStyle w:val="style36"/>
              <w:widowControl w:val="false"/>
              <w:spacing w:line="100" w:lineRule="atLeast"/>
            </w:pPr>
            <w:r>
              <w:rPr>
                <w:rFonts w:ascii="Times" w:hAnsi="Times"/>
                <w:b/>
                <w:sz w:val="24"/>
              </w:rPr>
              <w:t>Implementor</w:t>
            </w:r>
          </w:p>
        </w:tc>
        <w:tc>
          <w:tcPr>
            <w:tcW w:type="dxa" w:w="810"/>
            <w:tcBorders>
              <w:top w:color="000001" w:space="0" w:sz="8" w:val="single"/>
              <w:left w:color="000001" w:space="0" w:sz="8" w:val="single"/>
              <w:bottom w:color="000001" w:space="0" w:sz="8" w:val="single"/>
              <w:right w:color="000001" w:space="0" w:sz="8" w:val="single"/>
            </w:tcBorders>
            <w:shd w:fill="E69138" w:val="clear"/>
            <w:tcMar>
              <w:top w:type="dxa" w:w="0"/>
              <w:left w:type="dxa" w:w="108"/>
              <w:bottom w:type="dxa" w:w="0"/>
              <w:right w:type="dxa" w:w="108"/>
            </w:tcMar>
          </w:tcPr>
          <w:p>
            <w:pPr>
              <w:pStyle w:val="style36"/>
              <w:widowControl w:val="false"/>
              <w:spacing w:line="100" w:lineRule="atLeast"/>
            </w:pPr>
            <w:r>
              <w:rPr>
                <w:rFonts w:ascii="Times" w:hAnsi="Times"/>
                <w:b/>
                <w:sz w:val="24"/>
              </w:rPr>
              <w:t>%</w:t>
            </w:r>
          </w:p>
        </w:tc>
        <w:tc>
          <w:tcPr>
            <w:tcW w:type="dxa" w:w="1139"/>
            <w:tcBorders>
              <w:top w:color="000001" w:space="0" w:sz="8" w:val="single"/>
              <w:left w:color="000001" w:space="0" w:sz="8" w:val="single"/>
              <w:bottom w:color="000001" w:space="0" w:sz="8" w:val="single"/>
              <w:right w:color="000001" w:space="0" w:sz="8" w:val="single"/>
            </w:tcBorders>
            <w:shd w:fill="E69138" w:val="clear"/>
            <w:tcMar>
              <w:top w:type="dxa" w:w="0"/>
              <w:left w:type="dxa" w:w="108"/>
              <w:bottom w:type="dxa" w:w="0"/>
              <w:right w:type="dxa" w:w="108"/>
            </w:tcMar>
          </w:tcPr>
          <w:p>
            <w:pPr>
              <w:pStyle w:val="style36"/>
              <w:widowControl w:val="false"/>
              <w:spacing w:line="100" w:lineRule="atLeast"/>
            </w:pPr>
            <w:r>
              <w:rPr>
                <w:rFonts w:ascii="Times" w:hAnsi="Times"/>
                <w:b/>
                <w:sz w:val="24"/>
              </w:rPr>
              <w:t>Due</w:t>
            </w:r>
          </w:p>
        </w:tc>
        <w:tc>
          <w:tcPr>
            <w:tcW w:type="dxa" w:w="1517"/>
            <w:tcBorders>
              <w:top w:color="000001" w:space="0" w:sz="8" w:val="single"/>
              <w:left w:color="000001" w:space="0" w:sz="8" w:val="single"/>
              <w:bottom w:color="000001" w:space="0" w:sz="8" w:val="single"/>
              <w:right w:color="000001" w:space="0" w:sz="8" w:val="single"/>
            </w:tcBorders>
            <w:shd w:fill="E69138" w:val="clear"/>
            <w:tcMar>
              <w:top w:type="dxa" w:w="0"/>
              <w:left w:type="dxa" w:w="108"/>
              <w:bottom w:type="dxa" w:w="0"/>
              <w:right w:type="dxa" w:w="108"/>
            </w:tcMar>
          </w:tcPr>
          <w:p>
            <w:pPr>
              <w:pStyle w:val="style36"/>
              <w:widowControl w:val="false"/>
              <w:spacing w:line="100" w:lineRule="atLeast"/>
            </w:pPr>
            <w:r>
              <w:rPr>
                <w:rFonts w:ascii="Times" w:hAnsi="Times"/>
                <w:b/>
                <w:sz w:val="24"/>
              </w:rPr>
              <w:t>Grade</w:t>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numPr>
                <w:ilvl w:val="0"/>
                <w:numId w:val="2"/>
              </w:numPr>
              <w:spacing w:line="100" w:lineRule="atLeast"/>
              <w:ind w:hanging="359" w:left="0" w:right="0"/>
            </w:pPr>
            <w:r>
              <w:rPr>
                <w:rFonts w:ascii="Times" w:hAnsi="Times"/>
                <w:sz w:val="24"/>
              </w:rPr>
              <w:t xml:space="preserve">      </w:t>
            </w:r>
            <w:r>
              <w:rPr>
                <w:rFonts w:ascii="Times" w:hAnsi="Times"/>
                <w:sz w:val="24"/>
              </w:rPr>
              <w:t>1.   Game Board</w:t>
            </w:r>
          </w:p>
        </w:tc>
        <w:tc>
          <w:tcPr>
            <w:tcW w:type="dxa" w:w="159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Kurt</w:t>
            </w:r>
          </w:p>
        </w:tc>
        <w:tc>
          <w:tcPr>
            <w:tcW w:type="dxa" w:w="81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7%</w:t>
            </w:r>
          </w:p>
        </w:tc>
        <w:tc>
          <w:tcPr>
            <w:tcW w:type="dxa" w:w="113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11/25/14</w:t>
            </w:r>
          </w:p>
        </w:tc>
        <w:tc>
          <w:tcPr>
            <w:tcW w:type="dxa" w:w="1517"/>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 xml:space="preserve">      </w:t>
            </w:r>
            <w:r>
              <w:rPr>
                <w:rFonts w:ascii="Times" w:hAnsi="Times"/>
                <w:sz w:val="24"/>
              </w:rPr>
              <w:t>2.   Boat Generating Function (Static)</w:t>
            </w:r>
          </w:p>
        </w:tc>
        <w:tc>
          <w:tcPr>
            <w:tcW w:type="dxa" w:w="159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Kurt</w:t>
            </w:r>
          </w:p>
        </w:tc>
        <w:tc>
          <w:tcPr>
            <w:tcW w:type="dxa" w:w="81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10%</w:t>
            </w:r>
          </w:p>
        </w:tc>
        <w:tc>
          <w:tcPr>
            <w:tcW w:type="dxa" w:w="113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12/2/14</w:t>
            </w:r>
          </w:p>
        </w:tc>
        <w:tc>
          <w:tcPr>
            <w:tcW w:type="dxa" w:w="1517"/>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numPr>
                <w:ilvl w:val="0"/>
                <w:numId w:val="3"/>
              </w:numPr>
              <w:spacing w:line="100" w:lineRule="atLeast"/>
            </w:pPr>
            <w:r>
              <w:rPr>
                <w:rFonts w:ascii="Times" w:hAnsi="Times"/>
                <w:sz w:val="24"/>
              </w:rPr>
              <w:t>Hit/Miss Check Function (Static)</w:t>
            </w:r>
          </w:p>
        </w:tc>
        <w:tc>
          <w:tcPr>
            <w:tcW w:type="dxa" w:w="159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Frances</w:t>
            </w:r>
          </w:p>
        </w:tc>
        <w:tc>
          <w:tcPr>
            <w:tcW w:type="dxa" w:w="81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10%</w:t>
            </w:r>
          </w:p>
        </w:tc>
        <w:tc>
          <w:tcPr>
            <w:tcW w:type="dxa" w:w="113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12/2/14</w:t>
            </w:r>
          </w:p>
        </w:tc>
        <w:tc>
          <w:tcPr>
            <w:tcW w:type="dxa" w:w="1517"/>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numPr>
                <w:ilvl w:val="0"/>
                <w:numId w:val="3"/>
              </w:numPr>
              <w:spacing w:line="100" w:lineRule="atLeast"/>
            </w:pPr>
            <w:r>
              <w:rPr>
                <w:rFonts w:ascii="Times" w:hAnsi="Times"/>
                <w:sz w:val="24"/>
              </w:rPr>
              <w:t>Scoreboard Function (Array)</w:t>
            </w:r>
          </w:p>
        </w:tc>
        <w:tc>
          <w:tcPr>
            <w:tcW w:type="dxa" w:w="159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Ryan</w:t>
            </w:r>
          </w:p>
        </w:tc>
        <w:tc>
          <w:tcPr>
            <w:tcW w:type="dxa" w:w="810"/>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10%</w:t>
            </w:r>
          </w:p>
        </w:tc>
        <w:tc>
          <w:tcPr>
            <w:tcW w:type="dxa" w:w="1139"/>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t>12/2/14</w:t>
            </w:r>
          </w:p>
        </w:tc>
        <w:tc>
          <w:tcPr>
            <w:tcW w:type="dxa" w:w="1517"/>
            <w:tcBorders>
              <w:top w:color="000001" w:space="0" w:sz="8" w:val="single"/>
              <w:left w:color="000001" w:space="0" w:sz="8" w:val="single"/>
              <w:bottom w:color="000001" w:space="0" w:sz="8" w:val="single"/>
              <w:right w:color="000001" w:space="0" w:sz="8" w:val="single"/>
            </w:tcBorders>
            <w:shd w:fill="D9D9D9"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numPr>
                <w:ilvl w:val="0"/>
                <w:numId w:val="3"/>
              </w:numPr>
              <w:spacing w:line="100" w:lineRule="atLeast"/>
            </w:pPr>
            <w:r>
              <w:rPr>
                <w:rFonts w:ascii="Times" w:hAnsi="Times"/>
                <w:sz w:val="24"/>
              </w:rPr>
              <w:t>Boat Generating Function (Random)</w:t>
            </w:r>
          </w:p>
        </w:tc>
        <w:tc>
          <w:tcPr>
            <w:tcW w:type="dxa" w:w="15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Kurt</w:t>
            </w:r>
          </w:p>
        </w:tc>
        <w:tc>
          <w:tcPr>
            <w:tcW w:type="dxa" w:w="81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10%</w:t>
            </w:r>
          </w:p>
        </w:tc>
        <w:tc>
          <w:tcPr>
            <w:tcW w:type="dxa" w:w="11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12/6/14</w:t>
            </w:r>
          </w:p>
        </w:tc>
        <w:tc>
          <w:tcPr>
            <w:tcW w:type="dxa" w:w="1517"/>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numPr>
                <w:ilvl w:val="0"/>
                <w:numId w:val="3"/>
              </w:numPr>
              <w:spacing w:line="100" w:lineRule="atLeast"/>
            </w:pPr>
            <w:r>
              <w:rPr>
                <w:rFonts w:ascii="Times" w:hAnsi="Times"/>
                <w:sz w:val="24"/>
              </w:rPr>
              <w:t>Hit/Miss Check Function (Random)</w:t>
            </w:r>
          </w:p>
        </w:tc>
        <w:tc>
          <w:tcPr>
            <w:tcW w:type="dxa" w:w="15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Frances</w:t>
            </w:r>
          </w:p>
        </w:tc>
        <w:tc>
          <w:tcPr>
            <w:tcW w:type="dxa" w:w="81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10%</w:t>
            </w:r>
          </w:p>
        </w:tc>
        <w:tc>
          <w:tcPr>
            <w:tcW w:type="dxa" w:w="11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12/6/14</w:t>
            </w:r>
          </w:p>
        </w:tc>
        <w:tc>
          <w:tcPr>
            <w:tcW w:type="dxa" w:w="1517"/>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numPr>
                <w:ilvl w:val="0"/>
                <w:numId w:val="3"/>
              </w:numPr>
              <w:spacing w:line="100" w:lineRule="atLeast"/>
              <w:ind w:hanging="359" w:left="0" w:right="0"/>
            </w:pPr>
            <w:r>
              <w:rPr>
                <w:rFonts w:ascii="Times" w:hAnsi="Times"/>
                <w:sz w:val="24"/>
              </w:rPr>
              <w:t xml:space="preserve">      </w:t>
            </w:r>
            <w:r>
              <w:rPr>
                <w:rFonts w:ascii="Times" w:hAnsi="Times"/>
                <w:sz w:val="24"/>
              </w:rPr>
              <w:t>7.   Score Board (Output)</w:t>
            </w:r>
          </w:p>
        </w:tc>
        <w:tc>
          <w:tcPr>
            <w:tcW w:type="dxa" w:w="15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Ryan</w:t>
            </w:r>
          </w:p>
        </w:tc>
        <w:tc>
          <w:tcPr>
            <w:tcW w:type="dxa" w:w="81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10%</w:t>
            </w:r>
          </w:p>
        </w:tc>
        <w:tc>
          <w:tcPr>
            <w:tcW w:type="dxa" w:w="11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12/7/14</w:t>
            </w:r>
          </w:p>
        </w:tc>
        <w:tc>
          <w:tcPr>
            <w:tcW w:type="dxa" w:w="1517"/>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numPr>
                <w:ilvl w:val="0"/>
                <w:numId w:val="3"/>
              </w:numPr>
              <w:spacing w:line="100" w:lineRule="atLeast"/>
            </w:pPr>
            <w:r>
              <w:rPr>
                <w:rFonts w:ascii="Times" w:hAnsi="Times"/>
                <w:sz w:val="24"/>
              </w:rPr>
              <w:t>Turn Calculator</w:t>
            </w:r>
          </w:p>
        </w:tc>
        <w:tc>
          <w:tcPr>
            <w:tcW w:type="dxa" w:w="15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Kurt</w:t>
            </w:r>
          </w:p>
        </w:tc>
        <w:tc>
          <w:tcPr>
            <w:tcW w:type="dxa" w:w="81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8%</w:t>
            </w:r>
          </w:p>
        </w:tc>
        <w:tc>
          <w:tcPr>
            <w:tcW w:type="dxa" w:w="11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12/8/14</w:t>
            </w:r>
          </w:p>
        </w:tc>
        <w:tc>
          <w:tcPr>
            <w:tcW w:type="dxa" w:w="1517"/>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 xml:space="preserve">      </w:t>
            </w:r>
            <w:r>
              <w:rPr>
                <w:rFonts w:ascii="Times" w:hAnsi="Times"/>
                <w:sz w:val="24"/>
              </w:rPr>
              <w:t>9.   Images &amp; Sounds</w:t>
            </w:r>
          </w:p>
        </w:tc>
        <w:tc>
          <w:tcPr>
            <w:tcW w:type="dxa" w:w="15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Ryan</w:t>
            </w:r>
          </w:p>
        </w:tc>
        <w:tc>
          <w:tcPr>
            <w:tcW w:type="dxa" w:w="81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10%</w:t>
            </w:r>
          </w:p>
        </w:tc>
        <w:tc>
          <w:tcPr>
            <w:tcW w:type="dxa" w:w="11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12/8/14</w:t>
            </w:r>
          </w:p>
        </w:tc>
        <w:tc>
          <w:tcPr>
            <w:tcW w:type="dxa" w:w="1517"/>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numPr>
                <w:ilvl w:val="0"/>
                <w:numId w:val="4"/>
              </w:numPr>
              <w:spacing w:line="100" w:lineRule="atLeast"/>
            </w:pPr>
            <w:r>
              <w:rPr>
                <w:rFonts w:ascii="Times" w:hAnsi="Times"/>
                <w:sz w:val="24"/>
              </w:rPr>
              <w:t>Documentation</w:t>
            </w:r>
          </w:p>
        </w:tc>
        <w:tc>
          <w:tcPr>
            <w:tcW w:type="dxa" w:w="15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Frances</w:t>
            </w:r>
          </w:p>
        </w:tc>
        <w:tc>
          <w:tcPr>
            <w:tcW w:type="dxa" w:w="81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10%</w:t>
            </w:r>
          </w:p>
        </w:tc>
        <w:tc>
          <w:tcPr>
            <w:tcW w:type="dxa" w:w="11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12/8/14</w:t>
            </w:r>
          </w:p>
        </w:tc>
        <w:tc>
          <w:tcPr>
            <w:tcW w:type="dxa" w:w="1517"/>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numPr>
                <w:ilvl w:val="0"/>
                <w:numId w:val="4"/>
              </w:numPr>
              <w:spacing w:line="100" w:lineRule="atLeast"/>
            </w:pPr>
            <w:r>
              <w:rPr>
                <w:rFonts w:ascii="Times" w:hAnsi="Times"/>
                <w:sz w:val="24"/>
              </w:rPr>
              <w:t>Testing</w:t>
            </w:r>
          </w:p>
        </w:tc>
        <w:tc>
          <w:tcPr>
            <w:tcW w:type="dxa" w:w="15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Ryan &amp; Frances</w:t>
            </w:r>
          </w:p>
        </w:tc>
        <w:tc>
          <w:tcPr>
            <w:tcW w:type="dxa" w:w="81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5%</w:t>
            </w:r>
          </w:p>
        </w:tc>
        <w:tc>
          <w:tcPr>
            <w:tcW w:type="dxa" w:w="11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12/8/14</w:t>
            </w:r>
          </w:p>
        </w:tc>
        <w:tc>
          <w:tcPr>
            <w:tcW w:type="dxa" w:w="1517"/>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r>
          </w:p>
        </w:tc>
      </w:tr>
      <w:tr>
        <w:trPr>
          <w:cantSplit w:val="false"/>
        </w:trPr>
        <w:tc>
          <w:tcPr>
            <w:tcW w:type="dxa" w:w="431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ind w:hanging="359" w:left="720" w:right="0"/>
            </w:pPr>
            <w:r>
              <w:rPr>
                <w:rFonts w:ascii="Times" w:hAnsi="Times"/>
                <w:sz w:val="24"/>
              </w:rPr>
              <w:t>Project release</w:t>
            </w:r>
          </w:p>
        </w:tc>
        <w:tc>
          <w:tcPr>
            <w:tcW w:type="dxa" w:w="159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r>
          </w:p>
        </w:tc>
        <w:tc>
          <w:tcPr>
            <w:tcW w:type="dxa" w:w="81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100%</w:t>
            </w:r>
          </w:p>
        </w:tc>
        <w:tc>
          <w:tcPr>
            <w:tcW w:type="dxa" w:w="113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t>12/9/14</w:t>
            </w:r>
          </w:p>
        </w:tc>
        <w:tc>
          <w:tcPr>
            <w:tcW w:type="dxa" w:w="1517"/>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36"/>
              <w:widowControl w:val="false"/>
              <w:spacing w:line="100" w:lineRule="atLeast"/>
            </w:pPr>
            <w:r>
              <w:rPr>
                <w:rFonts w:ascii="Times" w:hAnsi="Times"/>
                <w:sz w:val="24"/>
              </w:rPr>
            </w:r>
          </w:p>
        </w:tc>
      </w:tr>
    </w:tbl>
    <w:p>
      <w:pPr>
        <w:pStyle w:val="style0"/>
      </w:pPr>
      <w:r>
        <w:rPr>
          <w:rFonts w:ascii="Times" w:hAnsi="Times"/>
          <w:sz w:val="24"/>
        </w:rPr>
      </w:r>
    </w:p>
    <w:p>
      <w:pPr>
        <w:pStyle w:val="style1"/>
        <w:jc w:val="both"/>
      </w:pPr>
      <w:r>
        <w:rPr>
          <w:rFonts w:ascii="Times" w:hAnsi="Times"/>
          <w:sz w:val="24"/>
          <w:u w:val="single"/>
        </w:rPr>
        <w:t>Sample Input and Output</w:t>
      </w:r>
    </w:p>
    <w:p>
      <w:pPr>
        <w:pStyle w:val="style36"/>
      </w:pPr>
      <w:r>
        <w:rPr>
          <w:rFonts w:ascii="Times" w:hAnsi="Times"/>
          <w:sz w:val="24"/>
        </w:rPr>
      </w:r>
    </w:p>
    <w:p>
      <w:pPr>
        <w:pStyle w:val="style36"/>
      </w:pPr>
      <w:r>
        <w:rPr>
          <w:rFonts w:ascii="Times" w:hAnsi="Times"/>
          <w:sz w:val="24"/>
        </w:rPr>
        <w:t>The screenshot above provides an idea of what the game board should look like. As the user clicks on the desired coordinates on the grid, X and O will appear, indicating a hit or a miss. Once a ship is entirely discovered, the X’s will convert to an image of a boat.</w:t>
      </w:r>
    </w:p>
    <w:p>
      <w:pPr>
        <w:pStyle w:val="style1"/>
      </w:pPr>
      <w:bookmarkStart w:id="0" w:name="h.vw7ieloeqta2"/>
      <w:bookmarkEnd w:id="0"/>
      <w:r>
        <w:rPr>
          <w:rFonts w:ascii="Times" w:hAnsi="Times"/>
          <w:sz w:val="24"/>
          <w:u w:val="single"/>
        </w:rPr>
        <w:t>Running the application</w:t>
      </w:r>
    </w:p>
    <w:p>
      <w:pPr>
        <w:pStyle w:val="style36"/>
      </w:pPr>
      <w:r>
        <w:rPr>
          <w:rFonts w:ascii="Times" w:hAnsi="Times"/>
          <w:sz w:val="24"/>
        </w:rPr>
      </w:r>
    </w:p>
    <w:p>
      <w:pPr>
        <w:pStyle w:val="style36"/>
      </w:pPr>
      <w:r>
        <w:rPr>
          <w:rFonts w:ascii="Times" w:hAnsi="Times"/>
          <w:sz w:val="24"/>
        </w:rPr>
        <w:t xml:space="preserve">Players would go to the specific website and click OK on a pop-up window to start the game. The game would then start, players then choose their difficulty and enter their name, then proceed to the game would play by choosing their coordinates. </w:t>
      </w:r>
    </w:p>
    <w:p>
      <w:pPr>
        <w:pStyle w:val="style0"/>
      </w:pPr>
      <w:r>
        <w:rPr>
          <w:rFonts w:ascii="Times" w:hAnsi="Times"/>
          <w:sz w:val="24"/>
        </w:rPr>
      </w:r>
    </w:p>
    <w:p>
      <w:pPr>
        <w:pStyle w:val="style35"/>
        <w:ind w:hanging="0" w:left="0" w:right="0"/>
      </w:pPr>
      <w:r>
        <w:rPr>
          <w:rFonts w:ascii="Times" w:hAnsi="Times"/>
          <w:sz w:val="24"/>
        </w:rPr>
      </w:r>
    </w:p>
    <w:sectPr>
      <w:type w:val="nextPage"/>
      <w:pgSz w:h="15840" w:w="12240"/>
      <w:pgMar w:bottom="1440" w:footer="0" w:gutter="0" w:header="0" w:left="1800" w:right="1800" w:top="1440"/>
      <w:pgNumType w:fmt="decimal"/>
      <w:formProt w:val="false"/>
      <w:textDirection w:val="lrTb"/>
      <w:docGrid w:charSpace="-6759" w:linePitch="23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Times New Roman">
    <w:charset w:val="80"/>
    <w:family w:val="roman"/>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3">
    <w:lvl w:ilvl="0">
      <w:start w:val="3"/>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0"/>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Cambria" w:eastAsia="Droid Sans" w:hAnsi="Cambria"/>
      <w:color w:val="auto"/>
      <w:sz w:val="24"/>
      <w:szCs w:val="24"/>
      <w:lang w:bidi="ar-SA" w:eastAsia="en-US" w:val="en-US"/>
    </w:rPr>
  </w:style>
  <w:style w:styleId="style1" w:type="paragraph">
    <w:name w:val="Heading 1"/>
    <w:next w:val="style29"/>
    <w:pPr>
      <w:keepNext/>
      <w:keepLines/>
      <w:widowControl w:val="false"/>
      <w:tabs>
        <w:tab w:leader="none" w:pos="720" w:val="left"/>
      </w:tabs>
      <w:suppressAutoHyphens w:val="true"/>
      <w:spacing w:after="0" w:before="200"/>
    </w:pPr>
    <w:rPr>
      <w:rFonts w:ascii="Trebuchet MS" w:cs="Trebuchet MS" w:eastAsia="Trebuchet MS" w:hAnsi="Trebuchet MS"/>
      <w:color w:val="auto"/>
      <w:sz w:val="32"/>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ListLabel 1"/>
    <w:next w:val="style17"/>
    <w:rPr>
      <w:rFonts w:cs="Cambria"/>
    </w:rPr>
  </w:style>
  <w:style w:styleId="style18" w:type="character">
    <w:name w:val="ListLabel 2"/>
    <w:next w:val="style18"/>
    <w:rPr>
      <w:rFonts w:cs="Times New Roman"/>
    </w:rPr>
  </w:style>
  <w:style w:styleId="style19" w:type="character">
    <w:name w:val="ListLabel 3"/>
    <w:next w:val="style19"/>
    <w:rPr>
      <w:rFonts w:cs="Courier New"/>
    </w:rPr>
  </w:style>
  <w:style w:styleId="style20" w:type="character">
    <w:name w:val="ListLabel 4"/>
    <w:next w:val="style20"/>
    <w:rPr>
      <w:rFonts w:cs="Wingdings"/>
    </w:rPr>
  </w:style>
  <w:style w:styleId="style21" w:type="character">
    <w:name w:val="ListLabel 5"/>
    <w:next w:val="style21"/>
    <w:rPr>
      <w:rFonts w:cs="Symbol"/>
    </w:rPr>
  </w:style>
  <w:style w:styleId="style22" w:type="character">
    <w:name w:val="Heading 1 Char"/>
    <w:basedOn w:val="style15"/>
    <w:next w:val="style22"/>
    <w:rPr>
      <w:rFonts w:ascii="Trebuchet MS" w:cs="Trebuchet MS" w:eastAsia="Trebuchet MS" w:hAnsi="Trebuchet MS"/>
      <w:color w:val="000000"/>
      <w:sz w:val="32"/>
      <w:szCs w:val="20"/>
    </w:rPr>
  </w:style>
  <w:style w:styleId="style23" w:type="character">
    <w:name w:val="ListLabel 6"/>
    <w:next w:val="style23"/>
    <w:rPr>
      <w:rFonts w:cs="Times New Roman"/>
    </w:rPr>
  </w:style>
  <w:style w:styleId="style24" w:type="character">
    <w:name w:val="ListLabel 7"/>
    <w:next w:val="style24"/>
    <w:rPr>
      <w:rFonts w:cs="Courier New"/>
    </w:rPr>
  </w:style>
  <w:style w:styleId="style25" w:type="character">
    <w:name w:val="ListLabel 8"/>
    <w:next w:val="style25"/>
    <w:rPr>
      <w:rFonts w:cs="FreeSans"/>
    </w:rPr>
  </w:style>
  <w:style w:styleId="style26" w:type="character">
    <w:name w:val="ListLabel 9"/>
    <w:next w:val="style26"/>
    <w:rPr>
      <w:rFonts w:cs="Symbol"/>
    </w:rPr>
  </w:style>
  <w:style w:styleId="style27" w:type="character">
    <w:name w:val="ListLabel 10"/>
    <w:next w:val="style27"/>
    <w:rPr>
      <w:u w:val="none"/>
    </w:rPr>
  </w:style>
  <w:style w:styleId="style28" w:type="paragraph">
    <w:name w:val="Heading"/>
    <w:basedOn w:val="style0"/>
    <w:next w:val="style29"/>
    <w:pPr>
      <w:keepNext/>
      <w:spacing w:after="120" w:before="240"/>
    </w:pPr>
    <w:rPr>
      <w:rFonts w:ascii="Liberation Sans" w:cs="FreeSans" w:eastAsia="Droid Sans Fallback" w:hAnsi="Liberation Sans"/>
      <w:sz w:val="28"/>
      <w:szCs w:val="28"/>
    </w:rPr>
  </w:style>
  <w:style w:styleId="style29" w:type="paragraph">
    <w:name w:val="Text body"/>
    <w:basedOn w:val="style0"/>
    <w:next w:val="style29"/>
    <w:pPr>
      <w:spacing w:after="120" w:before="0"/>
    </w:pPr>
    <w:rPr/>
  </w:style>
  <w:style w:styleId="style30" w:type="paragraph">
    <w:name w:val="List"/>
    <w:next w:val="style30"/>
    <w:pPr>
      <w:widowControl w:val="false"/>
      <w:tabs>
        <w:tab w:leader="none" w:pos="720" w:val="left"/>
      </w:tabs>
      <w:suppressAutoHyphens w:val="true"/>
    </w:pPr>
    <w:rPr>
      <w:rFonts w:ascii="Cambria" w:cs="FreeSans" w:eastAsia="Droid Sans Fallback" w:hAnsi="Cambria"/>
      <w:color w:val="auto"/>
      <w:sz w:val="24"/>
      <w:szCs w:val="24"/>
      <w:lang w:bidi="ar-SA" w:eastAsia="en-US" w:val="en-US"/>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FreeSans"/>
    </w:rPr>
  </w:style>
  <w:style w:styleId="style33" w:type="paragraph">
    <w:name w:val="caption"/>
    <w:basedOn w:val="style0"/>
    <w:next w:val="style33"/>
    <w:pPr>
      <w:suppressLineNumbers/>
      <w:spacing w:after="120" w:before="120"/>
    </w:pPr>
    <w:rPr>
      <w:rFonts w:cs="FreeSans"/>
      <w:i/>
      <w:iCs/>
    </w:rPr>
  </w:style>
  <w:style w:styleId="style34" w:type="paragraph">
    <w:name w:val="Text Body"/>
    <w:basedOn w:val="style0"/>
    <w:next w:val="style34"/>
    <w:pPr>
      <w:spacing w:after="140" w:before="0" w:line="288" w:lineRule="auto"/>
    </w:pPr>
    <w:rPr/>
  </w:style>
  <w:style w:styleId="style35" w:type="paragraph">
    <w:name w:val="List Paragraph"/>
    <w:basedOn w:val="style0"/>
    <w:next w:val="style35"/>
    <w:pPr>
      <w:ind w:hanging="0" w:left="720" w:right="0"/>
    </w:pPr>
    <w:rPr/>
  </w:style>
  <w:style w:styleId="style36" w:type="paragraph">
    <w:name w:val="normal"/>
    <w:next w:val="style36"/>
    <w:pPr>
      <w:widowControl/>
      <w:tabs>
        <w:tab w:leader="none" w:pos="720" w:val="left"/>
      </w:tabs>
      <w:suppressAutoHyphens w:val="true"/>
      <w:spacing w:line="276" w:lineRule="auto"/>
    </w:pPr>
    <w:rPr>
      <w:rFonts w:ascii="Arial" w:cs="Arial" w:eastAsia="Arial" w:hAnsi="Arial"/>
      <w:color w:val="000000"/>
      <w:sz w:val="22"/>
      <w:szCs w:val="20"/>
      <w:lang w:bidi="ar-SA" w:eastAsia="en-US" w:val="en-US"/>
    </w:rPr>
  </w:style>
  <w:style w:styleId="style37" w:type="paragraph">
    <w:name w:val="Normal (Web)"/>
    <w:basedOn w:val="style0"/>
    <w:next w:val="style37"/>
    <w:pPr>
      <w:tabs/>
      <w:suppressAutoHyphens w:val="false"/>
    </w:pPr>
    <w:rPr>
      <w:rFonts w:ascii="Times" w:cs="Times New Roman" w:hAnsi="Time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urt.t.andersen@gmail.com" TargetMode="External"/><Relationship Id="rId3" Type="http://schemas.openxmlformats.org/officeDocument/2006/relationships/hyperlink" Target="mailto:f.vinlove@yahoo.com" TargetMode="External"/><Relationship Id="rId4" Type="http://schemas.openxmlformats.org/officeDocument/2006/relationships/hyperlink" Target="mailto:battistone@nevada.unr.edu"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205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2014-11-24T19:37:00.00Z</dcterms:created>
  <dc:creator>Janis Joplin</dc:creator>
  <dc:language>en</dc:language>
  <cp:lastModifiedBy>Frances Vinlove</cp:lastModifiedBy>
  <dcterms:modified xsi:type="dcterms:W3CDTF">2014-11-25T18:59:00.00Z</dcterms:modified>
  <cp:revision>50</cp:revision>
</cp:coreProperties>
</file>