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0FC6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1: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Anđehit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hữu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</w:p>
    <w:p w14:paraId="0E69DDCC" w14:textId="77777777" w:rsidR="007315E0" w:rsidRPr="00422D87" w:rsidRDefault="007315E0" w:rsidP="007315E0">
      <w:pPr>
        <w:widowControl w:val="0"/>
        <w:tabs>
          <w:tab w:val="left" w:pos="284"/>
          <w:tab w:val="left" w:pos="2552"/>
          <w:tab w:val="left" w:pos="4962"/>
          <w:tab w:val="left" w:pos="7371"/>
        </w:tabs>
        <w:spacing w:after="0" w:line="264" w:lineRule="auto"/>
        <w:ind w:left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–COOH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trực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carbon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hydrogen.</w:t>
      </w:r>
    </w:p>
    <w:p w14:paraId="0E6E9DCD" w14:textId="77777777" w:rsidR="007315E0" w:rsidRPr="00422D87" w:rsidRDefault="007315E0" w:rsidP="007315E0">
      <w:pPr>
        <w:widowControl w:val="0"/>
        <w:tabs>
          <w:tab w:val="left" w:pos="284"/>
          <w:tab w:val="left" w:pos="2552"/>
          <w:tab w:val="left" w:pos="4962"/>
          <w:tab w:val="left" w:pos="7371"/>
        </w:tabs>
        <w:spacing w:after="0" w:line="264" w:lineRule="auto"/>
        <w:ind w:left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–OH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trực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carbon no.</w:t>
      </w:r>
    </w:p>
    <w:p w14:paraId="44A867E9" w14:textId="77777777" w:rsidR="007315E0" w:rsidRPr="000416A0" w:rsidRDefault="007315E0" w:rsidP="007315E0">
      <w:pPr>
        <w:widowControl w:val="0"/>
        <w:tabs>
          <w:tab w:val="left" w:pos="284"/>
          <w:tab w:val="left" w:pos="2552"/>
          <w:tab w:val="left" w:pos="4962"/>
          <w:tab w:val="left" w:pos="7371"/>
        </w:tabs>
        <w:spacing w:after="0" w:line="264" w:lineRule="auto"/>
        <w:ind w:left="28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>C.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nhóm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chức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–CHO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trực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tiếp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nguyên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tử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carbon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nguyên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tử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hydrogen.</w:t>
      </w:r>
    </w:p>
    <w:p w14:paraId="0BA73675" w14:textId="77777777" w:rsidR="007315E0" w:rsidRPr="00422D87" w:rsidRDefault="007315E0" w:rsidP="007315E0">
      <w:pPr>
        <w:widowControl w:val="0"/>
        <w:tabs>
          <w:tab w:val="left" w:pos="284"/>
          <w:tab w:val="left" w:pos="2552"/>
          <w:tab w:val="left" w:pos="4962"/>
          <w:tab w:val="left" w:pos="7371"/>
        </w:tabs>
        <w:spacing w:after="0" w:line="264" w:lineRule="auto"/>
        <w:ind w:left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–COO-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trực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carbon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hydrogen.</w:t>
      </w:r>
    </w:p>
    <w:p w14:paraId="28E0CDB1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3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proofErr w:type="spellStart"/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2: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anđehit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533FD910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-COOH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-NH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-CHO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-OH.</w:t>
      </w:r>
    </w:p>
    <w:p w14:paraId="53772BE1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3: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anđehit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DDB3440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=CH-CH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CH</w:t>
      </w:r>
      <w:r w:rsidRPr="000416A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=CH-CHO.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D704919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=CH-COOH.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=CH-COOCH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57B139B8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4: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-CH=O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5002894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right="-13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methanol.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ethanol.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metanal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proofErr w:type="spellStart"/>
      <w:r w:rsidRPr="000416A0">
        <w:rPr>
          <w:rFonts w:ascii="Times New Roman" w:hAnsi="Times New Roman" w:cs="Times New Roman"/>
          <w:color w:val="FF0000"/>
          <w:sz w:val="24"/>
          <w:szCs w:val="24"/>
        </w:rPr>
        <w:t>etanal</w:t>
      </w:r>
      <w:proofErr w:type="spellEnd"/>
      <w:r w:rsidRPr="000416A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217C59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Câu 5: 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Anđehit X có công thức cấu tạo là 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-CH(C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5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)-CHO. Tên của X là</w:t>
      </w:r>
    </w:p>
    <w:p w14:paraId="49AC4038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  <w:t>A.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3-etylpentanal.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B.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2-etylpentanal.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3-etylbutanal.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2-etylbutanal</w:t>
      </w:r>
    </w:p>
    <w:p w14:paraId="70286EAC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Câu 6: 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Công thức cấu tạo của 3-metylbutanal là</w:t>
      </w:r>
    </w:p>
    <w:p w14:paraId="5A2A9D84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28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(CH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CH-CHO.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B.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CHO.</w:t>
      </w:r>
    </w:p>
    <w:p w14:paraId="2FE9B37C" w14:textId="77777777" w:rsidR="007315E0" w:rsidRPr="000416A0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283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(CH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softHyphen/>
        <w:t>3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  <w:t>)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C-CHO.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D.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(CH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  <w:vertAlign w:val="subscript"/>
        </w:rPr>
        <w:t>3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>)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  <w:vertAlign w:val="subscript"/>
        </w:rPr>
        <w:t>2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>CHCH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  <w:vertAlign w:val="subscript"/>
        </w:rPr>
        <w:t>2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>-CHO.</w:t>
      </w:r>
    </w:p>
    <w:p w14:paraId="3397706B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Câu 7: 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Công thức cấu tạo của prop-2-enal là</w:t>
      </w:r>
    </w:p>
    <w:p w14:paraId="53C08094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28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-CH=CH-CHO.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B.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=CH-CH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-CHO.</w:t>
      </w:r>
    </w:p>
    <w:p w14:paraId="1B118117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28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6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5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-CHO.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D.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CH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  <w:vertAlign w:val="subscript"/>
        </w:rPr>
        <w:t>2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>=CH-CHO.</w:t>
      </w:r>
    </w:p>
    <w:p w14:paraId="0992023C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Câu 8: 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Anđehit có thể phản ứng với 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/Ni, t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o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tạo thành</w:t>
      </w:r>
    </w:p>
    <w:p w14:paraId="416C7816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  <w:t>A.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ancol bậc hai.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B.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ancol bậc một.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xeton.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ancol bậc ba.</w:t>
      </w:r>
    </w:p>
    <w:p w14:paraId="7947B7FC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9: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xúc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Ni,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đun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nóng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</w:p>
    <w:p w14:paraId="4F6A3023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right="-13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COOH.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HCOOH.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Pr="000416A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Pr="000416A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OH.</w:t>
      </w:r>
    </w:p>
    <w:p w14:paraId="37C596A4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10: </w:t>
      </w:r>
      <w:proofErr w:type="spellStart"/>
      <w:proofErr w:type="gram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proofErr w:type="gram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tráng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bạc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230E8F2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right="-13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Pr="000416A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COOH.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655DD0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30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proofErr w:type="spellStart"/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11: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Chất phản ứng được với AgNO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trong dung dịch NH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, đun nóng tạo ra kim loại Ag là</w:t>
      </w:r>
    </w:p>
    <w:p w14:paraId="60CCBC7E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right="-13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Pr="000416A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COOH.</w:t>
      </w:r>
    </w:p>
    <w:p w14:paraId="29681600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3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proofErr w:type="spellStart"/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12: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Chất phản ứng với AgNO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trong dung dịch NH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pt-BR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đun nóng tạo ra Ag là</w:t>
      </w:r>
    </w:p>
    <w:p w14:paraId="1920CAE1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right="-138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alcohol ethylic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acetic acid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  <w:lang w:val="pt-BR"/>
        </w:rPr>
        <w:t xml:space="preserve">C. </w:t>
      </w:r>
      <w:r w:rsidRPr="000416A0">
        <w:rPr>
          <w:rFonts w:ascii="Times New Roman" w:hAnsi="Times New Roman" w:cs="Times New Roman"/>
          <w:color w:val="FF0000"/>
          <w:sz w:val="24"/>
          <w:szCs w:val="24"/>
          <w:lang w:val="pt-BR"/>
        </w:rPr>
        <w:t>anđehit axetic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glycerine.</w:t>
      </w:r>
    </w:p>
    <w:p w14:paraId="1A13DB27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13: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Anđehit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axetic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oxi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hoá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6CB309A" w14:textId="77777777" w:rsidR="007315E0" w:rsidRPr="001F7EF9" w:rsidRDefault="007315E0" w:rsidP="007315E0">
      <w:pPr>
        <w:tabs>
          <w:tab w:val="left" w:pos="284"/>
          <w:tab w:val="left" w:pos="2552"/>
          <w:tab w:val="left" w:pos="4962"/>
          <w:tab w:val="left" w:pos="7371"/>
        </w:tabs>
        <w:spacing w:after="0" w:line="264" w:lineRule="auto"/>
        <w:ind w:left="283" w:right="-138"/>
        <w:rPr>
          <w:rFonts w:ascii="Times New Roman" w:hAnsi="Times New Roman" w:cs="Times New Roman"/>
          <w:color w:val="FF0000"/>
          <w:sz w:val="24"/>
          <w:szCs w:val="24"/>
        </w:rPr>
      </w:pPr>
      <w:r w:rsidRPr="001F7EF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proofErr w:type="gramStart"/>
      <w:r w:rsidRPr="001F7EF9">
        <w:rPr>
          <w:rFonts w:ascii="Times New Roman" w:hAnsi="Times New Roman" w:cs="Times New Roman"/>
          <w:color w:val="FF0000"/>
          <w:sz w:val="24"/>
          <w:szCs w:val="24"/>
        </w:rPr>
        <w:t>CHO  +</w:t>
      </w:r>
      <w:proofErr w:type="gramEnd"/>
      <w:r w:rsidRPr="001F7EF9">
        <w:rPr>
          <w:rFonts w:ascii="Times New Roman" w:hAnsi="Times New Roman" w:cs="Times New Roman"/>
          <w:color w:val="FF0000"/>
          <w:sz w:val="24"/>
          <w:szCs w:val="24"/>
        </w:rPr>
        <w:t xml:space="preserve">  H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1F7EF9">
        <w:rPr>
          <w:rFonts w:ascii="Times New Roman" w:hAnsi="Times New Roman" w:cs="Times New Roman"/>
          <w:color w:val="FF0000"/>
          <w:position w:val="-6"/>
          <w:sz w:val="24"/>
          <w:szCs w:val="24"/>
          <w:lang w:val="vi-VN"/>
        </w:rPr>
        <w:object w:dxaOrig="870" w:dyaOrig="360" w14:anchorId="1434E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8.75pt" o:ole="">
            <v:imagedata r:id="rId4" o:title=""/>
          </v:shape>
          <o:OLEObject Type="Embed" ProgID="Equation.DSMT4" ShapeID="_x0000_i1025" DrawAspect="Content" ObjectID="_1775494471" r:id="rId5"/>
        </w:objec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 xml:space="preserve"> CH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OH.</w:t>
      </w:r>
    </w:p>
    <w:p w14:paraId="3C1437B9" w14:textId="77777777" w:rsidR="007315E0" w:rsidRPr="001F7EF9" w:rsidRDefault="007315E0" w:rsidP="007315E0">
      <w:pPr>
        <w:tabs>
          <w:tab w:val="left" w:pos="284"/>
          <w:tab w:val="left" w:pos="2552"/>
          <w:tab w:val="left" w:pos="4962"/>
          <w:tab w:val="left" w:pos="7371"/>
        </w:tabs>
        <w:spacing w:after="0" w:line="264" w:lineRule="auto"/>
        <w:ind w:left="283" w:right="-138"/>
        <w:rPr>
          <w:rFonts w:ascii="Times New Roman" w:hAnsi="Times New Roman" w:cs="Times New Roman"/>
          <w:sz w:val="24"/>
          <w:szCs w:val="24"/>
        </w:rPr>
      </w:pPr>
      <w:r w:rsidRPr="001F7EF9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1F7EF9">
        <w:rPr>
          <w:rFonts w:ascii="Times New Roman" w:hAnsi="Times New Roman" w:cs="Times New Roman"/>
          <w:sz w:val="24"/>
          <w:szCs w:val="24"/>
        </w:rPr>
        <w:t>2CH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1F7EF9">
        <w:rPr>
          <w:rFonts w:ascii="Times New Roman" w:hAnsi="Times New Roman" w:cs="Times New Roman"/>
          <w:sz w:val="24"/>
          <w:szCs w:val="24"/>
        </w:rPr>
        <w:t>CHO  +</w:t>
      </w:r>
      <w:proofErr w:type="gramEnd"/>
      <w:r w:rsidRPr="001F7EF9">
        <w:rPr>
          <w:rFonts w:ascii="Times New Roman" w:hAnsi="Times New Roman" w:cs="Times New Roman"/>
          <w:sz w:val="24"/>
          <w:szCs w:val="24"/>
        </w:rPr>
        <w:t xml:space="preserve">  5O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sz w:val="24"/>
          <w:szCs w:val="24"/>
        </w:rPr>
        <w:t xml:space="preserve">  </w:t>
      </w:r>
      <w:r w:rsidRPr="001F7EF9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675" w:dyaOrig="360" w14:anchorId="4D657901">
          <v:shape id="_x0000_i1026" type="#_x0000_t75" style="width:33pt;height:18.75pt" o:ole="">
            <v:imagedata r:id="rId6" o:title=""/>
          </v:shape>
          <o:OLEObject Type="Embed" ProgID="Equation.DSMT4" ShapeID="_x0000_i1026" DrawAspect="Content" ObjectID="_1775494472" r:id="rId7"/>
        </w:object>
      </w:r>
      <w:r w:rsidRPr="001F7EF9">
        <w:rPr>
          <w:rFonts w:ascii="Times New Roman" w:hAnsi="Times New Roman" w:cs="Times New Roman"/>
          <w:sz w:val="24"/>
          <w:szCs w:val="24"/>
        </w:rPr>
        <w:t xml:space="preserve">  4CO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 xml:space="preserve">2   </w:t>
      </w:r>
      <w:r w:rsidRPr="001F7EF9">
        <w:rPr>
          <w:rFonts w:ascii="Times New Roman" w:hAnsi="Times New Roman" w:cs="Times New Roman"/>
          <w:sz w:val="24"/>
          <w:szCs w:val="24"/>
        </w:rPr>
        <w:t>+  4H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sz w:val="24"/>
          <w:szCs w:val="24"/>
        </w:rPr>
        <w:t>O.</w:t>
      </w:r>
    </w:p>
    <w:p w14:paraId="6EAA7B63" w14:textId="77777777" w:rsidR="007315E0" w:rsidRPr="001F7EF9" w:rsidRDefault="007315E0" w:rsidP="007315E0">
      <w:pPr>
        <w:tabs>
          <w:tab w:val="left" w:pos="284"/>
          <w:tab w:val="left" w:pos="2552"/>
          <w:tab w:val="left" w:pos="4962"/>
          <w:tab w:val="left" w:pos="7371"/>
        </w:tabs>
        <w:spacing w:after="0" w:line="264" w:lineRule="auto"/>
        <w:ind w:left="283" w:right="-138"/>
        <w:rPr>
          <w:rFonts w:ascii="Times New Roman" w:hAnsi="Times New Roman" w:cs="Times New Roman"/>
          <w:sz w:val="24"/>
          <w:szCs w:val="24"/>
        </w:rPr>
      </w:pPr>
      <w:r w:rsidRPr="001F7EF9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1F7EF9">
        <w:rPr>
          <w:rFonts w:ascii="Times New Roman" w:hAnsi="Times New Roman" w:cs="Times New Roman"/>
          <w:sz w:val="24"/>
          <w:szCs w:val="24"/>
        </w:rPr>
        <w:t>CH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1F7EF9">
        <w:rPr>
          <w:rFonts w:ascii="Times New Roman" w:hAnsi="Times New Roman" w:cs="Times New Roman"/>
          <w:sz w:val="24"/>
          <w:szCs w:val="24"/>
        </w:rPr>
        <w:t>CHO  +</w:t>
      </w:r>
      <w:proofErr w:type="gramEnd"/>
      <w:r w:rsidRPr="001F7EF9">
        <w:rPr>
          <w:rFonts w:ascii="Times New Roman" w:hAnsi="Times New Roman" w:cs="Times New Roman"/>
          <w:sz w:val="24"/>
          <w:szCs w:val="24"/>
        </w:rPr>
        <w:t xml:space="preserve">  2AgNO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7EF9">
        <w:rPr>
          <w:rFonts w:ascii="Times New Roman" w:hAnsi="Times New Roman" w:cs="Times New Roman"/>
          <w:sz w:val="24"/>
          <w:szCs w:val="24"/>
        </w:rPr>
        <w:t xml:space="preserve">  +  3NH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7EF9">
        <w:rPr>
          <w:rFonts w:ascii="Times New Roman" w:hAnsi="Times New Roman" w:cs="Times New Roman"/>
          <w:sz w:val="24"/>
          <w:szCs w:val="24"/>
        </w:rPr>
        <w:t xml:space="preserve">  +  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sz w:val="24"/>
          <w:szCs w:val="24"/>
        </w:rPr>
        <w:t xml:space="preserve">O  </w:t>
      </w:r>
      <w:r w:rsidRPr="001F7EF9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675" w:dyaOrig="360" w14:anchorId="48E009E2">
          <v:shape id="_x0000_i1027" type="#_x0000_t75" style="width:33pt;height:18.75pt" o:ole="">
            <v:imagedata r:id="rId8" o:title=""/>
          </v:shape>
          <o:OLEObject Type="Embed" ProgID="Equation.DSMT4" ShapeID="_x0000_i1027" DrawAspect="Content" ObjectID="_1775494473" r:id="rId9"/>
        </w:object>
      </w:r>
      <w:r w:rsidRPr="001F7EF9">
        <w:rPr>
          <w:rFonts w:ascii="Times New Roman" w:hAnsi="Times New Roman" w:cs="Times New Roman"/>
          <w:sz w:val="24"/>
          <w:szCs w:val="24"/>
        </w:rPr>
        <w:t xml:space="preserve"> CH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7EF9">
        <w:rPr>
          <w:rFonts w:ascii="Times New Roman" w:hAnsi="Times New Roman" w:cs="Times New Roman"/>
          <w:sz w:val="24"/>
          <w:szCs w:val="24"/>
        </w:rPr>
        <w:t>COONH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7EF9">
        <w:rPr>
          <w:rFonts w:ascii="Times New Roman" w:hAnsi="Times New Roman" w:cs="Times New Roman"/>
          <w:sz w:val="24"/>
          <w:szCs w:val="24"/>
        </w:rPr>
        <w:t xml:space="preserve">  +  2NH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7EF9">
        <w:rPr>
          <w:rFonts w:ascii="Times New Roman" w:hAnsi="Times New Roman" w:cs="Times New Roman"/>
          <w:sz w:val="24"/>
          <w:szCs w:val="24"/>
        </w:rPr>
        <w:t>NO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7EF9">
        <w:rPr>
          <w:rFonts w:ascii="Times New Roman" w:hAnsi="Times New Roman" w:cs="Times New Roman"/>
          <w:sz w:val="24"/>
          <w:szCs w:val="24"/>
        </w:rPr>
        <w:t xml:space="preserve">  +  2Ag.</w:t>
      </w:r>
    </w:p>
    <w:p w14:paraId="1D4C743C" w14:textId="77777777" w:rsidR="007315E0" w:rsidRPr="001F7EF9" w:rsidRDefault="007315E0" w:rsidP="007315E0">
      <w:pPr>
        <w:tabs>
          <w:tab w:val="left" w:pos="284"/>
          <w:tab w:val="left" w:pos="2552"/>
          <w:tab w:val="left" w:pos="4962"/>
          <w:tab w:val="left" w:pos="7371"/>
        </w:tabs>
        <w:spacing w:after="0" w:line="264" w:lineRule="auto"/>
        <w:ind w:left="283" w:right="-138"/>
        <w:rPr>
          <w:rFonts w:ascii="Times New Roman" w:hAnsi="Times New Roman" w:cs="Times New Roman"/>
          <w:sz w:val="24"/>
          <w:szCs w:val="24"/>
        </w:rPr>
      </w:pPr>
      <w:r w:rsidRPr="001F7EF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1F7EF9">
        <w:rPr>
          <w:rFonts w:ascii="Times New Roman" w:hAnsi="Times New Roman" w:cs="Times New Roman"/>
          <w:sz w:val="24"/>
          <w:szCs w:val="24"/>
        </w:rPr>
        <w:t>CH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1F7EF9">
        <w:rPr>
          <w:rFonts w:ascii="Times New Roman" w:hAnsi="Times New Roman" w:cs="Times New Roman"/>
          <w:sz w:val="24"/>
          <w:szCs w:val="24"/>
        </w:rPr>
        <w:t>CHO  +</w:t>
      </w:r>
      <w:proofErr w:type="gramEnd"/>
      <w:r w:rsidRPr="001F7EF9">
        <w:rPr>
          <w:rFonts w:ascii="Times New Roman" w:hAnsi="Times New Roman" w:cs="Times New Roman"/>
          <w:sz w:val="24"/>
          <w:szCs w:val="24"/>
        </w:rPr>
        <w:t xml:space="preserve">  Br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sz w:val="24"/>
          <w:szCs w:val="24"/>
        </w:rPr>
        <w:t xml:space="preserve">  +  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sz w:val="24"/>
          <w:szCs w:val="24"/>
        </w:rPr>
        <w:t xml:space="preserve">O  </w:t>
      </w:r>
      <w:r w:rsidRPr="001F7EF9">
        <w:rPr>
          <w:rFonts w:ascii="Cambria Math" w:hAnsi="Cambria Math" w:cs="Cambria Math"/>
          <w:sz w:val="24"/>
          <w:szCs w:val="24"/>
        </w:rPr>
        <w:t>⎯⎯</w:t>
      </w:r>
      <w:r w:rsidRPr="001F7EF9">
        <w:rPr>
          <w:rFonts w:ascii="Times New Roman" w:hAnsi="Times New Roman" w:cs="Times New Roman"/>
          <w:sz w:val="24"/>
          <w:szCs w:val="24"/>
        </w:rPr>
        <w:t>→  CH</w:t>
      </w:r>
      <w:r w:rsidRPr="001F7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7EF9">
        <w:rPr>
          <w:rFonts w:ascii="Times New Roman" w:hAnsi="Times New Roman" w:cs="Times New Roman"/>
          <w:sz w:val="24"/>
          <w:szCs w:val="24"/>
        </w:rPr>
        <w:t>COOH  +  2HBr.</w:t>
      </w:r>
    </w:p>
    <w:p w14:paraId="1913F199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Câu 14: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Trong số các hợp chất sau, chất nào dùng để ngâm xác động vật?</w:t>
      </w:r>
    </w:p>
    <w:p w14:paraId="2D283F38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dd HCHO.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dd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dd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COOH.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dd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OH.</w:t>
      </w:r>
    </w:p>
    <w:p w14:paraId="7C0E0981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Khối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0,1 mol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hoàn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dư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dung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AgNO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đun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nóng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18F829D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right="-13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ab/>
        <w:t xml:space="preserve">A. 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21,6 gam.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43,2 gam.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16,2 gam.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10,8 gam.</w:t>
      </w:r>
    </w:p>
    <w:p w14:paraId="3992987A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Anđehit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mạch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hở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giản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O. Công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7F0592F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A. 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4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6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8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416A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416A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>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6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9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A4A3F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Câu 17: 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Anđehit no, mạch hở Y có công thức đơn giản nhất là CHO. Công thức cấu tạo thu gọn của Y là</w:t>
      </w:r>
    </w:p>
    <w:p w14:paraId="3C1F3B7D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  <w:t>A.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HCHO.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B.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HOC-C≡C-CHO.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D4257D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C.</w:t>
      </w:r>
      <w:r w:rsidRPr="00D4257D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HOC-CHO.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=CH-CHO.</w:t>
      </w:r>
    </w:p>
    <w:p w14:paraId="1539F3C5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Câu 18: 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Có bao nhiêu anđehit tương ứng với công thức phân tử C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4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8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O?</w:t>
      </w:r>
    </w:p>
    <w:p w14:paraId="6B49795F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  <w:t>A.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1.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B.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2.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3.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4.</w:t>
      </w:r>
    </w:p>
    <w:p w14:paraId="7CC2232D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Câu 19: 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Có bao nhiêu anđehit tương ứng với công thức phân tử C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5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10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O?</w:t>
      </w:r>
    </w:p>
    <w:p w14:paraId="3ECC6451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  <w:t>A.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3.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B.</w:t>
      </w:r>
      <w:r w:rsidRPr="000416A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4.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5.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6.</w:t>
      </w:r>
    </w:p>
    <w:p w14:paraId="423151B7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Câu 20: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Có bao nhiêu đồng phân mạch hở ứng với CTPT 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de-DE"/>
        </w:rPr>
        <w:t>4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de-DE"/>
        </w:rPr>
        <w:t>8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O tác dụng với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de-DE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(Ni, t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de-DE"/>
        </w:rPr>
        <w:t>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C) tạo ra butan-1-ol?</w:t>
      </w:r>
    </w:p>
    <w:p w14:paraId="7918AE99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0416A0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ab/>
        <w:t xml:space="preserve">A. </w:t>
      </w:r>
      <w:r w:rsidRPr="000416A0">
        <w:rPr>
          <w:rFonts w:ascii="Times New Roman" w:hAnsi="Times New Roman" w:cs="Times New Roman"/>
          <w:color w:val="FF0000"/>
          <w:sz w:val="24"/>
          <w:szCs w:val="24"/>
          <w:lang w:val="de-DE"/>
        </w:rPr>
        <w:t>3.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1.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6.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4.</w:t>
      </w:r>
    </w:p>
    <w:p w14:paraId="42EF0A9C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21:.</w:t>
      </w:r>
      <w:proofErr w:type="gram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: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=CH-CHO +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 (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dư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)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2D87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859" w:dyaOrig="360" w14:anchorId="55E7F9DE">
          <v:shape id="_x0000_i1028" type="#_x0000_t75" style="width:42.75pt;height:18pt" o:ole="">
            <v:imagedata r:id="rId10" o:title=""/>
          </v:shape>
          <o:OLEObject Type="Embed" ProgID="Equation.DSMT4" ShapeID="_x0000_i1028" DrawAspect="Content" ObjectID="_1775494474" r:id="rId11"/>
        </w:objec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776D338" w14:textId="77777777" w:rsidR="007315E0" w:rsidRPr="000416A0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propan-2-ol.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propan-1-ol.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propanal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16A0">
        <w:rPr>
          <w:rFonts w:ascii="Times New Roman" w:hAnsi="Times New Roman" w:cs="Times New Roman"/>
          <w:b/>
          <w:color w:val="FF0000"/>
          <w:sz w:val="24"/>
          <w:szCs w:val="24"/>
        </w:rPr>
        <w:t>D.</w:t>
      </w:r>
      <w:r w:rsidRPr="000416A0">
        <w:rPr>
          <w:rFonts w:ascii="Times New Roman" w:hAnsi="Times New Roman" w:cs="Times New Roman"/>
          <w:color w:val="FF0000"/>
          <w:sz w:val="24"/>
          <w:szCs w:val="24"/>
        </w:rPr>
        <w:t xml:space="preserve"> prop-2-en-1-ol.</w:t>
      </w:r>
    </w:p>
    <w:p w14:paraId="5491EF4C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22: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kiện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anđehit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axetic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 alcohol ethylic. Các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X, Y, Z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lượt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D961C49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,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O,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7EF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, O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, H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, 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,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,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O, CO.</w:t>
      </w:r>
    </w:p>
    <w:p w14:paraId="02C80905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23: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trực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anđehit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axetic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4F0EB8E4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371"/>
        </w:tabs>
        <w:spacing w:after="0" w:line="264" w:lineRule="auto"/>
        <w:ind w:left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B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A. 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</w:rPr>
        <w:t>COOH, C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A5B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BC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Pr="00FA5BC7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FA5BC7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FA5BC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FA5BC7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5</w:t>
      </w:r>
      <w:r w:rsidRPr="00FA5BC7">
        <w:rPr>
          <w:rFonts w:ascii="Times New Roman" w:hAnsi="Times New Roman" w:cs="Times New Roman"/>
          <w:color w:val="FF0000"/>
          <w:sz w:val="24"/>
          <w:szCs w:val="24"/>
        </w:rPr>
        <w:t>OH, C</w:t>
      </w:r>
      <w:r w:rsidRPr="00FA5BC7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FA5BC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FA5BC7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FA5BC7">
        <w:rPr>
          <w:rFonts w:ascii="Times New Roman" w:hAnsi="Times New Roman" w:cs="Times New Roman"/>
          <w:color w:val="FF0000"/>
          <w:sz w:val="24"/>
          <w:szCs w:val="24"/>
        </w:rPr>
        <w:t>, C</w:t>
      </w:r>
      <w:r w:rsidRPr="00FA5BC7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FA5BC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FA5BC7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FA5BC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2D7E5E4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371"/>
        </w:tabs>
        <w:spacing w:after="0" w:line="264" w:lineRule="auto"/>
        <w:ind w:left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OH, 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,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COOC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HCOOC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,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COOH.</w:t>
      </w:r>
    </w:p>
    <w:p w14:paraId="2F9B04E4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Câu 24: 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Khi đốt cháy một anđehit mà thu được số mol CO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bằng số mol H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 thì anđehit đó thuộc dãy anđehit nào dưới đây?</w:t>
      </w:r>
    </w:p>
    <w:p w14:paraId="691766FC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28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F7EF9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A.</w:t>
      </w:r>
      <w:r w:rsidRPr="001F7EF9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no, đơn chức, mạch hở.</w:t>
      </w:r>
      <w:r w:rsidRPr="001F7EF9">
        <w:rPr>
          <w:rFonts w:ascii="Times New Roman" w:hAnsi="Times New Roman" w:cs="Times New Roman"/>
          <w:noProof/>
          <w:color w:val="FF0000"/>
          <w:sz w:val="24"/>
          <w:szCs w:val="24"/>
        </w:rPr>
        <w:tab/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B.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không no, một nối đôi, đơn chức, mạch hở.</w:t>
      </w:r>
    </w:p>
    <w:p w14:paraId="41D6BF51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28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không no, một nối đôi, hai chức, mạch hở.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no, hai chức, mạch hở.</w:t>
      </w:r>
    </w:p>
    <w:p w14:paraId="6676643C" w14:textId="77777777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ind w:right="-1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25:</w:t>
      </w:r>
      <w:r w:rsidRPr="00422D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sơ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: 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OH →X →CH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COOH (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mũi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66F03B85" w14:textId="77777777" w:rsidR="007315E0" w:rsidRPr="001F7EF9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right="-138"/>
        <w:rPr>
          <w:rFonts w:ascii="Times New Roman" w:hAnsi="Times New Roman" w:cs="Times New Roman"/>
          <w:color w:val="FF0000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7EF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Pr="001F7EF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CHO.</w:t>
      </w:r>
    </w:p>
    <w:p w14:paraId="5999DBE8" w14:textId="0F7DB16C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: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-CH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-CHO (1),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=CH-CHO (2), (CH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CH-CHO (3),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=CH-CH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-OH (4).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hoàn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dư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(Ni, t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</w:p>
    <w:p w14:paraId="7E964279" w14:textId="77777777" w:rsidR="007315E0" w:rsidRPr="00422D87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(2), (3), (4).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7EF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>(1), (2), (4).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(1), (2), (3).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(1), (3), (4).</w:t>
      </w:r>
    </w:p>
    <w:p w14:paraId="65810B13" w14:textId="459A333E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92C021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(1) 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softHyphen/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OH +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CuO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2D87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800" w:dyaOrig="420" w14:anchorId="3F69A086">
          <v:shape id="_x0000_i1029" type="#_x0000_t75" style="width:40.5pt;height:20.25pt" o:ole="">
            <v:imagedata r:id="rId12" o:title=""/>
          </v:shape>
          <o:OLEObject Type="Embed" ProgID="Equation.DSMT4" ShapeID="_x0000_i1029" DrawAspect="Content" ObjectID="_1775494475" r:id="rId13"/>
        </w:objec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(2) (CH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proofErr w:type="gram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CHOH  +</w:t>
      </w:r>
      <w:proofErr w:type="gram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CuO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2D87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800" w:dyaOrig="420" w14:anchorId="52401D94">
          <v:shape id="_x0000_i1030" type="#_x0000_t75" style="width:40.5pt;height:20.25pt" o:ole="">
            <v:imagedata r:id="rId12" o:title=""/>
          </v:shape>
          <o:OLEObject Type="Embed" ProgID="Equation.DSMT4" ShapeID="_x0000_i1030" DrawAspect="Content" ObjectID="_1775494476" r:id="rId14"/>
        </w:object>
      </w:r>
    </w:p>
    <w:p w14:paraId="72E17EDD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(3) (CH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COH +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CuO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2D87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800" w:dyaOrig="420" w14:anchorId="00BB9BFF">
          <v:shape id="_x0000_i1031" type="#_x0000_t75" style="width:40.5pt;height:20.25pt" o:ole="">
            <v:imagedata r:id="rId12" o:title=""/>
          </v:shape>
          <o:OLEObject Type="Embed" ProgID="Equation.DSMT4" ShapeID="_x0000_i1031" DrawAspect="Content" ObjectID="_1775494477" r:id="rId15"/>
        </w:objec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(4) HC≡CH + 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00422D87">
        <w:rPr>
          <w:rFonts w:ascii="Times New Roman" w:hAnsi="Times New Roman" w:cs="Times New Roman"/>
          <w:color w:val="000000" w:themeColor="text1"/>
          <w:position w:val="-20"/>
          <w:sz w:val="24"/>
          <w:szCs w:val="24"/>
        </w:rPr>
        <w:object w:dxaOrig="1240" w:dyaOrig="480" w14:anchorId="385C4853">
          <v:shape id="_x0000_i1032" type="#_x0000_t75" style="width:62.25pt;height:24pt" o:ole="">
            <v:imagedata r:id="rId16" o:title=""/>
          </v:shape>
          <o:OLEObject Type="Embed" ProgID="Equation.DSMT4" ShapeID="_x0000_i1032" DrawAspect="Content" ObjectID="_1775494478" r:id="rId17"/>
        </w:object>
      </w:r>
    </w:p>
    <w:p w14:paraId="4FCCCC0F" w14:textId="77777777" w:rsidR="007315E0" w:rsidRPr="00422D87" w:rsidRDefault="007315E0" w:rsidP="007315E0">
      <w:pPr>
        <w:widowControl w:val="0"/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phản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anđehit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7EBD4B50" w14:textId="77777777" w:rsidR="007315E0" w:rsidRPr="00422D87" w:rsidRDefault="007315E0" w:rsidP="007315E0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ab/>
        <w:t>A.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(1).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(3).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7EF9">
        <w:rPr>
          <w:rFonts w:ascii="Times New Roman" w:hAnsi="Times New Roman" w:cs="Times New Roman"/>
          <w:b/>
          <w:color w:val="FF0000"/>
          <w:sz w:val="24"/>
          <w:szCs w:val="24"/>
        </w:rPr>
        <w:t>C.</w:t>
      </w:r>
      <w:r w:rsidRPr="001F7EF9">
        <w:rPr>
          <w:rFonts w:ascii="Times New Roman" w:hAnsi="Times New Roman" w:cs="Times New Roman"/>
          <w:color w:val="FF0000"/>
          <w:sz w:val="24"/>
          <w:szCs w:val="24"/>
        </w:rPr>
        <w:t xml:space="preserve"> (1) </w:t>
      </w:r>
      <w:proofErr w:type="spellStart"/>
      <w:r w:rsidRPr="001F7EF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1F7EF9">
        <w:rPr>
          <w:rFonts w:ascii="Times New Roman" w:hAnsi="Times New Roman" w:cs="Times New Roman"/>
          <w:color w:val="FF0000"/>
          <w:sz w:val="24"/>
          <w:szCs w:val="24"/>
        </w:rPr>
        <w:t xml:space="preserve"> (4).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(2) </w:t>
      </w:r>
      <w:proofErr w:type="spellStart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(3).</w:t>
      </w:r>
    </w:p>
    <w:p w14:paraId="3EFF4389" w14:textId="72B9E762" w:rsidR="007315E0" w:rsidRPr="00422D87" w:rsidRDefault="007315E0" w:rsidP="007315E0">
      <w:pPr>
        <w:tabs>
          <w:tab w:val="left" w:pos="142"/>
          <w:tab w:val="left" w:pos="2552"/>
          <w:tab w:val="left" w:pos="4962"/>
          <w:tab w:val="left" w:pos="7371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 xml:space="preserve">Câu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28</w:t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: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Cho anđehit X tác dụng với lượng dư dung dịch AgNO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trong NH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(t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nl-NL"/>
        </w:rPr>
        <w:t>o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) thu được muối Y. Biết muối Y vừa có phản ứng tạo khí với dung dịch NaOH, vừa có phản ứng tạo khí với dung dịch HCl. Công thức của X là</w:t>
      </w:r>
    </w:p>
    <w:p w14:paraId="61CEA1D4" w14:textId="77777777" w:rsidR="007315E0" w:rsidRPr="006C4FA2" w:rsidRDefault="007315E0" w:rsidP="007315E0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  <w:t xml:space="preserve">A.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3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7EF9">
        <w:rPr>
          <w:rFonts w:ascii="Times New Roman" w:hAnsi="Times New Roman" w:cs="Times New Roman"/>
          <w:b/>
          <w:color w:val="FF0000"/>
          <w:sz w:val="24"/>
          <w:szCs w:val="24"/>
          <w:lang w:val="nl-NL"/>
        </w:rPr>
        <w:t xml:space="preserve">B. </w:t>
      </w:r>
      <w:r w:rsidRPr="001F7EF9">
        <w:rPr>
          <w:rFonts w:ascii="Times New Roman" w:hAnsi="Times New Roman" w:cs="Times New Roman"/>
          <w:color w:val="FF0000"/>
          <w:sz w:val="24"/>
          <w:szCs w:val="24"/>
          <w:lang w:val="nl-NL"/>
        </w:rPr>
        <w:t>HCHO.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C.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(CHO)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.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22D87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D. 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CH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2</w:t>
      </w:r>
      <w:r w:rsidRPr="00422D87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=CH-CHO.</w:t>
      </w:r>
    </w:p>
    <w:p w14:paraId="4F2331A8" w14:textId="77777777" w:rsidR="0047639E" w:rsidRDefault="0047639E"/>
    <w:sectPr w:rsidR="0047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E0"/>
    <w:rsid w:val="000416A0"/>
    <w:rsid w:val="00061559"/>
    <w:rsid w:val="001F7EF9"/>
    <w:rsid w:val="0047639E"/>
    <w:rsid w:val="007315E0"/>
    <w:rsid w:val="00766BF0"/>
    <w:rsid w:val="00D4257D"/>
    <w:rsid w:val="00F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1188"/>
  <w15:chartTrackingRefBased/>
  <w15:docId w15:val="{563589A8-A353-400C-9619-CA62D57F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5E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315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DefaultChar">
    <w:name w:val="Default Char"/>
    <w:link w:val="Default"/>
    <w:locked/>
    <w:rsid w:val="007315E0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?</dc:creator>
  <cp:keywords/>
  <dc:description/>
  <cp:lastModifiedBy>Quy ?</cp:lastModifiedBy>
  <cp:revision>9</cp:revision>
  <dcterms:created xsi:type="dcterms:W3CDTF">2024-04-21T12:13:00Z</dcterms:created>
  <dcterms:modified xsi:type="dcterms:W3CDTF">2024-04-24T13:08:00Z</dcterms:modified>
</cp:coreProperties>
</file>