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7CC" w:rsidRDefault="00E137CC" w:rsidP="00E137CC">
      <w:pPr>
        <w:bidi/>
      </w:pPr>
      <w:bookmarkStart w:id="0" w:name="_GoBack"/>
      <w:proofErr w:type="gramStart"/>
      <w:r>
        <w:t>:::</w:t>
      </w:r>
      <w:proofErr w:type="gramEnd"/>
      <w:r>
        <w:t>writing</w:t>
      </w:r>
    </w:p>
    <w:p w:rsidR="00E137CC" w:rsidRDefault="00E137CC" w:rsidP="00E137CC">
      <w:pPr>
        <w:bidi/>
        <w:rPr>
          <w:rtl/>
        </w:rPr>
      </w:pPr>
      <w:r>
        <w:rPr>
          <w:rFonts w:cs="Arial"/>
          <w:rtl/>
        </w:rPr>
        <w:t>فرم 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برنامه‌ر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SOSTAC  </w:t>
      </w:r>
    </w:p>
    <w:p w:rsidR="00E137CC" w:rsidRDefault="00E137CC" w:rsidP="00E137CC">
      <w:pPr>
        <w:bidi/>
        <w:rPr>
          <w:rtl/>
        </w:rPr>
      </w:pPr>
      <w:r>
        <w:t>(</w:t>
      </w:r>
      <w:r>
        <w:rPr>
          <w:rFonts w:cs="Arial"/>
          <w:rtl/>
        </w:rPr>
        <w:t>نسخه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rPr>
          <w:rFonts w:cs="Arial"/>
          <w:rtl/>
        </w:rPr>
        <w:t xml:space="preserve">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)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t>--------------------------------------------------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بخش</w:t>
      </w:r>
      <w:r>
        <w:rPr>
          <w:rFonts w:cs="Arial"/>
          <w:rtl/>
        </w:rPr>
        <w:t xml:space="preserve"> 1</w:t>
      </w:r>
      <w:r>
        <w:t xml:space="preserve"> — Situation Analysis  </w:t>
      </w: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/>
          <w:rtl/>
        </w:rPr>
        <w:t>1</w:t>
      </w:r>
      <w:r>
        <w:t xml:space="preserve">. </w:t>
      </w:r>
      <w:r>
        <w:rPr>
          <w:rFonts w:cs="Arial"/>
          <w:rtl/>
        </w:rPr>
        <w:t>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</w:t>
      </w:r>
      <w:r>
        <w:t xml:space="preserve">  </w:t>
      </w: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نام</w:t>
      </w:r>
      <w:r>
        <w:rPr>
          <w:rFonts w:cs="Arial"/>
          <w:rtl/>
        </w:rPr>
        <w:t xml:space="preserve"> کسب‌وکار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حوزه</w:t>
      </w:r>
      <w:r>
        <w:rPr>
          <w:rFonts w:cs="Arial"/>
          <w:rtl/>
        </w:rPr>
        <w:t xml:space="preserve"> 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محصولات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خدمات اصل</w:t>
      </w:r>
      <w:r>
        <w:rPr>
          <w:rFonts w:cs="Arial" w:hint="cs"/>
          <w:rtl/>
        </w:rPr>
        <w:t>ی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رشد کسب‌وکار (استارتاپ / رشد / بلوغ)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t>--------------------------------------------------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/>
          <w:rtl/>
        </w:rPr>
        <w:t>2</w:t>
      </w:r>
      <w:r>
        <w:t xml:space="preserve">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کلان</w:t>
      </w:r>
      <w:r>
        <w:t xml:space="preserve"> (PESTEL)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 w:hint="cs"/>
          <w:rtl/>
        </w:rPr>
        <w:t>ی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lastRenderedPageBreak/>
        <w:t>عوامل</w:t>
      </w:r>
      <w:r>
        <w:rPr>
          <w:rFonts w:cs="Arial"/>
          <w:rtl/>
        </w:rPr>
        <w:t xml:space="preserve"> اقتصاد</w:t>
      </w:r>
      <w:r>
        <w:rPr>
          <w:rFonts w:cs="Arial" w:hint="cs"/>
          <w:rtl/>
        </w:rPr>
        <w:t>ی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اجتماع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فرهنگ</w:t>
      </w:r>
      <w:r>
        <w:rPr>
          <w:rFonts w:cs="Arial" w:hint="cs"/>
          <w:rtl/>
        </w:rPr>
        <w:t>ی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تکنولوژ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قانون</w:t>
      </w:r>
      <w:r>
        <w:rPr>
          <w:rFonts w:cs="Arial" w:hint="cs"/>
          <w:rtl/>
        </w:rPr>
        <w:t>ی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t>--------------------------------------------------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/>
          <w:rtl/>
        </w:rPr>
        <w:t>3</w:t>
      </w:r>
      <w:r>
        <w:t xml:space="preserve">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ساختار صنعت</w:t>
      </w:r>
      <w:r>
        <w:t xml:space="preserve"> (Five Forces)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شدت</w:t>
      </w:r>
      <w:r>
        <w:rPr>
          <w:rFonts w:cs="Arial"/>
          <w:rtl/>
        </w:rPr>
        <w:t xml:space="preserve"> رقابت در صنعت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ورود رقبا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قدرت</w:t>
      </w:r>
      <w:r>
        <w:rPr>
          <w:rFonts w:cs="Arial"/>
          <w:rtl/>
        </w:rPr>
        <w:t xml:space="preserve"> چانه‌زن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قدرت</w:t>
      </w:r>
      <w:r>
        <w:rPr>
          <w:rFonts w:cs="Arial"/>
          <w:rtl/>
        </w:rPr>
        <w:t xml:space="preserve"> چانه‌زن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ن‌کنندگان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lastRenderedPageBreak/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تهد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محصولات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t>--------------------------------------------------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/>
          <w:rtl/>
        </w:rPr>
        <w:t>4</w:t>
      </w:r>
      <w:r>
        <w:t xml:space="preserve">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بازار و مشتر</w:t>
      </w:r>
      <w:r>
        <w:rPr>
          <w:rFonts w:cs="Arial" w:hint="cs"/>
          <w:rtl/>
        </w:rPr>
        <w:t>ی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  <w:r>
        <w:t xml:space="preserve"> (Market Segments):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هدف اصل</w:t>
      </w:r>
      <w:r>
        <w:rPr>
          <w:rFonts w:cs="Arial" w:hint="cs"/>
          <w:rtl/>
        </w:rPr>
        <w:t>ی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مشکلات</w:t>
      </w:r>
      <w:r>
        <w:rPr>
          <w:rFonts w:cs="Arial"/>
          <w:rtl/>
        </w:rPr>
        <w:t xml:space="preserve"> و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رفتار</w:t>
      </w:r>
      <w:r>
        <w:rPr>
          <w:rFonts w:cs="Arial"/>
          <w:rtl/>
        </w:rPr>
        <w:t xml:space="preserve">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t>--------------------------------------------------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/>
          <w:rtl/>
        </w:rPr>
        <w:t>5</w:t>
      </w:r>
      <w:r>
        <w:t xml:space="preserve">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رقبا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رقبا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lastRenderedPageBreak/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رقبا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ضعف‌ها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رقبا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برند شما نسبت به رقبا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t>--------------------------------------------------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/>
          <w:rtl/>
        </w:rPr>
        <w:t>6</w:t>
      </w:r>
      <w:r>
        <w:t xml:space="preserve">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منابع و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t xml:space="preserve"> (VRIO)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منابع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ارزشمند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منابع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منابع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تقل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توسط رقبا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توانا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سازمان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بهره‌بردار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منابع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t>--------------------------------------------------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/>
          <w:rtl/>
        </w:rPr>
        <w:t>7</w:t>
      </w:r>
      <w:r>
        <w:t xml:space="preserve">. </w:t>
      </w:r>
      <w:r>
        <w:rPr>
          <w:rFonts w:cs="Arial"/>
          <w:rtl/>
        </w:rPr>
        <w:t>روندها و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روندها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 بازار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فناور</w:t>
      </w:r>
      <w:r>
        <w:rPr>
          <w:rFonts w:cs="Arial" w:hint="cs"/>
          <w:rtl/>
        </w:rPr>
        <w:t>ی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t>--------------------------------------------------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بخش</w:t>
      </w:r>
      <w:r>
        <w:rPr>
          <w:rFonts w:cs="Arial"/>
          <w:rtl/>
        </w:rPr>
        <w:t xml:space="preserve"> 2</w:t>
      </w:r>
      <w:r>
        <w:t xml:space="preserve"> — Objectives  </w:t>
      </w: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اهداف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اهداف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کوتاه‌مدت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lastRenderedPageBreak/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اهداف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ان‌مدت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اهداف</w:t>
      </w:r>
      <w:r>
        <w:rPr>
          <w:rFonts w:cs="Arial"/>
          <w:rtl/>
        </w:rPr>
        <w:t xml:space="preserve"> بلندمدت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اهداف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اهداف</w:t>
      </w:r>
      <w:r>
        <w:rPr>
          <w:rFonts w:cs="Arial"/>
          <w:rtl/>
        </w:rPr>
        <w:t xml:space="preserve"> رشد بازار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شاخص‌ها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(KPI):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t>--------------------------------------------------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بخش</w:t>
      </w:r>
      <w:r>
        <w:rPr>
          <w:rFonts w:cs="Arial"/>
          <w:rtl/>
        </w:rPr>
        <w:t xml:space="preserve"> 3</w:t>
      </w:r>
      <w:r>
        <w:t xml:space="preserve"> — Strategy  </w:t>
      </w: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هدف اصل</w:t>
      </w:r>
      <w:r>
        <w:rPr>
          <w:rFonts w:cs="Arial" w:hint="cs"/>
          <w:rtl/>
        </w:rPr>
        <w:t>ی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برند در بازار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ارزش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 xml:space="preserve"> (Value Proposition):  </w:t>
      </w:r>
    </w:p>
    <w:p w:rsidR="00E137CC" w:rsidRDefault="00E137CC" w:rsidP="00E137CC">
      <w:pPr>
        <w:bidi/>
        <w:rPr>
          <w:rtl/>
        </w:rPr>
      </w:pPr>
      <w:r>
        <w:lastRenderedPageBreak/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مشتر</w:t>
      </w:r>
      <w:r>
        <w:rPr>
          <w:rFonts w:cs="Arial" w:hint="cs"/>
          <w:rtl/>
        </w:rPr>
        <w:t>ی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توسعه محصول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t>--------------------------------------------------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بخش</w:t>
      </w:r>
      <w:r>
        <w:rPr>
          <w:rFonts w:cs="Arial"/>
          <w:rtl/>
        </w:rPr>
        <w:t xml:space="preserve"> 4</w:t>
      </w:r>
      <w:r>
        <w:t xml:space="preserve"> — Tactics  </w:t>
      </w: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تاکت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ک‌ها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کانال‌ها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محتوا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مت‌گذار</w:t>
      </w:r>
      <w:r>
        <w:rPr>
          <w:rFonts w:cs="Arial" w:hint="cs"/>
          <w:rtl/>
        </w:rPr>
        <w:t>ی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کانال‌ها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فروش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lastRenderedPageBreak/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 xml:space="preserve"> و فناور</w:t>
      </w:r>
      <w:r>
        <w:rPr>
          <w:rFonts w:cs="Arial" w:hint="cs"/>
          <w:rtl/>
        </w:rPr>
        <w:t>ی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روش‌ها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حفظ مشتر</w:t>
      </w:r>
      <w:r>
        <w:rPr>
          <w:rFonts w:cs="Arial" w:hint="cs"/>
          <w:rtl/>
        </w:rPr>
        <w:t>ی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برند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t>--------------------------------------------------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بخش</w:t>
      </w:r>
      <w:r>
        <w:rPr>
          <w:rFonts w:cs="Arial"/>
          <w:rtl/>
        </w:rPr>
        <w:t xml:space="preserve"> 5</w:t>
      </w:r>
      <w:r>
        <w:t xml:space="preserve"> — Action  </w:t>
      </w: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یی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مسئول</w:t>
      </w:r>
      <w:r>
        <w:rPr>
          <w:rFonts w:cs="Arial"/>
          <w:rtl/>
        </w:rPr>
        <w:t xml:space="preserve"> هر 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زمان‌بند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منابع</w:t>
      </w:r>
      <w:r>
        <w:rPr>
          <w:rFonts w:cs="Arial"/>
          <w:rtl/>
        </w:rPr>
        <w:t xml:space="preserve"> انسان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بودجه</w:t>
      </w:r>
      <w:r>
        <w:rPr>
          <w:rFonts w:cs="Arial"/>
          <w:rtl/>
        </w:rPr>
        <w:t xml:space="preserve">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lastRenderedPageBreak/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شرکا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t>--------------------------------------------------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بخش</w:t>
      </w:r>
      <w:r>
        <w:rPr>
          <w:rFonts w:cs="Arial"/>
          <w:rtl/>
        </w:rPr>
        <w:t xml:space="preserve"> 6</w:t>
      </w:r>
      <w:r>
        <w:t xml:space="preserve"> — Control  </w:t>
      </w: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کنترل</w:t>
      </w:r>
      <w:r>
        <w:rPr>
          <w:rFonts w:cs="Arial"/>
          <w:rtl/>
        </w:rPr>
        <w:t xml:space="preserve"> و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شاخص‌ها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عملکرد</w:t>
      </w:r>
      <w:r>
        <w:t xml:space="preserve"> (KPI):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اهداف</w:t>
      </w:r>
      <w:r>
        <w:rPr>
          <w:rFonts w:cs="Arial"/>
          <w:rtl/>
        </w:rPr>
        <w:t xml:space="preserve"> قابل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 xml:space="preserve"> (OKR):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روش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عملکرد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گزارش‌ها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دوره‌ا</w:t>
      </w:r>
      <w:r>
        <w:rPr>
          <w:rFonts w:cs="Arial" w:hint="cs"/>
          <w:rtl/>
        </w:rPr>
        <w:t>ی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زمان</w:t>
      </w:r>
      <w:r>
        <w:rPr>
          <w:rFonts w:cs="Arial"/>
          <w:rtl/>
        </w:rPr>
        <w:t xml:space="preserve"> بازنگر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E137CC" w:rsidRDefault="00E137CC" w:rsidP="00E137CC">
      <w:pPr>
        <w:bidi/>
        <w:rPr>
          <w:rtl/>
        </w:rPr>
      </w:pPr>
    </w:p>
    <w:p w:rsidR="00E137CC" w:rsidRDefault="00E137CC" w:rsidP="00E137CC">
      <w:pPr>
        <w:bidi/>
        <w:rPr>
          <w:rtl/>
        </w:rPr>
      </w:pPr>
      <w:r>
        <w:rPr>
          <w:rFonts w:cs="Arial" w:hint="eastAsia"/>
          <w:rtl/>
        </w:rPr>
        <w:t>اقدامات</w:t>
      </w:r>
      <w:r>
        <w:rPr>
          <w:rFonts w:cs="Arial"/>
          <w:rtl/>
        </w:rPr>
        <w:t xml:space="preserve"> اصلاح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صورت انحراف از اهداف</w:t>
      </w:r>
      <w:r>
        <w:t xml:space="preserve">:  </w:t>
      </w:r>
    </w:p>
    <w:p w:rsidR="00E137CC" w:rsidRDefault="00E137CC" w:rsidP="00E137CC">
      <w:pPr>
        <w:bidi/>
        <w:rPr>
          <w:rtl/>
        </w:rPr>
      </w:pPr>
      <w:r>
        <w:t>........................................................</w:t>
      </w:r>
    </w:p>
    <w:p w:rsidR="00AC4B49" w:rsidRDefault="00E137CC" w:rsidP="00E137CC">
      <w:pPr>
        <w:bidi/>
      </w:pPr>
      <w:r>
        <w:rPr>
          <w:rFonts w:cs="Arial"/>
          <w:rtl/>
        </w:rPr>
        <w:t>:::</w:t>
      </w:r>
      <w:bookmarkEnd w:id="0"/>
    </w:p>
    <w:sectPr w:rsidR="00AC4B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C66"/>
    <w:rsid w:val="00135C66"/>
    <w:rsid w:val="00AC4B49"/>
    <w:rsid w:val="00E13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879256-F279-4390-B7B9-3CE02DDA9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977</Words>
  <Characters>5573</Characters>
  <Application>Microsoft Office Word</Application>
  <DocSecurity>0</DocSecurity>
  <Lines>46</Lines>
  <Paragraphs>13</Paragraphs>
  <ScaleCrop>false</ScaleCrop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2026-03-07T00:19:00Z</dcterms:created>
  <dcterms:modified xsi:type="dcterms:W3CDTF">2026-03-07T00:21:00Z</dcterms:modified>
</cp:coreProperties>
</file>