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before="120" w:line="276" w:lineRule="auto"/>
              <w:ind w:left="0" w:right="0"/>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767171"/>
                <w:sz w:val="24"/>
                <w:szCs w:val="24"/>
                <w:rtl w:val="0"/>
              </w:rPr>
              <w:t xml:space="preserve">Programación de Algoritmos</w:t>
            </w:r>
            <w:r w:rsidDel="00000000" w:rsidR="00000000" w:rsidRPr="00000000">
              <w:rPr>
                <w:color w:val="767171"/>
                <w:sz w:val="24"/>
                <w:szCs w:val="24"/>
                <w:rtl w:val="0"/>
              </w:rPr>
              <w:t xml:space="preserve">: Me gustó mucho esta asignatura porque me permitió desarrollar habilidades de resolución de problemas y entender cómo optimizar el rendimiento del código.</w:t>
            </w:r>
          </w:p>
          <w:p w:rsidR="00000000" w:rsidDel="00000000" w:rsidP="00000000" w:rsidRDefault="00000000" w:rsidRPr="00000000" w14:paraId="0000000E">
            <w:pPr>
              <w:spacing w:before="60" w:line="276" w:lineRule="auto"/>
              <w:ind w:left="0" w:right="0"/>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767171"/>
                <w:sz w:val="24"/>
                <w:szCs w:val="24"/>
                <w:rtl w:val="0"/>
              </w:rPr>
              <w:t xml:space="preserve">Programación de Bases de Datos</w:t>
            </w:r>
            <w:r w:rsidDel="00000000" w:rsidR="00000000" w:rsidRPr="00000000">
              <w:rPr>
                <w:color w:val="767171"/>
                <w:sz w:val="24"/>
                <w:szCs w:val="24"/>
                <w:rtl w:val="0"/>
              </w:rPr>
              <w:t xml:space="preserve">: Disfruté aprender sobre cómo diseñar y gestionar bases de datos, lo cual es fundamental para cualquier aplicación.</w:t>
            </w:r>
          </w:p>
          <w:p w:rsidR="00000000" w:rsidDel="00000000" w:rsidP="00000000" w:rsidRDefault="00000000" w:rsidRPr="00000000" w14:paraId="0000000F">
            <w:pPr>
              <w:spacing w:before="60" w:line="276" w:lineRule="auto"/>
              <w:ind w:left="0" w:right="0"/>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767171"/>
                <w:sz w:val="24"/>
                <w:szCs w:val="24"/>
                <w:rtl w:val="0"/>
              </w:rPr>
              <w:t xml:space="preserve">Programación de Software de Escritorio</w:t>
            </w:r>
            <w:r w:rsidDel="00000000" w:rsidR="00000000" w:rsidRPr="00000000">
              <w:rPr>
                <w:color w:val="767171"/>
                <w:sz w:val="24"/>
                <w:szCs w:val="24"/>
                <w:rtl w:val="0"/>
              </w:rPr>
              <w:t xml:space="preserve">: Esta asignatura me permitió comprender cómo desarrollar aplicaciones de escritorio, lo cual amplió mis habilidades más allá del desarrollo web.</w:t>
            </w:r>
          </w:p>
          <w:p w:rsidR="00000000" w:rsidDel="00000000" w:rsidP="00000000" w:rsidRDefault="00000000" w:rsidRPr="00000000" w14:paraId="00000010">
            <w:pPr>
              <w:spacing w:before="60" w:line="276" w:lineRule="auto"/>
              <w:ind w:left="0" w:right="0"/>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767171"/>
                <w:sz w:val="24"/>
                <w:szCs w:val="24"/>
                <w:rtl w:val="0"/>
              </w:rPr>
              <w:t xml:space="preserve">Introducción a la Informática</w:t>
            </w:r>
            <w:r w:rsidDel="00000000" w:rsidR="00000000" w:rsidRPr="00000000">
              <w:rPr>
                <w:color w:val="767171"/>
                <w:sz w:val="24"/>
                <w:szCs w:val="24"/>
                <w:rtl w:val="0"/>
              </w:rPr>
              <w:t xml:space="preserve">: Me proporcionó una base sólida en los conceptos fundamentales de la informática.</w:t>
            </w:r>
          </w:p>
          <w:p w:rsidR="00000000" w:rsidDel="00000000" w:rsidP="00000000" w:rsidRDefault="00000000" w:rsidRPr="00000000" w14:paraId="00000011">
            <w:pPr>
              <w:spacing w:before="60" w:line="276" w:lineRule="auto"/>
              <w:ind w:left="0" w:right="0"/>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767171"/>
                <w:sz w:val="24"/>
                <w:szCs w:val="24"/>
                <w:rtl w:val="0"/>
              </w:rPr>
              <w:t xml:space="preserve">Consulta/Modelado de Bases de Datos</w:t>
            </w:r>
            <w:r w:rsidDel="00000000" w:rsidR="00000000" w:rsidRPr="00000000">
              <w:rPr>
                <w:color w:val="767171"/>
                <w:sz w:val="24"/>
                <w:szCs w:val="24"/>
                <w:rtl w:val="0"/>
              </w:rPr>
              <w:t xml:space="preserve">: Aprendí a realizar consultas complejas y modelar datos de manera eficiente, lo cual es esencial para el manejo de grandes volúmenes de información.</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spacing w:before="120" w:line="276" w:lineRule="auto"/>
              <w:ind w:left="0" w:right="0"/>
              <w:rPr>
                <w:color w:val="767171"/>
                <w:sz w:val="24"/>
                <w:szCs w:val="24"/>
              </w:rPr>
            </w:pPr>
            <w:r w:rsidDel="00000000" w:rsidR="00000000" w:rsidRPr="00000000">
              <w:rPr>
                <w:color w:val="767171"/>
                <w:sz w:val="24"/>
                <w:szCs w:val="24"/>
                <w:rtl w:val="0"/>
              </w:rPr>
              <w:t xml:space="preserve">Sí, las certificaciones obtenidas a lo largo de la carrera son muy valiosas porque demuestran competencias específicas y prácticas que son altamente demandadas en la industria. Certificaciones en áreas como programación, bases de datos y desarrollo de software no solo validan mis habilidades, sino que también me hacen más competitivo en el mercado laboral.</w:t>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spacing w:before="120" w:line="276" w:lineRule="auto"/>
              <w:ind w:left="0" w:right="0"/>
              <w:jc w:val="both"/>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274e13"/>
                <w:sz w:val="24"/>
                <w:szCs w:val="24"/>
                <w:rtl w:val="0"/>
              </w:rPr>
              <w:t xml:space="preserve">Desarrollo de aplicaciones backend y frontend</w:t>
            </w:r>
            <w:r w:rsidDel="00000000" w:rsidR="00000000" w:rsidRPr="00000000">
              <w:rPr>
                <w:color w:val="274e13"/>
                <w:sz w:val="24"/>
                <w:szCs w:val="24"/>
                <w:rtl w:val="0"/>
              </w:rPr>
              <w:t xml:space="preserve">:</w:t>
            </w:r>
            <w:r w:rsidDel="00000000" w:rsidR="00000000" w:rsidRPr="00000000">
              <w:rPr>
                <w:color w:val="767171"/>
                <w:sz w:val="24"/>
                <w:szCs w:val="24"/>
                <w:rtl w:val="0"/>
              </w:rPr>
              <w:t xml:space="preserve"> Tengo experiencia en el desarrollo de aplicaciones utilizando tecnologías como Next.js, Symfony, .NET, Flask y FastApi.</w:t>
            </w:r>
          </w:p>
          <w:p w:rsidR="00000000" w:rsidDel="00000000" w:rsidP="00000000" w:rsidRDefault="00000000" w:rsidRPr="00000000" w14:paraId="0000002C">
            <w:pPr>
              <w:tabs>
                <w:tab w:val="left" w:leader="none" w:pos="454"/>
              </w:tabs>
              <w:spacing w:before="60" w:line="276" w:lineRule="auto"/>
              <w:ind w:left="0" w:right="0"/>
              <w:jc w:val="both"/>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274e13"/>
                <w:sz w:val="24"/>
                <w:szCs w:val="24"/>
                <w:rtl w:val="0"/>
              </w:rPr>
              <w:t xml:space="preserve">Implementación de CI/CD</w:t>
            </w:r>
            <w:r w:rsidDel="00000000" w:rsidR="00000000" w:rsidRPr="00000000">
              <w:rPr>
                <w:color w:val="274e13"/>
                <w:sz w:val="24"/>
                <w:szCs w:val="24"/>
                <w:rtl w:val="0"/>
              </w:rPr>
              <w:t xml:space="preserve">:</w:t>
            </w:r>
            <w:r w:rsidDel="00000000" w:rsidR="00000000" w:rsidRPr="00000000">
              <w:rPr>
                <w:color w:val="38761d"/>
                <w:sz w:val="24"/>
                <w:szCs w:val="24"/>
                <w:rtl w:val="0"/>
              </w:rPr>
              <w:t xml:space="preserve"> </w:t>
            </w:r>
            <w:r w:rsidDel="00000000" w:rsidR="00000000" w:rsidRPr="00000000">
              <w:rPr>
                <w:color w:val="767171"/>
                <w:sz w:val="24"/>
                <w:szCs w:val="24"/>
                <w:rtl w:val="0"/>
              </w:rPr>
              <w:t xml:space="preserve">He implementado pipelines de CI/CD para optimizar los procesos de despliegue.</w:t>
            </w:r>
          </w:p>
          <w:p w:rsidR="00000000" w:rsidDel="00000000" w:rsidP="00000000" w:rsidRDefault="00000000" w:rsidRPr="00000000" w14:paraId="0000002D">
            <w:pPr>
              <w:tabs>
                <w:tab w:val="left" w:leader="none" w:pos="454"/>
              </w:tabs>
              <w:spacing w:before="60" w:line="276" w:lineRule="auto"/>
              <w:ind w:left="0" w:right="0"/>
              <w:jc w:val="both"/>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274e13"/>
                <w:sz w:val="24"/>
                <w:szCs w:val="24"/>
                <w:rtl w:val="0"/>
              </w:rPr>
              <w:t xml:space="preserve">Metodologías ágiles (SCRUM)</w:t>
            </w:r>
            <w:r w:rsidDel="00000000" w:rsidR="00000000" w:rsidRPr="00000000">
              <w:rPr>
                <w:color w:val="274e13"/>
                <w:sz w:val="24"/>
                <w:szCs w:val="24"/>
                <w:rtl w:val="0"/>
              </w:rPr>
              <w:t xml:space="preserve">:</w:t>
            </w:r>
            <w:r w:rsidDel="00000000" w:rsidR="00000000" w:rsidRPr="00000000">
              <w:rPr>
                <w:color w:val="767171"/>
                <w:sz w:val="24"/>
                <w:szCs w:val="24"/>
                <w:rtl w:val="0"/>
              </w:rPr>
              <w:t xml:space="preserve"> He aplicado metodologías ágiles para mejorar la colaboración en equipo y la entrega de proyectos.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spacing w:before="120" w:line="276" w:lineRule="auto"/>
              <w:ind w:left="0" w:right="0"/>
              <w:jc w:val="both"/>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ff0000"/>
                <w:sz w:val="24"/>
                <w:szCs w:val="24"/>
                <w:rtl w:val="0"/>
              </w:rPr>
              <w:t xml:space="preserve">Orquestación y transformación de datos en GCP</w:t>
            </w:r>
            <w:r w:rsidDel="00000000" w:rsidR="00000000" w:rsidRPr="00000000">
              <w:rPr>
                <w:color w:val="ff0000"/>
                <w:sz w:val="24"/>
                <w:szCs w:val="24"/>
                <w:rtl w:val="0"/>
              </w:rPr>
              <w:t xml:space="preserve">:</w:t>
            </w:r>
            <w:r w:rsidDel="00000000" w:rsidR="00000000" w:rsidRPr="00000000">
              <w:rPr>
                <w:color w:val="767171"/>
                <w:sz w:val="24"/>
                <w:szCs w:val="24"/>
                <w:rtl w:val="0"/>
              </w:rPr>
              <w:t xml:space="preserve"> Aunque tengo experiencia, siento que podría beneficiarse de un conocimiento más profundo en esta área.</w:t>
            </w:r>
          </w:p>
          <w:p w:rsidR="00000000" w:rsidDel="00000000" w:rsidP="00000000" w:rsidRDefault="00000000" w:rsidRPr="00000000" w14:paraId="00000034">
            <w:pPr>
              <w:tabs>
                <w:tab w:val="left" w:leader="none" w:pos="454"/>
              </w:tabs>
              <w:spacing w:before="60" w:line="276" w:lineRule="auto"/>
              <w:ind w:left="0" w:right="0"/>
              <w:jc w:val="both"/>
              <w:rPr>
                <w:color w:val="767171"/>
                <w:sz w:val="24"/>
                <w:szCs w:val="24"/>
              </w:rPr>
            </w:pPr>
            <w:r w:rsidDel="00000000" w:rsidR="00000000" w:rsidRPr="00000000">
              <w:rPr>
                <w:color w:val="767171"/>
                <w:sz w:val="24"/>
                <w:szCs w:val="24"/>
                <w:rtl w:val="0"/>
              </w:rPr>
              <w:tab/>
              <w:t xml:space="preserve">•</w:t>
            </w:r>
            <w:r w:rsidDel="00000000" w:rsidR="00000000" w:rsidRPr="00000000">
              <w:rPr>
                <w:color w:val="ff0000"/>
                <w:sz w:val="24"/>
                <w:szCs w:val="24"/>
                <w:rtl w:val="0"/>
              </w:rPr>
              <w:tab/>
            </w:r>
            <w:r w:rsidDel="00000000" w:rsidR="00000000" w:rsidRPr="00000000">
              <w:rPr>
                <w:b w:val="1"/>
                <w:color w:val="ff0000"/>
                <w:sz w:val="24"/>
                <w:szCs w:val="24"/>
                <w:rtl w:val="0"/>
              </w:rPr>
              <w:t xml:space="preserve">PowerBI</w:t>
            </w:r>
            <w:r w:rsidDel="00000000" w:rsidR="00000000" w:rsidRPr="00000000">
              <w:rPr>
                <w:color w:val="ff0000"/>
                <w:sz w:val="24"/>
                <w:szCs w:val="24"/>
                <w:rtl w:val="0"/>
              </w:rPr>
              <w:t xml:space="preserve">:</w:t>
            </w:r>
            <w:r w:rsidDel="00000000" w:rsidR="00000000" w:rsidRPr="00000000">
              <w:rPr>
                <w:color w:val="767171"/>
                <w:sz w:val="24"/>
                <w:szCs w:val="24"/>
                <w:rtl w:val="0"/>
              </w:rPr>
              <w:t xml:space="preserve"> Necesito fortalecer mis habilidades en el uso de esta herramienta para análisis y visualización de datos.</w:t>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E">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F">
            <w:pPr>
              <w:rPr>
                <w:color w:val="76717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spacing w:before="120" w:line="276" w:lineRule="auto"/>
              <w:ind w:left="0" w:right="0"/>
              <w:jc w:val="both"/>
              <w:rPr>
                <w:color w:val="767171"/>
                <w:sz w:val="24"/>
                <w:szCs w:val="24"/>
              </w:rPr>
            </w:pPr>
            <w:r w:rsidDel="00000000" w:rsidR="00000000" w:rsidRPr="00000000">
              <w:rPr>
                <w:color w:val="767171"/>
                <w:sz w:val="24"/>
                <w:szCs w:val="24"/>
                <w:rtl w:val="0"/>
              </w:rPr>
              <w:t xml:space="preserve">Mis principales intereses profesionales incluyen el desarrollo de software, tanto backend como frontend, y la integración de soluciones en la nube. Me interesa especialmente el desarrollo de aplicaciones web dinámicas y escalables. En mi experiencia intento conocer el flujo completo del software, la infraestructura para poder especializarme como Arquitecto del Cloud.</w:t>
            </w:r>
          </w:p>
          <w:p w:rsidR="00000000" w:rsidDel="00000000" w:rsidP="00000000" w:rsidRDefault="00000000" w:rsidRPr="00000000" w14:paraId="00000053">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spacing w:before="120" w:line="276" w:lineRule="auto"/>
              <w:ind w:left="0" w:right="0"/>
              <w:jc w:val="both"/>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767171"/>
                <w:sz w:val="24"/>
                <w:szCs w:val="24"/>
                <w:rtl w:val="0"/>
              </w:rPr>
              <w:t xml:space="preserve">Desarrollo de aplicaciones web</w:t>
            </w:r>
            <w:r w:rsidDel="00000000" w:rsidR="00000000" w:rsidRPr="00000000">
              <w:rPr>
                <w:color w:val="767171"/>
                <w:sz w:val="24"/>
                <w:szCs w:val="24"/>
                <w:rtl w:val="0"/>
              </w:rPr>
              <w:t xml:space="preserve">: Competencia en frameworks y librerías como Next.js y TailwindCss.</w:t>
            </w:r>
          </w:p>
          <w:p w:rsidR="00000000" w:rsidDel="00000000" w:rsidP="00000000" w:rsidRDefault="00000000" w:rsidRPr="00000000" w14:paraId="0000005A">
            <w:pPr>
              <w:tabs>
                <w:tab w:val="left" w:leader="none" w:pos="454"/>
              </w:tabs>
              <w:spacing w:before="60" w:line="276" w:lineRule="auto"/>
              <w:ind w:left="0" w:right="0"/>
              <w:jc w:val="both"/>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767171"/>
                <w:sz w:val="24"/>
                <w:szCs w:val="24"/>
                <w:rtl w:val="0"/>
              </w:rPr>
              <w:t xml:space="preserve">Integración y gestión en la nube</w:t>
            </w:r>
            <w:r w:rsidDel="00000000" w:rsidR="00000000" w:rsidRPr="00000000">
              <w:rPr>
                <w:color w:val="767171"/>
                <w:sz w:val="24"/>
                <w:szCs w:val="24"/>
                <w:rtl w:val="0"/>
              </w:rPr>
              <w:t xml:space="preserve">: Uso de GCP y Oracle Cloud.</w:t>
            </w:r>
          </w:p>
          <w:p w:rsidR="00000000" w:rsidDel="00000000" w:rsidP="00000000" w:rsidRDefault="00000000" w:rsidRPr="00000000" w14:paraId="0000005B">
            <w:pPr>
              <w:tabs>
                <w:tab w:val="left" w:leader="none" w:pos="454"/>
              </w:tabs>
              <w:spacing w:before="60" w:line="276" w:lineRule="auto"/>
              <w:ind w:left="0" w:right="0"/>
              <w:jc w:val="both"/>
              <w:rPr>
                <w:color w:val="767171"/>
                <w:sz w:val="24"/>
                <w:szCs w:val="24"/>
              </w:rPr>
            </w:pPr>
            <w:r w:rsidDel="00000000" w:rsidR="00000000" w:rsidRPr="00000000">
              <w:rPr>
                <w:color w:val="767171"/>
                <w:sz w:val="24"/>
                <w:szCs w:val="24"/>
                <w:rtl w:val="0"/>
              </w:rPr>
              <w:tab/>
              <w:t xml:space="preserve">•</w:t>
              <w:tab/>
            </w:r>
            <w:r w:rsidDel="00000000" w:rsidR="00000000" w:rsidRPr="00000000">
              <w:rPr>
                <w:b w:val="1"/>
                <w:color w:val="767171"/>
                <w:sz w:val="24"/>
                <w:szCs w:val="24"/>
                <w:rtl w:val="0"/>
              </w:rPr>
              <w:t xml:space="preserve">Automatización de despliegue</w:t>
            </w:r>
            <w:r w:rsidDel="00000000" w:rsidR="00000000" w:rsidRPr="00000000">
              <w:rPr>
                <w:color w:val="767171"/>
                <w:sz w:val="24"/>
                <w:szCs w:val="24"/>
                <w:rtl w:val="0"/>
              </w:rPr>
              <w:t xml:space="preserve">: Implementación de CI/CD.</w:t>
            </w:r>
          </w:p>
          <w:p w:rsidR="00000000" w:rsidDel="00000000" w:rsidP="00000000" w:rsidRDefault="00000000" w:rsidRPr="00000000" w14:paraId="0000005C">
            <w:pPr>
              <w:tabs>
                <w:tab w:val="left" w:leader="none" w:pos="454"/>
              </w:tabs>
              <w:spacing w:before="60" w:line="276" w:lineRule="auto"/>
              <w:ind w:left="0" w:right="0"/>
              <w:jc w:val="both"/>
              <w:rPr>
                <w:b w:val="1"/>
                <w:color w:val="767171"/>
                <w:sz w:val="24"/>
                <w:szCs w:val="24"/>
              </w:rPr>
            </w:pPr>
            <w:r w:rsidDel="00000000" w:rsidR="00000000" w:rsidRPr="00000000">
              <w:rPr>
                <w:b w:val="1"/>
                <w:color w:val="767171"/>
                <w:sz w:val="24"/>
                <w:szCs w:val="24"/>
                <w:rtl w:val="0"/>
              </w:rPr>
              <w:t xml:space="preserve">              Arquitectura en el Cloud</w:t>
            </w:r>
          </w:p>
          <w:p w:rsidR="00000000" w:rsidDel="00000000" w:rsidP="00000000" w:rsidRDefault="00000000" w:rsidRPr="00000000" w14:paraId="0000005D">
            <w:pPr>
              <w:tabs>
                <w:tab w:val="left" w:leader="none" w:pos="454"/>
              </w:tabs>
              <w:spacing w:before="120" w:line="276" w:lineRule="auto"/>
              <w:ind w:left="0" w:right="0"/>
              <w:jc w:val="both"/>
              <w:rPr>
                <w:color w:val="767171"/>
                <w:sz w:val="24"/>
                <w:szCs w:val="24"/>
              </w:rPr>
            </w:pPr>
            <w:r w:rsidDel="00000000" w:rsidR="00000000" w:rsidRPr="00000000">
              <w:rPr>
                <w:color w:val="767171"/>
                <w:sz w:val="24"/>
                <w:szCs w:val="24"/>
                <w:rtl w:val="0"/>
              </w:rPr>
              <w:t xml:space="preserve">Necesito fortalecer mis habilidades en </w:t>
            </w:r>
            <w:r w:rsidDel="00000000" w:rsidR="00000000" w:rsidRPr="00000000">
              <w:rPr>
                <w:b w:val="1"/>
                <w:color w:val="767171"/>
                <w:sz w:val="24"/>
                <w:szCs w:val="24"/>
                <w:rtl w:val="0"/>
              </w:rPr>
              <w:t xml:space="preserve">orquestación y transformación de datos en GCP</w:t>
            </w:r>
            <w:r w:rsidDel="00000000" w:rsidR="00000000" w:rsidRPr="00000000">
              <w:rPr>
                <w:color w:val="767171"/>
                <w:sz w:val="24"/>
                <w:szCs w:val="24"/>
                <w:rtl w:val="0"/>
              </w:rPr>
              <w:t xml:space="preserve"> y en el uso de </w:t>
            </w:r>
            <w:r w:rsidDel="00000000" w:rsidR="00000000" w:rsidRPr="00000000">
              <w:rPr>
                <w:b w:val="1"/>
                <w:color w:val="767171"/>
                <w:sz w:val="24"/>
                <w:szCs w:val="24"/>
                <w:rtl w:val="0"/>
              </w:rPr>
              <w:t xml:space="preserve">PowerBI</w:t>
            </w:r>
            <w:r w:rsidDel="00000000" w:rsidR="00000000" w:rsidRPr="00000000">
              <w:rPr>
                <w:color w:val="767171"/>
                <w:sz w:val="24"/>
                <w:szCs w:val="24"/>
                <w:rtl w:val="0"/>
              </w:rPr>
              <w:t xml:space="preserve"> para análisis de datos.</w:t>
            </w:r>
          </w:p>
          <w:p w:rsidR="00000000" w:rsidDel="00000000" w:rsidP="00000000" w:rsidRDefault="00000000" w:rsidRPr="00000000" w14:paraId="0000005E">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tabs>
                <w:tab w:val="left" w:leader="none" w:pos="454"/>
              </w:tabs>
              <w:spacing w:before="120" w:line="276" w:lineRule="auto"/>
              <w:ind w:left="0" w:right="0"/>
              <w:jc w:val="both"/>
              <w:rPr>
                <w:color w:val="767171"/>
                <w:sz w:val="24"/>
                <w:szCs w:val="24"/>
              </w:rPr>
            </w:pPr>
            <w:r w:rsidDel="00000000" w:rsidR="00000000" w:rsidRPr="00000000">
              <w:rPr>
                <w:color w:val="767171"/>
                <w:sz w:val="24"/>
                <w:szCs w:val="24"/>
                <w:rtl w:val="0"/>
              </w:rPr>
              <w:t xml:space="preserve">En 5 años, me gustaría estar trabajando como un ingeniero de software senior, liderando proyectos de desarrollo de software innovadores y utilizando tecnologías de vanguardia. Me gustaría estar en un entorno donde pueda seguir aprendiendo y creciendo profesionalmente, contribuyendo a proyectos que tengan un impacto significativo. También terminando mi certificación de Arquitecto del Cloud espero poder aportar mas a mi empresa o el lugar donde esté dando soluciones basadas en la nube y teniendo conocimientos del ciclo completo del desarrollo</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F">
            <w:pPr>
              <w:rPr>
                <w:color w:val="767171"/>
                <w:sz w:val="24"/>
                <w:szCs w:val="24"/>
              </w:rPr>
            </w:pPr>
            <w:r w:rsidDel="00000000" w:rsidR="00000000" w:rsidRPr="00000000">
              <w:rPr>
                <w:rtl w:val="0"/>
              </w:rPr>
            </w:r>
          </w:p>
        </w:tc>
      </w:tr>
    </w:tbl>
    <w:p w:rsidR="00000000" w:rsidDel="00000000" w:rsidP="00000000" w:rsidRDefault="00000000" w:rsidRPr="00000000" w14:paraId="0000007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7">
            <w:pPr>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9">
            <w:pPr>
              <w:tabs>
                <w:tab w:val="left" w:leader="none" w:pos="454"/>
              </w:tabs>
              <w:spacing w:before="120" w:line="276" w:lineRule="auto"/>
              <w:ind w:left="0" w:right="0"/>
              <w:jc w:val="both"/>
              <w:rPr>
                <w:sz w:val="24"/>
                <w:szCs w:val="24"/>
              </w:rPr>
            </w:pPr>
            <w:r w:rsidDel="00000000" w:rsidR="00000000" w:rsidRPr="00000000">
              <w:rPr>
                <w:color w:val="767171"/>
                <w:sz w:val="24"/>
                <w:szCs w:val="24"/>
                <w:rtl w:val="0"/>
              </w:rPr>
              <w:t xml:space="preserve">El proyecto de desarrollo de una aplicación web dinámica que utiliza Next.js y GCP se relaciona directamente con mis proyecciones profesionales actuales. Este proyecto no solo me permite aplicar mis habilidades actuales, sino que también me brinda la oportunidad de fortalecer áreas que necesitan mejora, como la orquestación de datos en GCP.</w:t>
            </w:r>
            <w:r w:rsidDel="00000000" w:rsidR="00000000" w:rsidRPr="00000000">
              <w:rPr>
                <w:rtl w:val="0"/>
              </w:rPr>
            </w:r>
          </w:p>
          <w:p w:rsidR="00000000" w:rsidDel="00000000" w:rsidP="00000000" w:rsidRDefault="00000000" w:rsidRPr="00000000" w14:paraId="0000007A">
            <w:pPr>
              <w:tabs>
                <w:tab w:val="left" w:leader="none" w:pos="454"/>
              </w:tabs>
              <w:ind w:left="0" w:firstLine="0"/>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0">
            <w:pPr>
              <w:spacing w:before="120" w:line="276" w:lineRule="auto"/>
              <w:ind w:left="0" w:right="0"/>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JljWZRAt7yqD8BdZFiBikhfTqg==">CgMxLjAyCGguZ2pkZ3hzOAByITE4TU4tQTFwQUU2RWt0TV9KQnduYnR0Rk8yUFc3TWo2eQ==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