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87F23" w14:textId="77777777" w:rsidR="00822582" w:rsidRPr="00CB2A3D" w:rsidRDefault="001675E8" w:rsidP="001675E8">
      <w:pPr>
        <w:jc w:val="center"/>
        <w:rPr>
          <w:rFonts w:eastAsia="Times New Roman" w:cs="Times New Roman"/>
          <w:b/>
          <w:bCs/>
          <w:sz w:val="44"/>
          <w:szCs w:val="44"/>
          <w:lang w:val="pt-BR"/>
        </w:rPr>
      </w:pPr>
      <w:r w:rsidRPr="00CB2A3D">
        <w:rPr>
          <w:rFonts w:eastAsia="Times New Roman" w:cs="Times New Roman"/>
          <w:b/>
          <w:bCs/>
          <w:sz w:val="44"/>
          <w:szCs w:val="44"/>
          <w:lang w:val="pt-BR"/>
        </w:rPr>
        <w:t>Computação Embarcada – Projeto</w:t>
      </w:r>
    </w:p>
    <w:p w14:paraId="32B21DCF" w14:textId="77777777" w:rsidR="001675E8" w:rsidRDefault="001675E8" w:rsidP="001675E8">
      <w:pPr>
        <w:jc w:val="center"/>
        <w:rPr>
          <w:rFonts w:eastAsia="Times New Roman" w:cs="Times New Roman"/>
          <w:sz w:val="40"/>
          <w:szCs w:val="40"/>
          <w:lang w:val="pt-BR"/>
        </w:rPr>
      </w:pPr>
      <w:r w:rsidRPr="00CB2A3D">
        <w:rPr>
          <w:rFonts w:eastAsia="Times New Roman" w:cs="Times New Roman"/>
          <w:sz w:val="40"/>
          <w:szCs w:val="40"/>
          <w:lang w:val="pt-BR"/>
        </w:rPr>
        <w:t>B – Detalhamento da proposta</w:t>
      </w:r>
    </w:p>
    <w:p w14:paraId="762E5B99" w14:textId="77777777" w:rsidR="00CB2A3D" w:rsidRDefault="00CB2A3D" w:rsidP="001675E8">
      <w:pPr>
        <w:jc w:val="center"/>
        <w:rPr>
          <w:rFonts w:eastAsia="Times New Roman" w:cs="Times New Roman"/>
          <w:sz w:val="40"/>
          <w:szCs w:val="40"/>
          <w:lang w:val="pt-BR"/>
        </w:rPr>
      </w:pPr>
    </w:p>
    <w:p w14:paraId="6B7CEEC5" w14:textId="77777777" w:rsidR="00CB2A3D" w:rsidRPr="00CB2A3D" w:rsidRDefault="00CB2A3D" w:rsidP="001675E8">
      <w:pPr>
        <w:jc w:val="center"/>
        <w:rPr>
          <w:rFonts w:eastAsia="Times New Roman" w:cs="Times New Roman"/>
          <w:lang w:val="pt-BR"/>
        </w:rPr>
      </w:pPr>
      <w:r w:rsidRPr="00CB2A3D">
        <w:rPr>
          <w:rFonts w:eastAsia="Times New Roman" w:cs="Times New Roman"/>
          <w:lang w:val="pt-BR"/>
        </w:rPr>
        <w:t>Gabriela Almeida</w:t>
      </w:r>
    </w:p>
    <w:p w14:paraId="32E0F4E0" w14:textId="77777777" w:rsidR="00CB2A3D" w:rsidRPr="00CB2A3D" w:rsidRDefault="00CB2A3D" w:rsidP="001675E8">
      <w:pPr>
        <w:jc w:val="center"/>
        <w:rPr>
          <w:rFonts w:eastAsia="Times New Roman" w:cs="Times New Roman"/>
          <w:lang w:val="pt-BR"/>
        </w:rPr>
      </w:pPr>
      <w:r w:rsidRPr="00CB2A3D">
        <w:rPr>
          <w:rFonts w:eastAsia="Times New Roman" w:cs="Times New Roman"/>
          <w:lang w:val="pt-BR"/>
        </w:rPr>
        <w:t>10/03/17</w:t>
      </w:r>
    </w:p>
    <w:p w14:paraId="7B1F1235" w14:textId="77777777" w:rsidR="00CB2A3D" w:rsidRDefault="00CB2A3D" w:rsidP="001675E8">
      <w:pPr>
        <w:jc w:val="center"/>
        <w:rPr>
          <w:rFonts w:eastAsia="Times New Roman" w:cs="Times New Roman"/>
          <w:sz w:val="40"/>
          <w:szCs w:val="40"/>
          <w:lang w:val="pt-BR"/>
        </w:rPr>
      </w:pPr>
    </w:p>
    <w:p w14:paraId="720A7D7A" w14:textId="77777777" w:rsidR="00CB2A3D" w:rsidRPr="00CB2A3D" w:rsidRDefault="00CB2A3D" w:rsidP="00CB2A3D">
      <w:pPr>
        <w:pStyle w:val="ListParagraph"/>
        <w:numPr>
          <w:ilvl w:val="0"/>
          <w:numId w:val="1"/>
        </w:numPr>
        <w:rPr>
          <w:sz w:val="36"/>
          <w:szCs w:val="36"/>
          <w:lang w:val="pt-BR"/>
        </w:rPr>
      </w:pPr>
      <w:r w:rsidRPr="00CB2A3D">
        <w:rPr>
          <w:sz w:val="36"/>
          <w:szCs w:val="36"/>
          <w:lang w:val="pt-BR"/>
        </w:rPr>
        <w:t>Objetivos</w:t>
      </w:r>
    </w:p>
    <w:p w14:paraId="177CA5D6" w14:textId="77777777" w:rsidR="00CB2A3D" w:rsidRDefault="00CB2A3D" w:rsidP="00CB2A3D">
      <w:pPr>
        <w:pStyle w:val="ListParagraph"/>
        <w:numPr>
          <w:ilvl w:val="1"/>
          <w:numId w:val="1"/>
        </w:numPr>
        <w:rPr>
          <w:sz w:val="32"/>
          <w:szCs w:val="32"/>
          <w:lang w:val="pt-BR"/>
        </w:rPr>
      </w:pPr>
      <w:r w:rsidRPr="00CB2A3D">
        <w:rPr>
          <w:sz w:val="32"/>
          <w:szCs w:val="32"/>
          <w:lang w:val="pt-BR"/>
        </w:rPr>
        <w:t>Pesquisa por projetos similares:</w:t>
      </w:r>
    </w:p>
    <w:p w14:paraId="23F2C79A" w14:textId="77777777" w:rsidR="00CB2A3D" w:rsidRDefault="00CB2A3D" w:rsidP="00CB2A3D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Times New Roman"/>
          <w:sz w:val="28"/>
          <w:szCs w:val="28"/>
          <w:lang w:val="pt-BR"/>
        </w:rPr>
      </w:pPr>
      <w:r w:rsidRPr="00CB2A3D">
        <w:rPr>
          <w:rFonts w:ascii="Calibri" w:eastAsia="Times New Roman" w:hAnsi="Calibri" w:cs="Times New Roman"/>
          <w:sz w:val="28"/>
          <w:szCs w:val="28"/>
          <w:lang w:val="pt-BR"/>
        </w:rPr>
        <w:t>Apresentar no mínimo dois projetos com afinidade ao proposto, deve fazer um pequeno estudo desses projetos</w:t>
      </w:r>
      <w:r>
        <w:rPr>
          <w:rFonts w:ascii="Calibri" w:eastAsia="Times New Roman" w:hAnsi="Calibri" w:cs="Times New Roman"/>
          <w:sz w:val="28"/>
          <w:szCs w:val="28"/>
          <w:lang w:val="pt-BR"/>
        </w:rPr>
        <w:t>:</w:t>
      </w:r>
    </w:p>
    <w:p w14:paraId="33E03603" w14:textId="77777777" w:rsidR="00CB2A3D" w:rsidRDefault="005A4867" w:rsidP="005A4867">
      <w:pPr>
        <w:pStyle w:val="ListParagraph"/>
        <w:numPr>
          <w:ilvl w:val="0"/>
          <w:numId w:val="3"/>
        </w:numPr>
        <w:jc w:val="both"/>
        <w:rPr>
          <w:rFonts w:ascii="Calibri" w:eastAsia="Times New Roman" w:hAnsi="Calibri" w:cs="Times New Roman"/>
          <w:sz w:val="28"/>
          <w:szCs w:val="28"/>
        </w:rPr>
      </w:pPr>
      <w:r w:rsidRPr="005A4867">
        <w:rPr>
          <w:rFonts w:ascii="Calibri" w:eastAsia="Times New Roman" w:hAnsi="Calibri" w:cs="Times New Roman"/>
          <w:sz w:val="28"/>
          <w:szCs w:val="28"/>
        </w:rPr>
        <w:t>Smart Repetition Counter</w:t>
      </w:r>
      <w:r w:rsidR="00EA422F">
        <w:rPr>
          <w:rFonts w:ascii="Calibri" w:eastAsia="Times New Roman" w:hAnsi="Calibri" w:cs="Times New Roman"/>
          <w:sz w:val="28"/>
          <w:szCs w:val="28"/>
        </w:rPr>
        <w:t>:</w:t>
      </w:r>
    </w:p>
    <w:p w14:paraId="3B84ED7A" w14:textId="77777777" w:rsidR="00255384" w:rsidRDefault="00EA422F" w:rsidP="00255384">
      <w:pPr>
        <w:pStyle w:val="ListParagraph"/>
        <w:ind w:left="2160" w:firstLine="720"/>
        <w:jc w:val="both"/>
        <w:rPr>
          <w:rFonts w:ascii="Calibri" w:eastAsia="Times New Roman" w:hAnsi="Calibri" w:cs="Times New Roman"/>
          <w:i/>
          <w:iCs/>
          <w:lang w:val="pt-PT"/>
        </w:rPr>
      </w:pPr>
      <w:r w:rsidRPr="00EA422F">
        <w:rPr>
          <w:rFonts w:ascii="Calibri" w:eastAsia="Times New Roman" w:hAnsi="Calibri" w:cs="Times New Roman"/>
          <w:lang w:val="pt-PT"/>
        </w:rPr>
        <w:t xml:space="preserve">Esse dispositivo é um </w:t>
      </w:r>
      <w:r w:rsidRPr="00EA422F">
        <w:rPr>
          <w:rFonts w:ascii="Calibri" w:eastAsia="Times New Roman" w:hAnsi="Calibri" w:cs="Times New Roman"/>
          <w:i/>
          <w:iCs/>
          <w:lang w:val="pt-PT"/>
        </w:rPr>
        <w:t>w</w:t>
      </w:r>
      <w:r>
        <w:rPr>
          <w:rFonts w:ascii="Calibri" w:eastAsia="Times New Roman" w:hAnsi="Calibri" w:cs="Times New Roman"/>
          <w:i/>
          <w:iCs/>
          <w:lang w:val="pt-PT"/>
        </w:rPr>
        <w:t xml:space="preserve">earable </w:t>
      </w:r>
      <w:r>
        <w:rPr>
          <w:rFonts w:ascii="Calibri" w:eastAsia="Times New Roman" w:hAnsi="Calibri" w:cs="Times New Roman"/>
          <w:lang w:val="pt-PT"/>
        </w:rPr>
        <w:t xml:space="preserve">que possui uma tela LCD e alguns botões em formato de seta para selecionar o numero de repetições escolhidos. O dispositivo também possui um acelerómetro/giroscópio, um processador, memória, bateria e um adaptador para network. O aparelho possui dois modos básicos: o </w:t>
      </w:r>
      <w:r w:rsidRPr="00EA422F">
        <w:rPr>
          <w:rFonts w:ascii="Calibri" w:eastAsia="Times New Roman" w:hAnsi="Calibri" w:cs="Times New Roman"/>
          <w:i/>
          <w:iCs/>
          <w:lang w:val="pt-PT"/>
        </w:rPr>
        <w:t>learning mode</w:t>
      </w:r>
      <w:r>
        <w:rPr>
          <w:rFonts w:ascii="Calibri" w:eastAsia="Times New Roman" w:hAnsi="Calibri" w:cs="Times New Roman"/>
          <w:lang w:val="pt-PT"/>
        </w:rPr>
        <w:t xml:space="preserve"> e o </w:t>
      </w:r>
      <w:r w:rsidRPr="00EA422F">
        <w:rPr>
          <w:rFonts w:ascii="Calibri" w:eastAsia="Times New Roman" w:hAnsi="Calibri" w:cs="Times New Roman"/>
          <w:i/>
          <w:iCs/>
          <w:lang w:val="pt-PT"/>
        </w:rPr>
        <w:t>workout mode</w:t>
      </w:r>
      <w:r>
        <w:rPr>
          <w:rFonts w:ascii="Calibri" w:eastAsia="Times New Roman" w:hAnsi="Calibri" w:cs="Times New Roman"/>
          <w:lang w:val="pt-PT"/>
        </w:rPr>
        <w:t xml:space="preserve">. No </w:t>
      </w:r>
      <w:r w:rsidRPr="00EA422F">
        <w:rPr>
          <w:rFonts w:ascii="Calibri" w:eastAsia="Times New Roman" w:hAnsi="Calibri" w:cs="Times New Roman"/>
          <w:i/>
          <w:iCs/>
          <w:lang w:val="pt-PT"/>
        </w:rPr>
        <w:t>learning mode</w:t>
      </w:r>
      <w:r>
        <w:rPr>
          <w:rFonts w:ascii="Calibri" w:eastAsia="Times New Roman" w:hAnsi="Calibri" w:cs="Times New Roman"/>
          <w:i/>
          <w:iCs/>
          <w:lang w:val="pt-PT"/>
        </w:rPr>
        <w:t xml:space="preserve"> </w:t>
      </w:r>
      <w:r w:rsidRPr="00EA422F">
        <w:rPr>
          <w:rFonts w:ascii="Calibri" w:eastAsia="Times New Roman" w:hAnsi="Calibri" w:cs="Times New Roman"/>
          <w:lang w:val="pt-PT"/>
        </w:rPr>
        <w:t xml:space="preserve">o </w:t>
      </w:r>
      <w:r>
        <w:rPr>
          <w:rFonts w:ascii="Calibri" w:eastAsia="Times New Roman" w:hAnsi="Calibri" w:cs="Times New Roman"/>
          <w:lang w:val="pt-PT"/>
        </w:rPr>
        <w:t xml:space="preserve">usuário ensina um exercício para o aparelho. Ele coloca um nome para o exercício usando os botões em formato de seta, coloca o dispositivo em algum lugar do corpo, e faz cerca de 10 repetições daquele exercício. A cada repetição o dispositivo salva os dados do acelerómetro/ giroscópio. Após as repetições, o aparelho usa esses dados para construir um modelo de repetição, com algumas tolerâncias </w:t>
      </w:r>
      <w:r w:rsidR="00255384">
        <w:rPr>
          <w:rFonts w:ascii="Calibri" w:eastAsia="Times New Roman" w:hAnsi="Calibri" w:cs="Times New Roman"/>
          <w:lang w:val="pt-PT"/>
        </w:rPr>
        <w:t xml:space="preserve">possibilitando pequenas variações no exercício do usuário. Uma vez que o usuário “ensinou” o exercício ao aparelho, tal exercício fica disponível na lista de exercícios do </w:t>
      </w:r>
      <w:r w:rsidR="00255384" w:rsidRPr="00EA422F">
        <w:rPr>
          <w:rFonts w:ascii="Calibri" w:eastAsia="Times New Roman" w:hAnsi="Calibri" w:cs="Times New Roman"/>
          <w:i/>
          <w:iCs/>
          <w:lang w:val="pt-PT"/>
        </w:rPr>
        <w:t xml:space="preserve">workout </w:t>
      </w:r>
      <w:r w:rsidR="00255384" w:rsidRPr="00EA422F">
        <w:rPr>
          <w:rFonts w:ascii="Calibri" w:eastAsia="Times New Roman" w:hAnsi="Calibri" w:cs="Times New Roman"/>
          <w:i/>
          <w:iCs/>
          <w:lang w:val="pt-PT"/>
        </w:rPr>
        <w:t>mode</w:t>
      </w:r>
      <w:r w:rsidR="00255384">
        <w:rPr>
          <w:rFonts w:ascii="Calibri" w:eastAsia="Times New Roman" w:hAnsi="Calibri" w:cs="Times New Roman"/>
          <w:i/>
          <w:iCs/>
          <w:lang w:val="pt-PT"/>
        </w:rPr>
        <w:t>.</w:t>
      </w:r>
    </w:p>
    <w:p w14:paraId="759739BC" w14:textId="77777777" w:rsidR="00255384" w:rsidRDefault="00255384" w:rsidP="00255384">
      <w:pPr>
        <w:pStyle w:val="ListParagraph"/>
        <w:ind w:left="2160" w:firstLine="720"/>
        <w:jc w:val="both"/>
        <w:rPr>
          <w:rFonts w:ascii="Calibri" w:eastAsia="Times New Roman" w:hAnsi="Calibri" w:cs="Times New Roman"/>
          <w:lang w:val="pt-PT"/>
        </w:rPr>
      </w:pPr>
      <w:r>
        <w:rPr>
          <w:rFonts w:ascii="Calibri" w:eastAsia="Times New Roman" w:hAnsi="Calibri" w:cs="Times New Roman"/>
          <w:lang w:val="pt-PT"/>
        </w:rPr>
        <w:t xml:space="preserve">Depois de programar os exercícios, o </w:t>
      </w:r>
      <w:r w:rsidRPr="00255384">
        <w:rPr>
          <w:rFonts w:ascii="Calibri" w:eastAsia="Times New Roman" w:hAnsi="Calibri" w:cs="Times New Roman"/>
          <w:i/>
          <w:iCs/>
          <w:lang w:val="pt-PT"/>
        </w:rPr>
        <w:t>workout mode</w:t>
      </w:r>
      <w:r>
        <w:rPr>
          <w:rFonts w:ascii="Calibri" w:eastAsia="Times New Roman" w:hAnsi="Calibri" w:cs="Times New Roman"/>
          <w:lang w:val="pt-PT"/>
        </w:rPr>
        <w:t xml:space="preserve"> pode ser usado. O usuário seleciona qual exercício usando as setas e pressiona o botão </w:t>
      </w:r>
      <w:r w:rsidRPr="00255384">
        <w:rPr>
          <w:rFonts w:ascii="Calibri" w:eastAsia="Times New Roman" w:hAnsi="Calibri" w:cs="Times New Roman"/>
          <w:i/>
          <w:iCs/>
          <w:lang w:val="pt-PT"/>
        </w:rPr>
        <w:t>select</w:t>
      </w:r>
      <w:r>
        <w:rPr>
          <w:rFonts w:ascii="Calibri" w:eastAsia="Times New Roman" w:hAnsi="Calibri" w:cs="Times New Roman"/>
          <w:lang w:val="pt-PT"/>
        </w:rPr>
        <w:t xml:space="preserve"> para começar a contagem. Quando o usuário fizer as repetições do exercício, o aparelho compara o modelo de exercício ao movimento sendo executado, capturado pelo acelerómetro/giroscópio. A cada repetição feita, a tela LCD é atualizada para mostrar o número de repetições já feitas.</w:t>
      </w:r>
    </w:p>
    <w:p w14:paraId="458EC806" w14:textId="77777777" w:rsidR="00255384" w:rsidRPr="00255384" w:rsidRDefault="00255384" w:rsidP="00255384">
      <w:pPr>
        <w:pStyle w:val="ListParagraph"/>
        <w:ind w:left="2160" w:firstLine="720"/>
        <w:jc w:val="both"/>
        <w:rPr>
          <w:rFonts w:ascii="Calibri" w:eastAsia="Times New Roman" w:hAnsi="Calibri" w:cs="Times New Roman"/>
          <w:lang w:val="pt-PT"/>
        </w:rPr>
      </w:pPr>
      <w:r>
        <w:rPr>
          <w:rFonts w:ascii="Calibri" w:eastAsia="Times New Roman" w:hAnsi="Calibri" w:cs="Times New Roman"/>
          <w:lang w:val="pt-PT"/>
        </w:rPr>
        <w:t xml:space="preserve">Esse projeto não prevê uma conexão </w:t>
      </w:r>
      <w:r w:rsidR="00CA7D8C">
        <w:rPr>
          <w:rFonts w:ascii="Calibri" w:eastAsia="Times New Roman" w:hAnsi="Calibri" w:cs="Times New Roman"/>
          <w:lang w:val="pt-PT"/>
        </w:rPr>
        <w:t xml:space="preserve">com a internet para transmissão de dados, porém diz que isso seria um benefício adicional.  </w:t>
      </w:r>
      <w:r>
        <w:rPr>
          <w:rFonts w:ascii="Calibri" w:eastAsia="Times New Roman" w:hAnsi="Calibri" w:cs="Times New Roman"/>
          <w:lang w:val="pt-PT"/>
        </w:rPr>
        <w:t xml:space="preserve"> </w:t>
      </w:r>
    </w:p>
    <w:p w14:paraId="119C6939" w14:textId="77777777" w:rsidR="00EA422F" w:rsidRPr="00EA422F" w:rsidRDefault="00EA422F" w:rsidP="00EA422F">
      <w:pPr>
        <w:pStyle w:val="ListParagraph"/>
        <w:ind w:left="2160"/>
        <w:jc w:val="both"/>
        <w:rPr>
          <w:rFonts w:ascii="Calibri" w:eastAsia="Times New Roman" w:hAnsi="Calibri" w:cs="Times New Roman"/>
          <w:lang w:val="pt-PT"/>
        </w:rPr>
      </w:pPr>
      <w:r>
        <w:rPr>
          <w:rFonts w:ascii="Calibri" w:eastAsia="Times New Roman" w:hAnsi="Calibri" w:cs="Times New Roman"/>
          <w:lang w:val="pt-PT"/>
        </w:rPr>
        <w:t xml:space="preserve"> </w:t>
      </w:r>
    </w:p>
    <w:p w14:paraId="387D576B" w14:textId="77777777" w:rsidR="00C22E8D" w:rsidRDefault="00273FF1" w:rsidP="00C22E8D">
      <w:pPr>
        <w:pStyle w:val="ListParagraph"/>
        <w:numPr>
          <w:ilvl w:val="0"/>
          <w:numId w:val="3"/>
        </w:numPr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Reps &amp; Sets</w:t>
      </w:r>
      <w:r w:rsidR="00C22E8D">
        <w:rPr>
          <w:rFonts w:ascii="Calibri" w:eastAsia="Times New Roman" w:hAnsi="Calibri" w:cs="Times New Roman"/>
          <w:sz w:val="28"/>
          <w:szCs w:val="28"/>
        </w:rPr>
        <w:t>:</w:t>
      </w:r>
    </w:p>
    <w:p w14:paraId="3B8F880D" w14:textId="77777777" w:rsidR="00273FF1" w:rsidRPr="00273FF1" w:rsidRDefault="00273FF1" w:rsidP="00273FF1">
      <w:pPr>
        <w:ind w:left="2160" w:firstLine="720"/>
        <w:jc w:val="both"/>
        <w:rPr>
          <w:rFonts w:ascii="Calibri" w:eastAsia="Times New Roman" w:hAnsi="Calibri" w:cs="Times New Roman"/>
          <w:lang w:val="pt-BR"/>
        </w:rPr>
      </w:pPr>
      <w:r w:rsidRPr="00273FF1">
        <w:rPr>
          <w:rFonts w:ascii="Calibri" w:eastAsia="Times New Roman" w:hAnsi="Calibri" w:cs="Times New Roman"/>
          <w:lang w:val="pt-BR"/>
        </w:rPr>
        <w:t>Reps &amp; Sets é um aplicativo o qual monta um treino aca</w:t>
      </w:r>
      <w:r>
        <w:rPr>
          <w:rFonts w:ascii="Calibri" w:eastAsia="Times New Roman" w:hAnsi="Calibri" w:cs="Times New Roman"/>
          <w:lang w:val="pt-BR"/>
        </w:rPr>
        <w:t xml:space="preserve">demia e ensina o usuário a fazer os exercícios via tutorias. Como um adicional ao aplicativo, é possível conectá-lo ao </w:t>
      </w:r>
      <w:proofErr w:type="spellStart"/>
      <w:r>
        <w:rPr>
          <w:rFonts w:ascii="Calibri" w:eastAsia="Times New Roman" w:hAnsi="Calibri" w:cs="Times New Roman"/>
          <w:lang w:val="pt-BR"/>
        </w:rPr>
        <w:t>apple</w:t>
      </w:r>
      <w:proofErr w:type="spellEnd"/>
      <w:r>
        <w:rPr>
          <w:rFonts w:ascii="Calibri" w:eastAsia="Times New Roman" w:hAnsi="Calibri" w:cs="Times New Roman"/>
          <w:lang w:val="pt-BR"/>
        </w:rPr>
        <w:t xml:space="preserve"> </w:t>
      </w:r>
      <w:proofErr w:type="spellStart"/>
      <w:r>
        <w:rPr>
          <w:rFonts w:ascii="Calibri" w:eastAsia="Times New Roman" w:hAnsi="Calibri" w:cs="Times New Roman"/>
          <w:lang w:val="pt-BR"/>
        </w:rPr>
        <w:t>watch</w:t>
      </w:r>
      <w:proofErr w:type="spellEnd"/>
      <w:r>
        <w:rPr>
          <w:rFonts w:ascii="Calibri" w:eastAsia="Times New Roman" w:hAnsi="Calibri" w:cs="Times New Roman"/>
          <w:lang w:val="pt-BR"/>
        </w:rPr>
        <w:t xml:space="preserve"> o qual mostra na tela quantas repetições do exercício escolhido já foram feitas. Além disso é possível programar um tempo de descanso que começa </w:t>
      </w:r>
      <w:r>
        <w:rPr>
          <w:rFonts w:ascii="Calibri" w:eastAsia="Times New Roman" w:hAnsi="Calibri" w:cs="Times New Roman"/>
          <w:lang w:val="pt-BR"/>
        </w:rPr>
        <w:lastRenderedPageBreak/>
        <w:t>automaticamente após o término das repetições e mostra qual deve ser o próximo exercício a ser feito</w:t>
      </w:r>
      <w:bookmarkStart w:id="0" w:name="_GoBack"/>
      <w:bookmarkEnd w:id="0"/>
      <w:r>
        <w:rPr>
          <w:rFonts w:ascii="Calibri" w:eastAsia="Times New Roman" w:hAnsi="Calibri" w:cs="Times New Roman"/>
          <w:lang w:val="pt-BR"/>
        </w:rPr>
        <w:t>.</w:t>
      </w:r>
    </w:p>
    <w:p w14:paraId="0C632EF2" w14:textId="77777777" w:rsidR="00CB2A3D" w:rsidRDefault="00CB2A3D" w:rsidP="00CB2A3D">
      <w:pPr>
        <w:pStyle w:val="ListParagraph"/>
        <w:ind w:left="1800"/>
        <w:jc w:val="both"/>
        <w:rPr>
          <w:rFonts w:ascii="Calibri" w:eastAsia="Times New Roman" w:hAnsi="Calibri" w:cs="Times New Roman"/>
          <w:sz w:val="28"/>
          <w:szCs w:val="28"/>
          <w:lang w:val="pt-BR"/>
        </w:rPr>
      </w:pPr>
    </w:p>
    <w:p w14:paraId="540CB3AF" w14:textId="77777777" w:rsidR="00CB2A3D" w:rsidRPr="00CB2A3D" w:rsidRDefault="00CB2A3D" w:rsidP="00CB2A3D">
      <w:pPr>
        <w:pStyle w:val="ListParagraph"/>
        <w:ind w:left="1800"/>
        <w:jc w:val="both"/>
        <w:rPr>
          <w:rFonts w:ascii="Calibri" w:eastAsia="Times New Roman" w:hAnsi="Calibri" w:cs="Times New Roman"/>
          <w:sz w:val="28"/>
          <w:szCs w:val="28"/>
          <w:lang w:val="pt-BR"/>
        </w:rPr>
      </w:pPr>
    </w:p>
    <w:p w14:paraId="06561C24" w14:textId="77777777" w:rsidR="00CB2A3D" w:rsidRPr="00CB2A3D" w:rsidRDefault="00CB2A3D" w:rsidP="00CB2A3D">
      <w:pPr>
        <w:pStyle w:val="ListParagraph"/>
        <w:ind w:left="1505"/>
        <w:rPr>
          <w:sz w:val="32"/>
          <w:szCs w:val="32"/>
          <w:lang w:val="pt-BR"/>
        </w:rPr>
      </w:pPr>
    </w:p>
    <w:sectPr w:rsidR="00CB2A3D" w:rsidRPr="00CB2A3D" w:rsidSect="00AE3B3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E3FFC"/>
    <w:multiLevelType w:val="multilevel"/>
    <w:tmpl w:val="BF325B32"/>
    <w:lvl w:ilvl="0">
      <w:start w:val="1"/>
      <w:numFmt w:val="decimal"/>
      <w:lvlText w:val="%1."/>
      <w:lvlJc w:val="left"/>
      <w:pPr>
        <w:ind w:left="785" w:hanging="360"/>
      </w:pPr>
      <w:rPr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50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5" w:hanging="2160"/>
      </w:pPr>
      <w:rPr>
        <w:rFonts w:hint="default"/>
      </w:rPr>
    </w:lvl>
  </w:abstractNum>
  <w:abstractNum w:abstractNumId="1">
    <w:nsid w:val="4AF84088"/>
    <w:multiLevelType w:val="hybridMultilevel"/>
    <w:tmpl w:val="7102CA18"/>
    <w:lvl w:ilvl="0" w:tplc="3D065AEC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571C2499"/>
    <w:multiLevelType w:val="hybridMultilevel"/>
    <w:tmpl w:val="83782F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5E8"/>
    <w:rsid w:val="001675E8"/>
    <w:rsid w:val="00255384"/>
    <w:rsid w:val="00273FF1"/>
    <w:rsid w:val="0040010B"/>
    <w:rsid w:val="005A4867"/>
    <w:rsid w:val="00822582"/>
    <w:rsid w:val="00AE3B3F"/>
    <w:rsid w:val="00C22E8D"/>
    <w:rsid w:val="00CA7D8C"/>
    <w:rsid w:val="00CB2A3D"/>
    <w:rsid w:val="00EA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8C95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5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E05131B-E908-1544-A112-E990FD4D7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328</Words>
  <Characters>1875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Cintra de Freitas Almeida</dc:creator>
  <cp:keywords/>
  <dc:description/>
  <cp:lastModifiedBy>Gabriela Cintra de Freitas Almeida</cp:lastModifiedBy>
  <cp:revision>1</cp:revision>
  <dcterms:created xsi:type="dcterms:W3CDTF">2017-03-10T21:23:00Z</dcterms:created>
  <dcterms:modified xsi:type="dcterms:W3CDTF">2017-03-11T02:08:00Z</dcterms:modified>
</cp:coreProperties>
</file>