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3C07B" w14:textId="77777777" w:rsidR="004A2762" w:rsidRDefault="004A2762" w:rsidP="00FE78B9">
      <w:pPr>
        <w:jc w:val="right"/>
        <w:rPr>
          <w:rFonts w:ascii="Arial" w:hAnsi="Arial" w:cs="Arial"/>
          <w:sz w:val="22"/>
          <w:szCs w:val="22"/>
          <w:lang w:val="es-PE" w:eastAsia="es-MX"/>
        </w:rPr>
      </w:pPr>
    </w:p>
    <w:p w14:paraId="1BCBD4E6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  <w:r>
        <w:rPr>
          <w:rFonts w:ascii="Arial" w:hAnsi="Arial" w:cs="Arial"/>
          <w:noProof/>
          <w:sz w:val="22"/>
          <w:szCs w:val="22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8A0186" wp14:editId="41695F4D">
                <wp:simplePos x="0" y="0"/>
                <wp:positionH relativeFrom="margin">
                  <wp:posOffset>3596640</wp:posOffset>
                </wp:positionH>
                <wp:positionV relativeFrom="paragraph">
                  <wp:posOffset>7620</wp:posOffset>
                </wp:positionV>
                <wp:extent cx="1276350" cy="209550"/>
                <wp:effectExtent l="0" t="0" r="19050" b="1905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E50812" w14:textId="53BD30B9" w:rsidR="004A2762" w:rsidRPr="004817B2" w:rsidRDefault="004A2762" w:rsidP="00C64C25">
                            <w:pPr>
                              <w:rPr>
                                <w:rFonts w:ascii="Arial" w:hAnsi="Arial" w:cs="Arial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 xml:space="preserve">SIGEDO: </w:t>
                            </w:r>
                            <w:r w:rsidRPr="00801CCA">
                              <w:rPr>
                                <w:rFonts w:ascii="Arial" w:hAnsi="Arial" w:cs="Arial"/>
                                <w:noProof/>
                                <w:sz w:val="16"/>
                              </w:rPr>
                              <w:t>5</w:t>
                            </w:r>
                            <w:r w:rsidR="00131D2D">
                              <w:rPr>
                                <w:rFonts w:ascii="Arial" w:hAnsi="Arial" w:cs="Arial"/>
                                <w:noProof/>
                                <w:sz w:val="16"/>
                              </w:rPr>
                              <w:t>7</w:t>
                            </w:r>
                            <w:r w:rsidR="00535A2C">
                              <w:rPr>
                                <w:rFonts w:ascii="Arial" w:hAnsi="Arial" w:cs="Arial"/>
                                <w:noProof/>
                                <w:sz w:val="16"/>
                              </w:rPr>
                              <w:t>8</w:t>
                            </w:r>
                            <w:r w:rsidR="00501A86">
                              <w:rPr>
                                <w:rFonts w:ascii="Arial" w:hAnsi="Arial" w:cs="Arial"/>
                                <w:noProof/>
                                <w:sz w:val="16"/>
                              </w:rPr>
                              <w:t>9</w:t>
                            </w:r>
                            <w:r w:rsidR="00535A2C">
                              <w:rPr>
                                <w:rFonts w:ascii="Arial" w:hAnsi="Arial" w:cs="Arial"/>
                                <w:noProof/>
                                <w:sz w:val="16"/>
                              </w:rPr>
                              <w:t>7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-2026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A0186" id="_x0000_t202" coordsize="21600,21600" o:spt="202" path="m,l,21600r21600,l21600,xe">
                <v:stroke joinstyle="miter"/>
                <v:path gradientshapeok="t" o:connecttype="rect"/>
              </v:shapetype>
              <v:shape id="Cuadro de texto 14" o:spid="_x0000_s1026" type="#_x0000_t202" style="position:absolute;margin-left:283.2pt;margin-top:.6pt;width:100.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" fillcolor="white [3201]" strokeweight=".5pt">
                <v:textbox>
                  <w:txbxContent>
                    <w:p w14:paraId="51E50812" w14:textId="53BD30B9" w:rsidR="004A2762" w:rsidRPr="004817B2" w:rsidRDefault="004A2762" w:rsidP="00C64C25">
                      <w:pPr>
                        <w:rPr>
                          <w:rFonts w:ascii="Arial" w:hAnsi="Arial" w:cs="Arial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</w:rPr>
                        <w:t xml:space="preserve">SIGEDO: </w:t>
                      </w:r>
                      <w:r w:rsidRPr="00801CCA">
                        <w:rPr>
                          <w:rFonts w:ascii="Arial" w:hAnsi="Arial" w:cs="Arial"/>
                          <w:noProof/>
                          <w:sz w:val="16"/>
                        </w:rPr>
                        <w:t>5</w:t>
                      </w:r>
                      <w:r w:rsidR="00131D2D">
                        <w:rPr>
                          <w:rFonts w:ascii="Arial" w:hAnsi="Arial" w:cs="Arial"/>
                          <w:noProof/>
                          <w:sz w:val="16"/>
                        </w:rPr>
                        <w:t>7</w:t>
                      </w:r>
                      <w:r w:rsidR="00535A2C">
                        <w:rPr>
                          <w:rFonts w:ascii="Arial" w:hAnsi="Arial" w:cs="Arial"/>
                          <w:noProof/>
                          <w:sz w:val="16"/>
                        </w:rPr>
                        <w:t>8</w:t>
                      </w:r>
                      <w:r w:rsidR="00501A86">
                        <w:rPr>
                          <w:rFonts w:ascii="Arial" w:hAnsi="Arial" w:cs="Arial"/>
                          <w:noProof/>
                          <w:sz w:val="16"/>
                        </w:rPr>
                        <w:t>9</w:t>
                      </w:r>
                      <w:r w:rsidR="00535A2C">
                        <w:rPr>
                          <w:rFonts w:ascii="Arial" w:hAnsi="Arial" w:cs="Arial"/>
                          <w:noProof/>
                          <w:sz w:val="16"/>
                        </w:rPr>
                        <w:t>7</w:t>
                      </w:r>
                      <w:r>
                        <w:rPr>
                          <w:rFonts w:ascii="Arial" w:hAnsi="Arial" w:cs="Arial"/>
                          <w:sz w:val="16"/>
                        </w:rPr>
                        <w:t>-2026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Arial" w:hAnsi="Arial" w:cs="Arial"/>
          <w:sz w:val="22"/>
          <w:szCs w:val="22"/>
          <w:lang w:val="es-PE" w:eastAsia="es-MX"/>
        </w:rPr>
        <w:t>San Isidro</w:t>
      </w:r>
      <w:r w:rsidRPr="00786E20">
        <w:rPr>
          <w:rFonts w:ascii="Arial" w:hAnsi="Arial" w:cs="Arial"/>
          <w:sz w:val="22"/>
          <w:szCs w:val="22"/>
          <w:lang w:val="es-PE" w:eastAsia="es-MX"/>
        </w:rPr>
        <w:t xml:space="preserve">, </w:t>
      </w:r>
    </w:p>
    <w:p w14:paraId="75B34774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</w:p>
    <w:p w14:paraId="79C92D6A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</w:p>
    <w:p w14:paraId="35E03A83" w14:textId="77777777" w:rsidR="004A2762" w:rsidRPr="00D405DE" w:rsidRDefault="004A2762" w:rsidP="00C64C25">
      <w:pPr>
        <w:keepNext/>
        <w:outlineLvl w:val="2"/>
        <w:rPr>
          <w:rFonts w:ascii="Arial" w:hAnsi="Arial" w:cs="Arial"/>
          <w:b/>
          <w:sz w:val="22"/>
          <w:szCs w:val="22"/>
          <w:u w:val="single"/>
          <w:lang w:val="es-PE" w:eastAsia="es-MX"/>
        </w:rPr>
      </w:pPr>
      <w:r w:rsidRPr="00D405DE">
        <w:rPr>
          <w:rFonts w:ascii="Arial" w:hAnsi="Arial" w:cs="Arial"/>
          <w:b/>
          <w:sz w:val="22"/>
          <w:szCs w:val="22"/>
          <w:u w:val="single"/>
          <w:lang w:val="es-PE" w:eastAsia="es-MX"/>
        </w:rPr>
        <w:t>OFICIO N°</w:t>
      </w:r>
      <w:r>
        <w:rPr>
          <w:rFonts w:ascii="Arial" w:hAnsi="Arial" w:cs="Arial"/>
          <w:b/>
          <w:sz w:val="22"/>
          <w:szCs w:val="22"/>
          <w:u w:val="single"/>
          <w:lang w:val="es-PE" w:eastAsia="es-MX"/>
        </w:rPr>
        <w:t xml:space="preserve">      </w:t>
      </w:r>
      <w:r w:rsidRPr="00D405DE">
        <w:rPr>
          <w:rFonts w:ascii="Arial" w:hAnsi="Arial" w:cs="Arial"/>
          <w:b/>
          <w:sz w:val="22"/>
          <w:szCs w:val="22"/>
          <w:u w:val="single"/>
          <w:lang w:val="es-PE" w:eastAsia="es-MX"/>
        </w:rPr>
        <w:t>-202</w:t>
      </w:r>
      <w:r>
        <w:rPr>
          <w:rFonts w:ascii="Arial" w:hAnsi="Arial" w:cs="Arial"/>
          <w:b/>
          <w:sz w:val="22"/>
          <w:szCs w:val="22"/>
          <w:u w:val="single"/>
          <w:lang w:val="es-PE" w:eastAsia="es-MX"/>
        </w:rPr>
        <w:t>6</w:t>
      </w:r>
      <w:r w:rsidRPr="00D405DE">
        <w:rPr>
          <w:rFonts w:ascii="Arial" w:hAnsi="Arial" w:cs="Arial"/>
          <w:b/>
          <w:sz w:val="22"/>
          <w:szCs w:val="22"/>
          <w:u w:val="single"/>
          <w:lang w:val="es-PE" w:eastAsia="es-MX"/>
        </w:rPr>
        <w:t>-MINEDU/VMGI-PRONABEC</w:t>
      </w:r>
      <w:r>
        <w:rPr>
          <w:rFonts w:ascii="Arial" w:hAnsi="Arial" w:cs="Arial"/>
          <w:b/>
          <w:sz w:val="22"/>
          <w:szCs w:val="22"/>
          <w:u w:val="single"/>
          <w:lang w:val="es-PE" w:eastAsia="es-MX"/>
        </w:rPr>
        <w:t>-DIBEC</w:t>
      </w:r>
    </w:p>
    <w:p w14:paraId="763188EE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</w:p>
    <w:p w14:paraId="655F0E64" w14:textId="0D9BC6F6" w:rsidR="004A2762" w:rsidRPr="00CD3FA1" w:rsidRDefault="004A2762" w:rsidP="00C64C25">
      <w:pPr>
        <w:jc w:val="both"/>
        <w:rPr>
          <w:rFonts w:ascii="Arial" w:hAnsi="Arial" w:cs="Arial"/>
          <w:sz w:val="22"/>
          <w:szCs w:val="22"/>
          <w:lang w:val="es-PE"/>
        </w:rPr>
      </w:pPr>
      <w:r>
        <w:rPr>
          <w:rFonts w:ascii="Arial" w:hAnsi="Arial" w:cs="Arial"/>
          <w:sz w:val="22"/>
          <w:szCs w:val="22"/>
          <w:lang w:val="es-PE"/>
        </w:rPr>
        <w:t>Señor</w:t>
      </w:r>
      <w:r w:rsidR="00131D2D">
        <w:rPr>
          <w:rFonts w:ascii="Arial" w:hAnsi="Arial" w:cs="Arial"/>
          <w:sz w:val="22"/>
          <w:szCs w:val="22"/>
          <w:lang w:val="es-PE"/>
        </w:rPr>
        <w:t>ita</w:t>
      </w:r>
    </w:p>
    <w:p w14:paraId="4BDE7B76" w14:textId="77777777" w:rsidR="00501A86" w:rsidRPr="00501A86" w:rsidRDefault="00501A86" w:rsidP="00C64C25">
      <w:pPr>
        <w:rPr>
          <w:rFonts w:ascii="Arial" w:hAnsi="Arial" w:cs="Arial"/>
          <w:b/>
          <w:bCs/>
          <w:sz w:val="22"/>
          <w:szCs w:val="22"/>
          <w:u w:val="single"/>
          <w:lang w:val="es-PE"/>
        </w:rPr>
      </w:pPr>
      <w:r w:rsidRPr="00501A86">
        <w:rPr>
          <w:rFonts w:ascii="Arial" w:hAnsi="Arial" w:cs="Arial"/>
          <w:b/>
          <w:bCs/>
          <w:color w:val="000000"/>
          <w:sz w:val="22"/>
          <w:szCs w:val="22"/>
        </w:rPr>
        <w:t>MAINIA ROSITA SEKUTA KAYACH</w:t>
      </w:r>
      <w:r w:rsidRPr="00501A86">
        <w:rPr>
          <w:rFonts w:ascii="Arial" w:hAnsi="Arial" w:cs="Arial"/>
          <w:b/>
          <w:bCs/>
          <w:sz w:val="22"/>
          <w:szCs w:val="22"/>
          <w:u w:val="single"/>
          <w:lang w:val="es-PE"/>
        </w:rPr>
        <w:t xml:space="preserve"> </w:t>
      </w:r>
    </w:p>
    <w:p w14:paraId="4F6FE253" w14:textId="24BEEEDE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  <w:r w:rsidRPr="00547413">
        <w:rPr>
          <w:rFonts w:ascii="Arial" w:hAnsi="Arial" w:cs="Arial"/>
          <w:bCs/>
          <w:sz w:val="22"/>
          <w:szCs w:val="22"/>
          <w:u w:val="single"/>
          <w:lang w:val="es-PE"/>
        </w:rPr>
        <w:t>Presente.</w:t>
      </w:r>
      <w:r>
        <w:rPr>
          <w:rFonts w:ascii="Arial" w:hAnsi="Arial" w:cs="Arial"/>
          <w:bCs/>
          <w:sz w:val="22"/>
          <w:szCs w:val="22"/>
          <w:lang w:val="es-PE"/>
        </w:rPr>
        <w:t xml:space="preserve"> -</w:t>
      </w:r>
    </w:p>
    <w:p w14:paraId="124A6126" w14:textId="77777777" w:rsidR="004A2762" w:rsidRDefault="004A2762" w:rsidP="00C64C25">
      <w:pPr>
        <w:tabs>
          <w:tab w:val="left" w:pos="8504"/>
        </w:tabs>
        <w:ind w:right="-1"/>
        <w:jc w:val="both"/>
        <w:rPr>
          <w:rFonts w:ascii="Arial" w:eastAsia="Arial" w:hAnsi="Arial" w:cs="Arial"/>
          <w:sz w:val="22"/>
          <w:szCs w:val="22"/>
        </w:rPr>
      </w:pPr>
    </w:p>
    <w:tbl>
      <w:tblPr>
        <w:tblpPr w:leftFromText="141" w:rightFromText="141" w:vertAnchor="text" w:horzAnchor="margin" w:tblpXSpec="right" w:tblpY="140"/>
        <w:tblW w:w="6521" w:type="dxa"/>
        <w:tblLayout w:type="fixed"/>
        <w:tblLook w:val="04A0" w:firstRow="1" w:lastRow="0" w:firstColumn="1" w:lastColumn="0" w:noHBand="0" w:noVBand="1"/>
      </w:tblPr>
      <w:tblGrid>
        <w:gridCol w:w="1417"/>
        <w:gridCol w:w="404"/>
        <w:gridCol w:w="4700"/>
      </w:tblGrid>
      <w:tr w:rsidR="004A2762" w:rsidRPr="00CD3FA1" w14:paraId="502B2B0B" w14:textId="77777777" w:rsidTr="00D571E5">
        <w:trPr>
          <w:trHeight w:val="719"/>
        </w:trPr>
        <w:tc>
          <w:tcPr>
            <w:tcW w:w="1417" w:type="dxa"/>
          </w:tcPr>
          <w:p w14:paraId="4A7D9DDC" w14:textId="77777777" w:rsidR="004A2762" w:rsidRPr="00CD3FA1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CD3FA1">
              <w:rPr>
                <w:rFonts w:ascii="Arial" w:hAnsi="Arial" w:cs="Arial"/>
                <w:sz w:val="22"/>
                <w:szCs w:val="22"/>
                <w:lang w:val="es-PE"/>
              </w:rPr>
              <w:t>Asunto</w:t>
            </w:r>
          </w:p>
        </w:tc>
        <w:tc>
          <w:tcPr>
            <w:tcW w:w="404" w:type="dxa"/>
          </w:tcPr>
          <w:p w14:paraId="501DDD75" w14:textId="77777777" w:rsidR="004A2762" w:rsidRPr="00CD3FA1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CD3FA1">
              <w:rPr>
                <w:rFonts w:ascii="Arial" w:hAnsi="Arial" w:cs="Arial"/>
                <w:sz w:val="22"/>
                <w:szCs w:val="22"/>
                <w:lang w:val="es-PE"/>
              </w:rPr>
              <w:t>:</w:t>
            </w:r>
          </w:p>
        </w:tc>
        <w:tc>
          <w:tcPr>
            <w:tcW w:w="4700" w:type="dxa"/>
          </w:tcPr>
          <w:p w14:paraId="24C5B7DC" w14:textId="77777777" w:rsidR="004A2762" w:rsidRPr="007726CE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7726CE">
              <w:rPr>
                <w:rFonts w:ascii="Arial" w:eastAsia="Arial" w:hAnsi="Arial" w:cs="Arial"/>
                <w:sz w:val="22"/>
                <w:szCs w:val="22"/>
              </w:rPr>
              <w:t>mpliación excepcional de la duración del periodo de estudios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por el semestre 2026-II</w:t>
            </w:r>
            <w:r w:rsidRPr="007726CE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</w:tr>
      <w:tr w:rsidR="004A2762" w:rsidRPr="00CD3AC2" w14:paraId="75CE0590" w14:textId="77777777" w:rsidTr="00D571E5">
        <w:trPr>
          <w:trHeight w:val="424"/>
        </w:trPr>
        <w:tc>
          <w:tcPr>
            <w:tcW w:w="1417" w:type="dxa"/>
          </w:tcPr>
          <w:p w14:paraId="231F20B6" w14:textId="77777777" w:rsidR="004A2762" w:rsidRPr="00CD3FA1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CD3FA1">
              <w:rPr>
                <w:rFonts w:ascii="Arial" w:hAnsi="Arial" w:cs="Arial"/>
                <w:sz w:val="22"/>
                <w:szCs w:val="22"/>
                <w:lang w:val="es-PE"/>
              </w:rPr>
              <w:t>Referencia</w:t>
            </w:r>
          </w:p>
        </w:tc>
        <w:tc>
          <w:tcPr>
            <w:tcW w:w="404" w:type="dxa"/>
          </w:tcPr>
          <w:p w14:paraId="7C36A62D" w14:textId="77777777" w:rsidR="004A2762" w:rsidRPr="00B27E44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B27E44">
              <w:rPr>
                <w:rFonts w:ascii="Arial" w:hAnsi="Arial" w:cs="Arial"/>
                <w:sz w:val="22"/>
                <w:szCs w:val="22"/>
                <w:lang w:val="es-PE"/>
              </w:rPr>
              <w:t>:</w:t>
            </w:r>
          </w:p>
        </w:tc>
        <w:tc>
          <w:tcPr>
            <w:tcW w:w="4700" w:type="dxa"/>
          </w:tcPr>
          <w:p w14:paraId="5792182A" w14:textId="052A0C1F" w:rsidR="004A2762" w:rsidRPr="00AA6D34" w:rsidRDefault="004A2762" w:rsidP="00C64C25">
            <w:pPr>
              <w:pStyle w:val="Prrafodelista"/>
              <w:numPr>
                <w:ilvl w:val="0"/>
                <w:numId w:val="1"/>
              </w:numPr>
              <w:ind w:left="339" w:right="32"/>
              <w:jc w:val="both"/>
              <w:rPr>
                <w:rFonts w:ascii="Arial" w:eastAsia="Arial MT" w:hAnsi="Arial" w:cs="Arial"/>
                <w:sz w:val="22"/>
                <w:szCs w:val="22"/>
              </w:rPr>
            </w:pPr>
            <w:r w:rsidRPr="00AA6D34">
              <w:rPr>
                <w:rFonts w:ascii="Arial" w:hAnsi="Arial" w:cs="Arial"/>
                <w:sz w:val="22"/>
                <w:szCs w:val="22"/>
              </w:rPr>
              <w:t xml:space="preserve">Escrito de fecha </w:t>
            </w:r>
            <w:r w:rsidR="001A0104">
              <w:rPr>
                <w:rFonts w:ascii="Arial" w:hAnsi="Arial" w:cs="Arial"/>
                <w:sz w:val="22"/>
                <w:szCs w:val="22"/>
              </w:rPr>
              <w:t>1</w:t>
            </w:r>
            <w:r w:rsidR="00131D2D">
              <w:rPr>
                <w:rFonts w:ascii="Arial" w:hAnsi="Arial" w:cs="Arial"/>
                <w:sz w:val="22"/>
                <w:szCs w:val="22"/>
              </w:rPr>
              <w:t>7</w:t>
            </w:r>
            <w:r w:rsidRPr="00801CCA">
              <w:rPr>
                <w:rFonts w:ascii="Arial" w:hAnsi="Arial" w:cs="Arial"/>
                <w:noProof/>
                <w:sz w:val="22"/>
                <w:szCs w:val="22"/>
              </w:rPr>
              <w:t xml:space="preserve"> de ju</w:t>
            </w:r>
            <w:r w:rsidR="001A0104">
              <w:rPr>
                <w:rFonts w:ascii="Arial" w:hAnsi="Arial" w:cs="Arial"/>
                <w:noProof/>
                <w:sz w:val="22"/>
                <w:szCs w:val="22"/>
              </w:rPr>
              <w:t>l</w:t>
            </w:r>
            <w:r w:rsidRPr="00801CCA">
              <w:rPr>
                <w:rFonts w:ascii="Arial" w:hAnsi="Arial" w:cs="Arial"/>
                <w:noProof/>
                <w:sz w:val="22"/>
                <w:szCs w:val="22"/>
              </w:rPr>
              <w:t>io de 2026</w:t>
            </w:r>
          </w:p>
          <w:p w14:paraId="1AB5DB00" w14:textId="405B9437" w:rsidR="004A2762" w:rsidRPr="00AA6D34" w:rsidRDefault="004A2762" w:rsidP="00C64C25">
            <w:pPr>
              <w:pStyle w:val="Prrafodelista"/>
              <w:numPr>
                <w:ilvl w:val="0"/>
                <w:numId w:val="1"/>
              </w:numPr>
              <w:ind w:left="339" w:right="32"/>
              <w:jc w:val="both"/>
              <w:rPr>
                <w:rFonts w:ascii="Arial" w:eastAsia="Arial MT" w:hAnsi="Arial" w:cs="Arial"/>
                <w:sz w:val="22"/>
                <w:szCs w:val="22"/>
              </w:rPr>
            </w:pPr>
            <w:r w:rsidRPr="00AA6D34">
              <w:rPr>
                <w:rFonts w:ascii="Arial" w:eastAsia="Arial MT" w:hAnsi="Arial" w:cs="Arial"/>
                <w:spacing w:val="-1"/>
                <w:sz w:val="22"/>
                <w:szCs w:val="22"/>
              </w:rPr>
              <w:t>Informe</w:t>
            </w:r>
            <w:r>
              <w:rPr>
                <w:rFonts w:ascii="Arial" w:eastAsia="Arial MT" w:hAnsi="Arial" w:cs="Arial"/>
                <w:spacing w:val="-1"/>
                <w:sz w:val="22"/>
                <w:szCs w:val="22"/>
              </w:rPr>
              <w:t xml:space="preserve"> N°</w:t>
            </w:r>
            <w:r w:rsidRPr="00AA6D34">
              <w:rPr>
                <w:rFonts w:ascii="Arial" w:eastAsia="Arial MT" w:hAnsi="Arial" w:cs="Arial"/>
                <w:spacing w:val="-1"/>
                <w:sz w:val="22"/>
                <w:szCs w:val="22"/>
              </w:rPr>
              <w:t xml:space="preserve"> </w:t>
            </w:r>
            <w:r w:rsidR="001A0104">
              <w:rPr>
                <w:rFonts w:ascii="Arial" w:eastAsia="Arial MT" w:hAnsi="Arial" w:cs="Arial"/>
                <w:spacing w:val="-1"/>
                <w:sz w:val="22"/>
                <w:szCs w:val="22"/>
              </w:rPr>
              <w:t>6</w:t>
            </w:r>
            <w:r w:rsidR="00535A2C">
              <w:rPr>
                <w:rFonts w:ascii="Arial" w:eastAsia="Arial MT" w:hAnsi="Arial" w:cs="Arial"/>
                <w:spacing w:val="-1"/>
                <w:sz w:val="22"/>
                <w:szCs w:val="22"/>
              </w:rPr>
              <w:t>54</w:t>
            </w:r>
            <w:r w:rsidR="00501A86">
              <w:rPr>
                <w:rFonts w:ascii="Arial" w:eastAsia="Arial MT" w:hAnsi="Arial" w:cs="Arial"/>
                <w:spacing w:val="-1"/>
                <w:sz w:val="22"/>
                <w:szCs w:val="22"/>
              </w:rPr>
              <w:t>1</w:t>
            </w:r>
            <w:r>
              <w:rPr>
                <w:rFonts w:ascii="Arial" w:eastAsia="Arial MT" w:hAnsi="Arial" w:cs="Arial"/>
                <w:spacing w:val="-1"/>
                <w:sz w:val="22"/>
                <w:szCs w:val="22"/>
              </w:rPr>
              <w:t>-</w:t>
            </w:r>
            <w:r w:rsidRPr="00AA6D34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6</w:t>
            </w:r>
            <w:r w:rsidRPr="00AA6D34">
              <w:rPr>
                <w:rFonts w:ascii="Arial" w:hAnsi="Arial" w:cs="Arial"/>
                <w:sz w:val="22"/>
                <w:szCs w:val="22"/>
              </w:rPr>
              <w:t>-MINEDU/VMGI-PRONABEC-DIBEC-SUS</w:t>
            </w:r>
          </w:p>
          <w:p w14:paraId="4D9F5D60" w14:textId="77777777" w:rsidR="004A2762" w:rsidRPr="00B27E44" w:rsidRDefault="004A2762" w:rsidP="00D571E5">
            <w:pPr>
              <w:pStyle w:val="Prrafodelista"/>
              <w:ind w:left="339" w:right="32"/>
              <w:jc w:val="both"/>
              <w:rPr>
                <w:rFonts w:ascii="Arial" w:eastAsia="Calibri" w:hAnsi="Arial" w:cs="Arial"/>
                <w:sz w:val="22"/>
                <w:szCs w:val="22"/>
              </w:rPr>
            </w:pPr>
          </w:p>
        </w:tc>
      </w:tr>
    </w:tbl>
    <w:p w14:paraId="7BB84F68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68CB50C6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5AE6AFD8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5EF4CB3B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7025877F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6ACC1702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329B9BF1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</w:p>
    <w:p w14:paraId="16BA3BE7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</w:p>
    <w:p w14:paraId="0198CE1C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 mi consideración:</w:t>
      </w:r>
    </w:p>
    <w:p w14:paraId="5E27BCB2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</w:p>
    <w:p w14:paraId="357EDF2B" w14:textId="77777777" w:rsidR="004A2762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  <w:r w:rsidRPr="00CF7347">
        <w:rPr>
          <w:rFonts w:ascii="Arial" w:hAnsi="Arial" w:cs="Arial"/>
          <w:sz w:val="22"/>
          <w:szCs w:val="22"/>
        </w:rPr>
        <w:t>Es grato dirigirme a usted en relación a</w:t>
      </w:r>
      <w:r>
        <w:rPr>
          <w:rFonts w:ascii="Arial" w:hAnsi="Arial" w:cs="Arial"/>
          <w:sz w:val="22"/>
          <w:szCs w:val="22"/>
        </w:rPr>
        <w:t>l</w:t>
      </w:r>
      <w:r w:rsidRPr="00CF7347">
        <w:rPr>
          <w:rFonts w:ascii="Arial" w:hAnsi="Arial" w:cs="Arial"/>
          <w:sz w:val="22"/>
          <w:szCs w:val="22"/>
        </w:rPr>
        <w:t xml:space="preserve"> documento de la referencia</w:t>
      </w:r>
      <w:r>
        <w:rPr>
          <w:rFonts w:ascii="Arial" w:hAnsi="Arial" w:cs="Arial"/>
          <w:sz w:val="22"/>
          <w:szCs w:val="22"/>
        </w:rPr>
        <w:t xml:space="preserve"> a) </w:t>
      </w:r>
      <w:r w:rsidRPr="00CF7347">
        <w:rPr>
          <w:rFonts w:ascii="Arial" w:hAnsi="Arial" w:cs="Arial"/>
          <w:sz w:val="22"/>
          <w:szCs w:val="22"/>
        </w:rPr>
        <w:t xml:space="preserve">mediante </w:t>
      </w:r>
      <w:r>
        <w:rPr>
          <w:rFonts w:ascii="Arial" w:hAnsi="Arial" w:cs="Arial"/>
          <w:sz w:val="22"/>
          <w:szCs w:val="22"/>
        </w:rPr>
        <w:t xml:space="preserve">el cual solicita al PRONABEC, la ampliación </w:t>
      </w:r>
      <w:r w:rsidRPr="007726CE">
        <w:rPr>
          <w:rFonts w:ascii="Arial" w:eastAsia="Arial" w:hAnsi="Arial" w:cs="Arial"/>
          <w:sz w:val="22"/>
          <w:szCs w:val="22"/>
        </w:rPr>
        <w:t>excepcional de la duración del periodo de estudios</w:t>
      </w:r>
      <w:r>
        <w:rPr>
          <w:rFonts w:ascii="Arial" w:eastAsia="Arial" w:hAnsi="Arial" w:cs="Arial"/>
          <w:sz w:val="22"/>
          <w:szCs w:val="22"/>
        </w:rPr>
        <w:t xml:space="preserve"> por el semestre 2026-II</w:t>
      </w:r>
      <w:r>
        <w:rPr>
          <w:rFonts w:ascii="Arial" w:hAnsi="Arial" w:cs="Arial"/>
          <w:sz w:val="22"/>
          <w:szCs w:val="22"/>
        </w:rPr>
        <w:t>.</w:t>
      </w:r>
    </w:p>
    <w:p w14:paraId="5F444624" w14:textId="77777777" w:rsidR="004A2762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</w:p>
    <w:p w14:paraId="5943C4E5" w14:textId="77777777" w:rsidR="004A2762" w:rsidRPr="00B726D8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  <w:r w:rsidRPr="0082711F">
        <w:rPr>
          <w:rFonts w:ascii="Arial" w:hAnsi="Arial" w:cs="Arial"/>
          <w:sz w:val="22"/>
          <w:szCs w:val="22"/>
        </w:rPr>
        <w:t xml:space="preserve">Al respecto, </w:t>
      </w:r>
      <w:r>
        <w:rPr>
          <w:rFonts w:ascii="Arial" w:hAnsi="Arial" w:cs="Arial"/>
          <w:sz w:val="22"/>
          <w:szCs w:val="22"/>
        </w:rPr>
        <w:t>se</w:t>
      </w:r>
      <w:r w:rsidRPr="0082711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adjunta el</w:t>
      </w:r>
      <w:r w:rsidRPr="00CF7347">
        <w:rPr>
          <w:rFonts w:ascii="Arial" w:hAnsi="Arial" w:cs="Arial"/>
          <w:sz w:val="22"/>
          <w:szCs w:val="22"/>
        </w:rPr>
        <w:t xml:space="preserve"> documento de la referencia</w:t>
      </w:r>
      <w:r>
        <w:rPr>
          <w:rFonts w:ascii="Arial" w:hAnsi="Arial" w:cs="Arial"/>
          <w:sz w:val="22"/>
          <w:szCs w:val="22"/>
        </w:rPr>
        <w:t xml:space="preserve"> b) mediante el cual se brinda respuesta a su solicitud</w:t>
      </w:r>
      <w:r>
        <w:rPr>
          <w:rFonts w:ascii="Arial" w:eastAsia="Arial" w:hAnsi="Arial" w:cs="Arial"/>
          <w:bCs/>
          <w:sz w:val="22"/>
          <w:szCs w:val="22"/>
          <w:u w:color="000000"/>
        </w:rPr>
        <w:t>.</w:t>
      </w:r>
    </w:p>
    <w:p w14:paraId="17E55BA9" w14:textId="77777777" w:rsidR="004A2762" w:rsidRPr="00B726D8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</w:p>
    <w:p w14:paraId="54FA2D66" w14:textId="77777777" w:rsidR="004A2762" w:rsidRPr="00B726D8" w:rsidRDefault="004A2762" w:rsidP="00C64C25">
      <w:pPr>
        <w:tabs>
          <w:tab w:val="left" w:pos="8295"/>
        </w:tabs>
        <w:jc w:val="both"/>
        <w:rPr>
          <w:rFonts w:ascii="Arial" w:hAnsi="Arial" w:cs="Arial"/>
          <w:sz w:val="22"/>
          <w:szCs w:val="22"/>
        </w:rPr>
      </w:pPr>
      <w:r w:rsidRPr="00B726D8">
        <w:rPr>
          <w:rFonts w:ascii="Arial" w:hAnsi="Arial" w:cs="Arial"/>
          <w:sz w:val="22"/>
          <w:szCs w:val="22"/>
        </w:rPr>
        <w:t>Hago propicia la oportunidad para expresarle las muestras de mi especial consideración.</w:t>
      </w:r>
    </w:p>
    <w:p w14:paraId="1CAC7514" w14:textId="77777777" w:rsidR="004A2762" w:rsidRPr="00B726D8" w:rsidRDefault="004A2762" w:rsidP="00C64C25">
      <w:pPr>
        <w:tabs>
          <w:tab w:val="left" w:pos="8295"/>
        </w:tabs>
        <w:rPr>
          <w:rFonts w:ascii="Arial" w:hAnsi="Arial" w:cs="Arial"/>
          <w:bCs/>
          <w:sz w:val="22"/>
          <w:szCs w:val="22"/>
          <w:lang w:val="es-PE"/>
        </w:rPr>
      </w:pPr>
    </w:p>
    <w:p w14:paraId="1F143DA2" w14:textId="77777777" w:rsidR="004A2762" w:rsidRPr="00B726D8" w:rsidRDefault="004A2762" w:rsidP="00C64C25">
      <w:pPr>
        <w:tabs>
          <w:tab w:val="left" w:pos="8295"/>
        </w:tabs>
        <w:rPr>
          <w:rFonts w:ascii="Arial" w:hAnsi="Arial" w:cs="Arial"/>
          <w:bCs/>
          <w:sz w:val="22"/>
          <w:szCs w:val="22"/>
        </w:rPr>
      </w:pPr>
      <w:r w:rsidRPr="00B726D8">
        <w:rPr>
          <w:rFonts w:ascii="Arial" w:hAnsi="Arial" w:cs="Arial"/>
          <w:bCs/>
          <w:sz w:val="22"/>
          <w:szCs w:val="22"/>
        </w:rPr>
        <w:t>Atentamente,</w:t>
      </w:r>
    </w:p>
    <w:p w14:paraId="668D409F" w14:textId="77777777" w:rsidR="004A2762" w:rsidRPr="003053A2" w:rsidRDefault="004A2762" w:rsidP="00C64C25">
      <w:pPr>
        <w:tabs>
          <w:tab w:val="left" w:pos="8295"/>
        </w:tabs>
        <w:rPr>
          <w:rFonts w:ascii="Arial" w:hAnsi="Arial" w:cs="Arial"/>
          <w:bCs/>
          <w:sz w:val="22"/>
          <w:szCs w:val="22"/>
        </w:rPr>
      </w:pPr>
    </w:p>
    <w:p w14:paraId="53F50C9F" w14:textId="77777777" w:rsidR="004A2762" w:rsidRPr="003053A2" w:rsidRDefault="004A2762" w:rsidP="00C64C25">
      <w:pPr>
        <w:tabs>
          <w:tab w:val="left" w:pos="8295"/>
        </w:tabs>
        <w:rPr>
          <w:rFonts w:ascii="Arial" w:hAnsi="Arial" w:cs="Arial"/>
          <w:sz w:val="22"/>
          <w:szCs w:val="22"/>
        </w:rPr>
      </w:pPr>
    </w:p>
    <w:p w14:paraId="7AF20913" w14:textId="77777777" w:rsidR="004A2762" w:rsidRDefault="004A2762">
      <w:pPr>
        <w:sectPr w:rsidR="004A2762" w:rsidSect="004A2762">
          <w:headerReference w:type="default" r:id="rId8"/>
          <w:footerReference w:type="default" r:id="rId9"/>
          <w:pgSz w:w="11906" w:h="16838"/>
          <w:pgMar w:top="1418" w:right="1700" w:bottom="1135" w:left="1701" w:header="709" w:footer="546" w:gutter="0"/>
          <w:pgNumType w:start="1"/>
          <w:cols w:space="708"/>
          <w:docGrid w:linePitch="360"/>
        </w:sectPr>
      </w:pPr>
    </w:p>
    <w:p w14:paraId="32530B86" w14:textId="77777777" w:rsidR="004A2762" w:rsidRDefault="004A2762"/>
    <w:sectPr w:rsidR="004A2762" w:rsidSect="004A2762">
      <w:headerReference w:type="default" r:id="rId10"/>
      <w:footerReference w:type="default" r:id="rId11"/>
      <w:type w:val="continuous"/>
      <w:pgSz w:w="11906" w:h="16838"/>
      <w:pgMar w:top="1418" w:right="1700" w:bottom="1135" w:left="1701" w:header="709" w:footer="5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B639F" w14:textId="77777777" w:rsidR="00572732" w:rsidRDefault="00572732">
      <w:r>
        <w:separator/>
      </w:r>
    </w:p>
  </w:endnote>
  <w:endnote w:type="continuationSeparator" w:id="0">
    <w:p w14:paraId="0B94880C" w14:textId="77777777" w:rsidR="00572732" w:rsidRDefault="005727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3B0B4" w14:textId="77777777" w:rsidR="004A2762" w:rsidRDefault="004A2762" w:rsidP="00D571E5">
    <w:pPr>
      <w:ind w:left="4248" w:right="261"/>
      <w:rPr>
        <w:color w:val="222A35" w:themeColor="text2" w:themeShade="80"/>
        <w:sz w:val="26"/>
        <w:szCs w:val="26"/>
      </w:rPr>
    </w:pPr>
    <w:r>
      <w:rPr>
        <w:noProof/>
        <w:lang w:val="es-PE" w:eastAsia="es-PE"/>
      </w:rPr>
      <w:drawing>
        <wp:anchor distT="0" distB="0" distL="114300" distR="114300" simplePos="0" relativeHeight="251666432" behindDoc="1" locked="0" layoutInCell="1" allowOverlap="1" wp14:anchorId="18C8DFA9" wp14:editId="6D39121C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12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046F0">
      <w:rPr>
        <w:color w:val="222A35" w:themeColor="text2" w:themeShade="80"/>
        <w:sz w:val="20"/>
        <w:szCs w:val="20"/>
      </w:rPr>
      <w:tab/>
    </w:r>
  </w:p>
  <w:p w14:paraId="09EEBCD4" w14:textId="77777777" w:rsidR="004A2762" w:rsidRDefault="004A2762" w:rsidP="00D571E5">
    <w:pPr>
      <w:ind w:left="4248" w:right="261"/>
      <w:rPr>
        <w:color w:val="222A35" w:themeColor="text2" w:themeShade="80"/>
        <w:sz w:val="26"/>
        <w:szCs w:val="26"/>
      </w:rPr>
    </w:pPr>
    <w:r w:rsidRPr="00B85FA5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4178B375" wp14:editId="4E896FF0">
              <wp:simplePos x="0" y="0"/>
              <wp:positionH relativeFrom="column">
                <wp:posOffset>739140</wp:posOffset>
              </wp:positionH>
              <wp:positionV relativeFrom="paragraph">
                <wp:posOffset>40640</wp:posOffset>
              </wp:positionV>
              <wp:extent cx="2019300" cy="1742440"/>
              <wp:effectExtent l="0" t="0" r="0" b="0"/>
              <wp:wrapSquare wrapText="bothSides"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4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BC41D2" w14:textId="77777777" w:rsidR="004A2762" w:rsidRPr="00525752" w:rsidRDefault="004A2762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18361DD0" w14:textId="77777777" w:rsidR="004A2762" w:rsidRPr="00525752" w:rsidRDefault="004A2762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6F22663D" w14:textId="77777777" w:rsidR="004A2762" w:rsidRPr="00525752" w:rsidRDefault="004A2762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178B37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58.2pt;margin-top:3.2pt;width:159pt;height:137.2pt;z-index:251667456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" filled="f" stroked="f">
              <v:textbox style="mso-fit-shape-to-text:t" inset="0,0,0,0">
                <w:txbxContent>
                  <w:p w14:paraId="73BC41D2" w14:textId="77777777" w:rsidR="004A2762" w:rsidRPr="00525752" w:rsidRDefault="004A2762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18361DD0" w14:textId="77777777" w:rsidR="004A2762" w:rsidRPr="00525752" w:rsidRDefault="004A2762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6F22663D" w14:textId="77777777" w:rsidR="004A2762" w:rsidRPr="00525752" w:rsidRDefault="004A2762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3046F0">
      <w:rPr>
        <w:color w:val="222A35" w:themeColor="text2" w:themeShade="80"/>
        <w:sz w:val="20"/>
        <w:szCs w:val="20"/>
      </w:rPr>
      <w:tab/>
    </w:r>
  </w:p>
  <w:p w14:paraId="26CEBB2A" w14:textId="77777777" w:rsidR="004A2762" w:rsidRDefault="004A2762" w:rsidP="00D571E5">
    <w:pPr>
      <w:pStyle w:val="Piedepgina"/>
      <w:tabs>
        <w:tab w:val="left" w:pos="5625"/>
      </w:tabs>
    </w:pPr>
    <w:r>
      <w:tab/>
    </w:r>
  </w:p>
  <w:p w14:paraId="63EF078B" w14:textId="77777777" w:rsidR="004A2762" w:rsidRPr="00025E5E" w:rsidRDefault="004A2762" w:rsidP="00D571E5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09981B43" wp14:editId="2B5AA159">
              <wp:simplePos x="0" y="0"/>
              <wp:positionH relativeFrom="column">
                <wp:posOffset>4189730</wp:posOffset>
              </wp:positionH>
              <wp:positionV relativeFrom="paragraph">
                <wp:posOffset>9791700</wp:posOffset>
              </wp:positionV>
              <wp:extent cx="1076960" cy="443230"/>
              <wp:effectExtent l="0" t="0" r="0" b="0"/>
              <wp:wrapNone/>
              <wp:docPr id="7" name="Grup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76960" cy="443230"/>
                        <a:chOff x="6598" y="15420"/>
                        <a:chExt cx="1696" cy="698"/>
                      </a:xfrm>
                    </wpg:grpSpPr>
                    <wps:wsp>
                      <wps:cNvPr id="8" name="Text Box 2"/>
                      <wps:cNvSpPr txBox="1">
                        <a:spLocks/>
                      </wps:cNvSpPr>
                      <wps:spPr bwMode="auto">
                        <a:xfrm>
                          <a:off x="6598" y="15542"/>
                          <a:ext cx="1696" cy="3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83B17F" w14:textId="77777777" w:rsidR="004A2762" w:rsidRPr="006278D5" w:rsidRDefault="004A2762" w:rsidP="00D571E5">
                            <w:pPr>
                              <w:jc w:val="right"/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6278D5"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  <w:t>www.minedu.gob.pe</w:t>
                            </w:r>
                          </w:p>
                          <w:p w14:paraId="4C3D4EAC" w14:textId="77777777" w:rsidR="004A2762" w:rsidRPr="006278D5" w:rsidRDefault="004A2762" w:rsidP="00D571E5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  <wps:wsp>
                      <wps:cNvPr id="9" name="Rectangle 3"/>
                      <wps:cNvSpPr>
                        <a:spLocks/>
                      </wps:cNvSpPr>
                      <wps:spPr bwMode="auto">
                        <a:xfrm>
                          <a:off x="8235" y="15420"/>
                          <a:ext cx="45" cy="698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9981B43" id="Grupo 7" o:spid="_x0000_s1028" style="position:absolute;margin-left:329.9pt;margin-top:771pt;width:84.8pt;height:34.9pt;z-index:251665408" coordorigin="6598,15420" coordsize="1696,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">
              <v:shape id="Text Box 2" o:spid="_x0000_s1029" type="#_x0000_t202" style="position:absolute;left:6598;top:15542;width:1696;height:33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" stroked="f">
                <v:textbox>
                  <w:txbxContent>
                    <w:p w14:paraId="7983B17F" w14:textId="77777777" w:rsidR="004A2762" w:rsidRPr="006278D5" w:rsidRDefault="004A2762" w:rsidP="00D571E5">
                      <w:pPr>
                        <w:jc w:val="right"/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</w:pPr>
                      <w:r w:rsidRPr="006278D5"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  <w:t>www.minedu.gob.pe</w:t>
                      </w:r>
                    </w:p>
                    <w:p w14:paraId="4C3D4EAC" w14:textId="77777777" w:rsidR="004A2762" w:rsidRPr="006278D5" w:rsidRDefault="004A2762" w:rsidP="00D571E5">
                      <w:pPr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shape>
              <v:rect id="Rectangle 3" o:spid="_x0000_s1030" style="position:absolute;left:8235;top:15420;width:45;height:6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" fillcolor="red" stroked="f"/>
            </v:group>
          </w:pict>
        </mc:Fallback>
      </mc:AlternateContent>
    </w:r>
  </w:p>
  <w:p w14:paraId="64015A6A" w14:textId="77777777" w:rsidR="004A2762" w:rsidRPr="00895C54" w:rsidRDefault="004A2762" w:rsidP="00D571E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489B7" w14:textId="77777777" w:rsidR="006C171D" w:rsidRDefault="006C171D" w:rsidP="00D571E5">
    <w:pPr>
      <w:ind w:left="4248" w:right="261"/>
      <w:rPr>
        <w:color w:val="222A35" w:themeColor="text2" w:themeShade="80"/>
        <w:sz w:val="26"/>
        <w:szCs w:val="26"/>
      </w:rPr>
    </w:pPr>
    <w:r>
      <w:rPr>
        <w:noProof/>
        <w:lang w:val="es-PE" w:eastAsia="es-PE"/>
      </w:rPr>
      <w:drawing>
        <wp:anchor distT="0" distB="0" distL="114300" distR="114300" simplePos="0" relativeHeight="251661312" behindDoc="1" locked="0" layoutInCell="1" allowOverlap="1" wp14:anchorId="18C8DFA9" wp14:editId="6D39121C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046F0">
      <w:rPr>
        <w:color w:val="222A35" w:themeColor="text2" w:themeShade="80"/>
        <w:sz w:val="20"/>
        <w:szCs w:val="20"/>
      </w:rPr>
      <w:tab/>
    </w:r>
  </w:p>
  <w:p w14:paraId="7DB3FA75" w14:textId="77777777" w:rsidR="006C171D" w:rsidRDefault="006C171D" w:rsidP="00D571E5">
    <w:pPr>
      <w:ind w:left="4248" w:right="261"/>
      <w:rPr>
        <w:color w:val="222A35" w:themeColor="text2" w:themeShade="80"/>
        <w:sz w:val="26"/>
        <w:szCs w:val="26"/>
      </w:rPr>
    </w:pPr>
    <w:r w:rsidRPr="00B85FA5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4178B375" wp14:editId="4E896FF0">
              <wp:simplePos x="0" y="0"/>
              <wp:positionH relativeFrom="column">
                <wp:posOffset>739140</wp:posOffset>
              </wp:positionH>
              <wp:positionV relativeFrom="paragraph">
                <wp:posOffset>40640</wp:posOffset>
              </wp:positionV>
              <wp:extent cx="2019300" cy="1742440"/>
              <wp:effectExtent l="0" t="0" r="0" b="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4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71B8A9" w14:textId="77777777" w:rsidR="006C171D" w:rsidRPr="00525752" w:rsidRDefault="006C171D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5FC5D008" w14:textId="77777777" w:rsidR="006C171D" w:rsidRPr="00525752" w:rsidRDefault="006C171D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42CABC4B" w14:textId="77777777" w:rsidR="006C171D" w:rsidRPr="00525752" w:rsidRDefault="006C171D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178B375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58.2pt;margin-top:3.2pt;width:159pt;height:137.2pt;z-index:251662336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" filled="f" stroked="f">
              <v:textbox style="mso-fit-shape-to-text:t" inset="0,0,0,0">
                <w:txbxContent>
                  <w:p w14:paraId="0271B8A9" w14:textId="77777777" w:rsidR="006C171D" w:rsidRPr="00525752" w:rsidRDefault="006C171D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5FC5D008" w14:textId="77777777" w:rsidR="006C171D" w:rsidRPr="00525752" w:rsidRDefault="006C171D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42CABC4B" w14:textId="77777777" w:rsidR="006C171D" w:rsidRPr="00525752" w:rsidRDefault="006C171D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3046F0">
      <w:rPr>
        <w:color w:val="222A35" w:themeColor="text2" w:themeShade="80"/>
        <w:sz w:val="20"/>
        <w:szCs w:val="20"/>
      </w:rPr>
      <w:tab/>
    </w:r>
  </w:p>
  <w:p w14:paraId="7C9C578E" w14:textId="77777777" w:rsidR="006C171D" w:rsidRDefault="006C171D" w:rsidP="00D571E5">
    <w:pPr>
      <w:pStyle w:val="Piedepgina"/>
      <w:tabs>
        <w:tab w:val="left" w:pos="5625"/>
      </w:tabs>
    </w:pPr>
    <w:r>
      <w:tab/>
    </w:r>
  </w:p>
  <w:p w14:paraId="14D7E8EF" w14:textId="77777777" w:rsidR="006C171D" w:rsidRPr="00025E5E" w:rsidRDefault="006C171D" w:rsidP="00D571E5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9981B43" wp14:editId="2B5AA159">
              <wp:simplePos x="0" y="0"/>
              <wp:positionH relativeFrom="column">
                <wp:posOffset>4189730</wp:posOffset>
              </wp:positionH>
              <wp:positionV relativeFrom="paragraph">
                <wp:posOffset>9791700</wp:posOffset>
              </wp:positionV>
              <wp:extent cx="1076960" cy="443230"/>
              <wp:effectExtent l="0" t="0" r="0" b="0"/>
              <wp:wrapNone/>
              <wp:docPr id="2" name="Grup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76960" cy="443230"/>
                        <a:chOff x="6598" y="15420"/>
                        <a:chExt cx="1696" cy="698"/>
                      </a:xfrm>
                    </wpg:grpSpPr>
                    <wps:wsp>
                      <wps:cNvPr id="3" name="Text Box 2"/>
                      <wps:cNvSpPr txBox="1">
                        <a:spLocks/>
                      </wps:cNvSpPr>
                      <wps:spPr bwMode="auto">
                        <a:xfrm>
                          <a:off x="6598" y="15542"/>
                          <a:ext cx="1696" cy="3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623E1A" w14:textId="77777777" w:rsidR="006C171D" w:rsidRPr="006278D5" w:rsidRDefault="006C171D" w:rsidP="00D571E5">
                            <w:pPr>
                              <w:jc w:val="right"/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6278D5"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  <w:t>www.minedu.gob.pe</w:t>
                            </w:r>
                          </w:p>
                          <w:p w14:paraId="3EF56534" w14:textId="77777777" w:rsidR="006C171D" w:rsidRPr="006278D5" w:rsidRDefault="006C171D" w:rsidP="00D571E5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  <wps:wsp>
                      <wps:cNvPr id="4" name="Rectangle 3"/>
                      <wps:cNvSpPr>
                        <a:spLocks/>
                      </wps:cNvSpPr>
                      <wps:spPr bwMode="auto">
                        <a:xfrm>
                          <a:off x="8235" y="15420"/>
                          <a:ext cx="45" cy="698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9981B43" id="Grupo 2" o:spid="_x0000_s1032" style="position:absolute;margin-left:329.9pt;margin-top:771pt;width:84.8pt;height:34.9pt;z-index:251660288" coordorigin="6598,15420" coordsize="1696,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">
              <v:shape id="Text Box 2" o:spid="_x0000_s1033" type="#_x0000_t202" style="position:absolute;left:6598;top:15542;width:1696;height:33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" stroked="f">
                <v:textbox>
                  <w:txbxContent>
                    <w:p w14:paraId="67623E1A" w14:textId="77777777" w:rsidR="006C171D" w:rsidRPr="006278D5" w:rsidRDefault="006C171D" w:rsidP="00D571E5">
                      <w:pPr>
                        <w:jc w:val="right"/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</w:pPr>
                      <w:r w:rsidRPr="006278D5"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  <w:t>www.minedu.gob.pe</w:t>
                      </w:r>
                    </w:p>
                    <w:p w14:paraId="3EF56534" w14:textId="77777777" w:rsidR="006C171D" w:rsidRPr="006278D5" w:rsidRDefault="006C171D" w:rsidP="00D571E5">
                      <w:pPr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shape>
              <v:rect id="Rectangle 3" o:spid="_x0000_s1034" style="position:absolute;left:8235;top:15420;width:45;height:6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" fillcolor="red" stroked="f"/>
            </v:group>
          </w:pict>
        </mc:Fallback>
      </mc:AlternateContent>
    </w:r>
  </w:p>
  <w:p w14:paraId="3A0FE687" w14:textId="77777777" w:rsidR="006C171D" w:rsidRPr="00895C54" w:rsidRDefault="006C171D" w:rsidP="00D571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B9BA4" w14:textId="77777777" w:rsidR="00572732" w:rsidRDefault="00572732">
      <w:r>
        <w:separator/>
      </w:r>
    </w:p>
  </w:footnote>
  <w:footnote w:type="continuationSeparator" w:id="0">
    <w:p w14:paraId="3864DA0F" w14:textId="77777777" w:rsidR="00572732" w:rsidRDefault="005727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3D7DD" w14:textId="77777777" w:rsidR="004A2762" w:rsidRDefault="004A2762" w:rsidP="00D571E5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64384" behindDoc="1" locked="0" layoutInCell="1" allowOverlap="1" wp14:anchorId="68C56276" wp14:editId="775F2986">
          <wp:simplePos x="0" y="0"/>
          <wp:positionH relativeFrom="margin">
            <wp:posOffset>257175</wp:posOffset>
          </wp:positionH>
          <wp:positionV relativeFrom="paragraph">
            <wp:posOffset>-107315</wp:posOffset>
          </wp:positionV>
          <wp:extent cx="4876800" cy="457835"/>
          <wp:effectExtent l="0" t="0" r="0" b="0"/>
          <wp:wrapNone/>
          <wp:docPr id="10" name="Imagen 10" descr="F:\2019 - PRONABEC DISEÑOS\Cintillo Minedu_Pronabec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 descr="F:\2019 - PRONABEC DISEÑOS\Cintillo Minedu_Pronabec.pn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76800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02D1094" w14:textId="77777777" w:rsidR="004A2762" w:rsidRDefault="004A2762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7BE1C8B1" w14:textId="77777777" w:rsidR="004A2762" w:rsidRDefault="004A2762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1FDD20B8" w14:textId="77777777" w:rsidR="004A2762" w:rsidRPr="000A6B89" w:rsidRDefault="004A2762" w:rsidP="000A6B89">
    <w:pPr>
      <w:tabs>
        <w:tab w:val="left" w:pos="709"/>
        <w:tab w:val="center" w:pos="4252"/>
        <w:tab w:val="right" w:pos="8504"/>
      </w:tabs>
      <w:jc w:val="center"/>
      <w:rPr>
        <w:rFonts w:ascii="Arial" w:eastAsia="Calibri" w:hAnsi="Arial" w:cs="Arial"/>
        <w:sz w:val="18"/>
        <w:szCs w:val="16"/>
        <w:lang w:val="es-PE" w:eastAsia="en-US"/>
      </w:rPr>
    </w:pPr>
    <w:r w:rsidRPr="000A6B89">
      <w:rPr>
        <w:rFonts w:ascii="Arial" w:eastAsia="Calibri" w:hAnsi="Arial" w:cs="Arial"/>
        <w:sz w:val="18"/>
        <w:szCs w:val="16"/>
        <w:lang w:val="es-PE" w:eastAsia="en-US"/>
      </w:rPr>
      <w:t>“Decenio de la Igualdad de oportunidades para las mujeres y hombres”</w:t>
    </w:r>
  </w:p>
  <w:p w14:paraId="013CF469" w14:textId="77777777" w:rsidR="004A2762" w:rsidRPr="00F11BA8" w:rsidRDefault="004A2762" w:rsidP="000A6B89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0A6B89">
      <w:rPr>
        <w:rFonts w:ascii="Arial" w:eastAsia="Calibri" w:hAnsi="Arial" w:cs="Arial"/>
        <w:sz w:val="18"/>
        <w:szCs w:val="16"/>
      </w:rPr>
      <w:t>“Año de la Esperanza y el Fortalecimiento de la Democracia”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A1E0F" w14:textId="77777777" w:rsidR="006C171D" w:rsidRDefault="006C171D" w:rsidP="00D571E5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8C56276" wp14:editId="775F2986">
          <wp:simplePos x="0" y="0"/>
          <wp:positionH relativeFrom="margin">
            <wp:posOffset>257175</wp:posOffset>
          </wp:positionH>
          <wp:positionV relativeFrom="paragraph">
            <wp:posOffset>-107315</wp:posOffset>
          </wp:positionV>
          <wp:extent cx="4876800" cy="457835"/>
          <wp:effectExtent l="0" t="0" r="0" b="0"/>
          <wp:wrapNone/>
          <wp:docPr id="11" name="Imagen 11" descr="F:\2019 - PRONABEC DISEÑOS\Cintillo Minedu_Pronabec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 descr="F:\2019 - PRONABEC DISEÑOS\Cintillo Minedu_Pronabec.pn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76800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02010BF" w14:textId="77777777" w:rsidR="006C171D" w:rsidRDefault="006C171D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592F4D6C" w14:textId="77777777" w:rsidR="006C171D" w:rsidRDefault="006C171D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06BA0081" w14:textId="77777777" w:rsidR="006C171D" w:rsidRPr="000A6B89" w:rsidRDefault="006C171D" w:rsidP="000A6B89">
    <w:pPr>
      <w:tabs>
        <w:tab w:val="left" w:pos="709"/>
        <w:tab w:val="center" w:pos="4252"/>
        <w:tab w:val="right" w:pos="8504"/>
      </w:tabs>
      <w:jc w:val="center"/>
      <w:rPr>
        <w:rFonts w:ascii="Arial" w:eastAsia="Calibri" w:hAnsi="Arial" w:cs="Arial"/>
        <w:sz w:val="18"/>
        <w:szCs w:val="16"/>
        <w:lang w:val="es-PE" w:eastAsia="en-US"/>
      </w:rPr>
    </w:pPr>
    <w:r w:rsidRPr="000A6B89">
      <w:rPr>
        <w:rFonts w:ascii="Arial" w:eastAsia="Calibri" w:hAnsi="Arial" w:cs="Arial"/>
        <w:sz w:val="18"/>
        <w:szCs w:val="16"/>
        <w:lang w:val="es-PE" w:eastAsia="en-US"/>
      </w:rPr>
      <w:t>“Decenio de la Igualdad de oportunidades para las mujeres y hombres”</w:t>
    </w:r>
  </w:p>
  <w:p w14:paraId="28B2074B" w14:textId="77777777" w:rsidR="006C171D" w:rsidRPr="00F11BA8" w:rsidRDefault="006C171D" w:rsidP="000A6B89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0A6B89">
      <w:rPr>
        <w:rFonts w:ascii="Arial" w:eastAsia="Calibri" w:hAnsi="Arial" w:cs="Arial"/>
        <w:sz w:val="18"/>
        <w:szCs w:val="16"/>
      </w:rPr>
      <w:t>“Año de la Esperanza y el Fortalecimiento de la Democracia”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D3F0AF7"/>
    <w:multiLevelType w:val="hybridMultilevel"/>
    <w:tmpl w:val="7C6E19FE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2602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0A7A"/>
    <w:rsid w:val="00027580"/>
    <w:rsid w:val="00035308"/>
    <w:rsid w:val="00037A34"/>
    <w:rsid w:val="00046921"/>
    <w:rsid w:val="000764E6"/>
    <w:rsid w:val="000A6B89"/>
    <w:rsid w:val="0010087F"/>
    <w:rsid w:val="00131D2D"/>
    <w:rsid w:val="00137136"/>
    <w:rsid w:val="001A0104"/>
    <w:rsid w:val="001E2408"/>
    <w:rsid w:val="00205023"/>
    <w:rsid w:val="00241F85"/>
    <w:rsid w:val="00256F09"/>
    <w:rsid w:val="00263680"/>
    <w:rsid w:val="002C1FAF"/>
    <w:rsid w:val="00362567"/>
    <w:rsid w:val="0036696F"/>
    <w:rsid w:val="00367D2F"/>
    <w:rsid w:val="003A6CB8"/>
    <w:rsid w:val="003C39A5"/>
    <w:rsid w:val="004477E0"/>
    <w:rsid w:val="00453CC1"/>
    <w:rsid w:val="004A2762"/>
    <w:rsid w:val="004B589D"/>
    <w:rsid w:val="004E4B12"/>
    <w:rsid w:val="004F043F"/>
    <w:rsid w:val="004F5450"/>
    <w:rsid w:val="00501A86"/>
    <w:rsid w:val="00502E7A"/>
    <w:rsid w:val="00535A2C"/>
    <w:rsid w:val="00552558"/>
    <w:rsid w:val="00572732"/>
    <w:rsid w:val="00582167"/>
    <w:rsid w:val="00590E8D"/>
    <w:rsid w:val="00596D15"/>
    <w:rsid w:val="005A2E45"/>
    <w:rsid w:val="005E30D2"/>
    <w:rsid w:val="005F001C"/>
    <w:rsid w:val="005F59CD"/>
    <w:rsid w:val="00644A77"/>
    <w:rsid w:val="00647E46"/>
    <w:rsid w:val="00657CD4"/>
    <w:rsid w:val="006642F0"/>
    <w:rsid w:val="006763A6"/>
    <w:rsid w:val="006A2421"/>
    <w:rsid w:val="006C171D"/>
    <w:rsid w:val="006F13B5"/>
    <w:rsid w:val="006F4E9B"/>
    <w:rsid w:val="00737DFE"/>
    <w:rsid w:val="00742D66"/>
    <w:rsid w:val="007705E4"/>
    <w:rsid w:val="007803B2"/>
    <w:rsid w:val="007B79F3"/>
    <w:rsid w:val="007F20B2"/>
    <w:rsid w:val="00813693"/>
    <w:rsid w:val="00834F7A"/>
    <w:rsid w:val="00852CC2"/>
    <w:rsid w:val="00864958"/>
    <w:rsid w:val="008C7C4C"/>
    <w:rsid w:val="00915BE1"/>
    <w:rsid w:val="0099671E"/>
    <w:rsid w:val="009A11BC"/>
    <w:rsid w:val="009A2886"/>
    <w:rsid w:val="009B2DBF"/>
    <w:rsid w:val="009D2BD5"/>
    <w:rsid w:val="009F4B66"/>
    <w:rsid w:val="00A9429C"/>
    <w:rsid w:val="00AA2B0D"/>
    <w:rsid w:val="00AA6AB9"/>
    <w:rsid w:val="00AB567B"/>
    <w:rsid w:val="00AD0DAF"/>
    <w:rsid w:val="00AD31C7"/>
    <w:rsid w:val="00B362C1"/>
    <w:rsid w:val="00BA1414"/>
    <w:rsid w:val="00BC304C"/>
    <w:rsid w:val="00C12693"/>
    <w:rsid w:val="00C25715"/>
    <w:rsid w:val="00C615CB"/>
    <w:rsid w:val="00C64C25"/>
    <w:rsid w:val="00C66ECC"/>
    <w:rsid w:val="00C832A1"/>
    <w:rsid w:val="00CD6149"/>
    <w:rsid w:val="00D571E5"/>
    <w:rsid w:val="00D70A7A"/>
    <w:rsid w:val="00E42874"/>
    <w:rsid w:val="00E752F3"/>
    <w:rsid w:val="00E84319"/>
    <w:rsid w:val="00EB4767"/>
    <w:rsid w:val="00EE6A64"/>
    <w:rsid w:val="00F16494"/>
    <w:rsid w:val="00F35693"/>
    <w:rsid w:val="00F363E9"/>
    <w:rsid w:val="00F86207"/>
    <w:rsid w:val="00F87312"/>
    <w:rsid w:val="00F8777C"/>
    <w:rsid w:val="00FA7D1B"/>
    <w:rsid w:val="00FE78B9"/>
    <w:rsid w:val="00FF7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8A1A3"/>
  <w15:chartTrackingRefBased/>
  <w15:docId w15:val="{2757EA89-E97E-42C0-B1A8-703EA6421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C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64C25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C64C25"/>
  </w:style>
  <w:style w:type="paragraph" w:styleId="Piedepgina">
    <w:name w:val="footer"/>
    <w:basedOn w:val="Normal"/>
    <w:link w:val="PiedepginaCar"/>
    <w:uiPriority w:val="99"/>
    <w:unhideWhenUsed/>
    <w:rsid w:val="00C64C25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64C25"/>
  </w:style>
  <w:style w:type="paragraph" w:styleId="Prrafodelista">
    <w:name w:val="List Paragraph"/>
    <w:aliases w:val="Bulleted List,Fundamentacion,Cita Pie de Página,titulo,Titulo de Fígura,TITULO A,Cuadro 2-1,Lista vistosa - Énfasis 11,Párrafo de lista2,Titulo parrafo,Punto,3,Iz - Párrafo de lista,Sivsa Parrafo,Footnote,List Paragraph1,Lista 123,Ha"/>
    <w:basedOn w:val="Normal"/>
    <w:link w:val="PrrafodelistaCar"/>
    <w:uiPriority w:val="34"/>
    <w:qFormat/>
    <w:rsid w:val="00C64C25"/>
    <w:pPr>
      <w:ind w:left="720"/>
      <w:contextualSpacing/>
    </w:pPr>
  </w:style>
  <w:style w:type="character" w:customStyle="1" w:styleId="PrrafodelistaCar">
    <w:name w:val="Párrafo de lista Car"/>
    <w:aliases w:val="Bulleted List Car,Fundamentacion Car,Cita Pie de Página Car,titulo Car,Titulo de Fígura Car,TITULO A Car,Cuadro 2-1 Car,Lista vistosa - Énfasis 11 Car,Párrafo de lista2 Car,Titulo parrafo Car,Punto Car,3 Car,Sivsa Parrafo Car,Ha Car"/>
    <w:link w:val="Prrafodelista"/>
    <w:uiPriority w:val="34"/>
    <w:qFormat/>
    <w:locked/>
    <w:rsid w:val="00C64C25"/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158583-B852-44AA-A888-B31F7F593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118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GABRIEL DIARMA SÁNCHEZ</dc:creator>
  <cp:keywords/>
  <dc:description/>
  <cp:lastModifiedBy>Gabriel T2 603 .</cp:lastModifiedBy>
  <cp:revision>2</cp:revision>
  <dcterms:created xsi:type="dcterms:W3CDTF">2026-08-24T22:24:00Z</dcterms:created>
  <dcterms:modified xsi:type="dcterms:W3CDTF">2026-08-24T22:24:00Z</dcterms:modified>
</cp:coreProperties>
</file>