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99A351" wp14:paraId="4E52F7A5" wp14:textId="4D42CA0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1C99A351" w:rsidR="5F948C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LISTA 1 </w:t>
      </w:r>
    </w:p>
    <w:p xmlns:wp14="http://schemas.microsoft.com/office/word/2010/wordml" w:rsidP="1C99A351" wp14:paraId="4FFE9BFD" wp14:textId="5B4881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56810FD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*Nome da função + parâmetros = </w:t>
      </w:r>
      <w:r w:rsidRPr="1C99A351" w:rsidR="56810FDA">
        <w:rPr>
          <w:rFonts w:ascii="Calibri" w:hAnsi="Calibri" w:eastAsia="Calibri" w:cs="Calibri"/>
          <w:noProof w:val="0"/>
          <w:sz w:val="22"/>
          <w:szCs w:val="22"/>
          <w:lang w:val="pt-BR"/>
        </w:rPr>
        <w:t>oq</w:t>
      </w:r>
      <w:r w:rsidRPr="1C99A351" w:rsidR="56810FD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vai fazer</w:t>
      </w:r>
    </w:p>
    <w:p xmlns:wp14="http://schemas.microsoft.com/office/word/2010/wordml" w:rsidP="1C99A351" wp14:paraId="5120A953" wp14:textId="2BD294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7BB2F7C7">
        <w:rPr>
          <w:rFonts w:ascii="Calibri" w:hAnsi="Calibri" w:eastAsia="Calibri" w:cs="Calibri"/>
          <w:noProof w:val="0"/>
          <w:sz w:val="22"/>
          <w:szCs w:val="22"/>
          <w:lang w:val="pt-BR"/>
        </w:rPr>
        <w:t>* botar p salvar automático</w:t>
      </w:r>
    </w:p>
    <w:p xmlns:wp14="http://schemas.microsoft.com/office/word/2010/wordml" w:rsidP="1C99A351" wp14:paraId="25C00E33" wp14:textId="2F32E0E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1C99A351" w:rsidR="5F948C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Declare uma função que receba as 3 medidas dos lados de um triangulo, a função deve informar </w:t>
      </w:r>
      <w:r w:rsidRPr="1C99A351" w:rsidR="5F948C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se  as</w:t>
      </w:r>
      <w:r w:rsidRPr="1C99A351" w:rsidR="5F948C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medidas podem formar um triângulo Retornando a </w:t>
      </w:r>
      <w:r w:rsidRPr="1C99A351" w:rsidR="5F948C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True</w:t>
      </w:r>
      <w:r w:rsidRPr="1C99A351" w:rsidR="5F948C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em caso afirmativo </w:t>
      </w:r>
      <w:r w:rsidRPr="1C99A351" w:rsidR="5F948C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 False</w:t>
      </w:r>
      <w:r w:rsidRPr="1C99A351" w:rsidR="5F948CA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caso contrário, por exemplo: </w:t>
      </w:r>
    </w:p>
    <w:p xmlns:wp14="http://schemas.microsoft.com/office/word/2010/wordml" w:rsidP="1C99A351" wp14:paraId="2323A87B" wp14:textId="4DFE44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5F948CA3">
        <w:rPr>
          <w:rFonts w:ascii="Calibri" w:hAnsi="Calibri" w:eastAsia="Calibri" w:cs="Calibri"/>
          <w:noProof w:val="0"/>
          <w:sz w:val="22"/>
          <w:szCs w:val="22"/>
          <w:lang w:val="pt-BR"/>
        </w:rPr>
        <w:t>ehTriangulo</w:t>
      </w:r>
      <w:r w:rsidRPr="1C99A351" w:rsidR="5F948C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10 20 30 =&gt; False </w:t>
      </w:r>
    </w:p>
    <w:p xmlns:wp14="http://schemas.microsoft.com/office/word/2010/wordml" w:rsidP="1C99A351" wp14:paraId="44A3A400" wp14:textId="3E08FB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5F948CA3">
        <w:rPr>
          <w:rFonts w:ascii="Calibri" w:hAnsi="Calibri" w:eastAsia="Calibri" w:cs="Calibri"/>
          <w:noProof w:val="0"/>
          <w:sz w:val="22"/>
          <w:szCs w:val="22"/>
          <w:lang w:val="pt-BR"/>
        </w:rPr>
        <w:t>ehTriangulo</w:t>
      </w:r>
      <w:r w:rsidRPr="1C99A351" w:rsidR="5F948C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5 3 3 =&gt; </w:t>
      </w:r>
      <w:r w:rsidRPr="1C99A351" w:rsidR="5F948CA3">
        <w:rPr>
          <w:rFonts w:ascii="Calibri" w:hAnsi="Calibri" w:eastAsia="Calibri" w:cs="Calibri"/>
          <w:noProof w:val="0"/>
          <w:sz w:val="22"/>
          <w:szCs w:val="22"/>
          <w:lang w:val="pt-BR"/>
        </w:rPr>
        <w:t>True</w:t>
      </w:r>
      <w:r w:rsidRPr="1C99A351" w:rsidR="5F948C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</w:p>
    <w:p xmlns:wp14="http://schemas.microsoft.com/office/word/2010/wordml" w:rsidP="1C99A351" wp14:paraId="1E207724" wp14:textId="15DA44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5F948CA3">
        <w:rPr>
          <w:rFonts w:ascii="Calibri" w:hAnsi="Calibri" w:eastAsia="Calibri" w:cs="Calibri"/>
          <w:noProof w:val="0"/>
          <w:sz w:val="22"/>
          <w:szCs w:val="22"/>
          <w:lang w:val="pt-BR"/>
        </w:rPr>
        <w:t>ehTriangulo</w:t>
      </w:r>
      <w:r w:rsidRPr="1C99A351" w:rsidR="5F948C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5 3 4 =&gt; </w:t>
      </w:r>
      <w:r w:rsidRPr="1C99A351" w:rsidR="5F948CA3">
        <w:rPr>
          <w:rFonts w:ascii="Calibri" w:hAnsi="Calibri" w:eastAsia="Calibri" w:cs="Calibri"/>
          <w:noProof w:val="0"/>
          <w:sz w:val="22"/>
          <w:szCs w:val="22"/>
          <w:lang w:val="pt-BR"/>
        </w:rPr>
        <w:t>True</w:t>
      </w:r>
    </w:p>
    <w:p w:rsidR="1C99A351" w:rsidP="1C99A351" w:rsidRDefault="1C99A351" w14:paraId="613C9E6D" w14:textId="4A365B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2388B24" w:rsidP="1C99A351" w:rsidRDefault="32388B24" w14:paraId="17BBA311" w14:textId="6EBFD5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32388B24">
        <w:rPr>
          <w:rFonts w:ascii="Calibri" w:hAnsi="Calibri" w:eastAsia="Calibri" w:cs="Calibri"/>
          <w:noProof w:val="0"/>
          <w:sz w:val="22"/>
          <w:szCs w:val="22"/>
          <w:lang w:val="pt-BR"/>
        </w:rPr>
        <w:t>ehTriangulo</w:t>
      </w:r>
      <w:r w:rsidRPr="1C99A351" w:rsidR="32388B2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b c = </w:t>
      </w:r>
      <w:r w:rsidRPr="1C99A351" w:rsidR="34E087A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C99A351" w:rsidR="34E087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if</w:t>
      </w:r>
      <w:r w:rsidRPr="1C99A351" w:rsidR="34E087A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</w:t>
      </w:r>
      <w:commentRangeStart w:id="142074326"/>
      <w:r w:rsidRPr="1C99A351" w:rsidR="34E087A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&lt; b + c</w:t>
      </w:r>
      <w:r w:rsidRPr="1C99A351" w:rsidR="4D5EC4F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&amp;&amp;</w:t>
      </w:r>
    </w:p>
    <w:p w:rsidR="4D5EC4FD" w:rsidP="1C99A351" w:rsidRDefault="4D5EC4FD" w14:paraId="5F25929F" w14:textId="7A8483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4D5EC4FD">
        <w:rPr>
          <w:rFonts w:ascii="Calibri" w:hAnsi="Calibri" w:eastAsia="Calibri" w:cs="Calibri"/>
          <w:noProof w:val="0"/>
          <w:sz w:val="22"/>
          <w:szCs w:val="22"/>
          <w:lang w:val="pt-BR"/>
        </w:rPr>
        <w:t>b &lt; c + a &amp;&amp;</w:t>
      </w:r>
    </w:p>
    <w:p w:rsidR="4D5EC4FD" w:rsidP="1C99A351" w:rsidRDefault="4D5EC4FD" w14:paraId="24CBE62E" w14:textId="58BB6A1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1C99A351" w:rsidR="4D5EC4F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 &lt; b + a  </w:t>
      </w:r>
      <w:r w:rsidRPr="1C99A351" w:rsidR="4D5EC4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then</w:t>
      </w:r>
      <w:r w:rsidRPr="1C99A351" w:rsidR="4D5EC4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1C99A351" w:rsidR="4D5EC4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True</w:t>
      </w:r>
      <w:r w:rsidRPr="1C99A351" w:rsidR="4D5EC4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1C99A351" w:rsidR="4D5EC4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else</w:t>
      </w:r>
      <w:r w:rsidRPr="1C99A351" w:rsidR="4D5EC4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1C99A351" w:rsidR="4D5EC4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False</w:t>
      </w:r>
      <w:r w:rsidRPr="1C99A351" w:rsidR="4D5EC4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commentRangeEnd w:id="142074326"/>
      <w:r>
        <w:rPr>
          <w:rStyle w:val="CommentReference"/>
        </w:rPr>
        <w:commentReference w:id="142074326"/>
      </w:r>
    </w:p>
    <w:p w:rsidR="3164780F" w:rsidP="1C99A351" w:rsidRDefault="3164780F" w14:paraId="36AC286E" w14:textId="132C2EF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1C99A351" w:rsidR="3164780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** &amp;&amp; = e (</w:t>
      </w:r>
      <w:r w:rsidRPr="1C99A351" w:rsidR="3164780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and</w:t>
      </w:r>
      <w:r w:rsidRPr="1C99A351" w:rsidR="3164780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)</w:t>
      </w:r>
    </w:p>
    <w:p w:rsidR="1C99A351" w:rsidP="1C99A351" w:rsidRDefault="1C99A351" w14:paraId="2EC824EB" w14:textId="1947FB7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</w:p>
    <w:p w:rsidR="3164780F" w:rsidP="1C99A351" w:rsidRDefault="3164780F" w14:paraId="7718B5CF" w14:textId="2C6E5FD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1C99A351" w:rsidR="316478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Declare uma função que receba 3 medidas válidas dos lados de um triângulo e retorne se esse triângulo é equilátero, isósceles ou escaleno. O retorno deve ser uma </w:t>
      </w:r>
      <w:r w:rsidRPr="1C99A351" w:rsidR="316478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</w:t>
      </w:r>
      <w:r w:rsidRPr="1C99A351" w:rsidR="316478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tring</w:t>
      </w:r>
      <w:r w:rsidRPr="1C99A351" w:rsidR="316478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1C99A351" w:rsidR="316478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contendo a classificação do triângulo, por exemplo:</w:t>
      </w:r>
    </w:p>
    <w:p w:rsidR="3164780F" w:rsidP="1C99A351" w:rsidRDefault="3164780F" w14:paraId="42B31850" w14:textId="715EDBF6">
      <w:pPr>
        <w:pStyle w:val="Normal"/>
      </w:pP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>tipoTriangulo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5 5 5 =&gt; "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>equilatero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" </w:t>
      </w:r>
    </w:p>
    <w:p w:rsidR="3164780F" w:rsidP="1C99A351" w:rsidRDefault="3164780F" w14:paraId="7D108AB9" w14:textId="66C82453">
      <w:pPr>
        <w:pStyle w:val="Normal"/>
      </w:pP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>tipoTriangulo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5 3 3 =&gt; "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>isosceles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" </w:t>
      </w:r>
    </w:p>
    <w:p w:rsidR="3164780F" w:rsidP="1C99A351" w:rsidRDefault="3164780F" w14:paraId="4441C91A" w14:textId="327E66E4">
      <w:pPr>
        <w:pStyle w:val="Normal"/>
      </w:pP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>tipoTriangulo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5 3 4 =&gt; "escaleno"</w:t>
      </w:r>
    </w:p>
    <w:p w:rsidR="1C99A351" w:rsidP="1C99A351" w:rsidRDefault="1C99A351" w14:paraId="168AB70E" w14:textId="436732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164780F" w:rsidP="1C99A351" w:rsidRDefault="3164780F" w14:paraId="6ACBAD80" w14:textId="129EB0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Equilátero -&gt; a </w:t>
      </w:r>
      <w:commentRangeStart w:id="50118721"/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>=</w:t>
      </w:r>
      <w:r w:rsidRPr="1C99A351" w:rsidR="791F208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= </w:t>
      </w:r>
      <w:commentRangeEnd w:id="50118721"/>
      <w:r>
        <w:rPr>
          <w:rStyle w:val="CommentReference"/>
        </w:rPr>
        <w:commentReference w:id="50118721"/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b </w:t>
      </w:r>
      <w:r w:rsidRPr="1C99A351" w:rsidR="19CCADED">
        <w:rPr>
          <w:rFonts w:ascii="Calibri" w:hAnsi="Calibri" w:eastAsia="Calibri" w:cs="Calibri"/>
          <w:noProof w:val="0"/>
          <w:sz w:val="22"/>
          <w:szCs w:val="22"/>
          <w:lang w:val="pt-BR"/>
        </w:rPr>
        <w:t>&amp;</w:t>
      </w:r>
      <w:r w:rsidRPr="1C99A351" w:rsidR="19CCADED">
        <w:rPr>
          <w:rFonts w:ascii="Calibri" w:hAnsi="Calibri" w:eastAsia="Calibri" w:cs="Calibri"/>
          <w:noProof w:val="0"/>
          <w:sz w:val="22"/>
          <w:szCs w:val="22"/>
          <w:lang w:val="pt-BR"/>
        </w:rPr>
        <w:t>&amp;  b</w:t>
      </w:r>
      <w:r w:rsidRPr="1C99A351" w:rsidR="19CCADE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>=</w:t>
      </w:r>
      <w:r w:rsidRPr="1C99A351" w:rsidR="0B3E1942">
        <w:rPr>
          <w:rFonts w:ascii="Calibri" w:hAnsi="Calibri" w:eastAsia="Calibri" w:cs="Calibri"/>
          <w:noProof w:val="0"/>
          <w:sz w:val="22"/>
          <w:szCs w:val="22"/>
          <w:lang w:val="pt-BR"/>
        </w:rPr>
        <w:t>=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 </w:t>
      </w:r>
    </w:p>
    <w:p w:rsidR="3164780F" w:rsidP="1C99A351" w:rsidRDefault="3164780F" w14:paraId="3D65F59C" w14:textId="325ED4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>Isósceles -&gt; a =</w:t>
      </w:r>
      <w:r w:rsidRPr="1C99A351" w:rsidR="3164780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/ b </w:t>
      </w:r>
      <w:r w:rsidRPr="1C99A351" w:rsidR="0E84E72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&amp;&amp; b </w:t>
      </w:r>
      <w:r w:rsidRPr="1C99A351" w:rsidR="49796B97">
        <w:rPr>
          <w:rFonts w:ascii="Calibri" w:hAnsi="Calibri" w:eastAsia="Calibri" w:cs="Calibri"/>
          <w:noProof w:val="0"/>
          <w:sz w:val="22"/>
          <w:szCs w:val="22"/>
          <w:lang w:val="pt-BR"/>
        </w:rPr>
        <w:t>=</w:t>
      </w:r>
      <w:r w:rsidRPr="1C99A351" w:rsidR="19373001">
        <w:rPr>
          <w:rFonts w:ascii="Calibri" w:hAnsi="Calibri" w:eastAsia="Calibri" w:cs="Calibri"/>
          <w:noProof w:val="0"/>
          <w:sz w:val="22"/>
          <w:szCs w:val="22"/>
          <w:lang w:val="pt-BR"/>
        </w:rPr>
        <w:t>=</w:t>
      </w:r>
      <w:r w:rsidRPr="1C99A351" w:rsidR="49796B9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 ou a =</w:t>
      </w:r>
      <w:r w:rsidRPr="1C99A351" w:rsidR="583420E8">
        <w:rPr>
          <w:rFonts w:ascii="Calibri" w:hAnsi="Calibri" w:eastAsia="Calibri" w:cs="Calibri"/>
          <w:noProof w:val="0"/>
          <w:sz w:val="22"/>
          <w:szCs w:val="22"/>
          <w:lang w:val="pt-BR"/>
        </w:rPr>
        <w:t>=</w:t>
      </w:r>
      <w:r w:rsidRPr="1C99A351" w:rsidR="49796B9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</w:t>
      </w:r>
      <w:r w:rsidRPr="1C99A351" w:rsidR="01C40A1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b</w:t>
      </w:r>
      <w:r w:rsidRPr="1C99A351" w:rsidR="49796B9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</w:t>
      </w:r>
      <w:r w:rsidRPr="1C99A351" w:rsidR="7BD5562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C99A351" w:rsidR="49796B97">
        <w:rPr>
          <w:rFonts w:ascii="Calibri" w:hAnsi="Calibri" w:eastAsia="Calibri" w:cs="Calibri"/>
          <w:noProof w:val="0"/>
          <w:sz w:val="22"/>
          <w:szCs w:val="22"/>
          <w:lang w:val="pt-BR"/>
        </w:rPr>
        <w:t>/ c</w:t>
      </w:r>
      <w:r w:rsidRPr="1C99A351" w:rsidR="58F29BD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ou a == c e a=/ b</w:t>
      </w:r>
    </w:p>
    <w:p w:rsidR="49796B97" w:rsidP="1C99A351" w:rsidRDefault="49796B97" w14:paraId="0A2C8139" w14:textId="79F736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49796B9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Escaleno -&gt; </w:t>
      </w:r>
      <w:r w:rsidRPr="1C99A351" w:rsidR="1F9CB9D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=/ b </w:t>
      </w:r>
      <w:r w:rsidRPr="1C99A351" w:rsidR="5871931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&amp;&amp; b </w:t>
      </w:r>
      <w:r w:rsidRPr="1C99A351" w:rsidR="1F9CB9D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=/ c </w:t>
      </w:r>
    </w:p>
    <w:p w:rsidR="1C99A351" w:rsidP="1C99A351" w:rsidRDefault="1C99A351" w14:paraId="37C5667B" w14:textId="34E318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B056A60" w:rsidP="1C99A351" w:rsidRDefault="5B056A60" w14:paraId="05A31179" w14:textId="5849F41B">
      <w:pPr>
        <w:spacing w:line="285" w:lineRule="exact"/>
      </w:pP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tipoTriangulo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a b c =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a==b &amp;&amp; b==c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then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equilatero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 /= b &amp;&amp; b==c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|| a==b &amp;&amp; b /= c || a==c &amp;&amp; a/= b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then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isosceles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5B056A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"escaleno"</w:t>
      </w:r>
    </w:p>
    <w:p w:rsidR="1C99A351" w:rsidP="1C99A351" w:rsidRDefault="1C99A351" w14:paraId="19B16DA7" w14:textId="4F271F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B7CC9D6" w:rsidP="1C99A351" w:rsidRDefault="6B7CC9D6" w14:paraId="1C8CD104" w14:textId="48B4C8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6B7CC9D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QUANDO TEM MUITOS CASOS DA PRA FAZER ASSIM: </w:t>
      </w:r>
    </w:p>
    <w:p w:rsidR="6B7CC9D6" w:rsidP="1C99A351" w:rsidRDefault="6B7CC9D6" w14:paraId="6F5657AC" w14:textId="41302F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6B7CC9D6">
        <w:rPr>
          <w:rFonts w:ascii="Calibri" w:hAnsi="Calibri" w:eastAsia="Calibri" w:cs="Calibri"/>
          <w:noProof w:val="0"/>
          <w:sz w:val="22"/>
          <w:szCs w:val="22"/>
          <w:lang w:val="pt-BR"/>
        </w:rPr>
        <w:t>TipoTriangulo</w:t>
      </w:r>
      <w:r w:rsidRPr="1C99A351" w:rsidR="6B7CC9D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b c | a == b &amp;&amp; b==c </w:t>
      </w:r>
      <w:commentRangeStart w:id="1506610319"/>
      <w:r w:rsidRPr="1C99A351" w:rsidR="6B7CC9D6">
        <w:rPr>
          <w:rFonts w:ascii="Calibri" w:hAnsi="Calibri" w:eastAsia="Calibri" w:cs="Calibri"/>
          <w:noProof w:val="0"/>
          <w:sz w:val="22"/>
          <w:szCs w:val="22"/>
          <w:lang w:val="pt-BR"/>
        </w:rPr>
        <w:t>=</w:t>
      </w:r>
      <w:commentRangeEnd w:id="1506610319"/>
      <w:r>
        <w:rPr>
          <w:rStyle w:val="CommentReference"/>
        </w:rPr>
        <w:commentReference w:id="1506610319"/>
      </w:r>
      <w:r w:rsidRPr="1C99A351" w:rsidR="6B7CC9D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“</w:t>
      </w:r>
      <w:r w:rsidRPr="1C99A351" w:rsidR="6B7CC9D6">
        <w:rPr>
          <w:rFonts w:ascii="Calibri" w:hAnsi="Calibri" w:eastAsia="Calibri" w:cs="Calibri"/>
          <w:noProof w:val="0"/>
          <w:sz w:val="22"/>
          <w:szCs w:val="22"/>
          <w:lang w:val="pt-BR"/>
        </w:rPr>
        <w:t>equilatero</w:t>
      </w:r>
      <w:r w:rsidRPr="1C99A351" w:rsidR="6B7CC9D6">
        <w:rPr>
          <w:rFonts w:ascii="Calibri" w:hAnsi="Calibri" w:eastAsia="Calibri" w:cs="Calibri"/>
          <w:noProof w:val="0"/>
          <w:sz w:val="22"/>
          <w:szCs w:val="22"/>
          <w:lang w:val="pt-BR"/>
        </w:rPr>
        <w:t>”</w:t>
      </w:r>
    </w:p>
    <w:p w:rsidR="6B7CC9D6" w:rsidP="1C99A351" w:rsidRDefault="6B7CC9D6" w14:paraId="18BAE013" w14:textId="450D3A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6B7CC9D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| a == b || b==c || a ==c = “</w:t>
      </w:r>
      <w:r w:rsidRPr="1C99A351" w:rsidR="3088456C">
        <w:rPr>
          <w:rFonts w:ascii="Calibri" w:hAnsi="Calibri" w:eastAsia="Calibri" w:cs="Calibri"/>
          <w:noProof w:val="0"/>
          <w:sz w:val="22"/>
          <w:szCs w:val="22"/>
          <w:lang w:val="pt-BR"/>
        </w:rPr>
        <w:t>isosceles</w:t>
      </w:r>
      <w:r w:rsidRPr="1C99A351" w:rsidR="3088456C">
        <w:rPr>
          <w:rFonts w:ascii="Calibri" w:hAnsi="Calibri" w:eastAsia="Calibri" w:cs="Calibri"/>
          <w:noProof w:val="0"/>
          <w:sz w:val="22"/>
          <w:szCs w:val="22"/>
          <w:lang w:val="pt-BR"/>
        </w:rPr>
        <w:t>”</w:t>
      </w:r>
    </w:p>
    <w:p w:rsidR="3088456C" w:rsidP="1C99A351" w:rsidRDefault="3088456C" w14:paraId="5CEBFEEB" w14:textId="3FB0E1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308845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</w:t>
      </w:r>
      <w:r w:rsidRPr="1C99A351" w:rsidR="3088456C">
        <w:rPr>
          <w:rFonts w:ascii="Calibri" w:hAnsi="Calibri" w:eastAsia="Calibri" w:cs="Calibri"/>
          <w:noProof w:val="0"/>
          <w:sz w:val="22"/>
          <w:szCs w:val="22"/>
          <w:lang w:val="pt-BR"/>
        </w:rPr>
        <w:t>otherwise</w:t>
      </w:r>
      <w:r w:rsidRPr="1C99A351" w:rsidR="3088456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“escaleno”</w:t>
      </w:r>
    </w:p>
    <w:p w:rsidR="1C99A351" w:rsidP="1C99A351" w:rsidRDefault="1C99A351" w14:paraId="59C41289" w14:textId="7203B7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D6154EC" w:rsidP="1C99A351" w:rsidRDefault="0D6154EC" w14:paraId="5D46752B" w14:textId="18ABF96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1C99A351" w:rsidR="0D615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Declare uma função que receba as 3 medidas dos lados de um triângulo e retorne se essas medidas formam um triângulo, em caso afirmativo a função deve retornar o tipo do triângulo: equilátero, isósceles ou escaleno, caso contrário deve retornar a </w:t>
      </w:r>
      <w:r w:rsidRPr="1C99A351" w:rsidR="0D615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</w:t>
      </w:r>
      <w:r w:rsidRPr="1C99A351" w:rsidR="0D615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tring</w:t>
      </w:r>
      <w:r w:rsidRPr="1C99A351" w:rsidR="0D615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:</w:t>
      </w:r>
      <w:r w:rsidRPr="1C99A351" w:rsidR="0D615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“não </w:t>
      </w:r>
      <w:r w:rsidRPr="1C99A351" w:rsidR="0D615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</w:t>
      </w:r>
      <w:r w:rsidRPr="1C99A351" w:rsidR="0D615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h</w:t>
      </w:r>
      <w:r w:rsidRPr="1C99A351" w:rsidR="0D615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1C99A351" w:rsidR="0D6154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um triangulo”, use as funções declaradas anteriormente.</w:t>
      </w:r>
    </w:p>
    <w:p w:rsidR="0D6154EC" w:rsidP="1C99A351" w:rsidRDefault="0D6154EC" w14:paraId="6A4C849B" w14:textId="021A92D1">
      <w:pPr>
        <w:pStyle w:val="Normal"/>
        <w:ind w:left="0"/>
      </w:pP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>triangulo 5 5 5 =&gt; "</w:t>
      </w: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>equilatero</w:t>
      </w: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" </w:t>
      </w:r>
    </w:p>
    <w:p w:rsidR="0D6154EC" w:rsidP="1C99A351" w:rsidRDefault="0D6154EC" w14:paraId="61C7BED7" w14:textId="16F91664">
      <w:pPr>
        <w:pStyle w:val="Normal"/>
        <w:ind w:left="0"/>
      </w:pP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>triangulo 5 3 3 =&gt; "</w:t>
      </w: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>isosceles</w:t>
      </w: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>"</w:t>
      </w:r>
    </w:p>
    <w:p w:rsidR="0D6154EC" w:rsidP="1C99A351" w:rsidRDefault="0D6154EC" w14:paraId="6779BF97" w14:textId="7865D311">
      <w:pPr>
        <w:pStyle w:val="Normal"/>
        <w:ind w:left="0"/>
      </w:pP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>triangulo 5 3 4 =&gt; "escaleno" triangulo 15 6 5 =&gt; "</w:t>
      </w: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>nao</w:t>
      </w: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>eh</w:t>
      </w:r>
      <w:r w:rsidRPr="1C99A351" w:rsidR="0D6154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 triangulo</w:t>
      </w:r>
    </w:p>
    <w:p w:rsidR="37126A67" w:rsidP="1C99A351" w:rsidRDefault="37126A67" w14:paraId="1C0A2543" w14:textId="6EBFD58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37126A67">
        <w:rPr>
          <w:rFonts w:ascii="Calibri" w:hAnsi="Calibri" w:eastAsia="Calibri" w:cs="Calibri"/>
          <w:noProof w:val="0"/>
          <w:sz w:val="22"/>
          <w:szCs w:val="22"/>
          <w:lang w:val="pt-BR"/>
        </w:rPr>
        <w:t>ehTriangulo</w:t>
      </w:r>
      <w:r w:rsidRPr="1C99A351" w:rsidR="37126A6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b c =  </w:t>
      </w:r>
      <w:r w:rsidRPr="1C99A351" w:rsidR="37126A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if</w:t>
      </w:r>
      <w:r w:rsidRPr="1C99A351" w:rsidR="37126A6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 &lt; b + c &amp;&amp;</w:t>
      </w:r>
    </w:p>
    <w:p w:rsidR="37126A67" w:rsidP="1C99A351" w:rsidRDefault="37126A67" w14:paraId="4E5BB3F3" w14:textId="7A8483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C99A351" w:rsidR="37126A67">
        <w:rPr>
          <w:rFonts w:ascii="Calibri" w:hAnsi="Calibri" w:eastAsia="Calibri" w:cs="Calibri"/>
          <w:noProof w:val="0"/>
          <w:sz w:val="22"/>
          <w:szCs w:val="22"/>
          <w:lang w:val="pt-BR"/>
        </w:rPr>
        <w:t>b &lt; c + a &amp;&amp;</w:t>
      </w:r>
    </w:p>
    <w:p w:rsidR="37126A67" w:rsidP="1C99A351" w:rsidRDefault="37126A67" w14:paraId="675F4BB4" w14:textId="034C4E9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1C99A351" w:rsidR="37126A6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 &lt; b + a  </w:t>
      </w:r>
      <w:r w:rsidRPr="1C99A351" w:rsidR="37126A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then</w:t>
      </w:r>
      <w:r w:rsidRPr="1C99A351" w:rsidR="37126A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1C99A351" w:rsidR="37126A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True</w:t>
      </w:r>
      <w:r w:rsidRPr="1C99A351" w:rsidR="37126A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1C99A351" w:rsidR="37126A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else</w:t>
      </w:r>
      <w:r w:rsidRPr="1C99A351" w:rsidR="37126A6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False</w:t>
      </w:r>
    </w:p>
    <w:p w:rsidR="37126A67" w:rsidP="1C99A351" w:rsidRDefault="37126A67" w14:paraId="616631DC" w14:textId="5849F41B">
      <w:pPr>
        <w:pStyle w:val="ListParagraph"/>
        <w:numPr>
          <w:ilvl w:val="0"/>
          <w:numId w:val="3"/>
        </w:num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</w:pP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tipoTriangulo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a b c =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a==b &amp;&amp; b==c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then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equilatero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 /= b &amp;&amp; b==c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|| a==b &amp;&amp; b /= c || a==c &amp;&amp; a/= b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then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isosceles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37126A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"escaleno"</w:t>
      </w:r>
    </w:p>
    <w:p w:rsidR="1AD58917" w:rsidP="1C99A351" w:rsidRDefault="1AD58917" w14:paraId="3BA603CE" w14:textId="0185E10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</w:pP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f3 l1 l2 l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3  =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ehTriangulo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l1 l2 l3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then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tipoTriangulo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l1 l2 l3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"n 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eh</w:t>
      </w:r>
      <w:r w:rsidRPr="1C99A351" w:rsidR="1AD5891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triangulo"</w:t>
      </w:r>
    </w:p>
    <w:p w:rsidR="1AD58917" w:rsidP="1C99A351" w:rsidRDefault="1AD58917" w14:paraId="0D670C4B" w14:textId="5316A10F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pt-BR"/>
        </w:rPr>
      </w:pPr>
      <w:r w:rsidRPr="1C99A351" w:rsidR="1AD58917">
        <w:rPr>
          <w:b w:val="1"/>
          <w:bCs w:val="1"/>
          <w:noProof w:val="0"/>
          <w:lang w:val="pt-BR"/>
        </w:rPr>
        <w:t>Declare uma função que receba como parâmetro um</w:t>
      </w:r>
      <w:commentRangeStart w:id="34751417"/>
      <w:commentRangeStart w:id="775684447"/>
      <w:r w:rsidRPr="1C99A351" w:rsidR="1AD58917">
        <w:rPr>
          <w:b w:val="1"/>
          <w:bCs w:val="1"/>
          <w:noProof w:val="0"/>
          <w:lang w:val="pt-BR"/>
        </w:rPr>
        <w:t xml:space="preserve"> inteiro</w:t>
      </w:r>
      <w:commentRangeEnd w:id="34751417"/>
      <w:r>
        <w:rPr>
          <w:rStyle w:val="CommentReference"/>
        </w:rPr>
        <w:commentReference w:id="34751417"/>
      </w:r>
      <w:commentRangeEnd w:id="775684447"/>
      <w:r>
        <w:rPr>
          <w:rStyle w:val="CommentReference"/>
        </w:rPr>
        <w:commentReference w:id="775684447"/>
      </w:r>
      <w:r w:rsidRPr="1C99A351" w:rsidR="1AD58917">
        <w:rPr>
          <w:b w:val="1"/>
          <w:bCs w:val="1"/>
          <w:noProof w:val="0"/>
          <w:lang w:val="pt-BR"/>
        </w:rPr>
        <w:t xml:space="preserve"> n e retorne a soma dos </w:t>
      </w:r>
      <w:commentRangeStart w:id="677451943"/>
      <w:commentRangeStart w:id="1845072026"/>
      <w:r w:rsidRPr="1C99A351" w:rsidR="1AD58917">
        <w:rPr>
          <w:b w:val="1"/>
          <w:bCs w:val="1"/>
          <w:noProof w:val="0"/>
          <w:lang w:val="pt-BR"/>
        </w:rPr>
        <w:t>números pares</w:t>
      </w:r>
      <w:commentRangeEnd w:id="677451943"/>
      <w:r>
        <w:rPr>
          <w:rStyle w:val="CommentReference"/>
        </w:rPr>
        <w:commentReference w:id="677451943"/>
      </w:r>
      <w:commentRangeEnd w:id="1845072026"/>
      <w:r>
        <w:rPr>
          <w:rStyle w:val="CommentReference"/>
        </w:rPr>
        <w:commentReference w:id="1845072026"/>
      </w:r>
      <w:r w:rsidRPr="1C99A351" w:rsidR="1AD58917">
        <w:rPr>
          <w:b w:val="1"/>
          <w:bCs w:val="1"/>
          <w:noProof w:val="0"/>
          <w:lang w:val="pt-BR"/>
        </w:rPr>
        <w:t xml:space="preserve"> entre 0 e n.</w:t>
      </w:r>
    </w:p>
    <w:p w:rsidR="1AD58917" w:rsidP="1C99A351" w:rsidRDefault="1AD58917" w14:paraId="432A528E" w14:textId="19F45A72">
      <w:pPr>
        <w:pStyle w:val="Normal"/>
        <w:ind w:left="0"/>
        <w:rPr>
          <w:noProof w:val="0"/>
          <w:lang w:val="pt-BR"/>
        </w:rPr>
      </w:pPr>
      <w:r w:rsidRPr="1C99A351" w:rsidR="1AD58917">
        <w:rPr>
          <w:noProof w:val="0"/>
          <w:lang w:val="pt-BR"/>
        </w:rPr>
        <w:t>somaPares</w:t>
      </w:r>
      <w:r w:rsidRPr="1C99A351" w:rsidR="1AD58917">
        <w:rPr>
          <w:noProof w:val="0"/>
          <w:lang w:val="pt-BR"/>
        </w:rPr>
        <w:t xml:space="preserve"> 5 =&gt; 4 + 2 + 0 = 6 </w:t>
      </w:r>
    </w:p>
    <w:p w:rsidR="1AD58917" w:rsidP="1C99A351" w:rsidRDefault="1AD58917" w14:paraId="6DB09B51" w14:textId="62313A0B">
      <w:pPr>
        <w:pStyle w:val="Normal"/>
        <w:ind w:left="0"/>
        <w:rPr>
          <w:noProof w:val="0"/>
          <w:lang w:val="pt-BR"/>
        </w:rPr>
      </w:pPr>
      <w:r w:rsidRPr="1C99A351" w:rsidR="1AD58917">
        <w:rPr>
          <w:noProof w:val="0"/>
          <w:lang w:val="pt-BR"/>
        </w:rPr>
        <w:t>somaPares</w:t>
      </w:r>
      <w:r w:rsidRPr="1C99A351" w:rsidR="1AD58917">
        <w:rPr>
          <w:noProof w:val="0"/>
          <w:lang w:val="pt-BR"/>
        </w:rPr>
        <w:t xml:space="preserve"> 8 =&gt; 8 + 6 + 4 + 2 + 0 = 20</w:t>
      </w:r>
    </w:p>
    <w:p w:rsidR="3BF90F86" w:rsidP="1C99A351" w:rsidRDefault="3BF90F86" w14:paraId="1482DE92" w14:textId="17D4B2DC">
      <w:pPr>
        <w:pStyle w:val="Normal"/>
        <w:ind w:left="0"/>
        <w:rPr>
          <w:noProof w:val="0"/>
          <w:lang w:val="pt-BR"/>
        </w:rPr>
      </w:pPr>
      <w:r w:rsidRPr="1C99A351" w:rsidR="3BF90F86">
        <w:rPr>
          <w:noProof w:val="0"/>
          <w:lang w:val="pt-BR"/>
        </w:rPr>
        <w:t>Somapares</w:t>
      </w:r>
      <w:r w:rsidRPr="1C99A351" w:rsidR="3BF90F86">
        <w:rPr>
          <w:noProof w:val="0"/>
          <w:lang w:val="pt-BR"/>
        </w:rPr>
        <w:t xml:space="preserve"> n = </w:t>
      </w:r>
    </w:p>
    <w:p w:rsidR="3BF90F86" w:rsidP="1C99A351" w:rsidRDefault="3BF90F86" w14:paraId="6C02759C" w14:textId="6E0247C8">
      <w:pPr>
        <w:pStyle w:val="Normal"/>
        <w:ind w:left="0"/>
        <w:rPr>
          <w:noProof w:val="0"/>
          <w:lang w:val="pt-BR"/>
        </w:rPr>
      </w:pPr>
      <w:r w:rsidRPr="1C99A351" w:rsidR="3BF90F86">
        <w:rPr>
          <w:noProof w:val="0"/>
          <w:lang w:val="pt-BR"/>
        </w:rPr>
        <w:t xml:space="preserve">Soma pares 1 = 0 </w:t>
      </w:r>
    </w:p>
    <w:p w:rsidR="3BF90F86" w:rsidP="1C99A351" w:rsidRDefault="3BF90F86" w14:paraId="2D656319" w14:textId="020F9EC7">
      <w:pPr>
        <w:pStyle w:val="Normal"/>
        <w:ind w:left="0"/>
        <w:rPr>
          <w:noProof w:val="0"/>
          <w:lang w:val="pt-BR"/>
        </w:rPr>
      </w:pPr>
      <w:r w:rsidRPr="1C99A351" w:rsidR="3BF90F86">
        <w:rPr>
          <w:noProof w:val="0"/>
          <w:lang w:val="pt-BR"/>
        </w:rPr>
        <w:t xml:space="preserve">Soma pares 2 = 0 + 2 </w:t>
      </w:r>
    </w:p>
    <w:p w:rsidR="3BF90F86" w:rsidP="1C99A351" w:rsidRDefault="3BF90F86" w14:paraId="63CD5B6A" w14:textId="05D69BDA">
      <w:pPr>
        <w:pStyle w:val="Normal"/>
        <w:ind w:left="0"/>
        <w:rPr>
          <w:noProof w:val="0"/>
          <w:lang w:val="pt-BR"/>
        </w:rPr>
      </w:pPr>
      <w:r w:rsidRPr="1C99A351" w:rsidR="3BF90F86">
        <w:rPr>
          <w:noProof w:val="0"/>
          <w:lang w:val="pt-BR"/>
        </w:rPr>
        <w:t>Soma pares 3 = 0 + 2</w:t>
      </w:r>
    </w:p>
    <w:p w:rsidR="3BF90F86" w:rsidP="1C99A351" w:rsidRDefault="3BF90F86" w14:paraId="528BD24C" w14:textId="4274666F">
      <w:pPr>
        <w:pStyle w:val="Normal"/>
        <w:ind w:left="0"/>
        <w:rPr>
          <w:noProof w:val="0"/>
          <w:lang w:val="pt-BR"/>
        </w:rPr>
      </w:pPr>
      <w:r w:rsidRPr="1C99A351" w:rsidR="3BF90F86">
        <w:rPr>
          <w:noProof w:val="0"/>
          <w:lang w:val="pt-BR"/>
        </w:rPr>
        <w:t xml:space="preserve">Soma pares 4 = 4 + 2 + 0 </w:t>
      </w:r>
    </w:p>
    <w:p w:rsidR="1C99A351" w:rsidP="1C99A351" w:rsidRDefault="1C99A351" w14:paraId="4C6DD64F" w14:textId="60C699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</w:p>
    <w:p w:rsidR="6663CAD4" w:rsidP="1C99A351" w:rsidRDefault="6663CAD4" w14:paraId="0D30D275" w14:textId="25119D8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somapares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1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0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 </w:t>
      </w:r>
    </w:p>
    <w:p w:rsidR="6663CAD4" w:rsidP="1C99A351" w:rsidRDefault="6663CAD4" w14:paraId="291B90CF" w14:textId="18C8DB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somapares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n =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mod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n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2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==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then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somapares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(n-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1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 + n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somapares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(n-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1</w:t>
      </w:r>
      <w:r w:rsidRPr="1C99A351" w:rsidR="6663CAD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1C99A351" w:rsidP="1C99A351" w:rsidRDefault="1C99A351" w14:paraId="5280BF69" w14:textId="5C8C9206">
      <w:pPr>
        <w:pStyle w:val="Normal"/>
        <w:ind w:left="0"/>
        <w:rPr>
          <w:noProof w:val="0"/>
          <w:lang w:val="pt-BR"/>
        </w:rPr>
      </w:pPr>
    </w:p>
    <w:p w:rsidR="1C99A351" w:rsidP="665405E6" w:rsidRDefault="1C99A351" w14:paraId="4D93370C" w14:textId="0D396B3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5. Declare uma função que receba inteiros (m e n) e retorne a seguinte série: 2 0m + 2 1m + 2 2m+ ... + 2 </w:t>
      </w: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nm</w:t>
      </w: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. Por exemplo: somaPot2m 6 4 =&gt; 6 + 12 + 24 + 48 + 96 = 186 somaPot2m 3 3 =&gt; 3 + 6 + 12 + 24 = 45</w:t>
      </w:r>
    </w:p>
    <w:p w:rsidR="67B5A153" w:rsidP="665405E6" w:rsidRDefault="67B5A153" w14:paraId="24C7EE12" w14:textId="6351ABF4">
      <w:pPr>
        <w:spacing w:line="285" w:lineRule="exact"/>
      </w:pPr>
      <w:r w:rsidRPr="665405E6" w:rsidR="67B5A15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-- questão 5</w:t>
      </w:r>
    </w:p>
    <w:p w:rsidR="67B5A153" w:rsidP="665405E6" w:rsidRDefault="67B5A153" w14:paraId="71632FB9" w14:textId="3A9411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65405E6" w:rsidR="67B5A15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somapot2m m </w:t>
      </w:r>
      <w:r w:rsidRPr="665405E6" w:rsidR="67B5A15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0</w:t>
      </w:r>
      <w:r w:rsidRPr="665405E6" w:rsidR="67B5A15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 = m </w:t>
      </w:r>
    </w:p>
    <w:p w:rsidR="67B5A153" w:rsidP="665405E6" w:rsidRDefault="67B5A153" w14:paraId="603DC959" w14:textId="285C70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Pr="665405E6" w:rsidR="67B5A15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somapot2m m n = (</w:t>
      </w:r>
      <w:r w:rsidRPr="665405E6" w:rsidR="67B5A15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2</w:t>
      </w:r>
      <w:r w:rsidRPr="665405E6" w:rsidR="67B5A15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^n) * m + somapot2m m (n - </w:t>
      </w:r>
      <w:r w:rsidRPr="665405E6" w:rsidR="67B5A15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1</w:t>
      </w:r>
      <w:r w:rsidRPr="665405E6" w:rsidR="67B5A153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)</w:t>
      </w:r>
    </w:p>
    <w:p w:rsidR="665405E6" w:rsidP="665405E6" w:rsidRDefault="665405E6" w14:paraId="3FC0CACA" w14:textId="1E96053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7353BA9F" w:rsidP="665405E6" w:rsidRDefault="7353BA9F" w14:paraId="34948808" w14:textId="6EA8E13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6. Declare uma função que receba um número e retorne </w:t>
      </w: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True</w:t>
      </w: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caso o número seja primo </w:t>
      </w: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 False</w:t>
      </w: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caso contrário. Um número primo é um número natural maior que 1, e que possui apenas dois divisores: 1 e ele mesmo. Por exemplo primo 37 =&gt; </w:t>
      </w: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True</w:t>
      </w:r>
      <w:r w:rsidRPr="665405E6" w:rsidR="7353BA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primo 10 =&gt; False</w:t>
      </w:r>
    </w:p>
    <w:p w:rsidR="665405E6" w:rsidP="665405E6" w:rsidRDefault="665405E6" w14:paraId="42BB5069" w14:textId="1730992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665405E6" w:rsidP="665405E6" w:rsidRDefault="665405E6" w14:paraId="319808F0" w14:textId="59C75BF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665405E6" w:rsidP="665405E6" w:rsidRDefault="665405E6" w14:paraId="5DAB6115" w14:textId="56440AF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4CE69CCE" w:rsidP="1C99A351" w:rsidRDefault="4CE69CCE" w14:paraId="54C8654A" w14:textId="076EC7F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1C99A351" w:rsidR="4CE69C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7) Uma aproximação para o valor de π pode ser obtida por meio da série:</w:t>
      </w:r>
    </w:p>
    <w:p w:rsidR="4CE69CCE" w:rsidP="1C99A351" w:rsidRDefault="4CE69CCE" w14:paraId="4236D923" w14:textId="1F19091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commentRangeStart w:id="494581297"/>
      <w:commentRangeStart w:id="1307607093"/>
      <w:commentRangeStart w:id="223984751"/>
      <w:r w:rsidRPr="1C99A351" w:rsidR="4CE69C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4/1 – 4/3 + 4/5 – 4/7 + 4/9 – 4/11 + ...</w:t>
      </w:r>
      <w:commentRangeEnd w:id="494581297"/>
      <w:r>
        <w:rPr>
          <w:rStyle w:val="CommentReference"/>
        </w:rPr>
        <w:commentReference w:id="494581297"/>
      </w:r>
      <w:commentRangeEnd w:id="1307607093"/>
      <w:r>
        <w:rPr>
          <w:rStyle w:val="CommentReference"/>
        </w:rPr>
        <w:commentReference w:id="1307607093"/>
      </w:r>
      <w:commentRangeEnd w:id="223984751"/>
      <w:r>
        <w:rPr>
          <w:rStyle w:val="CommentReference"/>
        </w:rPr>
        <w:commentReference w:id="223984751"/>
      </w:r>
    </w:p>
    <w:p w:rsidR="4CE69CCE" w:rsidP="1C99A351" w:rsidRDefault="4CE69CCE" w14:paraId="1D7DAA9B" w14:textId="17796DC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1C99A351" w:rsidR="4CE69C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Declare uma função chamada </w:t>
      </w:r>
      <w:r w:rsidRPr="1C99A351" w:rsidR="4CE69C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seriePI</w:t>
      </w:r>
      <w:r w:rsidRPr="1C99A351" w:rsidR="4CE69C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que receba como parâmetro um inteiro </w:t>
      </w:r>
      <w:r w:rsidRPr="1C99A351" w:rsidR="4CE69C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 e</w:t>
      </w:r>
      <w:r w:rsidRPr="1C99A351" w:rsidR="4CE69C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calcule o valor da </w:t>
      </w:r>
      <w:r w:rsidRPr="1C99A351" w:rsidR="4CE69C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serie</w:t>
      </w:r>
      <w:r w:rsidRPr="1C99A351" w:rsidR="4CE69C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enquanto o termo for maior que 4/n. Execute os seguintes testes:</w:t>
      </w:r>
    </w:p>
    <w:p w:rsidR="4CE69CCE" w:rsidP="1C99A351" w:rsidRDefault="4CE69CCE" w14:paraId="79FCD541" w14:textId="00F77B60">
      <w:pPr>
        <w:pStyle w:val="Normal"/>
        <w:ind w:left="0"/>
      </w:pPr>
      <w:r w:rsidRPr="1C99A351" w:rsidR="4CE69CCE">
        <w:rPr>
          <w:rFonts w:ascii="Calibri" w:hAnsi="Calibri" w:eastAsia="Calibri" w:cs="Calibri"/>
          <w:noProof w:val="0"/>
          <w:sz w:val="22"/>
          <w:szCs w:val="22"/>
          <w:lang w:val="pt-BR"/>
        </w:rPr>
        <w:t>abs</w:t>
      </w:r>
      <w:r w:rsidRPr="1C99A351" w:rsidR="4CE69C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(pi – </w:t>
      </w:r>
      <w:r w:rsidRPr="1C99A351" w:rsidR="4CE69CCE">
        <w:rPr>
          <w:rFonts w:ascii="Calibri" w:hAnsi="Calibri" w:eastAsia="Calibri" w:cs="Calibri"/>
          <w:noProof w:val="0"/>
          <w:sz w:val="22"/>
          <w:szCs w:val="22"/>
          <w:lang w:val="pt-BR"/>
        </w:rPr>
        <w:t>seriePI</w:t>
      </w:r>
      <w:r w:rsidRPr="1C99A351" w:rsidR="4CE69C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100) &lt; 0.1 </w:t>
      </w:r>
    </w:p>
    <w:p w:rsidR="4CE69CCE" w:rsidP="1C99A351" w:rsidRDefault="4CE69CCE" w14:paraId="7E801C98" w14:textId="56C67CD6">
      <w:pPr>
        <w:pStyle w:val="Normal"/>
        <w:ind w:left="0"/>
      </w:pPr>
      <w:r w:rsidRPr="1C99A351" w:rsidR="4CE69CCE">
        <w:rPr>
          <w:rFonts w:ascii="Calibri" w:hAnsi="Calibri" w:eastAsia="Calibri" w:cs="Calibri"/>
          <w:noProof w:val="0"/>
          <w:sz w:val="22"/>
          <w:szCs w:val="22"/>
          <w:lang w:val="pt-BR"/>
        </w:rPr>
        <w:t>abs</w:t>
      </w:r>
      <w:r w:rsidRPr="1C99A351" w:rsidR="4CE69C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(pi – </w:t>
      </w:r>
      <w:r w:rsidRPr="1C99A351" w:rsidR="4CE69CCE">
        <w:rPr>
          <w:rFonts w:ascii="Calibri" w:hAnsi="Calibri" w:eastAsia="Calibri" w:cs="Calibri"/>
          <w:noProof w:val="0"/>
          <w:sz w:val="22"/>
          <w:szCs w:val="22"/>
          <w:lang w:val="pt-BR"/>
        </w:rPr>
        <w:t>seriePI</w:t>
      </w:r>
      <w:r w:rsidRPr="1C99A351" w:rsidR="4CE69CC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10000) &lt; 0.001</w:t>
      </w:r>
    </w:p>
    <w:p w:rsidR="1C99A351" w:rsidP="1C99A351" w:rsidRDefault="1C99A351" w14:paraId="7368A18F" w14:textId="1B2D1429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BRIELA DA SILVA INACIO" w:date="2023-08-23T13:51:57" w:id="142074326">
    <w:p w:rsidR="1C99A351" w:rsidRDefault="1C99A351" w14:paraId="5B155D63" w14:textId="3BA55005">
      <w:pPr>
        <w:pStyle w:val="CommentText"/>
      </w:pPr>
      <w:r w:rsidR="1C99A351">
        <w:rPr/>
        <w:t xml:space="preserve">condições para se ter um triângulo </w:t>
      </w:r>
      <w:r>
        <w:rPr>
          <w:rStyle w:val="CommentReference"/>
        </w:rPr>
        <w:annotationRef/>
      </w:r>
    </w:p>
  </w:comment>
  <w:comment w:initials="GI" w:author="GABRIELA DA SILVA INACIO" w:date="2023-08-23T14:01:19" w:id="50118721">
    <w:p w:rsidR="1C99A351" w:rsidRDefault="1C99A351" w14:paraId="7B60D1CA" w14:textId="0ACAD6DB">
      <w:pPr>
        <w:pStyle w:val="CommentText"/>
      </w:pPr>
      <w:r w:rsidR="1C99A351">
        <w:rPr/>
        <w:t>comparação -&gt; usar dois iguais</w:t>
      </w:r>
      <w:r>
        <w:rPr>
          <w:rStyle w:val="CommentReference"/>
        </w:rPr>
        <w:annotationRef/>
      </w:r>
    </w:p>
  </w:comment>
  <w:comment w:initials="GI" w:author="GABRIELA DA SILVA INACIO" w:date="2023-08-23T14:16:25" w:id="1506610319">
    <w:p w:rsidR="1C99A351" w:rsidRDefault="1C99A351" w14:paraId="23FC6A50" w14:textId="350BE496">
      <w:pPr>
        <w:pStyle w:val="CommentText"/>
      </w:pPr>
      <w:r w:rsidR="1C99A351">
        <w:rPr/>
        <w:t>then</w:t>
      </w:r>
      <w:r>
        <w:rPr>
          <w:rStyle w:val="CommentReference"/>
        </w:rPr>
        <w:annotationRef/>
      </w:r>
    </w:p>
  </w:comment>
  <w:comment w:initials="GI" w:author="GABRIELA DA SILVA INACIO" w:date="2023-08-23T14:39:00" w:id="34751417">
    <w:p w:rsidR="1C99A351" w:rsidRDefault="1C99A351" w14:paraId="61455933" w14:textId="209C1976">
      <w:pPr>
        <w:pStyle w:val="CommentText"/>
      </w:pPr>
      <w:r w:rsidR="1C99A351">
        <w:rPr/>
        <w:t xml:space="preserve">mod n 2 = 0 </w:t>
      </w:r>
      <w:r>
        <w:rPr>
          <w:rStyle w:val="CommentReference"/>
        </w:rPr>
        <w:annotationRef/>
      </w:r>
    </w:p>
  </w:comment>
  <w:comment w:initials="GI" w:author="GABRIELA DA SILVA INACIO" w:date="2023-08-23T14:39:25" w:id="775684447">
    <w:p w:rsidR="1C99A351" w:rsidRDefault="1C99A351" w14:paraId="0FBCB99F" w14:textId="27E80E8D">
      <w:pPr>
        <w:pStyle w:val="CommentText"/>
      </w:pPr>
      <w:r w:rsidR="1C99A351">
        <w:rPr/>
        <w:t xml:space="preserve">numero dividido por 2 dá 0 </w:t>
      </w:r>
      <w:r>
        <w:rPr>
          <w:rStyle w:val="CommentReference"/>
        </w:rPr>
        <w:annotationRef/>
      </w:r>
    </w:p>
  </w:comment>
  <w:comment w:initials="GI" w:author="GABRIELA DA SILVA INACIO" w:date="2023-08-23T14:40:00" w:id="677451943">
    <w:p w:rsidR="1C99A351" w:rsidRDefault="1C99A351" w14:paraId="19FAB908" w14:textId="707C07B7">
      <w:pPr>
        <w:pStyle w:val="CommentText"/>
      </w:pPr>
      <w:r w:rsidR="1C99A351">
        <w:rPr/>
        <w:t xml:space="preserve">mod n 2 = 0 </w:t>
      </w:r>
      <w:r>
        <w:rPr>
          <w:rStyle w:val="CommentReference"/>
        </w:rPr>
        <w:annotationRef/>
      </w:r>
    </w:p>
  </w:comment>
  <w:comment w:initials="GI" w:author="GABRIELA DA SILVA INACIO" w:date="2023-08-23T14:40:02" w:id="1845072026">
    <w:p w:rsidR="1C99A351" w:rsidRDefault="1C99A351" w14:paraId="073026F6" w14:textId="06DB7824">
      <w:pPr>
        <w:pStyle w:val="CommentText"/>
      </w:pPr>
      <w:r w:rsidR="1C99A351">
        <w:rPr/>
        <w:t>numero dividido por 2 dá 0</w:t>
      </w:r>
      <w:r>
        <w:rPr>
          <w:rStyle w:val="CommentReference"/>
        </w:rPr>
        <w:annotationRef/>
      </w:r>
    </w:p>
  </w:comment>
  <w:comment w:initials="GI" w:author="GABRIELA DA SILVA INACIO" w:date="2023-08-23T14:59:33" w:id="494581297">
    <w:p w:rsidR="1C99A351" w:rsidRDefault="1C99A351" w14:paraId="216BCC45" w14:textId="5991D1CD">
      <w:pPr>
        <w:pStyle w:val="CommentText"/>
      </w:pPr>
      <w:r w:rsidR="1C99A351">
        <w:rPr/>
        <w:t>prestar atenção no sinal</w:t>
      </w:r>
      <w:r>
        <w:rPr>
          <w:rStyle w:val="CommentReference"/>
        </w:rPr>
        <w:annotationRef/>
      </w:r>
    </w:p>
  </w:comment>
  <w:comment w:initials="GI" w:author="GABRIELA DA SILVA INACIO" w:date="2023-08-23T15:00:13" w:id="1307607093">
    <w:p w:rsidR="1C99A351" w:rsidRDefault="1C99A351" w14:paraId="45C2B3B8" w14:textId="36582E41">
      <w:pPr>
        <w:pStyle w:val="CommentText"/>
      </w:pPr>
      <w:r w:rsidR="1C99A351">
        <w:rPr/>
        <w:t xml:space="preserve">um + e um - </w:t>
      </w:r>
      <w:r>
        <w:rPr>
          <w:rStyle w:val="CommentReference"/>
        </w:rPr>
        <w:annotationRef/>
      </w:r>
    </w:p>
  </w:comment>
  <w:comment w:initials="GI" w:author="GABRIELA DA SILVA INACIO" w:date="2023-08-23T15:00:29" w:id="223984751">
    <w:p w:rsidR="1C99A351" w:rsidRDefault="1C99A351" w14:paraId="3ECAD6CD" w14:textId="59DCA564">
      <w:pPr>
        <w:pStyle w:val="CommentText"/>
      </w:pPr>
      <w:r w:rsidR="1C99A351">
        <w:rPr/>
        <w:t>denominadores impares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B155D63"/>
  <w15:commentEx w15:done="0" w15:paraId="7B60D1CA"/>
  <w15:commentEx w15:done="0" w15:paraId="23FC6A50"/>
  <w15:commentEx w15:done="1" w15:paraId="61455933"/>
  <w15:commentEx w15:done="1" w15:paraId="0FBCB99F" w15:paraIdParent="61455933"/>
  <w15:commentEx w15:done="0" w15:paraId="19FAB908"/>
  <w15:commentEx w15:done="0" w15:paraId="073026F6" w15:paraIdParent="19FAB908"/>
  <w15:commentEx w15:done="0" w15:paraId="216BCC45"/>
  <w15:commentEx w15:done="0" w15:paraId="45C2B3B8" w15:paraIdParent="216BCC45"/>
  <w15:commentEx w15:done="0" w15:paraId="3ECAD6CD" w15:paraIdParent="216BCC4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2C48193" w16cex:dateUtc="2023-08-23T16:51:57.676Z"/>
  <w16cex:commentExtensible w16cex:durableId="1CB5E47B" w16cex:dateUtc="2023-08-23T17:01:19.023Z"/>
  <w16cex:commentExtensible w16cex:durableId="5DF80219" w16cex:dateUtc="2023-08-23T17:16:25.692Z"/>
  <w16cex:commentExtensible w16cex:durableId="7ADB73E9" w16cex:dateUtc="2023-08-23T17:39:00.624Z"/>
  <w16cex:commentExtensible w16cex:durableId="6ED9D6F2" w16cex:dateUtc="2023-08-23T17:39:25.222Z"/>
  <w16cex:commentExtensible w16cex:durableId="3226B181" w16cex:dateUtc="2023-08-23T17:40:00.057Z"/>
  <w16cex:commentExtensible w16cex:durableId="10327833" w16cex:dateUtc="2023-08-23T17:40:02.904Z"/>
  <w16cex:commentExtensible w16cex:durableId="1E876441" w16cex:dateUtc="2023-08-23T17:59:33.327Z"/>
  <w16cex:commentExtensible w16cex:durableId="53CFD007" w16cex:dateUtc="2023-08-23T18:00:13.654Z"/>
  <w16cex:commentExtensible w16cex:durableId="55265BF5" w16cex:dateUtc="2023-08-23T18:00:29.00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B155D63" w16cid:durableId="62C48193"/>
  <w16cid:commentId w16cid:paraId="7B60D1CA" w16cid:durableId="1CB5E47B"/>
  <w16cid:commentId w16cid:paraId="23FC6A50" w16cid:durableId="5DF80219"/>
  <w16cid:commentId w16cid:paraId="61455933" w16cid:durableId="7ADB73E9"/>
  <w16cid:commentId w16cid:paraId="0FBCB99F" w16cid:durableId="6ED9D6F2"/>
  <w16cid:commentId w16cid:paraId="19FAB908" w16cid:durableId="3226B181"/>
  <w16cid:commentId w16cid:paraId="073026F6" w16cid:durableId="10327833"/>
  <w16cid:commentId w16cid:paraId="216BCC45" w16cid:durableId="1E876441"/>
  <w16cid:commentId w16cid:paraId="45C2B3B8" w16cid:durableId="53CFD007"/>
  <w16cid:commentId w16cid:paraId="3ECAD6CD" w16cid:durableId="55265B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f96c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678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bcbf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6523D"/>
    <w:rsid w:val="01C40A17"/>
    <w:rsid w:val="04B81254"/>
    <w:rsid w:val="056FA5B6"/>
    <w:rsid w:val="0653E2B5"/>
    <w:rsid w:val="06A06188"/>
    <w:rsid w:val="072B234C"/>
    <w:rsid w:val="0B27EB50"/>
    <w:rsid w:val="0B3E1942"/>
    <w:rsid w:val="0D6154EC"/>
    <w:rsid w:val="0E84E72D"/>
    <w:rsid w:val="0F33FF8A"/>
    <w:rsid w:val="10D9F318"/>
    <w:rsid w:val="10EE87EE"/>
    <w:rsid w:val="117D3B29"/>
    <w:rsid w:val="1217FE3C"/>
    <w:rsid w:val="1449733F"/>
    <w:rsid w:val="159C6227"/>
    <w:rsid w:val="15AD643B"/>
    <w:rsid w:val="1749349C"/>
    <w:rsid w:val="17DC6533"/>
    <w:rsid w:val="18873FC0"/>
    <w:rsid w:val="189162ED"/>
    <w:rsid w:val="18E07176"/>
    <w:rsid w:val="18E504FD"/>
    <w:rsid w:val="19373001"/>
    <w:rsid w:val="19CCADED"/>
    <w:rsid w:val="1A7C41D7"/>
    <w:rsid w:val="1AD58917"/>
    <w:rsid w:val="1C99A351"/>
    <w:rsid w:val="1F9CB9D4"/>
    <w:rsid w:val="2502523A"/>
    <w:rsid w:val="256DB04E"/>
    <w:rsid w:val="25C1525E"/>
    <w:rsid w:val="269E229B"/>
    <w:rsid w:val="28F72CB8"/>
    <w:rsid w:val="29C4C149"/>
    <w:rsid w:val="2CEDB6EA"/>
    <w:rsid w:val="2D2183EC"/>
    <w:rsid w:val="2DB0AC30"/>
    <w:rsid w:val="2E89874B"/>
    <w:rsid w:val="3088456C"/>
    <w:rsid w:val="30B062F5"/>
    <w:rsid w:val="3164780F"/>
    <w:rsid w:val="31C1280D"/>
    <w:rsid w:val="31F6523D"/>
    <w:rsid w:val="32388B24"/>
    <w:rsid w:val="324C3356"/>
    <w:rsid w:val="337CA5A3"/>
    <w:rsid w:val="34C4D3F4"/>
    <w:rsid w:val="34E087A7"/>
    <w:rsid w:val="368A1BF4"/>
    <w:rsid w:val="37126A67"/>
    <w:rsid w:val="3ACEA806"/>
    <w:rsid w:val="3BF90F86"/>
    <w:rsid w:val="416DA2A6"/>
    <w:rsid w:val="42921729"/>
    <w:rsid w:val="4510AC14"/>
    <w:rsid w:val="46093464"/>
    <w:rsid w:val="47766914"/>
    <w:rsid w:val="481A8606"/>
    <w:rsid w:val="49796B97"/>
    <w:rsid w:val="4A28AF7F"/>
    <w:rsid w:val="4BC47FE0"/>
    <w:rsid w:val="4CE69CCE"/>
    <w:rsid w:val="4D5EC4FD"/>
    <w:rsid w:val="56810FDA"/>
    <w:rsid w:val="56CA8DC5"/>
    <w:rsid w:val="57B72C80"/>
    <w:rsid w:val="583420E8"/>
    <w:rsid w:val="5871931E"/>
    <w:rsid w:val="58F29BDA"/>
    <w:rsid w:val="5B056A60"/>
    <w:rsid w:val="5D39CF49"/>
    <w:rsid w:val="5F948CA3"/>
    <w:rsid w:val="60615891"/>
    <w:rsid w:val="60840BA8"/>
    <w:rsid w:val="651BA157"/>
    <w:rsid w:val="665405E6"/>
    <w:rsid w:val="6663CAD4"/>
    <w:rsid w:val="67180414"/>
    <w:rsid w:val="67B5A153"/>
    <w:rsid w:val="68534219"/>
    <w:rsid w:val="6B7CC9D6"/>
    <w:rsid w:val="6F924DD5"/>
    <w:rsid w:val="6FEF3E31"/>
    <w:rsid w:val="7353BA9F"/>
    <w:rsid w:val="73DD5EBF"/>
    <w:rsid w:val="75792F20"/>
    <w:rsid w:val="75FDB591"/>
    <w:rsid w:val="791F2085"/>
    <w:rsid w:val="7A4CA043"/>
    <w:rsid w:val="7AB7FE57"/>
    <w:rsid w:val="7BB2F7C7"/>
    <w:rsid w:val="7BD55622"/>
    <w:rsid w:val="7C53CEB8"/>
    <w:rsid w:val="7D844105"/>
    <w:rsid w:val="7DEF9F19"/>
    <w:rsid w:val="7DF9C246"/>
    <w:rsid w:val="7F1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523D"/>
  <w15:chartTrackingRefBased/>
  <w15:docId w15:val="{88B8F5EA-4D60-426F-9A38-33CB2A9E21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1f2d30a56aab4348" /><Relationship Type="http://schemas.microsoft.com/office/2011/relationships/people" Target="people.xml" Id="Rfdbe3d5c9c584c8c" /><Relationship Type="http://schemas.microsoft.com/office/2011/relationships/commentsExtended" Target="commentsExtended.xml" Id="Ra66fdd72a26c49f3" /><Relationship Type="http://schemas.microsoft.com/office/2016/09/relationships/commentsIds" Target="commentsIds.xml" Id="R54cb164bdb224db0" /><Relationship Type="http://schemas.microsoft.com/office/2018/08/relationships/commentsExtensible" Target="commentsExtensible.xml" Id="R035b6b0a81d94169" /><Relationship Type="http://schemas.openxmlformats.org/officeDocument/2006/relationships/numbering" Target="numbering.xml" Id="Rb7cb6c9b06b94f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2023-08-23T16:45:03.5987973Z</dcterms:created>
  <dcterms:modified xsi:type="dcterms:W3CDTF">2023-08-29T19:42:32.7143727Z</dcterms:modified>
  <dc:creator>GABRIELA DA SILVA INACIO</dc:creator>
  <lastModifiedBy>GABRIELA DA SILVA INACIO</lastModifiedBy>
</coreProperties>
</file>