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666" w:rsidRDefault="00475970" w:rsidP="00475970">
      <w:pPr>
        <w:jc w:val="center"/>
      </w:pPr>
      <w:r>
        <w:t xml:space="preserve">Projeto </w:t>
      </w:r>
      <w:proofErr w:type="spellStart"/>
      <w:r>
        <w:t>SisVenda</w:t>
      </w:r>
      <w:proofErr w:type="spellEnd"/>
    </w:p>
    <w:p w:rsidR="00475970" w:rsidRDefault="00475970"/>
    <w:p w:rsidR="00475970" w:rsidRDefault="00475970"/>
    <w:p w:rsidR="00475970" w:rsidRDefault="00475970"/>
    <w:p w:rsidR="000E1D5A" w:rsidRDefault="000E1D5A">
      <w:r>
        <w:t>Introdução</w:t>
      </w:r>
    </w:p>
    <w:p w:rsidR="000E1D5A" w:rsidRDefault="000E1D5A">
      <w:r>
        <w:t>Contexto</w:t>
      </w:r>
    </w:p>
    <w:p w:rsidR="00475970" w:rsidRDefault="00475970">
      <w:r>
        <w:t>Requisitos</w:t>
      </w:r>
    </w:p>
    <w:p w:rsidR="00475970" w:rsidRDefault="00475970">
      <w:r>
        <w:t>Diagrama de Casos de Uso</w:t>
      </w:r>
    </w:p>
    <w:p w:rsidR="00475970" w:rsidRDefault="00475970">
      <w:r>
        <w:t>Casos de Uso</w:t>
      </w:r>
    </w:p>
    <w:p w:rsidR="00475970" w:rsidRDefault="00475970">
      <w:r>
        <w:t>Diagrama de Classes</w:t>
      </w:r>
    </w:p>
    <w:p w:rsidR="00475970" w:rsidRDefault="00475970"/>
    <w:p w:rsidR="00475970" w:rsidRDefault="00475970">
      <w:r>
        <w:br w:type="page"/>
      </w:r>
    </w:p>
    <w:p w:rsidR="00475970" w:rsidRPr="00475970" w:rsidRDefault="00475970" w:rsidP="00475970">
      <w:pPr>
        <w:jc w:val="center"/>
        <w:rPr>
          <w:b/>
        </w:rPr>
      </w:pPr>
      <w:r w:rsidRPr="00475970">
        <w:rPr>
          <w:b/>
        </w:rPr>
        <w:lastRenderedPageBreak/>
        <w:t>Requisitos</w:t>
      </w:r>
    </w:p>
    <w:p w:rsidR="00475970" w:rsidRDefault="00475970"/>
    <w:p w:rsidR="00475970" w:rsidRDefault="00475970" w:rsidP="00475970"/>
    <w:p w:rsidR="00000000" w:rsidRPr="00475970" w:rsidRDefault="00475970" w:rsidP="00475970">
      <w:r>
        <w:t xml:space="preserve">REQ1. </w:t>
      </w:r>
      <w:r w:rsidR="000E1D5A" w:rsidRPr="00475970">
        <w:t xml:space="preserve">Cada cliente pode efetuar diversas compras contendo um ou vários produtos. Durante a compra, o cliente precisa informar a quantidade de produtos solicitados. </w:t>
      </w:r>
    </w:p>
    <w:p w:rsidR="00000000" w:rsidRPr="00475970" w:rsidRDefault="00475970" w:rsidP="00475970">
      <w:r>
        <w:t xml:space="preserve">REQ2. </w:t>
      </w:r>
      <w:r w:rsidR="000E1D5A" w:rsidRPr="00475970">
        <w:t xml:space="preserve">O cliente é identificado por um nome, CPF, </w:t>
      </w:r>
      <w:proofErr w:type="spellStart"/>
      <w:r w:rsidR="000E1D5A" w:rsidRPr="00475970">
        <w:t>login</w:t>
      </w:r>
      <w:proofErr w:type="spellEnd"/>
      <w:r w:rsidR="000E1D5A" w:rsidRPr="00475970">
        <w:t xml:space="preserve">, endereço e senha. </w:t>
      </w:r>
    </w:p>
    <w:p w:rsidR="00000000" w:rsidRPr="00475970" w:rsidRDefault="00475970" w:rsidP="00475970">
      <w:r>
        <w:t xml:space="preserve">REQ3. </w:t>
      </w:r>
      <w:r w:rsidR="000E1D5A" w:rsidRPr="00475970">
        <w:t>Os produtos possuem uma de</w:t>
      </w:r>
      <w:r w:rsidR="000E1D5A" w:rsidRPr="00475970">
        <w:t>scrição e seu preço.</w:t>
      </w:r>
    </w:p>
    <w:p w:rsidR="00000000" w:rsidRDefault="00475970" w:rsidP="00475970">
      <w:r>
        <w:t xml:space="preserve">REQ4. </w:t>
      </w:r>
      <w:r w:rsidR="000E1D5A" w:rsidRPr="00475970">
        <w:t>É necessário saber a data da compra dos produtos.</w:t>
      </w:r>
    </w:p>
    <w:p w:rsidR="00475970" w:rsidRDefault="00475970" w:rsidP="00475970"/>
    <w:p w:rsidR="00475970" w:rsidRDefault="00475970" w:rsidP="00475970"/>
    <w:p w:rsidR="00475970" w:rsidRDefault="00475970" w:rsidP="00475970"/>
    <w:p w:rsidR="00475970" w:rsidRDefault="00475970">
      <w:r>
        <w:br w:type="page"/>
      </w:r>
    </w:p>
    <w:p w:rsidR="00475970" w:rsidRPr="00475970" w:rsidRDefault="00475970" w:rsidP="00475970">
      <w:pPr>
        <w:jc w:val="center"/>
        <w:rPr>
          <w:b/>
        </w:rPr>
      </w:pPr>
      <w:r w:rsidRPr="00475970">
        <w:rPr>
          <w:b/>
        </w:rPr>
        <w:lastRenderedPageBreak/>
        <w:t>Diagrama de Casos de Uso</w:t>
      </w:r>
    </w:p>
    <w:p w:rsidR="00475970" w:rsidRDefault="00475970" w:rsidP="00475970"/>
    <w:p w:rsidR="00475970" w:rsidRPr="00475970" w:rsidRDefault="00475970" w:rsidP="00475970"/>
    <w:p w:rsidR="00475970" w:rsidRDefault="00475970" w:rsidP="00475970">
      <w:r>
        <w:rPr>
          <w:noProof/>
        </w:rPr>
        <w:drawing>
          <wp:inline distT="0" distB="0" distL="0" distR="0">
            <wp:extent cx="4929482" cy="4162622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37" cy="416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70" w:rsidRDefault="00475970" w:rsidP="00475970"/>
    <w:p w:rsidR="00475970" w:rsidRDefault="00475970">
      <w:r>
        <w:br w:type="page"/>
      </w:r>
    </w:p>
    <w:p w:rsidR="00475970" w:rsidRPr="00475970" w:rsidRDefault="00475970" w:rsidP="00475970">
      <w:pPr>
        <w:jc w:val="center"/>
        <w:rPr>
          <w:b/>
        </w:rPr>
      </w:pPr>
      <w:r>
        <w:rPr>
          <w:b/>
        </w:rPr>
        <w:lastRenderedPageBreak/>
        <w:t>Casos de U</w:t>
      </w:r>
      <w:r w:rsidRPr="00475970">
        <w:rPr>
          <w:b/>
        </w:rPr>
        <w:t>so</w:t>
      </w:r>
    </w:p>
    <w:p w:rsidR="00475970" w:rsidRDefault="00475970" w:rsidP="00475970"/>
    <w:p w:rsidR="00475970" w:rsidRDefault="00475970" w:rsidP="00475970"/>
    <w:p w:rsidR="000E1D5A" w:rsidRDefault="00475970" w:rsidP="00475970">
      <w:pPr>
        <w:pStyle w:val="PargrafodaLista"/>
        <w:numPr>
          <w:ilvl w:val="0"/>
          <w:numId w:val="3"/>
        </w:numPr>
      </w:pPr>
      <w:r>
        <w:t>Registrar Produto</w:t>
      </w:r>
    </w:p>
    <w:p w:rsidR="000E1D5A" w:rsidRDefault="00475970" w:rsidP="00475970">
      <w:pPr>
        <w:pStyle w:val="PargrafodaLista"/>
        <w:numPr>
          <w:ilvl w:val="0"/>
          <w:numId w:val="3"/>
        </w:numPr>
      </w:pPr>
      <w:r>
        <w:t>Realizar Compra</w:t>
      </w:r>
      <w:bookmarkStart w:id="0" w:name="_GoBack"/>
      <w:bookmarkEnd w:id="0"/>
    </w:p>
    <w:p w:rsidR="000E1D5A" w:rsidRDefault="00475970" w:rsidP="00475970">
      <w:pPr>
        <w:pStyle w:val="PargrafodaLista"/>
        <w:numPr>
          <w:ilvl w:val="0"/>
          <w:numId w:val="3"/>
        </w:numPr>
      </w:pPr>
      <w:proofErr w:type="spellStart"/>
      <w:r>
        <w:t>Logar</w:t>
      </w:r>
      <w:proofErr w:type="spellEnd"/>
    </w:p>
    <w:p w:rsidR="00475970" w:rsidRDefault="00475970" w:rsidP="00475970">
      <w:pPr>
        <w:pStyle w:val="PargrafodaLista"/>
        <w:numPr>
          <w:ilvl w:val="0"/>
          <w:numId w:val="3"/>
        </w:numPr>
      </w:pPr>
      <w:r>
        <w:t>Registrar-se</w:t>
      </w:r>
    </w:p>
    <w:p w:rsidR="00475970" w:rsidRDefault="00475970" w:rsidP="00475970"/>
    <w:p w:rsidR="00475970" w:rsidRDefault="00475970" w:rsidP="00475970"/>
    <w:p w:rsidR="00475970" w:rsidRPr="00475970" w:rsidRDefault="00475970" w:rsidP="00475970">
      <w:pPr>
        <w:rPr>
          <w:b/>
        </w:rPr>
      </w:pPr>
      <w:r w:rsidRPr="00475970">
        <w:rPr>
          <w:b/>
        </w:rPr>
        <w:t xml:space="preserve">Caso de Uso: </w:t>
      </w:r>
      <w:r w:rsidRPr="00475970">
        <w:rPr>
          <w:b/>
        </w:rPr>
        <w:t>Registrar Produto</w:t>
      </w:r>
    </w:p>
    <w:p w:rsidR="00475970" w:rsidRPr="00475970" w:rsidRDefault="00475970" w:rsidP="00475970">
      <w:pPr>
        <w:rPr>
          <w:b/>
        </w:rPr>
      </w:pPr>
      <w:r w:rsidRPr="00475970">
        <w:rPr>
          <w:b/>
        </w:rPr>
        <w:t>Fluxo Principal</w:t>
      </w:r>
      <w:r>
        <w:rPr>
          <w:b/>
        </w:rPr>
        <w:t>:</w:t>
      </w:r>
    </w:p>
    <w:p w:rsidR="00475970" w:rsidRDefault="00475970" w:rsidP="00475970">
      <w:r>
        <w:t xml:space="preserve">1. Cliente informa nome, CPF, endereço, </w:t>
      </w:r>
      <w:proofErr w:type="spellStart"/>
      <w:r>
        <w:t>login</w:t>
      </w:r>
      <w:proofErr w:type="spellEnd"/>
      <w:r>
        <w:t xml:space="preserve"> e senha.</w:t>
      </w:r>
    </w:p>
    <w:p w:rsidR="00475970" w:rsidRDefault="00475970" w:rsidP="00475970">
      <w:r>
        <w:t>2. Sistema registra o cliente.</w:t>
      </w:r>
    </w:p>
    <w:p w:rsidR="00475970" w:rsidRPr="00475970" w:rsidRDefault="00475970" w:rsidP="00475970">
      <w:pPr>
        <w:rPr>
          <w:b/>
        </w:rPr>
      </w:pPr>
      <w:r w:rsidRPr="00475970">
        <w:rPr>
          <w:b/>
        </w:rPr>
        <w:t>Fluxo Alternativo</w:t>
      </w:r>
      <w:r>
        <w:rPr>
          <w:b/>
        </w:rPr>
        <w:t>:</w:t>
      </w:r>
    </w:p>
    <w:p w:rsidR="00475970" w:rsidRDefault="00475970" w:rsidP="00475970">
      <w:r>
        <w:t>1.1. CPF inválido.</w:t>
      </w:r>
    </w:p>
    <w:p w:rsidR="00475970" w:rsidRDefault="00475970" w:rsidP="00475970">
      <w:r>
        <w:t>1.2. Senha inválida.</w:t>
      </w:r>
    </w:p>
    <w:p w:rsidR="00475970" w:rsidRDefault="00475970" w:rsidP="00475970">
      <w:r>
        <w:t>1.3. Nome não informado. Informe o nome.</w:t>
      </w:r>
    </w:p>
    <w:p w:rsidR="00475970" w:rsidRDefault="00475970" w:rsidP="00475970">
      <w:r>
        <w:t xml:space="preserve">2.1. O </w:t>
      </w:r>
      <w:proofErr w:type="spellStart"/>
      <w:r>
        <w:t>login</w:t>
      </w:r>
      <w:proofErr w:type="spellEnd"/>
      <w:r>
        <w:t xml:space="preserve"> está registrado</w:t>
      </w:r>
    </w:p>
    <w:p w:rsidR="00475970" w:rsidRDefault="00475970" w:rsidP="00475970"/>
    <w:p w:rsidR="00475970" w:rsidRPr="00475970" w:rsidRDefault="00475970" w:rsidP="00475970">
      <w:pPr>
        <w:rPr>
          <w:b/>
        </w:rPr>
      </w:pPr>
      <w:r w:rsidRPr="00475970">
        <w:rPr>
          <w:b/>
        </w:rPr>
        <w:t>Caso de Uso: Realizar Compra</w:t>
      </w:r>
    </w:p>
    <w:p w:rsidR="00475970" w:rsidRPr="00475970" w:rsidRDefault="00475970" w:rsidP="00475970">
      <w:pPr>
        <w:rPr>
          <w:b/>
        </w:rPr>
      </w:pPr>
      <w:r w:rsidRPr="00475970">
        <w:rPr>
          <w:b/>
        </w:rPr>
        <w:t>Fluxo Principal:</w:t>
      </w:r>
    </w:p>
    <w:p w:rsidR="00475970" w:rsidRDefault="00475970" w:rsidP="00475970">
      <w:r>
        <w:t>1. Cliente seleciona um produto e sua quantidade.</w:t>
      </w:r>
    </w:p>
    <w:p w:rsidR="00475970" w:rsidRDefault="00475970" w:rsidP="00475970">
      <w:r>
        <w:t>2. Sistema insere o produto no carrinho.</w:t>
      </w:r>
    </w:p>
    <w:p w:rsidR="00475970" w:rsidRDefault="00475970" w:rsidP="00475970">
      <w:r>
        <w:t>3. Enquanto o cliente quiser, executar passo 1.</w:t>
      </w:r>
    </w:p>
    <w:p w:rsidR="00475970" w:rsidRDefault="00475970" w:rsidP="00475970">
      <w:r>
        <w:t>4. Cliente fecha a compra.</w:t>
      </w:r>
    </w:p>
    <w:p w:rsidR="00475970" w:rsidRPr="00475970" w:rsidRDefault="00475970" w:rsidP="00475970">
      <w:pPr>
        <w:rPr>
          <w:b/>
        </w:rPr>
      </w:pPr>
      <w:r w:rsidRPr="00475970">
        <w:rPr>
          <w:b/>
        </w:rPr>
        <w:t>Fluxo Alternativo:</w:t>
      </w:r>
    </w:p>
    <w:p w:rsidR="00475970" w:rsidRDefault="00475970" w:rsidP="00475970">
      <w:r>
        <w:t>1.1. Quantidade informada é maior que a disponível.</w:t>
      </w:r>
    </w:p>
    <w:p w:rsidR="00475970" w:rsidRDefault="00475970" w:rsidP="00475970">
      <w:r>
        <w:t>1.2. O produto não está disponível.</w:t>
      </w:r>
    </w:p>
    <w:p w:rsidR="00475970" w:rsidRDefault="00475970" w:rsidP="00475970">
      <w:r>
        <w:t>1.3. Quantidade inválida.</w:t>
      </w:r>
    </w:p>
    <w:p w:rsidR="00475970" w:rsidRDefault="00475970" w:rsidP="00475970">
      <w:r>
        <w:t>2.1 Sistema não conseguiu inserir o produto. Tente novamente.</w:t>
      </w:r>
    </w:p>
    <w:p w:rsidR="00475970" w:rsidRDefault="00475970" w:rsidP="00475970"/>
    <w:p w:rsidR="00475970" w:rsidRPr="00475970" w:rsidRDefault="00475970" w:rsidP="00475970">
      <w:pPr>
        <w:rPr>
          <w:b/>
        </w:rPr>
      </w:pPr>
      <w:r w:rsidRPr="00475970">
        <w:rPr>
          <w:b/>
        </w:rPr>
        <w:t xml:space="preserve">Caso de Uso: </w:t>
      </w:r>
      <w:proofErr w:type="spellStart"/>
      <w:r w:rsidRPr="00475970">
        <w:rPr>
          <w:b/>
        </w:rPr>
        <w:t>Logar</w:t>
      </w:r>
      <w:proofErr w:type="spellEnd"/>
    </w:p>
    <w:p w:rsidR="00475970" w:rsidRPr="00475970" w:rsidRDefault="00475970" w:rsidP="00475970">
      <w:pPr>
        <w:rPr>
          <w:b/>
        </w:rPr>
      </w:pPr>
      <w:r w:rsidRPr="00475970">
        <w:rPr>
          <w:b/>
        </w:rPr>
        <w:t>Fluxo Principal:</w:t>
      </w:r>
    </w:p>
    <w:p w:rsidR="00475970" w:rsidRDefault="00475970" w:rsidP="00475970">
      <w:r>
        <w:t xml:space="preserve">1. Cliente informa </w:t>
      </w:r>
      <w:proofErr w:type="spellStart"/>
      <w:r>
        <w:t>login</w:t>
      </w:r>
      <w:proofErr w:type="spellEnd"/>
      <w:r>
        <w:t xml:space="preserve"> e senha.</w:t>
      </w:r>
    </w:p>
    <w:p w:rsidR="00475970" w:rsidRDefault="00475970" w:rsidP="00475970">
      <w:r>
        <w:t xml:space="preserve">2. Sistema realiza o </w:t>
      </w:r>
      <w:proofErr w:type="spellStart"/>
      <w:r>
        <w:t>login</w:t>
      </w:r>
      <w:proofErr w:type="spellEnd"/>
      <w:r>
        <w:t>.</w:t>
      </w:r>
    </w:p>
    <w:p w:rsidR="00475970" w:rsidRPr="00475970" w:rsidRDefault="00475970" w:rsidP="00475970">
      <w:pPr>
        <w:rPr>
          <w:b/>
        </w:rPr>
      </w:pPr>
      <w:r w:rsidRPr="00475970">
        <w:rPr>
          <w:b/>
        </w:rPr>
        <w:t>Fluxo Alternativo:</w:t>
      </w:r>
    </w:p>
    <w:p w:rsidR="00475970" w:rsidRDefault="00475970" w:rsidP="00475970">
      <w:r>
        <w:t xml:space="preserve">1.1. </w:t>
      </w:r>
      <w:proofErr w:type="spellStart"/>
      <w:r>
        <w:t>Login</w:t>
      </w:r>
      <w:proofErr w:type="spellEnd"/>
      <w:r>
        <w:t xml:space="preserve"> ou senha inválido. Informe seu </w:t>
      </w:r>
      <w:proofErr w:type="spellStart"/>
      <w:r>
        <w:t>login</w:t>
      </w:r>
      <w:proofErr w:type="spellEnd"/>
      <w:r>
        <w:t xml:space="preserve"> ou senha.</w:t>
      </w:r>
    </w:p>
    <w:p w:rsidR="00475970" w:rsidRDefault="00475970" w:rsidP="00475970">
      <w:r>
        <w:t xml:space="preserve">1.2. </w:t>
      </w:r>
      <w:proofErr w:type="spellStart"/>
      <w:r>
        <w:t>Login</w:t>
      </w:r>
      <w:proofErr w:type="spellEnd"/>
      <w:r>
        <w:t xml:space="preserve"> ou senha não preenchido. Preencha o </w:t>
      </w:r>
      <w:proofErr w:type="spellStart"/>
      <w:r>
        <w:t>login</w:t>
      </w:r>
      <w:proofErr w:type="spellEnd"/>
      <w:r>
        <w:t xml:space="preserve"> e a senha.</w:t>
      </w:r>
    </w:p>
    <w:p w:rsidR="00475970" w:rsidRDefault="00475970" w:rsidP="00475970">
      <w:r>
        <w:t xml:space="preserve">2.1 </w:t>
      </w:r>
      <w:proofErr w:type="spellStart"/>
      <w:r>
        <w:t>Login</w:t>
      </w:r>
      <w:proofErr w:type="spellEnd"/>
      <w:r>
        <w:t xml:space="preserve"> ou senha inexistente. Executar "Registrar-se".</w:t>
      </w:r>
    </w:p>
    <w:p w:rsidR="00475970" w:rsidRDefault="00475970" w:rsidP="00475970">
      <w:r>
        <w:t xml:space="preserve">Caso de Uso: Registrar-se </w:t>
      </w:r>
    </w:p>
    <w:p w:rsidR="00475970" w:rsidRDefault="00475970" w:rsidP="00475970"/>
    <w:p w:rsidR="00475970" w:rsidRDefault="00475970" w:rsidP="00475970"/>
    <w:p w:rsidR="000E1D5A" w:rsidRDefault="000E1D5A">
      <w:r>
        <w:br w:type="page"/>
      </w:r>
    </w:p>
    <w:p w:rsidR="00475970" w:rsidRPr="000E1D5A" w:rsidRDefault="000E1D5A" w:rsidP="000E1D5A">
      <w:pPr>
        <w:jc w:val="center"/>
        <w:rPr>
          <w:b/>
        </w:rPr>
      </w:pPr>
      <w:r w:rsidRPr="000E1D5A">
        <w:rPr>
          <w:b/>
        </w:rPr>
        <w:lastRenderedPageBreak/>
        <w:t>Diagrama de Classe</w:t>
      </w:r>
    </w:p>
    <w:p w:rsidR="000E1D5A" w:rsidRDefault="000E1D5A" w:rsidP="00475970"/>
    <w:p w:rsidR="00475970" w:rsidRDefault="00475970" w:rsidP="00475970"/>
    <w:p w:rsidR="000E1D5A" w:rsidRDefault="000E1D5A" w:rsidP="00475970">
      <w:r>
        <w:rPr>
          <w:noProof/>
        </w:rPr>
        <w:drawing>
          <wp:inline distT="0" distB="0" distL="0" distR="0">
            <wp:extent cx="5396230" cy="276161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8-04-27 às 10.39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70" w:rsidRDefault="00475970" w:rsidP="00475970"/>
    <w:p w:rsidR="00475970" w:rsidRDefault="00475970" w:rsidP="00475970"/>
    <w:p w:rsidR="00475970" w:rsidRPr="00475970" w:rsidRDefault="00475970" w:rsidP="00475970"/>
    <w:sectPr w:rsidR="00475970" w:rsidRPr="00475970" w:rsidSect="007E4CE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6BEB"/>
    <w:multiLevelType w:val="hybridMultilevel"/>
    <w:tmpl w:val="A91ABB7C"/>
    <w:lvl w:ilvl="0" w:tplc="F6723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42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85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CE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0F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124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02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C8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0C4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C94248"/>
    <w:multiLevelType w:val="hybridMultilevel"/>
    <w:tmpl w:val="0A50237E"/>
    <w:lvl w:ilvl="0" w:tplc="1FE87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EB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6A7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2D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08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E02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27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6AF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40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30560B"/>
    <w:multiLevelType w:val="hybridMultilevel"/>
    <w:tmpl w:val="8022FE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70"/>
    <w:rsid w:val="000E1D5A"/>
    <w:rsid w:val="00475970"/>
    <w:rsid w:val="007E4CE0"/>
    <w:rsid w:val="00E3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66C0A"/>
  <w14:defaultImageDpi w14:val="32767"/>
  <w15:chartTrackingRefBased/>
  <w15:docId w15:val="{458C4BFC-C4E7-4E4F-B4E0-D591FE6B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8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2018-04-27T13:25:00Z</dcterms:created>
  <dcterms:modified xsi:type="dcterms:W3CDTF">2018-04-27T13:52:00Z</dcterms:modified>
</cp:coreProperties>
</file>