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DE3C" w14:textId="3D4684D9" w:rsidR="0013454A" w:rsidRPr="0013454A" w:rsidRDefault="0013454A" w:rsidP="00522A61">
      <w:pPr>
        <w:pStyle w:val="Title"/>
        <w:ind w:firstLine="708"/>
        <w:jc w:val="both"/>
      </w:pPr>
      <w:r w:rsidRPr="0013454A">
        <w:t>Feelio — Documentația proiectului</w:t>
      </w:r>
    </w:p>
    <w:p w14:paraId="52CDEC18" w14:textId="77777777" w:rsidR="00CB344E" w:rsidRDefault="00CB344E" w:rsidP="00522A61">
      <w:pPr>
        <w:jc w:val="both"/>
        <w:rPr>
          <w:b/>
          <w:bCs/>
        </w:rPr>
      </w:pPr>
    </w:p>
    <w:p w14:paraId="1A449737" w14:textId="5ECBFDA1" w:rsidR="0013454A" w:rsidRPr="0013454A" w:rsidRDefault="0013454A" w:rsidP="00522A61">
      <w:pPr>
        <w:jc w:val="both"/>
      </w:pPr>
      <w:r w:rsidRPr="0013454A">
        <w:rPr>
          <w:b/>
          <w:bCs/>
        </w:rPr>
        <w:t>Autori:</w:t>
      </w:r>
      <w:r w:rsidRPr="0013454A">
        <w:t xml:space="preserve"> Tufaru Andreea Denisa și Rusu Gabriel Eduard</w:t>
      </w:r>
    </w:p>
    <w:p w14:paraId="5469DBF7" w14:textId="128AD8F3" w:rsidR="0013454A" w:rsidRPr="0013454A" w:rsidRDefault="0013454A" w:rsidP="00522A61">
      <w:pPr>
        <w:jc w:val="both"/>
      </w:pPr>
      <w:r w:rsidRPr="0013454A">
        <w:rPr>
          <w:b/>
          <w:bCs/>
        </w:rPr>
        <w:t>Unitate de învățământ:</w:t>
      </w:r>
      <w:r w:rsidRPr="0013454A">
        <w:t xml:space="preserve"> Colegiul Național „Mihail Kogălniceanu”</w:t>
      </w:r>
    </w:p>
    <w:p w14:paraId="7C287B67" w14:textId="25A4F0BC" w:rsidR="0013454A" w:rsidRPr="0013454A" w:rsidRDefault="0013454A" w:rsidP="00522A61">
      <w:pPr>
        <w:jc w:val="both"/>
      </w:pPr>
      <w:r w:rsidRPr="0013454A">
        <w:rPr>
          <w:b/>
          <w:bCs/>
        </w:rPr>
        <w:t>Categorie:</w:t>
      </w:r>
      <w:r w:rsidR="00A60677">
        <w:t xml:space="preserve"> </w:t>
      </w:r>
      <w:r w:rsidRPr="0013454A">
        <w:t>Software Utilitar</w:t>
      </w:r>
    </w:p>
    <w:p w14:paraId="7A471033" w14:textId="1F1A5520" w:rsidR="0013454A" w:rsidRPr="0013454A" w:rsidRDefault="00966952" w:rsidP="00522A61">
      <w:pPr>
        <w:pStyle w:val="Subtitle"/>
        <w:jc w:val="both"/>
      </w:pPr>
      <w:r>
        <w:t>Descrierea aplicației</w:t>
      </w:r>
    </w:p>
    <w:p w14:paraId="523113D6" w14:textId="673DA8BF" w:rsidR="0013454A" w:rsidRPr="0013454A" w:rsidRDefault="0013454A" w:rsidP="00522A61">
      <w:pPr>
        <w:ind w:firstLine="708"/>
        <w:jc w:val="both"/>
      </w:pPr>
      <w:r w:rsidRPr="0013454A">
        <w:t xml:space="preserve">Într-o lume a vitezei, </w:t>
      </w:r>
      <w:r w:rsidR="00CB344E">
        <w:t>vrem să va prezentăm a</w:t>
      </w:r>
      <w:r w:rsidR="00C7616F">
        <w:t>p</w:t>
      </w:r>
      <w:r w:rsidR="00CB344E">
        <w:t>licația noastră, Feelio. O</w:t>
      </w:r>
      <w:r w:rsidRPr="0013454A">
        <w:t xml:space="preserve">biectivul </w:t>
      </w:r>
      <w:r w:rsidR="00CB344E">
        <w:t xml:space="preserve"> acesteia</w:t>
      </w:r>
      <w:r w:rsidRPr="0013454A">
        <w:t xml:space="preserve"> este ancorarea în prezent. Ne bazăm pe</w:t>
      </w:r>
      <w:r w:rsidR="001C38CB">
        <w:t xml:space="preserve"> </w:t>
      </w:r>
      <w:r w:rsidRPr="0013454A">
        <w:t>studii de psihologie care arată că observarea micilor victorii zilnice este una</w:t>
      </w:r>
      <w:r w:rsidR="001C38CB">
        <w:t xml:space="preserve"> </w:t>
      </w:r>
      <w:r w:rsidRPr="0013454A">
        <w:t>dintre cele mai rapide căi spre echilibru emoțional.</w:t>
      </w:r>
      <w:r w:rsidR="00CB344E">
        <w:t xml:space="preserve"> </w:t>
      </w:r>
      <w:r w:rsidRPr="0013454A">
        <w:rPr>
          <w:b/>
          <w:bCs/>
        </w:rPr>
        <w:t>Feelio</w:t>
      </w:r>
      <w:r w:rsidRPr="0013454A">
        <w:t xml:space="preserve"> este o aplicație web progresivă (PWA) React,</w:t>
      </w:r>
      <w:r w:rsidR="00522A61">
        <w:t xml:space="preserve"> poate fi instalată pe</w:t>
      </w:r>
      <w:r w:rsidRPr="0013454A">
        <w:t xml:space="preserve"> telefon și</w:t>
      </w:r>
      <w:r w:rsidR="001C38CB">
        <w:t xml:space="preserve"> </w:t>
      </w:r>
      <w:r w:rsidRPr="0013454A">
        <w:t>desktop, creată pentru a sprijini adolescenții în monitorizarea stării de bine,</w:t>
      </w:r>
      <w:r w:rsidR="001C38CB">
        <w:t xml:space="preserve"> </w:t>
      </w:r>
      <w:r w:rsidRPr="0013454A">
        <w:t>printr-o combinație de instrumente practice și elemente interactive. Aplicația urmărește obiceiuri zilnice importante</w:t>
      </w:r>
      <w:r w:rsidR="001C38CB">
        <w:t xml:space="preserve"> </w:t>
      </w:r>
      <w:r w:rsidRPr="0013454A">
        <w:t>(somn, apă, alimentație, sport</w:t>
      </w:r>
      <w:r w:rsidR="001C38CB">
        <w:rPr>
          <w:b/>
          <w:bCs/>
        </w:rPr>
        <w:t>,</w:t>
      </w:r>
      <w:r w:rsidRPr="0013454A">
        <w:rPr>
          <w:b/>
          <w:bCs/>
        </w:rPr>
        <w:t xml:space="preserve"> </w:t>
      </w:r>
      <w:r w:rsidRPr="0013454A">
        <w:rPr>
          <w:b/>
          <w:bCs/>
          <w:i/>
          <w:iCs/>
        </w:rPr>
        <w:t>vibe</w:t>
      </w:r>
      <w:r w:rsidR="001C38CB">
        <w:rPr>
          <w:b/>
          <w:bCs/>
          <w:i/>
          <w:iCs/>
        </w:rPr>
        <w:t>-un concept creeat de noi</w:t>
      </w:r>
      <w:r w:rsidR="001C38CB">
        <w:t>)</w:t>
      </w:r>
      <w:r w:rsidR="00966952">
        <w:t xml:space="preserve"> monitorizate prin completarea unor bare de progres</w:t>
      </w:r>
      <w:r w:rsidR="001C38CB">
        <w:t>,</w:t>
      </w:r>
      <w:r w:rsidRPr="0013454A">
        <w:t xml:space="preserve"> oferă un jurnal personal, un modul de</w:t>
      </w:r>
      <w:r w:rsidR="001C38CB">
        <w:t xml:space="preserve"> </w:t>
      </w:r>
      <w:r w:rsidRPr="0013454A">
        <w:t>explorare GPS, un album de amintiri, un asistent conversațional AI și un joc de</w:t>
      </w:r>
      <w:r w:rsidR="001C38CB">
        <w:t xml:space="preserve"> </w:t>
      </w:r>
      <w:r w:rsidRPr="0013454A">
        <w:t xml:space="preserve">tip arcade. Toate acestea sunt legate într-un singur flux motivant: </w:t>
      </w:r>
      <w:r w:rsidR="001C38CB">
        <w:t xml:space="preserve"> adunarea </w:t>
      </w:r>
      <w:r w:rsidRPr="0013454A">
        <w:t>XP</w:t>
      </w:r>
      <w:r w:rsidR="001C38CB">
        <w:t>-ului</w:t>
      </w:r>
      <w:r w:rsidRPr="0013454A">
        <w:t xml:space="preserve">, niveluri și </w:t>
      </w:r>
      <w:r w:rsidR="001C38CB">
        <w:t xml:space="preserve"> colectarea </w:t>
      </w:r>
      <w:r w:rsidRPr="0013454A">
        <w:t>stele</w:t>
      </w:r>
      <w:r w:rsidR="001C38CB">
        <w:t>lor</w:t>
      </w:r>
      <w:r w:rsidRPr="0013454A">
        <w:t>.</w:t>
      </w:r>
    </w:p>
    <w:p w14:paraId="3305F850" w14:textId="77777777" w:rsidR="00CB344E" w:rsidRDefault="00CB344E" w:rsidP="00522A61">
      <w:pPr>
        <w:pStyle w:val="Subtitle"/>
        <w:jc w:val="both"/>
      </w:pPr>
    </w:p>
    <w:p w14:paraId="238F2C54" w14:textId="60E7ADDE" w:rsidR="0013454A" w:rsidRPr="0013454A" w:rsidRDefault="0013454A" w:rsidP="00522A61">
      <w:pPr>
        <w:pStyle w:val="Subtitle"/>
        <w:jc w:val="both"/>
      </w:pPr>
      <w:r w:rsidRPr="0013454A">
        <w:t>Capitolul I. Alegerea tematicii</w:t>
      </w:r>
    </w:p>
    <w:p w14:paraId="2A4B6E59" w14:textId="3BF82530" w:rsidR="0013454A" w:rsidRPr="0013454A" w:rsidRDefault="0013454A" w:rsidP="00522A61">
      <w:pPr>
        <w:jc w:val="both"/>
        <w:rPr>
          <w:sz w:val="24"/>
          <w:szCs w:val="24"/>
        </w:rPr>
      </w:pPr>
      <w:r w:rsidRPr="0013454A">
        <w:rPr>
          <w:b/>
          <w:bCs/>
          <w:sz w:val="24"/>
          <w:szCs w:val="24"/>
        </w:rPr>
        <w:t>I.1. Descrierea problemei și analiza pieței</w:t>
      </w:r>
    </w:p>
    <w:p w14:paraId="06C03A07" w14:textId="56BBF62A" w:rsidR="0013454A" w:rsidRPr="0013454A" w:rsidRDefault="0013454A" w:rsidP="00522A61">
      <w:pPr>
        <w:ind w:firstLine="708"/>
        <w:jc w:val="both"/>
      </w:pPr>
      <w:r w:rsidRPr="0013454A">
        <w:rPr>
          <w:b/>
          <w:bCs/>
        </w:rPr>
        <w:t>Problema</w:t>
      </w:r>
      <w:r w:rsidR="001C38CB">
        <w:rPr>
          <w:b/>
          <w:bCs/>
        </w:rPr>
        <w:t xml:space="preserve"> observată</w:t>
      </w:r>
      <w:r w:rsidR="001C38CB">
        <w:rPr>
          <w:b/>
          <w:bCs/>
          <w:lang w:val="en-US"/>
        </w:rPr>
        <w:t>:</w:t>
      </w:r>
      <w:r w:rsidRPr="0013454A">
        <w:t xml:space="preserve"> </w:t>
      </w:r>
      <w:r w:rsidR="00AC6910">
        <w:t xml:space="preserve"> </w:t>
      </w:r>
      <w:r w:rsidRPr="0013454A">
        <w:t>Adolescenții sunt expuși constant la stres academic și social, iar</w:t>
      </w:r>
      <w:r w:rsidR="001C38CB">
        <w:t xml:space="preserve"> </w:t>
      </w:r>
      <w:r w:rsidRPr="0013454A">
        <w:t>neglijarea obiceiurilor de bază</w:t>
      </w:r>
      <w:r w:rsidR="001C38CB">
        <w:t xml:space="preserve"> </w:t>
      </w:r>
      <w:r w:rsidRPr="0013454A">
        <w:t>alimentează un cerc</w:t>
      </w:r>
      <w:r w:rsidR="001C38CB">
        <w:t xml:space="preserve"> </w:t>
      </w:r>
      <w:r w:rsidRPr="0013454A">
        <w:t>vicios de oboseală și demotivare. Instrumentele digitale existente tratează, de</w:t>
      </w:r>
      <w:r w:rsidR="001C38CB">
        <w:t xml:space="preserve"> </w:t>
      </w:r>
      <w:r w:rsidRPr="0013454A">
        <w:t>regulă, componentele de bunăstare separat</w:t>
      </w:r>
      <w:r w:rsidR="001C38CB">
        <w:t xml:space="preserve">. </w:t>
      </w:r>
      <w:r w:rsidRPr="0013454A">
        <w:t>Această fragmentare reduce implicarea pe termen lung: utilizatorul trebuie să</w:t>
      </w:r>
      <w:r w:rsidR="001C38CB">
        <w:t xml:space="preserve"> </w:t>
      </w:r>
      <w:r w:rsidRPr="0013454A">
        <w:t>jongleze între mai multe aplicații și nu vede o imagine unitară a progresului său.</w:t>
      </w:r>
    </w:p>
    <w:p w14:paraId="27B0EEA5" w14:textId="03DFA079" w:rsidR="0013454A" w:rsidRPr="0013454A" w:rsidRDefault="00522A61" w:rsidP="00522A61">
      <w:pPr>
        <w:jc w:val="bot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13454A" w:rsidRPr="0013454A">
        <w:rPr>
          <w:b/>
          <w:bCs/>
        </w:rPr>
        <w:t>Analiza soluțiilor existente</w:t>
      </w:r>
      <w:r w:rsidR="00F87FB7">
        <w:rPr>
          <w:b/>
          <w:bCs/>
        </w:rPr>
        <w:t>:</w:t>
      </w:r>
      <w:r w:rsidR="00AC6910">
        <w:rPr>
          <w:b/>
          <w:bCs/>
        </w:rPr>
        <w:t xml:space="preserve"> </w:t>
      </w:r>
      <w:r w:rsidR="0013454A" w:rsidRPr="0013454A">
        <w:t xml:space="preserve"> Pe piață există categorii de aplicații care</w:t>
      </w:r>
      <w:r w:rsidR="00F87FB7">
        <w:t xml:space="preserve"> </w:t>
      </w:r>
      <w:r w:rsidR="0013454A" w:rsidRPr="0013454A">
        <w:t xml:space="preserve">acoperă câte o singură felie a bunăstării: </w:t>
      </w:r>
      <w:r w:rsidR="0013454A" w:rsidRPr="0013454A">
        <w:rPr>
          <w:i/>
          <w:iCs/>
        </w:rPr>
        <w:t>habit trackers</w:t>
      </w:r>
      <w:r w:rsidR="0013454A" w:rsidRPr="0013454A">
        <w:t xml:space="preserve"> (bifarea obiceiurilor),</w:t>
      </w:r>
      <w:r w:rsidR="00F87FB7">
        <w:t xml:space="preserve"> </w:t>
      </w:r>
      <w:r w:rsidR="0013454A" w:rsidRPr="0013454A">
        <w:t>jurnale de dispoziție și aplicații de mindfulness.</w:t>
      </w:r>
    </w:p>
    <w:p w14:paraId="62061F13" w14:textId="351BF50F" w:rsidR="00CB344E" w:rsidRPr="00CB344E" w:rsidRDefault="00CB344E" w:rsidP="00522A61">
      <w:pPr>
        <w:ind w:firstLine="708"/>
        <w:jc w:val="both"/>
        <w:rPr>
          <w:sz w:val="24"/>
          <w:szCs w:val="24"/>
        </w:rPr>
      </w:pPr>
      <w:r w:rsidRPr="00CB344E">
        <w:rPr>
          <w:b/>
          <w:bCs/>
        </w:rPr>
        <w:t>Public țintă</w:t>
      </w:r>
      <w:r w:rsidR="00522A61">
        <w:rPr>
          <w:b/>
          <w:bCs/>
          <w:lang w:val="en-US"/>
        </w:rPr>
        <w:t>:</w:t>
      </w:r>
      <w:r w:rsidR="00AC6910">
        <w:rPr>
          <w:b/>
          <w:bCs/>
          <w:lang w:val="en-US"/>
        </w:rPr>
        <w:t xml:space="preserve"> </w:t>
      </w:r>
      <w:r w:rsidR="00522A61">
        <w:rPr>
          <w:b/>
          <w:bCs/>
          <w:lang w:val="en-US"/>
        </w:rPr>
        <w:t xml:space="preserve"> </w:t>
      </w:r>
      <w:r w:rsidRPr="0013454A">
        <w:t>Adolescenți (aproximativ 13–19 ani), utilizatori de smartphone</w:t>
      </w:r>
      <w:r w:rsidRPr="00CB344E">
        <w:rPr>
          <w:b/>
          <w:bCs/>
          <w:lang w:val="en-US"/>
        </w:rPr>
        <w:t xml:space="preserve"> </w:t>
      </w:r>
      <w:r w:rsidRPr="0013454A">
        <w:t>și desktop, expuși la</w:t>
      </w:r>
      <w:r w:rsidR="00522A61">
        <w:t xml:space="preserve"> </w:t>
      </w:r>
      <w:r w:rsidRPr="0013454A">
        <w:t>stres școlar și social, familiarizați cu aplicații de tip</w:t>
      </w:r>
      <w:r w:rsidRPr="00CB344E">
        <w:rPr>
          <w:i/>
          <w:iCs/>
        </w:rPr>
        <w:t xml:space="preserve"> gamified</w:t>
      </w:r>
      <w:r w:rsidRPr="0013454A">
        <w:t>, dar care nu au un instrument unic care să le lege obiceiurile zilnice</w:t>
      </w:r>
      <w:r w:rsidRPr="00CB344E">
        <w:rPr>
          <w:b/>
          <w:bCs/>
          <w:lang w:val="en-US"/>
        </w:rPr>
        <w:t xml:space="preserve"> </w:t>
      </w:r>
      <w:r w:rsidRPr="0013454A">
        <w:t>de motivație și reflecție.</w:t>
      </w:r>
    </w:p>
    <w:p w14:paraId="4A28B906" w14:textId="77777777" w:rsidR="00286491" w:rsidRDefault="00286491" w:rsidP="00522A61">
      <w:pPr>
        <w:ind w:left="360"/>
        <w:jc w:val="both"/>
        <w:rPr>
          <w:b/>
          <w:bCs/>
        </w:rPr>
      </w:pPr>
    </w:p>
    <w:p w14:paraId="1608EB14" w14:textId="4BD08061" w:rsidR="00286491" w:rsidRDefault="003F2DB2" w:rsidP="00522A61">
      <w:pPr>
        <w:pStyle w:val="Subtitle"/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D1ACF" wp14:editId="33CFC04E">
                <wp:simplePos x="0" y="0"/>
                <wp:positionH relativeFrom="margin">
                  <wp:posOffset>-398145</wp:posOffset>
                </wp:positionH>
                <wp:positionV relativeFrom="paragraph">
                  <wp:posOffset>197485</wp:posOffset>
                </wp:positionV>
                <wp:extent cx="3429000" cy="1549400"/>
                <wp:effectExtent l="0" t="0" r="19050" b="12700"/>
                <wp:wrapNone/>
                <wp:docPr id="4017254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54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616C43" w14:textId="77777777" w:rsidR="00286491" w:rsidRPr="008E573C" w:rsidRDefault="00286491" w:rsidP="0028649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E573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1. Conexiune între digital și fizic</w:t>
                            </w:r>
                          </w:p>
                          <w:p w14:paraId="4F8329B2" w14:textId="77777777" w:rsidR="00286491" w:rsidRPr="008E573C" w:rsidRDefault="00286491" w:rsidP="00286491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E573C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A371F">
                              <w:rPr>
                                <w:rFonts w:ascii="Times New Roman" w:hAnsi="Times New Roman" w:cs="Times New Roman"/>
                              </w:rPr>
                              <w:t>Modulul Explor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ator</w:t>
                            </w:r>
                            <w:r w:rsidRPr="00EA371F">
                              <w:rPr>
                                <w:rFonts w:ascii="Times New Roman" w:hAnsi="Times New Roman" w:cs="Times New Roman"/>
                              </w:rPr>
                              <w:t xml:space="preserve"> transformă harta într-un spațiu de descoperire personală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Utilizatorul vizitează locuri noi, face fotografii care devin amintiri </w:t>
                            </w:r>
                            <w:r>
                              <w:t>memorate in jurnal pe care le poate accesa atunci cand simte nevoia.</w:t>
                            </w:r>
                          </w:p>
                          <w:p w14:paraId="7CD6EC04" w14:textId="279B7F34" w:rsidR="00286491" w:rsidRDefault="0028649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D1A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1.35pt;margin-top:15.55pt;width:270pt;height:12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" fillcolor="white [3212]" strokecolor="white [3212]" strokeweight=".5pt">
                <v:textbox>
                  <w:txbxContent>
                    <w:p w14:paraId="57616C43" w14:textId="77777777" w:rsidR="00286491" w:rsidRPr="008E573C" w:rsidRDefault="00286491" w:rsidP="0028649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E573C">
                        <w:rPr>
                          <w:rFonts w:ascii="Times New Roman" w:hAnsi="Times New Roman" w:cs="Times New Roman"/>
                          <w:b/>
                          <w:bCs/>
                        </w:rPr>
                        <w:t>1. Conexiune între digital și fizic</w:t>
                      </w:r>
                    </w:p>
                    <w:p w14:paraId="4F8329B2" w14:textId="77777777" w:rsidR="00286491" w:rsidRPr="008E573C" w:rsidRDefault="00286491" w:rsidP="00286491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E573C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A371F">
                        <w:rPr>
                          <w:rFonts w:ascii="Times New Roman" w:hAnsi="Times New Roman" w:cs="Times New Roman"/>
                        </w:rPr>
                        <w:t>Modulul Explor</w:t>
                      </w:r>
                      <w:r>
                        <w:rPr>
                          <w:rFonts w:ascii="Times New Roman" w:hAnsi="Times New Roman" w:cs="Times New Roman"/>
                        </w:rPr>
                        <w:t>ator</w:t>
                      </w:r>
                      <w:r w:rsidRPr="00EA371F">
                        <w:rPr>
                          <w:rFonts w:ascii="Times New Roman" w:hAnsi="Times New Roman" w:cs="Times New Roman"/>
                        </w:rPr>
                        <w:t xml:space="preserve"> transformă harta într-un spațiu de descoperire personală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Utilizatorul vizitează locuri noi, face fotografii care devin amintiri </w:t>
                      </w:r>
                      <w:r>
                        <w:t>memorate in jurnal pe care le poate accesa atunci cand simte nevoia.</w:t>
                      </w:r>
                    </w:p>
                    <w:p w14:paraId="7CD6EC04" w14:textId="279B7F34" w:rsidR="00286491" w:rsidRDefault="00286491">
                      <w: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6491">
        <w:t xml:space="preserve">Elemente distinctive </w:t>
      </w:r>
      <w:r>
        <w:t xml:space="preserve">                             </w:t>
      </w:r>
      <w:r w:rsidR="00286491">
        <w:t xml:space="preserve"> </w:t>
      </w:r>
      <w:r w:rsidR="00551084">
        <w:drawing>
          <wp:inline distT="0" distB="0" distL="0" distR="0" wp14:anchorId="375BFABC" wp14:editId="5EAEBF42">
            <wp:extent cx="1003300" cy="1681250"/>
            <wp:effectExtent l="0" t="0" r="6350" b="0"/>
            <wp:docPr id="336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568" cy="17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6491">
        <w:t xml:space="preserve">  </w:t>
      </w:r>
      <w:r w:rsidR="00286491">
        <w:drawing>
          <wp:inline distT="0" distB="0" distL="0" distR="0" wp14:anchorId="2A8D9BBD" wp14:editId="0DAC9621">
            <wp:extent cx="1026795" cy="1714265"/>
            <wp:effectExtent l="0" t="0" r="1905" b="635"/>
            <wp:docPr id="2018351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075" cy="1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ABE5" w14:textId="731A9EB9" w:rsidR="00551084" w:rsidRDefault="003F2DB2" w:rsidP="00522A61">
      <w:pPr>
        <w:jc w:val="both"/>
        <w:rPr>
          <w:rFonts w:ascii="Times New Roman" w:hAnsi="Times New Roman" w:cs="Times New Roman"/>
          <w:b/>
          <w:bCs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C6A5D" wp14:editId="6F1CA029">
                <wp:simplePos x="0" y="0"/>
                <wp:positionH relativeFrom="column">
                  <wp:posOffset>-381635</wp:posOffset>
                </wp:positionH>
                <wp:positionV relativeFrom="paragraph">
                  <wp:posOffset>318770</wp:posOffset>
                </wp:positionV>
                <wp:extent cx="4556760" cy="1653540"/>
                <wp:effectExtent l="0" t="0" r="15240" b="22860"/>
                <wp:wrapNone/>
                <wp:docPr id="199620290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1653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EEE2EA" w14:textId="77777777" w:rsidR="00117B6E" w:rsidRDefault="00117B6E" w:rsidP="00117B6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2. </w:t>
                            </w:r>
                            <w:r w:rsidRPr="0055108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Economia de XP, niveluri și stele</w:t>
                            </w:r>
                            <w:r w:rsidRPr="00551084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2F3BEF7" w14:textId="071B35E2" w:rsidR="00117B6E" w:rsidRPr="00551084" w:rsidRDefault="00117B6E" w:rsidP="00117B6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Aplicația e gândită cu un sistem de recompense pentru a ține utilizatorul motivat.</w:t>
                            </w:r>
                            <w:r w:rsidRPr="00551084">
                              <w:rPr>
                                <w:rFonts w:ascii="Times New Roman" w:hAnsi="Times New Roman" w:cs="Times New Roman"/>
                              </w:rPr>
                              <w:t xml:space="preserve"> Fiecare provocare completată acordă XP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Pr="00551084">
                              <w:rPr>
                                <w:rFonts w:ascii="Times New Roman" w:hAnsi="Times New Roman" w:cs="Times New Roman"/>
                              </w:rPr>
                              <w:t>În plus, primele provocări ale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551084">
                              <w:rPr>
                                <w:rFonts w:ascii="Times New Roman" w:hAnsi="Times New Roman" w:cs="Times New Roman"/>
                              </w:rPr>
                              <w:t xml:space="preserve">zilei umplu bara de </w:t>
                            </w:r>
                            <w:r w:rsidRPr="0055108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vibe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17B6E">
                              <w:rPr>
                                <w:rFonts w:ascii="Times New Roman" w:hAnsi="Times New Roman" w:cs="Times New Roman"/>
                              </w:rPr>
                              <w:t>(ideea originală a aplicației noastre, vrem 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ă</w:t>
                            </w:r>
                            <w:r w:rsidRPr="00117B6E">
                              <w:rPr>
                                <w:rFonts w:ascii="Times New Roman" w:hAnsi="Times New Roman" w:cs="Times New Roman"/>
                              </w:rPr>
                              <w:t xml:space="preserve"> demonstrăm ca starea de bine nu este determinată doar de activitati fixe, monotone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Pr="00117B6E">
                              <w:rPr>
                                <w:rFonts w:ascii="Times New Roman" w:hAnsi="Times New Roman" w:cs="Times New Roman"/>
                              </w:rPr>
                              <w:t xml:space="preserve"> ci și de lucruri care ne bucură ca persoane). </w:t>
                            </w:r>
                            <w:r w:rsidRPr="00551084">
                              <w:rPr>
                                <w:rFonts w:ascii="Times New Roman" w:hAnsi="Times New Roman" w:cs="Times New Roman"/>
                              </w:rPr>
                              <w:t>La trecerea unui nou nivel utilizatorul primeste stele cu care se poate juca pe jocul oferit de aplicația noastră.</w:t>
                            </w:r>
                          </w:p>
                          <w:p w14:paraId="7BD2E147" w14:textId="77777777" w:rsidR="00117B6E" w:rsidRDefault="00117B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C6A5D" id="Text Box 5" o:spid="_x0000_s1027" type="#_x0000_t202" style="position:absolute;left:0;text-align:left;margin-left:-30.05pt;margin-top:25.1pt;width:358.8pt;height:13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" fillcolor="white [3201]" strokecolor="white [3212]" strokeweight=".5pt">
                <v:textbox>
                  <w:txbxContent>
                    <w:p w14:paraId="39EEE2EA" w14:textId="77777777" w:rsidR="00117B6E" w:rsidRDefault="00117B6E" w:rsidP="00117B6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2. </w:t>
                      </w:r>
                      <w:r w:rsidRPr="00551084">
                        <w:rPr>
                          <w:rFonts w:ascii="Times New Roman" w:hAnsi="Times New Roman" w:cs="Times New Roman"/>
                          <w:b/>
                          <w:bCs/>
                        </w:rPr>
                        <w:t>Economia de XP, niveluri și stele</w:t>
                      </w:r>
                      <w:r w:rsidRPr="00551084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2F3BEF7" w14:textId="071B35E2" w:rsidR="00117B6E" w:rsidRPr="00551084" w:rsidRDefault="00117B6E" w:rsidP="00117B6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Aplicația e gândită cu un sistem de recompense pentru a ține utilizatorul motivat.</w:t>
                      </w:r>
                      <w:r w:rsidRPr="00551084">
                        <w:rPr>
                          <w:rFonts w:ascii="Times New Roman" w:hAnsi="Times New Roman" w:cs="Times New Roman"/>
                        </w:rPr>
                        <w:t xml:space="preserve"> Fiecare provocare completată acordă XP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r w:rsidRPr="00551084">
                        <w:rPr>
                          <w:rFonts w:ascii="Times New Roman" w:hAnsi="Times New Roman" w:cs="Times New Roman"/>
                        </w:rPr>
                        <w:t>În plus, primele provocări ale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551084">
                        <w:rPr>
                          <w:rFonts w:ascii="Times New Roman" w:hAnsi="Times New Roman" w:cs="Times New Roman"/>
                        </w:rPr>
                        <w:t xml:space="preserve">zilei umplu bara de </w:t>
                      </w:r>
                      <w:r w:rsidRPr="00551084">
                        <w:rPr>
                          <w:rFonts w:ascii="Times New Roman" w:hAnsi="Times New Roman" w:cs="Times New Roman"/>
                          <w:b/>
                          <w:bCs/>
                        </w:rPr>
                        <w:t>vibe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17B6E">
                        <w:rPr>
                          <w:rFonts w:ascii="Times New Roman" w:hAnsi="Times New Roman" w:cs="Times New Roman"/>
                        </w:rPr>
                        <w:t>(ideea originală a aplicației noastre, vrem s</w:t>
                      </w:r>
                      <w:r>
                        <w:rPr>
                          <w:rFonts w:ascii="Times New Roman" w:hAnsi="Times New Roman" w:cs="Times New Roman"/>
                        </w:rPr>
                        <w:t>ă</w:t>
                      </w:r>
                      <w:r w:rsidRPr="00117B6E">
                        <w:rPr>
                          <w:rFonts w:ascii="Times New Roman" w:hAnsi="Times New Roman" w:cs="Times New Roman"/>
                        </w:rPr>
                        <w:t xml:space="preserve"> demonstrăm ca starea de bine nu este determinată doar de activitati fixe, monotone</w:t>
                      </w:r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Pr="00117B6E">
                        <w:rPr>
                          <w:rFonts w:ascii="Times New Roman" w:hAnsi="Times New Roman" w:cs="Times New Roman"/>
                        </w:rPr>
                        <w:t xml:space="preserve"> ci și de lucruri care ne bucură ca persoane). </w:t>
                      </w:r>
                      <w:r w:rsidRPr="00551084">
                        <w:rPr>
                          <w:rFonts w:ascii="Times New Roman" w:hAnsi="Times New Roman" w:cs="Times New Roman"/>
                        </w:rPr>
                        <w:t>La trecerea unui nou nivel utilizatorul primeste stele cu care se poate juca pe jocul oferit de aplicația noastră.</w:t>
                      </w:r>
                    </w:p>
                    <w:p w14:paraId="7BD2E147" w14:textId="77777777" w:rsidR="00117B6E" w:rsidRDefault="00117B6E"/>
                  </w:txbxContent>
                </v:textbox>
              </v:shape>
            </w:pict>
          </mc:Fallback>
        </mc:AlternateContent>
      </w:r>
    </w:p>
    <w:p w14:paraId="6F64C07A" w14:textId="69F19699" w:rsidR="00286491" w:rsidRDefault="00522A61" w:rsidP="00522A61">
      <w:pPr>
        <w:ind w:left="360"/>
        <w:jc w:val="both"/>
      </w:pPr>
      <w:r>
        <w:t xml:space="preserve">                                                                                                                                             </w:t>
      </w:r>
      <w:r w:rsidR="00117B6E">
        <w:drawing>
          <wp:inline distT="0" distB="0" distL="0" distR="0" wp14:anchorId="6AD53052" wp14:editId="219224FB">
            <wp:extent cx="959814" cy="1601863"/>
            <wp:effectExtent l="0" t="0" r="0" b="0"/>
            <wp:docPr id="493845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117" cy="161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3236D" w14:textId="4B1EA688" w:rsidR="00361A6B" w:rsidRDefault="003F2DB2" w:rsidP="00522A61">
      <w:pPr>
        <w:jc w:val="both"/>
        <w:rPr>
          <w:rFonts w:ascii="Times New Roman" w:hAnsi="Times New Roman" w:cs="Times New Roman"/>
          <w:b/>
          <w:bCs/>
        </w:rPr>
      </w:pPr>
      <w:r w:rsidRPr="00D050A9">
        <w:drawing>
          <wp:anchor distT="0" distB="0" distL="114300" distR="114300" simplePos="0" relativeHeight="251665408" behindDoc="1" locked="0" layoutInCell="1" allowOverlap="1" wp14:anchorId="55627232" wp14:editId="4245EDBC">
            <wp:simplePos x="0" y="0"/>
            <wp:positionH relativeFrom="margin">
              <wp:posOffset>-179705</wp:posOffset>
            </wp:positionH>
            <wp:positionV relativeFrom="page">
              <wp:posOffset>3149389</wp:posOffset>
            </wp:positionV>
            <wp:extent cx="6309360" cy="1808691"/>
            <wp:effectExtent l="0" t="0" r="0" b="1270"/>
            <wp:wrapNone/>
            <wp:docPr id="88748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864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8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B6E" w:rsidRPr="008E573C">
        <w:rPr>
          <w:rFonts w:ascii="Times New Roman" w:hAnsi="Times New Roman" w:cs="Times New Roman"/>
          <w:b/>
          <w:bCs/>
        </w:rPr>
        <w:t xml:space="preserve">3. AI conversațional orientat pe </w:t>
      </w:r>
      <w:r w:rsidR="00117B6E">
        <w:rPr>
          <w:rFonts w:ascii="Times New Roman" w:hAnsi="Times New Roman" w:cs="Times New Roman"/>
          <w:b/>
          <w:bCs/>
        </w:rPr>
        <w:t>bunăstarea utilizatorului</w:t>
      </w:r>
    </w:p>
    <w:p w14:paraId="50301B14" w14:textId="7AF77BC7" w:rsidR="00117B6E" w:rsidRPr="00361A6B" w:rsidRDefault="003F2DB2" w:rsidP="00522A61">
      <w:pPr>
        <w:jc w:val="both"/>
        <w:rPr>
          <w:rFonts w:ascii="Times New Roman" w:hAnsi="Times New Roman" w:cs="Times New Roman"/>
          <w:b/>
          <w:bCs/>
        </w:rPr>
      </w:pPr>
      <w:r w:rsidRPr="00D92E87">
        <w:rPr>
          <w:rFonts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1" wp14:anchorId="465445E7" wp14:editId="121316EC">
            <wp:simplePos x="0" y="0"/>
            <wp:positionH relativeFrom="margin">
              <wp:posOffset>3290358</wp:posOffset>
            </wp:positionH>
            <wp:positionV relativeFrom="margin">
              <wp:posOffset>3749252</wp:posOffset>
            </wp:positionV>
            <wp:extent cx="2666365" cy="1419225"/>
            <wp:effectExtent l="0" t="0" r="635" b="9525"/>
            <wp:wrapThrough wrapText="bothSides">
              <wp:wrapPolygon edited="0">
                <wp:start x="0" y="0"/>
                <wp:lineTo x="0" y="21455"/>
                <wp:lineTo x="21451" y="21455"/>
                <wp:lineTo x="21451" y="0"/>
                <wp:lineTo x="0" y="0"/>
              </wp:wrapPolygon>
            </wp:wrapThrough>
            <wp:docPr id="84502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51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648C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608BA721" wp14:editId="2F570633">
            <wp:simplePos x="0" y="0"/>
            <wp:positionH relativeFrom="margin">
              <wp:align>right</wp:align>
            </wp:positionH>
            <wp:positionV relativeFrom="page">
              <wp:posOffset>3733588</wp:posOffset>
            </wp:positionV>
            <wp:extent cx="1835150" cy="572770"/>
            <wp:effectExtent l="0" t="0" r="0" b="0"/>
            <wp:wrapTopAndBottom/>
            <wp:docPr id="31141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153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08A9">
        <w:drawing>
          <wp:anchor distT="0" distB="0" distL="114300" distR="114300" simplePos="0" relativeHeight="251668480" behindDoc="0" locked="0" layoutInCell="1" allowOverlap="1" wp14:anchorId="1829187F" wp14:editId="526AC219">
            <wp:simplePos x="0" y="0"/>
            <wp:positionH relativeFrom="margin">
              <wp:posOffset>-233891</wp:posOffset>
            </wp:positionH>
            <wp:positionV relativeFrom="page">
              <wp:posOffset>4100407</wp:posOffset>
            </wp:positionV>
            <wp:extent cx="2053590" cy="725805"/>
            <wp:effectExtent l="0" t="0" r="3810" b="0"/>
            <wp:wrapTopAndBottom/>
            <wp:docPr id="128006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699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A6B" w:rsidRPr="00C56AEF"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 wp14:anchorId="2393FE05" wp14:editId="6F69C122">
            <wp:simplePos x="0" y="0"/>
            <wp:positionH relativeFrom="margin">
              <wp:posOffset>-260985</wp:posOffset>
            </wp:positionH>
            <wp:positionV relativeFrom="paragraph">
              <wp:posOffset>394759</wp:posOffset>
            </wp:positionV>
            <wp:extent cx="2165350" cy="511175"/>
            <wp:effectExtent l="0" t="0" r="6350" b="3175"/>
            <wp:wrapTopAndBottom/>
            <wp:docPr id="97221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94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1A6B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B079F1" wp14:editId="3AE8B7FE">
                <wp:simplePos x="0" y="0"/>
                <wp:positionH relativeFrom="margin">
                  <wp:align>left</wp:align>
                </wp:positionH>
                <wp:positionV relativeFrom="paragraph">
                  <wp:posOffset>844188</wp:posOffset>
                </wp:positionV>
                <wp:extent cx="5448300" cy="411480"/>
                <wp:effectExtent l="0" t="0" r="0" b="7620"/>
                <wp:wrapNone/>
                <wp:docPr id="17780801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67200" w14:textId="77777777" w:rsidR="00117B6E" w:rsidRDefault="00117B6E" w:rsidP="00117B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079F1" id="Text Box 6" o:spid="_x0000_s1028" type="#_x0000_t202" style="position:absolute;left:0;text-align:left;margin-left:0;margin-top:66.45pt;width:429pt;height:32.4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" filled="f" stroked="f" strokeweight=".5pt">
                <v:textbox>
                  <w:txbxContent>
                    <w:p w14:paraId="17667200" w14:textId="77777777" w:rsidR="00117B6E" w:rsidRDefault="00117B6E" w:rsidP="00117B6E"/>
                  </w:txbxContent>
                </v:textbox>
                <w10:wrap anchorx="margin"/>
              </v:shape>
            </w:pict>
          </mc:Fallback>
        </mc:AlternateContent>
      </w:r>
      <w:r w:rsidR="00117B6E" w:rsidRPr="008E573C">
        <w:rPr>
          <w:rFonts w:ascii="Times New Roman" w:hAnsi="Times New Roman" w:cs="Times New Roman"/>
        </w:rPr>
        <w:t xml:space="preserve">Modulul AI este configurat </w:t>
      </w:r>
      <w:r w:rsidR="00117B6E">
        <w:rPr>
          <w:rFonts w:ascii="Times New Roman" w:hAnsi="Times New Roman" w:cs="Times New Roman"/>
        </w:rPr>
        <w:t>de</w:t>
      </w:r>
      <w:r w:rsidR="00117B6E" w:rsidRPr="008E573C">
        <w:rPr>
          <w:rFonts w:ascii="Times New Roman" w:hAnsi="Times New Roman" w:cs="Times New Roman"/>
        </w:rPr>
        <w:t xml:space="preserve"> un </w:t>
      </w:r>
      <w:r w:rsidR="00117B6E">
        <w:rPr>
          <w:rFonts w:ascii="Times New Roman" w:hAnsi="Times New Roman" w:cs="Times New Roman"/>
          <w:lang w:val="en-US"/>
        </w:rPr>
        <w:t>“</w:t>
      </w:r>
      <w:r w:rsidR="00117B6E" w:rsidRPr="008E573C">
        <w:rPr>
          <w:rFonts w:ascii="Times New Roman" w:hAnsi="Times New Roman" w:cs="Times New Roman"/>
        </w:rPr>
        <w:t xml:space="preserve">prompt </w:t>
      </w:r>
      <w:r w:rsidR="00117B6E">
        <w:rPr>
          <w:rFonts w:ascii="Times New Roman" w:hAnsi="Times New Roman" w:cs="Times New Roman"/>
        </w:rPr>
        <w:t xml:space="preserve">system” </w:t>
      </w:r>
      <w:r w:rsidR="00117B6E" w:rsidRPr="008E573C">
        <w:rPr>
          <w:rFonts w:ascii="Times New Roman" w:hAnsi="Times New Roman" w:cs="Times New Roman"/>
        </w:rPr>
        <w:t>care menține conversația în zona stării de bine și a</w:t>
      </w:r>
      <w:r w:rsidR="00361A6B">
        <w:rPr>
          <w:rFonts w:ascii="Times New Roman" w:hAnsi="Times New Roman" w:cs="Times New Roman"/>
        </w:rPr>
        <w:t xml:space="preserve"> </w:t>
      </w:r>
      <w:r w:rsidR="00117B6E" w:rsidRPr="008E573C">
        <w:rPr>
          <w:rFonts w:ascii="Times New Roman" w:hAnsi="Times New Roman" w:cs="Times New Roman"/>
        </w:rPr>
        <w:t>emoțiilor, oferind răspunsuri empatice și concise.</w:t>
      </w:r>
    </w:p>
    <w:p w14:paraId="783B4642" w14:textId="1365D96E" w:rsidR="00117B6E" w:rsidRDefault="00117B6E" w:rsidP="00522A61">
      <w:pPr>
        <w:jc w:val="both"/>
        <w:rPr>
          <w:b/>
          <w:bCs/>
        </w:rPr>
      </w:pPr>
    </w:p>
    <w:p w14:paraId="3A88CB10" w14:textId="08A13E6A" w:rsidR="00117B6E" w:rsidRDefault="00361A6B" w:rsidP="00522A61">
      <w:pPr>
        <w:jc w:val="bot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EC9095" wp14:editId="5F62C26E">
                <wp:simplePos x="0" y="0"/>
                <wp:positionH relativeFrom="column">
                  <wp:posOffset>-476462</wp:posOffset>
                </wp:positionH>
                <wp:positionV relativeFrom="paragraph">
                  <wp:posOffset>306917</wp:posOffset>
                </wp:positionV>
                <wp:extent cx="3396343" cy="1769533"/>
                <wp:effectExtent l="0" t="0" r="13970" b="21590"/>
                <wp:wrapNone/>
                <wp:docPr id="12834084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43" cy="1769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D70733" w14:textId="77777777" w:rsidR="00361A6B" w:rsidRPr="008E573C" w:rsidRDefault="00361A6B" w:rsidP="00361A6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bookmarkStart w:id="0" w:name="_Hlk234946538"/>
                            <w:r w:rsidRPr="008E573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4. Identitate vizuală originală</w:t>
                            </w:r>
                          </w:p>
                          <w:p w14:paraId="013BF990" w14:textId="287C11B7" w:rsidR="00361A6B" w:rsidRPr="008E573C" w:rsidRDefault="00361A6B" w:rsidP="00361A6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E573C">
                              <w:rPr>
                                <w:rFonts w:ascii="Times New Roman" w:hAnsi="Times New Roman" w:cs="Times New Roman"/>
                              </w:rPr>
                              <w:t xml:space="preserve">   Mascota Feelio, animațiile și feedbackul audio contribuie la o experiență prietenoasă și coerentă.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Personajul a fost generat de inteligența artificială pe segmente anatomice separate (cap, corp, membre, urechi, elemente de expresie facială), apoi a fost asamblat și animat in software-ul de modelare 3D Blender. Sistemul de feedback auditiv folosește resurse audio în format </w:t>
                            </w:r>
                            <w:r w:rsidRPr="00FA62B8">
                              <w:rPr>
                                <w:rStyle w:val="Code2Char"/>
                              </w:rPr>
                              <w:t>mp3</w:t>
                            </w:r>
                            <w:r>
                              <w:rPr>
                                <w:rStyle w:val="Code2Char"/>
                              </w:rPr>
                              <w:t>.</w:t>
                            </w:r>
                            <w:r w:rsidRPr="001A3EDA">
                              <w:t xml:space="preserve"> </w:t>
                            </w:r>
                          </w:p>
                          <w:bookmarkEnd w:id="0"/>
                          <w:p w14:paraId="5A4BC6C0" w14:textId="77777777" w:rsidR="00361A6B" w:rsidRDefault="00361A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C9095" id="Text Box 7" o:spid="_x0000_s1029" type="#_x0000_t202" style="position:absolute;left:0;text-align:left;margin-left:-37.5pt;margin-top:24.15pt;width:267.45pt;height:13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" fillcolor="white [3201]" strokecolor="white [3212]" strokeweight=".5pt">
                <v:textbox>
                  <w:txbxContent>
                    <w:p w14:paraId="11D70733" w14:textId="77777777" w:rsidR="00361A6B" w:rsidRPr="008E573C" w:rsidRDefault="00361A6B" w:rsidP="00361A6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bookmarkStart w:id="1" w:name="_Hlk234946538"/>
                      <w:r w:rsidRPr="008E573C">
                        <w:rPr>
                          <w:rFonts w:ascii="Times New Roman" w:hAnsi="Times New Roman" w:cs="Times New Roman"/>
                          <w:b/>
                          <w:bCs/>
                        </w:rPr>
                        <w:t>4. Identitate vizuală originală</w:t>
                      </w:r>
                    </w:p>
                    <w:p w14:paraId="013BF990" w14:textId="287C11B7" w:rsidR="00361A6B" w:rsidRPr="008E573C" w:rsidRDefault="00361A6B" w:rsidP="00361A6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E573C">
                        <w:rPr>
                          <w:rFonts w:ascii="Times New Roman" w:hAnsi="Times New Roman" w:cs="Times New Roman"/>
                        </w:rPr>
                        <w:t xml:space="preserve">   Mascota Feelio, animațiile și feedbackul audio contribuie la o experiență prietenoasă și coerentă.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Personajul a fost generat de inteligența artificială pe segmente anatomice separate (cap, corp, membre, urechi, elemente de expresie facială), apoi a fost asamblat și animat in software-ul de modelare 3D Blender. Sistemul de feedback auditiv folosește resurse audio în format </w:t>
                      </w:r>
                      <w:r w:rsidRPr="00FA62B8">
                        <w:rPr>
                          <w:rStyle w:val="Code2Char"/>
                        </w:rPr>
                        <w:t>mp3</w:t>
                      </w:r>
                      <w:r>
                        <w:rPr>
                          <w:rStyle w:val="Code2Char"/>
                        </w:rPr>
                        <w:t>.</w:t>
                      </w:r>
                      <w:r w:rsidRPr="001A3EDA">
                        <w:t xml:space="preserve"> </w:t>
                      </w:r>
                    </w:p>
                    <w:bookmarkEnd w:id="1"/>
                    <w:p w14:paraId="5A4BC6C0" w14:textId="77777777" w:rsidR="00361A6B" w:rsidRDefault="00361A6B"/>
                  </w:txbxContent>
                </v:textbox>
              </v:shape>
            </w:pict>
          </mc:Fallback>
        </mc:AlternateContent>
      </w:r>
    </w:p>
    <w:p w14:paraId="1B307FC4" w14:textId="3A1ABFF1" w:rsidR="00117B6E" w:rsidRDefault="00117B6E" w:rsidP="00522A61">
      <w:pPr>
        <w:jc w:val="both"/>
        <w:rPr>
          <w:b/>
          <w:bCs/>
        </w:rPr>
      </w:pPr>
    </w:p>
    <w:p w14:paraId="20EC3AA2" w14:textId="795F190C" w:rsidR="00117B6E" w:rsidRDefault="00117B6E" w:rsidP="00522A61">
      <w:pPr>
        <w:jc w:val="both"/>
        <w:rPr>
          <w:b/>
          <w:bCs/>
        </w:rPr>
      </w:pPr>
    </w:p>
    <w:p w14:paraId="6E6AC990" w14:textId="2F154BDC" w:rsidR="00361A6B" w:rsidRDefault="00361A6B" w:rsidP="00522A61">
      <w:pPr>
        <w:jc w:val="both"/>
        <w:rPr>
          <w:b/>
          <w:bCs/>
        </w:rPr>
      </w:pPr>
    </w:p>
    <w:p w14:paraId="13AF3F20" w14:textId="5D30B37E" w:rsidR="00361A6B" w:rsidRDefault="003F2DB2" w:rsidP="00522A61">
      <w:pPr>
        <w:jc w:val="both"/>
        <w:rPr>
          <w:b/>
          <w:bCs/>
        </w:rPr>
      </w:pPr>
      <w:r w:rsidRPr="001A3EDA">
        <w:rPr>
          <w:rStyle w:val="Code2Char"/>
        </w:rPr>
        <w:drawing>
          <wp:anchor distT="0" distB="0" distL="114300" distR="114300" simplePos="0" relativeHeight="251678720" behindDoc="1" locked="0" layoutInCell="1" allowOverlap="1" wp14:anchorId="5D776803" wp14:editId="5FC93BF3">
            <wp:simplePos x="0" y="0"/>
            <wp:positionH relativeFrom="margin">
              <wp:posOffset>4650528</wp:posOffset>
            </wp:positionH>
            <wp:positionV relativeFrom="margin">
              <wp:posOffset>5366596</wp:posOffset>
            </wp:positionV>
            <wp:extent cx="1327785" cy="1186180"/>
            <wp:effectExtent l="0" t="0" r="5715" b="0"/>
            <wp:wrapThrough wrapText="bothSides">
              <wp:wrapPolygon edited="0">
                <wp:start x="0" y="0"/>
                <wp:lineTo x="0" y="21161"/>
                <wp:lineTo x="21383" y="21161"/>
                <wp:lineTo x="21383" y="0"/>
                <wp:lineTo x="0" y="0"/>
              </wp:wrapPolygon>
            </wp:wrapThrough>
            <wp:docPr id="106995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918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76672" behindDoc="1" locked="0" layoutInCell="1" allowOverlap="1" wp14:anchorId="60C5AA46" wp14:editId="6C2F16BC">
            <wp:simplePos x="0" y="0"/>
            <wp:positionH relativeFrom="margin">
              <wp:posOffset>3282315</wp:posOffset>
            </wp:positionH>
            <wp:positionV relativeFrom="margin">
              <wp:posOffset>5369984</wp:posOffset>
            </wp:positionV>
            <wp:extent cx="1198880" cy="1198880"/>
            <wp:effectExtent l="0" t="0" r="1270" b="1270"/>
            <wp:wrapThrough wrapText="bothSides">
              <wp:wrapPolygon edited="0">
                <wp:start x="3432" y="0"/>
                <wp:lineTo x="0" y="1373"/>
                <wp:lineTo x="0" y="5148"/>
                <wp:lineTo x="2746" y="5835"/>
                <wp:lineTo x="0" y="8237"/>
                <wp:lineTo x="0" y="17161"/>
                <wp:lineTo x="686" y="21280"/>
                <wp:lineTo x="19907" y="21280"/>
                <wp:lineTo x="21280" y="19564"/>
                <wp:lineTo x="21280" y="18191"/>
                <wp:lineTo x="19907" y="16818"/>
                <wp:lineTo x="21280" y="15102"/>
                <wp:lineTo x="21280" y="343"/>
                <wp:lineTo x="20250" y="0"/>
                <wp:lineTo x="3432" y="0"/>
              </wp:wrapPolygon>
            </wp:wrapThrough>
            <wp:docPr id="1006289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8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0DF24" w14:textId="661F362A" w:rsidR="00361A6B" w:rsidRDefault="00361A6B" w:rsidP="00522A61">
      <w:pPr>
        <w:jc w:val="both"/>
        <w:rPr>
          <w:b/>
          <w:bCs/>
        </w:rPr>
      </w:pPr>
    </w:p>
    <w:p w14:paraId="421A024B" w14:textId="0ADDD0C9" w:rsidR="00361A6B" w:rsidRDefault="00361A6B" w:rsidP="00522A61">
      <w:pPr>
        <w:jc w:val="both"/>
        <w:rPr>
          <w:b/>
          <w:bCs/>
        </w:rPr>
      </w:pPr>
    </w:p>
    <w:p w14:paraId="1D6812F1" w14:textId="200EE976" w:rsidR="00361A6B" w:rsidRDefault="00361A6B" w:rsidP="00522A61">
      <w:pPr>
        <w:jc w:val="both"/>
        <w:rPr>
          <w:b/>
          <w:bCs/>
        </w:rPr>
      </w:pPr>
    </w:p>
    <w:p w14:paraId="7C06E1FB" w14:textId="31F3ABCF" w:rsidR="0013454A" w:rsidRPr="0013454A" w:rsidRDefault="0013454A" w:rsidP="00522A61">
      <w:pPr>
        <w:jc w:val="both"/>
        <w:rPr>
          <w:sz w:val="24"/>
          <w:szCs w:val="24"/>
        </w:rPr>
      </w:pPr>
      <w:r w:rsidRPr="0013454A">
        <w:rPr>
          <w:b/>
          <w:bCs/>
          <w:sz w:val="24"/>
          <w:szCs w:val="24"/>
        </w:rPr>
        <w:t>I.2. Planificarea dezvoltării</w:t>
      </w:r>
    </w:p>
    <w:p w14:paraId="37E82F95" w14:textId="3062D559" w:rsidR="0013454A" w:rsidRPr="0013454A" w:rsidRDefault="0013454A" w:rsidP="00522A61">
      <w:pPr>
        <w:jc w:val="both"/>
      </w:pPr>
      <w:r w:rsidRPr="0013454A">
        <w:t>1. Definirea problemei și a publicului țintă.</w:t>
      </w:r>
    </w:p>
    <w:p w14:paraId="61763640" w14:textId="40CA204B" w:rsidR="0013454A" w:rsidRPr="0013454A" w:rsidRDefault="0013454A" w:rsidP="00522A61">
      <w:pPr>
        <w:jc w:val="both"/>
      </w:pPr>
      <w:r w:rsidRPr="0013454A">
        <w:t>2. Alegerea indicatorilor principali de bunăstare (cei 5 piloni).</w:t>
      </w:r>
    </w:p>
    <w:p w14:paraId="0F0C2E43" w14:textId="0C8FC33E" w:rsidR="0013454A" w:rsidRPr="0013454A" w:rsidRDefault="0013454A" w:rsidP="00522A61">
      <w:pPr>
        <w:jc w:val="both"/>
      </w:pPr>
      <w:r w:rsidRPr="0013454A">
        <w:t>3. Proiectarea structurii bazei de date.</w:t>
      </w:r>
    </w:p>
    <w:p w14:paraId="6D2AD366" w14:textId="140AE872" w:rsidR="0013454A" w:rsidRPr="0013454A" w:rsidRDefault="0013454A" w:rsidP="00522A61">
      <w:pPr>
        <w:jc w:val="both"/>
      </w:pPr>
      <w:r w:rsidRPr="0013454A">
        <w:t>4. Definirea unei arhitecturi interne extensibile, pe domenii, astfel încât</w:t>
      </w:r>
      <w:r w:rsidR="008C371F">
        <w:t xml:space="preserve"> </w:t>
      </w:r>
      <w:r w:rsidRPr="0013454A">
        <w:t>adăugarea de module noi să fie rapidă</w:t>
      </w:r>
      <w:r w:rsidR="00146535">
        <w:t>.</w:t>
      </w:r>
    </w:p>
    <w:p w14:paraId="1EFCDAFB" w14:textId="7C35B426" w:rsidR="0013454A" w:rsidRPr="0013454A" w:rsidRDefault="0013454A" w:rsidP="00522A61">
      <w:pPr>
        <w:jc w:val="both"/>
      </w:pPr>
      <w:r w:rsidRPr="0013454A">
        <w:t>5. Implementarea autentificării și a fluxului principal.</w:t>
      </w:r>
    </w:p>
    <w:p w14:paraId="1CF1519E" w14:textId="37746889" w:rsidR="0013454A" w:rsidRPr="0013454A" w:rsidRDefault="0013454A" w:rsidP="00522A61">
      <w:pPr>
        <w:jc w:val="both"/>
      </w:pPr>
      <w:r w:rsidRPr="0013454A">
        <w:t>6. Dezvoltarea modulelor: Provocări, Journal, Explorer, Album, AI, Game,Statistici.</w:t>
      </w:r>
    </w:p>
    <w:p w14:paraId="339C65FD" w14:textId="6C15B624" w:rsidR="0013454A" w:rsidRPr="0013454A" w:rsidRDefault="0013454A" w:rsidP="00522A61">
      <w:pPr>
        <w:jc w:val="both"/>
      </w:pPr>
      <w:r w:rsidRPr="0013454A">
        <w:lastRenderedPageBreak/>
        <w:t>7. Îmbunătățirea interfeței și a experienței (stil artistic, paletă de culori, internaționalizare RO/EN, teme Light/Dark/System, layout adaptiv).</w:t>
      </w:r>
    </w:p>
    <w:p w14:paraId="1201780D" w14:textId="77777777" w:rsidR="0013454A" w:rsidRPr="0013454A" w:rsidRDefault="0013454A" w:rsidP="00522A61">
      <w:pPr>
        <w:jc w:val="both"/>
      </w:pPr>
      <w:r w:rsidRPr="0013454A">
        <w:t>8. Testarea, corectarea bug-urilor și pregătirea pentru distribuție.</w:t>
      </w:r>
    </w:p>
    <w:p w14:paraId="7D8CABA3" w14:textId="18A19AA8" w:rsidR="00966952" w:rsidRPr="0013454A" w:rsidRDefault="0013454A" w:rsidP="00522A61">
      <w:pPr>
        <w:jc w:val="both"/>
        <w:rPr>
          <w:b/>
          <w:bCs/>
        </w:rPr>
      </w:pPr>
      <w:r w:rsidRPr="0013454A">
        <w:rPr>
          <w:b/>
          <w:bCs/>
        </w:rPr>
        <w:t xml:space="preserve">Pentru versionare și </w:t>
      </w:r>
      <w:r w:rsidRPr="0013454A">
        <w:rPr>
          <w:b/>
          <w:bCs/>
          <w:i/>
          <w:iCs/>
        </w:rPr>
        <w:t>*issue tracking*</w:t>
      </w:r>
      <w:r w:rsidRPr="0013454A">
        <w:rPr>
          <w:b/>
          <w:bCs/>
        </w:rPr>
        <w:t xml:space="preserve"> am folosit GitHub, iar pentru implementare</w:t>
      </w:r>
      <w:r w:rsidR="008C371F" w:rsidRPr="008C371F">
        <w:rPr>
          <w:b/>
          <w:bCs/>
        </w:rPr>
        <w:t xml:space="preserve"> </w:t>
      </w:r>
      <w:r w:rsidRPr="0013454A">
        <w:rPr>
          <w:b/>
          <w:bCs/>
        </w:rPr>
        <w:t>editorul Visual Studio Code.</w:t>
      </w:r>
    </w:p>
    <w:p w14:paraId="6FA6DC93" w14:textId="0262DAC2" w:rsidR="0013454A" w:rsidRPr="0013454A" w:rsidRDefault="0013454A" w:rsidP="00522A61">
      <w:pPr>
        <w:jc w:val="both"/>
        <w:rPr>
          <w:rStyle w:val="SubtitleChar"/>
        </w:rPr>
      </w:pPr>
      <w:r w:rsidRPr="0013454A">
        <w:rPr>
          <w:rStyle w:val="SubtitleChar"/>
        </w:rPr>
        <w:t>Capitolul II. Implementarea aplicației</w:t>
      </w:r>
    </w:p>
    <w:p w14:paraId="251D5819" w14:textId="03547D4E" w:rsidR="0013454A" w:rsidRPr="0013454A" w:rsidRDefault="0013454A" w:rsidP="00522A61">
      <w:pPr>
        <w:jc w:val="both"/>
        <w:rPr>
          <w:sz w:val="24"/>
          <w:szCs w:val="24"/>
        </w:rPr>
      </w:pPr>
      <w:r w:rsidRPr="0013454A">
        <w:rPr>
          <w:b/>
          <w:bCs/>
          <w:sz w:val="24"/>
          <w:szCs w:val="24"/>
        </w:rPr>
        <w:t>II.1. Proiectarea arhitecturală</w:t>
      </w:r>
    </w:p>
    <w:p w14:paraId="15DC1606" w14:textId="5F4CE0A0" w:rsidR="0013454A" w:rsidRPr="0013454A" w:rsidRDefault="0013454A" w:rsidP="00522A61">
      <w:pPr>
        <w:jc w:val="both"/>
      </w:pPr>
      <w:r w:rsidRPr="0013454A">
        <w:t xml:space="preserve">Feelio este o </w:t>
      </w:r>
      <w:r w:rsidRPr="0013454A">
        <w:rPr>
          <w:b/>
          <w:bCs/>
        </w:rPr>
        <w:t>aplicație client (frontend)</w:t>
      </w:r>
      <w:r w:rsidRPr="0013454A">
        <w:t>: aproape toată logica rulează înbrowser, în React</w:t>
      </w:r>
      <w:r w:rsidR="007F40F9">
        <w:t>, n</w:t>
      </w:r>
      <w:r w:rsidRPr="0013454A">
        <w:t>u avem un server de backend propriu</w:t>
      </w:r>
      <w:r w:rsidR="007F40F9">
        <w:t>,</w:t>
      </w:r>
      <w:r w:rsidRPr="0013454A">
        <w:t xml:space="preserve"> </w:t>
      </w:r>
      <w:r w:rsidR="007F40F9">
        <w:t>î</w:t>
      </w:r>
      <w:r w:rsidRPr="0013454A">
        <w:t>n schimb ne bazăm peservicii cloud gestionate — o abordare de tip **BaaS (Backend-as-a-Service):</w:t>
      </w:r>
      <w:r w:rsidR="007F40F9">
        <w:t xml:space="preserve"> </w:t>
      </w:r>
      <w:r w:rsidRPr="0013454A">
        <w:rPr>
          <w:b/>
          <w:bCs/>
        </w:rPr>
        <w:t>Firebase Authentication</w:t>
      </w:r>
      <w:r w:rsidRPr="0013454A">
        <w:t xml:space="preserve"> pentru conturi și </w:t>
      </w:r>
      <w:r w:rsidR="007F40F9">
        <w:rPr>
          <w:b/>
          <w:bCs/>
        </w:rPr>
        <w:t xml:space="preserve"> </w:t>
      </w:r>
      <w:r w:rsidRPr="0013454A">
        <w:rPr>
          <w:b/>
          <w:bCs/>
        </w:rPr>
        <w:t>Cloud Firestore</w:t>
      </w:r>
      <w:r w:rsidRPr="0013454A">
        <w:t xml:space="preserve"> pentru baza de</w:t>
      </w:r>
      <w:r w:rsidR="007F40F9">
        <w:t xml:space="preserve"> </w:t>
      </w:r>
      <w:r w:rsidRPr="0013454A">
        <w:t>date, apelate direct din client prin SDK. Singurul cod „de server” pe care l-am</w:t>
      </w:r>
      <w:r w:rsidR="007F40F9">
        <w:t xml:space="preserve"> </w:t>
      </w:r>
      <w:r w:rsidRPr="0013454A">
        <w:t xml:space="preserve">scris este o </w:t>
      </w:r>
      <w:r w:rsidRPr="0013454A">
        <w:rPr>
          <w:b/>
          <w:bCs/>
        </w:rPr>
        <w:t>funcție serverless minimală (Cloudflare Worker)</w:t>
      </w:r>
      <w:r w:rsidRPr="0013454A">
        <w:t xml:space="preserve"> care are un singur</w:t>
      </w:r>
      <w:r w:rsidR="007F40F9">
        <w:t xml:space="preserve"> </w:t>
      </w:r>
      <w:r w:rsidRPr="0013454A">
        <w:t xml:space="preserve">rol: să </w:t>
      </w:r>
      <w:r w:rsidR="00146535" w:rsidRPr="00146535">
        <w:t>intercepteze</w:t>
      </w:r>
      <w:r w:rsidRPr="0013454A">
        <w:t xml:space="preserve"> cererile către AI, astfel încât cheia API să nu ajungă niciodată în</w:t>
      </w:r>
      <w:r w:rsidR="007F40F9">
        <w:t xml:space="preserve"> </w:t>
      </w:r>
      <w:r w:rsidRPr="0013454A">
        <w:t>browser. Deci proiectul este preponderent frontend, fără backend propriu de</w:t>
      </w:r>
      <w:r w:rsidR="00522A61">
        <w:t xml:space="preserve"> </w:t>
      </w:r>
      <w:r w:rsidRPr="0013454A">
        <w:t>administrat.</w:t>
      </w:r>
    </w:p>
    <w:p w14:paraId="73E62A10" w14:textId="383B3271" w:rsidR="006909C7" w:rsidRDefault="0013454A" w:rsidP="00522A61">
      <w:pPr>
        <w:jc w:val="both"/>
      </w:pPr>
      <w:r w:rsidRPr="0013454A">
        <w:rPr>
          <w:b/>
          <w:bCs/>
        </w:rPr>
        <w:t>Organizarea codului — arhitectură pe domenii (feature-first).</w:t>
      </w:r>
      <w:r w:rsidR="007F40F9">
        <w:rPr>
          <w:b/>
          <w:bCs/>
        </w:rPr>
        <w:t xml:space="preserve"> </w:t>
      </w:r>
      <w:r w:rsidRPr="0013454A">
        <w:t>Codul sursă este</w:t>
      </w:r>
      <w:r w:rsidR="007F40F9">
        <w:t xml:space="preserve"> </w:t>
      </w:r>
      <w:r w:rsidRPr="0013454A">
        <w:t xml:space="preserve">împărțit în </w:t>
      </w:r>
      <w:r w:rsidRPr="0013454A">
        <w:rPr>
          <w:i/>
          <w:iCs/>
        </w:rPr>
        <w:t>domenii</w:t>
      </w:r>
      <w:r w:rsidRPr="0013454A">
        <w:t xml:space="preserve"> independente, fiecare cu aceeași structură internă</w:t>
      </w:r>
      <w:r w:rsidR="00522A61">
        <w:t xml:space="preserve"> .</w:t>
      </w:r>
      <w:r w:rsidRPr="0013454A">
        <w:t>Reguli de arhitectură (impuse și prin ESLint):</w:t>
      </w:r>
    </w:p>
    <w:p w14:paraId="74152493" w14:textId="63D38350" w:rsidR="0013454A" w:rsidRPr="0013454A" w:rsidRDefault="0013454A" w:rsidP="00522A61">
      <w:pPr>
        <w:pStyle w:val="ListParagraph"/>
        <w:numPr>
          <w:ilvl w:val="0"/>
          <w:numId w:val="4"/>
        </w:numPr>
        <w:jc w:val="both"/>
      </w:pPr>
      <w:r w:rsidRPr="006909C7">
        <w:rPr>
          <w:b/>
          <w:bCs/>
        </w:rPr>
        <w:t>Izolarea domeniilor:</w:t>
      </w:r>
      <w:r w:rsidRPr="0013454A">
        <w:t xml:space="preserve"> un fișier dintr-un domeniu nu importă din alt domeniu  ce e comun la ≥2 domenii urcă în `shared/`.</w:t>
      </w:r>
    </w:p>
    <w:p w14:paraId="4298CBEA" w14:textId="22EB523F" w:rsidR="0013454A" w:rsidRPr="0013454A" w:rsidRDefault="0013454A" w:rsidP="00522A61">
      <w:pPr>
        <w:pStyle w:val="ListParagraph"/>
        <w:numPr>
          <w:ilvl w:val="0"/>
          <w:numId w:val="4"/>
        </w:numPr>
        <w:jc w:val="both"/>
      </w:pPr>
      <w:r w:rsidRPr="006909C7">
        <w:rPr>
          <w:b/>
          <w:bCs/>
        </w:rPr>
        <w:t>Separarea smart/dumb:**</w:t>
      </w:r>
      <w:r w:rsidRPr="0013454A">
        <w:t xml:space="preserve"> componentele din `features/` conțin logica (Redux,  cereri de date), cele din `ui/` sunt pur prezentaționale și comunică prin</w:t>
      </w:r>
      <w:r w:rsidR="006909C7">
        <w:t xml:space="preserve"> </w:t>
      </w:r>
      <w:r w:rsidRPr="0013454A">
        <w:t>proprietăți și callback-uri.</w:t>
      </w:r>
    </w:p>
    <w:p w14:paraId="148A3915" w14:textId="2AD26EFD" w:rsidR="0013454A" w:rsidRPr="0013454A" w:rsidRDefault="0013454A" w:rsidP="00522A61">
      <w:pPr>
        <w:pStyle w:val="ListParagraph"/>
        <w:numPr>
          <w:ilvl w:val="0"/>
          <w:numId w:val="4"/>
        </w:numPr>
        <w:jc w:val="both"/>
      </w:pPr>
      <w:r w:rsidRPr="009F6623">
        <w:rPr>
          <w:b/>
          <w:bCs/>
        </w:rPr>
        <w:t>Extensibilitate:</w:t>
      </w:r>
      <w:r w:rsidRPr="0013454A">
        <w:t xml:space="preserve"> destinațiile navigabile ale aplicației sunt descrise într-o  singură configurație (`content-views`), din care se generează și rutele; adăugarea  unei pagini noi înseamnă o intrare în această listă + o rută, nu rescrierea layout-ului.</w:t>
      </w:r>
    </w:p>
    <w:p w14:paraId="44092F41" w14:textId="050B0D37" w:rsidR="0013454A" w:rsidRPr="0013454A" w:rsidRDefault="0013454A" w:rsidP="00522A61">
      <w:pPr>
        <w:pStyle w:val="ListParagraph"/>
        <w:numPr>
          <w:ilvl w:val="0"/>
          <w:numId w:val="4"/>
        </w:numPr>
        <w:jc w:val="both"/>
      </w:pPr>
      <w:r w:rsidRPr="009F6623">
        <w:rPr>
          <w:b/>
          <w:bCs/>
        </w:rPr>
        <w:t>Managementul stării</w:t>
      </w:r>
      <w:r w:rsidRPr="0013454A">
        <w:t xml:space="preserve"> se face cu </w:t>
      </w:r>
      <w:r w:rsidRPr="009F6623">
        <w:rPr>
          <w:b/>
          <w:bCs/>
        </w:rPr>
        <w:t>Redux Toolkit</w:t>
      </w:r>
      <w:r w:rsidR="006909C7" w:rsidRPr="009F6623">
        <w:rPr>
          <w:b/>
          <w:bCs/>
        </w:rPr>
        <w:t xml:space="preserve"> </w:t>
      </w:r>
      <w:r w:rsidRPr="0013454A">
        <w:t>(slice-uri per domeniu +`createAsyncThunk` pentru fluxuri asincrone), cu persistență locală selectivă</w:t>
      </w:r>
      <w:r w:rsidR="006909C7">
        <w:t xml:space="preserve"> </w:t>
      </w:r>
      <w:r w:rsidRPr="0013454A">
        <w:t>(`redux-persist`) pentru randare instantanee la reîncărcare.</w:t>
      </w:r>
    </w:p>
    <w:p w14:paraId="01E8C188" w14:textId="77777777" w:rsidR="00146535" w:rsidRDefault="0013454A" w:rsidP="00522A61">
      <w:pPr>
        <w:pStyle w:val="ListParagraph"/>
        <w:numPr>
          <w:ilvl w:val="0"/>
          <w:numId w:val="4"/>
        </w:numPr>
        <w:jc w:val="both"/>
      </w:pPr>
      <w:r w:rsidRPr="009F6623">
        <w:rPr>
          <w:b/>
          <w:bCs/>
        </w:rPr>
        <w:t>Sistemul de design</w:t>
      </w:r>
      <w:r w:rsidR="006909C7" w:rsidRPr="009F6623">
        <w:rPr>
          <w:b/>
          <w:bCs/>
        </w:rPr>
        <w:t xml:space="preserve"> </w:t>
      </w:r>
      <w:r w:rsidRPr="0013454A">
        <w:t xml:space="preserve">este generat cu </w:t>
      </w:r>
      <w:r w:rsidRPr="009F6623">
        <w:rPr>
          <w:b/>
          <w:bCs/>
        </w:rPr>
        <w:t>Style Dictionary</w:t>
      </w:r>
      <w:r w:rsidR="006909C7" w:rsidRPr="009F6623">
        <w:rPr>
          <w:b/>
          <w:bCs/>
        </w:rPr>
        <w:t xml:space="preserve"> </w:t>
      </w:r>
      <w:r w:rsidRPr="0013454A">
        <w:t xml:space="preserve">: </w:t>
      </w:r>
      <w:r w:rsidR="00146535" w:rsidRPr="00146535">
        <w:t>este bazat pe design tokens ce definesc tema si reprezinta singura sursa de adevar in definirea temei. Aceasta este consumata de catre componente folosind styled-components. Tokenii contin valori pentru ambele variatii de tema (light/dark), ajustand astfel intreaga tematica dintr-un singur loc.</w:t>
      </w:r>
    </w:p>
    <w:p w14:paraId="05467258" w14:textId="77777777" w:rsidR="00522A61" w:rsidRDefault="00522A61" w:rsidP="00522A61">
      <w:pPr>
        <w:pStyle w:val="ListParagraph"/>
        <w:ind w:left="775"/>
        <w:jc w:val="both"/>
        <w:rPr>
          <w:b/>
          <w:bCs/>
          <w:sz w:val="24"/>
          <w:szCs w:val="24"/>
        </w:rPr>
      </w:pPr>
    </w:p>
    <w:p w14:paraId="75201B80" w14:textId="520AD97D" w:rsidR="0013454A" w:rsidRPr="00522A61" w:rsidRDefault="0013454A" w:rsidP="00522A61">
      <w:pPr>
        <w:jc w:val="both"/>
        <w:rPr>
          <w:sz w:val="24"/>
          <w:szCs w:val="24"/>
        </w:rPr>
      </w:pPr>
      <w:r w:rsidRPr="00522A61">
        <w:rPr>
          <w:b/>
          <w:bCs/>
          <w:sz w:val="24"/>
          <w:szCs w:val="24"/>
        </w:rPr>
        <w:t>II.2. Tehnologiile folosite</w:t>
      </w:r>
    </w:p>
    <w:p w14:paraId="480A6E69" w14:textId="5025B295" w:rsidR="00CD4D09" w:rsidRPr="00CD4D09" w:rsidRDefault="0013454A" w:rsidP="00522A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CD4D09">
        <w:rPr>
          <w:b/>
          <w:bCs/>
        </w:rPr>
        <w:t>TypeScript</w:t>
      </w:r>
      <w:r w:rsidR="00CD4D09">
        <w:rPr>
          <w:b/>
          <w:bCs/>
        </w:rPr>
        <w:t>-</w:t>
      </w:r>
      <w:r w:rsidR="00CD4D09">
        <w:t xml:space="preserve"> </w:t>
      </w:r>
      <w:r w:rsidRPr="0013454A">
        <w:t>Limbaj sursă</w:t>
      </w:r>
    </w:p>
    <w:p w14:paraId="6D59CC46" w14:textId="5140F09E" w:rsidR="00CD4D09" w:rsidRPr="00CD4D09" w:rsidRDefault="0013454A" w:rsidP="00522A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13454A">
        <w:rPr>
          <w:b/>
          <w:bCs/>
        </w:rPr>
        <w:t>React 19</w:t>
      </w:r>
      <w:r w:rsidR="00CD4D09">
        <w:rPr>
          <w:b/>
          <w:bCs/>
        </w:rPr>
        <w:t>-</w:t>
      </w:r>
      <w:r w:rsidRPr="0013454A">
        <w:t xml:space="preserve"> UI</w:t>
      </w:r>
    </w:p>
    <w:p w14:paraId="65F9323B" w14:textId="435BCC38" w:rsidR="00CD4D09" w:rsidRDefault="0013454A" w:rsidP="00522A61">
      <w:pPr>
        <w:pStyle w:val="ListParagraph"/>
        <w:numPr>
          <w:ilvl w:val="0"/>
          <w:numId w:val="5"/>
        </w:numPr>
        <w:jc w:val="both"/>
      </w:pPr>
      <w:r w:rsidRPr="00CD4D09">
        <w:rPr>
          <w:b/>
          <w:bCs/>
        </w:rPr>
        <w:t>Vite</w:t>
      </w:r>
      <w:r w:rsidR="00CD4D09" w:rsidRPr="00CD4D09">
        <w:rPr>
          <w:b/>
          <w:bCs/>
        </w:rPr>
        <w:t>-</w:t>
      </w:r>
      <w:r w:rsidRPr="0013454A">
        <w:t xml:space="preserve"> Build/dev</w:t>
      </w:r>
    </w:p>
    <w:p w14:paraId="243EAF2C" w14:textId="76F4D1BC" w:rsidR="00CD4D09" w:rsidRPr="00CD4D09" w:rsidRDefault="0013454A" w:rsidP="00522A61">
      <w:pPr>
        <w:pStyle w:val="ListParagraph"/>
        <w:numPr>
          <w:ilvl w:val="0"/>
          <w:numId w:val="5"/>
        </w:numPr>
        <w:jc w:val="both"/>
      </w:pPr>
      <w:r w:rsidRPr="0013454A">
        <w:rPr>
          <w:b/>
          <w:bCs/>
        </w:rPr>
        <w:t>Redux Toolkit + redux-persist</w:t>
      </w:r>
      <w:r w:rsidR="00CD4D09" w:rsidRPr="00CD4D09">
        <w:rPr>
          <w:b/>
          <w:bCs/>
        </w:rPr>
        <w:t>-</w:t>
      </w:r>
      <w:r w:rsidR="00CD4D09" w:rsidRPr="00CD4D09">
        <w:t xml:space="preserve"> stare</w:t>
      </w:r>
    </w:p>
    <w:p w14:paraId="078F77D9" w14:textId="33B64C9F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13454A">
        <w:rPr>
          <w:b/>
          <w:bCs/>
        </w:rPr>
        <w:t>React Router</w:t>
      </w:r>
      <w:r w:rsidR="009F6623">
        <w:rPr>
          <w:b/>
          <w:bCs/>
        </w:rPr>
        <w:t>-</w:t>
      </w:r>
      <w:r w:rsidRPr="0013454A">
        <w:t xml:space="preserve"> Navigare</w:t>
      </w:r>
    </w:p>
    <w:p w14:paraId="0B1A7CA8" w14:textId="77777777" w:rsidR="009F6623" w:rsidRDefault="009F6623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S</w:t>
      </w:r>
      <w:r w:rsidR="0013454A" w:rsidRPr="009F6623">
        <w:rPr>
          <w:b/>
          <w:bCs/>
        </w:rPr>
        <w:t>tyled-components + Style Dictionary</w:t>
      </w:r>
      <w:r w:rsidRPr="009F6623">
        <w:rPr>
          <w:b/>
          <w:bCs/>
        </w:rPr>
        <w:t>-</w:t>
      </w:r>
      <w:r w:rsidR="0013454A" w:rsidRPr="0013454A">
        <w:t xml:space="preserve"> </w:t>
      </w:r>
      <w:r w:rsidRPr="009F6623">
        <w:t>Stilizare pe componente + tokeni de design pentru consistență și teme.</w:t>
      </w:r>
    </w:p>
    <w:p w14:paraId="62197F8C" w14:textId="77777777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i18next / react-i18next</w:t>
      </w:r>
      <w:r w:rsidR="009F6623" w:rsidRPr="009F6623">
        <w:rPr>
          <w:b/>
          <w:bCs/>
        </w:rPr>
        <w:t>-</w:t>
      </w:r>
      <w:r w:rsidRPr="0013454A">
        <w:t xml:space="preserve"> Suport complet Română/Engleză</w:t>
      </w:r>
    </w:p>
    <w:p w14:paraId="2C8B5781" w14:textId="77777777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Firebase Authentication</w:t>
      </w:r>
      <w:r w:rsidR="009F6623">
        <w:rPr>
          <w:b/>
          <w:bCs/>
        </w:rPr>
        <w:t>-</w:t>
      </w:r>
      <w:r w:rsidRPr="0013454A">
        <w:t xml:space="preserve"> Autentificare gestionată,  fără server propriu.</w:t>
      </w:r>
    </w:p>
    <w:p w14:paraId="20A5FEDC" w14:textId="73A64627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Cloud Firestore (NoSQL)</w:t>
      </w:r>
      <w:r w:rsidR="009F6623">
        <w:rPr>
          <w:b/>
          <w:bCs/>
        </w:rPr>
        <w:t>-</w:t>
      </w:r>
      <w:r w:rsidR="009F6623">
        <w:t xml:space="preserve"> </w:t>
      </w:r>
      <w:r w:rsidRPr="0013454A">
        <w:t xml:space="preserve"> Sincronizare în timp real, reguli de securitate declarative.</w:t>
      </w:r>
    </w:p>
    <w:p w14:paraId="4F7AD0E0" w14:textId="4CDE3091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lastRenderedPageBreak/>
        <w:t>Leaflet.js</w:t>
      </w:r>
      <w:r w:rsidR="009F6623">
        <w:rPr>
          <w:b/>
          <w:bCs/>
        </w:rPr>
        <w:t>-</w:t>
      </w:r>
      <w:r w:rsidR="009F6623">
        <w:t xml:space="preserve"> </w:t>
      </w:r>
      <w:r w:rsidRPr="0013454A">
        <w:t>Bibliotecă open-source pentru hărți interactive.</w:t>
      </w:r>
    </w:p>
    <w:p w14:paraId="16021D8E" w14:textId="02FA01D2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Canvas API</w:t>
      </w:r>
      <w:r w:rsidR="009F6623">
        <w:rPr>
          <w:b/>
          <w:bCs/>
        </w:rPr>
        <w:t xml:space="preserve">- </w:t>
      </w:r>
      <w:r w:rsidRPr="0013454A">
        <w:t>Randare eficientă pentru jocul arcade.</w:t>
      </w:r>
    </w:p>
    <w:p w14:paraId="5DA7612C" w14:textId="4C249248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Chart.js</w:t>
      </w:r>
      <w:r w:rsidR="009F6623">
        <w:rPr>
          <w:b/>
          <w:bCs/>
        </w:rPr>
        <w:t xml:space="preserve">- </w:t>
      </w:r>
      <w:r w:rsidRPr="0013454A">
        <w:t xml:space="preserve"> Grafice clare pentru istoricul emoțional.</w:t>
      </w:r>
    </w:p>
    <w:p w14:paraId="6DCFC36E" w14:textId="320CA874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@dnd-kit**</w:t>
      </w:r>
      <w:r w:rsidR="009F6623">
        <w:t xml:space="preserve">- </w:t>
      </w:r>
      <w:r w:rsidRPr="0013454A">
        <w:t xml:space="preserve">Reordonarea prin </w:t>
      </w:r>
      <w:r w:rsidRPr="009F6623">
        <w:rPr>
          <w:i/>
          <w:iCs/>
        </w:rPr>
        <w:t>*drag &amp; drop*</w:t>
      </w:r>
      <w:r w:rsidRPr="0013454A">
        <w:t xml:space="preserve"> a panourilor pe desktop.</w:t>
      </w:r>
    </w:p>
    <w:p w14:paraId="3E2462AB" w14:textId="2AA741E2" w:rsidR="009F6623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Google Gemini API</w:t>
      </w:r>
      <w:r w:rsidR="009F6623">
        <w:rPr>
          <w:b/>
          <w:bCs/>
        </w:rPr>
        <w:t xml:space="preserve">- </w:t>
      </w:r>
      <w:r w:rsidRPr="0013454A">
        <w:t>Model conversațional performant; cheia rămâne pe server.</w:t>
      </w:r>
    </w:p>
    <w:p w14:paraId="15036B32" w14:textId="77777777" w:rsidR="002D3FEB" w:rsidRDefault="0013454A" w:rsidP="00522A61">
      <w:pPr>
        <w:pStyle w:val="ListParagraph"/>
        <w:numPr>
          <w:ilvl w:val="0"/>
          <w:numId w:val="5"/>
        </w:numPr>
        <w:jc w:val="both"/>
      </w:pPr>
      <w:r w:rsidRPr="009F6623">
        <w:rPr>
          <w:b/>
          <w:bCs/>
        </w:rPr>
        <w:t>PWA (Web App Manifest + Service Worker)**</w:t>
      </w:r>
      <w:r w:rsidR="002D3FEB">
        <w:t xml:space="preserve">- </w:t>
      </w:r>
      <w:r w:rsidRPr="0013454A">
        <w:t>Instalare/offline</w:t>
      </w:r>
    </w:p>
    <w:p w14:paraId="6941EE3C" w14:textId="1BE04909" w:rsidR="0013454A" w:rsidRDefault="0013454A" w:rsidP="00522A61">
      <w:pPr>
        <w:pStyle w:val="ListParagraph"/>
        <w:numPr>
          <w:ilvl w:val="0"/>
          <w:numId w:val="5"/>
        </w:numPr>
        <w:jc w:val="both"/>
      </w:pPr>
      <w:r w:rsidRPr="002D3FEB">
        <w:rPr>
          <w:b/>
          <w:bCs/>
        </w:rPr>
        <w:t>Senzori folosiți.</w:t>
      </w:r>
      <w:r w:rsidRPr="0013454A">
        <w:t xml:space="preserve"> Aplicația folosește </w:t>
      </w:r>
      <w:r w:rsidRPr="002D3FEB">
        <w:rPr>
          <w:b/>
          <w:bCs/>
        </w:rPr>
        <w:t>geolocația (GPS)</w:t>
      </w:r>
      <w:r w:rsidRPr="0013454A">
        <w:t xml:space="preserve"> prin API-ul de</w:t>
      </w:r>
      <w:r w:rsidR="002D3FEB">
        <w:t xml:space="preserve"> </w:t>
      </w:r>
      <w:r w:rsidRPr="0013454A">
        <w:t>browser în modulul Explorer, pentru a calcula distanța dintre utilizator și</w:t>
      </w:r>
      <w:r w:rsidR="002D3FEB">
        <w:t xml:space="preserve"> </w:t>
      </w:r>
      <w:r w:rsidRPr="0013454A">
        <w:t>punctele de pe hartă și a valida revendicarea recompenselor.</w:t>
      </w:r>
    </w:p>
    <w:p w14:paraId="2E939882" w14:textId="77777777" w:rsidR="00430643" w:rsidRPr="00430643" w:rsidRDefault="00430643" w:rsidP="00522A61">
      <w:pPr>
        <w:pStyle w:val="Subtitle"/>
        <w:jc w:val="both"/>
      </w:pPr>
      <w:r w:rsidRPr="00430643">
        <w:t>Funcționalități Cheie Feelio</w:t>
      </w:r>
    </w:p>
    <w:p w14:paraId="6F4E90A9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Autentificare &amp; Gestionare Cont</w:t>
      </w:r>
      <w:r w:rsidRPr="00430643">
        <w:t> – Sistem sigur de înregistrare, login, schimbare parolă și deconectare.</w:t>
      </w:r>
    </w:p>
    <w:p w14:paraId="341090A4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Profil Utilizator &amp; Economie Internă</w:t>
      </w:r>
      <w:r w:rsidRPr="00430643">
        <w:t> – Gestionarea username-ului unic, monitorizarea XP-ului, nivelului și a „stelelor” (moneda de joc).</w:t>
      </w:r>
    </w:p>
    <w:p w14:paraId="7A89B71F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Ecran Acasă &amp; Mascota Interactivă</w:t>
      </w:r>
      <w:r w:rsidRPr="00430643">
        <w:t> – Interfața principală cu mascota animată (stări diverse) și bare vizuale de progres pentru starea de bine.</w:t>
      </w:r>
    </w:p>
    <w:p w14:paraId="10430E69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Sistem de Provocări &amp; Vibe</w:t>
      </w:r>
      <w:r w:rsidRPr="00430643">
        <w:t> – Provocări zilnice din 4 categorii (fizic, relaxare, creativ, social) pentru creșterea nivelului de „vibe” și acumularea de XP.</w:t>
      </w:r>
    </w:p>
    <w:p w14:paraId="778C8637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Jurnal Emoțional Personalizat</w:t>
      </w:r>
      <w:r w:rsidRPr="00430643">
        <w:t> – Intrări zilnice cu indicatori de dispoziție și întrebări ghidate pentru reflecție.</w:t>
      </w:r>
    </w:p>
    <w:p w14:paraId="6505F566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Modul Explorator (GPS)</w:t>
      </w:r>
      <w:r w:rsidRPr="00430643">
        <w:t> – Hartă interactivă cu geolocație pentru descoperirea punctelor de interes și recompensarea explorării în lumea reală.</w:t>
      </w:r>
    </w:p>
    <w:p w14:paraId="30A428FD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Album de Amintiri</w:t>
      </w:r>
      <w:r w:rsidRPr="00430643">
        <w:t> – Colecție de fotografii create și stocate securizat din experiențele de explorare.</w:t>
      </w:r>
    </w:p>
    <w:p w14:paraId="24C55112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Asistent AI (Feelio AI)</w:t>
      </w:r>
      <w:r w:rsidRPr="00430643">
        <w:t> – Un chatbot inteligent (Google Gemini), dedicat exclusiv suportului emoțional și bunăstării utilizatorului.</w:t>
      </w:r>
    </w:p>
    <w:p w14:paraId="40C3ED3D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Joc Arcade Integrat</w:t>
      </w:r>
      <w:r w:rsidRPr="00430643">
        <w:t> – Mini-joc „Feelio” (tip rachetă) pe &lt;canvas&gt;, accesibil prin consumul de „stele”.</w:t>
      </w:r>
    </w:p>
    <w:p w14:paraId="377124DD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Statistici &amp; Insights Vizuale</w:t>
      </w:r>
      <w:r w:rsidRPr="00430643">
        <w:t> – Calendar emoțional și grafice interactive (Chart.js) pentru vizualizarea evoluției stării de bine în timp.</w:t>
      </w:r>
    </w:p>
    <w:p w14:paraId="0A9FF4C0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Setări &amp; Personalizare</w:t>
      </w:r>
      <w:r w:rsidRPr="00430643">
        <w:t> – Opțiuni pentru redenumirea username-ului, alegerea temei, limbii și instalarea ca PWA.</w:t>
      </w:r>
    </w:p>
    <w:p w14:paraId="357D21A6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Onboarding Interactiv</w:t>
      </w:r>
      <w:r w:rsidRPr="00430643">
        <w:t> – Un tutorial tip carusel, accesibil la prima utilizare sau din pagina de întâmpinare.</w:t>
      </w:r>
    </w:p>
    <w:p w14:paraId="1C80A41D" w14:textId="77777777" w:rsidR="00430643" w:rsidRPr="00430643" w:rsidRDefault="00430643" w:rsidP="00522A61">
      <w:pPr>
        <w:numPr>
          <w:ilvl w:val="0"/>
          <w:numId w:val="10"/>
        </w:numPr>
        <w:jc w:val="both"/>
      </w:pPr>
      <w:r w:rsidRPr="00430643">
        <w:rPr>
          <w:b/>
          <w:bCs/>
        </w:rPr>
        <w:t>Pagină de Landing Publică</w:t>
      </w:r>
      <w:r w:rsidRPr="00430643">
        <w:t> – Pagina web de prezentare a aplicației și acces direct la tutorial.</w:t>
      </w:r>
    </w:p>
    <w:p w14:paraId="15BCDDC4" w14:textId="6D974979" w:rsidR="0013454A" w:rsidRPr="0013454A" w:rsidRDefault="0013454A" w:rsidP="00522A61">
      <w:pPr>
        <w:jc w:val="both"/>
        <w:rPr>
          <w:sz w:val="24"/>
          <w:szCs w:val="24"/>
        </w:rPr>
      </w:pPr>
      <w:r w:rsidRPr="0013454A">
        <w:rPr>
          <w:b/>
          <w:bCs/>
          <w:sz w:val="24"/>
          <w:szCs w:val="24"/>
        </w:rPr>
        <w:t>II.3. Stabilitatea aplicației</w:t>
      </w:r>
    </w:p>
    <w:p w14:paraId="0E4E4275" w14:textId="5FEAA702" w:rsidR="002D3FEB" w:rsidRDefault="0013454A" w:rsidP="00522A61">
      <w:pPr>
        <w:pStyle w:val="ListParagraph"/>
        <w:numPr>
          <w:ilvl w:val="0"/>
          <w:numId w:val="6"/>
        </w:numPr>
        <w:jc w:val="both"/>
      </w:pPr>
      <w:r w:rsidRPr="0013454A">
        <w:t>Bucla de randare a jocului folosește `requestAnimationFrame`, iar dimensiunea canvas-ului se adaptează la panou printr-un `ResizeObserver`</w:t>
      </w:r>
    </w:p>
    <w:p w14:paraId="64FC5938" w14:textId="77777777" w:rsidR="002D3FEB" w:rsidRDefault="0013454A" w:rsidP="00522A61">
      <w:pPr>
        <w:pStyle w:val="ListParagraph"/>
        <w:numPr>
          <w:ilvl w:val="0"/>
          <w:numId w:val="6"/>
        </w:numPr>
        <w:jc w:val="both"/>
      </w:pPr>
      <w:r w:rsidRPr="0013454A">
        <w:lastRenderedPageBreak/>
        <w:t>Toate fluxurile asincrone (autentificare, citiri/scrieri Firestore, apel AI) sunt</w:t>
      </w:r>
      <w:r w:rsidR="002D3FEB">
        <w:t xml:space="preserve"> </w:t>
      </w:r>
      <w:r w:rsidRPr="0013454A">
        <w:t>învelite în `try/catch`, iar erorile sunt raportate prin mesaje traduse.</w:t>
      </w:r>
    </w:p>
    <w:p w14:paraId="6DF6E023" w14:textId="4815E1E6" w:rsidR="002D3FEB" w:rsidRDefault="0013454A" w:rsidP="00522A61">
      <w:pPr>
        <w:pStyle w:val="ListParagraph"/>
        <w:numPr>
          <w:ilvl w:val="0"/>
          <w:numId w:val="6"/>
        </w:numPr>
        <w:jc w:val="both"/>
      </w:pPr>
      <w:r w:rsidRPr="0013454A">
        <w:t>Datele sunt sincronizate în cloud (Firestore) și cache-uite local selectiv, deci o reîncărcare nu pierde progresul.</w:t>
      </w:r>
    </w:p>
    <w:p w14:paraId="4373346B" w14:textId="77777777" w:rsidR="002D3FEB" w:rsidRDefault="0013454A" w:rsidP="00522A61">
      <w:pPr>
        <w:pStyle w:val="ListParagraph"/>
        <w:numPr>
          <w:ilvl w:val="0"/>
          <w:numId w:val="6"/>
        </w:numPr>
        <w:jc w:val="both"/>
      </w:pPr>
      <w:r w:rsidRPr="0013454A">
        <w:t xml:space="preserve">Curățarea corectă a </w:t>
      </w:r>
      <w:r w:rsidRPr="002D3FEB">
        <w:rPr>
          <w:i/>
          <w:iCs/>
        </w:rPr>
        <w:t>listener</w:t>
      </w:r>
      <w:r w:rsidRPr="0013454A">
        <w:t xml:space="preserve">-elor și a </w:t>
      </w:r>
      <w:r w:rsidRPr="002D3FEB">
        <w:rPr>
          <w:i/>
          <w:iCs/>
        </w:rPr>
        <w:t>event handler</w:t>
      </w:r>
      <w:r w:rsidRPr="0013454A">
        <w:t>-elor (la demontarea componentelor) previne scurgerile de memorie.</w:t>
      </w:r>
    </w:p>
    <w:p w14:paraId="62132074" w14:textId="0A881D28" w:rsidR="0013454A" w:rsidRPr="0013454A" w:rsidRDefault="0013454A" w:rsidP="00522A61">
      <w:pPr>
        <w:pStyle w:val="ListParagraph"/>
        <w:numPr>
          <w:ilvl w:val="0"/>
          <w:numId w:val="6"/>
        </w:numPr>
        <w:jc w:val="both"/>
      </w:pPr>
      <w:r w:rsidRPr="0013454A">
        <w:t>Imaginile din album sunt comprimate în client (canvas, JPEG) înainte de stocare,</w:t>
      </w:r>
      <w:r w:rsidR="002D3FEB">
        <w:t xml:space="preserve"> </w:t>
      </w:r>
      <w:r w:rsidRPr="0013454A">
        <w:t>reducând consumul de spațiu și traficul.</w:t>
      </w:r>
    </w:p>
    <w:p w14:paraId="7417E0E2" w14:textId="22D350E3" w:rsidR="0013454A" w:rsidRPr="0013454A" w:rsidRDefault="0013454A" w:rsidP="00522A61">
      <w:pPr>
        <w:jc w:val="both"/>
        <w:rPr>
          <w:sz w:val="24"/>
          <w:szCs w:val="24"/>
        </w:rPr>
      </w:pPr>
      <w:r w:rsidRPr="0013454A">
        <w:rPr>
          <w:b/>
          <w:bCs/>
          <w:sz w:val="24"/>
          <w:szCs w:val="24"/>
        </w:rPr>
        <w:t>II.4. Securitatea aplicației</w:t>
      </w:r>
    </w:p>
    <w:p w14:paraId="7DA995D4" w14:textId="10F271A1" w:rsidR="00AF5F6D" w:rsidRPr="00AF5F6D" w:rsidRDefault="0013454A" w:rsidP="00522A61">
      <w:pPr>
        <w:jc w:val="both"/>
      </w:pPr>
      <w:r w:rsidRPr="0013454A">
        <w:t>Securitatea a fost tratată pe mai multe niveluri:</w:t>
      </w:r>
      <w:r w:rsidR="002D3FEB">
        <w:t xml:space="preserve"> </w:t>
      </w:r>
      <w:r w:rsidRPr="0013454A">
        <w:t>Autentificare</w:t>
      </w:r>
      <w:r w:rsidR="002D3FEB" w:rsidRPr="00AF5F6D">
        <w:t xml:space="preserve">, </w:t>
      </w:r>
      <w:r w:rsidRPr="0013454A">
        <w:t>Acces la date pe bază de UID</w:t>
      </w:r>
      <w:r w:rsidR="002D3FEB" w:rsidRPr="00AF5F6D">
        <w:t>,</w:t>
      </w:r>
      <w:r w:rsidRPr="0013454A">
        <w:t xml:space="preserve"> reguli de securitate Firestore</w:t>
      </w:r>
      <w:r w:rsidR="002D3FEB" w:rsidRPr="00AF5F6D">
        <w:t>,</w:t>
      </w:r>
      <w:r w:rsidRPr="0013454A">
        <w:t>Unicitatea username-ulu</w:t>
      </w:r>
      <w:r w:rsidR="00AF5F6D" w:rsidRPr="00AF5F6D">
        <w:t xml:space="preserve">i, </w:t>
      </w:r>
      <w:r w:rsidRPr="0013454A">
        <w:t>Proxy AI securizat:</w:t>
      </w:r>
      <w:r w:rsidR="00AF5F6D" w:rsidRPr="00AF5F6D">
        <w:t xml:space="preserve">cheia Gemini nu ajunge niciodată în browser, </w:t>
      </w:r>
      <w:r w:rsidRPr="0013454A">
        <w:t>Validarea datelor de intrare</w:t>
      </w:r>
      <w:r w:rsidR="00AF5F6D" w:rsidRPr="00AF5F6D">
        <w:t xml:space="preserve">, </w:t>
      </w:r>
      <w:r w:rsidRPr="0013454A">
        <w:t>Protecție XSS</w:t>
      </w:r>
      <w:r w:rsidR="00AF5F6D">
        <w:t>:</w:t>
      </w:r>
      <w:r w:rsidR="00AF5F6D" w:rsidRPr="00AF5F6D">
        <w:t xml:space="preserve"> React </w:t>
      </w:r>
      <w:r w:rsidR="00146535" w:rsidRPr="00146535">
        <w:t>sanitizeaza</w:t>
      </w:r>
      <w:r w:rsidR="00AF5F6D" w:rsidRPr="00AF5F6D">
        <w:t xml:space="preserve"> implicit conținutul randat; nu injectăm HTML  brut din surse necontrolate.</w:t>
      </w:r>
    </w:p>
    <w:p w14:paraId="51662041" w14:textId="1FD2E7A3" w:rsidR="00AF5F6D" w:rsidRDefault="0013454A" w:rsidP="00522A61">
      <w:pPr>
        <w:jc w:val="both"/>
        <w:rPr>
          <w:sz w:val="24"/>
          <w:szCs w:val="24"/>
        </w:rPr>
      </w:pPr>
      <w:r w:rsidRPr="0013454A">
        <w:rPr>
          <w:b/>
          <w:bCs/>
          <w:sz w:val="24"/>
          <w:szCs w:val="24"/>
        </w:rPr>
        <w:t>II.5. Testarea produsului</w:t>
      </w:r>
      <w:r w:rsidR="00AF5F6D">
        <w:rPr>
          <w:sz w:val="24"/>
          <w:szCs w:val="24"/>
        </w:rPr>
        <w:t>:</w:t>
      </w:r>
    </w:p>
    <w:p w14:paraId="07D2F388" w14:textId="77777777" w:rsidR="00AF5F6D" w:rsidRPr="00AF5F6D" w:rsidRDefault="0013454A" w:rsidP="00522A61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F5F6D">
        <w:rPr>
          <w:b/>
          <w:bCs/>
        </w:rPr>
        <w:t>Testare funcțională (unit + component):</w:t>
      </w:r>
      <w:r w:rsidRPr="0013454A">
        <w:t xml:space="preserve"> + Testing Library, cu  aproximativ </w:t>
      </w:r>
      <w:r w:rsidRPr="00AF5F6D">
        <w:rPr>
          <w:b/>
          <w:bCs/>
        </w:rPr>
        <w:t>**[~200] de teste**</w:t>
      </w:r>
      <w:r w:rsidRPr="0013454A">
        <w:t xml:space="preserve"> care acoperă logica pură (calcule de procent și dispoziție, resetare zilnică, economie XP/stele, unicitate username) și  comportamentul componentelor (layout, setări, formulare).</w:t>
      </w:r>
    </w:p>
    <w:p w14:paraId="279D92A3" w14:textId="77777777" w:rsidR="00AF5F6D" w:rsidRPr="00AF5F6D" w:rsidRDefault="0013454A" w:rsidP="00522A61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F5F6D">
        <w:rPr>
          <w:b/>
          <w:bCs/>
        </w:rPr>
        <w:t>Bug/task tracking:</w:t>
      </w:r>
      <w:r w:rsidRPr="0013454A">
        <w:t xml:space="preserve"> GitHub Issues.</w:t>
      </w:r>
    </w:p>
    <w:p w14:paraId="29245F5E" w14:textId="3882AEAB" w:rsidR="0013454A" w:rsidRPr="00AF5F6D" w:rsidRDefault="0013454A" w:rsidP="00522A61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F5F6D">
        <w:rPr>
          <w:b/>
          <w:bCs/>
        </w:rPr>
        <w:t>Notă de testare</w:t>
      </w:r>
      <w:r w:rsidR="00AF5F6D">
        <w:rPr>
          <w:b/>
          <w:bCs/>
        </w:rPr>
        <w:t>:</w:t>
      </w:r>
      <w:r w:rsidR="00AF5F6D">
        <w:t xml:space="preserve"> </w:t>
      </w:r>
      <w:r w:rsidRPr="0013454A">
        <w:t>Pe parcursul</w:t>
      </w:r>
      <w:r w:rsidR="00AF5F6D">
        <w:t xml:space="preserve"> </w:t>
      </w:r>
      <w:r w:rsidRPr="0013454A">
        <w:t xml:space="preserve">dezvoltării, pentru validarea rapidă a lanțului </w:t>
      </w:r>
      <w:r w:rsidRPr="00AF5F6D">
        <w:rPr>
          <w:i/>
          <w:iCs/>
        </w:rPr>
        <w:t>*Explorer → Album → Recompensă</w:t>
      </w:r>
      <w:r w:rsidR="00AF5F6D">
        <w:rPr>
          <w:i/>
          <w:iCs/>
        </w:rPr>
        <w:t xml:space="preserve">, </w:t>
      </w:r>
      <w:r w:rsidRPr="0013454A">
        <w:t xml:space="preserve"> am folosit un punct GPS de test care acorda peste 50 de stele. Acesta a avut rol strict de testare.</w:t>
      </w:r>
    </w:p>
    <w:p w14:paraId="7AAE9685" w14:textId="790D2384" w:rsidR="0013454A" w:rsidRPr="0013454A" w:rsidRDefault="0013454A" w:rsidP="00522A61">
      <w:pPr>
        <w:jc w:val="both"/>
        <w:rPr>
          <w:sz w:val="24"/>
          <w:szCs w:val="24"/>
        </w:rPr>
      </w:pPr>
      <w:r w:rsidRPr="0013454A">
        <w:rPr>
          <w:b/>
          <w:bCs/>
          <w:sz w:val="24"/>
          <w:szCs w:val="24"/>
        </w:rPr>
        <w:t>II.6. Maturitatea aplicației</w:t>
      </w:r>
    </w:p>
    <w:p w14:paraId="1D22997E" w14:textId="61878ED4" w:rsidR="0013454A" w:rsidRPr="0013454A" w:rsidRDefault="0013454A" w:rsidP="00522A61">
      <w:pPr>
        <w:jc w:val="both"/>
      </w:pPr>
      <w:r w:rsidRPr="0013454A">
        <w:t xml:space="preserve">Feelio se află în stadiul de </w:t>
      </w:r>
      <w:r w:rsidRPr="0013454A">
        <w:rPr>
          <w:b/>
          <w:bCs/>
        </w:rPr>
        <w:t>MVP funcțional</w:t>
      </w:r>
      <w:r w:rsidRPr="0013454A">
        <w:t>:</w:t>
      </w:r>
      <w:r w:rsidR="00AF5F6D">
        <w:t xml:space="preserve"> </w:t>
      </w:r>
      <w:r w:rsidRPr="0013454A">
        <w:t>flux complet de autentificare și utilizare</w:t>
      </w:r>
      <w:r w:rsidR="00AF5F6D">
        <w:t>,</w:t>
      </w:r>
      <w:r w:rsidRPr="0013454A">
        <w:t xml:space="preserve"> module integrate </w:t>
      </w:r>
      <w:r w:rsidRPr="0013454A">
        <w:rPr>
          <w:i/>
          <w:iCs/>
        </w:rPr>
        <w:t>*end-to-end*</w:t>
      </w:r>
      <w:r w:rsidR="00AF5F6D">
        <w:t xml:space="preserve">, </w:t>
      </w:r>
      <w:r w:rsidRPr="0013454A">
        <w:t>persistarea datelor între sesiuni</w:t>
      </w:r>
      <w:r w:rsidR="00AF5F6D">
        <w:t>,</w:t>
      </w:r>
      <w:r w:rsidRPr="0013454A">
        <w:t xml:space="preserve"> pregătită tehnic pentru extinderi.</w:t>
      </w:r>
    </w:p>
    <w:p w14:paraId="261E6054" w14:textId="27BBB3B7" w:rsidR="0013454A" w:rsidRPr="0013454A" w:rsidRDefault="0013454A" w:rsidP="00522A61">
      <w:pPr>
        <w:jc w:val="both"/>
        <w:rPr>
          <w:sz w:val="24"/>
          <w:szCs w:val="24"/>
        </w:rPr>
      </w:pPr>
      <w:r w:rsidRPr="0013454A">
        <w:rPr>
          <w:b/>
          <w:bCs/>
          <w:sz w:val="24"/>
          <w:szCs w:val="24"/>
        </w:rPr>
        <w:t>II.7. Folosirea unui sistem de versionare</w:t>
      </w:r>
    </w:p>
    <w:p w14:paraId="393895E2" w14:textId="72DEE17E" w:rsidR="0026030F" w:rsidRPr="0026030F" w:rsidRDefault="0013454A" w:rsidP="00522A61">
      <w:pPr>
        <w:jc w:val="both"/>
        <w:rPr>
          <w:b/>
          <w:bCs/>
        </w:rPr>
      </w:pPr>
      <w:r w:rsidRPr="0013454A">
        <w:t xml:space="preserve">Proiectul folosește </w:t>
      </w:r>
      <w:r w:rsidRPr="0013454A">
        <w:rPr>
          <w:b/>
          <w:bCs/>
        </w:rPr>
        <w:t>Git + GitHub</w:t>
      </w:r>
      <w:r w:rsidR="0026030F">
        <w:rPr>
          <w:b/>
          <w:bCs/>
        </w:rPr>
        <w:t>:</w:t>
      </w:r>
      <w:r w:rsidR="0026030F" w:rsidRPr="0026030F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ro-RO"/>
          <w14:ligatures w14:val="none"/>
        </w:rPr>
        <w:t xml:space="preserve"> </w:t>
      </w:r>
      <w:r w:rsidR="0026030F" w:rsidRPr="0026030F">
        <w:rPr>
          <w:b/>
          <w:bCs/>
        </w:rPr>
        <w:t>https://github.com/gabrielrusu2712/Feelio</w:t>
      </w:r>
    </w:p>
    <w:p w14:paraId="2DCDF0CB" w14:textId="6AC9D4D1" w:rsidR="0013454A" w:rsidRPr="0013454A" w:rsidRDefault="0013454A" w:rsidP="00522A61">
      <w:pPr>
        <w:pStyle w:val="Subtitle"/>
        <w:jc w:val="both"/>
      </w:pPr>
      <w:r w:rsidRPr="0013454A">
        <w:rPr>
          <w:b/>
          <w:bCs/>
        </w:rPr>
        <w:t>Roadmap</w:t>
      </w:r>
    </w:p>
    <w:p w14:paraId="7282C0A2" w14:textId="1ED21C2D" w:rsidR="0013454A" w:rsidRPr="0013454A" w:rsidRDefault="0013454A" w:rsidP="00522A61">
      <w:pPr>
        <w:jc w:val="both"/>
      </w:pPr>
      <w:r w:rsidRPr="0013454A">
        <w:t xml:space="preserve">1. </w:t>
      </w:r>
      <w:r w:rsidR="00CB344E">
        <w:t>Implementarea unor metode de validare a provocărilor</w:t>
      </w:r>
    </w:p>
    <w:p w14:paraId="1D24FD2A" w14:textId="77777777" w:rsidR="0013454A" w:rsidRDefault="0013454A" w:rsidP="00522A61">
      <w:pPr>
        <w:jc w:val="both"/>
      </w:pPr>
      <w:r w:rsidRPr="0013454A">
        <w:t>2. Reguli suplimentare de securitate și validare.</w:t>
      </w:r>
    </w:p>
    <w:p w14:paraId="0B4FE630" w14:textId="39C2A638" w:rsidR="00CB344E" w:rsidRPr="0013454A" w:rsidRDefault="00CB344E" w:rsidP="00522A61">
      <w:pPr>
        <w:jc w:val="both"/>
      </w:pPr>
      <w:r>
        <w:t>3.Adaugarea profilurilor pentru utilizatori</w:t>
      </w:r>
    </w:p>
    <w:p w14:paraId="3B42B32B" w14:textId="77777777" w:rsidR="0013454A" w:rsidRDefault="0013454A" w:rsidP="00522A61">
      <w:pPr>
        <w:jc w:val="both"/>
      </w:pPr>
      <w:r w:rsidRPr="0013454A">
        <w:t>4. Suport offline extins (cache pentru mai multe date, nu doar app shell-ul).</w:t>
      </w:r>
    </w:p>
    <w:p w14:paraId="726F1B85" w14:textId="46CFC042" w:rsidR="00A42CE9" w:rsidRDefault="00A42CE9" w:rsidP="00522A61">
      <w:pPr>
        <w:jc w:val="both"/>
      </w:pPr>
      <w:r>
        <w:t>5. B</w:t>
      </w:r>
      <w:r w:rsidRPr="00A42CE9">
        <w:t>ackend dedicat</w:t>
      </w:r>
    </w:p>
    <w:p w14:paraId="07E0FEF8" w14:textId="77777777" w:rsidR="00430643" w:rsidRPr="008E573C" w:rsidRDefault="00430643" w:rsidP="00522A61">
      <w:pPr>
        <w:pStyle w:val="Subtitle"/>
        <w:jc w:val="both"/>
      </w:pPr>
      <w:r w:rsidRPr="008E573C">
        <w:t>Concluzie</w:t>
      </w:r>
    </w:p>
    <w:p w14:paraId="5DA21C00" w14:textId="5EB1F7EF" w:rsidR="00430643" w:rsidRPr="008E573C" w:rsidRDefault="00430643" w:rsidP="00522A61">
      <w:pPr>
        <w:jc w:val="both"/>
        <w:rPr>
          <w:rFonts w:ascii="Times New Roman" w:hAnsi="Times New Roman" w:cs="Times New Roman"/>
        </w:rPr>
      </w:pPr>
      <w:r w:rsidRPr="008E573C">
        <w:rPr>
          <w:rFonts w:ascii="Times New Roman" w:hAnsi="Times New Roman" w:cs="Times New Roman"/>
        </w:rPr>
        <w:t>Feelio este o aplicație utilitară modernă care combină monitorizarea stării de bine cu mecanisme de motivare potrivite pentru adolescenți. Proiectul oferă o soluție realistă și funcțională, construită pe o bază tehnică solidă, cu accent pe utilitate practică, experiență bună de utilizare și potențial de dezvoltare pe termen lung.</w:t>
      </w:r>
    </w:p>
    <w:p w14:paraId="6583AF17" w14:textId="77777777" w:rsidR="00430643" w:rsidRPr="0013454A" w:rsidRDefault="00430643" w:rsidP="00522A61">
      <w:pPr>
        <w:jc w:val="both"/>
      </w:pPr>
    </w:p>
    <w:p w14:paraId="337A116E" w14:textId="03222493" w:rsidR="0013454A" w:rsidRPr="0013454A" w:rsidRDefault="0013454A" w:rsidP="00522A61">
      <w:pPr>
        <w:jc w:val="both"/>
      </w:pPr>
    </w:p>
    <w:p w14:paraId="10FAF40E" w14:textId="77777777" w:rsidR="0013454A" w:rsidRPr="0013454A" w:rsidRDefault="0013454A" w:rsidP="00522A61">
      <w:pPr>
        <w:jc w:val="both"/>
      </w:pPr>
    </w:p>
    <w:p w14:paraId="4E4F0272" w14:textId="77777777" w:rsidR="002D7BE9" w:rsidRDefault="002D7BE9" w:rsidP="00522A61">
      <w:pPr>
        <w:jc w:val="both"/>
      </w:pPr>
    </w:p>
    <w:sectPr w:rsidR="002D7B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D4C"/>
    <w:multiLevelType w:val="hybridMultilevel"/>
    <w:tmpl w:val="92C63910"/>
    <w:lvl w:ilvl="0" w:tplc="0418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9C45F2A"/>
    <w:multiLevelType w:val="hybridMultilevel"/>
    <w:tmpl w:val="54C211F8"/>
    <w:lvl w:ilvl="0" w:tplc="5AD88CBA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76B31"/>
    <w:multiLevelType w:val="multilevel"/>
    <w:tmpl w:val="1088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87F7D"/>
    <w:multiLevelType w:val="hybridMultilevel"/>
    <w:tmpl w:val="1FE61692"/>
    <w:lvl w:ilvl="0" w:tplc="5AD88CBA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800BF"/>
    <w:multiLevelType w:val="multilevel"/>
    <w:tmpl w:val="9C3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A3CE1"/>
    <w:multiLevelType w:val="hybridMultilevel"/>
    <w:tmpl w:val="63089C3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33C7F"/>
    <w:multiLevelType w:val="hybridMultilevel"/>
    <w:tmpl w:val="34D4090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03128"/>
    <w:multiLevelType w:val="hybridMultilevel"/>
    <w:tmpl w:val="2F82E62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E2E12"/>
    <w:multiLevelType w:val="hybridMultilevel"/>
    <w:tmpl w:val="F0D23B94"/>
    <w:lvl w:ilvl="0" w:tplc="0418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5EEE28A7"/>
    <w:multiLevelType w:val="multilevel"/>
    <w:tmpl w:val="B1C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388561">
    <w:abstractNumId w:val="2"/>
  </w:num>
  <w:num w:numId="2" w16cid:durableId="20937165">
    <w:abstractNumId w:val="9"/>
  </w:num>
  <w:num w:numId="3" w16cid:durableId="598950320">
    <w:abstractNumId w:val="5"/>
  </w:num>
  <w:num w:numId="4" w16cid:durableId="691028911">
    <w:abstractNumId w:val="8"/>
  </w:num>
  <w:num w:numId="5" w16cid:durableId="1562593285">
    <w:abstractNumId w:val="3"/>
  </w:num>
  <w:num w:numId="6" w16cid:durableId="2113083296">
    <w:abstractNumId w:val="0"/>
  </w:num>
  <w:num w:numId="7" w16cid:durableId="68163734">
    <w:abstractNumId w:val="7"/>
  </w:num>
  <w:num w:numId="8" w16cid:durableId="1133868538">
    <w:abstractNumId w:val="6"/>
  </w:num>
  <w:num w:numId="9" w16cid:durableId="1504273694">
    <w:abstractNumId w:val="1"/>
  </w:num>
  <w:num w:numId="10" w16cid:durableId="1317761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84"/>
    <w:rsid w:val="00117B6E"/>
    <w:rsid w:val="0013454A"/>
    <w:rsid w:val="00146535"/>
    <w:rsid w:val="001C38CB"/>
    <w:rsid w:val="001D3684"/>
    <w:rsid w:val="0026030F"/>
    <w:rsid w:val="00286491"/>
    <w:rsid w:val="002D3FEB"/>
    <w:rsid w:val="002D7BE9"/>
    <w:rsid w:val="00361A6B"/>
    <w:rsid w:val="003F2DB2"/>
    <w:rsid w:val="00430643"/>
    <w:rsid w:val="0047350D"/>
    <w:rsid w:val="00522A61"/>
    <w:rsid w:val="00551084"/>
    <w:rsid w:val="006027F3"/>
    <w:rsid w:val="006909C7"/>
    <w:rsid w:val="007671A7"/>
    <w:rsid w:val="007B4485"/>
    <w:rsid w:val="007C70C6"/>
    <w:rsid w:val="007F40F9"/>
    <w:rsid w:val="008C371F"/>
    <w:rsid w:val="0094605B"/>
    <w:rsid w:val="00966952"/>
    <w:rsid w:val="009F6623"/>
    <w:rsid w:val="00A42CE9"/>
    <w:rsid w:val="00A60677"/>
    <w:rsid w:val="00A71C93"/>
    <w:rsid w:val="00AC6910"/>
    <w:rsid w:val="00AF5F6D"/>
    <w:rsid w:val="00C71A4C"/>
    <w:rsid w:val="00C7616F"/>
    <w:rsid w:val="00CB344E"/>
    <w:rsid w:val="00CC05BC"/>
    <w:rsid w:val="00CD4D09"/>
    <w:rsid w:val="00EF2708"/>
    <w:rsid w:val="00F433C3"/>
    <w:rsid w:val="00F774BE"/>
    <w:rsid w:val="00F8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19E87"/>
  <w15:chartTrackingRefBased/>
  <w15:docId w15:val="{7CAF1A20-CC96-4A61-BED8-CF04C7B0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491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8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68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84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84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84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8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8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8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8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8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8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8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84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4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ro-RO"/>
      <w14:ligatures w14:val="none"/>
    </w:rPr>
  </w:style>
  <w:style w:type="paragraph" w:styleId="NoSpacing">
    <w:name w:val="No Spacing"/>
    <w:uiPriority w:val="1"/>
    <w:qFormat/>
    <w:rsid w:val="00A60677"/>
    <w:pPr>
      <w:spacing w:after="0" w:line="240" w:lineRule="auto"/>
    </w:pPr>
    <w:rPr>
      <w:noProof/>
    </w:rPr>
  </w:style>
  <w:style w:type="character" w:styleId="SubtleEmphasis">
    <w:name w:val="Subtle Emphasis"/>
    <w:basedOn w:val="DefaultParagraphFont"/>
    <w:uiPriority w:val="19"/>
    <w:qFormat/>
    <w:rsid w:val="001C38CB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CD4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2">
    <w:name w:val="Code2"/>
    <w:basedOn w:val="NoSpacing"/>
    <w:link w:val="Code2Char"/>
    <w:autoRedefine/>
    <w:qFormat/>
    <w:rsid w:val="00361A6B"/>
    <w:rPr>
      <w:rFonts w:ascii="Consolas" w:hAnsi="Consolas"/>
      <w:noProof w:val="0"/>
      <w:color w:val="404040" w:themeColor="text1" w:themeTint="BF"/>
      <w:sz w:val="24"/>
      <w:szCs w:val="24"/>
    </w:rPr>
  </w:style>
  <w:style w:type="character" w:customStyle="1" w:styleId="Code2Char">
    <w:name w:val="Code2 Char"/>
    <w:basedOn w:val="DefaultParagraphFont"/>
    <w:link w:val="Code2"/>
    <w:rsid w:val="00361A6B"/>
    <w:rPr>
      <w:rFonts w:ascii="Consolas" w:hAnsi="Consolas"/>
      <w:color w:val="404040" w:themeColor="text1" w:themeTint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155D3-A511-40F3-BBF5-5D6833E98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6</Pages>
  <Words>1544</Words>
  <Characters>8960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tufaruandreeadenisa@gmail.com</dc:creator>
  <cp:keywords/>
  <dc:description/>
  <cp:lastModifiedBy>tufaruandreeadenisa@gmail.com</cp:lastModifiedBy>
  <cp:revision>10</cp:revision>
  <dcterms:created xsi:type="dcterms:W3CDTF">2026-07-13T11:24:00Z</dcterms:created>
  <dcterms:modified xsi:type="dcterms:W3CDTF">2026-07-15T10:06:00Z</dcterms:modified>
</cp:coreProperties>
</file>