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A0AF6" w14:textId="77777777" w:rsidR="007F3A11" w:rsidRDefault="001F62D7" w:rsidP="001F62D7">
      <w:pPr>
        <w:pStyle w:val="Titel"/>
      </w:pPr>
      <w:r>
        <w:t>Generelle arbejdsopgaver for PR-gruppen</w:t>
      </w:r>
    </w:p>
    <w:p w14:paraId="2CD35C6E" w14:textId="77777777" w:rsidR="001F62D7" w:rsidRPr="001F62D7" w:rsidRDefault="001F62D7" w:rsidP="001F62D7">
      <w:r>
        <w:t xml:space="preserve">v. PR: </w:t>
      </w:r>
      <w:proofErr w:type="spellStart"/>
      <w:r>
        <w:t>PagneRegn</w:t>
      </w:r>
      <w:proofErr w:type="spellEnd"/>
      <w:r>
        <w:t xml:space="preserve"> (F19)</w:t>
      </w:r>
    </w:p>
    <w:p w14:paraId="438DB25D" w14:textId="77777777" w:rsidR="001F62D7" w:rsidRDefault="001F62D7"/>
    <w:p w14:paraId="2E0081C9" w14:textId="77777777" w:rsidR="001F62D7" w:rsidRPr="001F62D7" w:rsidRDefault="001F62D7" w:rsidP="001F62D7">
      <w:pPr>
        <w:pStyle w:val="Listeafsnit"/>
        <w:numPr>
          <w:ilvl w:val="0"/>
          <w:numId w:val="1"/>
        </w:numPr>
        <w:rPr>
          <w:sz w:val="22"/>
          <w:szCs w:val="22"/>
        </w:rPr>
      </w:pPr>
      <w:proofErr w:type="spellStart"/>
      <w:r w:rsidRPr="001F62D7">
        <w:rPr>
          <w:i/>
          <w:iCs/>
          <w:sz w:val="22"/>
          <w:szCs w:val="22"/>
        </w:rPr>
        <w:t>Instagram</w:t>
      </w:r>
      <w:proofErr w:type="spellEnd"/>
      <w:r w:rsidRPr="001F62D7">
        <w:rPr>
          <w:sz w:val="22"/>
          <w:szCs w:val="22"/>
        </w:rPr>
        <w:t xml:space="preserve">: Hold </w:t>
      </w:r>
      <w:proofErr w:type="spellStart"/>
      <w:r w:rsidRPr="001F62D7">
        <w:rPr>
          <w:sz w:val="22"/>
          <w:szCs w:val="22"/>
        </w:rPr>
        <w:t>Instagram</w:t>
      </w:r>
      <w:proofErr w:type="spellEnd"/>
      <w:r w:rsidRPr="001F62D7">
        <w:rPr>
          <w:sz w:val="22"/>
          <w:szCs w:val="22"/>
        </w:rPr>
        <w:t xml:space="preserve"> opdateret ugentligt gerne i form af ’</w:t>
      </w:r>
      <w:proofErr w:type="spellStart"/>
      <w:r w:rsidRPr="001F62D7">
        <w:rPr>
          <w:sz w:val="22"/>
          <w:szCs w:val="22"/>
        </w:rPr>
        <w:t>stories</w:t>
      </w:r>
      <w:proofErr w:type="spellEnd"/>
      <w:r w:rsidRPr="001F62D7">
        <w:rPr>
          <w:sz w:val="22"/>
          <w:szCs w:val="22"/>
        </w:rPr>
        <w:t xml:space="preserve">-funktion’, sørg for at have nogen trofaste kontakter på kollegiet, der kan videresende fotos til den hovedansvarlige for </w:t>
      </w:r>
      <w:proofErr w:type="spellStart"/>
      <w:r w:rsidRPr="001F62D7">
        <w:rPr>
          <w:sz w:val="22"/>
          <w:szCs w:val="22"/>
        </w:rPr>
        <w:t>Insta</w:t>
      </w:r>
      <w:proofErr w:type="spellEnd"/>
      <w:r w:rsidRPr="001F62D7">
        <w:rPr>
          <w:sz w:val="22"/>
          <w:szCs w:val="22"/>
        </w:rPr>
        <w:t xml:space="preserve">-kontoen. Her er der fokus på hverdagslivet og de små hyggestunder blandt Alumnerne. </w:t>
      </w:r>
    </w:p>
    <w:p w14:paraId="647FDA5A" w14:textId="77777777" w:rsidR="001F62D7" w:rsidRPr="001F62D7" w:rsidRDefault="001F62D7" w:rsidP="001F62D7">
      <w:pPr>
        <w:pStyle w:val="Listeafsnit"/>
        <w:rPr>
          <w:sz w:val="22"/>
          <w:szCs w:val="22"/>
        </w:rPr>
      </w:pPr>
    </w:p>
    <w:p w14:paraId="17E8A2D6" w14:textId="77777777" w:rsidR="001F62D7" w:rsidRPr="001F62D7" w:rsidRDefault="001F62D7" w:rsidP="001F62D7">
      <w:pPr>
        <w:pStyle w:val="Listeafsnit"/>
        <w:numPr>
          <w:ilvl w:val="0"/>
          <w:numId w:val="1"/>
        </w:numPr>
        <w:rPr>
          <w:sz w:val="22"/>
          <w:szCs w:val="22"/>
        </w:rPr>
      </w:pPr>
      <w:r w:rsidRPr="001F62D7">
        <w:rPr>
          <w:i/>
          <w:iCs/>
          <w:sz w:val="22"/>
          <w:szCs w:val="22"/>
        </w:rPr>
        <w:t>Facebook</w:t>
      </w:r>
      <w:r w:rsidRPr="001F62D7">
        <w:rPr>
          <w:sz w:val="22"/>
          <w:szCs w:val="22"/>
        </w:rPr>
        <w:t>: Svar på beskeder umiddelbart ved modtagelse, lav billede opslag ved de mere traditionsrige events eller når der skal findes nye beboere. Derudover, så skal alumnestafetten opdateres cirka</w:t>
      </w:r>
      <w:bookmarkStart w:id="0" w:name="_GoBack"/>
      <w:bookmarkEnd w:id="0"/>
      <w:r w:rsidRPr="001F62D7">
        <w:rPr>
          <w:sz w:val="22"/>
          <w:szCs w:val="22"/>
        </w:rPr>
        <w:t xml:space="preserve"> en gang månedligt. </w:t>
      </w:r>
    </w:p>
    <w:p w14:paraId="52BBB40C" w14:textId="77777777" w:rsidR="001F62D7" w:rsidRPr="001F62D7" w:rsidRDefault="001F62D7" w:rsidP="001F62D7">
      <w:pPr>
        <w:pStyle w:val="Listeafsnit"/>
        <w:rPr>
          <w:sz w:val="22"/>
          <w:szCs w:val="22"/>
        </w:rPr>
      </w:pPr>
    </w:p>
    <w:p w14:paraId="05F71511" w14:textId="77777777" w:rsidR="001F62D7" w:rsidRPr="001F62D7" w:rsidRDefault="001F62D7" w:rsidP="001F62D7">
      <w:pPr>
        <w:pStyle w:val="Listeafsnit"/>
        <w:numPr>
          <w:ilvl w:val="0"/>
          <w:numId w:val="1"/>
        </w:numPr>
        <w:rPr>
          <w:sz w:val="22"/>
          <w:szCs w:val="22"/>
        </w:rPr>
      </w:pPr>
      <w:r w:rsidRPr="001F62D7">
        <w:rPr>
          <w:i/>
          <w:iCs/>
          <w:sz w:val="22"/>
          <w:szCs w:val="22"/>
        </w:rPr>
        <w:t xml:space="preserve">Grafik: </w:t>
      </w:r>
      <w:r w:rsidRPr="001F62D7">
        <w:rPr>
          <w:sz w:val="22"/>
          <w:szCs w:val="22"/>
        </w:rPr>
        <w:t xml:space="preserve">Lave ny grafik i form af Facebook opslag, posters, klistermærker, etc. </w:t>
      </w:r>
    </w:p>
    <w:p w14:paraId="72EFE572" w14:textId="77777777" w:rsidR="001F62D7" w:rsidRPr="001F62D7" w:rsidRDefault="001F62D7" w:rsidP="001F62D7">
      <w:pPr>
        <w:pStyle w:val="Listeafsnit"/>
        <w:rPr>
          <w:sz w:val="22"/>
          <w:szCs w:val="22"/>
        </w:rPr>
      </w:pPr>
    </w:p>
    <w:p w14:paraId="7842300F" w14:textId="77777777" w:rsidR="001F62D7" w:rsidRPr="001F62D7" w:rsidRDefault="001F62D7" w:rsidP="001F62D7">
      <w:pPr>
        <w:pStyle w:val="Listeafsnit"/>
        <w:numPr>
          <w:ilvl w:val="0"/>
          <w:numId w:val="1"/>
        </w:numPr>
        <w:rPr>
          <w:sz w:val="22"/>
          <w:szCs w:val="22"/>
        </w:rPr>
      </w:pPr>
      <w:r w:rsidRPr="001F62D7">
        <w:rPr>
          <w:i/>
          <w:iCs/>
          <w:sz w:val="22"/>
          <w:szCs w:val="22"/>
        </w:rPr>
        <w:t>Netværksgruppen:</w:t>
      </w:r>
      <w:r w:rsidRPr="001F62D7">
        <w:rPr>
          <w:sz w:val="22"/>
          <w:szCs w:val="22"/>
        </w:rPr>
        <w:t xml:space="preserve"> Én person har kontakten til netværksgruppen, når der skal opdateres på hjemmesiden. </w:t>
      </w:r>
    </w:p>
    <w:p w14:paraId="1E3AB426" w14:textId="77777777" w:rsidR="001F62D7" w:rsidRPr="001F62D7" w:rsidRDefault="001F62D7" w:rsidP="001F62D7">
      <w:pPr>
        <w:pStyle w:val="Listeafsnit"/>
        <w:rPr>
          <w:sz w:val="22"/>
          <w:szCs w:val="22"/>
        </w:rPr>
      </w:pPr>
    </w:p>
    <w:p w14:paraId="4D1DE3A8" w14:textId="77777777" w:rsidR="001F62D7" w:rsidRPr="001F62D7" w:rsidRDefault="001F62D7" w:rsidP="001F62D7">
      <w:pPr>
        <w:pStyle w:val="Listeafsnit"/>
        <w:numPr>
          <w:ilvl w:val="0"/>
          <w:numId w:val="1"/>
        </w:numPr>
        <w:rPr>
          <w:sz w:val="22"/>
          <w:szCs w:val="22"/>
        </w:rPr>
      </w:pPr>
      <w:r w:rsidRPr="001F62D7">
        <w:rPr>
          <w:i/>
          <w:iCs/>
          <w:sz w:val="22"/>
          <w:szCs w:val="22"/>
        </w:rPr>
        <w:t xml:space="preserve">Indstillingen: </w:t>
      </w:r>
      <w:r w:rsidRPr="001F62D7">
        <w:rPr>
          <w:sz w:val="22"/>
          <w:szCs w:val="22"/>
        </w:rPr>
        <w:t xml:space="preserve">Én person har kontakten til indstillingen, så man løbende kan blive opdateret op indstillingens behov for ansøgere og fokusområder. </w:t>
      </w:r>
    </w:p>
    <w:p w14:paraId="0EB3734F" w14:textId="77777777" w:rsidR="001F62D7" w:rsidRPr="001F62D7" w:rsidRDefault="001F62D7" w:rsidP="001F62D7">
      <w:pPr>
        <w:pStyle w:val="Listeafsnit"/>
        <w:rPr>
          <w:sz w:val="22"/>
          <w:szCs w:val="22"/>
        </w:rPr>
      </w:pPr>
    </w:p>
    <w:p w14:paraId="155B57EC" w14:textId="77777777" w:rsidR="001F62D7" w:rsidRPr="001F62D7" w:rsidRDefault="001F62D7" w:rsidP="001F62D7">
      <w:pPr>
        <w:pStyle w:val="Listeafsnit"/>
        <w:numPr>
          <w:ilvl w:val="0"/>
          <w:numId w:val="1"/>
        </w:numPr>
        <w:rPr>
          <w:sz w:val="22"/>
          <w:szCs w:val="22"/>
        </w:rPr>
      </w:pPr>
      <w:r w:rsidRPr="001F62D7">
        <w:rPr>
          <w:i/>
          <w:iCs/>
          <w:sz w:val="22"/>
          <w:szCs w:val="22"/>
        </w:rPr>
        <w:t xml:space="preserve">Fotogruppen: </w:t>
      </w:r>
      <w:r w:rsidRPr="001F62D7">
        <w:rPr>
          <w:sz w:val="22"/>
          <w:szCs w:val="22"/>
        </w:rPr>
        <w:t xml:space="preserve">Én person har kontakten til fotogruppen, når der er brug for nyt materiale til hjemmeside, </w:t>
      </w:r>
      <w:proofErr w:type="spellStart"/>
      <w:r w:rsidRPr="001F62D7">
        <w:rPr>
          <w:sz w:val="22"/>
          <w:szCs w:val="22"/>
        </w:rPr>
        <w:t>Instagram</w:t>
      </w:r>
      <w:proofErr w:type="spellEnd"/>
      <w:r w:rsidRPr="001F62D7">
        <w:rPr>
          <w:sz w:val="22"/>
          <w:szCs w:val="22"/>
        </w:rPr>
        <w:t xml:space="preserve">, posters eller FB-siden. </w:t>
      </w:r>
    </w:p>
    <w:p w14:paraId="6C48B161" w14:textId="77777777" w:rsidR="001F62D7" w:rsidRPr="001F62D7" w:rsidRDefault="001F62D7" w:rsidP="001F62D7">
      <w:pPr>
        <w:pStyle w:val="Listeafsnit"/>
        <w:rPr>
          <w:sz w:val="22"/>
          <w:szCs w:val="22"/>
        </w:rPr>
      </w:pPr>
    </w:p>
    <w:p w14:paraId="3BC9BC5E" w14:textId="77777777" w:rsidR="001F62D7" w:rsidRPr="001F62D7" w:rsidRDefault="001F62D7" w:rsidP="001F62D7">
      <w:pPr>
        <w:pStyle w:val="Listeafsnit"/>
        <w:numPr>
          <w:ilvl w:val="0"/>
          <w:numId w:val="1"/>
        </w:numPr>
        <w:rPr>
          <w:sz w:val="22"/>
          <w:szCs w:val="22"/>
        </w:rPr>
      </w:pPr>
      <w:r w:rsidRPr="001F62D7">
        <w:rPr>
          <w:i/>
          <w:iCs/>
          <w:sz w:val="22"/>
          <w:szCs w:val="22"/>
        </w:rPr>
        <w:t xml:space="preserve">Merchandise: </w:t>
      </w:r>
      <w:r w:rsidRPr="001F62D7">
        <w:rPr>
          <w:sz w:val="22"/>
          <w:szCs w:val="22"/>
        </w:rPr>
        <w:t xml:space="preserve">Merchandise skal som udgangspunkt bestilles en gang årligt. Helst op imod torvetrækning på Store Bededag. </w:t>
      </w:r>
    </w:p>
    <w:p w14:paraId="454C2BCE" w14:textId="77777777" w:rsidR="001F62D7" w:rsidRPr="001F62D7" w:rsidRDefault="001F62D7" w:rsidP="001F62D7">
      <w:pPr>
        <w:pStyle w:val="Listeafsnit"/>
        <w:rPr>
          <w:sz w:val="22"/>
          <w:szCs w:val="22"/>
        </w:rPr>
      </w:pPr>
    </w:p>
    <w:p w14:paraId="16394685" w14:textId="77777777" w:rsidR="001F62D7" w:rsidRPr="001F62D7" w:rsidRDefault="001F62D7" w:rsidP="001F62D7">
      <w:pPr>
        <w:pStyle w:val="Listeafsnit"/>
        <w:numPr>
          <w:ilvl w:val="0"/>
          <w:numId w:val="1"/>
        </w:numPr>
        <w:rPr>
          <w:sz w:val="22"/>
          <w:szCs w:val="22"/>
        </w:rPr>
      </w:pPr>
      <w:r w:rsidRPr="001F62D7">
        <w:rPr>
          <w:i/>
          <w:iCs/>
          <w:sz w:val="22"/>
          <w:szCs w:val="22"/>
        </w:rPr>
        <w:t xml:space="preserve">Budgettering: </w:t>
      </w:r>
      <w:r w:rsidRPr="001F62D7">
        <w:rPr>
          <w:sz w:val="22"/>
          <w:szCs w:val="22"/>
        </w:rPr>
        <w:t xml:space="preserve">Dette er et vigtigt punkt, da man ved hver embedsgruppes start skal forhandle nye budgetter med Inspektionen. Her skal man fokusere på at få budgetteret penge til fysisk materiale som posters og stickers, men også til at </w:t>
      </w:r>
      <w:proofErr w:type="spellStart"/>
      <w:r w:rsidRPr="001F62D7">
        <w:rPr>
          <w:sz w:val="22"/>
          <w:szCs w:val="22"/>
        </w:rPr>
        <w:t>booste</w:t>
      </w:r>
      <w:proofErr w:type="spellEnd"/>
      <w:r w:rsidRPr="001F62D7">
        <w:rPr>
          <w:sz w:val="22"/>
          <w:szCs w:val="22"/>
        </w:rPr>
        <w:t xml:space="preserve"> opslag på Facebook og </w:t>
      </w:r>
      <w:proofErr w:type="spellStart"/>
      <w:r w:rsidRPr="001F62D7">
        <w:rPr>
          <w:sz w:val="22"/>
          <w:szCs w:val="22"/>
        </w:rPr>
        <w:t>Instagram</w:t>
      </w:r>
      <w:proofErr w:type="spellEnd"/>
      <w:r w:rsidRPr="001F62D7">
        <w:rPr>
          <w:sz w:val="22"/>
          <w:szCs w:val="22"/>
        </w:rPr>
        <w:t xml:space="preserve"> eller til trykte annoncer. Derudover, så ville et tilskud til merchandise altid være en fordel, når dette skal sælges til Alumnerne. </w:t>
      </w:r>
    </w:p>
    <w:p w14:paraId="2E531723" w14:textId="77777777" w:rsidR="001F62D7" w:rsidRPr="001F62D7" w:rsidRDefault="001F62D7" w:rsidP="001F62D7">
      <w:pPr>
        <w:pStyle w:val="Listeafsnit"/>
        <w:rPr>
          <w:sz w:val="22"/>
          <w:szCs w:val="22"/>
        </w:rPr>
      </w:pPr>
    </w:p>
    <w:p w14:paraId="44AB63BE" w14:textId="77777777" w:rsidR="001F62D7" w:rsidRPr="001F62D7" w:rsidRDefault="001F62D7" w:rsidP="001F62D7">
      <w:pPr>
        <w:pStyle w:val="Listeafsnit"/>
        <w:numPr>
          <w:ilvl w:val="0"/>
          <w:numId w:val="1"/>
        </w:numPr>
        <w:rPr>
          <w:sz w:val="22"/>
          <w:szCs w:val="22"/>
        </w:rPr>
      </w:pPr>
      <w:r w:rsidRPr="001F62D7">
        <w:rPr>
          <w:i/>
          <w:iCs/>
          <w:sz w:val="22"/>
          <w:szCs w:val="22"/>
        </w:rPr>
        <w:t xml:space="preserve">Posters, klistermærker, diverse: </w:t>
      </w:r>
      <w:r w:rsidRPr="001F62D7">
        <w:rPr>
          <w:sz w:val="22"/>
          <w:szCs w:val="22"/>
        </w:rPr>
        <w:t xml:space="preserve">Design og bestilling af dette. </w:t>
      </w:r>
    </w:p>
    <w:p w14:paraId="7E1E5B8B" w14:textId="77777777" w:rsidR="001F62D7" w:rsidRPr="001F62D7" w:rsidRDefault="001F62D7" w:rsidP="001F62D7">
      <w:pPr>
        <w:pStyle w:val="Listeafsnit"/>
        <w:rPr>
          <w:sz w:val="22"/>
          <w:szCs w:val="22"/>
        </w:rPr>
      </w:pPr>
    </w:p>
    <w:p w14:paraId="6DAAD66F" w14:textId="77777777" w:rsidR="001F62D7" w:rsidRPr="001F62D7" w:rsidRDefault="001F62D7" w:rsidP="001F62D7">
      <w:pPr>
        <w:pStyle w:val="Listeafsnit"/>
        <w:numPr>
          <w:ilvl w:val="0"/>
          <w:numId w:val="1"/>
        </w:numPr>
        <w:rPr>
          <w:sz w:val="22"/>
          <w:szCs w:val="22"/>
        </w:rPr>
      </w:pPr>
      <w:r w:rsidRPr="001F62D7">
        <w:rPr>
          <w:i/>
          <w:iCs/>
          <w:sz w:val="22"/>
          <w:szCs w:val="22"/>
        </w:rPr>
        <w:t xml:space="preserve">Opdatere hjemmeside: </w:t>
      </w:r>
      <w:r w:rsidRPr="001F62D7">
        <w:rPr>
          <w:sz w:val="22"/>
          <w:szCs w:val="22"/>
        </w:rPr>
        <w:t xml:space="preserve">Sørge for at alle tekst og billeder er opdateret. </w:t>
      </w:r>
    </w:p>
    <w:p w14:paraId="4DF152BD" w14:textId="77777777" w:rsidR="001F62D7" w:rsidRPr="001F62D7" w:rsidRDefault="001F62D7" w:rsidP="001F62D7">
      <w:pPr>
        <w:pStyle w:val="Listeafsnit"/>
        <w:rPr>
          <w:sz w:val="22"/>
          <w:szCs w:val="22"/>
        </w:rPr>
      </w:pPr>
    </w:p>
    <w:p w14:paraId="3E000496" w14:textId="77777777" w:rsidR="001F62D7" w:rsidRPr="001F62D7" w:rsidRDefault="001F62D7" w:rsidP="001F62D7">
      <w:pPr>
        <w:pStyle w:val="Listeafsnit"/>
        <w:numPr>
          <w:ilvl w:val="0"/>
          <w:numId w:val="1"/>
        </w:numPr>
        <w:rPr>
          <w:sz w:val="22"/>
          <w:szCs w:val="22"/>
        </w:rPr>
      </w:pPr>
      <w:r w:rsidRPr="001F62D7">
        <w:rPr>
          <w:i/>
          <w:iCs/>
          <w:sz w:val="22"/>
          <w:szCs w:val="22"/>
        </w:rPr>
        <w:t xml:space="preserve">GAHK – Pakken: </w:t>
      </w:r>
      <w:r w:rsidRPr="001F62D7">
        <w:rPr>
          <w:sz w:val="22"/>
          <w:szCs w:val="22"/>
        </w:rPr>
        <w:t>Opdateres en gang om året</w:t>
      </w:r>
    </w:p>
    <w:p w14:paraId="21BCC5DC" w14:textId="77777777" w:rsidR="001F62D7" w:rsidRPr="001F62D7" w:rsidRDefault="001F62D7" w:rsidP="001F62D7">
      <w:pPr>
        <w:pStyle w:val="Listeafsnit"/>
        <w:rPr>
          <w:sz w:val="22"/>
          <w:szCs w:val="22"/>
        </w:rPr>
      </w:pPr>
    </w:p>
    <w:p w14:paraId="61FF5AD1" w14:textId="77777777" w:rsidR="001F62D7" w:rsidRPr="001F62D7" w:rsidRDefault="001F62D7" w:rsidP="001F62D7">
      <w:pPr>
        <w:pStyle w:val="Listeafsnit"/>
        <w:numPr>
          <w:ilvl w:val="0"/>
          <w:numId w:val="1"/>
        </w:numPr>
        <w:rPr>
          <w:sz w:val="22"/>
          <w:szCs w:val="22"/>
        </w:rPr>
      </w:pPr>
      <w:r w:rsidRPr="001F62D7">
        <w:rPr>
          <w:i/>
          <w:iCs/>
          <w:sz w:val="22"/>
          <w:szCs w:val="22"/>
        </w:rPr>
        <w:t>DTU Inside</w:t>
      </w:r>
      <w:r w:rsidRPr="001F62D7">
        <w:rPr>
          <w:sz w:val="22"/>
          <w:szCs w:val="22"/>
        </w:rPr>
        <w:t xml:space="preserve">: Én person, der sørger for et opslag på DTU-Inside, G.A. Hagemanns Kollegiet søger nye beboere. </w:t>
      </w:r>
    </w:p>
    <w:p w14:paraId="1C4BF239" w14:textId="77777777" w:rsidR="001F62D7" w:rsidRPr="001F62D7" w:rsidRDefault="001F62D7" w:rsidP="001F62D7">
      <w:pPr>
        <w:pStyle w:val="Listeafsnit"/>
        <w:rPr>
          <w:sz w:val="22"/>
          <w:szCs w:val="22"/>
        </w:rPr>
      </w:pPr>
    </w:p>
    <w:p w14:paraId="28983692" w14:textId="77777777" w:rsidR="001F62D7" w:rsidRPr="001F62D7" w:rsidRDefault="001F62D7" w:rsidP="001F62D7">
      <w:pPr>
        <w:pStyle w:val="Listeafsnit"/>
        <w:numPr>
          <w:ilvl w:val="0"/>
          <w:numId w:val="1"/>
        </w:numPr>
        <w:rPr>
          <w:sz w:val="22"/>
          <w:szCs w:val="22"/>
        </w:rPr>
      </w:pPr>
      <w:r w:rsidRPr="001F62D7">
        <w:rPr>
          <w:i/>
          <w:iCs/>
          <w:sz w:val="22"/>
          <w:szCs w:val="22"/>
        </w:rPr>
        <w:t xml:space="preserve">Dagsordener og referater: </w:t>
      </w:r>
      <w:r w:rsidRPr="001F62D7">
        <w:rPr>
          <w:sz w:val="22"/>
          <w:szCs w:val="22"/>
        </w:rPr>
        <w:t xml:space="preserve"> Én person, der samler al information og erfaringer fra perioden og sørger for, at de er tilgængeligt enten på drevet eller i en erfaringsrapport. </w:t>
      </w:r>
      <w:r w:rsidRPr="001F62D7">
        <w:rPr>
          <w:sz w:val="22"/>
          <w:szCs w:val="22"/>
        </w:rPr>
        <w:br/>
      </w:r>
    </w:p>
    <w:p w14:paraId="72724BEA" w14:textId="77777777" w:rsidR="001F62D7" w:rsidRPr="001F62D7" w:rsidRDefault="001F62D7" w:rsidP="001F62D7">
      <w:pPr>
        <w:ind w:left="360"/>
        <w:rPr>
          <w:sz w:val="22"/>
          <w:szCs w:val="22"/>
        </w:rPr>
      </w:pPr>
      <w:r w:rsidRPr="001F62D7">
        <w:rPr>
          <w:sz w:val="22"/>
          <w:szCs w:val="22"/>
        </w:rPr>
        <w:t xml:space="preserve">De ovenstående arbejdsopgaver fordeles mellem PR-gruppens medlemmer, hvorledes de har hovedansvaret for dette under perioden. </w:t>
      </w:r>
    </w:p>
    <w:p w14:paraId="25D737C9" w14:textId="77777777" w:rsidR="001F62D7" w:rsidRDefault="001F62D7"/>
    <w:sectPr w:rsidR="001F62D7" w:rsidSect="0088422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6C7B"/>
    <w:multiLevelType w:val="hybridMultilevel"/>
    <w:tmpl w:val="6B60DCBC"/>
    <w:lvl w:ilvl="0" w:tplc="30940BA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D7"/>
    <w:rsid w:val="000C471E"/>
    <w:rsid w:val="001F62D7"/>
    <w:rsid w:val="008842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5C3DDA5"/>
  <w14:defaultImageDpi w14:val="32767"/>
  <w15:chartTrackingRefBased/>
  <w15:docId w15:val="{E89285F7-B059-764A-8D8D-6BF3FDFF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F62D7"/>
    <w:pPr>
      <w:ind w:left="720"/>
      <w:contextualSpacing/>
    </w:pPr>
  </w:style>
  <w:style w:type="paragraph" w:styleId="Titel">
    <w:name w:val="Title"/>
    <w:basedOn w:val="Normal"/>
    <w:next w:val="Normal"/>
    <w:link w:val="TitelTegn"/>
    <w:uiPriority w:val="10"/>
    <w:qFormat/>
    <w:rsid w:val="001F62D7"/>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F62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1860</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Nørgaard</dc:creator>
  <cp:keywords/>
  <dc:description/>
  <cp:lastModifiedBy>Morten Nørgaard</cp:lastModifiedBy>
  <cp:revision>1</cp:revision>
  <dcterms:created xsi:type="dcterms:W3CDTF">2019-09-16T12:38:00Z</dcterms:created>
  <dcterms:modified xsi:type="dcterms:W3CDTF">2019-09-16T12:40:00Z</dcterms:modified>
</cp:coreProperties>
</file>