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EB7F6" w14:textId="1B791448" w:rsidR="00204108" w:rsidRDefault="00204108" w:rsidP="00DC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564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DC1564" w:rsidRPr="00DC1564">
        <w:rPr>
          <w:rFonts w:ascii="Times New Roman" w:hAnsi="Times New Roman" w:cs="Times New Roman"/>
          <w:b/>
          <w:bCs/>
          <w:sz w:val="32"/>
          <w:szCs w:val="32"/>
        </w:rPr>
        <w:t>-3 Assessment Tool-3</w:t>
      </w:r>
    </w:p>
    <w:p w14:paraId="0F0BD38B" w14:textId="0CB1DBD6" w:rsidR="00DC1564" w:rsidRPr="00DC1564" w:rsidRDefault="00DC1564" w:rsidP="00DC15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Name: -</w:t>
      </w:r>
      <w:r w:rsidRPr="00DC1564">
        <w:rPr>
          <w:rFonts w:ascii="Times New Roman" w:hAnsi="Times New Roman" w:cs="Times New Roman"/>
          <w:sz w:val="24"/>
          <w:szCs w:val="24"/>
        </w:rPr>
        <w:t xml:space="preserve">G. Akshya                                                                     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>Reg no: -</w:t>
      </w:r>
      <w:r w:rsidRPr="00DC1564">
        <w:rPr>
          <w:rFonts w:ascii="Times New Roman" w:hAnsi="Times New Roman" w:cs="Times New Roman"/>
          <w:sz w:val="24"/>
          <w:szCs w:val="24"/>
        </w:rPr>
        <w:t>192425132</w:t>
      </w:r>
    </w:p>
    <w:p w14:paraId="5CBED992" w14:textId="64D9045D" w:rsidR="00DC1564" w:rsidRDefault="00DC1564" w:rsidP="00DC1564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Course Code: -</w:t>
      </w:r>
      <w:r w:rsidRPr="00DC1564">
        <w:rPr>
          <w:rFonts w:ascii="Times New Roman" w:hAnsi="Times New Roman" w:cs="Times New Roman"/>
          <w:sz w:val="24"/>
          <w:szCs w:val="24"/>
        </w:rPr>
        <w:t>MLA0305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Slot: -</w:t>
      </w:r>
      <w:r w:rsidRPr="00DC1564">
        <w:rPr>
          <w:rFonts w:ascii="Times New Roman" w:hAnsi="Times New Roman" w:cs="Times New Roman"/>
          <w:sz w:val="24"/>
          <w:szCs w:val="24"/>
        </w:rPr>
        <w:t>B</w:t>
      </w:r>
    </w:p>
    <w:p w14:paraId="7B8F9703" w14:textId="2000E810" w:rsidR="00204108" w:rsidRDefault="0055238F" w:rsidP="0055238F">
      <w:pPr>
        <w:jc w:val="center"/>
      </w:pPr>
      <w:r w:rsidRPr="0055238F">
        <w:rPr>
          <w:rStyle w:val="Strong"/>
          <w:rFonts w:ascii="Times New Roman" w:eastAsia="Times New Roman" w:hAnsi="Times New Roman" w:cs="Times New Roman"/>
          <w:color w:val="0D0D0D"/>
          <w:sz w:val="28"/>
          <w:szCs w:val="28"/>
        </w:rPr>
        <w:t>PPO, TRPO &amp; DDPG: Comprehensive Performance Analysis and Comparative Evaluation</w:t>
      </w:r>
    </w:p>
    <w:p w14:paraId="630B8BBE" w14:textId="4FF65A60" w:rsidR="00204108" w:rsidRDefault="006810FF" w:rsidP="002464E1">
      <w:pPr>
        <w:jc w:val="center"/>
      </w:pPr>
      <w:r w:rsidRPr="006810FF">
        <w:drawing>
          <wp:inline distT="0" distB="0" distL="0" distR="0" wp14:anchorId="38F5F4C9" wp14:editId="0306FFE2">
            <wp:extent cx="6260123" cy="47053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724" cy="473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352" w14:textId="50182167" w:rsidR="009A7517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FC3E5" wp14:editId="4CBC5B68">
                <wp:simplePos x="0" y="0"/>
                <wp:positionH relativeFrom="column">
                  <wp:posOffset>1682750</wp:posOffset>
                </wp:positionH>
                <wp:positionV relativeFrom="paragraph">
                  <wp:posOffset>80645</wp:posOffset>
                </wp:positionV>
                <wp:extent cx="2581910" cy="330200"/>
                <wp:effectExtent l="0" t="0" r="0" b="0"/>
                <wp:wrapNone/>
                <wp:docPr id="8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8191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C0C22" w14:textId="787096EC" w:rsidR="002464E1" w:rsidRPr="00346CBC" w:rsidRDefault="002464E1" w:rsidP="002464E1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Fig1: - Sample Dataset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FC3E5" id="Title 1" o:spid="_x0000_s1026" style="position:absolute;left:0;text-align:left;margin-left:132.5pt;margin-top:6.35pt;width:203.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" filled="f" stroked="f">
                <o:lock v:ext="edit" grouping="t"/>
                <v:textbox>
                  <w:txbxContent>
                    <w:p w14:paraId="7C2C0C22" w14:textId="787096EC" w:rsidR="002464E1" w:rsidRPr="00346CBC" w:rsidRDefault="002464E1" w:rsidP="002464E1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Fig1: - Sample Dataset</w:t>
                      </w:r>
                    </w:p>
                  </w:txbxContent>
                </v:textbox>
              </v:rect>
            </w:pict>
          </mc:Fallback>
        </mc:AlternateContent>
      </w:r>
    </w:p>
    <w:p w14:paraId="1BAAB09D" w14:textId="441A7D00" w:rsidR="002A023F" w:rsidRDefault="006810FF" w:rsidP="0055238F">
      <w:pPr>
        <w:jc w:val="center"/>
      </w:pPr>
      <w:r w:rsidRPr="006810FF">
        <w:lastRenderedPageBreak/>
        <w:drawing>
          <wp:inline distT="0" distB="0" distL="0" distR="0" wp14:anchorId="1CBB771E" wp14:editId="08A9CFDF">
            <wp:extent cx="5943600" cy="3931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606" cy="39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E610" w14:textId="75985C20" w:rsidR="002464E1" w:rsidRDefault="006810FF" w:rsidP="002464E1">
      <w:pPr>
        <w:jc w:val="center"/>
      </w:pPr>
      <w:r w:rsidRPr="006810FF">
        <w:drawing>
          <wp:inline distT="0" distB="0" distL="0" distR="0" wp14:anchorId="2C6B0BE0" wp14:editId="49FA1A06">
            <wp:extent cx="5941695" cy="4086664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550"/>
                    <a:stretch/>
                  </pic:blipFill>
                  <pic:spPr bwMode="auto">
                    <a:xfrm>
                      <a:off x="0" y="0"/>
                      <a:ext cx="5963474" cy="4101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E87E9" w14:textId="7F9B9CFC" w:rsidR="006810FF" w:rsidRDefault="006810FF" w:rsidP="002464E1">
      <w:pPr>
        <w:jc w:val="center"/>
      </w:pPr>
      <w:r w:rsidRPr="006810FF">
        <w:lastRenderedPageBreak/>
        <w:drawing>
          <wp:inline distT="0" distB="0" distL="0" distR="0" wp14:anchorId="0FE26CFB" wp14:editId="3E4088BC">
            <wp:extent cx="5943600" cy="3619060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719" b="-1"/>
                    <a:stretch/>
                  </pic:blipFill>
                  <pic:spPr bwMode="auto">
                    <a:xfrm>
                      <a:off x="0" y="0"/>
                      <a:ext cx="5943600" cy="361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CBFDB" w14:textId="50F08514" w:rsidR="002464E1" w:rsidRDefault="006810FF" w:rsidP="009A7517">
      <w:pPr>
        <w:jc w:val="center"/>
      </w:pPr>
      <w:r w:rsidRPr="006810FF">
        <w:drawing>
          <wp:inline distT="0" distB="0" distL="0" distR="0" wp14:anchorId="362E2636" wp14:editId="54340D23">
            <wp:extent cx="5943600" cy="361539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427"/>
                    <a:stretch/>
                  </pic:blipFill>
                  <pic:spPr bwMode="auto">
                    <a:xfrm>
                      <a:off x="0" y="0"/>
                      <a:ext cx="5943600" cy="3615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B5D25" w14:textId="77777777" w:rsidR="00346CBC" w:rsidRDefault="00346CBC"/>
    <w:p w14:paraId="55C35DB7" w14:textId="45739E11" w:rsidR="00204108" w:rsidRDefault="006810FF" w:rsidP="00346CBC">
      <w:pPr>
        <w:jc w:val="center"/>
      </w:pPr>
      <w:r w:rsidRPr="006810FF">
        <w:lastRenderedPageBreak/>
        <w:drawing>
          <wp:inline distT="0" distB="0" distL="0" distR="0" wp14:anchorId="6D997FC8" wp14:editId="0FC4DA60">
            <wp:extent cx="6196818" cy="39280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68" t="4341" r="2590"/>
                    <a:stretch/>
                  </pic:blipFill>
                  <pic:spPr bwMode="auto">
                    <a:xfrm>
                      <a:off x="0" y="0"/>
                      <a:ext cx="6238677" cy="3954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3C45E" w14:textId="77777777" w:rsidR="002A023F" w:rsidRDefault="002A023F" w:rsidP="00346CBC">
      <w:pPr>
        <w:jc w:val="center"/>
      </w:pPr>
    </w:p>
    <w:p w14:paraId="647B6B31" w14:textId="1839207E" w:rsidR="002A023F" w:rsidRDefault="002A023F" w:rsidP="00346CBC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A03925" wp14:editId="67C4A7A1">
                <wp:simplePos x="0" y="0"/>
                <wp:positionH relativeFrom="column">
                  <wp:posOffset>1835199</wp:posOffset>
                </wp:positionH>
                <wp:positionV relativeFrom="paragraph">
                  <wp:posOffset>3437597</wp:posOffset>
                </wp:positionV>
                <wp:extent cx="2626360" cy="342900"/>
                <wp:effectExtent l="0" t="0" r="0" b="0"/>
                <wp:wrapNone/>
                <wp:docPr id="1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636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3712A" w14:textId="77777777" w:rsidR="002A023F" w:rsidRPr="00346CBC" w:rsidRDefault="002A023F" w:rsidP="002A023F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Fig: - 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Summary Table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03925" id="_x0000_s1027" style="position:absolute;left:0;text-align:left;margin-left:144.5pt;margin-top:270.7pt;width:206.8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" filled="f" stroked="f">
                <o:lock v:ext="edit" grouping="t"/>
                <v:textbox>
                  <w:txbxContent>
                    <w:p w14:paraId="0BA3712A" w14:textId="77777777" w:rsidR="002A023F" w:rsidRPr="00346CBC" w:rsidRDefault="002A023F" w:rsidP="002A023F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Fig: - 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Summary Table</w:t>
                      </w:r>
                    </w:p>
                  </w:txbxContent>
                </v:textbox>
              </v:rect>
            </w:pict>
          </mc:Fallback>
        </mc:AlternateContent>
      </w:r>
      <w:r w:rsidRPr="002A023F">
        <w:drawing>
          <wp:inline distT="0" distB="0" distL="0" distR="0" wp14:anchorId="489E95A3" wp14:editId="234446B9">
            <wp:extent cx="5514340" cy="3404382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822" b="6980"/>
                    <a:stretch/>
                  </pic:blipFill>
                  <pic:spPr bwMode="auto">
                    <a:xfrm>
                      <a:off x="0" y="0"/>
                      <a:ext cx="5575143" cy="344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2A9AF" w14:textId="3A16A22D" w:rsidR="006810FF" w:rsidRDefault="006810FF" w:rsidP="00346CBC">
      <w:pPr>
        <w:jc w:val="center"/>
      </w:pPr>
      <w:r w:rsidRPr="006810FF">
        <w:lastRenderedPageBreak/>
        <w:drawing>
          <wp:inline distT="0" distB="0" distL="0" distR="0" wp14:anchorId="1158678D" wp14:editId="7C351031">
            <wp:extent cx="5401994" cy="4544060"/>
            <wp:effectExtent l="0" t="0" r="825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9112"/>
                    <a:stretch/>
                  </pic:blipFill>
                  <pic:spPr bwMode="auto">
                    <a:xfrm>
                      <a:off x="0" y="0"/>
                      <a:ext cx="5401994" cy="454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0DAB4" w14:textId="0F54FEC4" w:rsidR="00346CBC" w:rsidRDefault="00346CBC" w:rsidP="00346CBC">
      <w:pPr>
        <w:jc w:val="center"/>
      </w:pPr>
    </w:p>
    <w:p w14:paraId="37599625" w14:textId="7D115450" w:rsidR="00204108" w:rsidRDefault="00204108" w:rsidP="009A7517">
      <w:pPr>
        <w:jc w:val="center"/>
      </w:pPr>
    </w:p>
    <w:p w14:paraId="425D63CE" w14:textId="22B668B3" w:rsidR="00D52C5F" w:rsidRDefault="00D52C5F"/>
    <w:sectPr w:rsidR="00D52C5F" w:rsidSect="00DC15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08"/>
    <w:rsid w:val="0018541B"/>
    <w:rsid w:val="00204108"/>
    <w:rsid w:val="002464E1"/>
    <w:rsid w:val="002A023F"/>
    <w:rsid w:val="00346CBC"/>
    <w:rsid w:val="0055238F"/>
    <w:rsid w:val="006810FF"/>
    <w:rsid w:val="009A7517"/>
    <w:rsid w:val="00C64C59"/>
    <w:rsid w:val="00D52C5F"/>
    <w:rsid w:val="00DC1564"/>
    <w:rsid w:val="00E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6E16"/>
  <w15:chartTrackingRefBased/>
  <w15:docId w15:val="{B6B30D0D-3569-4619-BC3A-70A0C25B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54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5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1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2</cp:revision>
  <cp:lastPrinted>2026-08-12T01:29:00Z</cp:lastPrinted>
  <dcterms:created xsi:type="dcterms:W3CDTF">2026-08-12T01:30:00Z</dcterms:created>
  <dcterms:modified xsi:type="dcterms:W3CDTF">2026-08-12T01:30:00Z</dcterms:modified>
</cp:coreProperties>
</file>