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0FBF" w14:textId="0156F540" w:rsidR="002535B6" w:rsidRDefault="000F301A" w:rsidP="000F301A">
      <w:pPr>
        <w:rPr>
          <w:b/>
          <w:bCs/>
          <w:lang w:val="en-IE"/>
        </w:rPr>
      </w:pPr>
      <w:proofErr w:type="spellStart"/>
      <w:r>
        <w:rPr>
          <w:b/>
          <w:bCs/>
          <w:lang w:val="en-IE"/>
        </w:rPr>
        <w:t>Portare</w:t>
      </w:r>
      <w:proofErr w:type="spellEnd"/>
      <w:r>
        <w:rPr>
          <w:b/>
          <w:bCs/>
          <w:lang w:val="en-IE"/>
        </w:rPr>
        <w:t xml:space="preserve"> a </w:t>
      </w:r>
      <w:proofErr w:type="spellStart"/>
      <w:r>
        <w:rPr>
          <w:b/>
          <w:bCs/>
          <w:lang w:val="en-IE"/>
        </w:rPr>
        <w:t>passeggio</w:t>
      </w:r>
      <w:proofErr w:type="spellEnd"/>
      <w:r>
        <w:rPr>
          <w:b/>
          <w:bCs/>
          <w:lang w:val="en-IE"/>
        </w:rPr>
        <w:t xml:space="preserve"> il cane</w:t>
      </w:r>
    </w:p>
    <w:p w14:paraId="49C72E60" w14:textId="26A1103A" w:rsidR="000F301A" w:rsidRDefault="000F301A" w:rsidP="000F301A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Mettere</w:t>
      </w:r>
      <w:proofErr w:type="spellEnd"/>
      <w:r>
        <w:rPr>
          <w:lang w:val="en-IE"/>
        </w:rPr>
        <w:t xml:space="preserve"> le </w:t>
      </w:r>
      <w:proofErr w:type="spellStart"/>
      <w:r>
        <w:rPr>
          <w:lang w:val="en-IE"/>
        </w:rPr>
        <w:t>scarpe</w:t>
      </w:r>
      <w:proofErr w:type="spellEnd"/>
    </w:p>
    <w:p w14:paraId="4C7A8B3A" w14:textId="6F182CBC" w:rsidR="000F301A" w:rsidRDefault="000F301A" w:rsidP="000F301A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Mettere</w:t>
      </w:r>
      <w:proofErr w:type="spellEnd"/>
      <w:r>
        <w:rPr>
          <w:lang w:val="en-IE"/>
        </w:rPr>
        <w:t xml:space="preserve"> il </w:t>
      </w:r>
      <w:proofErr w:type="spellStart"/>
      <w:r>
        <w:rPr>
          <w:lang w:val="en-IE"/>
        </w:rPr>
        <w:t>collare</w:t>
      </w:r>
      <w:proofErr w:type="spellEnd"/>
      <w:r>
        <w:rPr>
          <w:lang w:val="en-IE"/>
        </w:rPr>
        <w:t xml:space="preserve"> al cane</w:t>
      </w:r>
    </w:p>
    <w:p w14:paraId="7C0AE88E" w14:textId="1F2275A3" w:rsidR="000F301A" w:rsidRDefault="000F301A" w:rsidP="000F301A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Legare il </w:t>
      </w:r>
      <w:proofErr w:type="spellStart"/>
      <w:r>
        <w:rPr>
          <w:lang w:val="en-IE"/>
        </w:rPr>
        <w:t>guinzaglio</w:t>
      </w:r>
      <w:proofErr w:type="spellEnd"/>
      <w:r>
        <w:rPr>
          <w:lang w:val="en-IE"/>
        </w:rPr>
        <w:t xml:space="preserve"> al </w:t>
      </w:r>
      <w:proofErr w:type="spellStart"/>
      <w:r>
        <w:rPr>
          <w:lang w:val="en-IE"/>
        </w:rPr>
        <w:t>collare</w:t>
      </w:r>
      <w:proofErr w:type="spellEnd"/>
    </w:p>
    <w:p w14:paraId="298AA130" w14:textId="0459BFAA" w:rsidR="000F301A" w:rsidRDefault="000F301A" w:rsidP="000F301A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Prendere</w:t>
      </w:r>
      <w:proofErr w:type="spellEnd"/>
      <w:r>
        <w:rPr>
          <w:lang w:val="en-IE"/>
        </w:rPr>
        <w:t xml:space="preserve"> le </w:t>
      </w:r>
      <w:proofErr w:type="spellStart"/>
      <w:r>
        <w:rPr>
          <w:lang w:val="en-IE"/>
        </w:rPr>
        <w:t>chiavi</w:t>
      </w:r>
      <w:proofErr w:type="spellEnd"/>
      <w:r>
        <w:rPr>
          <w:lang w:val="en-IE"/>
        </w:rPr>
        <w:t xml:space="preserve"> di casa</w:t>
      </w:r>
    </w:p>
    <w:p w14:paraId="17717276" w14:textId="06EF5193" w:rsidR="000F301A" w:rsidRDefault="000F301A" w:rsidP="000F301A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Uscire</w:t>
      </w:r>
      <w:proofErr w:type="spellEnd"/>
      <w:r>
        <w:rPr>
          <w:lang w:val="en-IE"/>
        </w:rPr>
        <w:t xml:space="preserve"> con il cane</w:t>
      </w:r>
    </w:p>
    <w:p w14:paraId="2E71F088" w14:textId="2D9CF622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 w:rsidRPr="000F301A">
        <w:rPr>
          <w:lang w:val="it-IT"/>
        </w:rPr>
        <w:t>Chiudere la porta di casa a</w:t>
      </w:r>
      <w:r>
        <w:rPr>
          <w:lang w:val="it-IT"/>
        </w:rPr>
        <w:t xml:space="preserve"> chiave</w:t>
      </w:r>
    </w:p>
    <w:p w14:paraId="5318DF3C" w14:textId="175A99B1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Mettersi in cammino</w:t>
      </w:r>
    </w:p>
    <w:p w14:paraId="29C9A78C" w14:textId="6ABFC899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Continuare a camminare</w:t>
      </w:r>
    </w:p>
    <w:p w14:paraId="6AA7FCF1" w14:textId="24B98FC4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Il cane ha fatto i suoi bisogni?</w:t>
      </w:r>
    </w:p>
    <w:p w14:paraId="40E36D67" w14:textId="66040208" w:rsidR="000F301A" w:rsidRDefault="000F301A" w:rsidP="000F301A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Se no, torna al punto 8</w:t>
      </w:r>
    </w:p>
    <w:p w14:paraId="155A34A5" w14:textId="14A172CC" w:rsidR="000F301A" w:rsidRDefault="000F301A" w:rsidP="000F301A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Se si, inverti la direzione di marcia</w:t>
      </w:r>
    </w:p>
    <w:p w14:paraId="5B4499CA" w14:textId="1048E4F5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Continua a camminare verso casa</w:t>
      </w:r>
    </w:p>
    <w:p w14:paraId="0788E46B" w14:textId="048431EC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Riapri la porta con le chiavi</w:t>
      </w:r>
    </w:p>
    <w:p w14:paraId="41063815" w14:textId="3D6F5E79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Togli le scarpe</w:t>
      </w:r>
    </w:p>
    <w:p w14:paraId="1C46C58C" w14:textId="0509E146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Sgancia guinzaglio dal collare</w:t>
      </w:r>
    </w:p>
    <w:p w14:paraId="005EA8B1" w14:textId="314FAFA1" w:rsidR="000F301A" w:rsidRDefault="000F301A" w:rsidP="000F30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Togli il collare al cane</w:t>
      </w:r>
    </w:p>
    <w:p w14:paraId="6D41AF9D" w14:textId="77777777" w:rsidR="000F301A" w:rsidRPr="000F301A" w:rsidRDefault="000F301A" w:rsidP="000F301A">
      <w:pPr>
        <w:rPr>
          <w:b/>
          <w:bCs/>
          <w:lang w:val="it-IT"/>
        </w:rPr>
      </w:pPr>
    </w:p>
    <w:p w14:paraId="2F3B311A" w14:textId="0D9751DA" w:rsidR="000F301A" w:rsidRDefault="000F301A" w:rsidP="000F301A">
      <w:pPr>
        <w:rPr>
          <w:b/>
          <w:bCs/>
          <w:lang w:val="it-IT"/>
        </w:rPr>
      </w:pPr>
      <w:r>
        <w:rPr>
          <w:b/>
          <w:bCs/>
          <w:lang w:val="it-IT"/>
        </w:rPr>
        <w:t>Fare la spesa</w:t>
      </w:r>
    </w:p>
    <w:p w14:paraId="06400D89" w14:textId="316428CD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Preparare la lista della spesa</w:t>
      </w:r>
    </w:p>
    <w:p w14:paraId="6A5F2267" w14:textId="7D0175C6" w:rsidR="000F301A" w:rsidRPr="000F301A" w:rsidRDefault="000F301A" w:rsidP="000F301A">
      <w:pPr>
        <w:pStyle w:val="ListParagraph"/>
        <w:numPr>
          <w:ilvl w:val="1"/>
          <w:numId w:val="4"/>
        </w:numPr>
        <w:rPr>
          <w:lang w:val="it-IT"/>
        </w:rPr>
      </w:pPr>
      <w:r w:rsidRPr="000F301A">
        <w:rPr>
          <w:lang w:val="it-IT"/>
        </w:rPr>
        <w:t>Verificare nella dispensa che cosa serve</w:t>
      </w:r>
    </w:p>
    <w:p w14:paraId="55832D5F" w14:textId="3CF38927" w:rsidR="000F301A" w:rsidRPr="000F301A" w:rsidRDefault="000F301A" w:rsidP="000F301A">
      <w:pPr>
        <w:pStyle w:val="ListParagraph"/>
        <w:numPr>
          <w:ilvl w:val="1"/>
          <w:numId w:val="4"/>
        </w:numPr>
        <w:rPr>
          <w:lang w:val="it-IT"/>
        </w:rPr>
      </w:pPr>
      <w:r w:rsidRPr="000F301A">
        <w:rPr>
          <w:lang w:val="it-IT"/>
        </w:rPr>
        <w:t>Verificare nel frigo che cosa serve</w:t>
      </w:r>
    </w:p>
    <w:p w14:paraId="3F38D2D6" w14:textId="284BACF9" w:rsidR="000F301A" w:rsidRPr="000F301A" w:rsidRDefault="000F301A" w:rsidP="000F301A">
      <w:pPr>
        <w:pStyle w:val="ListParagraph"/>
        <w:numPr>
          <w:ilvl w:val="1"/>
          <w:numId w:val="4"/>
        </w:numPr>
        <w:rPr>
          <w:b/>
          <w:bCs/>
          <w:lang w:val="it-IT"/>
        </w:rPr>
      </w:pPr>
      <w:r>
        <w:rPr>
          <w:lang w:val="it-IT"/>
        </w:rPr>
        <w:t>Aggiungere alla lista cio’ che manca nella dispensa</w:t>
      </w:r>
    </w:p>
    <w:p w14:paraId="4E4D1524" w14:textId="36D1448E" w:rsidR="000F301A" w:rsidRPr="000F301A" w:rsidRDefault="000F301A" w:rsidP="000F301A">
      <w:pPr>
        <w:pStyle w:val="ListParagraph"/>
        <w:numPr>
          <w:ilvl w:val="1"/>
          <w:numId w:val="4"/>
        </w:numPr>
        <w:rPr>
          <w:b/>
          <w:bCs/>
          <w:lang w:val="it-IT"/>
        </w:rPr>
      </w:pPr>
      <w:r>
        <w:rPr>
          <w:lang w:val="it-IT"/>
        </w:rPr>
        <w:t>Prosegui al punto 2</w:t>
      </w:r>
    </w:p>
    <w:p w14:paraId="4B507AC3" w14:textId="302311C4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Uscire di casa</w:t>
      </w:r>
    </w:p>
    <w:p w14:paraId="1858AF0E" w14:textId="3E3F0D35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Dirigersi verso il supermercato</w:t>
      </w:r>
    </w:p>
    <w:p w14:paraId="28AC0971" w14:textId="3539D8DA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Una volta arrivato al supermercato, entra nel supermercato</w:t>
      </w:r>
    </w:p>
    <w:p w14:paraId="5FBFDBE7" w14:textId="0D8D0993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Prendi un carrello</w:t>
      </w:r>
    </w:p>
    <w:p w14:paraId="1ADA149E" w14:textId="0F001F2E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Aggiungi al carrello gli oggetti presenti nella lista della spesa</w:t>
      </w:r>
    </w:p>
    <w:p w14:paraId="2DC8D103" w14:textId="45B49E4E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Elimina dalla lista della spesa gli oggetti gia nel carrello</w:t>
      </w:r>
    </w:p>
    <w:p w14:paraId="0F0C27B6" w14:textId="0ED9313F" w:rsidR="000F301A" w:rsidRPr="000F301A" w:rsidRDefault="000F301A" w:rsidP="000F301A">
      <w:pPr>
        <w:pStyle w:val="ListParagraph"/>
        <w:numPr>
          <w:ilvl w:val="1"/>
          <w:numId w:val="4"/>
        </w:numPr>
        <w:rPr>
          <w:b/>
          <w:bCs/>
          <w:lang w:val="it-IT"/>
        </w:rPr>
      </w:pPr>
      <w:r>
        <w:rPr>
          <w:lang w:val="it-IT"/>
        </w:rPr>
        <w:t>Ci sono ancora oggetti nella lista della spesa?</w:t>
      </w:r>
    </w:p>
    <w:p w14:paraId="4AA8802D" w14:textId="121A2516" w:rsidR="000F301A" w:rsidRPr="000F301A" w:rsidRDefault="000F301A" w:rsidP="000F301A">
      <w:pPr>
        <w:pStyle w:val="ListParagraph"/>
        <w:numPr>
          <w:ilvl w:val="2"/>
          <w:numId w:val="4"/>
        </w:numPr>
        <w:rPr>
          <w:b/>
          <w:bCs/>
          <w:lang w:val="it-IT"/>
        </w:rPr>
      </w:pPr>
      <w:r>
        <w:rPr>
          <w:lang w:val="it-IT"/>
        </w:rPr>
        <w:t>Se si, ritorna al punto 6</w:t>
      </w:r>
    </w:p>
    <w:p w14:paraId="725AD254" w14:textId="094848BF" w:rsidR="000F301A" w:rsidRPr="000F301A" w:rsidRDefault="000F301A" w:rsidP="000F301A">
      <w:pPr>
        <w:pStyle w:val="ListParagraph"/>
        <w:numPr>
          <w:ilvl w:val="2"/>
          <w:numId w:val="4"/>
        </w:numPr>
        <w:rPr>
          <w:b/>
          <w:bCs/>
          <w:lang w:val="it-IT"/>
        </w:rPr>
      </w:pPr>
      <w:r>
        <w:rPr>
          <w:lang w:val="it-IT"/>
        </w:rPr>
        <w:t>Se no, prosegui al punto 8</w:t>
      </w:r>
    </w:p>
    <w:p w14:paraId="7D366012" w14:textId="07819D80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Dirigiti verso le casse</w:t>
      </w:r>
    </w:p>
    <w:p w14:paraId="437E915C" w14:textId="591B014B" w:rsidR="000F301A" w:rsidRPr="000F301A" w:rsidRDefault="000F301A" w:rsidP="000F301A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>
        <w:rPr>
          <w:lang w:val="it-IT"/>
        </w:rPr>
        <w:t>Poni gli oggetti nel carrello sul nastro trasportatore</w:t>
      </w:r>
    </w:p>
    <w:p w14:paraId="41096D86" w14:textId="0C8AAC9E" w:rsidR="000F301A" w:rsidRPr="000F301A" w:rsidRDefault="000F301A" w:rsidP="000F301A">
      <w:pPr>
        <w:pStyle w:val="ListParagraph"/>
        <w:numPr>
          <w:ilvl w:val="1"/>
          <w:numId w:val="4"/>
        </w:numPr>
        <w:rPr>
          <w:b/>
          <w:bCs/>
          <w:lang w:val="it-IT"/>
        </w:rPr>
      </w:pPr>
      <w:r>
        <w:rPr>
          <w:lang w:val="it-IT"/>
        </w:rPr>
        <w:t>Ci sono ancora oggetti nel carrello?</w:t>
      </w:r>
    </w:p>
    <w:p w14:paraId="6C48A61F" w14:textId="6952DC9B" w:rsidR="000F301A" w:rsidRPr="000F301A" w:rsidRDefault="000F301A" w:rsidP="000F301A">
      <w:pPr>
        <w:pStyle w:val="ListParagraph"/>
        <w:numPr>
          <w:ilvl w:val="2"/>
          <w:numId w:val="4"/>
        </w:numPr>
        <w:rPr>
          <w:b/>
          <w:bCs/>
          <w:lang w:val="it-IT"/>
        </w:rPr>
      </w:pPr>
      <w:r>
        <w:rPr>
          <w:lang w:val="it-IT"/>
        </w:rPr>
        <w:t>Se si, torna al punto 9</w:t>
      </w:r>
    </w:p>
    <w:p w14:paraId="2A9E6801" w14:textId="5A47BC3E" w:rsidR="000F301A" w:rsidRPr="000F301A" w:rsidRDefault="000F301A" w:rsidP="000F301A">
      <w:pPr>
        <w:pStyle w:val="ListParagraph"/>
        <w:numPr>
          <w:ilvl w:val="2"/>
          <w:numId w:val="4"/>
        </w:numPr>
        <w:rPr>
          <w:b/>
          <w:bCs/>
          <w:lang w:val="it-IT"/>
        </w:rPr>
      </w:pPr>
      <w:r>
        <w:rPr>
          <w:lang w:val="it-IT"/>
        </w:rPr>
        <w:t>Se no, prosegui al punto 10</w:t>
      </w:r>
    </w:p>
    <w:p w14:paraId="595CDD48" w14:textId="310CC00F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Dirigiti verso il registratore di cassa</w:t>
      </w:r>
    </w:p>
    <w:p w14:paraId="56AB847B" w14:textId="244441A2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Ricevi il totale da pagare</w:t>
      </w:r>
    </w:p>
    <w:p w14:paraId="53D6050E" w14:textId="10AEDAD8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Tira fuori il portafoglio</w:t>
      </w:r>
    </w:p>
    <w:p w14:paraId="04303786" w14:textId="7683B205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Paga il totale richiesto</w:t>
      </w:r>
    </w:p>
    <w:p w14:paraId="0CE4B005" w14:textId="676DF185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Metti gli oggetti nelle borse della spesa</w:t>
      </w:r>
    </w:p>
    <w:p w14:paraId="04046488" w14:textId="08FB7354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Prendi le borse della spesa</w:t>
      </w:r>
    </w:p>
    <w:p w14:paraId="3427BF74" w14:textId="0E51D0E4" w:rsidR="000F301A" w:rsidRDefault="000F301A" w:rsidP="000F301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Dirigiti verso casa</w:t>
      </w:r>
    </w:p>
    <w:p w14:paraId="766244C8" w14:textId="77777777" w:rsidR="000F301A" w:rsidRDefault="000F301A" w:rsidP="000F301A">
      <w:pPr>
        <w:rPr>
          <w:lang w:val="it-IT"/>
        </w:rPr>
      </w:pPr>
    </w:p>
    <w:p w14:paraId="5588159F" w14:textId="556A717F" w:rsidR="000F301A" w:rsidRDefault="000F301A" w:rsidP="000F301A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Fare la </w:t>
      </w:r>
      <w:r>
        <w:rPr>
          <w:b/>
          <w:bCs/>
          <w:lang w:val="it-IT"/>
        </w:rPr>
        <w:t>doccia</w:t>
      </w:r>
    </w:p>
    <w:p w14:paraId="311649EA" w14:textId="43460499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Aprire l’acqua della doccia</w:t>
      </w:r>
    </w:p>
    <w:p w14:paraId="46962444" w14:textId="02BC47BB" w:rsidR="000F301A" w:rsidRDefault="000F301A" w:rsidP="000F301A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Attendere un momento perche sia calda</w:t>
      </w:r>
    </w:p>
    <w:p w14:paraId="46D95D25" w14:textId="771CDF9D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Togliere i vestiti</w:t>
      </w:r>
    </w:p>
    <w:p w14:paraId="17016288" w14:textId="18F88159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Entrare nella doccia</w:t>
      </w:r>
    </w:p>
    <w:p w14:paraId="22150797" w14:textId="16078F8D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Insaponare la pelle con il docciaschiuma e la spugna da bagno</w:t>
      </w:r>
    </w:p>
    <w:p w14:paraId="47B1E99C" w14:textId="706526A3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Risciacquare il corpo</w:t>
      </w:r>
    </w:p>
    <w:p w14:paraId="1348BB4C" w14:textId="4F602901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Insaponare i capelli con lo shampoo</w:t>
      </w:r>
    </w:p>
    <w:p w14:paraId="1E0949A1" w14:textId="20D5333E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Risciacquare i capelli</w:t>
      </w:r>
    </w:p>
    <w:p w14:paraId="05A797E6" w14:textId="727A76C0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Applicare il balsamo ai capelli</w:t>
      </w:r>
    </w:p>
    <w:p w14:paraId="036D8F42" w14:textId="6EB06F3B" w:rsidR="000F301A" w:rsidRDefault="000F301A" w:rsidP="000F301A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Attendere qualche minuto</w:t>
      </w:r>
    </w:p>
    <w:p w14:paraId="292E1B59" w14:textId="1E0A1D40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Risciacquare i capelli</w:t>
      </w:r>
    </w:p>
    <w:p w14:paraId="232FBF25" w14:textId="73E64785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Chiudere l’acqua</w:t>
      </w:r>
    </w:p>
    <w:p w14:paraId="34FFE856" w14:textId="039F8FDE" w:rsidR="000F301A" w:rsidRP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Uscire dalla doccia</w:t>
      </w:r>
    </w:p>
    <w:p w14:paraId="50100E02" w14:textId="3C4C1BF8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Prendere gli asciugamani</w:t>
      </w:r>
    </w:p>
    <w:p w14:paraId="14169CAA" w14:textId="284F8C7B" w:rsid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Asciugare il corpo con un asciugamano</w:t>
      </w:r>
    </w:p>
    <w:p w14:paraId="32FCD437" w14:textId="639063B1" w:rsidR="000F301A" w:rsidRP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Tamponare i capelli con un asciugamano</w:t>
      </w:r>
    </w:p>
    <w:p w14:paraId="51CB8BA3" w14:textId="44B2DABC" w:rsidR="000F301A" w:rsidRPr="000F301A" w:rsidRDefault="000F301A" w:rsidP="000F301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Rivestirsi</w:t>
      </w:r>
    </w:p>
    <w:p w14:paraId="452FF463" w14:textId="77777777" w:rsidR="000F301A" w:rsidRPr="000F301A" w:rsidRDefault="000F301A" w:rsidP="000F301A">
      <w:pPr>
        <w:rPr>
          <w:lang w:val="it-IT"/>
        </w:rPr>
      </w:pPr>
    </w:p>
    <w:p w14:paraId="175F4991" w14:textId="77777777" w:rsidR="000F301A" w:rsidRPr="000F301A" w:rsidRDefault="000F301A" w:rsidP="000F301A">
      <w:pPr>
        <w:pStyle w:val="ListParagraph"/>
        <w:ind w:left="1440"/>
        <w:rPr>
          <w:b/>
          <w:bCs/>
          <w:lang w:val="it-IT"/>
        </w:rPr>
      </w:pPr>
    </w:p>
    <w:p w14:paraId="4519A9CA" w14:textId="77777777" w:rsidR="000F301A" w:rsidRPr="000F301A" w:rsidRDefault="000F301A" w:rsidP="000F301A">
      <w:pPr>
        <w:ind w:left="360"/>
        <w:rPr>
          <w:b/>
          <w:bCs/>
          <w:lang w:val="it-IT"/>
        </w:rPr>
      </w:pPr>
    </w:p>
    <w:p w14:paraId="140E850D" w14:textId="77777777" w:rsidR="000F301A" w:rsidRPr="000F301A" w:rsidRDefault="000F301A" w:rsidP="000F301A">
      <w:pPr>
        <w:rPr>
          <w:lang w:val="it-IT"/>
        </w:rPr>
      </w:pPr>
    </w:p>
    <w:sectPr w:rsidR="000F301A" w:rsidRPr="000F301A" w:rsidSect="0018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04D"/>
    <w:multiLevelType w:val="hybridMultilevel"/>
    <w:tmpl w:val="67B02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0BB1"/>
    <w:multiLevelType w:val="hybridMultilevel"/>
    <w:tmpl w:val="97588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7534"/>
    <w:multiLevelType w:val="hybridMultilevel"/>
    <w:tmpl w:val="2772A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F4933"/>
    <w:multiLevelType w:val="hybridMultilevel"/>
    <w:tmpl w:val="A978C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F7A74"/>
    <w:multiLevelType w:val="hybridMultilevel"/>
    <w:tmpl w:val="216CB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7336">
    <w:abstractNumId w:val="4"/>
  </w:num>
  <w:num w:numId="2" w16cid:durableId="217596782">
    <w:abstractNumId w:val="0"/>
  </w:num>
  <w:num w:numId="3" w16cid:durableId="1500803734">
    <w:abstractNumId w:val="2"/>
  </w:num>
  <w:num w:numId="4" w16cid:durableId="1364205353">
    <w:abstractNumId w:val="1"/>
  </w:num>
  <w:num w:numId="5" w16cid:durableId="1302491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B6"/>
    <w:rsid w:val="000618EE"/>
    <w:rsid w:val="000F301A"/>
    <w:rsid w:val="0018483E"/>
    <w:rsid w:val="002410FE"/>
    <w:rsid w:val="002535B6"/>
    <w:rsid w:val="0043092B"/>
    <w:rsid w:val="00602EBB"/>
    <w:rsid w:val="006B641C"/>
    <w:rsid w:val="0093739E"/>
    <w:rsid w:val="00D81ADA"/>
    <w:rsid w:val="00E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9A42"/>
  <w15:chartTrackingRefBased/>
  <w15:docId w15:val="{B21F0716-FE18-4AB5-9F3F-12EC1932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Rohr</dc:creator>
  <cp:keywords/>
  <dc:description/>
  <cp:lastModifiedBy>Patrizia Rohr</cp:lastModifiedBy>
  <cp:revision>1</cp:revision>
  <dcterms:created xsi:type="dcterms:W3CDTF">2025-01-21T12:08:00Z</dcterms:created>
  <dcterms:modified xsi:type="dcterms:W3CDTF">2025-01-28T13:12:00Z</dcterms:modified>
</cp:coreProperties>
</file>