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  <w:t>${foto}</w:t>
      </w:r>
    </w:p>
    <w:p>
      <w:pPr>
        <w:pStyle w:val="Normal"/>
        <w:spacing w:lineRule="auto" w:line="240"/>
        <w:jc w:val="center"/>
        <w:rPr>
          <w:rFonts w:ascii="Open Sans" w:hAnsi="Open Sans"/>
          <w:sz w:val="16"/>
          <w:szCs w:val="16"/>
        </w:rPr>
      </w:pPr>
      <w:r>
        <w:rPr>
          <w:rFonts w:ascii="Open Sans" w:hAnsi="Open Sans"/>
          <w:sz w:val="16"/>
          <w:szCs w:val="16"/>
        </w:rPr>
      </w:r>
    </w:p>
    <w:p>
      <w:pPr>
        <w:pStyle w:val="Normal"/>
        <w:spacing w:lineRule="auto" w:line="240"/>
        <w:jc w:val="center"/>
        <w:rPr/>
      </w:pPr>
      <w:r>
        <w:rPr>
          <w:rFonts w:ascii="Open Sans" w:hAnsi="Open Sans"/>
          <w:b/>
          <w:bCs/>
          <w:sz w:val="16"/>
          <w:szCs w:val="16"/>
        </w:rPr>
        <w:t>${nama}</w:t>
      </w:r>
    </w:p>
    <w:p>
      <w:pPr>
        <w:pStyle w:val="Normal"/>
        <w:spacing w:lineRule="auto" w:line="240"/>
        <w:jc w:val="center"/>
        <w:rPr/>
      </w:pPr>
      <w:r>
        <w:rPr>
          <w:rFonts w:ascii="Open Sans" w:hAnsi="Open Sans"/>
          <w:b/>
          <w:bCs/>
          <w:sz w:val="13"/>
          <w:szCs w:val="13"/>
        </w:rPr>
        <w:t>${nip}</w:t>
      </w:r>
    </w:p>
    <w:p>
      <w:pPr>
        <w:pStyle w:val="Normal"/>
        <w:spacing w:lineRule="auto" w:line="240"/>
        <w:jc w:val="center"/>
        <w:rPr>
          <w:b w:val="false"/>
          <w:bCs w:val="false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PERHATIAN</w:t>
      </w:r>
    </w:p>
    <w:p>
      <w:pPr>
        <w:pStyle w:val="Normal"/>
        <w:spacing w:lineRule="auto" w:line="240"/>
        <w:jc w:val="center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hanging="180" w:left="269" w:right="89"/>
        <w:jc w:val="lef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Kartu Tanda Pengenal ini wajib dipakai di lingkungan Kantor dan pada saat melaksanakan tugas kedinasan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hanging="180" w:left="269" w:right="89"/>
        <w:jc w:val="lef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Apabila Kartu Tanda Pengenal ini hilang, segera lapor kepada Sekretariat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hanging="180" w:left="269" w:right="89"/>
        <w:jc w:val="lef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Kartu Tanda Pengenal ini milik perusahaan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hanging="180" w:left="269" w:right="89"/>
        <w:jc w:val="lef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Kartu Tanda Pengenal ini harus dikembalikan di hari kerja terakhir pada saat penugasan</w:t>
      </w:r>
    </w:p>
    <w:p>
      <w:pPr>
        <w:pStyle w:val="Normal"/>
        <w:spacing w:lineRule="auto" w:line="276"/>
        <w:jc w:val="lef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76"/>
        <w:jc w:val="left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3067" w:leader="none"/>
        </w:tabs>
        <w:suppressAutoHyphens w:val="true"/>
        <w:bidi w:val="0"/>
        <w:spacing w:lineRule="auto" w:line="276" w:before="0" w:after="0"/>
        <w:ind w:hanging="0" w:left="1260" w:right="180"/>
        <w:jc w:val="center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${qrcode}</w:t>
      </w:r>
    </w:p>
    <w:p>
      <w:pPr>
        <w:pStyle w:val="Normal"/>
        <w:widowControl/>
        <w:tabs>
          <w:tab w:val="clear" w:pos="709"/>
          <w:tab w:val="left" w:pos="3067" w:leader="none"/>
        </w:tabs>
        <w:suppressAutoHyphens w:val="true"/>
        <w:bidi w:val="0"/>
        <w:spacing w:lineRule="auto" w:line="276" w:before="0" w:after="0"/>
        <w:ind w:hanging="0" w:left="1260" w:right="180"/>
        <w:jc w:val="center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Kepala Sekretariat</w:t>
      </w:r>
    </w:p>
    <w:sectPr>
      <w:type w:val="nextPage"/>
      <w:pgSz w:w="3067" w:h="4853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36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LibreOffice/24.2.7.2$Linux_X86_64 LibreOffice_project/420$Build-2</Application>
  <AppVersion>15.0000</AppVersion>
  <Pages>2</Pages>
  <Words>55</Words>
  <Characters>324</Characters>
  <CharactersWithSpaces>365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2019-10-30T11:09:00Z</dcterms:created>
  <dc:creator/>
  <dc:description/>
  <dc:language>en-US</dc:language>
  <cp:lastModifiedBy/>
  <dcterms:modified xsi:type="dcterms:W3CDTF">2025-09-15T21:51:19Z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