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E6EA" w14:textId="49DBE7ED" w:rsidR="00650C3B" w:rsidRPr="00650C3B" w:rsidRDefault="00332E21" w:rsidP="00650C3B">
      <w:pPr>
        <w:rPr>
          <w:b/>
          <w:bCs/>
        </w:rPr>
      </w:pPr>
      <w:r w:rsidRPr="00332E21">
        <w:br/>
      </w:r>
      <w:r w:rsidR="00650C3B" w:rsidRPr="00650C3B">
        <w:rPr>
          <w:b/>
          <w:bCs/>
          <w:color w:val="0F4761" w:themeColor="accent1" w:themeShade="BF"/>
          <w:sz w:val="28"/>
          <w:szCs w:val="28"/>
        </w:rPr>
        <w:t>Projeye Genel Bakış Dokümanı</w:t>
      </w:r>
    </w:p>
    <w:p w14:paraId="779F63A8" w14:textId="77777777" w:rsidR="00650C3B" w:rsidRPr="00650C3B" w:rsidRDefault="00650C3B" w:rsidP="00650C3B">
      <w:r w:rsidRPr="00650C3B">
        <w:rPr>
          <w:b/>
          <w:bCs/>
        </w:rPr>
        <w:t>Proje Adı:</w:t>
      </w:r>
      <w:r w:rsidRPr="00650C3B">
        <w:br/>
      </w:r>
      <w:r w:rsidRPr="00650C3B">
        <w:rPr>
          <w:b/>
          <w:bCs/>
        </w:rPr>
        <w:t>AR Uçak Bahçesi: Çocuklar İçin Artırılmış Gerçeklik Oyunu</w:t>
      </w:r>
    </w:p>
    <w:p w14:paraId="38BF2B12" w14:textId="7DC00064" w:rsidR="00650C3B" w:rsidRPr="00650C3B" w:rsidRDefault="00650C3B" w:rsidP="00650C3B"/>
    <w:p w14:paraId="18E42FBA" w14:textId="3D5840F0" w:rsidR="00650C3B" w:rsidRPr="00650C3B" w:rsidRDefault="00650C3B" w:rsidP="00650C3B">
      <w:pPr>
        <w:rPr>
          <w:b/>
          <w:bCs/>
        </w:rPr>
      </w:pPr>
      <w:r w:rsidRPr="00650C3B">
        <w:rPr>
          <w:b/>
          <w:bCs/>
        </w:rPr>
        <w:t>Proje Tanımı</w:t>
      </w:r>
    </w:p>
    <w:p w14:paraId="0507B26A" w14:textId="77777777" w:rsidR="00650C3B" w:rsidRPr="00650C3B" w:rsidRDefault="00650C3B" w:rsidP="00650C3B">
      <w:r w:rsidRPr="00650C3B">
        <w:t>AR Uçak Bahçesi, 5-12 yaş aralığındaki çocuklara yönelik artırılmış gerçeklik tabanlı bir mobil oyundur. Çocuklar, sanal bir uçak kabini içerisinde dokunmatik ekran aracılığıyla çiçek dikerek hem eğlenir hem de çevre bilinci kazanır. Uygulama gerçek ortam algılaması yapmaz; sabit bir 3D ortam üzerinde çalışır.</w:t>
      </w:r>
    </w:p>
    <w:p w14:paraId="135436B2" w14:textId="166D4828" w:rsidR="00650C3B" w:rsidRPr="00650C3B" w:rsidRDefault="00650C3B" w:rsidP="00650C3B"/>
    <w:p w14:paraId="20C30842" w14:textId="18D09EEA" w:rsidR="00650C3B" w:rsidRPr="00650C3B" w:rsidRDefault="00650C3B" w:rsidP="00650C3B">
      <w:pPr>
        <w:rPr>
          <w:b/>
          <w:bCs/>
        </w:rPr>
      </w:pPr>
      <w:r w:rsidRPr="00650C3B">
        <w:rPr>
          <w:b/>
          <w:bCs/>
        </w:rPr>
        <w:t xml:space="preserve"> Projenin Amacı</w:t>
      </w:r>
    </w:p>
    <w:p w14:paraId="75208B4A" w14:textId="77777777" w:rsidR="00650C3B" w:rsidRPr="00650C3B" w:rsidRDefault="00650C3B" w:rsidP="00650C3B">
      <w:pPr>
        <w:numPr>
          <w:ilvl w:val="0"/>
          <w:numId w:val="1"/>
        </w:numPr>
      </w:pPr>
      <w:r w:rsidRPr="00650C3B">
        <w:t>Çocuklara doğa sevgisini eğlenceli şekilde kazandırmak</w:t>
      </w:r>
    </w:p>
    <w:p w14:paraId="7C8C8260" w14:textId="77777777" w:rsidR="00650C3B" w:rsidRPr="00650C3B" w:rsidRDefault="00650C3B" w:rsidP="00650C3B">
      <w:pPr>
        <w:numPr>
          <w:ilvl w:val="0"/>
          <w:numId w:val="1"/>
        </w:numPr>
      </w:pPr>
      <w:r w:rsidRPr="00650C3B">
        <w:t>Artırılmış gerçeklik ile interaktif öğrenmeyi sağlamak</w:t>
      </w:r>
    </w:p>
    <w:p w14:paraId="35729DAD" w14:textId="77777777" w:rsidR="00650C3B" w:rsidRPr="00650C3B" w:rsidRDefault="00650C3B" w:rsidP="00650C3B">
      <w:pPr>
        <w:numPr>
          <w:ilvl w:val="0"/>
          <w:numId w:val="1"/>
        </w:numPr>
      </w:pPr>
      <w:r w:rsidRPr="00650C3B">
        <w:t>Mobil teknolojiyi eğitsel içeriklerle buluşturmak</w:t>
      </w:r>
    </w:p>
    <w:p w14:paraId="0917D8FB" w14:textId="77777777" w:rsidR="00650C3B" w:rsidRPr="00650C3B" w:rsidRDefault="00650C3B" w:rsidP="00650C3B">
      <w:pPr>
        <w:numPr>
          <w:ilvl w:val="0"/>
          <w:numId w:val="1"/>
        </w:numPr>
      </w:pPr>
      <w:r w:rsidRPr="00650C3B">
        <w:t>Görsel zekayı ve sorumluluk duygusunu desteklemek</w:t>
      </w:r>
    </w:p>
    <w:p w14:paraId="72EBD492" w14:textId="460A6BA6" w:rsidR="00650C3B" w:rsidRPr="00650C3B" w:rsidRDefault="00650C3B" w:rsidP="00650C3B"/>
    <w:p w14:paraId="5C46D881" w14:textId="4B74B3F8" w:rsidR="00650C3B" w:rsidRPr="00650C3B" w:rsidRDefault="00650C3B" w:rsidP="00650C3B">
      <w:pPr>
        <w:rPr>
          <w:b/>
          <w:bCs/>
        </w:rPr>
      </w:pPr>
      <w:r w:rsidRPr="00650C3B">
        <w:rPr>
          <w:b/>
          <w:bCs/>
        </w:rPr>
        <w:t xml:space="preserve"> Hedef Kitle</w:t>
      </w:r>
    </w:p>
    <w:p w14:paraId="24ECA342" w14:textId="77777777" w:rsidR="00650C3B" w:rsidRPr="00650C3B" w:rsidRDefault="00650C3B" w:rsidP="00650C3B">
      <w:pPr>
        <w:numPr>
          <w:ilvl w:val="0"/>
          <w:numId w:val="2"/>
        </w:numPr>
      </w:pPr>
      <w:r w:rsidRPr="00650C3B">
        <w:t>5-12 yaş aralığındaki çocuklar</w:t>
      </w:r>
    </w:p>
    <w:p w14:paraId="253FDF03" w14:textId="77777777" w:rsidR="00650C3B" w:rsidRPr="00650C3B" w:rsidRDefault="00650C3B" w:rsidP="00650C3B">
      <w:pPr>
        <w:numPr>
          <w:ilvl w:val="0"/>
          <w:numId w:val="2"/>
        </w:numPr>
      </w:pPr>
      <w:r w:rsidRPr="00650C3B">
        <w:t>Eğitimde mobil teknoloji kullanan öğretmen ve ebeveynler</w:t>
      </w:r>
    </w:p>
    <w:p w14:paraId="1E5B4D3C" w14:textId="2C62200F" w:rsidR="00650C3B" w:rsidRPr="00650C3B" w:rsidRDefault="00650C3B" w:rsidP="00650C3B"/>
    <w:p w14:paraId="2FAEB3CA" w14:textId="572906BC" w:rsidR="00650C3B" w:rsidRPr="00650C3B" w:rsidRDefault="00650C3B" w:rsidP="00650C3B">
      <w:pPr>
        <w:rPr>
          <w:b/>
          <w:bCs/>
        </w:rPr>
      </w:pPr>
      <w:r w:rsidRPr="00650C3B">
        <w:rPr>
          <w:b/>
          <w:bCs/>
        </w:rPr>
        <w:t xml:space="preserve"> Temel Özellikler</w:t>
      </w:r>
    </w:p>
    <w:p w14:paraId="5C3420AD" w14:textId="77777777" w:rsidR="00650C3B" w:rsidRPr="00650C3B" w:rsidRDefault="00650C3B" w:rsidP="00650C3B">
      <w:pPr>
        <w:numPr>
          <w:ilvl w:val="0"/>
          <w:numId w:val="3"/>
        </w:numPr>
      </w:pPr>
      <w:r w:rsidRPr="00650C3B">
        <w:t>Sabit AR ortam: uçak kabini içi</w:t>
      </w:r>
    </w:p>
    <w:p w14:paraId="56D673F3" w14:textId="77777777" w:rsidR="00650C3B" w:rsidRPr="00650C3B" w:rsidRDefault="00650C3B" w:rsidP="00650C3B">
      <w:pPr>
        <w:numPr>
          <w:ilvl w:val="0"/>
          <w:numId w:val="3"/>
        </w:numPr>
      </w:pPr>
      <w:r w:rsidRPr="00650C3B">
        <w:t>Dokunarak çiçek dikme fonksiyonu</w:t>
      </w:r>
    </w:p>
    <w:p w14:paraId="7C2B08B7" w14:textId="77777777" w:rsidR="00650C3B" w:rsidRPr="00650C3B" w:rsidRDefault="00650C3B" w:rsidP="00650C3B">
      <w:pPr>
        <w:numPr>
          <w:ilvl w:val="0"/>
          <w:numId w:val="3"/>
        </w:numPr>
      </w:pPr>
      <w:r w:rsidRPr="00650C3B">
        <w:t>Renkli, sade ve çocuk dostu arayüz</w:t>
      </w:r>
    </w:p>
    <w:p w14:paraId="19FA53B6" w14:textId="77777777" w:rsidR="00650C3B" w:rsidRPr="00650C3B" w:rsidRDefault="00650C3B" w:rsidP="00650C3B">
      <w:pPr>
        <w:numPr>
          <w:ilvl w:val="0"/>
          <w:numId w:val="3"/>
        </w:numPr>
      </w:pPr>
      <w:r w:rsidRPr="00650C3B">
        <w:t>Gerçek dünya izleme gerektirmez</w:t>
      </w:r>
    </w:p>
    <w:p w14:paraId="336A3114" w14:textId="77777777" w:rsidR="00650C3B" w:rsidRPr="00650C3B" w:rsidRDefault="00650C3B" w:rsidP="00650C3B">
      <w:pPr>
        <w:numPr>
          <w:ilvl w:val="0"/>
          <w:numId w:val="3"/>
        </w:numPr>
      </w:pPr>
      <w:r w:rsidRPr="00650C3B">
        <w:t>Android uyumlu APK sürümü</w:t>
      </w:r>
    </w:p>
    <w:p w14:paraId="0BE99C71" w14:textId="4BAC4F11" w:rsidR="00650C3B" w:rsidRPr="00650C3B" w:rsidRDefault="00650C3B" w:rsidP="00650C3B"/>
    <w:p w14:paraId="1C235C2A" w14:textId="5BF44BBD" w:rsidR="00650C3B" w:rsidRPr="00650C3B" w:rsidRDefault="00650C3B" w:rsidP="00650C3B">
      <w:pPr>
        <w:rPr>
          <w:b/>
          <w:bCs/>
        </w:rPr>
      </w:pPr>
      <w:r w:rsidRPr="00650C3B">
        <w:rPr>
          <w:b/>
          <w:bCs/>
        </w:rPr>
        <w:t xml:space="preserve"> Kullanılan Teknolojiler</w:t>
      </w:r>
    </w:p>
    <w:p w14:paraId="13938B2E" w14:textId="77777777" w:rsidR="00650C3B" w:rsidRPr="00650C3B" w:rsidRDefault="00650C3B" w:rsidP="00650C3B">
      <w:pPr>
        <w:numPr>
          <w:ilvl w:val="0"/>
          <w:numId w:val="4"/>
        </w:numPr>
      </w:pPr>
      <w:r w:rsidRPr="00650C3B">
        <w:t>Unity 3D (v2021 ve üzeri)</w:t>
      </w:r>
    </w:p>
    <w:p w14:paraId="1E4F27F9" w14:textId="77777777" w:rsidR="00650C3B" w:rsidRPr="00650C3B" w:rsidRDefault="00650C3B" w:rsidP="00650C3B">
      <w:pPr>
        <w:numPr>
          <w:ilvl w:val="0"/>
          <w:numId w:val="4"/>
        </w:numPr>
      </w:pPr>
      <w:r w:rsidRPr="00650C3B">
        <w:t>AR Foundation + XR Plugin</w:t>
      </w:r>
    </w:p>
    <w:p w14:paraId="5DBD4124" w14:textId="77777777" w:rsidR="00650C3B" w:rsidRPr="00650C3B" w:rsidRDefault="00650C3B" w:rsidP="00650C3B">
      <w:pPr>
        <w:numPr>
          <w:ilvl w:val="0"/>
          <w:numId w:val="4"/>
        </w:numPr>
      </w:pPr>
      <w:r w:rsidRPr="00650C3B">
        <w:t>C# programlama dili</w:t>
      </w:r>
    </w:p>
    <w:p w14:paraId="4078D912" w14:textId="77777777" w:rsidR="00650C3B" w:rsidRPr="00650C3B" w:rsidRDefault="00650C3B" w:rsidP="00650C3B">
      <w:pPr>
        <w:numPr>
          <w:ilvl w:val="0"/>
          <w:numId w:val="4"/>
        </w:numPr>
      </w:pPr>
      <w:r w:rsidRPr="00650C3B">
        <w:lastRenderedPageBreak/>
        <w:t>Android build sistemi</w:t>
      </w:r>
    </w:p>
    <w:p w14:paraId="772C5CF4" w14:textId="0D9AA3E0" w:rsidR="00650C3B" w:rsidRPr="00650C3B" w:rsidRDefault="00650C3B" w:rsidP="00650C3B"/>
    <w:p w14:paraId="7BF6FF89" w14:textId="306AD5D9" w:rsidR="00650C3B" w:rsidRPr="00650C3B" w:rsidRDefault="00650C3B" w:rsidP="00650C3B">
      <w:pPr>
        <w:rPr>
          <w:b/>
          <w:bCs/>
        </w:rPr>
      </w:pPr>
      <w:r w:rsidRPr="00650C3B">
        <w:rPr>
          <w:b/>
          <w:bCs/>
        </w:rPr>
        <w:t>Platform</w:t>
      </w:r>
    </w:p>
    <w:p w14:paraId="4DB6378F" w14:textId="77777777" w:rsidR="00650C3B" w:rsidRPr="00650C3B" w:rsidRDefault="00650C3B" w:rsidP="00650C3B">
      <w:pPr>
        <w:numPr>
          <w:ilvl w:val="0"/>
          <w:numId w:val="5"/>
        </w:numPr>
      </w:pPr>
      <w:r w:rsidRPr="00650C3B">
        <w:t>Android mobil cihazlar</w:t>
      </w:r>
    </w:p>
    <w:p w14:paraId="627E4E7A" w14:textId="77777777" w:rsidR="00650C3B" w:rsidRPr="00650C3B" w:rsidRDefault="00650C3B" w:rsidP="00650C3B">
      <w:pPr>
        <w:numPr>
          <w:ilvl w:val="0"/>
          <w:numId w:val="5"/>
        </w:numPr>
      </w:pPr>
      <w:r w:rsidRPr="00650C3B">
        <w:t>APK olarak dışa aktarılabilir</w:t>
      </w:r>
    </w:p>
    <w:p w14:paraId="22957CE2" w14:textId="008D8B24" w:rsidR="00650C3B" w:rsidRPr="00650C3B" w:rsidRDefault="00650C3B" w:rsidP="00650C3B"/>
    <w:p w14:paraId="5BE4A66B" w14:textId="4098ADEE" w:rsidR="00650C3B" w:rsidRPr="00650C3B" w:rsidRDefault="00650C3B" w:rsidP="00650C3B">
      <w:pPr>
        <w:rPr>
          <w:b/>
          <w:bCs/>
        </w:rPr>
      </w:pPr>
      <w:r w:rsidRPr="00650C3B">
        <w:rPr>
          <w:b/>
          <w:bCs/>
        </w:rPr>
        <w:t xml:space="preserve"> Eğitsel Değer</w:t>
      </w:r>
    </w:p>
    <w:p w14:paraId="6DD1392D" w14:textId="77777777" w:rsidR="00650C3B" w:rsidRPr="00650C3B" w:rsidRDefault="00650C3B" w:rsidP="00650C3B">
      <w:pPr>
        <w:numPr>
          <w:ilvl w:val="0"/>
          <w:numId w:val="6"/>
        </w:numPr>
      </w:pPr>
      <w:r w:rsidRPr="00650C3B">
        <w:t>Doğa bilinci kazandırır</w:t>
      </w:r>
    </w:p>
    <w:p w14:paraId="0E8B592E" w14:textId="77777777" w:rsidR="00650C3B" w:rsidRPr="00650C3B" w:rsidRDefault="00650C3B" w:rsidP="00650C3B">
      <w:pPr>
        <w:numPr>
          <w:ilvl w:val="0"/>
          <w:numId w:val="6"/>
        </w:numPr>
      </w:pPr>
      <w:r w:rsidRPr="00650C3B">
        <w:t>Teknolojiyi yaratıcı amaçla kullanmayı öğretir</w:t>
      </w:r>
    </w:p>
    <w:p w14:paraId="12E8E77F" w14:textId="77777777" w:rsidR="00650C3B" w:rsidRPr="00650C3B" w:rsidRDefault="00650C3B" w:rsidP="00650C3B">
      <w:pPr>
        <w:numPr>
          <w:ilvl w:val="0"/>
          <w:numId w:val="6"/>
        </w:numPr>
      </w:pPr>
      <w:r w:rsidRPr="00650C3B">
        <w:t>Mobil cihazı oyun aracı yerine öğrenme aracı olarak sunar</w:t>
      </w:r>
    </w:p>
    <w:p w14:paraId="0C05A5F1" w14:textId="511F917C" w:rsidR="00650C3B" w:rsidRPr="00650C3B" w:rsidRDefault="00650C3B" w:rsidP="00650C3B"/>
    <w:p w14:paraId="4FBBC7DF" w14:textId="4F30EBB0" w:rsidR="00650C3B" w:rsidRPr="00650C3B" w:rsidRDefault="00650C3B" w:rsidP="00650C3B">
      <w:pPr>
        <w:rPr>
          <w:b/>
          <w:bCs/>
        </w:rPr>
      </w:pPr>
      <w:r w:rsidRPr="00650C3B">
        <w:rPr>
          <w:b/>
          <w:bCs/>
        </w:rPr>
        <w:t>İlham Kaynağı</w:t>
      </w:r>
    </w:p>
    <w:p w14:paraId="71EF8E20" w14:textId="77777777" w:rsidR="00650C3B" w:rsidRPr="00650C3B" w:rsidRDefault="00650C3B" w:rsidP="00650C3B">
      <w:r w:rsidRPr="00650C3B">
        <w:t>Kapalı ortamlarda büyüyen çocukların doğayla bağ kurmasını sağlamak. Uçak gibi izole bir ortamda çiçek yetiştirerek “doğa her yerde olabilir” fikrini çocuklara göstermek.</w:t>
      </w:r>
    </w:p>
    <w:p w14:paraId="0E2C52D8" w14:textId="690A5002" w:rsidR="00650C3B" w:rsidRPr="00650C3B" w:rsidRDefault="00650C3B" w:rsidP="00650C3B"/>
    <w:p w14:paraId="5572EDA0" w14:textId="22CE8D2A" w:rsidR="00650C3B" w:rsidRPr="00650C3B" w:rsidRDefault="00650C3B" w:rsidP="00650C3B">
      <w:pPr>
        <w:rPr>
          <w:b/>
          <w:bCs/>
        </w:rPr>
      </w:pPr>
      <w:r w:rsidRPr="00650C3B">
        <w:rPr>
          <w:b/>
          <w:bCs/>
        </w:rPr>
        <w:t xml:space="preserve"> Sonuç</w:t>
      </w:r>
    </w:p>
    <w:p w14:paraId="35130611" w14:textId="77777777" w:rsidR="00650C3B" w:rsidRPr="00650C3B" w:rsidRDefault="00650C3B" w:rsidP="00650C3B">
      <w:r w:rsidRPr="00650C3B">
        <w:t>Bu proje, teknik altyapısı ve pedagojik yaklaşımıyla çocuklara hem eğlenceli hem de bilinçli bir AR deneyimi sunar. Mobil eğitimi ve artırılmış gerçekliği bir araya getirerek özgün bir öğrenme platformu oluşturur.</w:t>
      </w:r>
    </w:p>
    <w:p w14:paraId="483B1C16" w14:textId="35DC8614" w:rsidR="00332E21" w:rsidRDefault="00332E21">
      <w:r w:rsidRPr="00332E21">
        <w:br/>
      </w:r>
    </w:p>
    <w:sectPr w:rsidR="00332E21" w:rsidSect="00650C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41544"/>
    <w:multiLevelType w:val="multilevel"/>
    <w:tmpl w:val="0DD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596D"/>
    <w:multiLevelType w:val="multilevel"/>
    <w:tmpl w:val="FB7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67ABC"/>
    <w:multiLevelType w:val="multilevel"/>
    <w:tmpl w:val="9A5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75A2E"/>
    <w:multiLevelType w:val="multilevel"/>
    <w:tmpl w:val="B138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5343F"/>
    <w:multiLevelType w:val="multilevel"/>
    <w:tmpl w:val="2EF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11F52"/>
    <w:multiLevelType w:val="multilevel"/>
    <w:tmpl w:val="8CE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80746">
    <w:abstractNumId w:val="1"/>
  </w:num>
  <w:num w:numId="2" w16cid:durableId="174463108">
    <w:abstractNumId w:val="4"/>
  </w:num>
  <w:num w:numId="3" w16cid:durableId="1364791753">
    <w:abstractNumId w:val="2"/>
  </w:num>
  <w:num w:numId="4" w16cid:durableId="1016688722">
    <w:abstractNumId w:val="5"/>
  </w:num>
  <w:num w:numId="5" w16cid:durableId="556017783">
    <w:abstractNumId w:val="3"/>
  </w:num>
  <w:num w:numId="6" w16cid:durableId="104190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21"/>
    <w:rsid w:val="00021DC6"/>
    <w:rsid w:val="00332E21"/>
    <w:rsid w:val="00650C3B"/>
    <w:rsid w:val="00F36F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16BC"/>
  <w15:chartTrackingRefBased/>
  <w15:docId w15:val="{17232AAF-76F4-419F-BBAC-8A0A78E1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3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3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32E2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32E2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32E2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32E2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32E2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32E2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32E2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2E2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32E2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32E2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32E2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32E2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32E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32E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32E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32E21"/>
    <w:rPr>
      <w:rFonts w:eastAsiaTheme="majorEastAsia" w:cstheme="majorBidi"/>
      <w:color w:val="272727" w:themeColor="text1" w:themeTint="D8"/>
    </w:rPr>
  </w:style>
  <w:style w:type="paragraph" w:styleId="KonuBal">
    <w:name w:val="Title"/>
    <w:basedOn w:val="Normal"/>
    <w:next w:val="Normal"/>
    <w:link w:val="KonuBalChar"/>
    <w:uiPriority w:val="10"/>
    <w:qFormat/>
    <w:rsid w:val="0033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32E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32E2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32E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32E2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32E21"/>
    <w:rPr>
      <w:i/>
      <w:iCs/>
      <w:color w:val="404040" w:themeColor="text1" w:themeTint="BF"/>
    </w:rPr>
  </w:style>
  <w:style w:type="paragraph" w:styleId="ListeParagraf">
    <w:name w:val="List Paragraph"/>
    <w:basedOn w:val="Normal"/>
    <w:uiPriority w:val="34"/>
    <w:qFormat/>
    <w:rsid w:val="00332E21"/>
    <w:pPr>
      <w:ind w:left="720"/>
      <w:contextualSpacing/>
    </w:pPr>
  </w:style>
  <w:style w:type="character" w:styleId="GlVurgulama">
    <w:name w:val="Intense Emphasis"/>
    <w:basedOn w:val="VarsaylanParagrafYazTipi"/>
    <w:uiPriority w:val="21"/>
    <w:qFormat/>
    <w:rsid w:val="00332E21"/>
    <w:rPr>
      <w:i/>
      <w:iCs/>
      <w:color w:val="0F4761" w:themeColor="accent1" w:themeShade="BF"/>
    </w:rPr>
  </w:style>
  <w:style w:type="paragraph" w:styleId="GlAlnt">
    <w:name w:val="Intense Quote"/>
    <w:basedOn w:val="Normal"/>
    <w:next w:val="Normal"/>
    <w:link w:val="GlAlntChar"/>
    <w:uiPriority w:val="30"/>
    <w:qFormat/>
    <w:rsid w:val="0033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32E21"/>
    <w:rPr>
      <w:i/>
      <w:iCs/>
      <w:color w:val="0F4761" w:themeColor="accent1" w:themeShade="BF"/>
    </w:rPr>
  </w:style>
  <w:style w:type="character" w:styleId="GlBavuru">
    <w:name w:val="Intense Reference"/>
    <w:basedOn w:val="VarsaylanParagrafYazTipi"/>
    <w:uiPriority w:val="32"/>
    <w:qFormat/>
    <w:rsid w:val="00332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197982">
      <w:bodyDiv w:val="1"/>
      <w:marLeft w:val="0"/>
      <w:marRight w:val="0"/>
      <w:marTop w:val="0"/>
      <w:marBottom w:val="0"/>
      <w:divBdr>
        <w:top w:val="none" w:sz="0" w:space="0" w:color="auto"/>
        <w:left w:val="none" w:sz="0" w:space="0" w:color="auto"/>
        <w:bottom w:val="none" w:sz="0" w:space="0" w:color="auto"/>
        <w:right w:val="none" w:sz="0" w:space="0" w:color="auto"/>
      </w:divBdr>
    </w:div>
    <w:div w:id="18674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EBF2E24B3A2479E53EBF6B5F0EF9D" ma:contentTypeVersion="5" ma:contentTypeDescription="Create a new document." ma:contentTypeScope="" ma:versionID="c89cb3923b5d0e3c385dbc2ab0a63540">
  <xsd:schema xmlns:xsd="http://www.w3.org/2001/XMLSchema" xmlns:xs="http://www.w3.org/2001/XMLSchema" xmlns:p="http://schemas.microsoft.com/office/2006/metadata/properties" xmlns:ns3="93dbcf64-66e4-4433-bdf4-a87388682618" targetNamespace="http://schemas.microsoft.com/office/2006/metadata/properties" ma:root="true" ma:fieldsID="6b79d3350960ff17330e1f713d529290" ns3:_="">
    <xsd:import namespace="93dbcf64-66e4-4433-bdf4-a8738868261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bcf64-66e4-4433-bdf4-a8738868261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52E5E-CB8B-4CF9-B331-B073EC47D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bcf64-66e4-4433-bdf4-a87388682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AC151E-FE35-435C-AAA9-0DDC27F635CD}">
  <ds:schemaRefs>
    <ds:schemaRef ds:uri="http://schemas.microsoft.com/sharepoint/v3/contenttype/forms"/>
  </ds:schemaRefs>
</ds:datastoreItem>
</file>

<file path=customXml/itemProps3.xml><?xml version="1.0" encoding="utf-8"?>
<ds:datastoreItem xmlns:ds="http://schemas.openxmlformats.org/officeDocument/2006/customXml" ds:itemID="{80D6C68F-2D2C-461F-9A56-779D28A017FC}">
  <ds:schemaRefs>
    <ds:schemaRef ds:uri="http://purl.org/dc/terms/"/>
    <ds:schemaRef ds:uri="http://www.w3.org/XML/1998/namespace"/>
    <ds:schemaRef ds:uri="http://schemas.microsoft.com/office/2006/documentManagement/types"/>
    <ds:schemaRef ds:uri="http://schemas.microsoft.com/office/infopath/2007/PartnerControls"/>
    <ds:schemaRef ds:uri="http://purl.org/dc/dcmitype/"/>
    <ds:schemaRef ds:uri="93dbcf64-66e4-4433-bdf4-a87388682618"/>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2025-04-20T16:17:00Z</dcterms:created>
  <dcterms:modified xsi:type="dcterms:W3CDTF">2025-04-20T16:17:00Z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0x010100F77EBF2E24B3A2479E53EBF6B5F0EF9D</vt:lpwstr>
  </property>
</Properties>
</file>