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F8F7F" w14:textId="77777777" w:rsidR="00FC7953" w:rsidRPr="00C84764" w:rsidRDefault="00000000" w:rsidP="00C84764">
      <w:pPr>
        <w:pStyle w:val="Heading1"/>
        <w:jc w:val="both"/>
        <w:rPr>
          <w:color w:val="auto"/>
          <w:sz w:val="36"/>
          <w:szCs w:val="36"/>
        </w:rPr>
      </w:pPr>
      <w:r w:rsidRPr="00C84764">
        <w:rPr>
          <w:color w:val="auto"/>
          <w:sz w:val="36"/>
          <w:szCs w:val="36"/>
        </w:rPr>
        <w:t>IPL Analysis Dashboard (2008–2019) – Project Documentation</w:t>
      </w:r>
    </w:p>
    <w:p w14:paraId="71B0BBF2" w14:textId="77777777" w:rsidR="00FC7953" w:rsidRPr="00C84764" w:rsidRDefault="00000000" w:rsidP="00C84764">
      <w:pPr>
        <w:pStyle w:val="Heading2"/>
        <w:jc w:val="both"/>
        <w:rPr>
          <w:color w:val="auto"/>
          <w:sz w:val="28"/>
          <w:szCs w:val="28"/>
        </w:rPr>
      </w:pPr>
      <w:r w:rsidRPr="00C84764">
        <w:rPr>
          <w:color w:val="auto"/>
          <w:sz w:val="28"/>
          <w:szCs w:val="28"/>
        </w:rPr>
        <w:t>1. Problem Statement</w:t>
      </w:r>
    </w:p>
    <w:p w14:paraId="242737B0" w14:textId="77777777" w:rsidR="00FC7953" w:rsidRPr="00C84764" w:rsidRDefault="00000000" w:rsidP="00C84764">
      <w:pPr>
        <w:jc w:val="both"/>
        <w:rPr>
          <w:sz w:val="24"/>
          <w:szCs w:val="24"/>
        </w:rPr>
      </w:pPr>
      <w:r w:rsidRPr="00C84764">
        <w:rPr>
          <w:sz w:val="24"/>
          <w:szCs w:val="24"/>
        </w:rPr>
        <w:t>The Indian Premier League (IPL), being one of the most popular cricket tournaments globally, has accumulated extensive data over the years from 2008 to 2019. However, the raw match data—including team performances, player statistics, and match decisions—was difficult to interpret due to lack of organization and interactive tools. The challenge was to transform this data into a meaningful format that offers clear insights into team consistency, player performances, and match trends to aid analysts, fans, and strategists.</w:t>
      </w:r>
    </w:p>
    <w:p w14:paraId="0F902FAF" w14:textId="77777777" w:rsidR="00FC7953" w:rsidRPr="00C84764" w:rsidRDefault="00000000" w:rsidP="00C84764">
      <w:pPr>
        <w:pStyle w:val="Heading2"/>
        <w:jc w:val="both"/>
        <w:rPr>
          <w:color w:val="auto"/>
          <w:sz w:val="28"/>
          <w:szCs w:val="28"/>
        </w:rPr>
      </w:pPr>
      <w:r w:rsidRPr="00C84764">
        <w:rPr>
          <w:color w:val="auto"/>
          <w:sz w:val="28"/>
          <w:szCs w:val="28"/>
        </w:rPr>
        <w:t>2. Project Abstract</w:t>
      </w:r>
    </w:p>
    <w:p w14:paraId="298210C3" w14:textId="77777777" w:rsidR="00FC7953" w:rsidRPr="00C84764" w:rsidRDefault="00000000" w:rsidP="00C84764">
      <w:pPr>
        <w:jc w:val="both"/>
        <w:rPr>
          <w:sz w:val="24"/>
          <w:szCs w:val="24"/>
        </w:rPr>
      </w:pPr>
      <w:r w:rsidRPr="00C84764">
        <w:rPr>
          <w:sz w:val="24"/>
          <w:szCs w:val="24"/>
        </w:rPr>
        <w:t>This project was designed to build a visually engaging, interactive IPL analysis dashboard using Microsoft Power BI. The dataset included attributes like match winners, total runs, top batsmen, bowlers, toss decisions, and match awards. Through data transformation, cleansing, and visualization in Power BI, the final report allows dynamic exploration across seasons, teams, and players.</w:t>
      </w:r>
    </w:p>
    <w:p w14:paraId="7DC9C78D" w14:textId="77777777" w:rsidR="00FC7953" w:rsidRPr="00C84764" w:rsidRDefault="00000000" w:rsidP="00C84764">
      <w:pPr>
        <w:jc w:val="both"/>
        <w:rPr>
          <w:sz w:val="24"/>
          <w:szCs w:val="24"/>
        </w:rPr>
      </w:pPr>
      <w:r w:rsidRPr="00C84764">
        <w:rPr>
          <w:sz w:val="24"/>
          <w:szCs w:val="24"/>
        </w:rPr>
        <w:t>Data Preparation Included:</w:t>
      </w:r>
    </w:p>
    <w:p w14:paraId="40F96DB3" w14:textId="296845D0" w:rsidR="00FC7953" w:rsidRPr="00C84764" w:rsidRDefault="00000000" w:rsidP="00C84764">
      <w:pPr>
        <w:pStyle w:val="ListBullet"/>
        <w:jc w:val="both"/>
        <w:rPr>
          <w:sz w:val="24"/>
          <w:szCs w:val="24"/>
        </w:rPr>
      </w:pPr>
      <w:r w:rsidRPr="00C84764">
        <w:rPr>
          <w:sz w:val="24"/>
          <w:szCs w:val="24"/>
        </w:rPr>
        <w:t>Data source: Cleaned IPL dataset (CSV/Excel) for seasons 2008 to 2019.</w:t>
      </w:r>
    </w:p>
    <w:p w14:paraId="3BF24112" w14:textId="77D5EB0F" w:rsidR="00FC7953" w:rsidRPr="00C84764" w:rsidRDefault="00000000" w:rsidP="00C84764">
      <w:pPr>
        <w:pStyle w:val="ListBullet"/>
        <w:jc w:val="both"/>
        <w:rPr>
          <w:sz w:val="24"/>
          <w:szCs w:val="24"/>
        </w:rPr>
      </w:pPr>
      <w:r w:rsidRPr="00C84764">
        <w:rPr>
          <w:sz w:val="24"/>
          <w:szCs w:val="24"/>
        </w:rPr>
        <w:t>Missing or inconsistent values were handled (e.g., blank player of the match, standardizing team names).</w:t>
      </w:r>
    </w:p>
    <w:p w14:paraId="57B72F99" w14:textId="3451FA5F" w:rsidR="00FC7953" w:rsidRPr="00C84764" w:rsidRDefault="00000000" w:rsidP="00C84764">
      <w:pPr>
        <w:pStyle w:val="ListBullet"/>
        <w:jc w:val="both"/>
        <w:rPr>
          <w:sz w:val="24"/>
          <w:szCs w:val="24"/>
        </w:rPr>
      </w:pPr>
      <w:r w:rsidRPr="00C84764">
        <w:rPr>
          <w:sz w:val="24"/>
          <w:szCs w:val="24"/>
        </w:rPr>
        <w:t>Added calculated columns/measures using DAX (Data Analysis Expressions).</w:t>
      </w:r>
    </w:p>
    <w:p w14:paraId="29A9D52E" w14:textId="77777777" w:rsidR="00FC7953" w:rsidRPr="00C84764" w:rsidRDefault="00000000" w:rsidP="00C84764">
      <w:pPr>
        <w:pStyle w:val="Heading2"/>
        <w:jc w:val="both"/>
        <w:rPr>
          <w:color w:val="000000" w:themeColor="text1"/>
          <w:sz w:val="28"/>
          <w:szCs w:val="28"/>
        </w:rPr>
      </w:pPr>
      <w:r w:rsidRPr="00C84764">
        <w:rPr>
          <w:color w:val="000000" w:themeColor="text1"/>
          <w:sz w:val="28"/>
          <w:szCs w:val="28"/>
        </w:rPr>
        <w:t>3. Proposed Solution</w:t>
      </w:r>
    </w:p>
    <w:p w14:paraId="7363FBF5" w14:textId="77777777" w:rsidR="00FC7953" w:rsidRPr="00C84764" w:rsidRDefault="00000000" w:rsidP="00C84764">
      <w:pPr>
        <w:jc w:val="both"/>
        <w:rPr>
          <w:sz w:val="24"/>
          <w:szCs w:val="24"/>
        </w:rPr>
      </w:pPr>
      <w:r w:rsidRPr="00C84764">
        <w:rPr>
          <w:sz w:val="24"/>
          <w:szCs w:val="24"/>
        </w:rPr>
        <w:t>The IPL Dashboard was built using Power BI, covering the following components:</w:t>
      </w:r>
    </w:p>
    <w:p w14:paraId="5DC5D353" w14:textId="77777777" w:rsidR="00FC7953" w:rsidRPr="00C84764" w:rsidRDefault="00000000" w:rsidP="00C84764">
      <w:pPr>
        <w:pStyle w:val="ListBullet"/>
        <w:numPr>
          <w:ilvl w:val="0"/>
          <w:numId w:val="10"/>
        </w:numPr>
        <w:jc w:val="both"/>
        <w:rPr>
          <w:sz w:val="24"/>
          <w:szCs w:val="24"/>
        </w:rPr>
      </w:pPr>
      <w:r w:rsidRPr="00C84764">
        <w:rPr>
          <w:sz w:val="24"/>
          <w:szCs w:val="24"/>
        </w:rPr>
        <w:t>Data Transformation and Modeling:</w:t>
      </w:r>
    </w:p>
    <w:p w14:paraId="0948F198" w14:textId="44FA8A2A" w:rsidR="00FC7953" w:rsidRPr="00C84764" w:rsidRDefault="00000000" w:rsidP="00C84764">
      <w:pPr>
        <w:pStyle w:val="ListBullet"/>
        <w:numPr>
          <w:ilvl w:val="0"/>
          <w:numId w:val="11"/>
        </w:numPr>
        <w:jc w:val="both"/>
        <w:rPr>
          <w:sz w:val="24"/>
          <w:szCs w:val="24"/>
        </w:rPr>
      </w:pPr>
      <w:r w:rsidRPr="00C84764">
        <w:rPr>
          <w:sz w:val="24"/>
          <w:szCs w:val="24"/>
        </w:rPr>
        <w:t>Cleaned columns: Removed null values from match-winner, player of the match, etc.</w:t>
      </w:r>
    </w:p>
    <w:p w14:paraId="4E6910E9" w14:textId="5D88EDDC" w:rsidR="00FC7953" w:rsidRPr="00C84764" w:rsidRDefault="00000000" w:rsidP="00C84764">
      <w:pPr>
        <w:pStyle w:val="ListBullet"/>
        <w:numPr>
          <w:ilvl w:val="0"/>
          <w:numId w:val="11"/>
        </w:numPr>
        <w:jc w:val="both"/>
        <w:rPr>
          <w:sz w:val="24"/>
          <w:szCs w:val="24"/>
        </w:rPr>
      </w:pPr>
      <w:r w:rsidRPr="00C84764">
        <w:rPr>
          <w:sz w:val="24"/>
          <w:szCs w:val="24"/>
        </w:rPr>
        <w:t>Calculated fields: Total Runs, Season filters, Strike Rate &amp; Economy Rate</w:t>
      </w:r>
    </w:p>
    <w:p w14:paraId="2FBA996E" w14:textId="22784AB4" w:rsidR="00FC7953" w:rsidRPr="00C84764" w:rsidRDefault="00000000" w:rsidP="00C84764">
      <w:pPr>
        <w:pStyle w:val="ListBullet"/>
        <w:numPr>
          <w:ilvl w:val="0"/>
          <w:numId w:val="11"/>
        </w:numPr>
        <w:jc w:val="both"/>
        <w:rPr>
          <w:sz w:val="24"/>
          <w:szCs w:val="24"/>
        </w:rPr>
      </w:pPr>
      <w:r w:rsidRPr="00C84764">
        <w:rPr>
          <w:sz w:val="24"/>
          <w:szCs w:val="24"/>
        </w:rPr>
        <w:t>Relationships established between match, delivery, and player tables</w:t>
      </w:r>
    </w:p>
    <w:p w14:paraId="0ACCBECC" w14:textId="77777777" w:rsidR="00C84764" w:rsidRPr="00C84764" w:rsidRDefault="00C84764" w:rsidP="00C84764">
      <w:pPr>
        <w:pStyle w:val="ListBullet"/>
        <w:numPr>
          <w:ilvl w:val="0"/>
          <w:numId w:val="0"/>
        </w:numPr>
        <w:ind w:left="360"/>
        <w:jc w:val="both"/>
        <w:rPr>
          <w:sz w:val="24"/>
          <w:szCs w:val="24"/>
        </w:rPr>
      </w:pPr>
    </w:p>
    <w:p w14:paraId="249CE22F" w14:textId="77777777" w:rsidR="00FC7953" w:rsidRPr="00C84764" w:rsidRDefault="00000000" w:rsidP="00C84764">
      <w:pPr>
        <w:pStyle w:val="ListBullet"/>
        <w:numPr>
          <w:ilvl w:val="0"/>
          <w:numId w:val="13"/>
        </w:numPr>
        <w:jc w:val="both"/>
        <w:rPr>
          <w:sz w:val="24"/>
          <w:szCs w:val="24"/>
        </w:rPr>
      </w:pPr>
      <w:r w:rsidRPr="00C84764">
        <w:rPr>
          <w:sz w:val="24"/>
          <w:szCs w:val="24"/>
        </w:rPr>
        <w:t>Power BI Visualizations:</w:t>
      </w:r>
    </w:p>
    <w:p w14:paraId="319DFB05" w14:textId="73FC8C3F" w:rsidR="00FC7953" w:rsidRPr="00C84764" w:rsidRDefault="00000000" w:rsidP="00C84764">
      <w:pPr>
        <w:pStyle w:val="ListBullet"/>
        <w:numPr>
          <w:ilvl w:val="0"/>
          <w:numId w:val="12"/>
        </w:numPr>
        <w:jc w:val="both"/>
        <w:rPr>
          <w:sz w:val="24"/>
          <w:szCs w:val="24"/>
        </w:rPr>
      </w:pPr>
      <w:r w:rsidRPr="00C84764">
        <w:rPr>
          <w:sz w:val="24"/>
          <w:szCs w:val="24"/>
        </w:rPr>
        <w:t>Bar Charts: Top teams, runs by team, top batsmen</w:t>
      </w:r>
    </w:p>
    <w:p w14:paraId="14B3AF68" w14:textId="63AD702A" w:rsidR="00FC7953" w:rsidRPr="00C84764" w:rsidRDefault="00000000" w:rsidP="00C84764">
      <w:pPr>
        <w:pStyle w:val="ListBullet"/>
        <w:numPr>
          <w:ilvl w:val="0"/>
          <w:numId w:val="12"/>
        </w:numPr>
        <w:jc w:val="both"/>
        <w:rPr>
          <w:sz w:val="24"/>
          <w:szCs w:val="24"/>
        </w:rPr>
      </w:pPr>
      <w:r w:rsidRPr="00C84764">
        <w:rPr>
          <w:sz w:val="24"/>
          <w:szCs w:val="24"/>
        </w:rPr>
        <w:t>Column Charts: Top bowlers by wickets and economy</w:t>
      </w:r>
    </w:p>
    <w:p w14:paraId="4C5CF249" w14:textId="3BE8E80A" w:rsidR="00FC7953" w:rsidRPr="00C84764" w:rsidRDefault="00000000" w:rsidP="00C84764">
      <w:pPr>
        <w:pStyle w:val="ListBullet"/>
        <w:numPr>
          <w:ilvl w:val="0"/>
          <w:numId w:val="12"/>
        </w:numPr>
        <w:jc w:val="both"/>
        <w:rPr>
          <w:sz w:val="24"/>
          <w:szCs w:val="24"/>
        </w:rPr>
      </w:pPr>
      <w:r w:rsidRPr="00C84764">
        <w:rPr>
          <w:sz w:val="24"/>
          <w:szCs w:val="24"/>
        </w:rPr>
        <w:t>Pie Charts: Toss decision distribution</w:t>
      </w:r>
    </w:p>
    <w:p w14:paraId="24C7BBA1" w14:textId="24BD1BA0" w:rsidR="00FC7953" w:rsidRPr="00C84764" w:rsidRDefault="00000000" w:rsidP="00C84764">
      <w:pPr>
        <w:pStyle w:val="ListBullet"/>
        <w:numPr>
          <w:ilvl w:val="0"/>
          <w:numId w:val="12"/>
        </w:numPr>
        <w:jc w:val="both"/>
        <w:rPr>
          <w:sz w:val="24"/>
          <w:szCs w:val="24"/>
        </w:rPr>
      </w:pPr>
      <w:r w:rsidRPr="00C84764">
        <w:rPr>
          <w:sz w:val="24"/>
          <w:szCs w:val="24"/>
        </w:rPr>
        <w:t>Card Visuals: Latest match winner, Player of the match, Total runs</w:t>
      </w:r>
    </w:p>
    <w:p w14:paraId="1D75D28D" w14:textId="0440299A" w:rsidR="00FC7953" w:rsidRPr="00C84764" w:rsidRDefault="00000000" w:rsidP="00C84764">
      <w:pPr>
        <w:pStyle w:val="ListBullet"/>
        <w:numPr>
          <w:ilvl w:val="0"/>
          <w:numId w:val="12"/>
        </w:numPr>
        <w:jc w:val="both"/>
        <w:rPr>
          <w:sz w:val="24"/>
          <w:szCs w:val="24"/>
        </w:rPr>
      </w:pPr>
      <w:r w:rsidRPr="00C84764">
        <w:rPr>
          <w:sz w:val="24"/>
          <w:szCs w:val="24"/>
        </w:rPr>
        <w:t>Slicers: Season selection</w:t>
      </w:r>
    </w:p>
    <w:p w14:paraId="4C1B3481" w14:textId="1B39512A" w:rsidR="00FC7953" w:rsidRPr="00C84764" w:rsidRDefault="00000000" w:rsidP="00C84764">
      <w:pPr>
        <w:pStyle w:val="ListBullet"/>
        <w:numPr>
          <w:ilvl w:val="0"/>
          <w:numId w:val="12"/>
        </w:numPr>
        <w:jc w:val="both"/>
        <w:rPr>
          <w:sz w:val="24"/>
          <w:szCs w:val="24"/>
        </w:rPr>
      </w:pPr>
      <w:r w:rsidRPr="00C84764">
        <w:rPr>
          <w:sz w:val="24"/>
          <w:szCs w:val="24"/>
        </w:rPr>
        <w:t>Tooltips: Player/team stats on hover</w:t>
      </w:r>
    </w:p>
    <w:p w14:paraId="4ABA0511" w14:textId="77777777" w:rsidR="00FC7953" w:rsidRDefault="00000000" w:rsidP="00C84764">
      <w:pPr>
        <w:pStyle w:val="Heading2"/>
        <w:jc w:val="both"/>
        <w:rPr>
          <w:color w:val="auto"/>
        </w:rPr>
      </w:pPr>
      <w:r w:rsidRPr="00C84764">
        <w:rPr>
          <w:color w:val="auto"/>
        </w:rPr>
        <w:t>4. Flow Chart – Step-by-Step Process</w:t>
      </w:r>
    </w:p>
    <w:p w14:paraId="4A7EF0D9" w14:textId="77777777" w:rsidR="00C84764" w:rsidRPr="00C84764" w:rsidRDefault="00C84764" w:rsidP="00C84764">
      <w:pPr>
        <w:jc w:val="both"/>
      </w:pPr>
    </w:p>
    <w:p w14:paraId="5D612C99" w14:textId="77777777" w:rsidR="00FC7953" w:rsidRDefault="00000000" w:rsidP="00C84764">
      <w:pPr>
        <w:rPr>
          <w:sz w:val="24"/>
          <w:szCs w:val="24"/>
        </w:rPr>
      </w:pPr>
      <w:r w:rsidRPr="00C84764">
        <w:rPr>
          <w:sz w:val="24"/>
          <w:szCs w:val="24"/>
        </w:rPr>
        <w:t>Data Collection</w:t>
      </w:r>
      <w:r w:rsidRPr="00C84764">
        <w:rPr>
          <w:sz w:val="24"/>
          <w:szCs w:val="24"/>
        </w:rPr>
        <w:br/>
        <w:t>↓</w:t>
      </w:r>
      <w:r w:rsidRPr="00C84764">
        <w:rPr>
          <w:sz w:val="24"/>
          <w:szCs w:val="24"/>
        </w:rPr>
        <w:br/>
        <w:t>Raw IPL data from Kaggle/API/CSV (2008–2019)</w:t>
      </w:r>
      <w:r w:rsidRPr="00C84764">
        <w:rPr>
          <w:sz w:val="24"/>
          <w:szCs w:val="24"/>
        </w:rPr>
        <w:br/>
      </w:r>
      <w:r w:rsidRPr="00C84764">
        <w:rPr>
          <w:sz w:val="24"/>
          <w:szCs w:val="24"/>
        </w:rPr>
        <w:lastRenderedPageBreak/>
        <w:t>↓</w:t>
      </w:r>
      <w:r w:rsidRPr="00C84764">
        <w:rPr>
          <w:sz w:val="24"/>
          <w:szCs w:val="24"/>
        </w:rPr>
        <w:br/>
        <w:t>Data Cleaning &amp; Transformation (in Power BI)</w:t>
      </w:r>
      <w:r w:rsidRPr="00C84764">
        <w:rPr>
          <w:sz w:val="24"/>
          <w:szCs w:val="24"/>
        </w:rPr>
        <w:br/>
        <w:t>→ Handling nulls</w:t>
      </w:r>
      <w:r w:rsidRPr="00C84764">
        <w:rPr>
          <w:sz w:val="24"/>
          <w:szCs w:val="24"/>
        </w:rPr>
        <w:br/>
        <w:t>→ Creating calculated fields</w:t>
      </w:r>
      <w:r w:rsidRPr="00C84764">
        <w:rPr>
          <w:sz w:val="24"/>
          <w:szCs w:val="24"/>
        </w:rPr>
        <w:br/>
        <w:t>→ Creating lookup tables</w:t>
      </w:r>
      <w:r w:rsidRPr="00C84764">
        <w:rPr>
          <w:sz w:val="24"/>
          <w:szCs w:val="24"/>
        </w:rPr>
        <w:br/>
        <w:t>↓</w:t>
      </w:r>
      <w:r w:rsidRPr="00C84764">
        <w:rPr>
          <w:sz w:val="24"/>
          <w:szCs w:val="24"/>
        </w:rPr>
        <w:br/>
        <w:t>Data Modeling</w:t>
      </w:r>
      <w:r w:rsidRPr="00C84764">
        <w:rPr>
          <w:sz w:val="24"/>
          <w:szCs w:val="24"/>
        </w:rPr>
        <w:br/>
        <w:t>→ Setting table relationships</w:t>
      </w:r>
      <w:r w:rsidRPr="00C84764">
        <w:rPr>
          <w:sz w:val="24"/>
          <w:szCs w:val="24"/>
        </w:rPr>
        <w:br/>
        <w:t>↓</w:t>
      </w:r>
      <w:r w:rsidRPr="00C84764">
        <w:rPr>
          <w:sz w:val="24"/>
          <w:szCs w:val="24"/>
        </w:rPr>
        <w:br/>
        <w:t>Dashboard Creation</w:t>
      </w:r>
      <w:r w:rsidRPr="00C84764">
        <w:rPr>
          <w:sz w:val="24"/>
          <w:szCs w:val="24"/>
        </w:rPr>
        <w:br/>
        <w:t>→ Cards, Bar Charts, Pie Charts</w:t>
      </w:r>
      <w:r w:rsidRPr="00C84764">
        <w:rPr>
          <w:sz w:val="24"/>
          <w:szCs w:val="24"/>
        </w:rPr>
        <w:br/>
        <w:t>→ Slicers for season filtering</w:t>
      </w:r>
      <w:r w:rsidRPr="00C84764">
        <w:rPr>
          <w:sz w:val="24"/>
          <w:szCs w:val="24"/>
        </w:rPr>
        <w:br/>
        <w:t>↓</w:t>
      </w:r>
      <w:r w:rsidRPr="00C84764">
        <w:rPr>
          <w:sz w:val="24"/>
          <w:szCs w:val="24"/>
        </w:rPr>
        <w:br/>
        <w:t>Final Output</w:t>
      </w:r>
      <w:r w:rsidRPr="00C84764">
        <w:rPr>
          <w:sz w:val="24"/>
          <w:szCs w:val="24"/>
        </w:rPr>
        <w:br/>
        <w:t>→ Fully interactive IPL dashboard</w:t>
      </w:r>
    </w:p>
    <w:p w14:paraId="6A1F07A3" w14:textId="77777777" w:rsidR="00C84764" w:rsidRPr="00C84764" w:rsidRDefault="00C84764" w:rsidP="00C84764">
      <w:pPr>
        <w:jc w:val="both"/>
        <w:rPr>
          <w:sz w:val="24"/>
          <w:szCs w:val="24"/>
        </w:rPr>
      </w:pPr>
    </w:p>
    <w:p w14:paraId="73F8D819" w14:textId="77777777" w:rsidR="00FC7953" w:rsidRDefault="00000000" w:rsidP="00C84764">
      <w:pPr>
        <w:pStyle w:val="Heading2"/>
        <w:jc w:val="both"/>
        <w:rPr>
          <w:color w:val="auto"/>
          <w:sz w:val="28"/>
          <w:szCs w:val="28"/>
        </w:rPr>
      </w:pPr>
      <w:r w:rsidRPr="00C84764">
        <w:rPr>
          <w:color w:val="auto"/>
        </w:rPr>
        <w:t>5</w:t>
      </w:r>
      <w:r w:rsidRPr="00C84764">
        <w:rPr>
          <w:color w:val="auto"/>
          <w:sz w:val="28"/>
          <w:szCs w:val="28"/>
        </w:rPr>
        <w:t>. Output / Dashboard Insights</w:t>
      </w:r>
    </w:p>
    <w:p w14:paraId="056F9298" w14:textId="77777777" w:rsidR="00C84764" w:rsidRPr="00C84764" w:rsidRDefault="00C84764" w:rsidP="00C84764">
      <w:pPr>
        <w:jc w:val="both"/>
      </w:pPr>
    </w:p>
    <w:p w14:paraId="2C873437" w14:textId="77777777" w:rsidR="00FC7953" w:rsidRPr="00C84764" w:rsidRDefault="00000000" w:rsidP="00C84764">
      <w:pPr>
        <w:jc w:val="both"/>
        <w:rPr>
          <w:sz w:val="24"/>
          <w:szCs w:val="24"/>
        </w:rPr>
      </w:pPr>
      <w:r w:rsidRPr="00C84764">
        <w:rPr>
          <w:sz w:val="24"/>
          <w:szCs w:val="24"/>
        </w:rPr>
        <w:t>Key insights derived from the IPL dashboard:</w:t>
      </w:r>
    </w:p>
    <w:p w14:paraId="59EAE2A4" w14:textId="77777777" w:rsidR="00FC7953" w:rsidRPr="00C84764" w:rsidRDefault="00000000" w:rsidP="00C84764">
      <w:pPr>
        <w:pStyle w:val="ListBullet"/>
        <w:numPr>
          <w:ilvl w:val="0"/>
          <w:numId w:val="0"/>
        </w:numPr>
        <w:jc w:val="both"/>
        <w:rPr>
          <w:sz w:val="24"/>
          <w:szCs w:val="24"/>
        </w:rPr>
      </w:pPr>
      <w:r w:rsidRPr="00C84764">
        <w:rPr>
          <w:sz w:val="24"/>
          <w:szCs w:val="24"/>
        </w:rPr>
        <w:t>Team Performance:</w:t>
      </w:r>
    </w:p>
    <w:p w14:paraId="2305A46B" w14:textId="3BCE39E7" w:rsidR="00FC7953" w:rsidRPr="00C84764" w:rsidRDefault="00000000" w:rsidP="00C84764">
      <w:pPr>
        <w:pStyle w:val="ListBullet"/>
        <w:numPr>
          <w:ilvl w:val="0"/>
          <w:numId w:val="14"/>
        </w:numPr>
        <w:jc w:val="both"/>
        <w:rPr>
          <w:sz w:val="24"/>
          <w:szCs w:val="24"/>
        </w:rPr>
      </w:pPr>
      <w:r w:rsidRPr="00C84764">
        <w:rPr>
          <w:sz w:val="24"/>
          <w:szCs w:val="24"/>
        </w:rPr>
        <w:t>Mumbai Indians have the highest count of wins and lead in total team runs.</w:t>
      </w:r>
    </w:p>
    <w:p w14:paraId="2A81537F" w14:textId="589DD369" w:rsidR="00FC7953" w:rsidRPr="00C84764" w:rsidRDefault="00000000" w:rsidP="00C84764">
      <w:pPr>
        <w:pStyle w:val="ListBullet"/>
        <w:numPr>
          <w:ilvl w:val="0"/>
          <w:numId w:val="14"/>
        </w:numPr>
        <w:jc w:val="both"/>
        <w:rPr>
          <w:sz w:val="24"/>
          <w:szCs w:val="24"/>
        </w:rPr>
      </w:pPr>
      <w:r w:rsidRPr="00C84764">
        <w:rPr>
          <w:sz w:val="24"/>
          <w:szCs w:val="24"/>
        </w:rPr>
        <w:t>Chennai Super Kings and Kolkata Knight Riders are consistently in the top 3.</w:t>
      </w:r>
    </w:p>
    <w:p w14:paraId="3E6CF293" w14:textId="77777777" w:rsidR="00FC7953" w:rsidRPr="00C84764" w:rsidRDefault="00000000" w:rsidP="00C84764">
      <w:pPr>
        <w:pStyle w:val="ListBullet"/>
        <w:numPr>
          <w:ilvl w:val="0"/>
          <w:numId w:val="0"/>
        </w:numPr>
        <w:jc w:val="both"/>
        <w:rPr>
          <w:sz w:val="24"/>
          <w:szCs w:val="24"/>
        </w:rPr>
      </w:pPr>
      <w:r w:rsidRPr="00C84764">
        <w:rPr>
          <w:sz w:val="24"/>
          <w:szCs w:val="24"/>
        </w:rPr>
        <w:t>Player Analysis:</w:t>
      </w:r>
    </w:p>
    <w:p w14:paraId="74A2B728" w14:textId="095B33AD" w:rsidR="00FC7953" w:rsidRPr="00C84764" w:rsidRDefault="00000000" w:rsidP="00C84764">
      <w:pPr>
        <w:pStyle w:val="ListBullet"/>
        <w:numPr>
          <w:ilvl w:val="0"/>
          <w:numId w:val="14"/>
        </w:numPr>
        <w:jc w:val="both"/>
        <w:rPr>
          <w:sz w:val="24"/>
          <w:szCs w:val="24"/>
        </w:rPr>
      </w:pPr>
      <w:r w:rsidRPr="00C84764">
        <w:rPr>
          <w:sz w:val="24"/>
          <w:szCs w:val="24"/>
        </w:rPr>
        <w:t>Top Batsmen: Virat Kohli, Suresh Raina, Rohit Sharma.</w:t>
      </w:r>
    </w:p>
    <w:p w14:paraId="21597DDB" w14:textId="69925E74" w:rsidR="00FC7953" w:rsidRPr="00C84764" w:rsidRDefault="00000000" w:rsidP="00C84764">
      <w:pPr>
        <w:pStyle w:val="ListBullet"/>
        <w:numPr>
          <w:ilvl w:val="0"/>
          <w:numId w:val="14"/>
        </w:numPr>
        <w:jc w:val="both"/>
        <w:rPr>
          <w:sz w:val="24"/>
          <w:szCs w:val="24"/>
        </w:rPr>
      </w:pPr>
      <w:r w:rsidRPr="00C84764">
        <w:rPr>
          <w:sz w:val="24"/>
          <w:szCs w:val="24"/>
        </w:rPr>
        <w:t>Top Bowlers: Malinga, Bhuvneshwar Kumar, Yuzvendra Chahal.</w:t>
      </w:r>
    </w:p>
    <w:p w14:paraId="013E0C03" w14:textId="3BF37AE9" w:rsidR="00FC7953" w:rsidRPr="00C84764" w:rsidRDefault="00000000" w:rsidP="00C84764">
      <w:pPr>
        <w:pStyle w:val="ListBullet"/>
        <w:numPr>
          <w:ilvl w:val="0"/>
          <w:numId w:val="14"/>
        </w:numPr>
        <w:jc w:val="both"/>
        <w:rPr>
          <w:sz w:val="24"/>
          <w:szCs w:val="24"/>
        </w:rPr>
      </w:pPr>
      <w:r w:rsidRPr="00C84764">
        <w:rPr>
          <w:sz w:val="24"/>
          <w:szCs w:val="24"/>
        </w:rPr>
        <w:t>Strike Rate Insight: Warner and Gayle have explosive strike rates.</w:t>
      </w:r>
    </w:p>
    <w:p w14:paraId="445F6D36" w14:textId="77777777" w:rsidR="00FC7953" w:rsidRPr="00C84764" w:rsidRDefault="00000000" w:rsidP="00C84764">
      <w:pPr>
        <w:pStyle w:val="ListBullet"/>
        <w:numPr>
          <w:ilvl w:val="0"/>
          <w:numId w:val="0"/>
        </w:numPr>
        <w:jc w:val="both"/>
        <w:rPr>
          <w:sz w:val="24"/>
          <w:szCs w:val="24"/>
        </w:rPr>
      </w:pPr>
      <w:r w:rsidRPr="00C84764">
        <w:rPr>
          <w:sz w:val="24"/>
          <w:szCs w:val="24"/>
        </w:rPr>
        <w:t>Toss &amp; Match Decisions:</w:t>
      </w:r>
    </w:p>
    <w:p w14:paraId="1BED8B36" w14:textId="42DC7DEE" w:rsidR="00FC7953" w:rsidRPr="00C84764" w:rsidRDefault="00000000" w:rsidP="00C84764">
      <w:pPr>
        <w:pStyle w:val="ListBullet"/>
        <w:numPr>
          <w:ilvl w:val="0"/>
          <w:numId w:val="14"/>
        </w:numPr>
        <w:jc w:val="both"/>
        <w:rPr>
          <w:sz w:val="24"/>
          <w:szCs w:val="24"/>
        </w:rPr>
      </w:pPr>
      <w:r w:rsidRPr="00C84764">
        <w:rPr>
          <w:sz w:val="24"/>
          <w:szCs w:val="24"/>
        </w:rPr>
        <w:t>61.24% teams opt to field first.</w:t>
      </w:r>
    </w:p>
    <w:p w14:paraId="0302465A" w14:textId="720F751D" w:rsidR="00FC7953" w:rsidRPr="00C84764" w:rsidRDefault="00000000" w:rsidP="00C84764">
      <w:pPr>
        <w:pStyle w:val="ListBullet"/>
        <w:numPr>
          <w:ilvl w:val="0"/>
          <w:numId w:val="14"/>
        </w:numPr>
        <w:jc w:val="both"/>
        <w:rPr>
          <w:sz w:val="24"/>
          <w:szCs w:val="24"/>
        </w:rPr>
      </w:pPr>
      <w:r w:rsidRPr="00C84764">
        <w:rPr>
          <w:sz w:val="24"/>
          <w:szCs w:val="24"/>
        </w:rPr>
        <w:t>Player of the Match (latest): JJ Bumrah</w:t>
      </w:r>
    </w:p>
    <w:p w14:paraId="095192DC" w14:textId="77777777" w:rsidR="00FC7953" w:rsidRPr="00C84764" w:rsidRDefault="00000000" w:rsidP="00C84764">
      <w:pPr>
        <w:pStyle w:val="ListBullet"/>
        <w:numPr>
          <w:ilvl w:val="0"/>
          <w:numId w:val="0"/>
        </w:numPr>
        <w:jc w:val="both"/>
        <w:rPr>
          <w:sz w:val="24"/>
          <w:szCs w:val="24"/>
        </w:rPr>
      </w:pPr>
      <w:r w:rsidRPr="00C84764">
        <w:rPr>
          <w:sz w:val="24"/>
          <w:szCs w:val="24"/>
        </w:rPr>
        <w:t>Run Totals:</w:t>
      </w:r>
    </w:p>
    <w:p w14:paraId="197BC330" w14:textId="3C763230" w:rsidR="00FC7953" w:rsidRPr="00C84764" w:rsidRDefault="00000000" w:rsidP="00C84764">
      <w:pPr>
        <w:pStyle w:val="ListBullet"/>
        <w:numPr>
          <w:ilvl w:val="0"/>
          <w:numId w:val="14"/>
        </w:numPr>
        <w:jc w:val="both"/>
        <w:rPr>
          <w:sz w:val="24"/>
          <w:szCs w:val="24"/>
        </w:rPr>
      </w:pPr>
      <w:r w:rsidRPr="00C84764">
        <w:rPr>
          <w:sz w:val="24"/>
          <w:szCs w:val="24"/>
        </w:rPr>
        <w:t>Total runs across seasons: 235K+</w:t>
      </w:r>
    </w:p>
    <w:p w14:paraId="3BFBDAED" w14:textId="77777777" w:rsidR="00FC7953" w:rsidRPr="00C84764" w:rsidRDefault="00000000" w:rsidP="00C84764">
      <w:pPr>
        <w:pStyle w:val="Heading2"/>
        <w:jc w:val="both"/>
        <w:rPr>
          <w:color w:val="auto"/>
          <w:sz w:val="28"/>
          <w:szCs w:val="28"/>
        </w:rPr>
      </w:pPr>
      <w:r w:rsidRPr="00C84764">
        <w:rPr>
          <w:color w:val="auto"/>
          <w:sz w:val="28"/>
          <w:szCs w:val="28"/>
        </w:rPr>
        <w:t>6. Future Scope</w:t>
      </w:r>
    </w:p>
    <w:p w14:paraId="6F72D077" w14:textId="77777777" w:rsidR="00C84764" w:rsidRPr="00C84764" w:rsidRDefault="00C84764" w:rsidP="00C84764">
      <w:pPr>
        <w:jc w:val="both"/>
      </w:pPr>
    </w:p>
    <w:p w14:paraId="480A802A" w14:textId="77777777" w:rsidR="00FC7953" w:rsidRPr="00C84764" w:rsidRDefault="00000000" w:rsidP="00C84764">
      <w:pPr>
        <w:jc w:val="both"/>
        <w:rPr>
          <w:sz w:val="24"/>
          <w:szCs w:val="24"/>
        </w:rPr>
      </w:pPr>
      <w:r w:rsidRPr="00C84764">
        <w:rPr>
          <w:sz w:val="24"/>
          <w:szCs w:val="24"/>
        </w:rPr>
        <w:t>This project opens up possibilities for deeper cricket analytics:</w:t>
      </w:r>
    </w:p>
    <w:p w14:paraId="55E3A71E" w14:textId="77777777" w:rsidR="00FC7953" w:rsidRPr="00C84764" w:rsidRDefault="00000000" w:rsidP="00C84764">
      <w:pPr>
        <w:pStyle w:val="ListBullet"/>
        <w:numPr>
          <w:ilvl w:val="0"/>
          <w:numId w:val="21"/>
        </w:numPr>
        <w:jc w:val="both"/>
        <w:rPr>
          <w:sz w:val="24"/>
          <w:szCs w:val="24"/>
        </w:rPr>
      </w:pPr>
      <w:r w:rsidRPr="00C84764">
        <w:rPr>
          <w:sz w:val="24"/>
          <w:szCs w:val="24"/>
        </w:rPr>
        <w:t>Advanced Performance Trends:</w:t>
      </w:r>
    </w:p>
    <w:p w14:paraId="198F1E44" w14:textId="310992F1" w:rsidR="00FC7953" w:rsidRPr="00C84764" w:rsidRDefault="00000000" w:rsidP="00C84764">
      <w:pPr>
        <w:pStyle w:val="ListBullet"/>
        <w:numPr>
          <w:ilvl w:val="0"/>
          <w:numId w:val="22"/>
        </w:numPr>
        <w:rPr>
          <w:sz w:val="24"/>
          <w:szCs w:val="24"/>
        </w:rPr>
      </w:pPr>
      <w:r w:rsidRPr="00C84764">
        <w:rPr>
          <w:sz w:val="24"/>
          <w:szCs w:val="24"/>
        </w:rPr>
        <w:t>Season-over-season player comparisons</w:t>
      </w:r>
      <w:r w:rsidRPr="00C84764">
        <w:rPr>
          <w:sz w:val="24"/>
          <w:szCs w:val="24"/>
        </w:rPr>
        <w:br/>
        <w:t>Venue-wise win ratios</w:t>
      </w:r>
    </w:p>
    <w:p w14:paraId="2288CD8E" w14:textId="77777777" w:rsidR="00FC7953" w:rsidRPr="00C84764" w:rsidRDefault="00000000" w:rsidP="00C84764">
      <w:pPr>
        <w:pStyle w:val="ListBullet"/>
        <w:numPr>
          <w:ilvl w:val="0"/>
          <w:numId w:val="17"/>
        </w:numPr>
        <w:jc w:val="both"/>
        <w:rPr>
          <w:sz w:val="24"/>
          <w:szCs w:val="24"/>
        </w:rPr>
      </w:pPr>
      <w:r w:rsidRPr="00C84764">
        <w:rPr>
          <w:sz w:val="24"/>
          <w:szCs w:val="24"/>
        </w:rPr>
        <w:t>Predictive Analysis (Power BI with Python/R):</w:t>
      </w:r>
    </w:p>
    <w:p w14:paraId="7542728F" w14:textId="719DF938" w:rsidR="00FC7953" w:rsidRPr="00C84764" w:rsidRDefault="00000000" w:rsidP="00C84764">
      <w:pPr>
        <w:pStyle w:val="ListBullet"/>
        <w:numPr>
          <w:ilvl w:val="0"/>
          <w:numId w:val="16"/>
        </w:numPr>
        <w:jc w:val="both"/>
        <w:rPr>
          <w:sz w:val="24"/>
          <w:szCs w:val="24"/>
        </w:rPr>
      </w:pPr>
      <w:r w:rsidRPr="00C84764">
        <w:rPr>
          <w:sz w:val="24"/>
          <w:szCs w:val="24"/>
        </w:rPr>
        <w:lastRenderedPageBreak/>
        <w:t xml:space="preserve">Forecast runs or </w:t>
      </w:r>
      <w:proofErr w:type="gramStart"/>
      <w:r w:rsidRPr="00C84764">
        <w:rPr>
          <w:sz w:val="24"/>
          <w:szCs w:val="24"/>
        </w:rPr>
        <w:t>win</w:t>
      </w:r>
      <w:proofErr w:type="gramEnd"/>
      <w:r w:rsidRPr="00C84764">
        <w:rPr>
          <w:sz w:val="24"/>
          <w:szCs w:val="24"/>
        </w:rPr>
        <w:t xml:space="preserve"> probabilities</w:t>
      </w:r>
    </w:p>
    <w:p w14:paraId="1131DE13" w14:textId="77777777" w:rsidR="00FC7953" w:rsidRPr="00C84764" w:rsidRDefault="00000000" w:rsidP="00C84764">
      <w:pPr>
        <w:pStyle w:val="ListBullet"/>
        <w:numPr>
          <w:ilvl w:val="0"/>
          <w:numId w:val="18"/>
        </w:numPr>
        <w:jc w:val="both"/>
        <w:rPr>
          <w:sz w:val="24"/>
          <w:szCs w:val="24"/>
        </w:rPr>
      </w:pPr>
      <w:r w:rsidRPr="00C84764">
        <w:rPr>
          <w:sz w:val="24"/>
          <w:szCs w:val="24"/>
        </w:rPr>
        <w:t>Team/Player Profiling:</w:t>
      </w:r>
    </w:p>
    <w:p w14:paraId="412137C6" w14:textId="30002129" w:rsidR="00FC7953" w:rsidRPr="00C84764" w:rsidRDefault="00000000" w:rsidP="00C84764">
      <w:pPr>
        <w:pStyle w:val="ListBullet"/>
        <w:numPr>
          <w:ilvl w:val="0"/>
          <w:numId w:val="16"/>
        </w:numPr>
        <w:jc w:val="both"/>
        <w:rPr>
          <w:sz w:val="24"/>
          <w:szCs w:val="24"/>
        </w:rPr>
      </w:pPr>
      <w:r w:rsidRPr="00C84764">
        <w:rPr>
          <w:sz w:val="24"/>
          <w:szCs w:val="24"/>
        </w:rPr>
        <w:t>Cluster players by role/performance</w:t>
      </w:r>
    </w:p>
    <w:p w14:paraId="32657B9A" w14:textId="77777777" w:rsidR="00FC7953" w:rsidRPr="00C84764" w:rsidRDefault="00000000" w:rsidP="00C84764">
      <w:pPr>
        <w:pStyle w:val="ListBullet"/>
        <w:numPr>
          <w:ilvl w:val="0"/>
          <w:numId w:val="19"/>
        </w:numPr>
        <w:jc w:val="both"/>
        <w:rPr>
          <w:sz w:val="24"/>
          <w:szCs w:val="24"/>
        </w:rPr>
      </w:pPr>
      <w:r w:rsidRPr="00C84764">
        <w:rPr>
          <w:sz w:val="24"/>
          <w:szCs w:val="24"/>
        </w:rPr>
        <w:t>Live Match Integration:</w:t>
      </w:r>
    </w:p>
    <w:p w14:paraId="7A438029" w14:textId="2A370D96" w:rsidR="00FC7953" w:rsidRPr="00C84764" w:rsidRDefault="00000000" w:rsidP="00C84764">
      <w:pPr>
        <w:pStyle w:val="ListBullet"/>
        <w:numPr>
          <w:ilvl w:val="0"/>
          <w:numId w:val="16"/>
        </w:numPr>
        <w:jc w:val="both"/>
        <w:rPr>
          <w:sz w:val="24"/>
          <w:szCs w:val="24"/>
        </w:rPr>
      </w:pPr>
      <w:r w:rsidRPr="00C84764">
        <w:rPr>
          <w:sz w:val="24"/>
          <w:szCs w:val="24"/>
        </w:rPr>
        <w:t>Connect to live data feeds for real-time dashboards</w:t>
      </w:r>
    </w:p>
    <w:p w14:paraId="0A988E19" w14:textId="77777777" w:rsidR="00FC7953" w:rsidRPr="00C84764" w:rsidRDefault="00000000" w:rsidP="00C84764">
      <w:pPr>
        <w:pStyle w:val="ListBullet"/>
        <w:numPr>
          <w:ilvl w:val="0"/>
          <w:numId w:val="20"/>
        </w:numPr>
        <w:jc w:val="both"/>
        <w:rPr>
          <w:sz w:val="24"/>
          <w:szCs w:val="24"/>
        </w:rPr>
      </w:pPr>
      <w:r w:rsidRPr="00C84764">
        <w:rPr>
          <w:sz w:val="24"/>
          <w:szCs w:val="24"/>
        </w:rPr>
        <w:t>Fan Engagement Dashboards:</w:t>
      </w:r>
    </w:p>
    <w:p w14:paraId="19900976" w14:textId="24F9DB2A" w:rsidR="00FC7953" w:rsidRDefault="00000000" w:rsidP="00C84764">
      <w:pPr>
        <w:pStyle w:val="ListBullet"/>
        <w:numPr>
          <w:ilvl w:val="0"/>
          <w:numId w:val="16"/>
        </w:numPr>
        <w:jc w:val="both"/>
        <w:rPr>
          <w:sz w:val="24"/>
          <w:szCs w:val="24"/>
        </w:rPr>
      </w:pPr>
      <w:r w:rsidRPr="00C84764">
        <w:rPr>
          <w:sz w:val="24"/>
          <w:szCs w:val="24"/>
        </w:rPr>
        <w:t>Fantasy league data integration and insights</w:t>
      </w:r>
    </w:p>
    <w:p w14:paraId="542260F3" w14:textId="77777777" w:rsidR="00C84764" w:rsidRDefault="00C84764" w:rsidP="00C84764">
      <w:pPr>
        <w:pStyle w:val="ListBullet"/>
        <w:numPr>
          <w:ilvl w:val="0"/>
          <w:numId w:val="0"/>
        </w:numPr>
        <w:ind w:left="360"/>
        <w:jc w:val="both"/>
        <w:rPr>
          <w:sz w:val="24"/>
          <w:szCs w:val="24"/>
        </w:rPr>
      </w:pPr>
    </w:p>
    <w:p w14:paraId="556B27F8" w14:textId="34A980FF" w:rsidR="00C84764" w:rsidRDefault="00C84764" w:rsidP="00C84764">
      <w:pPr>
        <w:pStyle w:val="Heading2"/>
        <w:jc w:val="both"/>
        <w:rPr>
          <w:color w:val="auto"/>
          <w:sz w:val="28"/>
          <w:szCs w:val="28"/>
        </w:rPr>
      </w:pPr>
      <w:r w:rsidRPr="00C84764">
        <w:rPr>
          <w:color w:val="auto"/>
          <w:sz w:val="28"/>
          <w:szCs w:val="28"/>
        </w:rPr>
        <w:t xml:space="preserve">6. </w:t>
      </w:r>
      <w:r>
        <w:rPr>
          <w:color w:val="auto"/>
          <w:sz w:val="28"/>
          <w:szCs w:val="28"/>
        </w:rPr>
        <w:t>Screenshot</w:t>
      </w:r>
    </w:p>
    <w:p w14:paraId="0F27ABF7" w14:textId="1DD2ADEC" w:rsidR="00C84764" w:rsidRPr="00C84764" w:rsidRDefault="0092694B" w:rsidP="00C84764">
      <w:r w:rsidRPr="0092694B">
        <w:rPr>
          <w:sz w:val="24"/>
          <w:szCs w:val="24"/>
        </w:rPr>
        <w:drawing>
          <wp:inline distT="0" distB="0" distL="0" distR="0" wp14:anchorId="3666F2FA" wp14:editId="4C13050D">
            <wp:extent cx="6858000" cy="3848100"/>
            <wp:effectExtent l="0" t="0" r="0" b="0"/>
            <wp:docPr id="98111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15756" name=""/>
                    <pic:cNvPicPr/>
                  </pic:nvPicPr>
                  <pic:blipFill>
                    <a:blip r:embed="rId6"/>
                    <a:stretch>
                      <a:fillRect/>
                    </a:stretch>
                  </pic:blipFill>
                  <pic:spPr>
                    <a:xfrm>
                      <a:off x="0" y="0"/>
                      <a:ext cx="6858000" cy="3848100"/>
                    </a:xfrm>
                    <a:prstGeom prst="rect">
                      <a:avLst/>
                    </a:prstGeom>
                  </pic:spPr>
                </pic:pic>
              </a:graphicData>
            </a:graphic>
          </wp:inline>
        </w:drawing>
      </w:r>
    </w:p>
    <w:p w14:paraId="0E819FE8" w14:textId="21E09852" w:rsidR="00C84764" w:rsidRPr="00C84764" w:rsidRDefault="00C84764" w:rsidP="00C84764">
      <w:pPr>
        <w:jc w:val="both"/>
      </w:pPr>
    </w:p>
    <w:p w14:paraId="5EA40546" w14:textId="7CCFB424" w:rsidR="00C84764" w:rsidRPr="00C84764" w:rsidRDefault="00C84764" w:rsidP="00C84764">
      <w:pPr>
        <w:pStyle w:val="ListBullet"/>
        <w:numPr>
          <w:ilvl w:val="0"/>
          <w:numId w:val="0"/>
        </w:numPr>
        <w:ind w:left="360"/>
        <w:jc w:val="both"/>
        <w:rPr>
          <w:sz w:val="24"/>
          <w:szCs w:val="24"/>
        </w:rPr>
      </w:pPr>
    </w:p>
    <w:sectPr w:rsidR="00C84764" w:rsidRPr="00C84764" w:rsidSect="00C847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E00CFD"/>
    <w:multiLevelType w:val="hybridMultilevel"/>
    <w:tmpl w:val="ED100F6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DBA2548"/>
    <w:multiLevelType w:val="hybridMultilevel"/>
    <w:tmpl w:val="EE9EC0D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0522F58"/>
    <w:multiLevelType w:val="hybridMultilevel"/>
    <w:tmpl w:val="FB14DE3E"/>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29A2963"/>
    <w:multiLevelType w:val="hybridMultilevel"/>
    <w:tmpl w:val="11787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4E2515"/>
    <w:multiLevelType w:val="hybridMultilevel"/>
    <w:tmpl w:val="9E3A9B4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63B2CF9"/>
    <w:multiLevelType w:val="hybridMultilevel"/>
    <w:tmpl w:val="1ECE48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0651D9B"/>
    <w:multiLevelType w:val="hybridMultilevel"/>
    <w:tmpl w:val="DC4E4C0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4E6C4B04"/>
    <w:multiLevelType w:val="hybridMultilevel"/>
    <w:tmpl w:val="577464DE"/>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53E70E7C"/>
    <w:multiLevelType w:val="hybridMultilevel"/>
    <w:tmpl w:val="1C3EFF60"/>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54A5761C"/>
    <w:multiLevelType w:val="hybridMultilevel"/>
    <w:tmpl w:val="B5FE8A7E"/>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64FD0676"/>
    <w:multiLevelType w:val="hybridMultilevel"/>
    <w:tmpl w:val="154AF7B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05237D2"/>
    <w:multiLevelType w:val="hybridMultilevel"/>
    <w:tmpl w:val="05CCB7D2"/>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7A917274"/>
    <w:multiLevelType w:val="hybridMultilevel"/>
    <w:tmpl w:val="1702EC5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528568046">
    <w:abstractNumId w:val="8"/>
  </w:num>
  <w:num w:numId="2" w16cid:durableId="389033735">
    <w:abstractNumId w:val="6"/>
  </w:num>
  <w:num w:numId="3" w16cid:durableId="1478954113">
    <w:abstractNumId w:val="5"/>
  </w:num>
  <w:num w:numId="4" w16cid:durableId="2053072807">
    <w:abstractNumId w:val="4"/>
  </w:num>
  <w:num w:numId="5" w16cid:durableId="920599271">
    <w:abstractNumId w:val="7"/>
  </w:num>
  <w:num w:numId="6" w16cid:durableId="1649213455">
    <w:abstractNumId w:val="3"/>
  </w:num>
  <w:num w:numId="7" w16cid:durableId="1540431688">
    <w:abstractNumId w:val="2"/>
  </w:num>
  <w:num w:numId="8" w16cid:durableId="502208485">
    <w:abstractNumId w:val="1"/>
  </w:num>
  <w:num w:numId="9" w16cid:durableId="1830098534">
    <w:abstractNumId w:val="0"/>
  </w:num>
  <w:num w:numId="10" w16cid:durableId="987826487">
    <w:abstractNumId w:val="14"/>
  </w:num>
  <w:num w:numId="11" w16cid:durableId="500198119">
    <w:abstractNumId w:val="21"/>
  </w:num>
  <w:num w:numId="12" w16cid:durableId="1596792190">
    <w:abstractNumId w:val="13"/>
  </w:num>
  <w:num w:numId="13" w16cid:durableId="1266380257">
    <w:abstractNumId w:val="17"/>
  </w:num>
  <w:num w:numId="14" w16cid:durableId="584655814">
    <w:abstractNumId w:val="9"/>
  </w:num>
  <w:num w:numId="15" w16cid:durableId="1392845448">
    <w:abstractNumId w:val="19"/>
  </w:num>
  <w:num w:numId="16" w16cid:durableId="734209373">
    <w:abstractNumId w:val="10"/>
  </w:num>
  <w:num w:numId="17" w16cid:durableId="521164459">
    <w:abstractNumId w:val="16"/>
  </w:num>
  <w:num w:numId="18" w16cid:durableId="1594974790">
    <w:abstractNumId w:val="18"/>
  </w:num>
  <w:num w:numId="19" w16cid:durableId="181015165">
    <w:abstractNumId w:val="11"/>
  </w:num>
  <w:num w:numId="20" w16cid:durableId="72820100">
    <w:abstractNumId w:val="15"/>
  </w:num>
  <w:num w:numId="21" w16cid:durableId="8527016">
    <w:abstractNumId w:val="12"/>
  </w:num>
  <w:num w:numId="22" w16cid:durableId="9348271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8D2"/>
    <w:rsid w:val="0015074B"/>
    <w:rsid w:val="0029639D"/>
    <w:rsid w:val="00326F90"/>
    <w:rsid w:val="0092694B"/>
    <w:rsid w:val="00AA1D8D"/>
    <w:rsid w:val="00B47730"/>
    <w:rsid w:val="00C84764"/>
    <w:rsid w:val="00CB0664"/>
    <w:rsid w:val="00FC693F"/>
    <w:rsid w:val="00FC7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6ECE0"/>
  <w14:defaultImageDpi w14:val="300"/>
  <w15:docId w15:val="{2FC640BA-1A33-4F64-8579-8E7F1E3C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Ganga prasad</cp:lastModifiedBy>
  <cp:revision>3</cp:revision>
  <dcterms:created xsi:type="dcterms:W3CDTF">2013-12-23T23:15:00Z</dcterms:created>
  <dcterms:modified xsi:type="dcterms:W3CDTF">2025-06-06T06:12:00Z</dcterms:modified>
  <cp:category/>
</cp:coreProperties>
</file>