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389" w:rsidRPr="00D2259D" w:rsidRDefault="00833389" w:rsidP="00833389">
      <w:pPr>
        <w:spacing w:line="30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 xml:space="preserve">  </w:t>
      </w:r>
      <w:r w:rsidRPr="00D2259D">
        <w:rPr>
          <w:rFonts w:eastAsia="黑体" w:hint="eastAsia"/>
          <w:b/>
          <w:bCs/>
          <w:sz w:val="28"/>
        </w:rPr>
        <w:t>第二部分</w:t>
      </w:r>
      <w:r w:rsidRPr="00D2259D">
        <w:rPr>
          <w:rFonts w:eastAsia="黑体" w:hint="eastAsia"/>
          <w:b/>
          <w:bCs/>
          <w:sz w:val="28"/>
        </w:rPr>
        <w:t xml:space="preserve">  </w:t>
      </w:r>
      <w:r>
        <w:rPr>
          <w:rFonts w:eastAsia="黑体" w:hint="eastAsia"/>
          <w:b/>
          <w:bCs/>
          <w:sz w:val="28"/>
        </w:rPr>
        <w:t>活动设计与指导（二选一）</w:t>
      </w:r>
    </w:p>
    <w:p w:rsidR="00833389" w:rsidRPr="00D148E7" w:rsidRDefault="00833389" w:rsidP="00833389">
      <w:pPr>
        <w:pStyle w:val="a3"/>
        <w:spacing w:line="400" w:lineRule="atLeast"/>
        <w:ind w:firstLineChars="200" w:firstLine="420"/>
        <w:rPr>
          <w:rFonts w:ascii="宋体" w:hAnsi="宋体"/>
          <w:sz w:val="21"/>
          <w:szCs w:val="21"/>
        </w:rPr>
      </w:pPr>
      <w:r w:rsidRPr="00D148E7">
        <w:rPr>
          <w:rFonts w:ascii="宋体" w:hAnsi="宋体"/>
          <w:sz w:val="21"/>
          <w:szCs w:val="21"/>
        </w:rPr>
        <w:t>第</w:t>
      </w:r>
      <w:r w:rsidRPr="00D148E7">
        <w:rPr>
          <w:rFonts w:ascii="宋体" w:hAnsi="宋体" w:hint="eastAsia"/>
          <w:sz w:val="21"/>
          <w:szCs w:val="21"/>
        </w:rPr>
        <w:t>13</w:t>
      </w:r>
      <w:r w:rsidRPr="00D148E7">
        <w:rPr>
          <w:rFonts w:ascii="宋体" w:hAnsi="宋体"/>
          <w:sz w:val="21"/>
          <w:szCs w:val="21"/>
        </w:rPr>
        <w:t>周</w:t>
      </w:r>
      <w:r w:rsidRPr="00D148E7">
        <w:rPr>
          <w:rFonts w:ascii="宋体" w:hAnsi="宋体" w:hint="eastAsia"/>
          <w:sz w:val="21"/>
          <w:szCs w:val="21"/>
        </w:rPr>
        <w:t>布置，</w:t>
      </w:r>
      <w:r w:rsidRPr="00D148E7">
        <w:rPr>
          <w:rFonts w:ascii="宋体" w:hAnsi="宋体"/>
          <w:sz w:val="21"/>
          <w:szCs w:val="21"/>
        </w:rPr>
        <w:t>第</w:t>
      </w:r>
      <w:r w:rsidRPr="00D148E7">
        <w:rPr>
          <w:rFonts w:ascii="宋体" w:hAnsi="宋体" w:hint="eastAsia"/>
          <w:sz w:val="21"/>
          <w:szCs w:val="21"/>
        </w:rPr>
        <w:t>17</w:t>
      </w:r>
      <w:r w:rsidRPr="00D148E7">
        <w:rPr>
          <w:rFonts w:ascii="宋体" w:hAnsi="宋体"/>
          <w:sz w:val="21"/>
          <w:szCs w:val="21"/>
        </w:rPr>
        <w:t>周</w:t>
      </w:r>
      <w:r w:rsidRPr="00D148E7">
        <w:rPr>
          <w:rFonts w:ascii="宋体" w:hAnsi="宋体" w:hint="eastAsia"/>
          <w:sz w:val="21"/>
          <w:szCs w:val="21"/>
        </w:rPr>
        <w:t>完成。</w:t>
      </w:r>
    </w:p>
    <w:p w:rsidR="00833389" w:rsidRPr="00D148E7" w:rsidRDefault="00833389" w:rsidP="00833389">
      <w:pPr>
        <w:pStyle w:val="a3"/>
        <w:spacing w:line="400" w:lineRule="atLeast"/>
        <w:ind w:firstLineChars="200" w:firstLine="420"/>
        <w:rPr>
          <w:rFonts w:ascii="宋体" w:hAnsi="宋体"/>
          <w:color w:val="FF0000"/>
          <w:sz w:val="21"/>
          <w:szCs w:val="21"/>
        </w:rPr>
      </w:pPr>
      <w:r w:rsidRPr="00D148E7">
        <w:rPr>
          <w:rFonts w:ascii="宋体" w:hAnsi="宋体" w:hint="eastAsia"/>
          <w:sz w:val="21"/>
          <w:szCs w:val="21"/>
        </w:rPr>
        <w:t xml:space="preserve"> (1)家庭游戏活动设计指导：选择一位小朋友家长，帮助指导家长设计家庭游戏并实施，家长将游戏效果反馈给指导者并收录在活动情况记录表中。“家庭游戏活动设计指导”可在平时作业（2）之后进行，平时作业（3）依次后推。</w:t>
      </w:r>
    </w:p>
    <w:p w:rsidR="00833389" w:rsidRPr="00D148E7" w:rsidRDefault="00833389" w:rsidP="00833389">
      <w:pPr>
        <w:pStyle w:val="a3"/>
        <w:spacing w:line="400" w:lineRule="atLeast"/>
        <w:ind w:firstLineChars="200" w:firstLine="420"/>
        <w:rPr>
          <w:rFonts w:ascii="宋体" w:hAnsi="宋体"/>
          <w:sz w:val="21"/>
          <w:szCs w:val="21"/>
        </w:rPr>
      </w:pPr>
      <w:r w:rsidRPr="00D148E7">
        <w:rPr>
          <w:rFonts w:ascii="宋体" w:hAnsi="宋体" w:hint="eastAsia"/>
          <w:color w:val="FF0000"/>
          <w:sz w:val="21"/>
          <w:szCs w:val="21"/>
        </w:rPr>
        <w:t xml:space="preserve"> </w:t>
      </w:r>
      <w:r w:rsidRPr="00D148E7">
        <w:rPr>
          <w:rFonts w:ascii="宋体" w:hAnsi="宋体" w:hint="eastAsia"/>
          <w:sz w:val="21"/>
          <w:szCs w:val="21"/>
        </w:rPr>
        <w:t>(2)儿童家庭与幼儿园、社区合作共育活动设计与评价：设计一次合作共育活动并主持实施，按所学相关理论作为评价标准进行实施结果评价，将所有内容填入活动情况记录表中。</w:t>
      </w:r>
    </w:p>
    <w:p w:rsidR="00833389" w:rsidRPr="00D148E7" w:rsidRDefault="00833389" w:rsidP="00833389">
      <w:pPr>
        <w:pStyle w:val="a3"/>
        <w:spacing w:line="400" w:lineRule="atLeast"/>
        <w:ind w:firstLineChars="200" w:firstLine="420"/>
        <w:rPr>
          <w:rFonts w:ascii="宋体" w:hAnsi="宋体"/>
          <w:sz w:val="21"/>
          <w:szCs w:val="21"/>
        </w:rPr>
      </w:pPr>
      <w:r w:rsidRPr="00D148E7">
        <w:rPr>
          <w:rFonts w:ascii="宋体" w:hAnsi="宋体" w:hint="eastAsia"/>
          <w:sz w:val="21"/>
          <w:szCs w:val="21"/>
        </w:rPr>
        <w:t>请根据（1）、（2）不同要求选择活动情况记录表填写内容，可附页。</w:t>
      </w:r>
    </w:p>
    <w:p w:rsidR="00833389" w:rsidRPr="00D148E7" w:rsidRDefault="00833389" w:rsidP="00833389">
      <w:pPr>
        <w:spacing w:line="300" w:lineRule="auto"/>
        <w:jc w:val="center"/>
        <w:rPr>
          <w:sz w:val="24"/>
        </w:rPr>
      </w:pPr>
      <w:r w:rsidRPr="00D148E7">
        <w:rPr>
          <w:rFonts w:hint="eastAsia"/>
          <w:sz w:val="24"/>
        </w:rPr>
        <w:t>活动情况记录表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3420"/>
        <w:gridCol w:w="525"/>
        <w:gridCol w:w="195"/>
        <w:gridCol w:w="525"/>
        <w:gridCol w:w="3240"/>
      </w:tblGrid>
      <w:tr w:rsidR="00833389" w:rsidTr="00E85926">
        <w:trPr>
          <w:trHeight w:val="435"/>
        </w:trPr>
        <w:tc>
          <w:tcPr>
            <w:tcW w:w="735" w:type="dxa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活动题目</w:t>
            </w:r>
          </w:p>
        </w:tc>
        <w:tc>
          <w:tcPr>
            <w:tcW w:w="7905" w:type="dxa"/>
            <w:gridSpan w:val="5"/>
          </w:tcPr>
          <w:p w:rsidR="00833389" w:rsidRPr="00DC7E1D" w:rsidRDefault="004247FC" w:rsidP="00E85926">
            <w:pPr>
              <w:widowControl/>
              <w:spacing w:line="300" w:lineRule="auto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与家长交流</w:t>
            </w:r>
          </w:p>
        </w:tc>
      </w:tr>
      <w:tr w:rsidR="00833389" w:rsidTr="00E85926">
        <w:trPr>
          <w:trHeight w:val="435"/>
        </w:trPr>
        <w:tc>
          <w:tcPr>
            <w:tcW w:w="735" w:type="dxa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时间</w:t>
            </w:r>
          </w:p>
        </w:tc>
        <w:tc>
          <w:tcPr>
            <w:tcW w:w="3420" w:type="dxa"/>
            <w:tcBorders>
              <w:top w:val="nil"/>
            </w:tcBorders>
          </w:tcPr>
          <w:p w:rsidR="00833389" w:rsidRPr="00DC7E1D" w:rsidRDefault="004247FC" w:rsidP="00E85926">
            <w:pPr>
              <w:widowControl/>
              <w:spacing w:line="300" w:lineRule="auto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2017</w:t>
            </w:r>
            <w:r>
              <w:rPr>
                <w:rFonts w:hint="eastAsia"/>
                <w:kern w:val="0"/>
              </w:rPr>
              <w:t>年</w:t>
            </w:r>
            <w:r>
              <w:rPr>
                <w:rFonts w:hint="eastAsia"/>
                <w:kern w:val="0"/>
              </w:rPr>
              <w:t>12</w:t>
            </w:r>
            <w:r>
              <w:rPr>
                <w:rFonts w:hint="eastAsia"/>
                <w:kern w:val="0"/>
              </w:rPr>
              <w:t>月</w:t>
            </w:r>
            <w:r>
              <w:rPr>
                <w:rFonts w:hint="eastAsia"/>
                <w:kern w:val="0"/>
              </w:rPr>
              <w:t>20</w:t>
            </w:r>
            <w:r>
              <w:rPr>
                <w:rFonts w:hint="eastAsia"/>
                <w:kern w:val="0"/>
              </w:rPr>
              <w:t>日</w:t>
            </w:r>
          </w:p>
        </w:tc>
        <w:tc>
          <w:tcPr>
            <w:tcW w:w="720" w:type="dxa"/>
            <w:gridSpan w:val="2"/>
            <w:tcBorders>
              <w:top w:val="nil"/>
            </w:tcBorders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地点</w:t>
            </w:r>
          </w:p>
        </w:tc>
        <w:tc>
          <w:tcPr>
            <w:tcW w:w="3765" w:type="dxa"/>
            <w:gridSpan w:val="2"/>
          </w:tcPr>
          <w:p w:rsidR="00833389" w:rsidRPr="00DC7E1D" w:rsidRDefault="004247FC" w:rsidP="00E85926">
            <w:pPr>
              <w:widowControl/>
              <w:spacing w:line="300" w:lineRule="auto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幼儿园</w:t>
            </w:r>
          </w:p>
        </w:tc>
      </w:tr>
      <w:tr w:rsidR="00833389" w:rsidTr="00E85926">
        <w:trPr>
          <w:trHeight w:val="750"/>
        </w:trPr>
        <w:tc>
          <w:tcPr>
            <w:tcW w:w="735" w:type="dxa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指导对象</w:t>
            </w:r>
          </w:p>
        </w:tc>
        <w:tc>
          <w:tcPr>
            <w:tcW w:w="7905" w:type="dxa"/>
            <w:gridSpan w:val="5"/>
          </w:tcPr>
          <w:p w:rsidR="00833389" w:rsidRPr="00DC7E1D" w:rsidRDefault="004247FC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学生家长</w:t>
            </w:r>
          </w:p>
        </w:tc>
      </w:tr>
      <w:tr w:rsidR="00833389" w:rsidTr="00E85926">
        <w:trPr>
          <w:trHeight w:val="1541"/>
        </w:trPr>
        <w:tc>
          <w:tcPr>
            <w:tcW w:w="735" w:type="dxa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家教状况分析</w:t>
            </w:r>
            <w:r w:rsidRPr="00DC7E1D">
              <w:rPr>
                <w:rFonts w:hint="eastAsia"/>
                <w:kern w:val="0"/>
              </w:rPr>
              <w:t xml:space="preserve"> </w:t>
            </w:r>
          </w:p>
        </w:tc>
        <w:tc>
          <w:tcPr>
            <w:tcW w:w="7905" w:type="dxa"/>
            <w:gridSpan w:val="5"/>
          </w:tcPr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</w:p>
          <w:p w:rsidR="00833389" w:rsidRDefault="004247FC" w:rsidP="00E85926">
            <w:pPr>
              <w:widowControl/>
              <w:spacing w:line="300" w:lineRule="auto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家教良好</w:t>
            </w: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</w:tr>
      <w:tr w:rsidR="00833389" w:rsidTr="00E85926">
        <w:trPr>
          <w:trHeight w:val="1999"/>
        </w:trPr>
        <w:tc>
          <w:tcPr>
            <w:tcW w:w="735" w:type="dxa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预期活动目标</w:t>
            </w:r>
          </w:p>
        </w:tc>
        <w:tc>
          <w:tcPr>
            <w:tcW w:w="7905" w:type="dxa"/>
            <w:gridSpan w:val="5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4247FC" w:rsidP="00E85926">
            <w:pPr>
              <w:widowControl/>
              <w:spacing w:line="300" w:lineRule="auto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目标达到</w:t>
            </w: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</w:tr>
      <w:tr w:rsidR="00833389" w:rsidTr="00E85926">
        <w:trPr>
          <w:trHeight w:val="1859"/>
        </w:trPr>
        <w:tc>
          <w:tcPr>
            <w:tcW w:w="735" w:type="dxa"/>
          </w:tcPr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指导要点</w:t>
            </w:r>
          </w:p>
        </w:tc>
        <w:tc>
          <w:tcPr>
            <w:tcW w:w="7905" w:type="dxa"/>
            <w:gridSpan w:val="5"/>
          </w:tcPr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</w:tr>
      <w:tr w:rsidR="00833389" w:rsidTr="00E85926">
        <w:trPr>
          <w:trHeight w:val="3120"/>
        </w:trPr>
        <w:tc>
          <w:tcPr>
            <w:tcW w:w="735" w:type="dxa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活动</w:t>
            </w: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前期准备</w:t>
            </w: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  <w:tc>
          <w:tcPr>
            <w:tcW w:w="7905" w:type="dxa"/>
            <w:gridSpan w:val="5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4247FC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访谈</w:t>
            </w:r>
          </w:p>
          <w:p w:rsidR="004247FC" w:rsidRDefault="004247FC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家访</w:t>
            </w:r>
          </w:p>
          <w:p w:rsidR="004247FC" w:rsidRPr="00DC7E1D" w:rsidRDefault="004247FC" w:rsidP="00E85926">
            <w:pPr>
              <w:widowControl/>
              <w:spacing w:line="300" w:lineRule="auto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电话联系</w:t>
            </w: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</w:tr>
      <w:tr w:rsidR="00833389" w:rsidTr="00E85926">
        <w:trPr>
          <w:trHeight w:val="2475"/>
        </w:trPr>
        <w:tc>
          <w:tcPr>
            <w:tcW w:w="735" w:type="dxa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活动</w:t>
            </w:r>
            <w:r w:rsidRPr="00F22E65">
              <w:rPr>
                <w:rFonts w:hint="eastAsia"/>
                <w:kern w:val="0"/>
              </w:rPr>
              <w:t>过程</w:t>
            </w: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概述</w:t>
            </w: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  <w:tc>
          <w:tcPr>
            <w:tcW w:w="7905" w:type="dxa"/>
            <w:gridSpan w:val="5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4247FC" w:rsidP="00E85926">
            <w:pPr>
              <w:widowControl/>
              <w:spacing w:line="300" w:lineRule="auto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与家长在办公室进行谈心活动，效果良好。</w:t>
            </w: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</w:tr>
      <w:tr w:rsidR="00833389" w:rsidTr="00E85926">
        <w:trPr>
          <w:trHeight w:val="1515"/>
        </w:trPr>
        <w:tc>
          <w:tcPr>
            <w:tcW w:w="735" w:type="dxa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活动效果</w:t>
            </w: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（家长</w:t>
            </w:r>
            <w:r>
              <w:rPr>
                <w:rFonts w:hint="eastAsia"/>
                <w:kern w:val="0"/>
              </w:rPr>
              <w:t>反</w:t>
            </w:r>
            <w:r>
              <w:rPr>
                <w:rFonts w:hint="eastAsia"/>
                <w:kern w:val="0"/>
              </w:rPr>
              <w:lastRenderedPageBreak/>
              <w:t>馈</w:t>
            </w:r>
            <w:r w:rsidRPr="00DC7E1D">
              <w:rPr>
                <w:rFonts w:hint="eastAsia"/>
                <w:kern w:val="0"/>
              </w:rPr>
              <w:t>）</w:t>
            </w: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  <w:tc>
          <w:tcPr>
            <w:tcW w:w="7905" w:type="dxa"/>
            <w:gridSpan w:val="5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4247FC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效果很好</w:t>
            </w:r>
            <w:bookmarkStart w:id="0" w:name="_GoBack"/>
            <w:bookmarkEnd w:id="0"/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</w:tr>
      <w:tr w:rsidR="00833389" w:rsidTr="00E85926">
        <w:trPr>
          <w:cantSplit/>
          <w:trHeight w:val="1845"/>
        </w:trPr>
        <w:tc>
          <w:tcPr>
            <w:tcW w:w="735" w:type="dxa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自我</w:t>
            </w:r>
            <w:r>
              <w:rPr>
                <w:rFonts w:hint="eastAsia"/>
                <w:kern w:val="0"/>
              </w:rPr>
              <w:t>认识</w:t>
            </w:r>
            <w:r w:rsidRPr="00DC7E1D">
              <w:rPr>
                <w:rFonts w:hint="eastAsia"/>
                <w:kern w:val="0"/>
              </w:rPr>
              <w:t>评价</w:t>
            </w: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  <w:tc>
          <w:tcPr>
            <w:tcW w:w="7905" w:type="dxa"/>
            <w:gridSpan w:val="5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</w:tr>
      <w:tr w:rsidR="00833389" w:rsidTr="00E85926">
        <w:trPr>
          <w:cantSplit/>
          <w:trHeight w:val="735"/>
        </w:trPr>
        <w:tc>
          <w:tcPr>
            <w:tcW w:w="735" w:type="dxa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家长签名</w:t>
            </w:r>
          </w:p>
        </w:tc>
        <w:tc>
          <w:tcPr>
            <w:tcW w:w="3945" w:type="dxa"/>
            <w:gridSpan w:val="2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  <w:tc>
          <w:tcPr>
            <w:tcW w:w="720" w:type="dxa"/>
            <w:gridSpan w:val="2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实际</w:t>
            </w:r>
          </w:p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  <w:r w:rsidRPr="00DC7E1D">
              <w:rPr>
                <w:rFonts w:hint="eastAsia"/>
                <w:kern w:val="0"/>
              </w:rPr>
              <w:t>得分</w:t>
            </w:r>
          </w:p>
        </w:tc>
        <w:tc>
          <w:tcPr>
            <w:tcW w:w="3240" w:type="dxa"/>
          </w:tcPr>
          <w:p w:rsidR="00833389" w:rsidRPr="00DC7E1D" w:rsidRDefault="00833389" w:rsidP="00E85926">
            <w:pPr>
              <w:widowControl/>
              <w:spacing w:line="300" w:lineRule="auto"/>
              <w:jc w:val="left"/>
              <w:rPr>
                <w:kern w:val="0"/>
              </w:rPr>
            </w:pPr>
          </w:p>
        </w:tc>
      </w:tr>
    </w:tbl>
    <w:p w:rsidR="00833389" w:rsidRDefault="00833389" w:rsidP="00833389">
      <w:pPr>
        <w:spacing w:line="300" w:lineRule="auto"/>
        <w:rPr>
          <w:rFonts w:eastAsia="黑体"/>
          <w:b/>
          <w:bCs/>
          <w:sz w:val="28"/>
        </w:rPr>
      </w:pPr>
    </w:p>
    <w:p w:rsidR="000D2779" w:rsidRDefault="00101C0B"/>
    <w:sectPr w:rsidR="000D27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C0B" w:rsidRDefault="00101C0B">
      <w:r>
        <w:separator/>
      </w:r>
    </w:p>
  </w:endnote>
  <w:endnote w:type="continuationSeparator" w:id="0">
    <w:p w:rsidR="00101C0B" w:rsidRDefault="0010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B6" w:rsidRDefault="00101C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B6" w:rsidRDefault="0083338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47FC" w:rsidRPr="004247FC">
      <w:rPr>
        <w:noProof/>
        <w:lang w:val="zh-CN"/>
      </w:rPr>
      <w:t>3</w:t>
    </w:r>
    <w:r>
      <w:fldChar w:fldCharType="end"/>
    </w:r>
  </w:p>
  <w:p w:rsidR="00436EB6" w:rsidRDefault="00101C0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B6" w:rsidRDefault="00101C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C0B" w:rsidRDefault="00101C0B">
      <w:r>
        <w:separator/>
      </w:r>
    </w:p>
  </w:footnote>
  <w:footnote w:type="continuationSeparator" w:id="0">
    <w:p w:rsidR="00101C0B" w:rsidRDefault="00101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B6" w:rsidRDefault="00101C0B" w:rsidP="003E6A04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B6" w:rsidRDefault="00101C0B" w:rsidP="003E6A04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B6" w:rsidRDefault="00101C0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389"/>
    <w:rsid w:val="0001334E"/>
    <w:rsid w:val="00101C0B"/>
    <w:rsid w:val="003C5EE4"/>
    <w:rsid w:val="004247FC"/>
    <w:rsid w:val="00775E22"/>
    <w:rsid w:val="0083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3BA9"/>
  <w15:docId w15:val="{5F718C20-F2E2-42E8-8814-24475150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33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33389"/>
    <w:rPr>
      <w:sz w:val="24"/>
    </w:rPr>
  </w:style>
  <w:style w:type="character" w:customStyle="1" w:styleId="a4">
    <w:name w:val="正文文本 字符"/>
    <w:basedOn w:val="a0"/>
    <w:link w:val="a3"/>
    <w:rsid w:val="00833389"/>
    <w:rPr>
      <w:rFonts w:ascii="Times New Roman" w:eastAsia="宋体" w:hAnsi="Times New Roman" w:cs="Times New Roman"/>
      <w:sz w:val="24"/>
      <w:szCs w:val="24"/>
    </w:rPr>
  </w:style>
  <w:style w:type="paragraph" w:styleId="a5">
    <w:name w:val="footer"/>
    <w:basedOn w:val="a"/>
    <w:link w:val="a6"/>
    <w:rsid w:val="00833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3338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rsid w:val="0083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3338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garfield lee</cp:lastModifiedBy>
  <cp:revision>3</cp:revision>
  <dcterms:created xsi:type="dcterms:W3CDTF">2016-09-02T06:51:00Z</dcterms:created>
  <dcterms:modified xsi:type="dcterms:W3CDTF">2017-12-20T07:37:00Z</dcterms:modified>
</cp:coreProperties>
</file>