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600" w:rsidRPr="00714217" w:rsidRDefault="006F246B">
      <w:pPr>
        <w:rPr>
          <w:sz w:val="16"/>
        </w:rPr>
      </w:pPr>
      <w:r>
        <w:rPr>
          <w:noProof/>
          <w:sz w:val="16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2" type="#_x0000_t202" style="position:absolute;margin-left:244.2pt;margin-top:356.45pt;width:192.9pt;height:123.65pt;z-index:251694080">
            <v:textbox>
              <w:txbxContent>
                <w:p w:rsidR="006F246B" w:rsidRDefault="006F246B">
                  <w:r>
                    <w:t xml:space="preserve">«Вступить в войну на стороне Оси» </w:t>
                  </w:r>
                  <w:hyperlink r:id="rId4" w:history="1">
                    <w:r w:rsidRPr="00E5195B">
                      <w:rPr>
                        <w:rStyle w:val="a3"/>
                      </w:rPr>
                      <w:t>https://ru.wikipedia.org/wiki/Аргентина_во_Второй_мировой_войне</w:t>
                    </w:r>
                  </w:hyperlink>
                  <w:r>
                    <w:t xml:space="preserve"> </w:t>
                  </w:r>
                </w:p>
              </w:txbxContent>
            </v:textbox>
          </v:shape>
        </w:pict>
      </w:r>
      <w:r>
        <w:rPr>
          <w:noProof/>
          <w:sz w:val="16"/>
          <w:lang w:eastAsia="ru-RU"/>
        </w:rPr>
        <w:pict>
          <v:shape id="_x0000_s1061" type="#_x0000_t202" style="position:absolute;margin-left:-11.85pt;margin-top:356.45pt;width:176.6pt;height:57.75pt;z-index:251693056">
            <v:textbox>
              <w:txbxContent>
                <w:p w:rsidR="006F246B" w:rsidRDefault="006F246B">
                  <w:r>
                    <w:t xml:space="preserve">Пригласить Джона </w:t>
                  </w:r>
                  <w:proofErr w:type="spellStart"/>
                  <w:r>
                    <w:t>Годвина</w:t>
                  </w:r>
                  <w:proofErr w:type="spellEnd"/>
                  <w:r>
                    <w:t xml:space="preserve"> </w:t>
                  </w:r>
                  <w:hyperlink r:id="rId5" w:history="1">
                    <w:r w:rsidRPr="00E5195B">
                      <w:rPr>
                        <w:rStyle w:val="a3"/>
                      </w:rPr>
                      <w:t>https://en.wikipedia.org/wiki/John_Godwin_(Royal_Navy_officer)</w:t>
                    </w:r>
                  </w:hyperlink>
                  <w:r>
                    <w:t xml:space="preserve"> </w:t>
                  </w:r>
                </w:p>
              </w:txbxContent>
            </v:textbox>
          </v:shape>
        </w:pict>
      </w:r>
      <w:r w:rsidR="001D2AAE">
        <w:rPr>
          <w:noProof/>
          <w:sz w:val="16"/>
          <w:lang w:eastAsia="ru-RU"/>
        </w:rPr>
        <w:pict>
          <v:shape id="_x0000_s1060" type="#_x0000_t202" style="position:absolute;margin-left:542.4pt;margin-top:273.6pt;width:167.1pt;height:88.95pt;z-index:251692032">
            <v:textbox>
              <w:txbxContent>
                <w:p w:rsidR="001D2AAE" w:rsidRDefault="001D2AAE">
                  <w:r>
                    <w:t xml:space="preserve">«Анализ </w:t>
                  </w:r>
                  <w:r w:rsidRPr="001D2AAE">
                    <w:t>Битв</w:t>
                  </w:r>
                  <w:r>
                    <w:t>ы</w:t>
                  </w:r>
                  <w:r w:rsidRPr="001D2AAE">
                    <w:t xml:space="preserve"> у Ла-Платы</w:t>
                  </w:r>
                  <w:r>
                    <w:t xml:space="preserve">» </w:t>
                  </w:r>
                  <w:hyperlink r:id="rId6" w:history="1">
                    <w:r w:rsidRPr="00E5195B">
                      <w:rPr>
                        <w:rStyle w:val="a3"/>
                      </w:rPr>
                      <w:t>https://ru.wikipedia.org/wiki/Битва_у_Ла-Платы</w:t>
                    </w:r>
                  </w:hyperlink>
                  <w:r>
                    <w:t xml:space="preserve"> (опыт флота)</w:t>
                  </w:r>
                </w:p>
              </w:txbxContent>
            </v:textbox>
          </v:shape>
        </w:pict>
      </w:r>
      <w:r w:rsidR="001D2AAE">
        <w:rPr>
          <w:noProof/>
          <w:sz w:val="16"/>
          <w:lang w:eastAsia="ru-RU"/>
        </w:rPr>
        <w:pict>
          <v:shape id="_x0000_s1059" type="#_x0000_t202" style="position:absolute;margin-left:530.85pt;margin-top:161.5pt;width:169.8pt;height:93.75pt;z-index:251691008">
            <v:textbox>
              <w:txbxContent>
                <w:p w:rsidR="001D2AAE" w:rsidRPr="001D2AAE" w:rsidRDefault="001D2AAE">
                  <w:pPr>
                    <w:rPr>
                      <w:sz w:val="16"/>
                    </w:rPr>
                  </w:pPr>
                  <w:r w:rsidRPr="001D2AAE">
                    <w:rPr>
                      <w:sz w:val="16"/>
                    </w:rPr>
                    <w:t xml:space="preserve">164 эскадрилья Королевских ВВС Великобритании </w:t>
                  </w:r>
                  <w:hyperlink r:id="rId7" w:history="1">
                    <w:r w:rsidRPr="001D2AAE">
                      <w:rPr>
                        <w:rStyle w:val="a3"/>
                        <w:sz w:val="16"/>
                      </w:rPr>
                      <w:t>https://en.wikipedia.org/wiki/No._164_Squadron_RAF</w:t>
                    </w:r>
                  </w:hyperlink>
                  <w:r w:rsidRPr="001D2AAE">
                    <w:rPr>
                      <w:sz w:val="16"/>
                    </w:rPr>
                    <w:t xml:space="preserve"> (добровольцы авиаторы из </w:t>
                  </w:r>
                  <w:r>
                    <w:rPr>
                      <w:sz w:val="16"/>
                    </w:rPr>
                    <w:t>А</w:t>
                  </w:r>
                  <w:r w:rsidRPr="001D2AAE">
                    <w:rPr>
                      <w:sz w:val="16"/>
                    </w:rPr>
                    <w:t xml:space="preserve">ргентины) </w:t>
                  </w:r>
                </w:p>
              </w:txbxContent>
            </v:textbox>
          </v:shape>
        </w:pict>
      </w:r>
      <w:r w:rsidR="001D2AAE">
        <w:rPr>
          <w:noProof/>
          <w:sz w:val="16"/>
          <w:lang w:eastAsia="ru-RU"/>
        </w:rPr>
        <w:pict>
          <v:shape id="_x0000_s1058" type="#_x0000_t202" style="position:absolute;margin-left:563.45pt;margin-top:40.6pt;width:127.7pt;height:38.75pt;z-index:251689984">
            <v:textbox>
              <w:txbxContent>
                <w:p w:rsidR="001D2AAE" w:rsidRDefault="001D2AAE">
                  <w:r w:rsidRPr="001D2AAE">
                    <w:t>база морской авиации «</w:t>
                  </w:r>
                  <w:proofErr w:type="spellStart"/>
                  <w:r w:rsidRPr="001D2AAE">
                    <w:t>Команда́нте</w:t>
                  </w:r>
                  <w:proofErr w:type="spellEnd"/>
                  <w:r w:rsidRPr="001D2AAE">
                    <w:t xml:space="preserve"> </w:t>
                  </w:r>
                  <w:proofErr w:type="spellStart"/>
                  <w:r w:rsidRPr="001D2AAE">
                    <w:t>Эспо́ра</w:t>
                  </w:r>
                  <w:proofErr w:type="spellEnd"/>
                  <w:r w:rsidRPr="001D2AAE">
                    <w:t>»</w:t>
                  </w:r>
                </w:p>
              </w:txbxContent>
            </v:textbox>
          </v:shape>
        </w:pict>
      </w:r>
      <w:r w:rsidR="001D2AAE">
        <w:rPr>
          <w:noProof/>
          <w:sz w:val="16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7" type="#_x0000_t32" style="position:absolute;margin-left:664.65pt;margin-top:-45.6pt;width:1.35pt;height:86.2pt;flip:x;z-index:251688960" o:connectortype="straight">
            <v:stroke endarrow="block"/>
          </v:shape>
        </w:pict>
      </w:r>
      <w:r w:rsidR="001D2AAE">
        <w:rPr>
          <w:noProof/>
          <w:sz w:val="16"/>
          <w:lang w:eastAsia="ru-RU"/>
        </w:rPr>
        <w:pict>
          <v:shape id="_x0000_s1056" type="#_x0000_t202" style="position:absolute;margin-left:709.5pt;margin-top:-14.4pt;width:67.9pt;height:108.65pt;z-index:251687936">
            <v:textbox>
              <w:txbxContent>
                <w:p w:rsidR="001D2AAE" w:rsidRPr="001D2AAE" w:rsidRDefault="001D2AAE">
                  <w:pPr>
                    <w:rPr>
                      <w:sz w:val="16"/>
                      <w:szCs w:val="16"/>
                    </w:rPr>
                  </w:pPr>
                  <w:r w:rsidRPr="001D2AAE">
                    <w:rPr>
                      <w:sz w:val="16"/>
                      <w:szCs w:val="16"/>
                    </w:rPr>
                    <w:t>лагерь морской пехоты «</w:t>
                  </w:r>
                  <w:proofErr w:type="spellStart"/>
                  <w:r w:rsidRPr="001D2AAE">
                    <w:rPr>
                      <w:sz w:val="16"/>
                      <w:szCs w:val="16"/>
                    </w:rPr>
                    <w:t>Батери́ас</w:t>
                  </w:r>
                  <w:proofErr w:type="spellEnd"/>
                  <w:r w:rsidRPr="001D2AAE">
                    <w:rPr>
                      <w:sz w:val="16"/>
                      <w:szCs w:val="16"/>
                    </w:rPr>
                    <w:t>» (бонус к исследованию технологии морская пехота)</w:t>
                  </w:r>
                </w:p>
              </w:txbxContent>
            </v:textbox>
          </v:shape>
        </w:pict>
      </w:r>
      <w:r w:rsidR="001D2AAE">
        <w:rPr>
          <w:noProof/>
          <w:sz w:val="16"/>
          <w:lang w:eastAsia="ru-RU"/>
        </w:rPr>
        <w:pict>
          <v:shape id="_x0000_s1055" type="#_x0000_t32" style="position:absolute;margin-left:762.45pt;margin-top:-45.6pt;width:0;height:31.2pt;z-index:251686912" o:connectortype="straight">
            <v:stroke endarrow="block"/>
          </v:shape>
        </w:pict>
      </w:r>
      <w:r w:rsidR="001D2AAE">
        <w:rPr>
          <w:noProof/>
          <w:sz w:val="16"/>
          <w:lang w:eastAsia="ru-RU"/>
        </w:rPr>
        <w:pict>
          <v:shape id="_x0000_s1054" type="#_x0000_t202" style="position:absolute;margin-left:542.4pt;margin-top:-23.25pt;width:103.9pt;height:51.65pt;z-index:251685888">
            <v:textbox>
              <w:txbxContent>
                <w:p w:rsidR="001D2AAE" w:rsidRPr="001D2AAE" w:rsidRDefault="001D2AAE">
                  <w:pPr>
                    <w:rPr>
                      <w:sz w:val="16"/>
                      <w:szCs w:val="16"/>
                    </w:rPr>
                  </w:pPr>
                  <w:r w:rsidRPr="001D2AAE">
                    <w:rPr>
                      <w:sz w:val="16"/>
                      <w:szCs w:val="16"/>
                    </w:rPr>
                    <w:t>Верфь «</w:t>
                  </w:r>
                  <w:proofErr w:type="spellStart"/>
                  <w:r w:rsidRPr="001D2AAE">
                    <w:rPr>
                      <w:sz w:val="16"/>
                      <w:szCs w:val="16"/>
                    </w:rPr>
                    <w:t>Пуэрто-Бельграно</w:t>
                  </w:r>
                  <w:proofErr w:type="spellEnd"/>
                  <w:r w:rsidRPr="001D2AAE">
                    <w:rPr>
                      <w:sz w:val="16"/>
                      <w:szCs w:val="16"/>
                    </w:rPr>
                    <w:t>»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hyperlink r:id="rId8" w:history="1">
                    <w:r w:rsidRPr="00714217">
                      <w:rPr>
                        <w:rStyle w:val="a3"/>
                        <w:sz w:val="16"/>
                      </w:rPr>
                      <w:t>https://ru.wikipedia.org/wiki/Пуэрто-Бельграно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1D2AAE">
        <w:rPr>
          <w:noProof/>
          <w:sz w:val="16"/>
          <w:lang w:eastAsia="ru-RU"/>
        </w:rPr>
        <w:pict>
          <v:shape id="_x0000_s1053" type="#_x0000_t32" style="position:absolute;margin-left:573.65pt;margin-top:-45.6pt;width:0;height:22.35pt;z-index:251684864" o:connectortype="straight">
            <v:stroke endarrow="block"/>
          </v:shape>
        </w:pict>
      </w:r>
      <w:r w:rsidR="001D2AAE">
        <w:rPr>
          <w:noProof/>
          <w:sz w:val="16"/>
          <w:lang w:eastAsia="ru-RU"/>
        </w:rPr>
        <w:pict>
          <v:shape id="_x0000_s1052" type="#_x0000_t202" style="position:absolute;margin-left:258.45pt;margin-top:262.7pt;width:208.55pt;height:70.65pt;z-index:251683840">
            <v:textbox>
              <w:txbxContent>
                <w:p w:rsidR="001D2AAE" w:rsidRDefault="001D2AAE">
                  <w:r>
                    <w:t xml:space="preserve">«Аргентинское море» (претензии на </w:t>
                  </w:r>
                  <w:proofErr w:type="spellStart"/>
                  <w:r>
                    <w:t>Фоклендские</w:t>
                  </w:r>
                  <w:proofErr w:type="spellEnd"/>
                  <w:r>
                    <w:t xml:space="preserve"> (</w:t>
                  </w:r>
                  <w:proofErr w:type="spellStart"/>
                  <w:r>
                    <w:t>Мальвинские</w:t>
                  </w:r>
                  <w:proofErr w:type="spellEnd"/>
                  <w:proofErr w:type="gramStart"/>
                  <w:r>
                    <w:t>)о</w:t>
                  </w:r>
                  <w:proofErr w:type="gramEnd"/>
                  <w:r>
                    <w:t xml:space="preserve">строва) </w:t>
                  </w:r>
                  <w:hyperlink r:id="rId9" w:history="1">
                    <w:r w:rsidRPr="00E5195B">
                      <w:rPr>
                        <w:rStyle w:val="a3"/>
                      </w:rPr>
                      <w:t>https://ru.wikipedia.org/wiki/Аргентинское_море</w:t>
                    </w:r>
                  </w:hyperlink>
                  <w:r>
                    <w:t xml:space="preserve"> </w:t>
                  </w:r>
                </w:p>
              </w:txbxContent>
            </v:textbox>
          </v:shape>
        </w:pict>
      </w:r>
      <w:r w:rsidR="001D2AAE">
        <w:rPr>
          <w:noProof/>
          <w:sz w:val="16"/>
          <w:lang w:eastAsia="ru-RU"/>
        </w:rPr>
        <w:pict>
          <v:shape id="_x0000_s1051" type="#_x0000_t202" style="position:absolute;margin-left:244.2pt;margin-top:168.25pt;width:208.55pt;height:76.8pt;z-index:251682816">
            <v:textbox>
              <w:txbxContent>
                <w:p w:rsidR="001D2AAE" w:rsidRDefault="001D2AAE">
                  <w:r>
                    <w:t xml:space="preserve">Противодействие операции «Боливар» </w:t>
                  </w:r>
                  <w:hyperlink r:id="rId10" w:history="1">
                    <w:r w:rsidRPr="00E5195B">
                      <w:rPr>
                        <w:rStyle w:val="a3"/>
                      </w:rPr>
                      <w:t>https://en.wikipedia.org/wiki/Operation_Bolívar</w:t>
                    </w:r>
                  </w:hyperlink>
                  <w:r>
                    <w:t xml:space="preserve"> </w:t>
                  </w:r>
                </w:p>
              </w:txbxContent>
            </v:textbox>
          </v:shape>
        </w:pict>
      </w:r>
      <w:r w:rsidR="001D2AAE">
        <w:rPr>
          <w:noProof/>
          <w:sz w:val="16"/>
          <w:lang w:eastAsia="ru-RU"/>
        </w:rPr>
        <w:pict>
          <v:shape id="_x0000_s1050" type="#_x0000_t202" style="position:absolute;margin-left:244.2pt;margin-top:100.4pt;width:175.95pt;height:55.7pt;z-index:251681792">
            <v:textbox>
              <w:txbxContent>
                <w:p w:rsidR="001D2AAE" w:rsidRDefault="001D2AAE">
                  <w:r w:rsidRPr="001D2AAE">
                    <w:t xml:space="preserve">Соглашение Рока — </w:t>
                  </w:r>
                  <w:proofErr w:type="spellStart"/>
                  <w:r w:rsidRPr="001D2AAE">
                    <w:t>Ренсимена</w:t>
                  </w:r>
                  <w:proofErr w:type="spellEnd"/>
                  <w:r>
                    <w:t xml:space="preserve"> </w:t>
                  </w:r>
                  <w:hyperlink r:id="rId11" w:history="1">
                    <w:r w:rsidRPr="00E5195B">
                      <w:rPr>
                        <w:rStyle w:val="a3"/>
                      </w:rPr>
                      <w:t>https://ru.wikipedia.org/wiki/Соглашение_Рока_—_Ренсимена</w:t>
                    </w:r>
                  </w:hyperlink>
                  <w:r>
                    <w:t xml:space="preserve"> </w:t>
                  </w:r>
                </w:p>
              </w:txbxContent>
            </v:textbox>
          </v:shape>
        </w:pict>
      </w:r>
      <w:r w:rsidR="00A246BC">
        <w:rPr>
          <w:noProof/>
          <w:sz w:val="16"/>
          <w:lang w:eastAsia="ru-RU"/>
        </w:rPr>
        <w:pict>
          <v:shape id="_x0000_s1048" type="#_x0000_t202" style="position:absolute;margin-left:-18pt;margin-top:226.7pt;width:211.9pt;height:40.8pt;z-index:251680768">
            <v:textbox>
              <w:txbxContent>
                <w:p w:rsidR="00A246BC" w:rsidRPr="00A246BC" w:rsidRDefault="00A246BC">
                  <w:pPr>
                    <w:rPr>
                      <w:sz w:val="16"/>
                      <w:szCs w:val="16"/>
                    </w:rPr>
                  </w:pPr>
                  <w:r w:rsidRPr="00A246BC">
                    <w:rPr>
                      <w:sz w:val="16"/>
                      <w:szCs w:val="16"/>
                    </w:rPr>
                    <w:t xml:space="preserve">«Национализация железных дорог» </w:t>
                  </w:r>
                  <w:hyperlink r:id="rId12" w:history="1">
                    <w:r w:rsidRPr="00A246BC">
                      <w:rPr>
                        <w:rStyle w:val="a3"/>
                        <w:sz w:val="16"/>
                        <w:szCs w:val="16"/>
                      </w:rPr>
                      <w:t>https://ru.wikipedia.org/wiki/Железнодорожный_транспорт_Аргентины</w:t>
                    </w:r>
                  </w:hyperlink>
                  <w:r w:rsidRPr="00A246BC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A246BC">
        <w:rPr>
          <w:noProof/>
          <w:sz w:val="16"/>
          <w:lang w:eastAsia="ru-RU"/>
        </w:rPr>
        <w:pict>
          <v:shape id="_x0000_s1047" type="#_x0000_t32" style="position:absolute;margin-left:104.3pt;margin-top:212.45pt;width:0;height:14.25pt;z-index:251679744" o:connectortype="straight">
            <v:stroke endarrow="block"/>
          </v:shape>
        </w:pict>
      </w:r>
      <w:r w:rsidR="00A246BC">
        <w:rPr>
          <w:noProof/>
          <w:sz w:val="16"/>
          <w:lang w:eastAsia="ru-RU"/>
        </w:rPr>
        <w:pict>
          <v:shape id="_x0000_s1045" type="#_x0000_t202" style="position:absolute;margin-left:1pt;margin-top:175.8pt;width:205.15pt;height:36.65pt;z-index:251677696">
            <v:textbox>
              <w:txbxContent>
                <w:p w:rsidR="00A246BC" w:rsidRPr="00A246BC" w:rsidRDefault="00A246BC">
                  <w:pPr>
                    <w:rPr>
                      <w:sz w:val="18"/>
                    </w:rPr>
                  </w:pPr>
                  <w:r w:rsidRPr="00A246BC">
                    <w:rPr>
                      <w:sz w:val="18"/>
                    </w:rPr>
                    <w:t>Аргентинская Государственная железная дорога</w:t>
                  </w:r>
                  <w:r>
                    <w:rPr>
                      <w:sz w:val="18"/>
                    </w:rPr>
                    <w:t xml:space="preserve"> </w:t>
                  </w:r>
                  <w:hyperlink r:id="rId13" w:history="1">
                    <w:r w:rsidRPr="00E5195B">
                      <w:rPr>
                        <w:rStyle w:val="a3"/>
                        <w:sz w:val="18"/>
                      </w:rPr>
                      <w:t>https://en.wikipedia.org/wiki/Argentine_State_Railway</w:t>
                    </w:r>
                  </w:hyperlink>
                  <w:r>
                    <w:rPr>
                      <w:sz w:val="18"/>
                    </w:rPr>
                    <w:t xml:space="preserve"> </w:t>
                  </w:r>
                </w:p>
              </w:txbxContent>
            </v:textbox>
          </v:shape>
        </w:pict>
      </w:r>
      <w:r w:rsidR="00A246BC">
        <w:rPr>
          <w:noProof/>
          <w:sz w:val="16"/>
          <w:lang w:eastAsia="ru-RU"/>
        </w:rPr>
        <w:pict>
          <v:shape id="_x0000_s1046" type="#_x0000_t32" style="position:absolute;margin-left:99.55pt;margin-top:168.25pt;width:0;height:7.55pt;z-index:251678720" o:connectortype="straight">
            <v:stroke endarrow="block"/>
          </v:shape>
        </w:pict>
      </w:r>
      <w:r w:rsidR="00A246BC">
        <w:rPr>
          <w:noProof/>
          <w:sz w:val="16"/>
          <w:lang w:eastAsia="ru-RU"/>
        </w:rPr>
        <w:pict>
          <v:shape id="_x0000_s1044" type="#_x0000_t32" style="position:absolute;margin-left:82.55pt;margin-top:116.05pt;width:.65pt;height:10.8pt;flip:x;z-index:251676672" o:connectortype="straight">
            <v:stroke endarrow="block"/>
          </v:shape>
        </w:pict>
      </w:r>
      <w:r w:rsidR="00A246BC">
        <w:rPr>
          <w:noProof/>
          <w:sz w:val="16"/>
          <w:lang w:eastAsia="ru-RU"/>
        </w:rPr>
        <w:pict>
          <v:shape id="_x0000_s1043" type="#_x0000_t202" style="position:absolute;margin-left:1pt;margin-top:126.85pt;width:205.15pt;height:41.4pt;z-index:251675648">
            <v:textbox>
              <w:txbxContent>
                <w:p w:rsidR="00A246BC" w:rsidRPr="00A246BC" w:rsidRDefault="00A246BC">
                  <w:pPr>
                    <w:rPr>
                      <w:sz w:val="16"/>
                      <w:szCs w:val="16"/>
                    </w:rPr>
                  </w:pPr>
                  <w:r w:rsidRPr="00A246BC">
                    <w:rPr>
                      <w:sz w:val="16"/>
                      <w:szCs w:val="16"/>
                    </w:rPr>
                    <w:t>Большая Южная Железная Дорога Буэнос-Айреса</w:t>
                  </w:r>
                  <w:r w:rsidRPr="00A246BC">
                    <w:t xml:space="preserve"> </w:t>
                  </w:r>
                  <w:hyperlink r:id="rId14" w:history="1">
                    <w:r w:rsidRPr="00E5195B">
                      <w:rPr>
                        <w:rStyle w:val="a3"/>
                        <w:sz w:val="16"/>
                        <w:szCs w:val="16"/>
                      </w:rPr>
                      <w:t>https://en.wikipedia.org/wiki/Buenos_Aires_Great_Southern_Railway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A246BC">
        <w:rPr>
          <w:noProof/>
          <w:sz w:val="16"/>
          <w:lang w:eastAsia="ru-RU"/>
        </w:rPr>
        <w:pict>
          <v:shape id="_x0000_s1042" type="#_x0000_t202" style="position:absolute;margin-left:-11.85pt;margin-top:87.5pt;width:233.65pt;height:28.55pt;z-index:251674624">
            <v:textbox>
              <w:txbxContent>
                <w:p w:rsidR="00A246BC" w:rsidRPr="00A246BC" w:rsidRDefault="00A246BC">
                  <w:pPr>
                    <w:rPr>
                      <w:sz w:val="16"/>
                      <w:szCs w:val="16"/>
                    </w:rPr>
                  </w:pPr>
                  <w:r w:rsidRPr="00A246BC">
                    <w:rPr>
                      <w:sz w:val="16"/>
                      <w:szCs w:val="16"/>
                    </w:rPr>
                    <w:t xml:space="preserve">Западная Железная Дорога  </w:t>
                  </w:r>
                  <w:r>
                    <w:rPr>
                      <w:sz w:val="16"/>
                      <w:szCs w:val="16"/>
                    </w:rPr>
                    <w:t xml:space="preserve">Буэнос-Айреса </w:t>
                  </w:r>
                  <w:hyperlink r:id="rId15" w:history="1">
                    <w:r w:rsidRPr="00A246BC">
                      <w:rPr>
                        <w:rStyle w:val="a3"/>
                        <w:sz w:val="16"/>
                        <w:szCs w:val="16"/>
                      </w:rPr>
                      <w:t>https://en.wikipedia.org/wiki/Buenos_Aires_Western_Railway</w:t>
                    </w:r>
                  </w:hyperlink>
                  <w:r w:rsidRPr="00A246BC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A246BC">
        <w:rPr>
          <w:noProof/>
          <w:sz w:val="16"/>
          <w:lang w:eastAsia="ru-RU"/>
        </w:rPr>
        <w:pict>
          <v:shape id="_x0000_s1041" type="#_x0000_t202" style="position:absolute;margin-left:501.65pt;margin-top:463.1pt;width:275.75pt;height:38.05pt;z-index:251673600">
            <v:textbox>
              <w:txbxContent>
                <w:p w:rsidR="00A246BC" w:rsidRDefault="00A246BC">
                  <w:proofErr w:type="spellStart"/>
                  <w:r>
                    <w:t>Нацдух</w:t>
                  </w:r>
                  <w:proofErr w:type="spellEnd"/>
                  <w:r>
                    <w:t xml:space="preserve"> «Бесславное десятилетие» </w:t>
                  </w:r>
                  <w:hyperlink r:id="rId16" w:history="1">
                    <w:r w:rsidRPr="00E5195B">
                      <w:rPr>
                        <w:rStyle w:val="a3"/>
                      </w:rPr>
                      <w:t>https://ru.wikipedia.org/wiki/Бесславное_десятилетие</w:t>
                    </w:r>
                  </w:hyperlink>
                  <w:r>
                    <w:t xml:space="preserve"> </w:t>
                  </w:r>
                </w:p>
              </w:txbxContent>
            </v:textbox>
          </v:shape>
        </w:pict>
      </w:r>
      <w:r w:rsidR="00A246BC">
        <w:rPr>
          <w:noProof/>
          <w:sz w:val="16"/>
          <w:lang w:eastAsia="ru-RU"/>
        </w:rPr>
        <w:pict>
          <v:shape id="_x0000_s1040" type="#_x0000_t32" style="position:absolute;margin-left:403.85pt;margin-top:-53.15pt;width:0;height:7.55pt;z-index:251672576" o:connectortype="straight">
            <v:stroke endarrow="block"/>
          </v:shape>
        </w:pict>
      </w:r>
      <w:r w:rsidR="00A246BC">
        <w:rPr>
          <w:noProof/>
          <w:sz w:val="16"/>
          <w:lang w:eastAsia="ru-RU"/>
        </w:rPr>
        <w:pict>
          <v:shape id="_x0000_s1038" type="#_x0000_t202" style="position:absolute;margin-left:303.3pt;margin-top:-80.95pt;width:232.3pt;height:27.8pt;z-index:251670528">
            <v:textbox>
              <w:txbxContent>
                <w:p w:rsidR="00C4219D" w:rsidRPr="00A246BC" w:rsidRDefault="00A246BC" w:rsidP="00C4219D">
                  <w:pPr>
                    <w:rPr>
                      <w:sz w:val="16"/>
                    </w:rPr>
                  </w:pPr>
                  <w:r w:rsidRPr="00A246BC">
                    <w:rPr>
                      <w:sz w:val="16"/>
                    </w:rPr>
                    <w:t xml:space="preserve">Промышленный комплекс Ла-Платы </w:t>
                  </w:r>
                  <w:hyperlink r:id="rId17" w:history="1">
                    <w:r w:rsidRPr="00A246BC">
                      <w:rPr>
                        <w:rStyle w:val="a3"/>
                        <w:sz w:val="16"/>
                      </w:rPr>
                      <w:t>https://es.wikipedia.org/wiki/Complejo_Industrial_La_Plata</w:t>
                    </w:r>
                  </w:hyperlink>
                  <w:r w:rsidRPr="00A246BC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A246BC">
        <w:rPr>
          <w:noProof/>
          <w:sz w:val="16"/>
          <w:lang w:eastAsia="ru-RU"/>
        </w:rPr>
        <w:pict>
          <v:shape id="_x0000_s1039" type="#_x0000_t202" style="position:absolute;margin-left:329.75pt;margin-top:-45.6pt;width:205.85pt;height:52.3pt;z-index:251671552">
            <v:textbox>
              <w:txbxContent>
                <w:p w:rsidR="00A246BC" w:rsidRPr="00A246BC" w:rsidRDefault="00A246BC">
                  <w:pPr>
                    <w:rPr>
                      <w:sz w:val="16"/>
                      <w:szCs w:val="16"/>
                    </w:rPr>
                  </w:pPr>
                  <w:r w:rsidRPr="00A246BC">
                    <w:rPr>
                      <w:sz w:val="16"/>
                      <w:szCs w:val="16"/>
                    </w:rPr>
                    <w:t xml:space="preserve">Создание Центрального банка Аргентинской Республики </w:t>
                  </w:r>
                  <w:hyperlink r:id="rId18" w:history="1">
                    <w:r w:rsidRPr="00A246BC">
                      <w:rPr>
                        <w:rStyle w:val="a3"/>
                        <w:sz w:val="16"/>
                        <w:szCs w:val="16"/>
                      </w:rPr>
                      <w:t>https://ru.wikipedia.org/wiki/Центральный_банк_Аргентинской_Республики</w:t>
                    </w:r>
                  </w:hyperlink>
                  <w:r w:rsidRPr="00A246BC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714217">
        <w:rPr>
          <w:noProof/>
          <w:sz w:val="16"/>
          <w:lang w:eastAsia="ru-RU"/>
        </w:rPr>
        <w:pict>
          <v:shape id="_x0000_s1037" type="#_x0000_t202" style="position:absolute;margin-left:-51.25pt;margin-top:60.3pt;width:380.35pt;height:19.05pt;z-index:251669504">
            <v:textbox>
              <w:txbxContent>
                <w:p w:rsidR="00714217" w:rsidRPr="00714217" w:rsidRDefault="00714217">
                  <w:pPr>
                    <w:rPr>
                      <w:sz w:val="16"/>
                      <w:lang w:val="en-US"/>
                    </w:rPr>
                  </w:pPr>
                  <w:proofErr w:type="spellStart"/>
                  <w:r w:rsidRPr="00714217">
                    <w:rPr>
                      <w:sz w:val="16"/>
                      <w:lang w:val="en-US"/>
                    </w:rPr>
                    <w:t>Astilleros</w:t>
                  </w:r>
                  <w:proofErr w:type="spellEnd"/>
                  <w:r w:rsidRPr="00714217">
                    <w:rPr>
                      <w:sz w:val="16"/>
                      <w:lang w:val="en-US"/>
                    </w:rPr>
                    <w:t xml:space="preserve"> y </w:t>
                  </w:r>
                  <w:proofErr w:type="spellStart"/>
                  <w:r w:rsidRPr="00714217">
                    <w:rPr>
                      <w:sz w:val="16"/>
                      <w:lang w:val="en-US"/>
                    </w:rPr>
                    <w:t>Fábricas</w:t>
                  </w:r>
                  <w:proofErr w:type="spellEnd"/>
                  <w:r w:rsidRPr="00714217">
                    <w:rPr>
                      <w:sz w:val="16"/>
                      <w:lang w:val="en-US"/>
                    </w:rPr>
                    <w:t xml:space="preserve"> </w:t>
                  </w:r>
                  <w:proofErr w:type="spellStart"/>
                  <w:r w:rsidRPr="00714217">
                    <w:rPr>
                      <w:sz w:val="16"/>
                      <w:lang w:val="en-US"/>
                    </w:rPr>
                    <w:t>Navales</w:t>
                  </w:r>
                  <w:proofErr w:type="spellEnd"/>
                  <w:r w:rsidRPr="00714217">
                    <w:rPr>
                      <w:sz w:val="16"/>
                      <w:lang w:val="en-US"/>
                    </w:rPr>
                    <w:t xml:space="preserve"> </w:t>
                  </w:r>
                  <w:proofErr w:type="gramStart"/>
                  <w:r w:rsidRPr="00714217">
                    <w:rPr>
                      <w:sz w:val="16"/>
                      <w:lang w:val="en-US"/>
                    </w:rPr>
                    <w:t>del</w:t>
                  </w:r>
                  <w:proofErr w:type="gramEnd"/>
                  <w:r w:rsidRPr="00714217">
                    <w:rPr>
                      <w:sz w:val="16"/>
                      <w:lang w:val="en-US"/>
                    </w:rPr>
                    <w:t xml:space="preserve"> Estado (AFNE) </w:t>
                  </w:r>
                  <w:hyperlink r:id="rId19" w:history="1">
                    <w:r w:rsidRPr="00714217">
                      <w:rPr>
                        <w:rStyle w:val="a3"/>
                        <w:sz w:val="16"/>
                        <w:lang w:val="en-US"/>
                      </w:rPr>
                      <w:t>https://ru.wikipedia.org/wiki/Astillero_Río_Santiago</w:t>
                    </w:r>
                  </w:hyperlink>
                  <w:r w:rsidRPr="00714217">
                    <w:rPr>
                      <w:sz w:val="16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 w:rsidR="00714217">
        <w:rPr>
          <w:noProof/>
          <w:sz w:val="16"/>
          <w:lang w:eastAsia="ru-RU"/>
        </w:rPr>
        <w:pict>
          <v:shape id="_x0000_s1036" type="#_x0000_t32" style="position:absolute;margin-left:129.4pt;margin-top:48.1pt;width:0;height:12.2pt;z-index:251668480" o:connectortype="straight">
            <v:stroke endarrow="block"/>
          </v:shape>
        </w:pict>
      </w:r>
      <w:r w:rsidR="00714217">
        <w:rPr>
          <w:noProof/>
          <w:sz w:val="16"/>
          <w:lang w:eastAsia="ru-RU"/>
        </w:rPr>
        <w:pict>
          <v:shape id="_x0000_s1035" type="#_x0000_t32" style="position:absolute;margin-left:154.55pt;margin-top:34.5pt;width:0;height:13.6pt;flip:y;z-index:251667456" o:connectortype="straight"/>
        </w:pict>
      </w:r>
      <w:r w:rsidR="00714217">
        <w:rPr>
          <w:noProof/>
          <w:sz w:val="16"/>
          <w:lang w:eastAsia="ru-RU"/>
        </w:rPr>
        <w:pict>
          <v:shape id="_x0000_s1034" type="#_x0000_t32" style="position:absolute;margin-left:99.55pt;margin-top:34.5pt;width:0;height:13.6pt;flip:y;z-index:251666432" o:connectortype="straight"/>
        </w:pict>
      </w:r>
      <w:r w:rsidR="00714217">
        <w:rPr>
          <w:noProof/>
          <w:sz w:val="16"/>
          <w:lang w:eastAsia="ru-RU"/>
        </w:rPr>
        <w:pict>
          <v:shape id="_x0000_s1033" type="#_x0000_t32" style="position:absolute;margin-left:99.55pt;margin-top:48.1pt;width:55pt;height:0;z-index:251665408" o:connectortype="straight"/>
        </w:pict>
      </w:r>
      <w:r w:rsidR="00714217">
        <w:rPr>
          <w:noProof/>
          <w:sz w:val="16"/>
          <w:lang w:eastAsia="ru-RU"/>
        </w:rPr>
        <w:pict>
          <v:shape id="_x0000_s1032" type="#_x0000_t202" style="position:absolute;margin-left:129.4pt;margin-top:-3.5pt;width:199.7pt;height:38pt;z-index:251664384">
            <v:textbox>
              <w:txbxContent>
                <w:p w:rsidR="00714217" w:rsidRPr="00714217" w:rsidRDefault="00714217" w:rsidP="00714217">
                  <w:pPr>
                    <w:rPr>
                      <w:sz w:val="16"/>
                      <w:szCs w:val="16"/>
                      <w:lang w:val="en-US"/>
                    </w:rPr>
                  </w:pPr>
                  <w:proofErr w:type="spellStart"/>
                  <w:r w:rsidRPr="00714217">
                    <w:rPr>
                      <w:sz w:val="16"/>
                      <w:szCs w:val="16"/>
                    </w:rPr>
                    <w:t>Военныйзавод</w:t>
                  </w:r>
                  <w:proofErr w:type="spellEnd"/>
                  <w:r w:rsidRPr="00714217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714217">
                    <w:rPr>
                      <w:sz w:val="16"/>
                      <w:szCs w:val="16"/>
                      <w:lang w:val="en-US"/>
                    </w:rPr>
                    <w:t>Fábrica</w:t>
                  </w:r>
                  <w:proofErr w:type="spellEnd"/>
                  <w:r w:rsidRPr="00714217">
                    <w:rPr>
                      <w:sz w:val="16"/>
                      <w:szCs w:val="16"/>
                      <w:lang w:val="en-US"/>
                    </w:rPr>
                    <w:t xml:space="preserve"> Naval de </w:t>
                  </w:r>
                  <w:proofErr w:type="spellStart"/>
                  <w:r w:rsidRPr="00714217">
                    <w:rPr>
                      <w:sz w:val="16"/>
                      <w:szCs w:val="16"/>
                      <w:lang w:val="en-US"/>
                    </w:rPr>
                    <w:t>Explosivos</w:t>
                  </w:r>
                  <w:proofErr w:type="spellEnd"/>
                  <w:r w:rsidRPr="00714217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714217">
                    <w:rPr>
                      <w:sz w:val="16"/>
                      <w:szCs w:val="16"/>
                      <w:lang w:val="en-US"/>
                    </w:rPr>
                    <w:t>Azul</w:t>
                  </w:r>
                  <w:proofErr w:type="spellEnd"/>
                  <w:r w:rsidRPr="00714217">
                    <w:rPr>
                      <w:sz w:val="16"/>
                      <w:szCs w:val="16"/>
                      <w:lang w:val="en-US"/>
                    </w:rPr>
                    <w:t xml:space="preserve"> (FANAZUL) </w:t>
                  </w:r>
                  <w:hyperlink r:id="rId20" w:history="1">
                    <w:r w:rsidRPr="00714217">
                      <w:rPr>
                        <w:rStyle w:val="a3"/>
                        <w:sz w:val="16"/>
                        <w:szCs w:val="16"/>
                        <w:lang w:val="en-US"/>
                      </w:rPr>
                      <w:t>https://ru.wikipedia.org/wiki/Astillero_Río_Santiago</w:t>
                    </w:r>
                  </w:hyperlink>
                  <w:r w:rsidRPr="00714217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</w:p>
                <w:p w:rsidR="00714217" w:rsidRPr="00714217" w:rsidRDefault="00714217">
                  <w:r>
                    <w:t xml:space="preserve"> </w:t>
                  </w:r>
                </w:p>
              </w:txbxContent>
            </v:textbox>
          </v:shape>
        </w:pict>
      </w:r>
      <w:r w:rsidR="00714217">
        <w:rPr>
          <w:noProof/>
          <w:sz w:val="16"/>
          <w:lang w:eastAsia="ru-RU"/>
        </w:rPr>
        <w:pict>
          <v:shape id="_x0000_s1031" type="#_x0000_t202" style="position:absolute;margin-left:-45.15pt;margin-top:.55pt;width:163.7pt;height:33.95pt;z-index:251663360">
            <v:textbox>
              <w:txbxContent>
                <w:p w:rsidR="00714217" w:rsidRPr="00714217" w:rsidRDefault="00714217">
                  <w:pPr>
                    <w:rPr>
                      <w:sz w:val="16"/>
                      <w:lang w:val="en-US"/>
                    </w:rPr>
                  </w:pPr>
                  <w:r>
                    <w:rPr>
                      <w:sz w:val="16"/>
                    </w:rPr>
                    <w:t>Верфь</w:t>
                  </w:r>
                  <w:r w:rsidRPr="00714217">
                    <w:rPr>
                      <w:sz w:val="16"/>
                      <w:lang w:val="en-US"/>
                    </w:rPr>
                    <w:t xml:space="preserve"> « </w:t>
                  </w:r>
                  <w:proofErr w:type="spellStart"/>
                  <w:r w:rsidRPr="00714217">
                    <w:rPr>
                      <w:sz w:val="16"/>
                      <w:lang w:val="en-US"/>
                    </w:rPr>
                    <w:t>Astillero</w:t>
                  </w:r>
                  <w:proofErr w:type="spellEnd"/>
                  <w:r w:rsidRPr="00714217">
                    <w:rPr>
                      <w:sz w:val="16"/>
                      <w:lang w:val="en-US"/>
                    </w:rPr>
                    <w:t xml:space="preserve"> Río Santiago» </w:t>
                  </w:r>
                  <w:hyperlink r:id="rId21" w:history="1">
                    <w:r w:rsidRPr="00E5195B">
                      <w:rPr>
                        <w:rStyle w:val="a3"/>
                        <w:sz w:val="16"/>
                        <w:lang w:val="en-US"/>
                      </w:rPr>
                      <w:t>https://ru.wikipedia.org/wiki/Astillero_Río_Santiago</w:t>
                    </w:r>
                  </w:hyperlink>
                  <w:r w:rsidRPr="00714217">
                    <w:rPr>
                      <w:sz w:val="16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 w:rsidR="00714217">
        <w:rPr>
          <w:noProof/>
          <w:sz w:val="16"/>
          <w:lang w:eastAsia="ru-RU"/>
        </w:rPr>
        <w:pict>
          <v:shape id="_x0000_s1030" type="#_x0000_t202" style="position:absolute;margin-left:129.4pt;margin-top:-80.95pt;width:129.05pt;height:27.8pt;z-index:251662336">
            <v:textbox>
              <w:txbxContent>
                <w:p w:rsidR="00714217" w:rsidRPr="00714217" w:rsidRDefault="00714217">
                  <w:pPr>
                    <w:rPr>
                      <w:rFonts w:ascii="Times New Roman" w:hAnsi="Times New Roman" w:cs="Times New Roman"/>
                      <w:sz w:val="16"/>
                      <w:szCs w:val="20"/>
                      <w:lang w:val="en-US"/>
                    </w:rPr>
                  </w:pPr>
                  <w:r w:rsidRPr="00714217">
                    <w:rPr>
                      <w:rFonts w:ascii="Times New Roman" w:hAnsi="Times New Roman" w:cs="Times New Roman"/>
                      <w:sz w:val="16"/>
                      <w:szCs w:val="20"/>
                    </w:rPr>
                    <w:t>Верфь</w:t>
                  </w:r>
                  <w:r w:rsidRPr="00714217">
                    <w:rPr>
                      <w:rFonts w:ascii="Times New Roman" w:hAnsi="Times New Roman" w:cs="Times New Roman"/>
                      <w:sz w:val="16"/>
                      <w:szCs w:val="20"/>
                      <w:lang w:val="en-US"/>
                    </w:rPr>
                    <w:t xml:space="preserve"> «</w:t>
                  </w:r>
                  <w:proofErr w:type="spellStart"/>
                  <w:r w:rsidRPr="00714217">
                    <w:rPr>
                      <w:rFonts w:ascii="Times New Roman" w:hAnsi="Times New Roman" w:cs="Times New Roman"/>
                      <w:b/>
                      <w:bCs/>
                      <w:color w:val="222222"/>
                      <w:sz w:val="16"/>
                      <w:szCs w:val="20"/>
                      <w:shd w:val="clear" w:color="auto" w:fill="FFFFFF"/>
                      <w:lang w:val="en-US"/>
                    </w:rPr>
                    <w:t>Tandanor</w:t>
                  </w:r>
                  <w:proofErr w:type="spellEnd"/>
                  <w:r w:rsidRPr="00714217">
                    <w:rPr>
                      <w:rFonts w:ascii="Times New Roman" w:hAnsi="Times New Roman" w:cs="Times New Roman"/>
                      <w:b/>
                      <w:bCs/>
                      <w:color w:val="222222"/>
                      <w:sz w:val="16"/>
                      <w:szCs w:val="20"/>
                      <w:shd w:val="clear" w:color="auto" w:fill="FFFFFF"/>
                      <w:lang w:val="en-US"/>
                    </w:rPr>
                    <w:t>»</w:t>
                  </w:r>
                  <w:r w:rsidRPr="00714217">
                    <w:rPr>
                      <w:lang w:val="en-US"/>
                    </w:rPr>
                    <w:t xml:space="preserve"> </w:t>
                  </w:r>
                  <w:hyperlink r:id="rId22" w:history="1">
                    <w:r w:rsidRPr="00E5195B">
                      <w:rPr>
                        <w:rStyle w:val="a3"/>
                        <w:rFonts w:ascii="Times New Roman" w:hAnsi="Times New Roman" w:cs="Times New Roman"/>
                        <w:b/>
                        <w:bCs/>
                        <w:sz w:val="16"/>
                        <w:szCs w:val="20"/>
                        <w:shd w:val="clear" w:color="auto" w:fill="FFFFFF"/>
                        <w:lang w:val="en-US"/>
                      </w:rPr>
                      <w:t>https://ru.wikipedia.org/wiki/Tandanor</w:t>
                    </w:r>
                  </w:hyperlink>
                  <w:r w:rsidRPr="00714217">
                    <w:rPr>
                      <w:rFonts w:ascii="Times New Roman" w:hAnsi="Times New Roman" w:cs="Times New Roman"/>
                      <w:b/>
                      <w:bCs/>
                      <w:color w:val="222222"/>
                      <w:sz w:val="16"/>
                      <w:szCs w:val="20"/>
                      <w:shd w:val="clear" w:color="auto" w:fill="FFFFFF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 w:rsidR="00714217">
        <w:rPr>
          <w:noProof/>
          <w:sz w:val="16"/>
          <w:lang w:eastAsia="ru-RU"/>
        </w:rPr>
        <w:pict>
          <v:shape id="_x0000_s1029" type="#_x0000_t202" style="position:absolute;margin-left:-51.25pt;margin-top:-41.6pt;width:173.85pt;height:27.2pt;z-index:251661312">
            <v:textbox>
              <w:txbxContent>
                <w:p w:rsidR="00714217" w:rsidRPr="00714217" w:rsidRDefault="00714217">
                  <w:pPr>
                    <w:rPr>
                      <w:sz w:val="16"/>
                      <w:lang w:val="en-US"/>
                    </w:rPr>
                  </w:pPr>
                  <w:r w:rsidRPr="00714217">
                    <w:rPr>
                      <w:sz w:val="16"/>
                      <w:lang w:val="en-US"/>
                    </w:rPr>
                    <w:t>«</w:t>
                  </w:r>
                  <w:r>
                    <w:rPr>
                      <w:sz w:val="16"/>
                    </w:rPr>
                    <w:t>Верфь</w:t>
                  </w:r>
                  <w:r w:rsidRPr="00714217">
                    <w:rPr>
                      <w:sz w:val="16"/>
                      <w:lang w:val="en-US"/>
                    </w:rPr>
                    <w:t xml:space="preserve"> </w:t>
                  </w:r>
                  <w:proofErr w:type="spellStart"/>
                  <w:r w:rsidRPr="00714217">
                    <w:rPr>
                      <w:sz w:val="16"/>
                      <w:lang w:val="en-US"/>
                    </w:rPr>
                    <w:t>Astarsa</w:t>
                  </w:r>
                  <w:proofErr w:type="spellEnd"/>
                  <w:r w:rsidRPr="00714217">
                    <w:rPr>
                      <w:sz w:val="16"/>
                      <w:lang w:val="en-US"/>
                    </w:rPr>
                    <w:t xml:space="preserve">» </w:t>
                  </w:r>
                  <w:hyperlink r:id="rId23" w:history="1">
                    <w:r w:rsidRPr="00E5195B">
                      <w:rPr>
                        <w:rStyle w:val="a3"/>
                        <w:sz w:val="16"/>
                        <w:lang w:val="en-US"/>
                      </w:rPr>
                      <w:t>https://ru.wikipedia.org/wiki/Astarsa</w:t>
                    </w:r>
                  </w:hyperlink>
                  <w:r w:rsidRPr="00714217">
                    <w:rPr>
                      <w:sz w:val="16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 w:rsidR="00714217">
        <w:rPr>
          <w:noProof/>
          <w:sz w:val="16"/>
          <w:lang w:eastAsia="ru-RU"/>
        </w:rPr>
        <w:pict>
          <v:shape id="_x0000_s1028" type="#_x0000_t32" style="position:absolute;margin-left:22.1pt;margin-top:-53.15pt;width:0;height:11.55pt;z-index:251660288" o:connectortype="straight">
            <v:stroke endarrow="block"/>
          </v:shape>
        </w:pict>
      </w:r>
      <w:r w:rsidR="00714217">
        <w:rPr>
          <w:noProof/>
          <w:sz w:val="16"/>
          <w:lang w:eastAsia="ru-RU"/>
        </w:rPr>
        <w:pict>
          <v:shape id="_x0000_s1027" type="#_x0000_t202" style="position:absolute;margin-left:-51.25pt;margin-top:-80.95pt;width:173.85pt;height:27.8pt;z-index:251659264">
            <v:textbox>
              <w:txbxContent>
                <w:p w:rsidR="00714217" w:rsidRPr="00714217" w:rsidRDefault="00714217">
                  <w:pPr>
                    <w:rPr>
                      <w:rFonts w:ascii="Times New Roman" w:hAnsi="Times New Roman" w:cs="Times New Roman"/>
                      <w:sz w:val="18"/>
                      <w:lang w:val="en-US"/>
                    </w:rPr>
                  </w:pPr>
                  <w:proofErr w:type="spellStart"/>
                  <w:r w:rsidRPr="00714217">
                    <w:rPr>
                      <w:rFonts w:ascii="Times New Roman" w:hAnsi="Times New Roman" w:cs="Times New Roman"/>
                      <w:bCs/>
                      <w:color w:val="222222"/>
                      <w:sz w:val="16"/>
                      <w:szCs w:val="19"/>
                      <w:shd w:val="clear" w:color="auto" w:fill="FFFFFF"/>
                      <w:lang w:val="en-US"/>
                    </w:rPr>
                    <w:t>Astilleros</w:t>
                  </w:r>
                  <w:proofErr w:type="spellEnd"/>
                  <w:r w:rsidRPr="00714217">
                    <w:rPr>
                      <w:rFonts w:ascii="Times New Roman" w:hAnsi="Times New Roman" w:cs="Times New Roman"/>
                      <w:bCs/>
                      <w:color w:val="222222"/>
                      <w:sz w:val="16"/>
                      <w:szCs w:val="19"/>
                      <w:shd w:val="clear" w:color="auto" w:fill="FFFFFF"/>
                      <w:lang w:val="en-US"/>
                    </w:rPr>
                    <w:t xml:space="preserve"> </w:t>
                  </w:r>
                  <w:proofErr w:type="spellStart"/>
                  <w:r w:rsidRPr="00714217">
                    <w:rPr>
                      <w:rFonts w:ascii="Times New Roman" w:hAnsi="Times New Roman" w:cs="Times New Roman"/>
                      <w:bCs/>
                      <w:color w:val="222222"/>
                      <w:sz w:val="16"/>
                      <w:szCs w:val="19"/>
                      <w:shd w:val="clear" w:color="auto" w:fill="FFFFFF"/>
                      <w:lang w:val="en-US"/>
                    </w:rPr>
                    <w:t>Argentinos</w:t>
                  </w:r>
                  <w:proofErr w:type="spellEnd"/>
                  <w:r w:rsidRPr="00714217">
                    <w:rPr>
                      <w:rFonts w:ascii="Times New Roman" w:hAnsi="Times New Roman" w:cs="Times New Roman"/>
                      <w:bCs/>
                      <w:color w:val="222222"/>
                      <w:sz w:val="16"/>
                      <w:szCs w:val="19"/>
                      <w:shd w:val="clear" w:color="auto" w:fill="FFFFFF"/>
                      <w:lang w:val="en-US"/>
                    </w:rPr>
                    <w:t xml:space="preserve"> Río de La Plata S.A. (+ </w:t>
                  </w:r>
                  <w:r>
                    <w:rPr>
                      <w:rFonts w:ascii="Times New Roman" w:hAnsi="Times New Roman" w:cs="Times New Roman"/>
                      <w:bCs/>
                      <w:color w:val="222222"/>
                      <w:sz w:val="16"/>
                      <w:szCs w:val="19"/>
                      <w:shd w:val="clear" w:color="auto" w:fill="FFFFFF"/>
                    </w:rPr>
                    <w:t>сталь</w:t>
                  </w:r>
                  <w:r w:rsidRPr="00714217">
                    <w:rPr>
                      <w:rFonts w:ascii="Times New Roman" w:hAnsi="Times New Roman" w:cs="Times New Roman"/>
                      <w:bCs/>
                      <w:color w:val="222222"/>
                      <w:sz w:val="16"/>
                      <w:szCs w:val="19"/>
                      <w:shd w:val="clear" w:color="auto" w:fill="FFFFFF"/>
                      <w:lang w:val="en-US"/>
                    </w:rPr>
                    <w:t xml:space="preserve">) </w:t>
                  </w:r>
                  <w:hyperlink r:id="rId24" w:history="1">
                    <w:r w:rsidRPr="00E5195B">
                      <w:rPr>
                        <w:rStyle w:val="a3"/>
                        <w:rFonts w:ascii="Times New Roman" w:hAnsi="Times New Roman" w:cs="Times New Roman"/>
                        <w:bCs/>
                        <w:sz w:val="16"/>
                        <w:szCs w:val="19"/>
                        <w:shd w:val="clear" w:color="auto" w:fill="FFFFFF"/>
                        <w:lang w:val="en-US"/>
                      </w:rPr>
                      <w:t>https://ru.wikipedia.org/wiki/Astarsa</w:t>
                    </w:r>
                  </w:hyperlink>
                  <w:r w:rsidRPr="00714217">
                    <w:rPr>
                      <w:rFonts w:ascii="Times New Roman" w:hAnsi="Times New Roman" w:cs="Times New Roman"/>
                      <w:bCs/>
                      <w:color w:val="222222"/>
                      <w:sz w:val="16"/>
                      <w:szCs w:val="19"/>
                      <w:shd w:val="clear" w:color="auto" w:fill="FFFFFF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 w:rsidR="00714217">
        <w:rPr>
          <w:noProof/>
          <w:sz w:val="16"/>
          <w:lang w:eastAsia="ru-RU"/>
        </w:rPr>
        <w:pict>
          <v:shape id="_x0000_s1026" type="#_x0000_t202" style="position:absolute;margin-left:558.7pt;margin-top:-75.55pt;width:203.75pt;height:29.95pt;z-index:251658240">
            <v:textbox>
              <w:txbxContent>
                <w:p w:rsidR="00714217" w:rsidRPr="00714217" w:rsidRDefault="00714217">
                  <w:pPr>
                    <w:rPr>
                      <w:sz w:val="16"/>
                    </w:rPr>
                  </w:pPr>
                  <w:r w:rsidRPr="00714217">
                    <w:rPr>
                      <w:sz w:val="16"/>
                    </w:rPr>
                    <w:t xml:space="preserve">«Расширить военно-морскую базу </w:t>
                  </w:r>
                  <w:proofErr w:type="spellStart"/>
                  <w:r w:rsidRPr="00714217">
                    <w:rPr>
                      <w:sz w:val="16"/>
                    </w:rPr>
                    <w:t>Пуэрто-Бельграно</w:t>
                  </w:r>
                  <w:proofErr w:type="spellEnd"/>
                  <w:r w:rsidRPr="00714217">
                    <w:rPr>
                      <w:sz w:val="16"/>
                    </w:rPr>
                    <w:t xml:space="preserve">» </w:t>
                  </w:r>
                  <w:hyperlink r:id="rId25" w:history="1">
                    <w:r w:rsidRPr="00714217">
                      <w:rPr>
                        <w:rStyle w:val="a3"/>
                        <w:sz w:val="16"/>
                      </w:rPr>
                      <w:t>https://ru.wikipedia.org/wiki/Пуэрто-Бельграно</w:t>
                    </w:r>
                  </w:hyperlink>
                  <w:r w:rsidRPr="00714217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</w:p>
    <w:sectPr w:rsidR="00AD5600" w:rsidRPr="00714217" w:rsidSect="00714217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714217"/>
    <w:rsid w:val="001D2AAE"/>
    <w:rsid w:val="00382C52"/>
    <w:rsid w:val="006F246B"/>
    <w:rsid w:val="00714217"/>
    <w:rsid w:val="00A246BC"/>
    <w:rsid w:val="00AD5600"/>
    <w:rsid w:val="00C421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8"/>
        <o:r id="V:Rule4" type="connector" idref="#_x0000_s1033"/>
        <o:r id="V:Rule6" type="connector" idref="#_x0000_s1034"/>
        <o:r id="V:Rule8" type="connector" idref="#_x0000_s1035"/>
        <o:r id="V:Rule10" type="connector" idref="#_x0000_s1036"/>
        <o:r id="V:Rule12" type="connector" idref="#_x0000_s1040"/>
        <o:r id="V:Rule14" type="connector" idref="#_x0000_s1044"/>
        <o:r id="V:Rule16" type="connector" idref="#_x0000_s1046"/>
        <o:r id="V:Rule18" type="connector" idref="#_x0000_s1047"/>
        <o:r id="V:Rule22" type="connector" idref="#_x0000_s1053"/>
        <o:r id="V:Rule24" type="connector" idref="#_x0000_s1055"/>
        <o:r id="V:Rule26" type="connector" idref="#_x0000_s105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56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4217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71421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&#1055;&#1091;&#1101;&#1088;&#1090;&#1086;-&#1041;&#1077;&#1083;&#1100;&#1075;&#1088;&#1072;&#1085;&#1086;" TargetMode="External"/><Relationship Id="rId13" Type="http://schemas.openxmlformats.org/officeDocument/2006/relationships/hyperlink" Target="https://en.wikipedia.org/wiki/Argentine_State_Railway" TargetMode="External"/><Relationship Id="rId18" Type="http://schemas.openxmlformats.org/officeDocument/2006/relationships/hyperlink" Target="https://ru.wikipedia.org/wiki/&#1062;&#1077;&#1085;&#1090;&#1088;&#1072;&#1083;&#1100;&#1085;&#1099;&#1081;_&#1073;&#1072;&#1085;&#1082;_&#1040;&#1088;&#1075;&#1077;&#1085;&#1090;&#1080;&#1085;&#1089;&#1082;&#1086;&#1081;_&#1056;&#1077;&#1089;&#1087;&#1091;&#1073;&#1083;&#1080;&#1082;&#1080;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ru.wikipedia.org/wiki/Astillero_R&#237;o_Santiago" TargetMode="External"/><Relationship Id="rId7" Type="http://schemas.openxmlformats.org/officeDocument/2006/relationships/hyperlink" Target="https://en.wikipedia.org/wiki/No._164_Squadron_RAF" TargetMode="External"/><Relationship Id="rId12" Type="http://schemas.openxmlformats.org/officeDocument/2006/relationships/hyperlink" Target="https://ru.wikipedia.org/wiki/&#1046;&#1077;&#1083;&#1077;&#1079;&#1085;&#1086;&#1076;&#1086;&#1088;&#1086;&#1078;&#1085;&#1099;&#1081;_&#1090;&#1088;&#1072;&#1085;&#1089;&#1087;&#1086;&#1088;&#1090;_&#1040;&#1088;&#1075;&#1077;&#1085;&#1090;&#1080;&#1085;&#1099;" TargetMode="External"/><Relationship Id="rId17" Type="http://schemas.openxmlformats.org/officeDocument/2006/relationships/hyperlink" Target="https://es.wikipedia.org/wiki/Complejo_Industrial_La_Plata" TargetMode="External"/><Relationship Id="rId25" Type="http://schemas.openxmlformats.org/officeDocument/2006/relationships/hyperlink" Target="https://ru.wikipedia.org/wiki/&#1055;&#1091;&#1101;&#1088;&#1090;&#1086;-&#1041;&#1077;&#1083;&#1100;&#1075;&#1088;&#1072;&#1085;&#1086;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u.wikipedia.org/wiki/&#1041;&#1077;&#1089;&#1089;&#1083;&#1072;&#1074;&#1085;&#1086;&#1077;_&#1076;&#1077;&#1089;&#1103;&#1090;&#1080;&#1083;&#1077;&#1090;&#1080;&#1077;" TargetMode="External"/><Relationship Id="rId20" Type="http://schemas.openxmlformats.org/officeDocument/2006/relationships/hyperlink" Target="https://ru.wikipedia.org/wiki/Astillero_R&#237;o_Santiago" TargetMode="External"/><Relationship Id="rId1" Type="http://schemas.openxmlformats.org/officeDocument/2006/relationships/styles" Target="styles.xml"/><Relationship Id="rId6" Type="http://schemas.openxmlformats.org/officeDocument/2006/relationships/hyperlink" Target="https://ru.wikipedia.org/wiki/&#1041;&#1080;&#1090;&#1074;&#1072;_&#1091;_&#1051;&#1072;-&#1055;&#1083;&#1072;&#1090;&#1099;" TargetMode="External"/><Relationship Id="rId11" Type="http://schemas.openxmlformats.org/officeDocument/2006/relationships/hyperlink" Target="https://ru.wikipedia.org/wiki/&#1057;&#1086;&#1075;&#1083;&#1072;&#1096;&#1077;&#1085;&#1080;&#1077;_&#1056;&#1086;&#1082;&#1072;_&#8212;_&#1056;&#1077;&#1085;&#1089;&#1080;&#1084;&#1077;&#1085;&#1072;" TargetMode="External"/><Relationship Id="rId24" Type="http://schemas.openxmlformats.org/officeDocument/2006/relationships/hyperlink" Target="https://ru.wikipedia.org/wiki/Astarsa" TargetMode="External"/><Relationship Id="rId5" Type="http://schemas.openxmlformats.org/officeDocument/2006/relationships/hyperlink" Target="https://en.wikipedia.org/wiki/John_Godwin_(Royal_Navy_officer)" TargetMode="External"/><Relationship Id="rId15" Type="http://schemas.openxmlformats.org/officeDocument/2006/relationships/hyperlink" Target="https://en.wikipedia.org/wiki/Buenos_Aires_Western_Railway" TargetMode="External"/><Relationship Id="rId23" Type="http://schemas.openxmlformats.org/officeDocument/2006/relationships/hyperlink" Target="https://ru.wikipedia.org/wiki/Astarsa" TargetMode="External"/><Relationship Id="rId10" Type="http://schemas.openxmlformats.org/officeDocument/2006/relationships/hyperlink" Target="https://en.wikipedia.org/wiki/Operation_Bol&#237;var" TargetMode="External"/><Relationship Id="rId19" Type="http://schemas.openxmlformats.org/officeDocument/2006/relationships/hyperlink" Target="https://ru.wikipedia.org/wiki/Astillero_R&#237;o_Santiago" TargetMode="External"/><Relationship Id="rId4" Type="http://schemas.openxmlformats.org/officeDocument/2006/relationships/hyperlink" Target="https://ru.wikipedia.org/wiki/&#1040;&#1088;&#1075;&#1077;&#1085;&#1090;&#1080;&#1085;&#1072;_&#1074;&#1086;_&#1042;&#1090;&#1086;&#1088;&#1086;&#1081;_&#1084;&#1080;&#1088;&#1086;&#1074;&#1086;&#1081;_&#1074;&#1086;&#1081;&#1085;&#1077;" TargetMode="External"/><Relationship Id="rId9" Type="http://schemas.openxmlformats.org/officeDocument/2006/relationships/hyperlink" Target="https://ru.wikipedia.org/wiki/&#1040;&#1088;&#1075;&#1077;&#1085;&#1090;&#1080;&#1085;&#1089;&#1082;&#1086;&#1077;_&#1084;&#1086;&#1088;&#1077;" TargetMode="External"/><Relationship Id="rId14" Type="http://schemas.openxmlformats.org/officeDocument/2006/relationships/hyperlink" Target="https://en.wikipedia.org/wiki/Buenos_Aires_Great_Southern_Railway" TargetMode="External"/><Relationship Id="rId22" Type="http://schemas.openxmlformats.org/officeDocument/2006/relationships/hyperlink" Target="https://ru.wikipedia.org/wiki/Tandanor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2018-05-15T12:40:00Z</dcterms:created>
  <dcterms:modified xsi:type="dcterms:W3CDTF">2018-05-15T13:43:00Z</dcterms:modified>
</cp:coreProperties>
</file>