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6970A3">
      <w:proofErr w:type="spellStart"/>
      <w:r w:rsidRPr="006970A3">
        <w:t>Peter</w:t>
      </w:r>
      <w:proofErr w:type="spellEnd"/>
      <w:r w:rsidRPr="006970A3">
        <w:t xml:space="preserve"> </w:t>
      </w:r>
      <w:proofErr w:type="spellStart"/>
      <w:r w:rsidRPr="006970A3">
        <w:t>Donald</w:t>
      </w:r>
      <w:proofErr w:type="spellEnd"/>
      <w:r w:rsidRPr="006970A3">
        <w:t xml:space="preserve"> </w:t>
      </w:r>
      <w:proofErr w:type="spellStart"/>
      <w:r w:rsidRPr="006970A3">
        <w:t>Pelpola</w:t>
      </w:r>
      <w:proofErr w:type="spellEnd"/>
      <w:r>
        <w:t xml:space="preserve"> (скорость подготовки дивизии)</w:t>
      </w:r>
    </w:p>
    <w:p w:rsidR="006970A3" w:rsidRDefault="006970A3">
      <w:r>
        <w:rPr>
          <w:noProof/>
          <w:lang w:eastAsia="ru-RU"/>
        </w:rPr>
        <w:drawing>
          <wp:inline distT="0" distB="0" distL="0" distR="0">
            <wp:extent cx="685800" cy="809625"/>
            <wp:effectExtent l="19050" t="0" r="0" b="0"/>
            <wp:docPr id="1" name="Рисунок 1" descr="http://www.sundaytimes.lk/061105/images/pl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ndaytimes.lk/061105/images/pl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Pr="006970A3" w:rsidRDefault="006970A3">
      <w:pPr>
        <w:rPr>
          <w:lang w:val="en-US"/>
        </w:rPr>
      </w:pPr>
      <w:proofErr w:type="spellStart"/>
      <w:r w:rsidRPr="006970A3">
        <w:rPr>
          <w:lang w:val="en-US"/>
        </w:rPr>
        <w:t>Sooriyaratne</w:t>
      </w:r>
      <w:proofErr w:type="spellEnd"/>
      <w:r w:rsidRPr="006970A3">
        <w:rPr>
          <w:lang w:val="en-US"/>
        </w:rPr>
        <w:t xml:space="preserve"> Douglas </w:t>
      </w:r>
      <w:proofErr w:type="spellStart"/>
      <w:r w:rsidRPr="006970A3">
        <w:rPr>
          <w:lang w:val="en-US"/>
        </w:rPr>
        <w:t>Ratwatte</w:t>
      </w:r>
      <w:proofErr w:type="spellEnd"/>
      <w:r w:rsidRPr="006970A3">
        <w:rPr>
          <w:lang w:val="en-US"/>
        </w:rPr>
        <w:t xml:space="preserve"> (</w:t>
      </w:r>
      <w:r>
        <w:t>боевой</w:t>
      </w:r>
      <w:r w:rsidRPr="006970A3">
        <w:rPr>
          <w:lang w:val="en-US"/>
        </w:rPr>
        <w:t xml:space="preserve"> </w:t>
      </w:r>
      <w:r>
        <w:t>дух</w:t>
      </w:r>
      <w:r w:rsidRPr="006970A3">
        <w:rPr>
          <w:lang w:val="en-US"/>
        </w:rPr>
        <w:t>)</w:t>
      </w:r>
    </w:p>
    <w:p w:rsidR="006970A3" w:rsidRDefault="006970A3">
      <w:r>
        <w:rPr>
          <w:noProof/>
          <w:lang w:eastAsia="ru-RU"/>
        </w:rPr>
        <w:drawing>
          <wp:inline distT="0" distB="0" distL="0" distR="0">
            <wp:extent cx="866775" cy="1038225"/>
            <wp:effectExtent l="19050" t="0" r="9525" b="0"/>
            <wp:docPr id="4" name="Рисунок 4" descr="http://www.sundaytimes.lk/061105/images/pl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undaytimes.lk/061105/images/pl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Pr="00E3570C" w:rsidRDefault="006970A3">
      <w:pPr>
        <w:rPr>
          <w:lang w:val="en-US"/>
        </w:rPr>
      </w:pPr>
      <w:r w:rsidRPr="00E3570C">
        <w:rPr>
          <w:lang w:val="en-US"/>
        </w:rPr>
        <w:t xml:space="preserve">Alexander Richard </w:t>
      </w:r>
      <w:proofErr w:type="spellStart"/>
      <w:r w:rsidRPr="00E3570C">
        <w:rPr>
          <w:lang w:val="en-US"/>
        </w:rPr>
        <w:t>Udugama</w:t>
      </w:r>
      <w:proofErr w:type="spellEnd"/>
      <w:r w:rsidRPr="00E3570C">
        <w:rPr>
          <w:lang w:val="en-US"/>
        </w:rPr>
        <w:t xml:space="preserve"> (</w:t>
      </w:r>
      <w:r>
        <w:t>наступление</w:t>
      </w:r>
      <w:r w:rsidRPr="00E3570C">
        <w:rPr>
          <w:lang w:val="en-US"/>
        </w:rPr>
        <w:t>)</w:t>
      </w:r>
      <w:r w:rsidR="00E3570C" w:rsidRPr="00E3570C">
        <w:rPr>
          <w:lang w:val="en-US"/>
        </w:rPr>
        <w:t xml:space="preserve"> </w:t>
      </w:r>
      <w:hyperlink r:id="rId6" w:history="1">
        <w:r w:rsidR="00E3570C" w:rsidRPr="00FF788F">
          <w:rPr>
            <w:rStyle w:val="a5"/>
            <w:lang w:val="en-US"/>
          </w:rPr>
          <w:t>https://en.wikipedia.org/wiki/Richard_Udugama</w:t>
        </w:r>
      </w:hyperlink>
      <w:r w:rsidR="00E3570C" w:rsidRPr="00E3570C">
        <w:rPr>
          <w:lang w:val="en-US"/>
        </w:rPr>
        <w:t xml:space="preserve"> </w:t>
      </w:r>
    </w:p>
    <w:p w:rsidR="006970A3" w:rsidRDefault="006970A3">
      <w:r>
        <w:rPr>
          <w:noProof/>
          <w:lang w:eastAsia="ru-RU"/>
        </w:rPr>
        <w:drawing>
          <wp:inline distT="0" distB="0" distL="0" distR="0">
            <wp:extent cx="1143000" cy="1428750"/>
            <wp:effectExtent l="19050" t="0" r="0" b="0"/>
            <wp:docPr id="7" name="Рисунок 7" descr="http://www.sundaytimes.lk/061105/images/pl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undaytimes.lk/061105/images/pls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Default="006970A3">
      <w:proofErr w:type="spellStart"/>
      <w:r w:rsidRPr="006970A3">
        <w:t>Mervyn</w:t>
      </w:r>
      <w:proofErr w:type="spellEnd"/>
      <w:r w:rsidRPr="006970A3">
        <w:t xml:space="preserve"> </w:t>
      </w:r>
      <w:proofErr w:type="spellStart"/>
      <w:r w:rsidRPr="006970A3">
        <w:t>Rex</w:t>
      </w:r>
      <w:proofErr w:type="spellEnd"/>
      <w:r w:rsidRPr="006970A3">
        <w:t xml:space="preserve"> </w:t>
      </w:r>
      <w:proofErr w:type="spellStart"/>
      <w:r w:rsidRPr="006970A3">
        <w:t>de</w:t>
      </w:r>
      <w:proofErr w:type="spellEnd"/>
      <w:r w:rsidRPr="006970A3">
        <w:t xml:space="preserve"> </w:t>
      </w:r>
      <w:proofErr w:type="spellStart"/>
      <w:r w:rsidRPr="006970A3">
        <w:t>Silva</w:t>
      </w:r>
      <w:proofErr w:type="spellEnd"/>
      <w:r>
        <w:t xml:space="preserve"> (истребитель-перехватчик)</w:t>
      </w:r>
    </w:p>
    <w:p w:rsidR="006970A3" w:rsidRDefault="006970A3">
      <w:r>
        <w:rPr>
          <w:noProof/>
          <w:lang w:eastAsia="ru-RU"/>
        </w:rPr>
        <w:drawing>
          <wp:inline distT="0" distB="0" distL="0" distR="0">
            <wp:extent cx="1209675" cy="1428750"/>
            <wp:effectExtent l="19050" t="0" r="9525" b="0"/>
            <wp:docPr id="10" name="Рисунок 10" descr="http://www.sundaytimes.lk/061105/images/pl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undaytimes.lk/061105/images/pls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Default="006970A3">
      <w:proofErr w:type="spellStart"/>
      <w:r w:rsidRPr="006970A3">
        <w:t>Brian</w:t>
      </w:r>
      <w:proofErr w:type="spellEnd"/>
      <w:r w:rsidRPr="006970A3">
        <w:t xml:space="preserve"> </w:t>
      </w:r>
      <w:proofErr w:type="spellStart"/>
      <w:r w:rsidRPr="006970A3">
        <w:t>Randall</w:t>
      </w:r>
      <w:proofErr w:type="spellEnd"/>
      <w:r w:rsidRPr="006970A3">
        <w:t xml:space="preserve"> </w:t>
      </w:r>
      <w:proofErr w:type="spellStart"/>
      <w:r w:rsidRPr="006970A3">
        <w:t>Kriekenbeek</w:t>
      </w:r>
      <w:proofErr w:type="spellEnd"/>
      <w:r>
        <w:t xml:space="preserve"> (оборона)</w:t>
      </w:r>
    </w:p>
    <w:p w:rsidR="006970A3" w:rsidRDefault="006970A3">
      <w:r>
        <w:rPr>
          <w:noProof/>
          <w:lang w:eastAsia="ru-RU"/>
        </w:rPr>
        <w:drawing>
          <wp:inline distT="0" distB="0" distL="0" distR="0">
            <wp:extent cx="1171575" cy="1428750"/>
            <wp:effectExtent l="19050" t="0" r="9525" b="0"/>
            <wp:docPr id="13" name="Рисунок 13" descr="http://www.sundaytimes.lk/061105/images/pl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undaytimes.lk/061105/images/pls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Default="006970A3">
      <w:hyperlink r:id="rId10" w:history="1">
        <w:r w:rsidRPr="00FF788F">
          <w:rPr>
            <w:rStyle w:val="a5"/>
          </w:rPr>
          <w:t>http://www.sundaytimes.lk/061105/Plus/pls1.html</w:t>
        </w:r>
      </w:hyperlink>
      <w:r>
        <w:t xml:space="preserve"> </w:t>
      </w:r>
    </w:p>
    <w:p w:rsidR="006970A3" w:rsidRDefault="006970A3">
      <w:proofErr w:type="spellStart"/>
      <w:r w:rsidRPr="006970A3">
        <w:t>Sepala</w:t>
      </w:r>
      <w:proofErr w:type="spellEnd"/>
      <w:r w:rsidRPr="006970A3">
        <w:t xml:space="preserve"> </w:t>
      </w:r>
      <w:proofErr w:type="spellStart"/>
      <w:r w:rsidRPr="006970A3">
        <w:t>Attygalle</w:t>
      </w:r>
      <w:proofErr w:type="spellEnd"/>
      <w:r>
        <w:t xml:space="preserve"> (скорость дивизии) </w:t>
      </w:r>
      <w:hyperlink r:id="rId11" w:history="1">
        <w:r w:rsidRPr="00FF788F">
          <w:rPr>
            <w:rStyle w:val="a5"/>
          </w:rPr>
          <w:t>https://en.wikipedia.org/wiki/Sepala_Attygalle</w:t>
        </w:r>
      </w:hyperlink>
      <w:r>
        <w:t xml:space="preserve"> </w:t>
      </w:r>
    </w:p>
    <w:p w:rsidR="006970A3" w:rsidRDefault="006970A3">
      <w:r>
        <w:rPr>
          <w:rFonts w:ascii="Arial CYR" w:hAnsi="Arial CYR" w:cs="Arial CYR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390650" cy="16573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Default="006970A3"/>
    <w:p w:rsidR="006970A3" w:rsidRDefault="006970A3">
      <w:proofErr w:type="spellStart"/>
      <w:r w:rsidRPr="006970A3">
        <w:t>Anton</w:t>
      </w:r>
      <w:proofErr w:type="spellEnd"/>
      <w:r w:rsidRPr="006970A3">
        <w:t xml:space="preserve"> </w:t>
      </w:r>
      <w:proofErr w:type="spellStart"/>
      <w:r w:rsidRPr="006970A3">
        <w:t>Muttukumaru</w:t>
      </w:r>
      <w:proofErr w:type="spellEnd"/>
      <w:r w:rsidR="00E3570C">
        <w:t xml:space="preserve"> (атака пехотной дивизии) </w:t>
      </w:r>
      <w:hyperlink r:id="rId13" w:history="1">
        <w:r w:rsidR="00E3570C" w:rsidRPr="00FF788F">
          <w:rPr>
            <w:rStyle w:val="a5"/>
          </w:rPr>
          <w:t>https://en.wikipedia.org/wiki/Anton_Muttukumaru</w:t>
        </w:r>
      </w:hyperlink>
      <w:r w:rsidR="00E3570C">
        <w:t xml:space="preserve"> </w:t>
      </w:r>
    </w:p>
    <w:p w:rsidR="00E3570C" w:rsidRDefault="00E3570C"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1381125" cy="16192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70C" w:rsidRDefault="00E3570C">
      <w:r w:rsidRPr="00E3570C">
        <w:rPr>
          <w:lang w:val="en-US"/>
        </w:rPr>
        <w:t xml:space="preserve">Bertram </w:t>
      </w:r>
      <w:proofErr w:type="spellStart"/>
      <w:r w:rsidRPr="00E3570C">
        <w:rPr>
          <w:lang w:val="en-US"/>
        </w:rPr>
        <w:t>Heyn</w:t>
      </w:r>
      <w:proofErr w:type="spellEnd"/>
      <w:r w:rsidRPr="00E3570C">
        <w:rPr>
          <w:lang w:val="en-US"/>
        </w:rPr>
        <w:t xml:space="preserve"> </w:t>
      </w:r>
      <w:hyperlink r:id="rId15" w:history="1">
        <w:r w:rsidRPr="00FF788F">
          <w:rPr>
            <w:rStyle w:val="a5"/>
            <w:lang w:val="en-US"/>
          </w:rPr>
          <w:t>https://en.wikipedia.org/wiki/Bertram_Heyn</w:t>
        </w:r>
      </w:hyperlink>
      <w:r w:rsidRPr="00E3570C">
        <w:rPr>
          <w:lang w:val="en-US"/>
        </w:rPr>
        <w:t xml:space="preserve"> </w:t>
      </w:r>
    </w:p>
    <w:p w:rsidR="00E3570C" w:rsidRDefault="00E3570C">
      <w:r w:rsidRPr="00E3570C">
        <w:rPr>
          <w:lang w:val="en-US"/>
        </w:rPr>
        <w:t xml:space="preserve">H. W. G. </w:t>
      </w:r>
      <w:proofErr w:type="spellStart"/>
      <w:proofErr w:type="gramStart"/>
      <w:r w:rsidRPr="00E3570C">
        <w:rPr>
          <w:lang w:val="en-US"/>
        </w:rPr>
        <w:t>Wijeyekoon</w:t>
      </w:r>
      <w:proofErr w:type="spellEnd"/>
      <w:r w:rsidRPr="00E3570C">
        <w:rPr>
          <w:lang w:val="en-US"/>
        </w:rPr>
        <w:t xml:space="preserve">  </w:t>
      </w:r>
      <w:proofErr w:type="gramEnd"/>
      <w:hyperlink r:id="rId16" w:history="1">
        <w:r w:rsidRPr="00FF788F">
          <w:rPr>
            <w:rStyle w:val="a5"/>
            <w:lang w:val="en-US"/>
          </w:rPr>
          <w:t>https://en.wikipedia.org/wiki/H._W._G._Wijeyekoon</w:t>
        </w:r>
      </w:hyperlink>
      <w:r w:rsidRPr="00E3570C">
        <w:rPr>
          <w:lang w:val="en-US"/>
        </w:rPr>
        <w:t xml:space="preserve"> </w:t>
      </w:r>
    </w:p>
    <w:p w:rsidR="00E3570C" w:rsidRDefault="00E3570C">
      <w:r>
        <w:t xml:space="preserve">Контр-адмирал </w:t>
      </w:r>
      <w:proofErr w:type="spellStart"/>
      <w:r w:rsidRPr="00E3570C">
        <w:t>Rajanathan</w:t>
      </w:r>
      <w:proofErr w:type="spellEnd"/>
      <w:r w:rsidRPr="00E3570C">
        <w:t xml:space="preserve"> "</w:t>
      </w:r>
      <w:proofErr w:type="spellStart"/>
      <w:r w:rsidRPr="00E3570C">
        <w:t>Rajan</w:t>
      </w:r>
      <w:proofErr w:type="spellEnd"/>
      <w:r w:rsidRPr="00E3570C">
        <w:t xml:space="preserve">" </w:t>
      </w:r>
      <w:proofErr w:type="spellStart"/>
      <w:r w:rsidRPr="00E3570C">
        <w:t>Kadirgamar</w:t>
      </w:r>
      <w:proofErr w:type="spellEnd"/>
      <w:r>
        <w:t xml:space="preserve"> </w:t>
      </w:r>
      <w:hyperlink r:id="rId17" w:history="1">
        <w:r w:rsidRPr="00FF788F">
          <w:rPr>
            <w:rStyle w:val="a5"/>
          </w:rPr>
          <w:t>https://en.wikipedia.org/wiki/Rajan_Kadiragamar</w:t>
        </w:r>
      </w:hyperlink>
      <w:r>
        <w:t xml:space="preserve"> </w:t>
      </w:r>
    </w:p>
    <w:p w:rsidR="00E3570C" w:rsidRDefault="00E3570C">
      <w:proofErr w:type="spellStart"/>
      <w:r w:rsidRPr="00E3570C">
        <w:t>Rohan</w:t>
      </w:r>
      <w:proofErr w:type="spellEnd"/>
      <w:r w:rsidRPr="00E3570C">
        <w:t xml:space="preserve"> </w:t>
      </w:r>
      <w:proofErr w:type="spellStart"/>
      <w:r w:rsidRPr="00E3570C">
        <w:t>Amerasekera</w:t>
      </w:r>
      <w:proofErr w:type="spellEnd"/>
      <w:r>
        <w:t xml:space="preserve"> (стратегические бомбардировщики) </w:t>
      </w:r>
      <w:hyperlink r:id="rId18" w:history="1">
        <w:r w:rsidRPr="00FF788F">
          <w:rPr>
            <w:rStyle w:val="a5"/>
          </w:rPr>
          <w:t>https://en.wikipedia.org/wiki/Rohan_Amerasekera</w:t>
        </w:r>
      </w:hyperlink>
      <w:r>
        <w:t xml:space="preserve"> </w:t>
      </w:r>
    </w:p>
    <w:p w:rsidR="00E3570C" w:rsidRDefault="00E3570C">
      <w:proofErr w:type="spellStart"/>
      <w:r w:rsidRPr="00E3570C">
        <w:t>Percy</w:t>
      </w:r>
      <w:proofErr w:type="spellEnd"/>
      <w:r w:rsidRPr="00E3570C">
        <w:t xml:space="preserve"> G.B. </w:t>
      </w:r>
      <w:proofErr w:type="spellStart"/>
      <w:r w:rsidRPr="00E3570C">
        <w:t>Perera</w:t>
      </w:r>
      <w:proofErr w:type="spellEnd"/>
      <w:r>
        <w:t xml:space="preserve"> (дешифрование) </w:t>
      </w:r>
      <w:hyperlink r:id="rId19" w:history="1">
        <w:r w:rsidRPr="00FF788F">
          <w:rPr>
            <w:rStyle w:val="a5"/>
          </w:rPr>
          <w:t>https://web.archive.org/web/20150702164926/http://www.asiantribune.com/news/2010/04/04/lankan-was-privy-ww-ii-covert-operation</w:t>
        </w:r>
      </w:hyperlink>
      <w:r>
        <w:t xml:space="preserve"> </w:t>
      </w:r>
    </w:p>
    <w:p w:rsidR="00E3570C" w:rsidRPr="00E3570C" w:rsidRDefault="00E3570C">
      <w:r>
        <w:rPr>
          <w:noProof/>
          <w:lang w:eastAsia="ru-RU"/>
        </w:rPr>
        <w:lastRenderedPageBreak/>
        <w:drawing>
          <wp:inline distT="0" distB="0" distL="0" distR="0">
            <wp:extent cx="5940425" cy="7551297"/>
            <wp:effectExtent l="19050" t="0" r="3175" b="0"/>
            <wp:docPr id="24" name="Рисунок 24" descr="030410_percy_pic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30410_percy_pic_00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A3" w:rsidRPr="00E3570C" w:rsidRDefault="006970A3"/>
    <w:sectPr w:rsidR="006970A3" w:rsidRPr="00E3570C" w:rsidSect="0076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70A3"/>
    <w:rsid w:val="006970A3"/>
    <w:rsid w:val="00765A14"/>
    <w:rsid w:val="00E3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70A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70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Anton_Muttukumaru" TargetMode="External"/><Relationship Id="rId18" Type="http://schemas.openxmlformats.org/officeDocument/2006/relationships/hyperlink" Target="https://en.wikipedia.org/wiki/Rohan_Ameraseker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Rajan_Kadiragam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._W._G._Wijeyekoon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Richard_Udugama" TargetMode="External"/><Relationship Id="rId11" Type="http://schemas.openxmlformats.org/officeDocument/2006/relationships/hyperlink" Target="https://en.wikipedia.org/wiki/Sepala_Attygalle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en.wikipedia.org/wiki/Bertram_Heyn" TargetMode="External"/><Relationship Id="rId10" Type="http://schemas.openxmlformats.org/officeDocument/2006/relationships/hyperlink" Target="http://www.sundaytimes.lk/061105/Plus/pls1.html" TargetMode="External"/><Relationship Id="rId19" Type="http://schemas.openxmlformats.org/officeDocument/2006/relationships/hyperlink" Target="https://web.archive.org/web/20150702164926/http://www.asiantribune.com/news/2010/04/04/lankan-was-privy-ww-ii-covert-operatio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2018-03-03T08:12:00Z</dcterms:created>
  <dcterms:modified xsi:type="dcterms:W3CDTF">2018-03-03T08:35:00Z</dcterms:modified>
</cp:coreProperties>
</file>