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pict>
          <v:rect id="_x0000_s1035" o:spid="_x0000_s1035" o:spt="1" style="position:absolute;left:0pt;margin-left:-27.65pt;margin-top:76.05pt;height:167.45pt;width:500.85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6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n-US"/>
                    </w:rPr>
                  </w:pPr>
                  <w:bookmarkStart w:id="13" w:name="_Title#3910760528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达内-博客项目-</w:t>
                  </w:r>
                  <w:bookmarkEnd w:id="13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Topic-API说明文档</w:t>
                  </w:r>
                </w:p>
              </w:txbxContent>
            </v:textbox>
          </v:rect>
        </w:pict>
      </w:r>
      <w:r>
        <w:pict>
          <v:shape id="_x0000_s1034" o:spid="_x0000_s1034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14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Python-教研部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14"/>
                </w:p>
              </w:txbxContent>
            </v:textbox>
          </v:shape>
        </w:pict>
      </w:r>
      <w:r>
        <w:pict>
          <v:rect id="_x0000_s1036" o:spid="_x0000_s1036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</w:p>
              </w:txbxContent>
            </v:textbox>
          </v:rect>
        </w:pict>
      </w:r>
    </w:p>
    <w:sdt>
      <w:sdtPr>
        <w:rPr>
          <w:rFonts w:ascii="宋体" w:hAnsi="宋体" w:eastAsia="宋体" w:cstheme="minorBidi"/>
          <w:kern w:val="2"/>
          <w:sz w:val="52"/>
          <w:szCs w:val="24"/>
          <w:lang w:val="en-US" w:eastAsia="zh-CN" w:bidi="ar-SA"/>
        </w:rPr>
        <w:id w:val="14746777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52"/>
          <w:szCs w:val="2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ind w:left="0" w:leftChars="0" w:right="0" w:rightChars="0" w:firstLine="0" w:firstLineChars="0"/>
            <w:jc w:val="center"/>
            <w:textAlignment w:val="auto"/>
            <w:rPr>
              <w:sz w:val="52"/>
            </w:rPr>
          </w:pPr>
          <w:bookmarkStart w:id="0" w:name="_Toc6753_WPSOffice_Type1"/>
          <w:r>
            <w:rPr>
              <w:rFonts w:ascii="宋体" w:hAnsi="宋体" w:eastAsia="宋体"/>
              <w:sz w:val="52"/>
            </w:rPr>
            <w:t>目录</w:t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_Toc13914_WPSOffice_Level1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7770"/>
              <w:placeholder>
                <w:docPart w:val="{1034b852-4dc7-4a70-b01a-258fbd16d37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一， 概述：</w:t>
              </w:r>
            </w:sdtContent>
          </w:sdt>
          <w:r>
            <w:rPr>
              <w:sz w:val="52"/>
            </w:rPr>
            <w:tab/>
          </w:r>
          <w:bookmarkStart w:id="1" w:name="_Toc13914_WPSOffice_Level1Page"/>
          <w:r>
            <w:rPr>
              <w:sz w:val="52"/>
            </w:rPr>
            <w:t>1</w:t>
          </w:r>
          <w:bookmarkEnd w:id="1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_Toc6753_WPSOffice_Level1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7770"/>
              <w:placeholder>
                <w:docPart w:val="{5e5964a0-bf1d-4720-b4eb-3b0c74bf34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二， 事件定义：</w:t>
              </w:r>
            </w:sdtContent>
          </w:sdt>
          <w:r>
            <w:rPr>
              <w:sz w:val="52"/>
            </w:rPr>
            <w:tab/>
          </w:r>
          <w:bookmarkStart w:id="2" w:name="_Toc6753_WPSOffice_Level1Page"/>
          <w:r>
            <w:rPr>
              <w:sz w:val="52"/>
            </w:rPr>
            <w:t>1</w:t>
          </w:r>
          <w:bookmarkEnd w:id="2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_Toc24725_WPSOffice_Level1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7770"/>
              <w:placeholder>
                <w:docPart w:val="{704c720d-662d-44ce-a4e2-47ff131598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三， 开发规范:</w:t>
              </w:r>
            </w:sdtContent>
          </w:sdt>
          <w:r>
            <w:rPr>
              <w:sz w:val="52"/>
            </w:rPr>
            <w:tab/>
          </w:r>
          <w:bookmarkStart w:id="3" w:name="_Toc24725_WPSOffice_Level1Page"/>
          <w:r>
            <w:rPr>
              <w:sz w:val="52"/>
            </w:rPr>
            <w:t>1</w:t>
          </w:r>
          <w:bookmarkEnd w:id="3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_Toc11861_WPSOffice_Level1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7770"/>
              <w:placeholder>
                <w:docPart w:val="{f8835c11-3ee7-4237-918c-545f545e61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四， 数据库结构：</w:t>
              </w:r>
            </w:sdtContent>
          </w:sdt>
          <w:r>
            <w:rPr>
              <w:sz w:val="52"/>
            </w:rPr>
            <w:tab/>
          </w:r>
          <w:bookmarkStart w:id="4" w:name="_Toc11861_WPSOffice_Level1Page"/>
          <w:r>
            <w:rPr>
              <w:sz w:val="52"/>
            </w:rPr>
            <w:t>2</w:t>
          </w:r>
          <w:bookmarkEnd w:id="4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_Toc3441_WPSOffice_Level1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7770"/>
              <w:placeholder>
                <w:docPart w:val="{caaf62b4-4667-4fd3-96ed-2c4f9e2548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五， 接口说明：</w:t>
              </w:r>
            </w:sdtContent>
          </w:sdt>
          <w:r>
            <w:rPr>
              <w:sz w:val="52"/>
            </w:rPr>
            <w:tab/>
          </w:r>
          <w:bookmarkStart w:id="5" w:name="_Toc3441_WPSOffice_Level1Page"/>
          <w:r>
            <w:rPr>
              <w:sz w:val="52"/>
            </w:rPr>
            <w:t>3</w:t>
          </w:r>
          <w:bookmarkEnd w:id="5"/>
          <w:r>
            <w:rPr>
              <w:sz w:val="52"/>
            </w:rPr>
            <w:fldChar w:fldCharType="end"/>
          </w:r>
        </w:p>
        <w:p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313" w:beforeLines="100" w:after="313" w:afterLines="100" w:line="240" w:lineRule="auto"/>
            <w:textAlignment w:val="auto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HYPERLINK \l _Toc23220_WPSOffice_Level1 </w:instrText>
          </w:r>
          <w:r>
            <w:rPr>
              <w:sz w:val="5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  <w:id w:val="147467770"/>
              <w:placeholder>
                <w:docPart w:val="{d8b7b67e-3392-4558-b9df-98b3f1eec1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52"/>
                </w:rPr>
                <w:t>六， 常见问题：</w:t>
              </w:r>
            </w:sdtContent>
          </w:sdt>
          <w:r>
            <w:rPr>
              <w:sz w:val="52"/>
            </w:rPr>
            <w:tab/>
          </w:r>
          <w:bookmarkStart w:id="6" w:name="_Toc23220_WPSOffice_Level1Page"/>
          <w:r>
            <w:rPr>
              <w:sz w:val="52"/>
            </w:rPr>
            <w:t>13</w:t>
          </w:r>
          <w:bookmarkEnd w:id="6"/>
          <w:r>
            <w:rPr>
              <w:sz w:val="52"/>
            </w:rP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13914_WPSOffice_Level1"/>
      <w:r>
        <w:rPr>
          <w:rFonts w:hint="eastAsia"/>
          <w:lang w:val="en-US" w:eastAsia="zh-CN"/>
        </w:rPr>
        <w:t>概述：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近期公司内部个人兴趣社区活动的如火如荼，为满足广大社区爱好者追求自我的梦想，特此开发内部博客；方便大家整理及自己社区活动中的一些优质内容，增加社区的互动性。此文档为发表博客相关的API详情【topic 模块】。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6753_WPSOffice_Level1"/>
      <w:r>
        <w:rPr>
          <w:rFonts w:hint="eastAsia"/>
          <w:lang w:val="en-US" w:eastAsia="zh-CN"/>
        </w:rPr>
        <w:t>事件定义：</w:t>
      </w:r>
      <w:bookmarkEnd w:id="8"/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获取博客列表 - 获取用户的博客列表，博客分为 技术和非技术两大类别；权限分为个人和公开。 其中个人博客只有在博主登录状态下才能获取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发表博客 - 只有博主在登录状态下才能执行发表博客操作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4725_WPSOffice_Level1"/>
      <w:r>
        <w:rPr>
          <w:rFonts w:hint="eastAsia"/>
          <w:lang w:val="en-US" w:eastAsia="zh-CN"/>
        </w:rPr>
        <w:t>开发规范:</w:t>
      </w:r>
      <w:bookmarkEnd w:id="9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后端环境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Python 3.7.3  +  django 1.11.8  + mysql 5.5  +  Ubuntu19.04  +  vim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通信协议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通信格式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r>
        <w:rPr>
          <w:rStyle w:val="12"/>
          <w:rFonts w:hint="eastAsia"/>
          <w:lang w:val="en-US" w:eastAsia="zh-CN"/>
        </w:rPr>
        <w:t>API规范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一定程度上符合RESTful 定义</w:t>
      </w:r>
    </w:p>
    <w:p>
      <w:pPr>
        <w:numPr>
          <w:ilvl w:val="0"/>
          <w:numId w:val="0"/>
        </w:numPr>
        <w:ind w:leftChars="0" w:firstLine="60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1861_WPSOffice_Level1"/>
      <w:r>
        <w:rPr>
          <w:rFonts w:hint="eastAsia"/>
          <w:lang w:val="en-US" w:eastAsia="zh-CN"/>
        </w:rPr>
        <w:t>数据库结构：</w:t>
      </w:r>
      <w:bookmarkEnd w:id="10"/>
    </w:p>
    <w:tbl>
      <w:tblPr>
        <w:tblStyle w:val="8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59"/>
        <w:gridCol w:w="1760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作用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备注1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主键自增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文章主题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category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博客的分类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tec 技术类型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no-tec 非技术类型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limit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权限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public- 公开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rivate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-私有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varchar(90)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博客简介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博客内容的前三十个字符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text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博客内容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博客创建时间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博客修改时间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author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UserProfile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外键</w:t>
            </w:r>
          </w:p>
        </w:tc>
        <w:tc>
          <w:tcPr>
            <w:tcW w:w="17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1" w:name="_Toc3441_WPSOffice_Level1"/>
      <w:r>
        <w:rPr>
          <w:rFonts w:hint="eastAsia"/>
          <w:lang w:val="en-US" w:eastAsia="zh-CN"/>
        </w:rPr>
        <w:t>接口说明：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发表博客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 :  http://127.0.0.1:8000/v1/topics/&lt;username&gt;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POST</w:t>
      </w:r>
    </w:p>
    <w:p>
      <w:pPr>
        <w:pStyle w:val="4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具体参数如下：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种类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tec : 技术类别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No-tec : 非技术类别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limit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 - 公开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  - 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博客内容带HTML格式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content_text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博客纯文本格式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请求示例：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 xml:space="preserve">title: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haha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category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fldChar w:fldCharType="begin"/>
      </w:r>
      <w:r>
        <w:rPr>
          <w:rFonts w:hint="default"/>
          <w:sz w:val="30"/>
          <w:szCs w:val="30"/>
          <w:lang w:val="en-US" w:eastAsia="zh-CN"/>
        </w:rPr>
        <w:instrText xml:space="preserve"> HYPERLINK "mailto:‘abc@qq.com’," </w:instrText>
      </w:r>
      <w:r>
        <w:rPr>
          <w:rFonts w:hint="default"/>
          <w:sz w:val="30"/>
          <w:szCs w:val="30"/>
          <w:lang w:val="en-US" w:eastAsia="zh-CN"/>
        </w:rPr>
        <w:fldChar w:fldCharType="separate"/>
      </w:r>
      <w:r>
        <w:rPr>
          <w:rStyle w:val="10"/>
          <w:rFonts w:hint="default"/>
          <w:sz w:val="30"/>
          <w:szCs w:val="30"/>
          <w:lang w:val="en-US" w:eastAsia="zh-CN"/>
        </w:rPr>
        <w:t>‘</w:t>
      </w:r>
      <w:r>
        <w:rPr>
          <w:rStyle w:val="10"/>
          <w:rFonts w:hint="eastAsia"/>
          <w:sz w:val="30"/>
          <w:szCs w:val="30"/>
          <w:lang w:val="en-US" w:eastAsia="zh-CN"/>
        </w:rPr>
        <w:t>tec</w:t>
      </w:r>
      <w:r>
        <w:rPr>
          <w:rStyle w:val="10"/>
          <w:rFonts w:hint="default"/>
          <w:sz w:val="30"/>
          <w:szCs w:val="30"/>
          <w:lang w:val="en-US" w:eastAsia="zh-CN"/>
        </w:rPr>
        <w:t>’</w:t>
      </w:r>
      <w:r>
        <w:rPr>
          <w:rStyle w:val="10"/>
          <w:rFonts w:hint="eastAsia"/>
          <w:sz w:val="30"/>
          <w:szCs w:val="30"/>
          <w:lang w:val="en-US" w:eastAsia="zh-CN"/>
        </w:rPr>
        <w:t>,</w:t>
      </w:r>
      <w:r>
        <w:rPr>
          <w:rFonts w:hint="default"/>
          <w:sz w:val="30"/>
          <w:szCs w:val="30"/>
          <w:lang w:val="en-US" w:eastAsia="zh-CN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limit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public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content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abcdef&lt;p&gt;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content_text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abcdef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Authorization</w:t>
      </w:r>
      <w:r>
        <w:rPr>
          <w:rFonts w:hint="eastAsia"/>
          <w:sz w:val="30"/>
          <w:szCs w:val="30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1.3响应格式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 具体参数如下：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默认正常为200，异常请见1.4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响应示例：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200 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username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abc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用户未登陆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{'code':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default"/>
          <w:sz w:val="30"/>
          <w:szCs w:val="30"/>
          <w:lang w:val="en-US" w:eastAsia="zh-CN"/>
        </w:rPr>
        <w:t xml:space="preserve">03,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'error':u'Please login'}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获取用户博客列表接口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URL: http://127.0.0.1:8000/v1/topics/&lt;username&gt;?category=[tec|no-tec]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请求方式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请求格式 </w:t>
      </w:r>
    </w:p>
    <w:p>
      <w:pPr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2.2.1  http://127.0.0.1:8000/v1/topics/&lt;username&gt; 可获取用户全量数据</w:t>
      </w:r>
    </w:p>
    <w:p>
      <w:pPr>
        <w:numPr>
          <w:ilvl w:val="0"/>
          <w:numId w:val="0"/>
        </w:num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2.2.2 http://127.0.0.1:8000/v1/topics/&lt;username&gt;?category=[tec|no-tec] 可获取用户具体分类的数据， 技术(tec) 或 非技术 (no-tec)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响应格式 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具体参数如下</w:t>
      </w:r>
    </w:p>
    <w:tbl>
      <w:tblPr>
        <w:tblStyle w:val="8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849"/>
        <w:gridCol w:w="853"/>
        <w:gridCol w:w="5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请求成功，code为200，异常码请见2.4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返回的具体数据均在data里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{}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以下为data中字段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nickname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用户昵称（data中字段）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char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topics</w:t>
            </w:r>
          </w:p>
        </w:tc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用户topic列表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[]</w:t>
            </w:r>
          </w:p>
        </w:tc>
        <w:tc>
          <w:tcPr>
            <w:tcW w:w="5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该集合包含{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topic_id,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:主题，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’category’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种类【tec|no-tec】,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‘created_time’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创建时间</w:t>
            </w:r>
            <w:bookmarkStart w:id="15" w:name="_GoBack"/>
            <w:bookmarkEnd w:id="15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‘introduce’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简介, 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‘author’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作者昵称}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响应示例：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:200,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data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nickname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abc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topics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:[{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id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:1,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title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category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tec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created_time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2018-09-03 10:30:20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introduce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aaa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author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abc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}]}}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作者不存在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{'code':</w:t>
      </w:r>
      <w:r>
        <w:rPr>
          <w:rFonts w:hint="eastAsia"/>
          <w:sz w:val="30"/>
          <w:szCs w:val="30"/>
          <w:lang w:val="en-US" w:eastAsia="zh-CN"/>
        </w:rPr>
        <w:t>301</w:t>
      </w:r>
      <w:r>
        <w:rPr>
          <w:rFonts w:hint="default"/>
          <w:sz w:val="30"/>
          <w:szCs w:val="30"/>
          <w:lang w:val="en-US" w:eastAsia="zh-CN"/>
        </w:rPr>
        <w:t xml:space="preserve">,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'error':u'</w:t>
      </w:r>
      <w:r>
        <w:rPr>
          <w:rFonts w:hint="eastAsia"/>
          <w:sz w:val="30"/>
          <w:szCs w:val="30"/>
          <w:lang w:val="en-US" w:eastAsia="zh-CN"/>
        </w:rPr>
        <w:t>no author</w:t>
      </w:r>
      <w:r>
        <w:rPr>
          <w:rFonts w:hint="default"/>
          <w:sz w:val="30"/>
          <w:szCs w:val="30"/>
          <w:lang w:val="en-US" w:eastAsia="zh-CN"/>
        </w:rPr>
        <w:t>'}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获取用户具体博客内容接口 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URL: http://127.0.0.1:8000/v1/topics/&lt;username&gt;?t_id=1111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请求方式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请求格式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http://127.0.0.1:8000/v1/topics/&lt;username&gt;  地址后方添加查询字符串 t_id , 值为具体博客文章的id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响应格式 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 ,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正常为200，异常码见3.4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具体数据均在data中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{}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nickname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作者昵称,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:博客主题,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‘category’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博客种类[tec|no-tec],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‘created_time’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:创建时间,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‘content’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具体内容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‘introduce’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:简介,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‘next_id’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下一个博客的id，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next_title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:下一个博客的主题,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last_id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:上一个博客的id,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last_title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上一个博客的主题 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‘messages’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</w:t>
            </w:r>
            <w:r>
              <w:rPr>
                <w:rFonts w:hint="eastAsia"/>
                <w:color w:val="0000FF"/>
                <w:sz w:val="30"/>
                <w:szCs w:val="30"/>
                <w:vertAlign w:val="baseline"/>
                <w:lang w:val="en-US" w:eastAsia="zh-CN"/>
              </w:rPr>
              <w:t>见下方展开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message_count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留言总数}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data数据中，表示该博客的所有留言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[]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留言id,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留言内容,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‘publisher’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留言的发布者昵称,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publisher_avatar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:留言者的头像,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reply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</w:t>
            </w:r>
            <w:r>
              <w:rPr>
                <w:rFonts w:hint="eastAsia"/>
                <w:color w:val="0000FF"/>
                <w:sz w:val="30"/>
                <w:szCs w:val="30"/>
                <w:vertAlign w:val="baseline"/>
                <w:lang w:val="en-US" w:eastAsia="zh-CN"/>
              </w:rPr>
              <w:t xml:space="preserve">见下方展开, </w:t>
            </w:r>
            <w:r>
              <w:rPr>
                <w:rFonts w:hint="default"/>
                <w:color w:val="auto"/>
                <w:sz w:val="30"/>
                <w:szCs w:val="30"/>
                <w:vertAlign w:val="baseline"/>
                <w:lang w:val="en-US" w:eastAsia="zh-CN"/>
              </w:rPr>
              <w:t>‘created_time’</w:t>
            </w:r>
            <w:r>
              <w:rPr>
                <w:rFonts w:hint="eastAsia"/>
                <w:color w:val="auto"/>
                <w:sz w:val="30"/>
                <w:szCs w:val="30"/>
                <w:vertAlign w:val="baseline"/>
                <w:lang w:val="en-US" w:eastAsia="zh-CN"/>
              </w:rPr>
              <w:t>: 创建时间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reply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messages中，代表该留言的回复内容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[]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留言id,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: 留言内容,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‘publisher’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 留言的发布者昵称,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publisher_avatar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:留言者的头像, </w:t>
            </w:r>
            <w: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  <w:t>‘</w:t>
            </w:r>
            <w:r>
              <w:rPr>
                <w:rFonts w:hint="default"/>
                <w:color w:val="auto"/>
                <w:sz w:val="30"/>
                <w:szCs w:val="30"/>
                <w:vertAlign w:val="baseline"/>
                <w:lang w:val="en-US" w:eastAsia="zh-CN"/>
              </w:rPr>
              <w:t>created_time’</w:t>
            </w:r>
            <w:r>
              <w:rPr>
                <w:rFonts w:hint="eastAsia"/>
                <w:color w:val="auto"/>
                <w:sz w:val="30"/>
                <w:szCs w:val="30"/>
                <w:vertAlign w:val="baseline"/>
                <w:lang w:val="en-US" w:eastAsia="zh-CN"/>
              </w:rPr>
              <w:t>:创建时间}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响应示例：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"code": 200,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"data": {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"nickname": "guoxiaonao",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"title": "我的第一次",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"category": "tec",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"created_time": "2019-06-03",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"content": "&lt;p&gt;我的第一次，哈哈哈哈哈&lt;br&gt;&lt;/p&gt;",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"introduce": "我的第一次，哈哈哈哈哈",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"author": "guoxiaonao",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"next_id": 2,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"next_title": "我的第二次",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"last_id": null,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"last_title": null,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"messages": [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{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"id": 1,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"content": "&lt;p&gt;写得不错啊，大哥&lt;br&gt;&lt;/p&gt;",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"publisher": "guoxiaonao",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"publisher_avatar": "avatar/头像2.png",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"reply": [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"publisher": "guoxiaonao",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"publisher_avatar": "avatar/头像2.png",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"created_time": "2019-06-03 07:52:16",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"content": "谢谢您的赏识",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"msg_id": 2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"created_time": "2019-06-03 07:52:02"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],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"messages_count": 2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博客不存在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提交的查询字符串查不到topic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异常响应示例: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302,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error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no topic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删除博客接口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URL: http://127.0.0.1:8000/v1/topics/&lt;username&gt;?t_id=1111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请求方式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DELETE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请求格式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http://127.0.0.1:8000/v1/topcis/&lt;username&gt;  地址后方添加查询字符串 t_id , 值为具体博客文章的id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该请求需客户端在HTTP header 里添加 token,  格式如下：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Authorization</w:t>
      </w:r>
      <w:r>
        <w:rPr>
          <w:rFonts w:hint="eastAsia"/>
          <w:sz w:val="30"/>
          <w:szCs w:val="30"/>
          <w:lang w:val="en-US" w:eastAsia="zh-CN"/>
        </w:rPr>
        <w:t xml:space="preserve"> ： token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响应格式 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json, 具体参数如下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正常为200,异常码请见4.4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响应示例: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: 200}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异常码</w:t>
      </w:r>
    </w:p>
    <w:tbl>
      <w:tblPr>
        <w:tblStyle w:val="8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403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未登录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404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URL中欲删除的用户和登陆用户不一致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405</w:t>
            </w:r>
          </w:p>
        </w:tc>
        <w:tc>
          <w:tcPr>
            <w:tcW w:w="28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想删除的topic不存在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异常码响应示例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405,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error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: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Topic is not exist !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23220_WPSOffice_Level1"/>
      <w:r>
        <w:rPr>
          <w:rFonts w:hint="eastAsia"/>
          <w:lang w:val="en-US" w:eastAsia="zh-CN"/>
        </w:rPr>
        <w:t>常见问题：</w:t>
      </w:r>
      <w:bookmarkEnd w:id="12"/>
    </w:p>
    <w:p>
      <w:pPr>
        <w:numPr>
          <w:ilvl w:val="0"/>
          <w:numId w:val="0"/>
        </w:numPr>
        <w:ind w:left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1，注意个别客户端请求需要添加 token 传回服务器端，否则异常 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9F69B"/>
    <w:multiLevelType w:val="singleLevel"/>
    <w:tmpl w:val="AE69F69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A4261F4"/>
    <w:multiLevelType w:val="singleLevel"/>
    <w:tmpl w:val="BA4261F4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976B3AA"/>
    <w:multiLevelType w:val="multilevel"/>
    <w:tmpl w:val="4976B3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7A91E651"/>
    <w:multiLevelType w:val="singleLevel"/>
    <w:tmpl w:val="7A91E65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A3904"/>
    <w:rsid w:val="115B0B4A"/>
    <w:rsid w:val="14551D51"/>
    <w:rsid w:val="1CFD7034"/>
    <w:rsid w:val="1F750FC4"/>
    <w:rsid w:val="385459A6"/>
    <w:rsid w:val="3C686A41"/>
    <w:rsid w:val="3EC50B04"/>
    <w:rsid w:val="482516EC"/>
    <w:rsid w:val="48A914B1"/>
    <w:rsid w:val="4FAC09C1"/>
    <w:rsid w:val="5F686872"/>
    <w:rsid w:val="5F6C6DA2"/>
    <w:rsid w:val="613305C1"/>
    <w:rsid w:val="62F22546"/>
    <w:rsid w:val="7CBA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5">
    <w:name w:val="Organization"/>
    <w:basedOn w:val="1"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101;&#23567;&#38393;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034b852-4dc7-4a70-b01a-258fbd16d3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34b852-4dc7-4a70-b01a-258fbd16d3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5964a0-bf1d-4720-b4eb-3b0c74bf34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964a0-bf1d-4720-b4eb-3b0c74bf34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4c720d-662d-44ce-a4e2-47ff13159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4c720d-662d-44ce-a4e2-47ff13159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835c11-3ee7-4237-918c-545f545e61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835c11-3ee7-4237-918c-545f545e61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af62b4-4667-4fd3-96ed-2c4f9e2548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62b4-4667-4fd3-96ed-2c4f9e2548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b7b67e-3392-4558-b9df-98b3f1eec1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b7b67e-3392-4558-b9df-98b3f1eec1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  <customSectPr/>
  </customSectProps>
  <customShpExts>
    <customShpInfo spid="_x0000_s1026" textRotate="1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1714</Words>
  <Characters>3636</Characters>
  <Lines>0</Lines>
  <Paragraphs>0</Paragraphs>
  <TotalTime>237</TotalTime>
  <ScaleCrop>false</ScaleCrop>
  <LinksUpToDate>false</LinksUpToDate>
  <CharactersWithSpaces>4101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2019-06-02T15:21:00Z</dcterms:created>
  <dc:creator>郭小闹</dc:creator>
  <cp:lastModifiedBy>郭小闹</cp:lastModifiedBy>
  <dcterms:modified xsi:type="dcterms:W3CDTF">2019-10-03T01:44:43Z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