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  <w:ind w:left="720" w:right="360" w:firstLine="360"/>
      </w:pPr>
      <w:r>
        <w:rPr>
          <w:rStyle w:val="ColorCharacter"/>
          <w:color w:val="auto"/>
        </w:rPr>
        <w:t>Body automatic color</w:t>
        <w:ptab w:alignment="center" w:relativeTo="indent" w:leader="none"/>
      </w:r>
    </w:p>
    <w:p>
      <w:pPr>
        <w:pStyle w:val="ColorParagraph"/>
        <w:ind w:left="720" w:right="360" w:firstLine="360"/>
      </w:pPr>
      <w:r>
        <w:rPr>
          <w:rStyle w:val="ColorCharacter"/>
          <w:color w:val="auto"/>
        </w:rPr>
        <w:t>Body right indent tab</w:t>
        <w:ptab w:alignment="right" w:relativeTo="indent" w:leader="none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  <w:ind w:left="720" w:right="360" w:firstLine="360"/>
    </w:pPr>
    <w:r>
      <w:rPr>
        <w:rStyle w:val="ColorCharacter"/>
        <w:color w:val="auto"/>
      </w:rPr>
      <w:t>Footer automatic color</w:t>
      <w:ptab w:alignment="center" w:relativeTo="indent" w:leader="none"/>
    </w:r>
  </w:p>
  <w:p>
    <w:pPr>
      <w:pStyle w:val="ColorParagraph"/>
      <w:ind w:left="720" w:right="360" w:firstLine="360"/>
    </w:pPr>
    <w:r>
      <w:rPr>
        <w:rStyle w:val="ColorCharacter"/>
        <w:color w:val="auto"/>
      </w:rPr>
      <w:t>Footer right indent tab</w:t>
      <w:ptab w:alignment="right" w:relativeTo="indent" w:leader="none"/>
    </w:r>
  </w:p>
</w:ftr>
</file>

<file path=word/header1.xml><?xml version="1.0" encoding="utf-8"?>
<w:hdr xmlns:w="http://schemas.openxmlformats.org/wordprocessingml/2006/main">
  <w:p>
    <w:pPr>
      <w:pStyle w:val="ColorParagraph"/>
      <w:ind w:left="720" w:right="360" w:firstLine="360"/>
    </w:pPr>
    <w:r>
      <w:rPr>
        <w:rStyle w:val="ColorCharacter"/>
        <w:color w:val="auto"/>
      </w:rPr>
      <w:t>Header automatic color</w:t>
      <w:ptab w:alignment="center" w:relativeTo="indent" w:leader="none"/>
    </w:r>
  </w:p>
  <w:p>
    <w:pPr>
      <w:pStyle w:val="ColorParagraph"/>
      <w:ind w:left="720" w:right="360" w:firstLine="360"/>
    </w:pPr>
    <w:r>
      <w:rPr>
        <w:rStyle w:val="ColorCharacter"/>
        <w:color w:val="auto"/>
      </w:rPr>
      <w:t>Header right indent tab</w:t>
      <w:ptab w:alignment="right" w:relativeTo="indent" w:leader="none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