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BE4C" w14:textId="4BF58B72" w:rsidR="000B7951" w:rsidRDefault="00910810" w:rsidP="00910810">
      <w:pPr>
        <w:jc w:val="center"/>
        <w:rPr>
          <w:b/>
          <w:bCs/>
          <w:sz w:val="36"/>
          <w:szCs w:val="36"/>
        </w:rPr>
      </w:pPr>
      <w:r w:rsidRPr="00910810">
        <w:rPr>
          <w:b/>
          <w:bCs/>
          <w:sz w:val="36"/>
          <w:szCs w:val="36"/>
        </w:rPr>
        <w:t>Crypto Currency Prediction and Recommendation System</w:t>
      </w:r>
    </w:p>
    <w:p w14:paraId="6E4EF4A0" w14:textId="77777777" w:rsidR="00910810" w:rsidRDefault="00910810" w:rsidP="00910810">
      <w:pPr>
        <w:jc w:val="center"/>
        <w:rPr>
          <w:b/>
          <w:bCs/>
          <w:sz w:val="36"/>
          <w:szCs w:val="36"/>
        </w:rPr>
      </w:pPr>
    </w:p>
    <w:p w14:paraId="676C86C2" w14:textId="77777777" w:rsidR="00910810" w:rsidRDefault="00910810" w:rsidP="00910810">
      <w:pPr>
        <w:jc w:val="center"/>
        <w:rPr>
          <w:b/>
          <w:bCs/>
          <w:sz w:val="36"/>
          <w:szCs w:val="36"/>
        </w:rPr>
      </w:pPr>
    </w:p>
    <w:p w14:paraId="04E588E5" w14:textId="77777777" w:rsidR="00910810" w:rsidRDefault="00910810" w:rsidP="00910810">
      <w:pPr>
        <w:jc w:val="center"/>
        <w:rPr>
          <w:b/>
          <w:bCs/>
          <w:sz w:val="36"/>
          <w:szCs w:val="36"/>
        </w:rPr>
      </w:pPr>
    </w:p>
    <w:p w14:paraId="3D4738B7" w14:textId="77777777" w:rsidR="00910810" w:rsidRDefault="00910810" w:rsidP="00910810">
      <w:pPr>
        <w:jc w:val="center"/>
        <w:rPr>
          <w:b/>
          <w:bCs/>
          <w:sz w:val="36"/>
          <w:szCs w:val="36"/>
        </w:rPr>
      </w:pPr>
    </w:p>
    <w:p w14:paraId="6964E3DC" w14:textId="77777777" w:rsidR="00910810" w:rsidRDefault="00910810" w:rsidP="00910810">
      <w:pPr>
        <w:jc w:val="center"/>
        <w:rPr>
          <w:b/>
          <w:bCs/>
          <w:sz w:val="36"/>
          <w:szCs w:val="36"/>
        </w:rPr>
      </w:pPr>
    </w:p>
    <w:p w14:paraId="63DE0D44" w14:textId="77777777" w:rsidR="00910810" w:rsidRDefault="00910810" w:rsidP="00910810">
      <w:pPr>
        <w:jc w:val="center"/>
        <w:rPr>
          <w:b/>
          <w:bCs/>
          <w:sz w:val="36"/>
          <w:szCs w:val="36"/>
        </w:rPr>
      </w:pPr>
    </w:p>
    <w:p w14:paraId="6A3839CE" w14:textId="77777777" w:rsidR="00910810" w:rsidRDefault="00910810" w:rsidP="00910810">
      <w:pPr>
        <w:jc w:val="center"/>
        <w:rPr>
          <w:b/>
          <w:bCs/>
          <w:sz w:val="36"/>
          <w:szCs w:val="36"/>
        </w:rPr>
      </w:pPr>
    </w:p>
    <w:p w14:paraId="67B1CA96" w14:textId="77777777" w:rsidR="00910810" w:rsidRDefault="00910810" w:rsidP="00910810">
      <w:pPr>
        <w:jc w:val="center"/>
        <w:rPr>
          <w:b/>
          <w:bCs/>
          <w:sz w:val="36"/>
          <w:szCs w:val="36"/>
        </w:rPr>
      </w:pPr>
    </w:p>
    <w:p w14:paraId="198ADC42" w14:textId="77777777" w:rsidR="00910810" w:rsidRDefault="00910810" w:rsidP="00910810">
      <w:pPr>
        <w:jc w:val="center"/>
        <w:rPr>
          <w:b/>
          <w:bCs/>
          <w:sz w:val="36"/>
          <w:szCs w:val="36"/>
        </w:rPr>
      </w:pPr>
    </w:p>
    <w:p w14:paraId="05CAACD0" w14:textId="77777777" w:rsidR="00910810" w:rsidRDefault="00910810" w:rsidP="00910810">
      <w:pPr>
        <w:jc w:val="center"/>
        <w:rPr>
          <w:b/>
          <w:bCs/>
          <w:sz w:val="36"/>
          <w:szCs w:val="36"/>
        </w:rPr>
      </w:pPr>
    </w:p>
    <w:p w14:paraId="7E9CDBA5" w14:textId="77777777" w:rsidR="00910810" w:rsidRDefault="00910810" w:rsidP="00910810">
      <w:pPr>
        <w:jc w:val="center"/>
        <w:rPr>
          <w:b/>
          <w:bCs/>
          <w:sz w:val="36"/>
          <w:szCs w:val="36"/>
        </w:rPr>
      </w:pPr>
    </w:p>
    <w:p w14:paraId="2DEC1A2C" w14:textId="77777777" w:rsidR="00910810" w:rsidRDefault="00910810" w:rsidP="00910810">
      <w:pPr>
        <w:jc w:val="center"/>
        <w:rPr>
          <w:b/>
          <w:bCs/>
          <w:sz w:val="36"/>
          <w:szCs w:val="36"/>
        </w:rPr>
      </w:pPr>
    </w:p>
    <w:p w14:paraId="14C367CA" w14:textId="77777777" w:rsidR="00910810" w:rsidRDefault="00910810" w:rsidP="00910810">
      <w:pPr>
        <w:jc w:val="center"/>
        <w:rPr>
          <w:b/>
          <w:bCs/>
          <w:sz w:val="36"/>
          <w:szCs w:val="36"/>
        </w:rPr>
      </w:pPr>
    </w:p>
    <w:p w14:paraId="43C8E3D4" w14:textId="77777777" w:rsidR="00910810" w:rsidRDefault="00910810" w:rsidP="00910810">
      <w:pPr>
        <w:jc w:val="center"/>
        <w:rPr>
          <w:b/>
          <w:bCs/>
          <w:sz w:val="36"/>
          <w:szCs w:val="36"/>
        </w:rPr>
      </w:pPr>
    </w:p>
    <w:p w14:paraId="7D4839D3" w14:textId="77777777" w:rsidR="00910810" w:rsidRDefault="00910810" w:rsidP="00910810">
      <w:pPr>
        <w:jc w:val="center"/>
        <w:rPr>
          <w:b/>
          <w:bCs/>
          <w:sz w:val="36"/>
          <w:szCs w:val="36"/>
        </w:rPr>
      </w:pPr>
    </w:p>
    <w:p w14:paraId="50366F2A" w14:textId="77777777" w:rsidR="00910810" w:rsidRDefault="00910810" w:rsidP="00910810">
      <w:pPr>
        <w:jc w:val="center"/>
        <w:rPr>
          <w:b/>
          <w:bCs/>
          <w:sz w:val="36"/>
          <w:szCs w:val="36"/>
        </w:rPr>
      </w:pPr>
    </w:p>
    <w:p w14:paraId="46133328" w14:textId="77777777" w:rsidR="00910810" w:rsidRDefault="00910810" w:rsidP="00910810">
      <w:pPr>
        <w:jc w:val="center"/>
        <w:rPr>
          <w:b/>
          <w:bCs/>
          <w:sz w:val="36"/>
          <w:szCs w:val="36"/>
        </w:rPr>
      </w:pPr>
    </w:p>
    <w:p w14:paraId="7C056DF2" w14:textId="77777777" w:rsidR="00910810" w:rsidRDefault="00910810" w:rsidP="00910810">
      <w:pPr>
        <w:jc w:val="center"/>
        <w:rPr>
          <w:b/>
          <w:bCs/>
          <w:sz w:val="36"/>
          <w:szCs w:val="36"/>
        </w:rPr>
      </w:pPr>
    </w:p>
    <w:p w14:paraId="028825AE" w14:textId="77777777" w:rsidR="00910810" w:rsidRDefault="00910810" w:rsidP="00910810">
      <w:pPr>
        <w:jc w:val="center"/>
        <w:rPr>
          <w:b/>
          <w:bCs/>
          <w:sz w:val="36"/>
          <w:szCs w:val="36"/>
        </w:rPr>
      </w:pPr>
    </w:p>
    <w:p w14:paraId="474A9835" w14:textId="57613544" w:rsidR="00910810" w:rsidRPr="00910810" w:rsidRDefault="00910810" w:rsidP="00910810">
      <w:pPr>
        <w:jc w:val="both"/>
        <w:rPr>
          <w:b/>
          <w:bCs/>
          <w:sz w:val="28"/>
          <w:szCs w:val="28"/>
        </w:rPr>
      </w:pPr>
      <w:r w:rsidRPr="00910810">
        <w:rPr>
          <w:b/>
          <w:bCs/>
          <w:sz w:val="28"/>
          <w:szCs w:val="28"/>
        </w:rPr>
        <w:lastRenderedPageBreak/>
        <w:t>Introduction</w:t>
      </w:r>
    </w:p>
    <w:p w14:paraId="79C635B1" w14:textId="0F39BF42" w:rsidR="00910810" w:rsidRPr="00910810" w:rsidRDefault="00910810" w:rsidP="00910810">
      <w:pPr>
        <w:jc w:val="both"/>
        <w:rPr>
          <w:sz w:val="24"/>
          <w:szCs w:val="24"/>
        </w:rPr>
      </w:pPr>
      <w:r w:rsidRPr="00910810">
        <w:rPr>
          <w:sz w:val="24"/>
          <w:szCs w:val="24"/>
        </w:rPr>
        <w:t>This project provides access to historical and real-time price data for the two leading cryptocurrency projects, Bitcoin and Ethereum, with a granularity of 1 minute.</w:t>
      </w:r>
    </w:p>
    <w:p w14:paraId="5248DB3C" w14:textId="356AF402" w:rsidR="00910810" w:rsidRPr="00910810" w:rsidRDefault="00910810" w:rsidP="00910810">
      <w:pPr>
        <w:jc w:val="both"/>
        <w:rPr>
          <w:sz w:val="24"/>
          <w:szCs w:val="24"/>
        </w:rPr>
      </w:pPr>
      <w:r w:rsidRPr="00910810">
        <w:rPr>
          <w:sz w:val="24"/>
          <w:szCs w:val="24"/>
        </w:rPr>
        <w:t>The dataset for Bitcoin covers the period from approximately December 2014 up to the current month of August 2020. It can be effortlessly updated to include more recent data as needed.</w:t>
      </w:r>
    </w:p>
    <w:p w14:paraId="6CEBF8EB" w14:textId="500F685C" w:rsidR="00910810" w:rsidRDefault="00910810" w:rsidP="00910810">
      <w:pPr>
        <w:jc w:val="both"/>
        <w:rPr>
          <w:sz w:val="24"/>
          <w:szCs w:val="24"/>
        </w:rPr>
      </w:pPr>
      <w:r w:rsidRPr="00910810">
        <w:rPr>
          <w:sz w:val="24"/>
          <w:szCs w:val="24"/>
        </w:rPr>
        <w:t xml:space="preserve">For Ethereum, the data spans from the re-release of Ethereum (following a significant fork due to coin theft) around May 2016 until August 2020. Updating the Ethereum data is a straightforward process that can be done using a </w:t>
      </w:r>
      <w:proofErr w:type="spellStart"/>
      <w:r w:rsidRPr="00910810">
        <w:rPr>
          <w:sz w:val="24"/>
          <w:szCs w:val="24"/>
        </w:rPr>
        <w:t>Jupyter</w:t>
      </w:r>
      <w:proofErr w:type="spellEnd"/>
      <w:r w:rsidRPr="00910810">
        <w:rPr>
          <w:sz w:val="24"/>
          <w:szCs w:val="24"/>
        </w:rPr>
        <w:t xml:space="preserve"> notebook provided in this repository.</w:t>
      </w:r>
    </w:p>
    <w:p w14:paraId="569F435B" w14:textId="77777777" w:rsidR="00910810" w:rsidRDefault="00910810" w:rsidP="00910810">
      <w:pPr>
        <w:jc w:val="both"/>
        <w:rPr>
          <w:sz w:val="24"/>
          <w:szCs w:val="24"/>
        </w:rPr>
      </w:pPr>
    </w:p>
    <w:p w14:paraId="75E719AA" w14:textId="26D60D47" w:rsidR="00910810" w:rsidRDefault="00910810" w:rsidP="00910810">
      <w:pPr>
        <w:jc w:val="both"/>
        <w:rPr>
          <w:b/>
          <w:bCs/>
          <w:sz w:val="28"/>
          <w:szCs w:val="28"/>
        </w:rPr>
      </w:pPr>
      <w:r w:rsidRPr="00910810">
        <w:rPr>
          <w:b/>
          <w:bCs/>
          <w:sz w:val="28"/>
          <w:szCs w:val="28"/>
        </w:rPr>
        <w:t>Overview</w:t>
      </w:r>
    </w:p>
    <w:p w14:paraId="40FF317D" w14:textId="412F872A" w:rsidR="00910810" w:rsidRPr="00910810" w:rsidRDefault="00910810" w:rsidP="00910810">
      <w:pPr>
        <w:jc w:val="both"/>
        <w:rPr>
          <w:sz w:val="24"/>
          <w:szCs w:val="24"/>
        </w:rPr>
      </w:pPr>
      <w:r w:rsidRPr="00910810">
        <w:rPr>
          <w:sz w:val="24"/>
          <w:szCs w:val="24"/>
        </w:rPr>
        <w:t>Crypto currency has become a popular form of investment in recent years, with many people looking for ways to capitalize on its potential growth. However, investing in crypto currency can be risky, as the market is highly volatile and unpredictable.</w:t>
      </w:r>
    </w:p>
    <w:p w14:paraId="191A55F7" w14:textId="77777777" w:rsidR="00910810" w:rsidRDefault="00910810" w:rsidP="00910810">
      <w:pPr>
        <w:jc w:val="both"/>
        <w:rPr>
          <w:sz w:val="24"/>
          <w:szCs w:val="24"/>
        </w:rPr>
      </w:pPr>
      <w:r w:rsidRPr="00910810">
        <w:rPr>
          <w:sz w:val="24"/>
          <w:szCs w:val="24"/>
        </w:rPr>
        <w:t>This is where crypto currency analysis and prediction comes into picture. By analyzing trends and patterns in the market, investors can gain insight into the future performance of various crypto currencies, allowing them to make more informed investment decisions.</w:t>
      </w:r>
    </w:p>
    <w:p w14:paraId="4A474FF5" w14:textId="77777777" w:rsidR="00910810" w:rsidRDefault="00910810" w:rsidP="00910810">
      <w:pPr>
        <w:jc w:val="both"/>
        <w:rPr>
          <w:sz w:val="24"/>
          <w:szCs w:val="24"/>
        </w:rPr>
      </w:pPr>
    </w:p>
    <w:p w14:paraId="4200AE92" w14:textId="18958C66" w:rsidR="00910810" w:rsidRPr="00A53CB3" w:rsidRDefault="00910810" w:rsidP="00910810">
      <w:pPr>
        <w:jc w:val="both"/>
        <w:rPr>
          <w:b/>
          <w:bCs/>
          <w:sz w:val="28"/>
          <w:szCs w:val="28"/>
        </w:rPr>
      </w:pPr>
      <w:r w:rsidRPr="00A53CB3">
        <w:rPr>
          <w:b/>
          <w:bCs/>
          <w:sz w:val="28"/>
          <w:szCs w:val="28"/>
        </w:rPr>
        <w:t>Extract Data</w:t>
      </w:r>
    </w:p>
    <w:p w14:paraId="2993AB01" w14:textId="77777777" w:rsidR="00910810" w:rsidRPr="00910810" w:rsidRDefault="00910810" w:rsidP="00910810">
      <w:pPr>
        <w:jc w:val="both"/>
        <w:rPr>
          <w:b/>
          <w:bCs/>
          <w:sz w:val="24"/>
          <w:szCs w:val="24"/>
        </w:rPr>
      </w:pPr>
      <w:r w:rsidRPr="00910810">
        <w:rPr>
          <w:b/>
          <w:bCs/>
          <w:sz w:val="24"/>
          <w:szCs w:val="24"/>
        </w:rPr>
        <w:t>Downloaded Files</w:t>
      </w:r>
    </w:p>
    <w:p w14:paraId="16AB5CDE" w14:textId="64612858" w:rsidR="00910810" w:rsidRPr="00910810" w:rsidRDefault="00910810" w:rsidP="00910810">
      <w:pPr>
        <w:jc w:val="both"/>
        <w:rPr>
          <w:sz w:val="24"/>
          <w:szCs w:val="24"/>
        </w:rPr>
      </w:pPr>
      <w:r w:rsidRPr="00910810">
        <w:rPr>
          <w:sz w:val="24"/>
          <w:szCs w:val="24"/>
        </w:rPr>
        <w:t xml:space="preserve">The foundation of the data used in this project was pulled from kaggle.com, specifically from </w:t>
      </w:r>
      <w:hyperlink r:id="rId4" w:history="1">
        <w:r w:rsidRPr="00910810">
          <w:rPr>
            <w:rStyle w:val="Hyperlink"/>
            <w:sz w:val="24"/>
            <w:szCs w:val="24"/>
          </w:rPr>
          <w:t>here</w:t>
        </w:r>
      </w:hyperlink>
      <w:r w:rsidRPr="00910810">
        <w:rPr>
          <w:sz w:val="24"/>
          <w:szCs w:val="24"/>
        </w:rPr>
        <w:t xml:space="preserve"> for Bitcoin and </w:t>
      </w:r>
      <w:hyperlink r:id="rId5" w:history="1">
        <w:r w:rsidRPr="00910810">
          <w:rPr>
            <w:rStyle w:val="Hyperlink"/>
            <w:sz w:val="24"/>
            <w:szCs w:val="24"/>
          </w:rPr>
          <w:t>here</w:t>
        </w:r>
      </w:hyperlink>
      <w:r w:rsidRPr="00910810">
        <w:rPr>
          <w:sz w:val="24"/>
          <w:szCs w:val="24"/>
        </w:rPr>
        <w:t xml:space="preserve"> for Ethereum. The initial data provided by these sources determined the earliest data points for this project, for reasons to be explained shortly. The 1-minute time interval was chosen because it was the smallest level of granularity, and the other data sets for hourly or daily prices could be closely replicated using this information.</w:t>
      </w:r>
    </w:p>
    <w:p w14:paraId="47166087" w14:textId="1137548B" w:rsidR="00910810" w:rsidRPr="00910810" w:rsidRDefault="00910810" w:rsidP="00910810">
      <w:pPr>
        <w:jc w:val="both"/>
        <w:rPr>
          <w:sz w:val="24"/>
          <w:szCs w:val="24"/>
        </w:rPr>
      </w:pPr>
      <w:r w:rsidRPr="00910810">
        <w:rPr>
          <w:sz w:val="24"/>
          <w:szCs w:val="24"/>
        </w:rPr>
        <w:t xml:space="preserve">Two .csv files were used as the backbone of this project. The first, for Bitcoin, is named bitstampUSD_1-min_data_2012-01-01_to_2020-04-22.csv and is available </w:t>
      </w:r>
      <w:hyperlink r:id="rId6" w:history="1">
        <w:r w:rsidRPr="00910810">
          <w:rPr>
            <w:rStyle w:val="Hyperlink"/>
            <w:sz w:val="24"/>
            <w:szCs w:val="24"/>
          </w:rPr>
          <w:t>here</w:t>
        </w:r>
      </w:hyperlink>
      <w:r w:rsidRPr="00910810">
        <w:rPr>
          <w:sz w:val="24"/>
          <w:szCs w:val="24"/>
        </w:rPr>
        <w:t xml:space="preserve"> in this repository or from the link above.</w:t>
      </w:r>
    </w:p>
    <w:p w14:paraId="4081F781" w14:textId="77777777" w:rsidR="00910810" w:rsidRPr="00910810" w:rsidRDefault="00910810" w:rsidP="00910810">
      <w:pPr>
        <w:jc w:val="both"/>
        <w:rPr>
          <w:sz w:val="24"/>
          <w:szCs w:val="24"/>
        </w:rPr>
      </w:pPr>
    </w:p>
    <w:p w14:paraId="5500EF3F" w14:textId="77777777" w:rsidR="00910810" w:rsidRPr="00910810" w:rsidRDefault="00910810" w:rsidP="00910810">
      <w:pPr>
        <w:jc w:val="both"/>
        <w:rPr>
          <w:b/>
          <w:bCs/>
          <w:sz w:val="24"/>
          <w:szCs w:val="24"/>
        </w:rPr>
      </w:pPr>
      <w:r w:rsidRPr="00910810">
        <w:rPr>
          <w:b/>
          <w:bCs/>
          <w:sz w:val="24"/>
          <w:szCs w:val="24"/>
        </w:rPr>
        <w:t>API to Update Data</w:t>
      </w:r>
    </w:p>
    <w:p w14:paraId="4B92B8C6" w14:textId="310AC78A" w:rsidR="00910810" w:rsidRDefault="00910810" w:rsidP="00910810">
      <w:pPr>
        <w:jc w:val="both"/>
        <w:rPr>
          <w:sz w:val="24"/>
          <w:szCs w:val="24"/>
        </w:rPr>
      </w:pPr>
      <w:r w:rsidRPr="00910810">
        <w:rPr>
          <w:sz w:val="24"/>
          <w:szCs w:val="24"/>
        </w:rPr>
        <w:t>The Coinbase Pro "candles" API was used for gathering the more recent data (from January 2019 to August 2020 for Bitcoin and from April 2020 to August 2020 for Ethereum</w:t>
      </w:r>
      <w:r w:rsidRPr="00910810">
        <w:rPr>
          <w:sz w:val="24"/>
          <w:szCs w:val="24"/>
        </w:rPr>
        <w:t>) and</w:t>
      </w:r>
      <w:r w:rsidRPr="00910810">
        <w:rPr>
          <w:sz w:val="24"/>
          <w:szCs w:val="24"/>
        </w:rPr>
        <w:t xml:space="preserve"> is </w:t>
      </w:r>
      <w:proofErr w:type="gramStart"/>
      <w:r w:rsidRPr="00910810">
        <w:rPr>
          <w:sz w:val="24"/>
          <w:szCs w:val="24"/>
        </w:rPr>
        <w:t>used by</w:t>
      </w:r>
      <w:proofErr w:type="gramEnd"/>
      <w:r w:rsidRPr="00910810">
        <w:rPr>
          <w:sz w:val="24"/>
          <w:szCs w:val="24"/>
        </w:rPr>
        <w:t xml:space="preserve"> to update the csvs and database to maintain consistency. The Bitcoin data was originally drawn from </w:t>
      </w:r>
      <w:r w:rsidRPr="00910810">
        <w:rPr>
          <w:sz w:val="24"/>
          <w:szCs w:val="24"/>
        </w:rPr>
        <w:lastRenderedPageBreak/>
        <w:t xml:space="preserve">Coinbase, as well as other exchanges, but the Coinbase API was free-to-use and works fine - see it </w:t>
      </w:r>
      <w:hyperlink r:id="rId7" w:anchor="get-historic-rates" w:history="1">
        <w:r w:rsidRPr="00910810">
          <w:rPr>
            <w:rStyle w:val="Hyperlink"/>
            <w:sz w:val="24"/>
            <w:szCs w:val="24"/>
          </w:rPr>
          <w:t>here</w:t>
        </w:r>
      </w:hyperlink>
      <w:r w:rsidRPr="00910810">
        <w:rPr>
          <w:sz w:val="24"/>
          <w:szCs w:val="24"/>
        </w:rPr>
        <w:t>. Unfortunately, the Coinbase API did not return historical prices at the 1-minute granularity level before the start dates for the Bitcoin or Ethereum data sets, so that data is not available in this project at this time - there may be a way to get more historical data at some point, especially using another exchange and possibly by paying to get an API key, so that will hopefully be added when/if possible.</w:t>
      </w:r>
    </w:p>
    <w:p w14:paraId="603B8715" w14:textId="77777777" w:rsidR="00910810" w:rsidRDefault="00910810" w:rsidP="00910810">
      <w:pPr>
        <w:jc w:val="both"/>
        <w:rPr>
          <w:sz w:val="24"/>
          <w:szCs w:val="24"/>
        </w:rPr>
      </w:pPr>
    </w:p>
    <w:p w14:paraId="0EC81A60" w14:textId="70762EB5" w:rsidR="00910810" w:rsidRPr="00A53CB3" w:rsidRDefault="00910810" w:rsidP="00910810">
      <w:pPr>
        <w:jc w:val="both"/>
        <w:rPr>
          <w:b/>
          <w:bCs/>
          <w:sz w:val="28"/>
          <w:szCs w:val="28"/>
        </w:rPr>
      </w:pPr>
      <w:r w:rsidRPr="00A53CB3">
        <w:rPr>
          <w:b/>
          <w:bCs/>
          <w:sz w:val="28"/>
          <w:szCs w:val="28"/>
        </w:rPr>
        <w:t>Transform Data</w:t>
      </w:r>
    </w:p>
    <w:p w14:paraId="7F3A447F" w14:textId="77777777" w:rsidR="00910810" w:rsidRPr="00910810" w:rsidRDefault="00910810" w:rsidP="00910810">
      <w:pPr>
        <w:jc w:val="both"/>
        <w:rPr>
          <w:sz w:val="24"/>
          <w:szCs w:val="24"/>
        </w:rPr>
      </w:pPr>
      <w:r w:rsidRPr="00910810">
        <w:rPr>
          <w:sz w:val="24"/>
          <w:szCs w:val="24"/>
        </w:rPr>
        <w:t xml:space="preserve">The data had to be transformed from its original state into workable, clear columns for human usage. Both datasets use the same columns in </w:t>
      </w:r>
      <w:proofErr w:type="gramStart"/>
      <w:r w:rsidRPr="00910810">
        <w:rPr>
          <w:sz w:val="24"/>
          <w:szCs w:val="24"/>
        </w:rPr>
        <w:t>the .csv's</w:t>
      </w:r>
      <w:proofErr w:type="gramEnd"/>
      <w:r w:rsidRPr="00910810">
        <w:rPr>
          <w:sz w:val="24"/>
          <w:szCs w:val="24"/>
        </w:rPr>
        <w:t xml:space="preserve"> from this project, and this standardized format is scalable if more cryptocurrencies are added at a later date. The column headers in the .csv files are:</w:t>
      </w:r>
    </w:p>
    <w:p w14:paraId="7962B36B" w14:textId="77777777" w:rsidR="00910810" w:rsidRPr="00910810" w:rsidRDefault="00910810" w:rsidP="00910810">
      <w:pPr>
        <w:jc w:val="both"/>
        <w:rPr>
          <w:sz w:val="24"/>
          <w:szCs w:val="24"/>
        </w:rPr>
      </w:pPr>
      <w:r w:rsidRPr="00910810">
        <w:rPr>
          <w:sz w:val="24"/>
          <w:szCs w:val="24"/>
        </w:rPr>
        <w:t>["Unix Timestamp", "Date", "Symbol", "Open", "High", "Low", "Close", "Volume"]</w:t>
      </w:r>
    </w:p>
    <w:p w14:paraId="5A8A16AA" w14:textId="77777777" w:rsidR="00910810" w:rsidRPr="00910810" w:rsidRDefault="00910810" w:rsidP="00910810">
      <w:pPr>
        <w:jc w:val="both"/>
        <w:rPr>
          <w:sz w:val="24"/>
          <w:szCs w:val="24"/>
        </w:rPr>
      </w:pPr>
      <w:r w:rsidRPr="00910810">
        <w:rPr>
          <w:sz w:val="24"/>
          <w:szCs w:val="24"/>
        </w:rPr>
        <w:t>are measured in the following units:</w:t>
      </w:r>
    </w:p>
    <w:p w14:paraId="7E946F44" w14:textId="77777777" w:rsidR="00910810" w:rsidRPr="00910810" w:rsidRDefault="00910810" w:rsidP="00910810">
      <w:pPr>
        <w:jc w:val="both"/>
        <w:rPr>
          <w:sz w:val="24"/>
          <w:szCs w:val="24"/>
        </w:rPr>
      </w:pPr>
      <w:r w:rsidRPr="00910810">
        <w:rPr>
          <w:sz w:val="24"/>
          <w:szCs w:val="24"/>
        </w:rPr>
        <w:t>[Epoch Time, YYYY-MM-DD HH:</w:t>
      </w:r>
      <w:proofErr w:type="gramStart"/>
      <w:r w:rsidRPr="00910810">
        <w:rPr>
          <w:sz w:val="24"/>
          <w:szCs w:val="24"/>
        </w:rPr>
        <w:t>MM:SS</w:t>
      </w:r>
      <w:proofErr w:type="gramEnd"/>
      <w:r w:rsidRPr="00910810">
        <w:rPr>
          <w:sz w:val="24"/>
          <w:szCs w:val="24"/>
        </w:rPr>
        <w:t>+GMT, 'Coin Code'-'Fiat Currency Code', Fiat Currency, Fiat Currency, Fiat Currency, Fiat Currency, # of Coins]</w:t>
      </w:r>
    </w:p>
    <w:p w14:paraId="1F7D790B" w14:textId="77777777" w:rsidR="00910810" w:rsidRPr="00910810" w:rsidRDefault="00910810" w:rsidP="00910810">
      <w:pPr>
        <w:jc w:val="both"/>
        <w:rPr>
          <w:sz w:val="24"/>
          <w:szCs w:val="24"/>
        </w:rPr>
      </w:pPr>
      <w:r w:rsidRPr="00910810">
        <w:rPr>
          <w:sz w:val="24"/>
          <w:szCs w:val="24"/>
        </w:rPr>
        <w:t>and have the Python data types:</w:t>
      </w:r>
    </w:p>
    <w:p w14:paraId="2B995FDB" w14:textId="77777777" w:rsidR="00910810" w:rsidRPr="00910810" w:rsidRDefault="00910810" w:rsidP="00910810">
      <w:pPr>
        <w:jc w:val="both"/>
        <w:rPr>
          <w:sz w:val="24"/>
          <w:szCs w:val="24"/>
        </w:rPr>
      </w:pPr>
      <w:r w:rsidRPr="00910810">
        <w:rPr>
          <w:sz w:val="24"/>
          <w:szCs w:val="24"/>
        </w:rPr>
        <w:t>[int64, datetime64[ns, UTC], object, float64, float64, float64, float64, float64]</w:t>
      </w:r>
    </w:p>
    <w:p w14:paraId="35FF2BA0" w14:textId="77777777" w:rsidR="00910810" w:rsidRPr="00910810" w:rsidRDefault="00910810" w:rsidP="00910810">
      <w:pPr>
        <w:jc w:val="both"/>
        <w:rPr>
          <w:sz w:val="24"/>
          <w:szCs w:val="24"/>
        </w:rPr>
      </w:pPr>
      <w:r w:rsidRPr="00910810">
        <w:rPr>
          <w:sz w:val="24"/>
          <w:szCs w:val="24"/>
        </w:rPr>
        <w:t>respectively.</w:t>
      </w:r>
    </w:p>
    <w:p w14:paraId="19397584" w14:textId="1EECC413" w:rsidR="00910810" w:rsidRPr="00910810" w:rsidRDefault="00910810" w:rsidP="00910810">
      <w:pPr>
        <w:jc w:val="both"/>
        <w:rPr>
          <w:sz w:val="24"/>
          <w:szCs w:val="24"/>
        </w:rPr>
      </w:pPr>
      <w:r w:rsidRPr="00910810">
        <w:rPr>
          <w:sz w:val="24"/>
          <w:szCs w:val="24"/>
        </w:rPr>
        <w:t xml:space="preserve">The data cleaning process is beyond the scope of this README - needless to say, it is usually 80% of the work on any given data science project, and this was no exception! Any new data sources, for more cryptocurrencies or older Bitcoin or Ethereum prices, would need to be carefully, manually </w:t>
      </w:r>
      <w:r w:rsidRPr="00910810">
        <w:rPr>
          <w:sz w:val="24"/>
          <w:szCs w:val="24"/>
        </w:rPr>
        <w:t>cleaned,</w:t>
      </w:r>
      <w:r w:rsidRPr="00910810">
        <w:rPr>
          <w:sz w:val="24"/>
          <w:szCs w:val="24"/>
        </w:rPr>
        <w:t xml:space="preserve"> and standardized to match the csv's included in this repo already.</w:t>
      </w:r>
    </w:p>
    <w:p w14:paraId="4C5DFB01" w14:textId="77777777" w:rsidR="00910810" w:rsidRPr="00910810" w:rsidRDefault="00910810" w:rsidP="00910810">
      <w:pPr>
        <w:jc w:val="both"/>
        <w:rPr>
          <w:sz w:val="24"/>
          <w:szCs w:val="24"/>
        </w:rPr>
      </w:pPr>
      <w:r w:rsidRPr="00910810">
        <w:rPr>
          <w:sz w:val="24"/>
          <w:szCs w:val="24"/>
        </w:rPr>
        <w:t>Some examples of the transform process that involved cleaning and updating the data would include dropping null values, ensuring that the Unix timestamps are sorted and contain no duplicate values, and that the cryptocurrency symbol and date formats match the requirements of the Coinbase API. In fact, every time the csv data is read, the "Date" column (which is an aware datetime object) needs to be converted to the correct type. Converting this column automatically is one of the planned features of this project.</w:t>
      </w:r>
    </w:p>
    <w:p w14:paraId="4C733C17" w14:textId="128453FC" w:rsidR="00910810" w:rsidRDefault="00910810" w:rsidP="00910810">
      <w:pPr>
        <w:jc w:val="both"/>
        <w:rPr>
          <w:sz w:val="24"/>
          <w:szCs w:val="24"/>
        </w:rPr>
      </w:pPr>
      <w:r w:rsidRPr="00910810">
        <w:rPr>
          <w:sz w:val="24"/>
          <w:szCs w:val="24"/>
        </w:rPr>
        <w:t xml:space="preserve">There is a combined "Extract and Transform" </w:t>
      </w:r>
      <w:proofErr w:type="spellStart"/>
      <w:r w:rsidRPr="00910810">
        <w:rPr>
          <w:sz w:val="24"/>
          <w:szCs w:val="24"/>
        </w:rPr>
        <w:t>Jupyter</w:t>
      </w:r>
      <w:proofErr w:type="spellEnd"/>
      <w:r w:rsidRPr="00910810">
        <w:rPr>
          <w:sz w:val="24"/>
          <w:szCs w:val="24"/>
        </w:rPr>
        <w:t xml:space="preserve"> notebook in this repository, but it is rough and will be </w:t>
      </w:r>
      <w:proofErr w:type="gramStart"/>
      <w:r w:rsidRPr="00910810">
        <w:rPr>
          <w:sz w:val="24"/>
          <w:szCs w:val="24"/>
        </w:rPr>
        <w:t>refined</w:t>
      </w:r>
      <w:proofErr w:type="gramEnd"/>
      <w:r w:rsidRPr="00910810">
        <w:rPr>
          <w:sz w:val="24"/>
          <w:szCs w:val="24"/>
        </w:rPr>
        <w:t xml:space="preserve"> when possible, likely when a new data set is introduced. There is no need to run this notebook, but anyone can look through </w:t>
      </w:r>
      <w:r w:rsidRPr="00910810">
        <w:rPr>
          <w:sz w:val="24"/>
          <w:szCs w:val="24"/>
        </w:rPr>
        <w:t>it</w:t>
      </w:r>
      <w:r w:rsidRPr="00910810">
        <w:rPr>
          <w:sz w:val="24"/>
          <w:szCs w:val="24"/>
        </w:rPr>
        <w:t xml:space="preserve"> to get some idea of the iterative data cleaning process involved with this sort of data.</w:t>
      </w:r>
    </w:p>
    <w:p w14:paraId="36C78633" w14:textId="77777777" w:rsidR="00A53CB3" w:rsidRDefault="00A53CB3" w:rsidP="00910810">
      <w:pPr>
        <w:jc w:val="both"/>
        <w:rPr>
          <w:sz w:val="24"/>
          <w:szCs w:val="24"/>
        </w:rPr>
      </w:pPr>
    </w:p>
    <w:p w14:paraId="04BD1988" w14:textId="1A3E554A" w:rsidR="00A53CB3" w:rsidRPr="00910810" w:rsidRDefault="00A53CB3" w:rsidP="00910810">
      <w:pPr>
        <w:jc w:val="both"/>
        <w:rPr>
          <w:b/>
          <w:bCs/>
          <w:sz w:val="28"/>
          <w:szCs w:val="28"/>
        </w:rPr>
      </w:pPr>
      <w:r w:rsidRPr="00A53CB3">
        <w:rPr>
          <w:b/>
          <w:bCs/>
          <w:sz w:val="28"/>
          <w:szCs w:val="28"/>
        </w:rPr>
        <w:lastRenderedPageBreak/>
        <w:t>Load Data</w:t>
      </w:r>
    </w:p>
    <w:p w14:paraId="0BFD6501" w14:textId="77777777" w:rsidR="00A53CB3" w:rsidRPr="00A53CB3" w:rsidRDefault="00A53CB3" w:rsidP="00A53CB3">
      <w:pPr>
        <w:jc w:val="both"/>
        <w:rPr>
          <w:b/>
          <w:bCs/>
          <w:sz w:val="24"/>
          <w:szCs w:val="24"/>
        </w:rPr>
      </w:pPr>
      <w:r w:rsidRPr="00A53CB3">
        <w:rPr>
          <w:b/>
          <w:bCs/>
          <w:sz w:val="24"/>
          <w:szCs w:val="24"/>
        </w:rPr>
        <w:t>Create SQL Tables</w:t>
      </w:r>
    </w:p>
    <w:p w14:paraId="2E821811" w14:textId="223BF6CF" w:rsidR="00A53CB3" w:rsidRPr="00A53CB3" w:rsidRDefault="00A53CB3" w:rsidP="00A53CB3">
      <w:pPr>
        <w:jc w:val="both"/>
        <w:rPr>
          <w:sz w:val="24"/>
          <w:szCs w:val="24"/>
        </w:rPr>
      </w:pPr>
      <w:r w:rsidRPr="00A53CB3">
        <w:rPr>
          <w:sz w:val="24"/>
          <w:szCs w:val="24"/>
        </w:rPr>
        <w:t xml:space="preserve">The file </w:t>
      </w:r>
      <w:hyperlink r:id="rId8" w:history="1">
        <w:proofErr w:type="spellStart"/>
        <w:r w:rsidRPr="00A53CB3">
          <w:rPr>
            <w:rStyle w:val="Hyperlink"/>
            <w:sz w:val="24"/>
            <w:szCs w:val="24"/>
          </w:rPr>
          <w:t>create_tables.sql</w:t>
        </w:r>
        <w:proofErr w:type="spellEnd"/>
      </w:hyperlink>
      <w:r w:rsidRPr="00A53CB3">
        <w:rPr>
          <w:sz w:val="24"/>
          <w:szCs w:val="24"/>
        </w:rPr>
        <w:t xml:space="preserve"> should be loaded or copied into a PostgreSQL database editor, like </w:t>
      </w:r>
      <w:proofErr w:type="spellStart"/>
      <w:r w:rsidRPr="00A53CB3">
        <w:rPr>
          <w:sz w:val="24"/>
          <w:szCs w:val="24"/>
        </w:rPr>
        <w:t>pgAdmin</w:t>
      </w:r>
      <w:proofErr w:type="spellEnd"/>
      <w:r w:rsidRPr="00A53CB3">
        <w:rPr>
          <w:sz w:val="24"/>
          <w:szCs w:val="24"/>
        </w:rPr>
        <w:t>. Once the code to create the 'bitcoin' and '</w:t>
      </w:r>
      <w:proofErr w:type="spellStart"/>
      <w:r w:rsidRPr="00A53CB3">
        <w:rPr>
          <w:sz w:val="24"/>
          <w:szCs w:val="24"/>
        </w:rPr>
        <w:t>ethereum</w:t>
      </w:r>
      <w:proofErr w:type="spellEnd"/>
      <w:r w:rsidRPr="00A53CB3">
        <w:rPr>
          <w:sz w:val="24"/>
          <w:szCs w:val="24"/>
        </w:rPr>
        <w:t>' tables is loaded, run the code to create those two tables. This must be completed before the next step, or it will not work.</w:t>
      </w:r>
    </w:p>
    <w:p w14:paraId="2C03268A" w14:textId="16521B8D" w:rsidR="00A53CB3" w:rsidRPr="00A53CB3" w:rsidRDefault="00A53CB3" w:rsidP="00A53CB3">
      <w:pPr>
        <w:jc w:val="both"/>
        <w:rPr>
          <w:sz w:val="24"/>
          <w:szCs w:val="24"/>
        </w:rPr>
      </w:pPr>
      <w:r w:rsidRPr="00A53CB3">
        <w:rPr>
          <w:sz w:val="24"/>
          <w:szCs w:val="24"/>
        </w:rPr>
        <w:t>The tables have the same structure but different values. The basic table columns are as follows:</w:t>
      </w:r>
    </w:p>
    <w:p w14:paraId="28398DF0" w14:textId="66F79E3A" w:rsidR="00A53CB3" w:rsidRPr="00A53CB3" w:rsidRDefault="00A53CB3" w:rsidP="00A53CB3">
      <w:pPr>
        <w:jc w:val="both"/>
        <w:rPr>
          <w:sz w:val="24"/>
          <w:szCs w:val="24"/>
        </w:rPr>
      </w:pPr>
      <w:r w:rsidRPr="00A53CB3">
        <w:rPr>
          <w:sz w:val="24"/>
          <w:szCs w:val="24"/>
        </w:rPr>
        <w:t>[</w:t>
      </w:r>
      <w:proofErr w:type="spellStart"/>
      <w:r w:rsidRPr="00A53CB3">
        <w:rPr>
          <w:sz w:val="24"/>
          <w:szCs w:val="24"/>
        </w:rPr>
        <w:t>unix_timestamp</w:t>
      </w:r>
      <w:proofErr w:type="spellEnd"/>
      <w:r w:rsidRPr="00A53CB3">
        <w:rPr>
          <w:sz w:val="24"/>
          <w:szCs w:val="24"/>
        </w:rPr>
        <w:t xml:space="preserve">, </w:t>
      </w:r>
      <w:proofErr w:type="spellStart"/>
      <w:r w:rsidRPr="00A53CB3">
        <w:rPr>
          <w:sz w:val="24"/>
          <w:szCs w:val="24"/>
        </w:rPr>
        <w:t>entry_date</w:t>
      </w:r>
      <w:proofErr w:type="spellEnd"/>
      <w:r w:rsidRPr="00A53CB3">
        <w:rPr>
          <w:sz w:val="24"/>
          <w:szCs w:val="24"/>
        </w:rPr>
        <w:t xml:space="preserve">, symbol, </w:t>
      </w:r>
      <w:proofErr w:type="spellStart"/>
      <w:r w:rsidRPr="00A53CB3">
        <w:rPr>
          <w:sz w:val="24"/>
          <w:szCs w:val="24"/>
        </w:rPr>
        <w:t>open_price</w:t>
      </w:r>
      <w:proofErr w:type="spellEnd"/>
      <w:r w:rsidRPr="00A53CB3">
        <w:rPr>
          <w:sz w:val="24"/>
          <w:szCs w:val="24"/>
        </w:rPr>
        <w:t xml:space="preserve">, </w:t>
      </w:r>
      <w:proofErr w:type="spellStart"/>
      <w:r w:rsidRPr="00A53CB3">
        <w:rPr>
          <w:sz w:val="24"/>
          <w:szCs w:val="24"/>
        </w:rPr>
        <w:t>high_price</w:t>
      </w:r>
      <w:proofErr w:type="spellEnd"/>
      <w:r w:rsidRPr="00A53CB3">
        <w:rPr>
          <w:sz w:val="24"/>
          <w:szCs w:val="24"/>
        </w:rPr>
        <w:t xml:space="preserve">, </w:t>
      </w:r>
      <w:proofErr w:type="spellStart"/>
      <w:r w:rsidRPr="00A53CB3">
        <w:rPr>
          <w:sz w:val="24"/>
          <w:szCs w:val="24"/>
        </w:rPr>
        <w:t>low_price</w:t>
      </w:r>
      <w:proofErr w:type="spellEnd"/>
      <w:r w:rsidRPr="00A53CB3">
        <w:rPr>
          <w:sz w:val="24"/>
          <w:szCs w:val="24"/>
        </w:rPr>
        <w:t xml:space="preserve">, </w:t>
      </w:r>
      <w:proofErr w:type="spellStart"/>
      <w:r w:rsidRPr="00A53CB3">
        <w:rPr>
          <w:sz w:val="24"/>
          <w:szCs w:val="24"/>
        </w:rPr>
        <w:t>close_price</w:t>
      </w:r>
      <w:proofErr w:type="spellEnd"/>
      <w:r w:rsidRPr="00A53CB3">
        <w:rPr>
          <w:sz w:val="24"/>
          <w:szCs w:val="24"/>
        </w:rPr>
        <w:t xml:space="preserve">, </w:t>
      </w:r>
      <w:proofErr w:type="spellStart"/>
      <w:r w:rsidRPr="00A53CB3">
        <w:rPr>
          <w:sz w:val="24"/>
          <w:szCs w:val="24"/>
        </w:rPr>
        <w:t>coin_volume</w:t>
      </w:r>
      <w:proofErr w:type="spellEnd"/>
      <w:r w:rsidRPr="00A53CB3">
        <w:rPr>
          <w:sz w:val="24"/>
          <w:szCs w:val="24"/>
        </w:rPr>
        <w:t>]</w:t>
      </w:r>
    </w:p>
    <w:p w14:paraId="7D7ABE58" w14:textId="447E0524" w:rsidR="00A53CB3" w:rsidRPr="00A53CB3" w:rsidRDefault="00A53CB3" w:rsidP="00A53CB3">
      <w:pPr>
        <w:jc w:val="both"/>
        <w:rPr>
          <w:sz w:val="24"/>
          <w:szCs w:val="24"/>
        </w:rPr>
      </w:pPr>
      <w:r w:rsidRPr="00A53CB3">
        <w:rPr>
          <w:sz w:val="24"/>
          <w:szCs w:val="24"/>
        </w:rPr>
        <w:t>These column names were chosen as SQL-compatible names, because some of the original column names had spaces in them ("Unix Timestamp") and a lot of the others were important in the SQL language ("Date", "Open", "Close", etc.).</w:t>
      </w:r>
    </w:p>
    <w:p w14:paraId="3C75E67E" w14:textId="31980966" w:rsidR="00A53CB3" w:rsidRPr="00A53CB3" w:rsidRDefault="00A53CB3" w:rsidP="00A53CB3">
      <w:pPr>
        <w:jc w:val="both"/>
        <w:rPr>
          <w:sz w:val="24"/>
          <w:szCs w:val="24"/>
        </w:rPr>
      </w:pPr>
      <w:r w:rsidRPr="00A53CB3">
        <w:rPr>
          <w:sz w:val="24"/>
          <w:szCs w:val="24"/>
        </w:rPr>
        <w:t>The tables have the following kinds of data types, corresponding to each column:</w:t>
      </w:r>
    </w:p>
    <w:p w14:paraId="48EC7C49" w14:textId="7178250F" w:rsidR="00A53CB3" w:rsidRPr="00A53CB3" w:rsidRDefault="00A53CB3" w:rsidP="00A53CB3">
      <w:pPr>
        <w:jc w:val="both"/>
        <w:rPr>
          <w:sz w:val="24"/>
          <w:szCs w:val="24"/>
        </w:rPr>
      </w:pPr>
      <w:r w:rsidRPr="00A53CB3">
        <w:rPr>
          <w:sz w:val="24"/>
          <w:szCs w:val="24"/>
        </w:rPr>
        <w:t xml:space="preserve">[INT, TIMESTAMP WITH TIME ZONE, </w:t>
      </w:r>
      <w:proofErr w:type="gramStart"/>
      <w:r w:rsidRPr="00A53CB3">
        <w:rPr>
          <w:sz w:val="24"/>
          <w:szCs w:val="24"/>
        </w:rPr>
        <w:t>VARCHAR(</w:t>
      </w:r>
      <w:proofErr w:type="gramEnd"/>
      <w:r w:rsidRPr="00A53CB3">
        <w:rPr>
          <w:sz w:val="24"/>
          <w:szCs w:val="24"/>
        </w:rPr>
        <w:t>10), DECIMAL, DECIMAL, DECIMAL, DECIMAL, DECIMAL]</w:t>
      </w:r>
    </w:p>
    <w:p w14:paraId="5FDF3AAA" w14:textId="3368CEF1" w:rsidR="00A53CB3" w:rsidRDefault="00A53CB3" w:rsidP="00A53CB3">
      <w:pPr>
        <w:jc w:val="both"/>
        <w:rPr>
          <w:sz w:val="24"/>
          <w:szCs w:val="24"/>
        </w:rPr>
      </w:pPr>
      <w:r w:rsidRPr="00A53CB3">
        <w:rPr>
          <w:sz w:val="24"/>
          <w:szCs w:val="24"/>
        </w:rPr>
        <w:t>The tables have composite primary keys, which consists of the "</w:t>
      </w:r>
      <w:proofErr w:type="spellStart"/>
      <w:r w:rsidRPr="00A53CB3">
        <w:rPr>
          <w:sz w:val="24"/>
          <w:szCs w:val="24"/>
        </w:rPr>
        <w:t>unix_timestamp</w:t>
      </w:r>
      <w:proofErr w:type="spellEnd"/>
      <w:r w:rsidRPr="00A53CB3">
        <w:rPr>
          <w:sz w:val="24"/>
          <w:szCs w:val="24"/>
        </w:rPr>
        <w:t>" and "symbol" columns because that combination should be unique for each table and across other tables - because different tables could have the same timestamp values but then they would have different symbols, and the timestamp values should be unique within a single table (no duplicate data) even if they all share the same symbol. This combination could therefore be helpful in identifying data in future tables that consist of combinations (or aggregations - basically any transformation) of the data from the raw coin price tables created here.</w:t>
      </w:r>
    </w:p>
    <w:p w14:paraId="16BE7EDE" w14:textId="77777777" w:rsidR="00A53CB3" w:rsidRDefault="00A53CB3" w:rsidP="00A53CB3">
      <w:pPr>
        <w:jc w:val="both"/>
        <w:rPr>
          <w:sz w:val="24"/>
          <w:szCs w:val="24"/>
        </w:rPr>
      </w:pPr>
    </w:p>
    <w:p w14:paraId="31F5D44C" w14:textId="77777777" w:rsidR="00A53CB3" w:rsidRPr="00A53CB3" w:rsidRDefault="00A53CB3" w:rsidP="00A53CB3">
      <w:pPr>
        <w:jc w:val="both"/>
        <w:rPr>
          <w:b/>
          <w:bCs/>
          <w:sz w:val="24"/>
          <w:szCs w:val="24"/>
        </w:rPr>
      </w:pPr>
      <w:r w:rsidRPr="00A53CB3">
        <w:rPr>
          <w:b/>
          <w:bCs/>
          <w:sz w:val="24"/>
          <w:szCs w:val="24"/>
        </w:rPr>
        <w:t>Load Cryptocurrencies into SQL</w:t>
      </w:r>
    </w:p>
    <w:p w14:paraId="6E1A5A9D" w14:textId="16A8869D" w:rsidR="00A53CB3" w:rsidRPr="00A53CB3" w:rsidRDefault="00A53CB3" w:rsidP="00A53CB3">
      <w:pPr>
        <w:jc w:val="both"/>
        <w:rPr>
          <w:sz w:val="24"/>
          <w:szCs w:val="24"/>
        </w:rPr>
      </w:pPr>
      <w:r w:rsidRPr="00A53CB3">
        <w:rPr>
          <w:sz w:val="24"/>
          <w:szCs w:val="24"/>
        </w:rPr>
        <w:t xml:space="preserve">Create a config file named config.py in the main repo directory - here - </w:t>
      </w:r>
      <w:proofErr w:type="gramStart"/>
      <w:r w:rsidRPr="00A53CB3">
        <w:rPr>
          <w:sz w:val="24"/>
          <w:szCs w:val="24"/>
        </w:rPr>
        <w:t>in order to</w:t>
      </w:r>
      <w:proofErr w:type="gramEnd"/>
      <w:r w:rsidRPr="00A53CB3">
        <w:rPr>
          <w:sz w:val="24"/>
          <w:szCs w:val="24"/>
        </w:rPr>
        <w:t xml:space="preserve"> load your specific username and password for PostgreSQL. The file should contain only two lines, that look like:</w:t>
      </w:r>
    </w:p>
    <w:p w14:paraId="041322D6" w14:textId="77777777" w:rsidR="00A53CB3" w:rsidRPr="00A53CB3" w:rsidRDefault="00A53CB3" w:rsidP="00A53CB3">
      <w:pPr>
        <w:jc w:val="both"/>
        <w:rPr>
          <w:sz w:val="24"/>
          <w:szCs w:val="24"/>
        </w:rPr>
      </w:pPr>
      <w:r w:rsidRPr="00A53CB3">
        <w:rPr>
          <w:sz w:val="24"/>
          <w:szCs w:val="24"/>
        </w:rPr>
        <w:t xml:space="preserve">  user = 'USERNAME'</w:t>
      </w:r>
    </w:p>
    <w:p w14:paraId="6D2C317F" w14:textId="77777777" w:rsidR="00A53CB3" w:rsidRPr="00A53CB3" w:rsidRDefault="00A53CB3" w:rsidP="00A53CB3">
      <w:pPr>
        <w:jc w:val="both"/>
        <w:rPr>
          <w:sz w:val="24"/>
          <w:szCs w:val="24"/>
        </w:rPr>
      </w:pPr>
      <w:r w:rsidRPr="00A53CB3">
        <w:rPr>
          <w:sz w:val="24"/>
          <w:szCs w:val="24"/>
        </w:rPr>
        <w:t xml:space="preserve">  pw = 'PASSWORD'</w:t>
      </w:r>
    </w:p>
    <w:p w14:paraId="5373D976" w14:textId="77777777" w:rsidR="00A53CB3" w:rsidRPr="00A53CB3" w:rsidRDefault="00A53CB3" w:rsidP="00A53CB3">
      <w:pPr>
        <w:jc w:val="both"/>
        <w:rPr>
          <w:sz w:val="24"/>
          <w:szCs w:val="24"/>
        </w:rPr>
      </w:pPr>
      <w:r w:rsidRPr="00A53CB3">
        <w:rPr>
          <w:sz w:val="24"/>
          <w:szCs w:val="24"/>
        </w:rPr>
        <w:t>where the USERNAME is the username for your PostgreSQL database, and PASSWORD is the password for the database.</w:t>
      </w:r>
    </w:p>
    <w:p w14:paraId="1E6A5551" w14:textId="77777777" w:rsidR="00A53CB3" w:rsidRPr="00A53CB3" w:rsidRDefault="00A53CB3" w:rsidP="00A53CB3">
      <w:pPr>
        <w:jc w:val="both"/>
        <w:rPr>
          <w:sz w:val="24"/>
          <w:szCs w:val="24"/>
        </w:rPr>
      </w:pPr>
    </w:p>
    <w:p w14:paraId="72C36D3B" w14:textId="5A40E031" w:rsidR="00A53CB3" w:rsidRPr="00A53CB3" w:rsidRDefault="00A53CB3" w:rsidP="00A53CB3">
      <w:pPr>
        <w:jc w:val="both"/>
        <w:rPr>
          <w:sz w:val="24"/>
          <w:szCs w:val="24"/>
        </w:rPr>
      </w:pPr>
      <w:r w:rsidRPr="00A53CB3">
        <w:rPr>
          <w:sz w:val="24"/>
          <w:szCs w:val="24"/>
        </w:rPr>
        <w:lastRenderedPageBreak/>
        <w:t xml:space="preserve">You are now ready to run [this </w:t>
      </w:r>
      <w:proofErr w:type="gramStart"/>
      <w:r w:rsidRPr="00A53CB3">
        <w:rPr>
          <w:sz w:val="24"/>
          <w:szCs w:val="24"/>
        </w:rPr>
        <w:t>notebook](</w:t>
      </w:r>
      <w:proofErr w:type="gramEnd"/>
      <w:r w:rsidRPr="00A53CB3">
        <w:rPr>
          <w:sz w:val="24"/>
          <w:szCs w:val="24"/>
        </w:rPr>
        <w:t xml:space="preserve">./ETH\ &amp;\ BTC\ Load\ Into\ </w:t>
      </w:r>
      <w:proofErr w:type="spellStart"/>
      <w:r w:rsidRPr="00A53CB3">
        <w:rPr>
          <w:sz w:val="24"/>
          <w:szCs w:val="24"/>
        </w:rPr>
        <w:t>SQL.ipynb</w:t>
      </w:r>
      <w:proofErr w:type="spellEnd"/>
      <w:r w:rsidRPr="00A53CB3">
        <w:rPr>
          <w:sz w:val="24"/>
          <w:szCs w:val="24"/>
        </w:rPr>
        <w:t>) and load the .csv data into your database!</w:t>
      </w:r>
    </w:p>
    <w:p w14:paraId="63A34915" w14:textId="05E5A99F" w:rsidR="00A53CB3" w:rsidRPr="00A53CB3" w:rsidRDefault="00A53CB3" w:rsidP="00A53CB3">
      <w:pPr>
        <w:jc w:val="both"/>
        <w:rPr>
          <w:sz w:val="24"/>
          <w:szCs w:val="24"/>
        </w:rPr>
      </w:pPr>
      <w:r w:rsidRPr="00A53CB3">
        <w:rPr>
          <w:sz w:val="24"/>
          <w:szCs w:val="24"/>
        </w:rPr>
        <w:t xml:space="preserve">Follow the instructions provided in the "ETH &amp; BTC Load Into </w:t>
      </w:r>
      <w:proofErr w:type="spellStart"/>
      <w:r w:rsidRPr="00A53CB3">
        <w:rPr>
          <w:sz w:val="24"/>
          <w:szCs w:val="24"/>
        </w:rPr>
        <w:t>SQL.ipynb</w:t>
      </w:r>
      <w:proofErr w:type="spellEnd"/>
      <w:r w:rsidRPr="00A53CB3">
        <w:rPr>
          <w:sz w:val="24"/>
          <w:szCs w:val="24"/>
        </w:rPr>
        <w:t>" notebook listed above. Remember to check your connection string to connect on the correct port to the correct database! There should be printed feedback that you have loaded first the Ethereum, and then the Bitcoin data correctly.</w:t>
      </w:r>
    </w:p>
    <w:p w14:paraId="4F6F8A92" w14:textId="77777777" w:rsidR="00910810" w:rsidRDefault="00910810" w:rsidP="00910810">
      <w:pPr>
        <w:jc w:val="both"/>
        <w:rPr>
          <w:sz w:val="24"/>
          <w:szCs w:val="24"/>
        </w:rPr>
      </w:pPr>
    </w:p>
    <w:p w14:paraId="1A4B52C8" w14:textId="02320C39" w:rsidR="00A53CB3" w:rsidRPr="00A53CB3" w:rsidRDefault="00A53CB3" w:rsidP="00910810">
      <w:pPr>
        <w:jc w:val="both"/>
        <w:rPr>
          <w:b/>
          <w:bCs/>
          <w:sz w:val="28"/>
          <w:szCs w:val="28"/>
        </w:rPr>
      </w:pPr>
      <w:r w:rsidRPr="00A53CB3">
        <w:rPr>
          <w:b/>
          <w:bCs/>
          <w:sz w:val="28"/>
          <w:szCs w:val="28"/>
        </w:rPr>
        <w:t>Update Data</w:t>
      </w:r>
    </w:p>
    <w:p w14:paraId="18FEA052" w14:textId="5908B262" w:rsidR="00A53CB3" w:rsidRPr="00A53CB3" w:rsidRDefault="00A53CB3" w:rsidP="00A53CB3">
      <w:pPr>
        <w:jc w:val="both"/>
        <w:rPr>
          <w:sz w:val="24"/>
          <w:szCs w:val="24"/>
        </w:rPr>
      </w:pPr>
      <w:r w:rsidRPr="00A53CB3">
        <w:rPr>
          <w:sz w:val="24"/>
          <w:szCs w:val="24"/>
        </w:rPr>
        <w:t xml:space="preserve">Open </w:t>
      </w:r>
      <w:hyperlink r:id="rId9" w:history="1">
        <w:r w:rsidRPr="00A53CB3">
          <w:rPr>
            <w:rStyle w:val="Hyperlink"/>
            <w:sz w:val="24"/>
            <w:szCs w:val="24"/>
          </w:rPr>
          <w:t>this notebook</w:t>
        </w:r>
      </w:hyperlink>
      <w:r w:rsidRPr="00A53CB3">
        <w:rPr>
          <w:sz w:val="24"/>
          <w:szCs w:val="24"/>
        </w:rPr>
        <w:t xml:space="preserve"> and run once the data has been loaded into SQL to confirm that the .csv file and database information match for a specific cryptocurrency, and then scrape data from the Coinbase API to update the .csv file and database table for that specific cryptocurrency to the current time!</w:t>
      </w:r>
    </w:p>
    <w:p w14:paraId="7B592FC5" w14:textId="77777777" w:rsidR="00A53CB3" w:rsidRPr="00A53CB3" w:rsidRDefault="00A53CB3" w:rsidP="00A53CB3">
      <w:pPr>
        <w:jc w:val="both"/>
        <w:rPr>
          <w:sz w:val="24"/>
          <w:szCs w:val="24"/>
        </w:rPr>
      </w:pPr>
      <w:r w:rsidRPr="00A53CB3">
        <w:rPr>
          <w:sz w:val="24"/>
          <w:szCs w:val="24"/>
        </w:rPr>
        <w:t>Please note that Update_Data.ipynb should be the only notebook you run after the data has initially been loaded into the SQL database, as described above. None of the other notebooks should be touched after that point!</w:t>
      </w:r>
    </w:p>
    <w:p w14:paraId="77ADC334" w14:textId="278A8B6F" w:rsidR="00A53CB3" w:rsidRPr="00910810" w:rsidRDefault="00A53CB3" w:rsidP="00A53CB3">
      <w:pPr>
        <w:jc w:val="both"/>
        <w:rPr>
          <w:sz w:val="36"/>
          <w:szCs w:val="36"/>
        </w:rPr>
      </w:pPr>
      <w:r w:rsidRPr="00A53CB3">
        <w:rPr>
          <w:sz w:val="24"/>
          <w:szCs w:val="24"/>
        </w:rPr>
        <w:t xml:space="preserve">Finally, the notebook only updates the data </w:t>
      </w:r>
      <w:proofErr w:type="gramStart"/>
      <w:r w:rsidRPr="00A53CB3">
        <w:rPr>
          <w:sz w:val="24"/>
          <w:szCs w:val="24"/>
        </w:rPr>
        <w:t>by</w:t>
      </w:r>
      <w:proofErr w:type="gramEnd"/>
      <w:r w:rsidRPr="00A53CB3">
        <w:rPr>
          <w:sz w:val="24"/>
          <w:szCs w:val="24"/>
        </w:rPr>
        <w:t xml:space="preserve"> one year maximum. </w:t>
      </w:r>
      <w:proofErr w:type="gramStart"/>
      <w:r w:rsidRPr="00A53CB3">
        <w:rPr>
          <w:sz w:val="24"/>
          <w:szCs w:val="24"/>
        </w:rPr>
        <w:t>So</w:t>
      </w:r>
      <w:proofErr w:type="gramEnd"/>
      <w:r w:rsidRPr="00A53CB3">
        <w:rPr>
          <w:sz w:val="24"/>
          <w:szCs w:val="24"/>
        </w:rPr>
        <w:t xml:space="preserve"> if you had a cryptocurrency with data from 2015 and it is now 2020, you may need to run the notebook about 5 times successively to get the most up-to-date data from 2020. This date limit was created to break the updates for long periods into chunks - scraping about a year of data takes about an hour on my laptop, so breaking the work into smaller segments makes the process more robust and reliable.</w:t>
      </w:r>
    </w:p>
    <w:p w14:paraId="22609822" w14:textId="77777777" w:rsidR="00910810" w:rsidRDefault="00910810" w:rsidP="00910810">
      <w:pPr>
        <w:jc w:val="both"/>
        <w:rPr>
          <w:sz w:val="24"/>
          <w:szCs w:val="24"/>
        </w:rPr>
      </w:pPr>
    </w:p>
    <w:p w14:paraId="102E36D1" w14:textId="022661F4" w:rsidR="00A53CB3" w:rsidRPr="00910810" w:rsidRDefault="00512600" w:rsidP="00910810">
      <w:pPr>
        <w:jc w:val="both"/>
        <w:rPr>
          <w:b/>
          <w:bCs/>
          <w:sz w:val="28"/>
          <w:szCs w:val="28"/>
        </w:rPr>
      </w:pPr>
      <w:r w:rsidRPr="00512600">
        <w:rPr>
          <w:b/>
          <w:bCs/>
          <w:sz w:val="28"/>
          <w:szCs w:val="28"/>
        </w:rPr>
        <w:t>Cryptocurrency Historical Prices</w:t>
      </w:r>
    </w:p>
    <w:p w14:paraId="4A6F4051" w14:textId="77777777" w:rsidR="003A7CCB" w:rsidRPr="003A7CCB" w:rsidRDefault="003A7CCB" w:rsidP="003A7CCB">
      <w:pPr>
        <w:jc w:val="both"/>
        <w:rPr>
          <w:b/>
          <w:bCs/>
          <w:sz w:val="24"/>
          <w:szCs w:val="24"/>
        </w:rPr>
      </w:pPr>
      <w:r w:rsidRPr="003A7CCB">
        <w:rPr>
          <w:b/>
          <w:bCs/>
          <w:sz w:val="24"/>
          <w:szCs w:val="24"/>
        </w:rPr>
        <w:t>Content</w:t>
      </w:r>
    </w:p>
    <w:p w14:paraId="7CE4C4C7" w14:textId="6AE0D1CF" w:rsidR="003A7CCB" w:rsidRDefault="003A7CCB" w:rsidP="003A7CCB">
      <w:pPr>
        <w:jc w:val="both"/>
        <w:rPr>
          <w:sz w:val="24"/>
          <w:szCs w:val="24"/>
        </w:rPr>
      </w:pPr>
      <w:r w:rsidRPr="003A7CCB">
        <w:rPr>
          <w:sz w:val="24"/>
          <w:szCs w:val="24"/>
        </w:rPr>
        <w:t xml:space="preserve">The dataset has one csv file for each currency. Price history is available </w:t>
      </w:r>
      <w:proofErr w:type="gramStart"/>
      <w:r w:rsidRPr="003A7CCB">
        <w:rPr>
          <w:sz w:val="24"/>
          <w:szCs w:val="24"/>
        </w:rPr>
        <w:t>on a daily basis</w:t>
      </w:r>
      <w:proofErr w:type="gramEnd"/>
      <w:r w:rsidRPr="003A7CCB">
        <w:rPr>
          <w:sz w:val="24"/>
          <w:szCs w:val="24"/>
        </w:rPr>
        <w:t xml:space="preserve"> from April 28, 2013. This dataset has the historical price information of some of the top crypto currencies by market capitalization.</w:t>
      </w:r>
    </w:p>
    <w:p w14:paraId="53DA8B7F" w14:textId="77777777" w:rsidR="003A7CCB" w:rsidRPr="003A7CCB" w:rsidRDefault="003A7CCB" w:rsidP="003A7CCB">
      <w:pPr>
        <w:jc w:val="both"/>
        <w:rPr>
          <w:sz w:val="24"/>
          <w:szCs w:val="24"/>
        </w:rPr>
      </w:pPr>
    </w:p>
    <w:p w14:paraId="6F5DF3B0" w14:textId="77777777" w:rsidR="003A7CCB" w:rsidRPr="003A7CCB" w:rsidRDefault="003A7CCB" w:rsidP="003A7CCB">
      <w:pPr>
        <w:jc w:val="both"/>
        <w:rPr>
          <w:sz w:val="24"/>
          <w:szCs w:val="24"/>
        </w:rPr>
      </w:pPr>
      <w:proofErr w:type="gramStart"/>
      <w:r w:rsidRPr="003A7CCB">
        <w:rPr>
          <w:sz w:val="24"/>
          <w:szCs w:val="24"/>
        </w:rPr>
        <w:t>Date :</w:t>
      </w:r>
      <w:proofErr w:type="gramEnd"/>
      <w:r w:rsidRPr="003A7CCB">
        <w:rPr>
          <w:sz w:val="24"/>
          <w:szCs w:val="24"/>
        </w:rPr>
        <w:t xml:space="preserve"> date of observation</w:t>
      </w:r>
    </w:p>
    <w:p w14:paraId="025A8846" w14:textId="77777777" w:rsidR="003A7CCB" w:rsidRPr="003A7CCB" w:rsidRDefault="003A7CCB" w:rsidP="003A7CCB">
      <w:pPr>
        <w:jc w:val="both"/>
        <w:rPr>
          <w:sz w:val="24"/>
          <w:szCs w:val="24"/>
        </w:rPr>
      </w:pPr>
      <w:proofErr w:type="gramStart"/>
      <w:r w:rsidRPr="003A7CCB">
        <w:rPr>
          <w:sz w:val="24"/>
          <w:szCs w:val="24"/>
        </w:rPr>
        <w:t>Open :</w:t>
      </w:r>
      <w:proofErr w:type="gramEnd"/>
      <w:r w:rsidRPr="003A7CCB">
        <w:rPr>
          <w:sz w:val="24"/>
          <w:szCs w:val="24"/>
        </w:rPr>
        <w:t xml:space="preserve"> Opening price on the given day</w:t>
      </w:r>
    </w:p>
    <w:p w14:paraId="662A971B" w14:textId="77777777" w:rsidR="003A7CCB" w:rsidRPr="003A7CCB" w:rsidRDefault="003A7CCB" w:rsidP="003A7CCB">
      <w:pPr>
        <w:jc w:val="both"/>
        <w:rPr>
          <w:sz w:val="24"/>
          <w:szCs w:val="24"/>
        </w:rPr>
      </w:pPr>
      <w:proofErr w:type="gramStart"/>
      <w:r w:rsidRPr="003A7CCB">
        <w:rPr>
          <w:sz w:val="24"/>
          <w:szCs w:val="24"/>
        </w:rPr>
        <w:t>High :</w:t>
      </w:r>
      <w:proofErr w:type="gramEnd"/>
      <w:r w:rsidRPr="003A7CCB">
        <w:rPr>
          <w:sz w:val="24"/>
          <w:szCs w:val="24"/>
        </w:rPr>
        <w:t xml:space="preserve"> Highest price on the given day</w:t>
      </w:r>
    </w:p>
    <w:p w14:paraId="0AF3D110" w14:textId="77777777" w:rsidR="003A7CCB" w:rsidRPr="003A7CCB" w:rsidRDefault="003A7CCB" w:rsidP="003A7CCB">
      <w:pPr>
        <w:jc w:val="both"/>
        <w:rPr>
          <w:sz w:val="24"/>
          <w:szCs w:val="24"/>
        </w:rPr>
      </w:pPr>
      <w:proofErr w:type="gramStart"/>
      <w:r w:rsidRPr="003A7CCB">
        <w:rPr>
          <w:sz w:val="24"/>
          <w:szCs w:val="24"/>
        </w:rPr>
        <w:t>Low :</w:t>
      </w:r>
      <w:proofErr w:type="gramEnd"/>
      <w:r w:rsidRPr="003A7CCB">
        <w:rPr>
          <w:sz w:val="24"/>
          <w:szCs w:val="24"/>
        </w:rPr>
        <w:t xml:space="preserve"> Lowest price on the given day</w:t>
      </w:r>
    </w:p>
    <w:p w14:paraId="46A80CA8" w14:textId="77777777" w:rsidR="003A7CCB" w:rsidRPr="003A7CCB" w:rsidRDefault="003A7CCB" w:rsidP="003A7CCB">
      <w:pPr>
        <w:jc w:val="both"/>
        <w:rPr>
          <w:sz w:val="24"/>
          <w:szCs w:val="24"/>
        </w:rPr>
      </w:pPr>
      <w:proofErr w:type="gramStart"/>
      <w:r w:rsidRPr="003A7CCB">
        <w:rPr>
          <w:sz w:val="24"/>
          <w:szCs w:val="24"/>
        </w:rPr>
        <w:t>Close :</w:t>
      </w:r>
      <w:proofErr w:type="gramEnd"/>
      <w:r w:rsidRPr="003A7CCB">
        <w:rPr>
          <w:sz w:val="24"/>
          <w:szCs w:val="24"/>
        </w:rPr>
        <w:t xml:space="preserve"> Closing price on the given day</w:t>
      </w:r>
    </w:p>
    <w:p w14:paraId="37FA6B90" w14:textId="77777777" w:rsidR="003A7CCB" w:rsidRPr="003A7CCB" w:rsidRDefault="003A7CCB" w:rsidP="003A7CCB">
      <w:pPr>
        <w:jc w:val="both"/>
        <w:rPr>
          <w:sz w:val="24"/>
          <w:szCs w:val="24"/>
        </w:rPr>
      </w:pPr>
      <w:proofErr w:type="gramStart"/>
      <w:r w:rsidRPr="003A7CCB">
        <w:rPr>
          <w:sz w:val="24"/>
          <w:szCs w:val="24"/>
        </w:rPr>
        <w:lastRenderedPageBreak/>
        <w:t>Volume :</w:t>
      </w:r>
      <w:proofErr w:type="gramEnd"/>
      <w:r w:rsidRPr="003A7CCB">
        <w:rPr>
          <w:sz w:val="24"/>
          <w:szCs w:val="24"/>
        </w:rPr>
        <w:t xml:space="preserve"> Volume of transactions on the given day</w:t>
      </w:r>
    </w:p>
    <w:p w14:paraId="56FC78FB" w14:textId="1CFD47AF" w:rsidR="00910810" w:rsidRDefault="003A7CCB" w:rsidP="003A7CCB">
      <w:pPr>
        <w:jc w:val="both"/>
        <w:rPr>
          <w:sz w:val="24"/>
          <w:szCs w:val="24"/>
        </w:rPr>
      </w:pPr>
      <w:r w:rsidRPr="003A7CCB">
        <w:rPr>
          <w:sz w:val="24"/>
          <w:szCs w:val="24"/>
        </w:rPr>
        <w:t xml:space="preserve">Market </w:t>
      </w:r>
      <w:proofErr w:type="gramStart"/>
      <w:r w:rsidRPr="003A7CCB">
        <w:rPr>
          <w:sz w:val="24"/>
          <w:szCs w:val="24"/>
        </w:rPr>
        <w:t>Cap :</w:t>
      </w:r>
      <w:proofErr w:type="gramEnd"/>
      <w:r w:rsidRPr="003A7CCB">
        <w:rPr>
          <w:sz w:val="24"/>
          <w:szCs w:val="24"/>
        </w:rPr>
        <w:t xml:space="preserve"> Market capitalization in USD</w:t>
      </w:r>
    </w:p>
    <w:p w14:paraId="3644994D" w14:textId="77777777" w:rsidR="003A7CCB" w:rsidRDefault="003A7CCB" w:rsidP="003A7CCB">
      <w:pPr>
        <w:jc w:val="both"/>
        <w:rPr>
          <w:sz w:val="24"/>
          <w:szCs w:val="24"/>
        </w:rPr>
      </w:pPr>
    </w:p>
    <w:p w14:paraId="784643D8" w14:textId="6B8A1B18" w:rsidR="003A7CCB" w:rsidRDefault="003A7CCB" w:rsidP="003A7CCB">
      <w:pPr>
        <w:jc w:val="both"/>
        <w:rPr>
          <w:b/>
          <w:bCs/>
          <w:sz w:val="28"/>
          <w:szCs w:val="28"/>
        </w:rPr>
      </w:pPr>
      <w:r w:rsidRPr="003A7CCB">
        <w:rPr>
          <w:b/>
          <w:bCs/>
          <w:sz w:val="28"/>
          <w:szCs w:val="28"/>
        </w:rPr>
        <w:t>Streaming</w:t>
      </w:r>
    </w:p>
    <w:p w14:paraId="1A547249" w14:textId="77777777" w:rsidR="003A7CCB" w:rsidRPr="003A7CCB" w:rsidRDefault="003A7CCB" w:rsidP="003A7CCB">
      <w:pPr>
        <w:jc w:val="both"/>
        <w:rPr>
          <w:b/>
          <w:bCs/>
          <w:sz w:val="24"/>
          <w:szCs w:val="24"/>
        </w:rPr>
      </w:pPr>
      <w:r w:rsidRPr="003A7CCB">
        <w:rPr>
          <w:b/>
          <w:bCs/>
          <w:sz w:val="24"/>
          <w:szCs w:val="24"/>
        </w:rPr>
        <w:t>Trade Streams</w:t>
      </w:r>
    </w:p>
    <w:p w14:paraId="08FF6F77" w14:textId="4433B4BD" w:rsidR="003A7CCB" w:rsidRPr="003A7CCB" w:rsidRDefault="003A7CCB" w:rsidP="003A7CCB">
      <w:pPr>
        <w:jc w:val="both"/>
        <w:rPr>
          <w:sz w:val="24"/>
          <w:szCs w:val="24"/>
        </w:rPr>
      </w:pPr>
      <w:r w:rsidRPr="003A7CCB">
        <w:rPr>
          <w:sz w:val="24"/>
          <w:szCs w:val="24"/>
        </w:rPr>
        <w:t>The Trade Streams push raw trade information; each trade has a unique buyer and seller.</w:t>
      </w:r>
    </w:p>
    <w:p w14:paraId="74E1F58F" w14:textId="0EA996F2" w:rsidR="003A7CCB" w:rsidRPr="003A7CCB" w:rsidRDefault="003A7CCB" w:rsidP="003A7CCB">
      <w:pPr>
        <w:jc w:val="both"/>
        <w:rPr>
          <w:sz w:val="24"/>
          <w:szCs w:val="24"/>
        </w:rPr>
      </w:pPr>
      <w:r w:rsidRPr="003A7CCB">
        <w:rPr>
          <w:sz w:val="24"/>
          <w:szCs w:val="24"/>
        </w:rPr>
        <w:t>Stream Name: &lt;symbol&gt;@trade</w:t>
      </w:r>
    </w:p>
    <w:p w14:paraId="74FF3F3D" w14:textId="1B10850D" w:rsidR="003A7CCB" w:rsidRPr="003A7CCB" w:rsidRDefault="003A7CCB" w:rsidP="003A7CCB">
      <w:pPr>
        <w:jc w:val="both"/>
        <w:rPr>
          <w:sz w:val="24"/>
          <w:szCs w:val="24"/>
        </w:rPr>
      </w:pPr>
      <w:r w:rsidRPr="003A7CCB">
        <w:rPr>
          <w:sz w:val="24"/>
          <w:szCs w:val="24"/>
        </w:rPr>
        <w:t>Update Speed: Real-time</w:t>
      </w:r>
    </w:p>
    <w:p w14:paraId="0B01A59B" w14:textId="63CD13F8" w:rsidR="003A7CCB" w:rsidRPr="003A7CCB" w:rsidRDefault="003A7CCB" w:rsidP="003A7CCB">
      <w:pPr>
        <w:jc w:val="both"/>
        <w:rPr>
          <w:sz w:val="24"/>
          <w:szCs w:val="24"/>
        </w:rPr>
      </w:pPr>
      <w:r w:rsidRPr="003A7CCB">
        <w:rPr>
          <w:sz w:val="24"/>
          <w:szCs w:val="24"/>
        </w:rPr>
        <w:t>Payload:</w:t>
      </w:r>
    </w:p>
    <w:p w14:paraId="593AEA2C" w14:textId="77777777" w:rsidR="003A7CCB" w:rsidRPr="003A7CCB" w:rsidRDefault="003A7CCB" w:rsidP="003A7CCB">
      <w:pPr>
        <w:jc w:val="both"/>
        <w:rPr>
          <w:sz w:val="24"/>
          <w:szCs w:val="24"/>
        </w:rPr>
      </w:pPr>
      <w:r w:rsidRPr="003A7CCB">
        <w:rPr>
          <w:sz w:val="24"/>
          <w:szCs w:val="24"/>
        </w:rPr>
        <w:t>{</w:t>
      </w:r>
    </w:p>
    <w:p w14:paraId="44368309" w14:textId="0C0D1244" w:rsidR="003A7CCB" w:rsidRPr="003A7CCB" w:rsidRDefault="003A7CCB" w:rsidP="003A7CCB">
      <w:pPr>
        <w:jc w:val="both"/>
        <w:rPr>
          <w:sz w:val="24"/>
          <w:szCs w:val="24"/>
        </w:rPr>
      </w:pPr>
      <w:r w:rsidRPr="003A7CCB">
        <w:rPr>
          <w:sz w:val="24"/>
          <w:szCs w:val="24"/>
        </w:rPr>
        <w:t xml:space="preserve">  "e": "trade</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sidRPr="003A7CCB">
        <w:rPr>
          <w:sz w:val="24"/>
          <w:szCs w:val="24"/>
        </w:rPr>
        <w:t>// Event type</w:t>
      </w:r>
    </w:p>
    <w:p w14:paraId="7A4DBD11" w14:textId="6C825EF7" w:rsidR="003A7CCB" w:rsidRPr="003A7CCB" w:rsidRDefault="003A7CCB" w:rsidP="003A7CCB">
      <w:pPr>
        <w:jc w:val="both"/>
        <w:rPr>
          <w:sz w:val="24"/>
          <w:szCs w:val="24"/>
        </w:rPr>
      </w:pPr>
      <w:r w:rsidRPr="003A7CCB">
        <w:rPr>
          <w:sz w:val="24"/>
          <w:szCs w:val="24"/>
        </w:rPr>
        <w:t xml:space="preserve">  "E": </w:t>
      </w:r>
      <w:proofErr w:type="gramStart"/>
      <w:r w:rsidRPr="003A7CCB">
        <w:rPr>
          <w:sz w:val="24"/>
          <w:szCs w:val="24"/>
        </w:rPr>
        <w:t xml:space="preserve">1672515782136,   </w:t>
      </w:r>
      <w:proofErr w:type="gramEnd"/>
      <w:r w:rsidRPr="003A7CCB">
        <w:rPr>
          <w:sz w:val="24"/>
          <w:szCs w:val="24"/>
        </w:rPr>
        <w:t xml:space="preserve"> </w:t>
      </w:r>
      <w:r>
        <w:rPr>
          <w:sz w:val="24"/>
          <w:szCs w:val="24"/>
        </w:rPr>
        <w:tab/>
      </w:r>
      <w:r w:rsidRPr="003A7CCB">
        <w:rPr>
          <w:sz w:val="24"/>
          <w:szCs w:val="24"/>
        </w:rPr>
        <w:t>// Event time</w:t>
      </w:r>
    </w:p>
    <w:p w14:paraId="135B3C59" w14:textId="3F342D1A" w:rsidR="003A7CCB" w:rsidRPr="003A7CCB" w:rsidRDefault="003A7CCB" w:rsidP="003A7CCB">
      <w:pPr>
        <w:jc w:val="both"/>
        <w:rPr>
          <w:sz w:val="24"/>
          <w:szCs w:val="24"/>
        </w:rPr>
      </w:pPr>
      <w:r w:rsidRPr="003A7CCB">
        <w:rPr>
          <w:sz w:val="24"/>
          <w:szCs w:val="24"/>
        </w:rPr>
        <w:t xml:space="preserve">  "s": "BNBBTC</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sidRPr="003A7CCB">
        <w:rPr>
          <w:sz w:val="24"/>
          <w:szCs w:val="24"/>
        </w:rPr>
        <w:t>// Symbol</w:t>
      </w:r>
    </w:p>
    <w:p w14:paraId="2E26EFE2" w14:textId="24447F5E" w:rsidR="003A7CCB" w:rsidRPr="003A7CCB" w:rsidRDefault="003A7CCB" w:rsidP="003A7CCB">
      <w:pPr>
        <w:jc w:val="both"/>
        <w:rPr>
          <w:sz w:val="24"/>
          <w:szCs w:val="24"/>
        </w:rPr>
      </w:pPr>
      <w:r w:rsidRPr="003A7CCB">
        <w:rPr>
          <w:sz w:val="24"/>
          <w:szCs w:val="24"/>
        </w:rPr>
        <w:t xml:space="preserve">  "t": </w:t>
      </w:r>
      <w:proofErr w:type="gramStart"/>
      <w:r w:rsidRPr="003A7CCB">
        <w:rPr>
          <w:sz w:val="24"/>
          <w:szCs w:val="24"/>
        </w:rPr>
        <w:t xml:space="preserve">12345,   </w:t>
      </w:r>
      <w:proofErr w:type="gramEnd"/>
      <w:r w:rsidRPr="003A7CCB">
        <w:rPr>
          <w:sz w:val="24"/>
          <w:szCs w:val="24"/>
        </w:rPr>
        <w:t xml:space="preserve">         </w:t>
      </w:r>
      <w:r>
        <w:rPr>
          <w:sz w:val="24"/>
          <w:szCs w:val="24"/>
        </w:rPr>
        <w:tab/>
      </w:r>
      <w:r>
        <w:rPr>
          <w:sz w:val="24"/>
          <w:szCs w:val="24"/>
        </w:rPr>
        <w:tab/>
      </w:r>
      <w:r w:rsidRPr="003A7CCB">
        <w:rPr>
          <w:sz w:val="24"/>
          <w:szCs w:val="24"/>
        </w:rPr>
        <w:t>// Trade ID</w:t>
      </w:r>
    </w:p>
    <w:p w14:paraId="26CD8ADE" w14:textId="3CCEDA89" w:rsidR="003A7CCB" w:rsidRPr="003A7CCB" w:rsidRDefault="003A7CCB" w:rsidP="003A7CCB">
      <w:pPr>
        <w:jc w:val="both"/>
        <w:rPr>
          <w:sz w:val="24"/>
          <w:szCs w:val="24"/>
        </w:rPr>
      </w:pPr>
      <w:r w:rsidRPr="003A7CCB">
        <w:rPr>
          <w:sz w:val="24"/>
          <w:szCs w:val="24"/>
        </w:rPr>
        <w:t xml:space="preserve">  "p": "0.001</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sidRPr="003A7CCB">
        <w:rPr>
          <w:sz w:val="24"/>
          <w:szCs w:val="24"/>
        </w:rPr>
        <w:t>// Price</w:t>
      </w:r>
    </w:p>
    <w:p w14:paraId="3655315A" w14:textId="06BAB133" w:rsidR="003A7CCB" w:rsidRPr="003A7CCB" w:rsidRDefault="003A7CCB" w:rsidP="003A7CCB">
      <w:pPr>
        <w:jc w:val="both"/>
        <w:rPr>
          <w:sz w:val="24"/>
          <w:szCs w:val="24"/>
        </w:rPr>
      </w:pPr>
      <w:r w:rsidRPr="003A7CCB">
        <w:rPr>
          <w:sz w:val="24"/>
          <w:szCs w:val="24"/>
        </w:rPr>
        <w:t xml:space="preserve">  "q": "100</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sidRPr="003A7CCB">
        <w:rPr>
          <w:sz w:val="24"/>
          <w:szCs w:val="24"/>
        </w:rPr>
        <w:t>// Quantity</w:t>
      </w:r>
    </w:p>
    <w:p w14:paraId="7D532734" w14:textId="2407BA6C" w:rsidR="003A7CCB" w:rsidRPr="003A7CCB" w:rsidRDefault="003A7CCB" w:rsidP="003A7CCB">
      <w:pPr>
        <w:jc w:val="both"/>
        <w:rPr>
          <w:sz w:val="24"/>
          <w:szCs w:val="24"/>
        </w:rPr>
      </w:pPr>
      <w:r w:rsidRPr="003A7CCB">
        <w:rPr>
          <w:sz w:val="24"/>
          <w:szCs w:val="24"/>
        </w:rPr>
        <w:t xml:space="preserve">  "b": </w:t>
      </w:r>
      <w:proofErr w:type="gramStart"/>
      <w:r w:rsidRPr="003A7CCB">
        <w:rPr>
          <w:sz w:val="24"/>
          <w:szCs w:val="24"/>
        </w:rPr>
        <w:t xml:space="preserve">88,   </w:t>
      </w:r>
      <w:proofErr w:type="gramEnd"/>
      <w:r w:rsidRPr="003A7CCB">
        <w:rPr>
          <w:sz w:val="24"/>
          <w:szCs w:val="24"/>
        </w:rPr>
        <w:t xml:space="preserve">            </w:t>
      </w:r>
      <w:r>
        <w:rPr>
          <w:sz w:val="24"/>
          <w:szCs w:val="24"/>
        </w:rPr>
        <w:tab/>
      </w:r>
      <w:r>
        <w:rPr>
          <w:sz w:val="24"/>
          <w:szCs w:val="24"/>
        </w:rPr>
        <w:tab/>
      </w:r>
      <w:r w:rsidRPr="003A7CCB">
        <w:rPr>
          <w:sz w:val="24"/>
          <w:szCs w:val="24"/>
        </w:rPr>
        <w:t>// Buyer order ID</w:t>
      </w:r>
    </w:p>
    <w:p w14:paraId="7A13EA1A" w14:textId="0777A389" w:rsidR="003A7CCB" w:rsidRPr="003A7CCB" w:rsidRDefault="003A7CCB" w:rsidP="003A7CCB">
      <w:pPr>
        <w:jc w:val="both"/>
        <w:rPr>
          <w:sz w:val="24"/>
          <w:szCs w:val="24"/>
        </w:rPr>
      </w:pPr>
      <w:r w:rsidRPr="003A7CCB">
        <w:rPr>
          <w:sz w:val="24"/>
          <w:szCs w:val="24"/>
        </w:rPr>
        <w:t xml:space="preserve">  "a": </w:t>
      </w:r>
      <w:proofErr w:type="gramStart"/>
      <w:r w:rsidRPr="003A7CCB">
        <w:rPr>
          <w:sz w:val="24"/>
          <w:szCs w:val="24"/>
        </w:rPr>
        <w:t xml:space="preserve">50,   </w:t>
      </w:r>
      <w:proofErr w:type="gramEnd"/>
      <w:r w:rsidRPr="003A7CCB">
        <w:rPr>
          <w:sz w:val="24"/>
          <w:szCs w:val="24"/>
        </w:rPr>
        <w:t xml:space="preserve">            </w:t>
      </w:r>
      <w:r>
        <w:rPr>
          <w:sz w:val="24"/>
          <w:szCs w:val="24"/>
        </w:rPr>
        <w:tab/>
      </w:r>
      <w:r>
        <w:rPr>
          <w:sz w:val="24"/>
          <w:szCs w:val="24"/>
        </w:rPr>
        <w:tab/>
      </w:r>
      <w:r w:rsidRPr="003A7CCB">
        <w:rPr>
          <w:sz w:val="24"/>
          <w:szCs w:val="24"/>
        </w:rPr>
        <w:t>// Seller order ID</w:t>
      </w:r>
    </w:p>
    <w:p w14:paraId="6908DD28" w14:textId="13C97C37" w:rsidR="003A7CCB" w:rsidRPr="003A7CCB" w:rsidRDefault="003A7CCB" w:rsidP="003A7CCB">
      <w:pPr>
        <w:jc w:val="both"/>
        <w:rPr>
          <w:sz w:val="24"/>
          <w:szCs w:val="24"/>
        </w:rPr>
      </w:pPr>
      <w:r w:rsidRPr="003A7CCB">
        <w:rPr>
          <w:sz w:val="24"/>
          <w:szCs w:val="24"/>
        </w:rPr>
        <w:t xml:space="preserve">  "T": </w:t>
      </w:r>
      <w:proofErr w:type="gramStart"/>
      <w:r w:rsidRPr="003A7CCB">
        <w:rPr>
          <w:sz w:val="24"/>
          <w:szCs w:val="24"/>
        </w:rPr>
        <w:t xml:space="preserve">1672515782136,   </w:t>
      </w:r>
      <w:proofErr w:type="gramEnd"/>
      <w:r w:rsidRPr="003A7CCB">
        <w:rPr>
          <w:sz w:val="24"/>
          <w:szCs w:val="24"/>
        </w:rPr>
        <w:t xml:space="preserve"> </w:t>
      </w:r>
      <w:r>
        <w:rPr>
          <w:sz w:val="24"/>
          <w:szCs w:val="24"/>
        </w:rPr>
        <w:tab/>
      </w:r>
      <w:r w:rsidRPr="003A7CCB">
        <w:rPr>
          <w:sz w:val="24"/>
          <w:szCs w:val="24"/>
        </w:rPr>
        <w:t>// Trade time</w:t>
      </w:r>
    </w:p>
    <w:p w14:paraId="14192F29" w14:textId="5AEDC6CC" w:rsidR="003A7CCB" w:rsidRPr="003A7CCB" w:rsidRDefault="003A7CCB" w:rsidP="003A7CCB">
      <w:pPr>
        <w:jc w:val="both"/>
        <w:rPr>
          <w:sz w:val="24"/>
          <w:szCs w:val="24"/>
        </w:rPr>
      </w:pPr>
      <w:r w:rsidRPr="003A7CCB">
        <w:rPr>
          <w:sz w:val="24"/>
          <w:szCs w:val="24"/>
        </w:rPr>
        <w:t xml:space="preserve">  "m": </w:t>
      </w:r>
      <w:proofErr w:type="gramStart"/>
      <w:r w:rsidRPr="003A7CCB">
        <w:rPr>
          <w:sz w:val="24"/>
          <w:szCs w:val="24"/>
        </w:rPr>
        <w:t xml:space="preserve">true,   </w:t>
      </w:r>
      <w:proofErr w:type="gramEnd"/>
      <w:r w:rsidRPr="003A7CCB">
        <w:rPr>
          <w:sz w:val="24"/>
          <w:szCs w:val="24"/>
        </w:rPr>
        <w:t xml:space="preserve">          </w:t>
      </w:r>
      <w:r>
        <w:rPr>
          <w:sz w:val="24"/>
          <w:szCs w:val="24"/>
        </w:rPr>
        <w:tab/>
      </w:r>
      <w:r>
        <w:rPr>
          <w:sz w:val="24"/>
          <w:szCs w:val="24"/>
        </w:rPr>
        <w:tab/>
      </w:r>
      <w:r w:rsidRPr="003A7CCB">
        <w:rPr>
          <w:sz w:val="24"/>
          <w:szCs w:val="24"/>
        </w:rPr>
        <w:t>// Is the buyer the market maker?</w:t>
      </w:r>
    </w:p>
    <w:p w14:paraId="2532F364" w14:textId="420F2BF5" w:rsidR="003A7CCB" w:rsidRPr="003A7CCB" w:rsidRDefault="003A7CCB" w:rsidP="003A7CCB">
      <w:pPr>
        <w:jc w:val="both"/>
        <w:rPr>
          <w:sz w:val="24"/>
          <w:szCs w:val="24"/>
        </w:rPr>
      </w:pPr>
      <w:r w:rsidRPr="003A7CCB">
        <w:rPr>
          <w:sz w:val="24"/>
          <w:szCs w:val="24"/>
        </w:rPr>
        <w:t xml:space="preserve">  "M": true              </w:t>
      </w:r>
      <w:r>
        <w:rPr>
          <w:sz w:val="24"/>
          <w:szCs w:val="24"/>
        </w:rPr>
        <w:tab/>
      </w:r>
      <w:r>
        <w:rPr>
          <w:sz w:val="24"/>
          <w:szCs w:val="24"/>
        </w:rPr>
        <w:tab/>
      </w:r>
      <w:r w:rsidRPr="003A7CCB">
        <w:rPr>
          <w:sz w:val="24"/>
          <w:szCs w:val="24"/>
        </w:rPr>
        <w:t xml:space="preserve">// </w:t>
      </w:r>
      <w:proofErr w:type="gramStart"/>
      <w:r w:rsidRPr="003A7CCB">
        <w:rPr>
          <w:sz w:val="24"/>
          <w:szCs w:val="24"/>
        </w:rPr>
        <w:t>Ignore</w:t>
      </w:r>
      <w:proofErr w:type="gramEnd"/>
    </w:p>
    <w:p w14:paraId="5933ACDC" w14:textId="2EAFFF59" w:rsidR="003A7CCB" w:rsidRDefault="003A7CCB" w:rsidP="003A7CCB">
      <w:pPr>
        <w:jc w:val="both"/>
        <w:rPr>
          <w:sz w:val="24"/>
          <w:szCs w:val="24"/>
        </w:rPr>
      </w:pPr>
      <w:r w:rsidRPr="003A7CCB">
        <w:rPr>
          <w:sz w:val="24"/>
          <w:szCs w:val="24"/>
        </w:rPr>
        <w:t>}</w:t>
      </w:r>
    </w:p>
    <w:p w14:paraId="0F643104" w14:textId="77777777" w:rsidR="003A7CCB" w:rsidRDefault="003A7CCB" w:rsidP="003A7CCB">
      <w:pPr>
        <w:jc w:val="both"/>
        <w:rPr>
          <w:sz w:val="24"/>
          <w:szCs w:val="24"/>
        </w:rPr>
      </w:pPr>
    </w:p>
    <w:p w14:paraId="08BF479F" w14:textId="77777777" w:rsidR="003A7CCB" w:rsidRDefault="003A7CCB" w:rsidP="003A7CCB">
      <w:pPr>
        <w:jc w:val="both"/>
        <w:rPr>
          <w:sz w:val="24"/>
          <w:szCs w:val="24"/>
        </w:rPr>
      </w:pPr>
    </w:p>
    <w:p w14:paraId="74E73E55" w14:textId="77777777" w:rsidR="003A7CCB" w:rsidRDefault="003A7CCB" w:rsidP="003A7CCB">
      <w:pPr>
        <w:jc w:val="both"/>
        <w:rPr>
          <w:sz w:val="24"/>
          <w:szCs w:val="24"/>
        </w:rPr>
      </w:pPr>
    </w:p>
    <w:p w14:paraId="0AC1A350" w14:textId="77777777" w:rsidR="003A7CCB" w:rsidRDefault="003A7CCB" w:rsidP="003A7CCB">
      <w:pPr>
        <w:jc w:val="both"/>
        <w:rPr>
          <w:sz w:val="24"/>
          <w:szCs w:val="24"/>
        </w:rPr>
      </w:pPr>
    </w:p>
    <w:p w14:paraId="20C7943F" w14:textId="77777777" w:rsidR="003A7CCB" w:rsidRDefault="003A7CCB" w:rsidP="003A7CCB">
      <w:pPr>
        <w:jc w:val="both"/>
        <w:rPr>
          <w:sz w:val="24"/>
          <w:szCs w:val="24"/>
        </w:rPr>
      </w:pPr>
    </w:p>
    <w:p w14:paraId="35CE8EB0" w14:textId="41A2E212" w:rsidR="003A7CCB" w:rsidRPr="003A7CCB" w:rsidRDefault="003A7CCB" w:rsidP="003A7CCB">
      <w:pPr>
        <w:jc w:val="both"/>
        <w:rPr>
          <w:b/>
          <w:bCs/>
          <w:sz w:val="28"/>
          <w:szCs w:val="28"/>
        </w:rPr>
      </w:pPr>
      <w:r w:rsidRPr="003A7CCB">
        <w:rPr>
          <w:b/>
          <w:bCs/>
          <w:sz w:val="28"/>
          <w:szCs w:val="28"/>
        </w:rPr>
        <w:lastRenderedPageBreak/>
        <w:t>Kline/Candlestick Streams</w:t>
      </w:r>
    </w:p>
    <w:p w14:paraId="7818172A" w14:textId="238F0836" w:rsidR="003A7CCB" w:rsidRPr="003A7CCB" w:rsidRDefault="003A7CCB" w:rsidP="003A7CCB">
      <w:pPr>
        <w:jc w:val="both"/>
        <w:rPr>
          <w:sz w:val="24"/>
          <w:szCs w:val="24"/>
        </w:rPr>
      </w:pPr>
      <w:r w:rsidRPr="003A7CCB">
        <w:rPr>
          <w:sz w:val="24"/>
          <w:szCs w:val="24"/>
        </w:rPr>
        <w:t xml:space="preserve">The Kline/Candlestick Stream push updates to the current </w:t>
      </w:r>
      <w:proofErr w:type="spellStart"/>
      <w:r w:rsidRPr="003A7CCB">
        <w:rPr>
          <w:sz w:val="24"/>
          <w:szCs w:val="24"/>
        </w:rPr>
        <w:t>klines</w:t>
      </w:r>
      <w:proofErr w:type="spellEnd"/>
      <w:r w:rsidRPr="003A7CCB">
        <w:rPr>
          <w:sz w:val="24"/>
          <w:szCs w:val="24"/>
        </w:rPr>
        <w:t>/candlestick every second.</w:t>
      </w:r>
    </w:p>
    <w:p w14:paraId="09A3C000" w14:textId="413AB27E" w:rsidR="003A7CCB" w:rsidRPr="003A7CCB" w:rsidRDefault="003A7CCB" w:rsidP="003A7CCB">
      <w:pPr>
        <w:jc w:val="both"/>
        <w:rPr>
          <w:sz w:val="24"/>
          <w:szCs w:val="24"/>
        </w:rPr>
      </w:pPr>
      <w:r w:rsidRPr="003A7CCB">
        <w:rPr>
          <w:sz w:val="24"/>
          <w:szCs w:val="24"/>
        </w:rPr>
        <w:t>Kline/Candlestick chart intervals:</w:t>
      </w:r>
    </w:p>
    <w:p w14:paraId="0A716089" w14:textId="03DE726E" w:rsidR="003A7CCB" w:rsidRPr="003A7CCB" w:rsidRDefault="003A7CCB" w:rsidP="003A7CCB">
      <w:pPr>
        <w:jc w:val="both"/>
        <w:rPr>
          <w:sz w:val="24"/>
          <w:szCs w:val="24"/>
        </w:rPr>
      </w:pPr>
      <w:r w:rsidRPr="003A7CCB">
        <w:rPr>
          <w:sz w:val="24"/>
          <w:szCs w:val="24"/>
        </w:rPr>
        <w:t>s-&gt; seconds; m -&gt; minutes; h -&gt; hours; d -&gt; days; w -&gt; weeks; M -&gt; months</w:t>
      </w:r>
    </w:p>
    <w:p w14:paraId="3A911C38" w14:textId="77777777" w:rsidR="003A7CCB" w:rsidRPr="003A7CCB" w:rsidRDefault="003A7CCB" w:rsidP="003A7CCB">
      <w:pPr>
        <w:jc w:val="both"/>
        <w:rPr>
          <w:sz w:val="24"/>
          <w:szCs w:val="24"/>
        </w:rPr>
      </w:pPr>
      <w:r w:rsidRPr="003A7CCB">
        <w:rPr>
          <w:sz w:val="24"/>
          <w:szCs w:val="24"/>
        </w:rPr>
        <w:t>1s</w:t>
      </w:r>
    </w:p>
    <w:p w14:paraId="6BF46FE0" w14:textId="77777777" w:rsidR="003A7CCB" w:rsidRPr="003A7CCB" w:rsidRDefault="003A7CCB" w:rsidP="003A7CCB">
      <w:pPr>
        <w:jc w:val="both"/>
        <w:rPr>
          <w:sz w:val="24"/>
          <w:szCs w:val="24"/>
        </w:rPr>
      </w:pPr>
      <w:r w:rsidRPr="003A7CCB">
        <w:rPr>
          <w:sz w:val="24"/>
          <w:szCs w:val="24"/>
        </w:rPr>
        <w:t>1m</w:t>
      </w:r>
    </w:p>
    <w:p w14:paraId="1B74D4EB" w14:textId="77777777" w:rsidR="003A7CCB" w:rsidRPr="003A7CCB" w:rsidRDefault="003A7CCB" w:rsidP="003A7CCB">
      <w:pPr>
        <w:jc w:val="both"/>
        <w:rPr>
          <w:sz w:val="24"/>
          <w:szCs w:val="24"/>
        </w:rPr>
      </w:pPr>
      <w:r w:rsidRPr="003A7CCB">
        <w:rPr>
          <w:sz w:val="24"/>
          <w:szCs w:val="24"/>
        </w:rPr>
        <w:t>3m</w:t>
      </w:r>
    </w:p>
    <w:p w14:paraId="6C190E9D" w14:textId="77777777" w:rsidR="003A7CCB" w:rsidRPr="003A7CCB" w:rsidRDefault="003A7CCB" w:rsidP="003A7CCB">
      <w:pPr>
        <w:jc w:val="both"/>
        <w:rPr>
          <w:sz w:val="24"/>
          <w:szCs w:val="24"/>
        </w:rPr>
      </w:pPr>
      <w:r w:rsidRPr="003A7CCB">
        <w:rPr>
          <w:sz w:val="24"/>
          <w:szCs w:val="24"/>
        </w:rPr>
        <w:t>5m</w:t>
      </w:r>
    </w:p>
    <w:p w14:paraId="185295AC" w14:textId="77777777" w:rsidR="003A7CCB" w:rsidRPr="003A7CCB" w:rsidRDefault="003A7CCB" w:rsidP="003A7CCB">
      <w:pPr>
        <w:jc w:val="both"/>
        <w:rPr>
          <w:sz w:val="24"/>
          <w:szCs w:val="24"/>
        </w:rPr>
      </w:pPr>
      <w:r w:rsidRPr="003A7CCB">
        <w:rPr>
          <w:sz w:val="24"/>
          <w:szCs w:val="24"/>
        </w:rPr>
        <w:t>15m</w:t>
      </w:r>
    </w:p>
    <w:p w14:paraId="3344AC0B" w14:textId="77777777" w:rsidR="003A7CCB" w:rsidRPr="003A7CCB" w:rsidRDefault="003A7CCB" w:rsidP="003A7CCB">
      <w:pPr>
        <w:jc w:val="both"/>
        <w:rPr>
          <w:sz w:val="24"/>
          <w:szCs w:val="24"/>
        </w:rPr>
      </w:pPr>
      <w:r w:rsidRPr="003A7CCB">
        <w:rPr>
          <w:sz w:val="24"/>
          <w:szCs w:val="24"/>
        </w:rPr>
        <w:t>30m</w:t>
      </w:r>
    </w:p>
    <w:p w14:paraId="6C89038D" w14:textId="77777777" w:rsidR="003A7CCB" w:rsidRPr="003A7CCB" w:rsidRDefault="003A7CCB" w:rsidP="003A7CCB">
      <w:pPr>
        <w:jc w:val="both"/>
        <w:rPr>
          <w:sz w:val="24"/>
          <w:szCs w:val="24"/>
        </w:rPr>
      </w:pPr>
      <w:r w:rsidRPr="003A7CCB">
        <w:rPr>
          <w:sz w:val="24"/>
          <w:szCs w:val="24"/>
        </w:rPr>
        <w:t>1h</w:t>
      </w:r>
    </w:p>
    <w:p w14:paraId="5F5A2518" w14:textId="77777777" w:rsidR="003A7CCB" w:rsidRPr="003A7CCB" w:rsidRDefault="003A7CCB" w:rsidP="003A7CCB">
      <w:pPr>
        <w:jc w:val="both"/>
        <w:rPr>
          <w:sz w:val="24"/>
          <w:szCs w:val="24"/>
        </w:rPr>
      </w:pPr>
      <w:r w:rsidRPr="003A7CCB">
        <w:rPr>
          <w:sz w:val="24"/>
          <w:szCs w:val="24"/>
        </w:rPr>
        <w:t>2h</w:t>
      </w:r>
    </w:p>
    <w:p w14:paraId="204DE0B6" w14:textId="77777777" w:rsidR="003A7CCB" w:rsidRPr="003A7CCB" w:rsidRDefault="003A7CCB" w:rsidP="003A7CCB">
      <w:pPr>
        <w:jc w:val="both"/>
        <w:rPr>
          <w:sz w:val="24"/>
          <w:szCs w:val="24"/>
        </w:rPr>
      </w:pPr>
      <w:r w:rsidRPr="003A7CCB">
        <w:rPr>
          <w:sz w:val="24"/>
          <w:szCs w:val="24"/>
        </w:rPr>
        <w:t>4h</w:t>
      </w:r>
    </w:p>
    <w:p w14:paraId="66B27B89" w14:textId="77777777" w:rsidR="003A7CCB" w:rsidRPr="003A7CCB" w:rsidRDefault="003A7CCB" w:rsidP="003A7CCB">
      <w:pPr>
        <w:jc w:val="both"/>
        <w:rPr>
          <w:sz w:val="24"/>
          <w:szCs w:val="24"/>
        </w:rPr>
      </w:pPr>
      <w:r w:rsidRPr="003A7CCB">
        <w:rPr>
          <w:sz w:val="24"/>
          <w:szCs w:val="24"/>
        </w:rPr>
        <w:t>6h</w:t>
      </w:r>
    </w:p>
    <w:p w14:paraId="683A134E" w14:textId="77777777" w:rsidR="003A7CCB" w:rsidRPr="003A7CCB" w:rsidRDefault="003A7CCB" w:rsidP="003A7CCB">
      <w:pPr>
        <w:jc w:val="both"/>
        <w:rPr>
          <w:sz w:val="24"/>
          <w:szCs w:val="24"/>
        </w:rPr>
      </w:pPr>
      <w:r w:rsidRPr="003A7CCB">
        <w:rPr>
          <w:sz w:val="24"/>
          <w:szCs w:val="24"/>
        </w:rPr>
        <w:t>8h</w:t>
      </w:r>
    </w:p>
    <w:p w14:paraId="17037DB1" w14:textId="77777777" w:rsidR="003A7CCB" w:rsidRPr="003A7CCB" w:rsidRDefault="003A7CCB" w:rsidP="003A7CCB">
      <w:pPr>
        <w:jc w:val="both"/>
        <w:rPr>
          <w:sz w:val="24"/>
          <w:szCs w:val="24"/>
        </w:rPr>
      </w:pPr>
      <w:r w:rsidRPr="003A7CCB">
        <w:rPr>
          <w:sz w:val="24"/>
          <w:szCs w:val="24"/>
        </w:rPr>
        <w:t>12h</w:t>
      </w:r>
    </w:p>
    <w:p w14:paraId="7BF9A76B" w14:textId="77777777" w:rsidR="003A7CCB" w:rsidRPr="003A7CCB" w:rsidRDefault="003A7CCB" w:rsidP="003A7CCB">
      <w:pPr>
        <w:jc w:val="both"/>
        <w:rPr>
          <w:sz w:val="24"/>
          <w:szCs w:val="24"/>
        </w:rPr>
      </w:pPr>
      <w:r w:rsidRPr="003A7CCB">
        <w:rPr>
          <w:sz w:val="24"/>
          <w:szCs w:val="24"/>
        </w:rPr>
        <w:t>1d</w:t>
      </w:r>
    </w:p>
    <w:p w14:paraId="3398B5F3" w14:textId="77777777" w:rsidR="003A7CCB" w:rsidRPr="003A7CCB" w:rsidRDefault="003A7CCB" w:rsidP="003A7CCB">
      <w:pPr>
        <w:jc w:val="both"/>
        <w:rPr>
          <w:sz w:val="24"/>
          <w:szCs w:val="24"/>
        </w:rPr>
      </w:pPr>
      <w:r w:rsidRPr="003A7CCB">
        <w:rPr>
          <w:sz w:val="24"/>
          <w:szCs w:val="24"/>
        </w:rPr>
        <w:t>3d</w:t>
      </w:r>
    </w:p>
    <w:p w14:paraId="0488EB58" w14:textId="77777777" w:rsidR="003A7CCB" w:rsidRPr="003A7CCB" w:rsidRDefault="003A7CCB" w:rsidP="003A7CCB">
      <w:pPr>
        <w:jc w:val="both"/>
        <w:rPr>
          <w:sz w:val="24"/>
          <w:szCs w:val="24"/>
        </w:rPr>
      </w:pPr>
      <w:r w:rsidRPr="003A7CCB">
        <w:rPr>
          <w:sz w:val="24"/>
          <w:szCs w:val="24"/>
        </w:rPr>
        <w:t>1w</w:t>
      </w:r>
    </w:p>
    <w:p w14:paraId="13B94E10" w14:textId="77777777" w:rsidR="003A7CCB" w:rsidRPr="003A7CCB" w:rsidRDefault="003A7CCB" w:rsidP="003A7CCB">
      <w:pPr>
        <w:jc w:val="both"/>
        <w:rPr>
          <w:sz w:val="24"/>
          <w:szCs w:val="24"/>
        </w:rPr>
      </w:pPr>
      <w:r w:rsidRPr="003A7CCB">
        <w:rPr>
          <w:sz w:val="24"/>
          <w:szCs w:val="24"/>
        </w:rPr>
        <w:t>1M</w:t>
      </w:r>
    </w:p>
    <w:p w14:paraId="2A07FF70" w14:textId="07D89399" w:rsidR="003A7CCB" w:rsidRPr="003A7CCB" w:rsidRDefault="003A7CCB" w:rsidP="003A7CCB">
      <w:pPr>
        <w:jc w:val="both"/>
        <w:rPr>
          <w:sz w:val="24"/>
          <w:szCs w:val="24"/>
        </w:rPr>
      </w:pPr>
      <w:r w:rsidRPr="003A7CCB">
        <w:rPr>
          <w:sz w:val="24"/>
          <w:szCs w:val="24"/>
        </w:rPr>
        <w:t>Stream Name: &lt;symbol&gt;@kline_&lt;interval&gt;</w:t>
      </w:r>
    </w:p>
    <w:p w14:paraId="7EF1D1F5" w14:textId="1AA2F973" w:rsidR="003A7CCB" w:rsidRPr="003A7CCB" w:rsidRDefault="003A7CCB" w:rsidP="003A7CCB">
      <w:pPr>
        <w:jc w:val="both"/>
        <w:rPr>
          <w:sz w:val="24"/>
          <w:szCs w:val="24"/>
        </w:rPr>
      </w:pPr>
      <w:r w:rsidRPr="003A7CCB">
        <w:rPr>
          <w:sz w:val="24"/>
          <w:szCs w:val="24"/>
        </w:rPr>
        <w:t>Update Speed: 1000ms for 1s, 2000ms for the other intervals</w:t>
      </w:r>
    </w:p>
    <w:p w14:paraId="5478C009" w14:textId="1E10B30B" w:rsidR="003A7CCB" w:rsidRDefault="003A7CCB" w:rsidP="003A7CCB">
      <w:pPr>
        <w:jc w:val="both"/>
        <w:rPr>
          <w:sz w:val="24"/>
          <w:szCs w:val="24"/>
        </w:rPr>
      </w:pPr>
      <w:r w:rsidRPr="003A7CCB">
        <w:rPr>
          <w:sz w:val="24"/>
          <w:szCs w:val="24"/>
        </w:rPr>
        <w:t>Payload:</w:t>
      </w:r>
    </w:p>
    <w:p w14:paraId="2186A8AB" w14:textId="77777777" w:rsidR="003A7CCB" w:rsidRPr="003A7CCB" w:rsidRDefault="003A7CCB" w:rsidP="003A7CCB">
      <w:pPr>
        <w:jc w:val="both"/>
        <w:rPr>
          <w:sz w:val="24"/>
          <w:szCs w:val="24"/>
        </w:rPr>
      </w:pPr>
      <w:r w:rsidRPr="003A7CCB">
        <w:rPr>
          <w:sz w:val="24"/>
          <w:szCs w:val="24"/>
        </w:rPr>
        <w:t>{</w:t>
      </w:r>
    </w:p>
    <w:p w14:paraId="46017885" w14:textId="77777777" w:rsidR="003A7CCB" w:rsidRPr="003A7CCB" w:rsidRDefault="003A7CCB" w:rsidP="003A7CCB">
      <w:pPr>
        <w:jc w:val="both"/>
        <w:rPr>
          <w:sz w:val="24"/>
          <w:szCs w:val="24"/>
        </w:rPr>
      </w:pPr>
      <w:r w:rsidRPr="003A7CCB">
        <w:rPr>
          <w:sz w:val="24"/>
          <w:szCs w:val="24"/>
        </w:rPr>
        <w:t xml:space="preserve">  "e": "</w:t>
      </w:r>
      <w:proofErr w:type="spellStart"/>
      <w:r w:rsidRPr="003A7CCB">
        <w:rPr>
          <w:sz w:val="24"/>
          <w:szCs w:val="24"/>
        </w:rPr>
        <w:t>kline</w:t>
      </w:r>
      <w:proofErr w:type="spellEnd"/>
      <w:proofErr w:type="gramStart"/>
      <w:r w:rsidRPr="003A7CCB">
        <w:rPr>
          <w:sz w:val="24"/>
          <w:szCs w:val="24"/>
        </w:rPr>
        <w:t xml:space="preserve">",   </w:t>
      </w:r>
      <w:proofErr w:type="gramEnd"/>
      <w:r w:rsidRPr="003A7CCB">
        <w:rPr>
          <w:sz w:val="24"/>
          <w:szCs w:val="24"/>
        </w:rPr>
        <w:t xml:space="preserve">      // Event type</w:t>
      </w:r>
    </w:p>
    <w:p w14:paraId="41795C56" w14:textId="77777777" w:rsidR="003A7CCB" w:rsidRPr="003A7CCB" w:rsidRDefault="003A7CCB" w:rsidP="003A7CCB">
      <w:pPr>
        <w:jc w:val="both"/>
        <w:rPr>
          <w:sz w:val="24"/>
          <w:szCs w:val="24"/>
        </w:rPr>
      </w:pPr>
      <w:r w:rsidRPr="003A7CCB">
        <w:rPr>
          <w:sz w:val="24"/>
          <w:szCs w:val="24"/>
        </w:rPr>
        <w:t xml:space="preserve">  "E": </w:t>
      </w:r>
      <w:proofErr w:type="gramStart"/>
      <w:r w:rsidRPr="003A7CCB">
        <w:rPr>
          <w:sz w:val="24"/>
          <w:szCs w:val="24"/>
        </w:rPr>
        <w:t xml:space="preserve">1672515782136,   </w:t>
      </w:r>
      <w:proofErr w:type="gramEnd"/>
      <w:r w:rsidRPr="003A7CCB">
        <w:rPr>
          <w:sz w:val="24"/>
          <w:szCs w:val="24"/>
        </w:rPr>
        <w:t>// Event time</w:t>
      </w:r>
    </w:p>
    <w:p w14:paraId="67D816CC" w14:textId="77777777" w:rsidR="003A7CCB" w:rsidRPr="003A7CCB" w:rsidRDefault="003A7CCB" w:rsidP="003A7CCB">
      <w:pPr>
        <w:jc w:val="both"/>
        <w:rPr>
          <w:sz w:val="24"/>
          <w:szCs w:val="24"/>
        </w:rPr>
      </w:pPr>
      <w:r w:rsidRPr="003A7CCB">
        <w:rPr>
          <w:sz w:val="24"/>
          <w:szCs w:val="24"/>
        </w:rPr>
        <w:t xml:space="preserve">  "s": "BNBBTC</w:t>
      </w:r>
      <w:proofErr w:type="gramStart"/>
      <w:r w:rsidRPr="003A7CCB">
        <w:rPr>
          <w:sz w:val="24"/>
          <w:szCs w:val="24"/>
        </w:rPr>
        <w:t xml:space="preserve">",   </w:t>
      </w:r>
      <w:proofErr w:type="gramEnd"/>
      <w:r w:rsidRPr="003A7CCB">
        <w:rPr>
          <w:sz w:val="24"/>
          <w:szCs w:val="24"/>
        </w:rPr>
        <w:t xml:space="preserve">     // Symbol</w:t>
      </w:r>
    </w:p>
    <w:p w14:paraId="67EF7BDB" w14:textId="77777777" w:rsidR="003A7CCB" w:rsidRPr="003A7CCB" w:rsidRDefault="003A7CCB" w:rsidP="003A7CCB">
      <w:pPr>
        <w:jc w:val="both"/>
        <w:rPr>
          <w:sz w:val="24"/>
          <w:szCs w:val="24"/>
        </w:rPr>
      </w:pPr>
      <w:r w:rsidRPr="003A7CCB">
        <w:rPr>
          <w:sz w:val="24"/>
          <w:szCs w:val="24"/>
        </w:rPr>
        <w:lastRenderedPageBreak/>
        <w:t xml:space="preserve">  "k": {</w:t>
      </w:r>
    </w:p>
    <w:p w14:paraId="696F620A" w14:textId="66EEF112" w:rsidR="003A7CCB" w:rsidRPr="003A7CCB" w:rsidRDefault="003A7CCB" w:rsidP="003A7CCB">
      <w:pPr>
        <w:jc w:val="both"/>
        <w:rPr>
          <w:sz w:val="24"/>
          <w:szCs w:val="24"/>
        </w:rPr>
      </w:pPr>
      <w:r w:rsidRPr="003A7CCB">
        <w:rPr>
          <w:sz w:val="24"/>
          <w:szCs w:val="24"/>
        </w:rPr>
        <w:t xml:space="preserve">    "t": 1672515780000, </w:t>
      </w:r>
      <w:r>
        <w:rPr>
          <w:sz w:val="24"/>
          <w:szCs w:val="24"/>
        </w:rPr>
        <w:tab/>
      </w:r>
      <w:r>
        <w:rPr>
          <w:sz w:val="24"/>
          <w:szCs w:val="24"/>
        </w:rPr>
        <w:tab/>
      </w:r>
      <w:r w:rsidRPr="003A7CCB">
        <w:rPr>
          <w:sz w:val="24"/>
          <w:szCs w:val="24"/>
        </w:rPr>
        <w:t xml:space="preserve">// Kline start </w:t>
      </w:r>
      <w:proofErr w:type="gramStart"/>
      <w:r w:rsidRPr="003A7CCB">
        <w:rPr>
          <w:sz w:val="24"/>
          <w:szCs w:val="24"/>
        </w:rPr>
        <w:t>time</w:t>
      </w:r>
      <w:proofErr w:type="gramEnd"/>
    </w:p>
    <w:p w14:paraId="7110FF88" w14:textId="0D5DF242" w:rsidR="003A7CCB" w:rsidRPr="003A7CCB" w:rsidRDefault="003A7CCB" w:rsidP="003A7CCB">
      <w:pPr>
        <w:jc w:val="both"/>
        <w:rPr>
          <w:sz w:val="24"/>
          <w:szCs w:val="24"/>
        </w:rPr>
      </w:pPr>
      <w:r w:rsidRPr="003A7CCB">
        <w:rPr>
          <w:sz w:val="24"/>
          <w:szCs w:val="24"/>
        </w:rPr>
        <w:t xml:space="preserve">    "T": 1672515839999, </w:t>
      </w:r>
      <w:r>
        <w:rPr>
          <w:sz w:val="24"/>
          <w:szCs w:val="24"/>
        </w:rPr>
        <w:tab/>
      </w:r>
      <w:r>
        <w:rPr>
          <w:sz w:val="24"/>
          <w:szCs w:val="24"/>
        </w:rPr>
        <w:tab/>
      </w:r>
      <w:r w:rsidRPr="003A7CCB">
        <w:rPr>
          <w:sz w:val="24"/>
          <w:szCs w:val="24"/>
        </w:rPr>
        <w:t>// Kline close time</w:t>
      </w:r>
    </w:p>
    <w:p w14:paraId="342805CF" w14:textId="25C7D29D" w:rsidR="003A7CCB" w:rsidRPr="003A7CCB" w:rsidRDefault="003A7CCB" w:rsidP="003A7CCB">
      <w:pPr>
        <w:jc w:val="both"/>
        <w:rPr>
          <w:sz w:val="24"/>
          <w:szCs w:val="24"/>
        </w:rPr>
      </w:pPr>
      <w:r w:rsidRPr="003A7CCB">
        <w:rPr>
          <w:sz w:val="24"/>
          <w:szCs w:val="24"/>
        </w:rPr>
        <w:t xml:space="preserve">    "s": "BNBBTC</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Symbol</w:t>
      </w:r>
    </w:p>
    <w:p w14:paraId="7E73A459" w14:textId="314F260C" w:rsidR="003A7CCB" w:rsidRPr="003A7CCB" w:rsidRDefault="003A7CCB" w:rsidP="003A7CCB">
      <w:pPr>
        <w:jc w:val="both"/>
        <w:rPr>
          <w:sz w:val="24"/>
          <w:szCs w:val="24"/>
        </w:rPr>
      </w:pPr>
      <w:r w:rsidRPr="003A7CCB">
        <w:rPr>
          <w:sz w:val="24"/>
          <w:szCs w:val="24"/>
        </w:rPr>
        <w:t xml:space="preserve">    "</w:t>
      </w:r>
      <w:proofErr w:type="spellStart"/>
      <w:r w:rsidRPr="003A7CCB">
        <w:rPr>
          <w:sz w:val="24"/>
          <w:szCs w:val="24"/>
        </w:rPr>
        <w:t>i</w:t>
      </w:r>
      <w:proofErr w:type="spellEnd"/>
      <w:r w:rsidRPr="003A7CCB">
        <w:rPr>
          <w:sz w:val="24"/>
          <w:szCs w:val="24"/>
        </w:rPr>
        <w:t>": "1m</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Interval</w:t>
      </w:r>
    </w:p>
    <w:p w14:paraId="3574D57B" w14:textId="77456EDA" w:rsidR="003A7CCB" w:rsidRPr="003A7CCB" w:rsidRDefault="003A7CCB" w:rsidP="003A7CCB">
      <w:pPr>
        <w:jc w:val="both"/>
        <w:rPr>
          <w:sz w:val="24"/>
          <w:szCs w:val="24"/>
        </w:rPr>
      </w:pPr>
      <w:r w:rsidRPr="003A7CCB">
        <w:rPr>
          <w:sz w:val="24"/>
          <w:szCs w:val="24"/>
        </w:rPr>
        <w:t xml:space="preserve">    "f": </w:t>
      </w:r>
      <w:proofErr w:type="gramStart"/>
      <w:r w:rsidRPr="003A7CCB">
        <w:rPr>
          <w:sz w:val="24"/>
          <w:szCs w:val="24"/>
        </w:rPr>
        <w:t xml:space="preserve">100,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First trade ID</w:t>
      </w:r>
    </w:p>
    <w:p w14:paraId="5E2E9FEE" w14:textId="3713718B" w:rsidR="003A7CCB" w:rsidRPr="003A7CCB" w:rsidRDefault="003A7CCB" w:rsidP="003A7CCB">
      <w:pPr>
        <w:jc w:val="both"/>
        <w:rPr>
          <w:sz w:val="24"/>
          <w:szCs w:val="24"/>
        </w:rPr>
      </w:pPr>
      <w:r w:rsidRPr="003A7CCB">
        <w:rPr>
          <w:sz w:val="24"/>
          <w:szCs w:val="24"/>
        </w:rPr>
        <w:t xml:space="preserve">    "L": </w:t>
      </w:r>
      <w:proofErr w:type="gramStart"/>
      <w:r w:rsidRPr="003A7CCB">
        <w:rPr>
          <w:sz w:val="24"/>
          <w:szCs w:val="24"/>
        </w:rPr>
        <w:t xml:space="preserve">200,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Last trade ID</w:t>
      </w:r>
    </w:p>
    <w:p w14:paraId="3DBA5BE8" w14:textId="60E8C91C" w:rsidR="003A7CCB" w:rsidRPr="003A7CCB" w:rsidRDefault="003A7CCB" w:rsidP="003A7CCB">
      <w:pPr>
        <w:jc w:val="both"/>
        <w:rPr>
          <w:sz w:val="24"/>
          <w:szCs w:val="24"/>
        </w:rPr>
      </w:pPr>
      <w:r w:rsidRPr="003A7CCB">
        <w:rPr>
          <w:sz w:val="24"/>
          <w:szCs w:val="24"/>
        </w:rPr>
        <w:t xml:space="preserve">    "o": "0.0010</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Open price</w:t>
      </w:r>
    </w:p>
    <w:p w14:paraId="3164A315" w14:textId="15ED37A8" w:rsidR="003A7CCB" w:rsidRPr="003A7CCB" w:rsidRDefault="003A7CCB" w:rsidP="003A7CCB">
      <w:pPr>
        <w:jc w:val="both"/>
        <w:rPr>
          <w:sz w:val="24"/>
          <w:szCs w:val="24"/>
        </w:rPr>
      </w:pPr>
      <w:r w:rsidRPr="003A7CCB">
        <w:rPr>
          <w:sz w:val="24"/>
          <w:szCs w:val="24"/>
        </w:rPr>
        <w:t xml:space="preserve">    "c": "0.0020</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Close price</w:t>
      </w:r>
    </w:p>
    <w:p w14:paraId="7CD12143" w14:textId="516B3D02" w:rsidR="003A7CCB" w:rsidRPr="003A7CCB" w:rsidRDefault="003A7CCB" w:rsidP="003A7CCB">
      <w:pPr>
        <w:jc w:val="both"/>
        <w:rPr>
          <w:sz w:val="24"/>
          <w:szCs w:val="24"/>
        </w:rPr>
      </w:pPr>
      <w:r w:rsidRPr="003A7CCB">
        <w:rPr>
          <w:sz w:val="24"/>
          <w:szCs w:val="24"/>
        </w:rPr>
        <w:t xml:space="preserve">    "h": "0.0025</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High price</w:t>
      </w:r>
    </w:p>
    <w:p w14:paraId="7DF5EFDD" w14:textId="14BB30E5" w:rsidR="003A7CCB" w:rsidRPr="003A7CCB" w:rsidRDefault="003A7CCB" w:rsidP="003A7CCB">
      <w:pPr>
        <w:jc w:val="both"/>
        <w:rPr>
          <w:sz w:val="24"/>
          <w:szCs w:val="24"/>
        </w:rPr>
      </w:pPr>
      <w:r w:rsidRPr="003A7CCB">
        <w:rPr>
          <w:sz w:val="24"/>
          <w:szCs w:val="24"/>
        </w:rPr>
        <w:t xml:space="preserve">    "l": "0.0015</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Low price</w:t>
      </w:r>
    </w:p>
    <w:p w14:paraId="5EFFDA1C" w14:textId="3C1B002B" w:rsidR="003A7CCB" w:rsidRPr="003A7CCB" w:rsidRDefault="003A7CCB" w:rsidP="003A7CCB">
      <w:pPr>
        <w:jc w:val="both"/>
        <w:rPr>
          <w:sz w:val="24"/>
          <w:szCs w:val="24"/>
        </w:rPr>
      </w:pPr>
      <w:r w:rsidRPr="003A7CCB">
        <w:rPr>
          <w:sz w:val="24"/>
          <w:szCs w:val="24"/>
        </w:rPr>
        <w:t xml:space="preserve">    "v": "1000</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Base asset volume</w:t>
      </w:r>
    </w:p>
    <w:p w14:paraId="185F4282" w14:textId="2E490306" w:rsidR="003A7CCB" w:rsidRPr="003A7CCB" w:rsidRDefault="003A7CCB" w:rsidP="003A7CCB">
      <w:pPr>
        <w:jc w:val="both"/>
        <w:rPr>
          <w:sz w:val="24"/>
          <w:szCs w:val="24"/>
        </w:rPr>
      </w:pPr>
      <w:r w:rsidRPr="003A7CCB">
        <w:rPr>
          <w:sz w:val="24"/>
          <w:szCs w:val="24"/>
        </w:rPr>
        <w:t xml:space="preserve">    "n": </w:t>
      </w:r>
      <w:proofErr w:type="gramStart"/>
      <w:r w:rsidRPr="003A7CCB">
        <w:rPr>
          <w:sz w:val="24"/>
          <w:szCs w:val="24"/>
        </w:rPr>
        <w:t xml:space="preserve">100,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Number of trades</w:t>
      </w:r>
    </w:p>
    <w:p w14:paraId="19874301" w14:textId="066C8793" w:rsidR="003A7CCB" w:rsidRPr="003A7CCB" w:rsidRDefault="003A7CCB" w:rsidP="003A7CCB">
      <w:pPr>
        <w:jc w:val="both"/>
        <w:rPr>
          <w:sz w:val="24"/>
          <w:szCs w:val="24"/>
        </w:rPr>
      </w:pPr>
      <w:r w:rsidRPr="003A7CCB">
        <w:rPr>
          <w:sz w:val="24"/>
          <w:szCs w:val="24"/>
        </w:rPr>
        <w:t xml:space="preserve">    "x": </w:t>
      </w:r>
      <w:proofErr w:type="gramStart"/>
      <w:r w:rsidRPr="003A7CCB">
        <w:rPr>
          <w:sz w:val="24"/>
          <w:szCs w:val="24"/>
        </w:rPr>
        <w:t xml:space="preserve">false,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xml:space="preserve">// Is this </w:t>
      </w:r>
      <w:proofErr w:type="spellStart"/>
      <w:r w:rsidRPr="003A7CCB">
        <w:rPr>
          <w:sz w:val="24"/>
          <w:szCs w:val="24"/>
        </w:rPr>
        <w:t>kline</w:t>
      </w:r>
      <w:proofErr w:type="spellEnd"/>
      <w:r w:rsidRPr="003A7CCB">
        <w:rPr>
          <w:sz w:val="24"/>
          <w:szCs w:val="24"/>
        </w:rPr>
        <w:t xml:space="preserve"> closed?</w:t>
      </w:r>
    </w:p>
    <w:p w14:paraId="752245AB" w14:textId="3050FE47" w:rsidR="003A7CCB" w:rsidRPr="003A7CCB" w:rsidRDefault="003A7CCB" w:rsidP="003A7CCB">
      <w:pPr>
        <w:jc w:val="both"/>
        <w:rPr>
          <w:sz w:val="24"/>
          <w:szCs w:val="24"/>
        </w:rPr>
      </w:pPr>
      <w:r w:rsidRPr="003A7CCB">
        <w:rPr>
          <w:sz w:val="24"/>
          <w:szCs w:val="24"/>
        </w:rPr>
        <w:t xml:space="preserve">    "q": "1.0000</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Quote asset volume</w:t>
      </w:r>
    </w:p>
    <w:p w14:paraId="3ED795D3" w14:textId="73F35B4B" w:rsidR="003A7CCB" w:rsidRPr="003A7CCB" w:rsidRDefault="003A7CCB" w:rsidP="003A7CCB">
      <w:pPr>
        <w:jc w:val="both"/>
        <w:rPr>
          <w:sz w:val="24"/>
          <w:szCs w:val="24"/>
        </w:rPr>
      </w:pPr>
      <w:r w:rsidRPr="003A7CCB">
        <w:rPr>
          <w:sz w:val="24"/>
          <w:szCs w:val="24"/>
        </w:rPr>
        <w:t xml:space="preserve">    "V": "500</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Taker buy base asset volume</w:t>
      </w:r>
    </w:p>
    <w:p w14:paraId="6F9B9E49" w14:textId="7D9E08AD" w:rsidR="003A7CCB" w:rsidRPr="003A7CCB" w:rsidRDefault="003A7CCB" w:rsidP="003A7CCB">
      <w:pPr>
        <w:jc w:val="both"/>
        <w:rPr>
          <w:sz w:val="24"/>
          <w:szCs w:val="24"/>
        </w:rPr>
      </w:pPr>
      <w:r w:rsidRPr="003A7CCB">
        <w:rPr>
          <w:sz w:val="24"/>
          <w:szCs w:val="24"/>
        </w:rPr>
        <w:t xml:space="preserve">    "Q": "0.500</w:t>
      </w:r>
      <w:proofErr w:type="gramStart"/>
      <w:r w:rsidRPr="003A7CCB">
        <w:rPr>
          <w:sz w:val="24"/>
          <w:szCs w:val="24"/>
        </w:rPr>
        <w:t xml:space="preserve">",   </w:t>
      </w:r>
      <w:proofErr w:type="gramEnd"/>
      <w:r w:rsidRPr="003A7CCB">
        <w:rPr>
          <w:sz w:val="24"/>
          <w:szCs w:val="24"/>
        </w:rPr>
        <w:t xml:space="preserve">    </w:t>
      </w:r>
      <w:r>
        <w:rPr>
          <w:sz w:val="24"/>
          <w:szCs w:val="24"/>
        </w:rPr>
        <w:tab/>
      </w:r>
      <w:r>
        <w:rPr>
          <w:sz w:val="24"/>
          <w:szCs w:val="24"/>
        </w:rPr>
        <w:tab/>
      </w:r>
      <w:r>
        <w:rPr>
          <w:sz w:val="24"/>
          <w:szCs w:val="24"/>
        </w:rPr>
        <w:tab/>
      </w:r>
      <w:r w:rsidRPr="003A7CCB">
        <w:rPr>
          <w:sz w:val="24"/>
          <w:szCs w:val="24"/>
        </w:rPr>
        <w:t>// Taker buy quote asset volume</w:t>
      </w:r>
    </w:p>
    <w:p w14:paraId="4014402B" w14:textId="45A4F932" w:rsidR="003A7CCB" w:rsidRPr="003A7CCB" w:rsidRDefault="003A7CCB" w:rsidP="003A7CCB">
      <w:pPr>
        <w:jc w:val="both"/>
        <w:rPr>
          <w:sz w:val="24"/>
          <w:szCs w:val="24"/>
        </w:rPr>
      </w:pPr>
      <w:r w:rsidRPr="003A7CCB">
        <w:rPr>
          <w:sz w:val="24"/>
          <w:szCs w:val="24"/>
        </w:rPr>
        <w:t xml:space="preserve">    "B": "123456"       </w:t>
      </w:r>
      <w:r>
        <w:rPr>
          <w:sz w:val="24"/>
          <w:szCs w:val="24"/>
        </w:rPr>
        <w:tab/>
      </w:r>
      <w:r>
        <w:rPr>
          <w:sz w:val="24"/>
          <w:szCs w:val="24"/>
        </w:rPr>
        <w:tab/>
      </w:r>
      <w:r>
        <w:rPr>
          <w:sz w:val="24"/>
          <w:szCs w:val="24"/>
        </w:rPr>
        <w:tab/>
      </w:r>
      <w:r w:rsidRPr="003A7CCB">
        <w:rPr>
          <w:sz w:val="24"/>
          <w:szCs w:val="24"/>
        </w:rPr>
        <w:t xml:space="preserve">// </w:t>
      </w:r>
      <w:proofErr w:type="gramStart"/>
      <w:r w:rsidRPr="003A7CCB">
        <w:rPr>
          <w:sz w:val="24"/>
          <w:szCs w:val="24"/>
        </w:rPr>
        <w:t>Ignore</w:t>
      </w:r>
      <w:proofErr w:type="gramEnd"/>
    </w:p>
    <w:p w14:paraId="63EE8FF4" w14:textId="77777777" w:rsidR="003A7CCB" w:rsidRPr="003A7CCB" w:rsidRDefault="003A7CCB" w:rsidP="003A7CCB">
      <w:pPr>
        <w:jc w:val="both"/>
        <w:rPr>
          <w:sz w:val="24"/>
          <w:szCs w:val="24"/>
        </w:rPr>
      </w:pPr>
      <w:r w:rsidRPr="003A7CCB">
        <w:rPr>
          <w:sz w:val="24"/>
          <w:szCs w:val="24"/>
        </w:rPr>
        <w:t xml:space="preserve">  }</w:t>
      </w:r>
    </w:p>
    <w:p w14:paraId="6B574AF8" w14:textId="521577C7" w:rsidR="003A7CCB" w:rsidRDefault="003A7CCB" w:rsidP="003A7CCB">
      <w:pPr>
        <w:jc w:val="both"/>
        <w:rPr>
          <w:sz w:val="24"/>
          <w:szCs w:val="24"/>
        </w:rPr>
      </w:pPr>
      <w:r w:rsidRPr="003A7CCB">
        <w:rPr>
          <w:sz w:val="24"/>
          <w:szCs w:val="24"/>
        </w:rPr>
        <w:t>}</w:t>
      </w:r>
    </w:p>
    <w:p w14:paraId="6E452372" w14:textId="77777777" w:rsidR="0095372D" w:rsidRDefault="0095372D" w:rsidP="003A7CCB">
      <w:pPr>
        <w:jc w:val="both"/>
        <w:rPr>
          <w:sz w:val="24"/>
          <w:szCs w:val="24"/>
        </w:rPr>
      </w:pPr>
    </w:p>
    <w:p w14:paraId="253E1C65" w14:textId="77777777" w:rsidR="00344964" w:rsidRDefault="00344964" w:rsidP="003A7CCB">
      <w:pPr>
        <w:jc w:val="both"/>
        <w:rPr>
          <w:b/>
          <w:bCs/>
          <w:sz w:val="28"/>
          <w:szCs w:val="28"/>
        </w:rPr>
      </w:pPr>
    </w:p>
    <w:p w14:paraId="1723E697" w14:textId="77777777" w:rsidR="00344964" w:rsidRDefault="00344964" w:rsidP="003A7CCB">
      <w:pPr>
        <w:jc w:val="both"/>
        <w:rPr>
          <w:b/>
          <w:bCs/>
          <w:sz w:val="28"/>
          <w:szCs w:val="28"/>
        </w:rPr>
      </w:pPr>
    </w:p>
    <w:p w14:paraId="7E8C6435" w14:textId="77777777" w:rsidR="00344964" w:rsidRDefault="00344964" w:rsidP="003A7CCB">
      <w:pPr>
        <w:jc w:val="both"/>
        <w:rPr>
          <w:b/>
          <w:bCs/>
          <w:sz w:val="28"/>
          <w:szCs w:val="28"/>
        </w:rPr>
      </w:pPr>
    </w:p>
    <w:p w14:paraId="2A6C1864" w14:textId="77777777" w:rsidR="00344964" w:rsidRDefault="00344964" w:rsidP="003A7CCB">
      <w:pPr>
        <w:jc w:val="both"/>
        <w:rPr>
          <w:b/>
          <w:bCs/>
          <w:sz w:val="28"/>
          <w:szCs w:val="28"/>
        </w:rPr>
      </w:pPr>
    </w:p>
    <w:p w14:paraId="70B684FC" w14:textId="77777777" w:rsidR="00344964" w:rsidRDefault="00344964" w:rsidP="003A7CCB">
      <w:pPr>
        <w:jc w:val="both"/>
        <w:rPr>
          <w:b/>
          <w:bCs/>
          <w:sz w:val="28"/>
          <w:szCs w:val="28"/>
        </w:rPr>
      </w:pPr>
    </w:p>
    <w:p w14:paraId="268C4F87" w14:textId="3F746E41" w:rsidR="0095372D" w:rsidRDefault="0095372D" w:rsidP="003A7CCB">
      <w:pPr>
        <w:jc w:val="both"/>
        <w:rPr>
          <w:b/>
          <w:bCs/>
          <w:sz w:val="28"/>
          <w:szCs w:val="28"/>
        </w:rPr>
      </w:pPr>
      <w:r w:rsidRPr="0095372D">
        <w:rPr>
          <w:b/>
          <w:bCs/>
          <w:sz w:val="28"/>
          <w:szCs w:val="28"/>
        </w:rPr>
        <w:lastRenderedPageBreak/>
        <w:t>Database</w:t>
      </w:r>
    </w:p>
    <w:p w14:paraId="19A305FE" w14:textId="51703333" w:rsidR="0095372D" w:rsidRDefault="00344964" w:rsidP="003A7CCB">
      <w:pPr>
        <w:jc w:val="both"/>
        <w:rPr>
          <w:b/>
          <w:bCs/>
          <w:sz w:val="24"/>
          <w:szCs w:val="24"/>
        </w:rPr>
      </w:pPr>
      <w:r w:rsidRPr="00344964">
        <w:rPr>
          <w:b/>
          <w:bCs/>
          <w:sz w:val="24"/>
          <w:szCs w:val="24"/>
        </w:rPr>
        <w:t>Create and Connect to Database Deployments</w:t>
      </w:r>
    </w:p>
    <w:p w14:paraId="669ECC8A" w14:textId="25189B6E" w:rsidR="00344964" w:rsidRPr="00344964" w:rsidRDefault="00344964" w:rsidP="00DC3A2A">
      <w:pPr>
        <w:jc w:val="both"/>
        <w:rPr>
          <w:sz w:val="24"/>
          <w:szCs w:val="24"/>
        </w:rPr>
      </w:pPr>
      <w:r w:rsidRPr="00344964">
        <w:rPr>
          <w:sz w:val="24"/>
          <w:szCs w:val="24"/>
        </w:rPr>
        <w:t>To create and connect to database deployments in Atlas, follow these steps:</w:t>
      </w:r>
    </w:p>
    <w:p w14:paraId="7519AE9C" w14:textId="77777777" w:rsidR="00344964" w:rsidRPr="00344964" w:rsidRDefault="00344964" w:rsidP="00DC3A2A">
      <w:pPr>
        <w:jc w:val="both"/>
        <w:rPr>
          <w:sz w:val="24"/>
          <w:szCs w:val="24"/>
        </w:rPr>
      </w:pPr>
      <w:r w:rsidRPr="00344964">
        <w:rPr>
          <w:sz w:val="24"/>
          <w:szCs w:val="24"/>
        </w:rPr>
        <w:t>1. Choose a database deployment type:</w:t>
      </w:r>
    </w:p>
    <w:p w14:paraId="13DADCDB" w14:textId="3C0F8362" w:rsidR="00344964" w:rsidRPr="00344964" w:rsidRDefault="00344964" w:rsidP="00DC3A2A">
      <w:pPr>
        <w:jc w:val="both"/>
        <w:rPr>
          <w:sz w:val="24"/>
          <w:szCs w:val="24"/>
        </w:rPr>
      </w:pPr>
      <w:r w:rsidRPr="00344964">
        <w:rPr>
          <w:sz w:val="24"/>
          <w:szCs w:val="24"/>
        </w:rPr>
        <w:t xml:space="preserve">   Compare different use cases and feature support to determine the most suitable database deployment type for your needs.</w:t>
      </w:r>
    </w:p>
    <w:p w14:paraId="4E577455" w14:textId="77777777" w:rsidR="00344964" w:rsidRPr="00344964" w:rsidRDefault="00344964" w:rsidP="00DC3A2A">
      <w:pPr>
        <w:jc w:val="both"/>
        <w:rPr>
          <w:sz w:val="24"/>
          <w:szCs w:val="24"/>
        </w:rPr>
      </w:pPr>
      <w:r w:rsidRPr="00344964">
        <w:rPr>
          <w:sz w:val="24"/>
          <w:szCs w:val="24"/>
        </w:rPr>
        <w:t>2. Create the database deployment:</w:t>
      </w:r>
    </w:p>
    <w:p w14:paraId="5DC12521" w14:textId="3A3017D3" w:rsidR="00344964" w:rsidRPr="00344964" w:rsidRDefault="00344964" w:rsidP="00DC3A2A">
      <w:pPr>
        <w:jc w:val="both"/>
        <w:rPr>
          <w:sz w:val="24"/>
          <w:szCs w:val="24"/>
        </w:rPr>
      </w:pPr>
      <w:r w:rsidRPr="00344964">
        <w:rPr>
          <w:sz w:val="24"/>
          <w:szCs w:val="24"/>
        </w:rPr>
        <w:t xml:space="preserve">   Depending on your chosen deployment type, create a cluster, serverless instance, or global cluster to set up your database deployment in Atlas.</w:t>
      </w:r>
    </w:p>
    <w:p w14:paraId="55BA41B2" w14:textId="77777777" w:rsidR="00344964" w:rsidRPr="00344964" w:rsidRDefault="00344964" w:rsidP="00DC3A2A">
      <w:pPr>
        <w:jc w:val="both"/>
        <w:rPr>
          <w:sz w:val="24"/>
          <w:szCs w:val="24"/>
        </w:rPr>
      </w:pPr>
      <w:r w:rsidRPr="00344964">
        <w:rPr>
          <w:sz w:val="24"/>
          <w:szCs w:val="24"/>
        </w:rPr>
        <w:t>3. Connect to the database deployment:</w:t>
      </w:r>
    </w:p>
    <w:p w14:paraId="2A03B639" w14:textId="620ECF98" w:rsidR="00344964" w:rsidRPr="00344964" w:rsidRDefault="00344964" w:rsidP="00DC3A2A">
      <w:pPr>
        <w:jc w:val="both"/>
        <w:rPr>
          <w:sz w:val="24"/>
          <w:szCs w:val="24"/>
        </w:rPr>
      </w:pPr>
      <w:r w:rsidRPr="00344964">
        <w:rPr>
          <w:sz w:val="24"/>
          <w:szCs w:val="24"/>
        </w:rPr>
        <w:t xml:space="preserve">   There are several ways to connect to your database deployment:</w:t>
      </w:r>
    </w:p>
    <w:p w14:paraId="6B7268EB" w14:textId="77777777" w:rsidR="00344964" w:rsidRPr="00344964" w:rsidRDefault="00344964" w:rsidP="00DC3A2A">
      <w:pPr>
        <w:jc w:val="both"/>
        <w:rPr>
          <w:sz w:val="24"/>
          <w:szCs w:val="24"/>
        </w:rPr>
      </w:pPr>
      <w:r w:rsidRPr="00344964">
        <w:rPr>
          <w:sz w:val="24"/>
          <w:szCs w:val="24"/>
        </w:rPr>
        <w:t xml:space="preserve">   - Browse Data via the Atlas UI:</w:t>
      </w:r>
    </w:p>
    <w:p w14:paraId="0D80F231" w14:textId="6D3EE12B" w:rsidR="00344964" w:rsidRPr="00344964" w:rsidRDefault="00344964" w:rsidP="00DC3A2A">
      <w:pPr>
        <w:jc w:val="both"/>
        <w:rPr>
          <w:sz w:val="24"/>
          <w:szCs w:val="24"/>
        </w:rPr>
      </w:pPr>
      <w:r w:rsidRPr="00344964">
        <w:rPr>
          <w:sz w:val="24"/>
          <w:szCs w:val="24"/>
        </w:rPr>
        <w:t xml:space="preserve">     Use the Atlas UI to browse and manage your data directly through the web interface.</w:t>
      </w:r>
    </w:p>
    <w:p w14:paraId="26D802FE" w14:textId="77777777" w:rsidR="00344964" w:rsidRPr="00344964" w:rsidRDefault="00344964" w:rsidP="00DC3A2A">
      <w:pPr>
        <w:jc w:val="both"/>
        <w:rPr>
          <w:sz w:val="24"/>
          <w:szCs w:val="24"/>
        </w:rPr>
      </w:pPr>
      <w:r w:rsidRPr="00344964">
        <w:rPr>
          <w:sz w:val="24"/>
          <w:szCs w:val="24"/>
        </w:rPr>
        <w:t xml:space="preserve">   - Connect via Your Application:</w:t>
      </w:r>
    </w:p>
    <w:p w14:paraId="7CC83E9C" w14:textId="20511E7E" w:rsidR="00344964" w:rsidRPr="00344964" w:rsidRDefault="00344964" w:rsidP="00DC3A2A">
      <w:pPr>
        <w:jc w:val="both"/>
        <w:rPr>
          <w:sz w:val="24"/>
          <w:szCs w:val="24"/>
        </w:rPr>
      </w:pPr>
      <w:r w:rsidRPr="00344964">
        <w:rPr>
          <w:sz w:val="24"/>
          <w:szCs w:val="24"/>
        </w:rPr>
        <w:t xml:space="preserve">     Configure your application to connect to the database deployment using the connection details provided by Atlas. This typically involves specifying the connection string, authentication credentials, and relevant drivers or libraries for your programming language.</w:t>
      </w:r>
    </w:p>
    <w:p w14:paraId="2916D318" w14:textId="77777777" w:rsidR="00344964" w:rsidRPr="00344964" w:rsidRDefault="00344964" w:rsidP="00DC3A2A">
      <w:pPr>
        <w:jc w:val="both"/>
        <w:rPr>
          <w:sz w:val="24"/>
          <w:szCs w:val="24"/>
        </w:rPr>
      </w:pPr>
      <w:r w:rsidRPr="00344964">
        <w:rPr>
          <w:sz w:val="24"/>
          <w:szCs w:val="24"/>
        </w:rPr>
        <w:t xml:space="preserve">   - Connect via Compass:</w:t>
      </w:r>
    </w:p>
    <w:p w14:paraId="69C8DF7B" w14:textId="630B8297" w:rsidR="00344964" w:rsidRPr="00344964" w:rsidRDefault="00344964" w:rsidP="00DC3A2A">
      <w:pPr>
        <w:jc w:val="both"/>
        <w:rPr>
          <w:sz w:val="24"/>
          <w:szCs w:val="24"/>
        </w:rPr>
      </w:pPr>
      <w:r w:rsidRPr="00344964">
        <w:rPr>
          <w:sz w:val="24"/>
          <w:szCs w:val="24"/>
        </w:rPr>
        <w:t xml:space="preserve">     MongoDB Compass is a graphical tool for interacting with MongoDB databases. Use Compass to connect to your Atlas database deployment by providing the connection string and authentication details.</w:t>
      </w:r>
    </w:p>
    <w:p w14:paraId="5A32727C" w14:textId="77777777" w:rsidR="00344964" w:rsidRPr="00344964" w:rsidRDefault="00344964" w:rsidP="00DC3A2A">
      <w:pPr>
        <w:jc w:val="both"/>
        <w:rPr>
          <w:sz w:val="24"/>
          <w:szCs w:val="24"/>
        </w:rPr>
      </w:pPr>
      <w:r w:rsidRPr="00344964">
        <w:rPr>
          <w:sz w:val="24"/>
          <w:szCs w:val="24"/>
        </w:rPr>
        <w:t xml:space="preserve">   - Connect via </w:t>
      </w:r>
      <w:proofErr w:type="spellStart"/>
      <w:r w:rsidRPr="00344964">
        <w:rPr>
          <w:sz w:val="24"/>
          <w:szCs w:val="24"/>
        </w:rPr>
        <w:t>mongosh</w:t>
      </w:r>
      <w:proofErr w:type="spellEnd"/>
      <w:r w:rsidRPr="00344964">
        <w:rPr>
          <w:sz w:val="24"/>
          <w:szCs w:val="24"/>
        </w:rPr>
        <w:t>:</w:t>
      </w:r>
    </w:p>
    <w:p w14:paraId="3F14DE3B" w14:textId="4B9DCB3F" w:rsidR="00344964" w:rsidRPr="00344964" w:rsidRDefault="00344964" w:rsidP="00DC3A2A">
      <w:pPr>
        <w:jc w:val="both"/>
        <w:rPr>
          <w:sz w:val="24"/>
          <w:szCs w:val="24"/>
        </w:rPr>
      </w:pPr>
      <w:r w:rsidRPr="00344964">
        <w:rPr>
          <w:sz w:val="24"/>
          <w:szCs w:val="24"/>
        </w:rPr>
        <w:t xml:space="preserve">     </w:t>
      </w:r>
      <w:proofErr w:type="spellStart"/>
      <w:r w:rsidRPr="00344964">
        <w:rPr>
          <w:sz w:val="24"/>
          <w:szCs w:val="24"/>
        </w:rPr>
        <w:t>mongosh</w:t>
      </w:r>
      <w:proofErr w:type="spellEnd"/>
      <w:r w:rsidRPr="00344964">
        <w:rPr>
          <w:sz w:val="24"/>
          <w:szCs w:val="24"/>
        </w:rPr>
        <w:t xml:space="preserve"> is a shell interface for MongoDB. Connect to your database deployment by launching </w:t>
      </w:r>
      <w:proofErr w:type="spellStart"/>
      <w:r w:rsidRPr="00344964">
        <w:rPr>
          <w:sz w:val="24"/>
          <w:szCs w:val="24"/>
        </w:rPr>
        <w:t>mongosh</w:t>
      </w:r>
      <w:proofErr w:type="spellEnd"/>
      <w:r w:rsidRPr="00344964">
        <w:rPr>
          <w:sz w:val="24"/>
          <w:szCs w:val="24"/>
        </w:rPr>
        <w:t xml:space="preserve"> and providing the connection string and credentials.</w:t>
      </w:r>
    </w:p>
    <w:p w14:paraId="1E9E4EA9" w14:textId="77777777" w:rsidR="00344964" w:rsidRPr="00344964" w:rsidRDefault="00344964" w:rsidP="00DC3A2A">
      <w:pPr>
        <w:jc w:val="both"/>
        <w:rPr>
          <w:sz w:val="24"/>
          <w:szCs w:val="24"/>
        </w:rPr>
      </w:pPr>
      <w:r w:rsidRPr="00344964">
        <w:rPr>
          <w:sz w:val="24"/>
          <w:szCs w:val="24"/>
        </w:rPr>
        <w:t xml:space="preserve">   - Connect via BI Connector for Atlas:</w:t>
      </w:r>
    </w:p>
    <w:p w14:paraId="382E2F69" w14:textId="7635F969" w:rsidR="00344964" w:rsidRPr="00344964" w:rsidRDefault="00344964" w:rsidP="00DC3A2A">
      <w:pPr>
        <w:jc w:val="both"/>
        <w:rPr>
          <w:sz w:val="24"/>
          <w:szCs w:val="24"/>
        </w:rPr>
      </w:pPr>
      <w:r w:rsidRPr="00344964">
        <w:rPr>
          <w:sz w:val="24"/>
          <w:szCs w:val="24"/>
        </w:rPr>
        <w:t xml:space="preserve">     If you need to connect business intelligence (BI) tools to your Atlas database deployment, you can use the BI Connector for Atlas. Follow the documentation provided by Atlas to configure and connect the BI Connector.</w:t>
      </w:r>
    </w:p>
    <w:p w14:paraId="1B2FBFE4" w14:textId="5EDD98A6" w:rsidR="00344964" w:rsidRPr="00344964" w:rsidRDefault="00344964" w:rsidP="00DC3A2A">
      <w:pPr>
        <w:jc w:val="both"/>
        <w:rPr>
          <w:b/>
          <w:bCs/>
          <w:sz w:val="24"/>
          <w:szCs w:val="24"/>
        </w:rPr>
      </w:pPr>
      <w:r w:rsidRPr="00344964">
        <w:rPr>
          <w:sz w:val="24"/>
          <w:szCs w:val="24"/>
        </w:rPr>
        <w:t>By following these steps, you can create and connect to your database deployments in Atlas, allowing you to easily store and manage your data.</w:t>
      </w:r>
    </w:p>
    <w:sectPr w:rsidR="00344964" w:rsidRPr="0034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10"/>
    <w:rsid w:val="000B7951"/>
    <w:rsid w:val="00344964"/>
    <w:rsid w:val="003A7CCB"/>
    <w:rsid w:val="00512600"/>
    <w:rsid w:val="00910810"/>
    <w:rsid w:val="00951BBD"/>
    <w:rsid w:val="0095372D"/>
    <w:rsid w:val="00A53CB3"/>
    <w:rsid w:val="00BE386F"/>
    <w:rsid w:val="00DC3A2A"/>
    <w:rsid w:val="00E6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D258"/>
  <w15:chartTrackingRefBased/>
  <w15:docId w15:val="{10C74947-D258-4E73-AB2C-26B81576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810"/>
    <w:rPr>
      <w:color w:val="0563C1" w:themeColor="hyperlink"/>
      <w:u w:val="single"/>
    </w:rPr>
  </w:style>
  <w:style w:type="character" w:styleId="UnresolvedMention">
    <w:name w:val="Unresolved Mention"/>
    <w:basedOn w:val="DefaultParagraphFont"/>
    <w:uiPriority w:val="99"/>
    <w:semiHidden/>
    <w:unhideWhenUsed/>
    <w:rsid w:val="00910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0016">
      <w:bodyDiv w:val="1"/>
      <w:marLeft w:val="0"/>
      <w:marRight w:val="0"/>
      <w:marTop w:val="0"/>
      <w:marBottom w:val="0"/>
      <w:divBdr>
        <w:top w:val="none" w:sz="0" w:space="0" w:color="auto"/>
        <w:left w:val="none" w:sz="0" w:space="0" w:color="auto"/>
        <w:bottom w:val="none" w:sz="0" w:space="0" w:color="auto"/>
        <w:right w:val="none" w:sz="0" w:space="0" w:color="auto"/>
      </w:divBdr>
    </w:div>
    <w:div w:id="243805116">
      <w:bodyDiv w:val="1"/>
      <w:marLeft w:val="0"/>
      <w:marRight w:val="0"/>
      <w:marTop w:val="0"/>
      <w:marBottom w:val="0"/>
      <w:divBdr>
        <w:top w:val="none" w:sz="0" w:space="0" w:color="auto"/>
        <w:left w:val="none" w:sz="0" w:space="0" w:color="auto"/>
        <w:bottom w:val="none" w:sz="0" w:space="0" w:color="auto"/>
        <w:right w:val="none" w:sz="0" w:space="0" w:color="auto"/>
      </w:divBdr>
      <w:divsChild>
        <w:div w:id="1130712383">
          <w:marLeft w:val="0"/>
          <w:marRight w:val="0"/>
          <w:marTop w:val="0"/>
          <w:marBottom w:val="240"/>
          <w:divBdr>
            <w:top w:val="none" w:sz="0" w:space="0" w:color="auto"/>
            <w:left w:val="none" w:sz="0" w:space="0" w:color="auto"/>
            <w:bottom w:val="none" w:sz="0" w:space="0" w:color="auto"/>
            <w:right w:val="none" w:sz="0" w:space="0" w:color="auto"/>
          </w:divBdr>
        </w:div>
      </w:divsChild>
    </w:div>
    <w:div w:id="312761945">
      <w:bodyDiv w:val="1"/>
      <w:marLeft w:val="0"/>
      <w:marRight w:val="0"/>
      <w:marTop w:val="0"/>
      <w:marBottom w:val="0"/>
      <w:divBdr>
        <w:top w:val="none" w:sz="0" w:space="0" w:color="auto"/>
        <w:left w:val="none" w:sz="0" w:space="0" w:color="auto"/>
        <w:bottom w:val="none" w:sz="0" w:space="0" w:color="auto"/>
        <w:right w:val="none" w:sz="0" w:space="0" w:color="auto"/>
      </w:divBdr>
    </w:div>
    <w:div w:id="492062014">
      <w:bodyDiv w:val="1"/>
      <w:marLeft w:val="0"/>
      <w:marRight w:val="0"/>
      <w:marTop w:val="0"/>
      <w:marBottom w:val="0"/>
      <w:divBdr>
        <w:top w:val="none" w:sz="0" w:space="0" w:color="auto"/>
        <w:left w:val="none" w:sz="0" w:space="0" w:color="auto"/>
        <w:bottom w:val="none" w:sz="0" w:space="0" w:color="auto"/>
        <w:right w:val="none" w:sz="0" w:space="0" w:color="auto"/>
      </w:divBdr>
    </w:div>
    <w:div w:id="673529617">
      <w:bodyDiv w:val="1"/>
      <w:marLeft w:val="0"/>
      <w:marRight w:val="0"/>
      <w:marTop w:val="0"/>
      <w:marBottom w:val="0"/>
      <w:divBdr>
        <w:top w:val="none" w:sz="0" w:space="0" w:color="auto"/>
        <w:left w:val="none" w:sz="0" w:space="0" w:color="auto"/>
        <w:bottom w:val="none" w:sz="0" w:space="0" w:color="auto"/>
        <w:right w:val="none" w:sz="0" w:space="0" w:color="auto"/>
      </w:divBdr>
    </w:div>
    <w:div w:id="687680586">
      <w:bodyDiv w:val="1"/>
      <w:marLeft w:val="0"/>
      <w:marRight w:val="0"/>
      <w:marTop w:val="0"/>
      <w:marBottom w:val="0"/>
      <w:divBdr>
        <w:top w:val="none" w:sz="0" w:space="0" w:color="auto"/>
        <w:left w:val="none" w:sz="0" w:space="0" w:color="auto"/>
        <w:bottom w:val="none" w:sz="0" w:space="0" w:color="auto"/>
        <w:right w:val="none" w:sz="0" w:space="0" w:color="auto"/>
      </w:divBdr>
    </w:div>
    <w:div w:id="770709434">
      <w:bodyDiv w:val="1"/>
      <w:marLeft w:val="0"/>
      <w:marRight w:val="0"/>
      <w:marTop w:val="0"/>
      <w:marBottom w:val="0"/>
      <w:divBdr>
        <w:top w:val="none" w:sz="0" w:space="0" w:color="auto"/>
        <w:left w:val="none" w:sz="0" w:space="0" w:color="auto"/>
        <w:bottom w:val="none" w:sz="0" w:space="0" w:color="auto"/>
        <w:right w:val="none" w:sz="0" w:space="0" w:color="auto"/>
      </w:divBdr>
    </w:div>
    <w:div w:id="799958733">
      <w:bodyDiv w:val="1"/>
      <w:marLeft w:val="0"/>
      <w:marRight w:val="0"/>
      <w:marTop w:val="0"/>
      <w:marBottom w:val="0"/>
      <w:divBdr>
        <w:top w:val="none" w:sz="0" w:space="0" w:color="auto"/>
        <w:left w:val="none" w:sz="0" w:space="0" w:color="auto"/>
        <w:bottom w:val="none" w:sz="0" w:space="0" w:color="auto"/>
        <w:right w:val="none" w:sz="0" w:space="0" w:color="auto"/>
      </w:divBdr>
    </w:div>
    <w:div w:id="863127821">
      <w:bodyDiv w:val="1"/>
      <w:marLeft w:val="0"/>
      <w:marRight w:val="0"/>
      <w:marTop w:val="0"/>
      <w:marBottom w:val="0"/>
      <w:divBdr>
        <w:top w:val="none" w:sz="0" w:space="0" w:color="auto"/>
        <w:left w:val="none" w:sz="0" w:space="0" w:color="auto"/>
        <w:bottom w:val="none" w:sz="0" w:space="0" w:color="auto"/>
        <w:right w:val="none" w:sz="0" w:space="0" w:color="auto"/>
      </w:divBdr>
      <w:divsChild>
        <w:div w:id="1801918093">
          <w:marLeft w:val="0"/>
          <w:marRight w:val="0"/>
          <w:marTop w:val="0"/>
          <w:marBottom w:val="0"/>
          <w:divBdr>
            <w:top w:val="none" w:sz="0" w:space="0" w:color="auto"/>
            <w:left w:val="none" w:sz="0" w:space="0" w:color="auto"/>
            <w:bottom w:val="none" w:sz="0" w:space="0" w:color="auto"/>
            <w:right w:val="none" w:sz="0" w:space="0" w:color="auto"/>
          </w:divBdr>
        </w:div>
      </w:divsChild>
    </w:div>
    <w:div w:id="952327504">
      <w:bodyDiv w:val="1"/>
      <w:marLeft w:val="0"/>
      <w:marRight w:val="0"/>
      <w:marTop w:val="0"/>
      <w:marBottom w:val="0"/>
      <w:divBdr>
        <w:top w:val="none" w:sz="0" w:space="0" w:color="auto"/>
        <w:left w:val="none" w:sz="0" w:space="0" w:color="auto"/>
        <w:bottom w:val="none" w:sz="0" w:space="0" w:color="auto"/>
        <w:right w:val="none" w:sz="0" w:space="0" w:color="auto"/>
      </w:divBdr>
    </w:div>
    <w:div w:id="1222987571">
      <w:bodyDiv w:val="1"/>
      <w:marLeft w:val="0"/>
      <w:marRight w:val="0"/>
      <w:marTop w:val="0"/>
      <w:marBottom w:val="0"/>
      <w:divBdr>
        <w:top w:val="none" w:sz="0" w:space="0" w:color="auto"/>
        <w:left w:val="none" w:sz="0" w:space="0" w:color="auto"/>
        <w:bottom w:val="none" w:sz="0" w:space="0" w:color="auto"/>
        <w:right w:val="none" w:sz="0" w:space="0" w:color="auto"/>
      </w:divBdr>
    </w:div>
    <w:div w:id="1896817309">
      <w:bodyDiv w:val="1"/>
      <w:marLeft w:val="0"/>
      <w:marRight w:val="0"/>
      <w:marTop w:val="0"/>
      <w:marBottom w:val="0"/>
      <w:divBdr>
        <w:top w:val="none" w:sz="0" w:space="0" w:color="auto"/>
        <w:left w:val="none" w:sz="0" w:space="0" w:color="auto"/>
        <w:bottom w:val="none" w:sz="0" w:space="0" w:color="auto"/>
        <w:right w:val="none" w:sz="0" w:space="0" w:color="auto"/>
      </w:divBdr>
    </w:div>
    <w:div w:id="20520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ndo90/Crypto-Historical-Prices/blob/master/create_tables.sql" TargetMode="External"/><Relationship Id="rId3" Type="http://schemas.openxmlformats.org/officeDocument/2006/relationships/webSettings" Target="webSettings.xml"/><Relationship Id="rId7" Type="http://schemas.openxmlformats.org/officeDocument/2006/relationships/hyperlink" Target="https://docs.pro.coinbas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endo90/Crypto-Historical-Prices/blob/master" TargetMode="External"/><Relationship Id="rId11" Type="http://schemas.openxmlformats.org/officeDocument/2006/relationships/theme" Target="theme/theme1.xml"/><Relationship Id="rId5" Type="http://schemas.openxmlformats.org/officeDocument/2006/relationships/hyperlink" Target="https://www.kaggle.com/prasoonkottarathil/ethereum-historical-dataset" TargetMode="External"/><Relationship Id="rId10" Type="http://schemas.openxmlformats.org/officeDocument/2006/relationships/fontTable" Target="fontTable.xml"/><Relationship Id="rId4" Type="http://schemas.openxmlformats.org/officeDocument/2006/relationships/hyperlink" Target="https://www.kaggle.com/mczielinski/bitcoin-historical-data" TargetMode="External"/><Relationship Id="rId9" Type="http://schemas.openxmlformats.org/officeDocument/2006/relationships/hyperlink" Target="https://github.com/Gendo90/Crypto-Historical-Prices/blob/master/Update_Dat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Yasarapu</dc:creator>
  <cp:keywords/>
  <dc:description/>
  <cp:lastModifiedBy>Vishnu Vardhan Yasarapu</cp:lastModifiedBy>
  <cp:revision>5</cp:revision>
  <dcterms:created xsi:type="dcterms:W3CDTF">2023-05-14T16:02:00Z</dcterms:created>
  <dcterms:modified xsi:type="dcterms:W3CDTF">2023-05-14T16:34:00Z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2023-05-14T16:17:54Z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ad3d46ff-5dcf-4b7c-9204-d935e3d70313</vt:lpwstr>
  </property>
  <property fmtid="{D5CDD505-2E9C-101B-9397-08002B2CF9AE}" pid="7" name="MSIP_Label_defa4170-0d19-0005-0004-bc88714345d2_ActionId">
    <vt:lpwstr>4eb57e55-ccec-42f6-98f0-1824f094cb71</vt:lpwstr>
  </property>
  <property fmtid="{D5CDD505-2E9C-101B-9397-08002B2CF9AE}" pid="8" name="MSIP_Label_defa4170-0d19-0005-0004-bc88714345d2_ContentBits">
    <vt:lpwstr>0</vt:lpwstr>
  </property>
</Properties>
</file>