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40"/>
          <w:szCs w:val="48"/>
          <w:lang w:val="en-US" w:eastAsia="zh-CN"/>
        </w:rPr>
      </w:pPr>
      <w:r>
        <w:rPr>
          <w:rFonts w:hint="eastAsia" w:ascii="华文中宋" w:hAnsi="华文中宋" w:eastAsia="华文中宋" w:cs="华文中宋"/>
          <w:sz w:val="40"/>
          <w:szCs w:val="48"/>
          <w:lang w:val="en-US" w:eastAsia="zh-CN"/>
        </w:rPr>
        <w:t>产品愿景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核心定位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暂居窝-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能够根据机动车驾驶员出行的目的地时间等多种因素，帮助他定制综合选择最优的停车位置。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D1FA2"/>
    <w:multiLevelType w:val="multilevel"/>
    <w:tmpl w:val="8DFD1F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1316"/>
    <w:rsid w:val="021B1889"/>
    <w:rsid w:val="023C2CEE"/>
    <w:rsid w:val="03A12798"/>
    <w:rsid w:val="071468EE"/>
    <w:rsid w:val="07D42F3B"/>
    <w:rsid w:val="0AC061E1"/>
    <w:rsid w:val="11D87E58"/>
    <w:rsid w:val="1956188C"/>
    <w:rsid w:val="1B812CD5"/>
    <w:rsid w:val="1BBF6B98"/>
    <w:rsid w:val="1D401020"/>
    <w:rsid w:val="1FF579A2"/>
    <w:rsid w:val="20766EC0"/>
    <w:rsid w:val="22CD5465"/>
    <w:rsid w:val="24744353"/>
    <w:rsid w:val="296229F2"/>
    <w:rsid w:val="2C4B3863"/>
    <w:rsid w:val="2D3E0FBE"/>
    <w:rsid w:val="30012F20"/>
    <w:rsid w:val="30A6722B"/>
    <w:rsid w:val="34953418"/>
    <w:rsid w:val="358F45E3"/>
    <w:rsid w:val="37806752"/>
    <w:rsid w:val="37F52CC2"/>
    <w:rsid w:val="3841391A"/>
    <w:rsid w:val="3CC138AA"/>
    <w:rsid w:val="3DCA656D"/>
    <w:rsid w:val="3DEE2168"/>
    <w:rsid w:val="4B3A15D0"/>
    <w:rsid w:val="4CD772F4"/>
    <w:rsid w:val="52773A4C"/>
    <w:rsid w:val="55A84F64"/>
    <w:rsid w:val="57777992"/>
    <w:rsid w:val="57B2512A"/>
    <w:rsid w:val="589F556D"/>
    <w:rsid w:val="59EB1AEF"/>
    <w:rsid w:val="5B5152EE"/>
    <w:rsid w:val="5BEC0617"/>
    <w:rsid w:val="5D1720E3"/>
    <w:rsid w:val="5E551501"/>
    <w:rsid w:val="608E3E6A"/>
    <w:rsid w:val="635A42BE"/>
    <w:rsid w:val="68A3559F"/>
    <w:rsid w:val="6A423F06"/>
    <w:rsid w:val="6C7C5BD6"/>
    <w:rsid w:val="75E969CE"/>
    <w:rsid w:val="77F0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2019-03-20T01:26:22Z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