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EF33" w14:textId="77777777" w:rsidR="00F01178" w:rsidRPr="00405B82" w:rsidRDefault="00F01178" w:rsidP="00F01178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E22C7C7" w14:textId="77777777" w:rsidR="00F01178" w:rsidRPr="00405B82" w:rsidRDefault="00F01178" w:rsidP="00F01178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A5FD28C" w14:textId="77777777" w:rsidR="00F01178" w:rsidRPr="00405B82" w:rsidRDefault="00F01178" w:rsidP="00F01178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C0A57E4" w14:textId="77777777" w:rsidR="00F01178" w:rsidRPr="00405B82" w:rsidRDefault="00F01178" w:rsidP="00F01178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4DBB86B" w14:textId="77777777" w:rsidR="00F01178" w:rsidRPr="00405B82" w:rsidRDefault="00F01178" w:rsidP="00F01178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7C82C44" w14:textId="64B96CA3" w:rsid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  <w:r w:rsidRPr="00F01178">
        <w:rPr>
          <w:noProof/>
        </w:rPr>
        <w:drawing>
          <wp:inline distT="0" distB="0" distL="0" distR="0" wp14:anchorId="3889866D" wp14:editId="0EF6DBF1">
            <wp:extent cx="8869013" cy="6258798"/>
            <wp:effectExtent l="0" t="0" r="8890" b="8890"/>
            <wp:docPr id="92258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901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D400" w14:textId="77777777" w:rsid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0C6653C2" w14:textId="7E927511" w:rsid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  <w:r w:rsidRPr="00F01178">
        <w:rPr>
          <w:noProof/>
        </w:rPr>
        <w:drawing>
          <wp:inline distT="0" distB="0" distL="0" distR="0" wp14:anchorId="53A21BFD" wp14:editId="03F91375">
            <wp:extent cx="9945488" cy="6982799"/>
            <wp:effectExtent l="0" t="0" r="0" b="8890"/>
            <wp:docPr id="349489267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89267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4548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EF40" w14:textId="77777777" w:rsid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12850AA7" w14:textId="5E1F4852" w:rsid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  <w:r w:rsidRPr="00F01178">
        <w:t>мне надо посчитать количество "окон" между уроками zgap в данном примере оно равно 1 вырази zgap через y с помощью линейных уравнений</w:t>
      </w:r>
    </w:p>
    <w:p w14:paraId="1005F90F" w14:textId="77777777" w:rsidR="00AC1533" w:rsidRDefault="00AC1533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6DB92DA0" w14:textId="27640793" w:rsidR="00AC1533" w:rsidRDefault="00AC1533" w:rsidP="00F01178">
      <w:pPr>
        <w:pBdr>
          <w:top w:val="nil"/>
          <w:left w:val="nil"/>
          <w:bottom w:val="nil"/>
          <w:right w:val="nil"/>
          <w:between w:val="nil"/>
        </w:pBdr>
      </w:pPr>
      <w:r w:rsidRPr="00AC1533">
        <w:t>Окно» — это нулевая пачка между двумя пачками единиц.</w:t>
      </w:r>
      <w:r w:rsidRPr="00AC1533">
        <w:br/>
        <w:t>Тогда число окон за день равно числу пачек занятий минус 1 (если в день вообще есть занятия).</w:t>
      </w:r>
    </w:p>
    <w:p w14:paraId="24B4587D" w14:textId="77777777" w:rsidR="00AC1533" w:rsidRDefault="00AC1533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3EC7D707" w14:textId="77777777" w:rsidR="00AC1533" w:rsidRPr="00AC1533" w:rsidRDefault="00AC1533" w:rsidP="00AC1533">
      <w:pPr>
        <w:pBdr>
          <w:top w:val="nil"/>
          <w:left w:val="nil"/>
          <w:bottom w:val="nil"/>
          <w:right w:val="nil"/>
          <w:between w:val="nil"/>
        </w:pBdr>
      </w:pPr>
      <w:r w:rsidRPr="00AC1533">
        <w:t>Окно» — это нулевая пачка между двумя пачками единиц.</w:t>
      </w:r>
      <w:r w:rsidRPr="00AC1533">
        <w:br/>
        <w:t>Тогда число окон за день равно числу пачек занятий минус 1 (если в день вообще есть занятия).</w:t>
      </w:r>
    </w:p>
    <w:p w14:paraId="1390FBFD" w14:textId="77777777" w:rsidR="00AC1533" w:rsidRPr="00AC1533" w:rsidRDefault="00AC1533" w:rsidP="00AC1533">
      <w:pPr>
        <w:pBdr>
          <w:top w:val="nil"/>
          <w:left w:val="nil"/>
          <w:bottom w:val="nil"/>
          <w:right w:val="nil"/>
          <w:between w:val="nil"/>
        </w:pBdr>
      </w:pPr>
      <w:r w:rsidRPr="00AC1533">
        <w:t>Пусть p=1,…,Pp=1,\dots,Pp=1,…,P — слоты, yc,d,p</w:t>
      </w:r>
      <w:r w:rsidRPr="00AC1533">
        <w:rPr>
          <w:rFonts w:ascii="Cambria Math" w:hAnsi="Cambria Math" w:cs="Cambria Math"/>
        </w:rPr>
        <w:t>∈</w:t>
      </w:r>
      <w:r w:rsidRPr="00AC1533">
        <w:t>{0,1}y_{c,d,p}\in\{0,1\}yc,d,p​</w:t>
      </w:r>
      <w:r w:rsidRPr="00AC1533">
        <w:rPr>
          <w:rFonts w:ascii="Cambria Math" w:hAnsi="Cambria Math" w:cs="Cambria Math"/>
        </w:rPr>
        <w:t>∈</w:t>
      </w:r>
      <w:r w:rsidRPr="00AC1533">
        <w:t>{0,1} — «в этом слоте есть ЛЮБОЙ урок».</w:t>
      </w:r>
      <w:r w:rsidRPr="00AC1533">
        <w:br/>
        <w:t>Введём вспомогательные бинарные переменные:</w:t>
      </w:r>
    </w:p>
    <w:p w14:paraId="40E048B8" w14:textId="77777777" w:rsidR="00AC1533" w:rsidRDefault="00AC1533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1DC16570" w14:textId="10EDA16F" w:rsidR="00F01178" w:rsidRDefault="00AC1533" w:rsidP="00F01178">
      <w:pPr>
        <w:pBdr>
          <w:top w:val="nil"/>
          <w:left w:val="nil"/>
          <w:bottom w:val="nil"/>
          <w:right w:val="nil"/>
          <w:between w:val="nil"/>
        </w:pBdr>
      </w:pPr>
      <w:r w:rsidRPr="00AC1533">
        <w:rPr>
          <w:noProof/>
        </w:rPr>
        <w:drawing>
          <wp:inline distT="0" distB="0" distL="0" distR="0" wp14:anchorId="0756E191" wp14:editId="2B181AAB">
            <wp:extent cx="4829849" cy="981212"/>
            <wp:effectExtent l="0" t="0" r="8890" b="9525"/>
            <wp:docPr id="101738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3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398D" w14:textId="17BDCAFB" w:rsidR="00AC1533" w:rsidRDefault="00AC1533" w:rsidP="00F01178">
      <w:pPr>
        <w:pBdr>
          <w:top w:val="nil"/>
          <w:left w:val="nil"/>
          <w:bottom w:val="nil"/>
          <w:right w:val="nil"/>
          <w:between w:val="nil"/>
        </w:pBdr>
      </w:pPr>
      <w:r w:rsidRPr="00AC1533">
        <w:rPr>
          <w:noProof/>
        </w:rPr>
        <w:drawing>
          <wp:inline distT="0" distB="0" distL="0" distR="0" wp14:anchorId="6720BAD3" wp14:editId="7F79AEA5">
            <wp:extent cx="8583223" cy="8992855"/>
            <wp:effectExtent l="0" t="0" r="8890" b="0"/>
            <wp:docPr id="1969688262" name="Рисунок 1" descr="Изображение выглядит как текст, Шрифт, снимок экрана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88262" name="Рисунок 1" descr="Изображение выглядит как текст, Шрифт, снимок экрана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8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5017" w14:textId="77777777" w:rsidR="00A73B0B" w:rsidRDefault="00A73B0B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7D63A409" w14:textId="77777777" w:rsidR="00A73B0B" w:rsidRDefault="00A73B0B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71287DB3" w14:textId="63783417" w:rsidR="00A73B0B" w:rsidRDefault="00A73B0B" w:rsidP="00F01178">
      <w:pPr>
        <w:pBdr>
          <w:top w:val="nil"/>
          <w:left w:val="nil"/>
          <w:bottom w:val="nil"/>
          <w:right w:val="nil"/>
          <w:between w:val="nil"/>
        </w:pBdr>
      </w:pPr>
      <w:r w:rsidRPr="00A73B0B">
        <w:t xml:space="preserve">w[c,p,d] </w:t>
      </w:r>
      <w:r w:rsidRPr="00A73B0B">
        <w:rPr>
          <w:rFonts w:ascii="Cambria Math" w:hAnsi="Cambria Math" w:cs="Cambria Math"/>
        </w:rPr>
        <w:t>∈</w:t>
      </w:r>
      <w:r w:rsidRPr="00A73B0B">
        <w:t xml:space="preserve"> {0,1} — вспомогательная переменная, равна 1, если у класса c есть хотя бы один урок по предмету p в день d. Используется для мягкого ограничения «не ставить предмет в соседние дни».</w:t>
      </w:r>
    </w:p>
    <w:p w14:paraId="62CC80ED" w14:textId="77777777" w:rsidR="00A73B0B" w:rsidRDefault="00A73B0B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38393F7F" w14:textId="77777777" w:rsidR="00A73B0B" w:rsidRDefault="00A73B0B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7693255B" w14:textId="211E9E60" w:rsidR="00AC1533" w:rsidRPr="004D2EE0" w:rsidRDefault="00A73B0B" w:rsidP="00F01178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A73B0B">
        <w:drawing>
          <wp:inline distT="0" distB="0" distL="0" distR="0" wp14:anchorId="2EAE8126" wp14:editId="69631A8A">
            <wp:extent cx="10355120" cy="5687219"/>
            <wp:effectExtent l="0" t="0" r="8255" b="8890"/>
            <wp:docPr id="208519500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500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5512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ABD7" w14:textId="77777777" w:rsid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</w:p>
    <w:p w14:paraId="636D84F6" w14:textId="77777777" w:rsidR="00F01178" w:rsidRPr="00F01178" w:rsidRDefault="00F01178" w:rsidP="00F01178">
      <w:pPr>
        <w:pBdr>
          <w:top w:val="nil"/>
          <w:left w:val="nil"/>
          <w:bottom w:val="nil"/>
          <w:right w:val="nil"/>
          <w:between w:val="nil"/>
        </w:pBdr>
      </w:pPr>
    </w:p>
    <w:sectPr w:rsidR="00F01178" w:rsidRPr="00F0117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D3EE5873-9642-4247-B1D3-5146279C13CA}"/>
    <w:embedItalic r:id="rId2" w:fontKey="{A9ED9007-79CF-4B7C-B683-7DDD1778EBB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D9B870F-4AC6-4815-88AA-4DA777174F0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9F4A9BB-8F4C-4B4A-88C4-38AF85DA793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00CF983-0459-41FB-9434-BBAEF7F362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238"/>
    <w:multiLevelType w:val="multilevel"/>
    <w:tmpl w:val="B59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1FD1"/>
    <w:multiLevelType w:val="multilevel"/>
    <w:tmpl w:val="9BF204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513DB4"/>
    <w:multiLevelType w:val="multilevel"/>
    <w:tmpl w:val="B4AE1F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5A70EF"/>
    <w:multiLevelType w:val="multilevel"/>
    <w:tmpl w:val="93768F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8917BC"/>
    <w:multiLevelType w:val="multilevel"/>
    <w:tmpl w:val="57524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BB27AD"/>
    <w:multiLevelType w:val="multilevel"/>
    <w:tmpl w:val="80468D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EAC359C"/>
    <w:multiLevelType w:val="multilevel"/>
    <w:tmpl w:val="C32C230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46121C"/>
    <w:multiLevelType w:val="multilevel"/>
    <w:tmpl w:val="F8C661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9455986"/>
    <w:multiLevelType w:val="multilevel"/>
    <w:tmpl w:val="8AFA3E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A0E60E7"/>
    <w:multiLevelType w:val="multilevel"/>
    <w:tmpl w:val="6C0680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9F0CB6"/>
    <w:multiLevelType w:val="multilevel"/>
    <w:tmpl w:val="91A615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52D1ACB"/>
    <w:multiLevelType w:val="multilevel"/>
    <w:tmpl w:val="4D4EF7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FC57CD7"/>
    <w:multiLevelType w:val="multilevel"/>
    <w:tmpl w:val="12C695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1F451E6"/>
    <w:multiLevelType w:val="multilevel"/>
    <w:tmpl w:val="72CEB3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41D1264"/>
    <w:multiLevelType w:val="multilevel"/>
    <w:tmpl w:val="5A6C5E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64607C2"/>
    <w:multiLevelType w:val="multilevel"/>
    <w:tmpl w:val="903E42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ADE26A1"/>
    <w:multiLevelType w:val="multilevel"/>
    <w:tmpl w:val="3558BE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BEA4ED3"/>
    <w:multiLevelType w:val="multilevel"/>
    <w:tmpl w:val="8C3EBA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4F22C84"/>
    <w:multiLevelType w:val="multilevel"/>
    <w:tmpl w:val="05AE51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5B202E7"/>
    <w:multiLevelType w:val="multilevel"/>
    <w:tmpl w:val="33B89E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E9028D0"/>
    <w:multiLevelType w:val="multilevel"/>
    <w:tmpl w:val="F54E41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60992227">
    <w:abstractNumId w:val="9"/>
  </w:num>
  <w:num w:numId="2" w16cid:durableId="1042294049">
    <w:abstractNumId w:val="1"/>
  </w:num>
  <w:num w:numId="3" w16cid:durableId="1940330316">
    <w:abstractNumId w:val="3"/>
  </w:num>
  <w:num w:numId="4" w16cid:durableId="1775468164">
    <w:abstractNumId w:val="10"/>
  </w:num>
  <w:num w:numId="5" w16cid:durableId="263851650">
    <w:abstractNumId w:val="18"/>
  </w:num>
  <w:num w:numId="6" w16cid:durableId="763573462">
    <w:abstractNumId w:val="6"/>
  </w:num>
  <w:num w:numId="7" w16cid:durableId="50928967">
    <w:abstractNumId w:val="4"/>
  </w:num>
  <w:num w:numId="8" w16cid:durableId="1792283960">
    <w:abstractNumId w:val="14"/>
  </w:num>
  <w:num w:numId="9" w16cid:durableId="873418532">
    <w:abstractNumId w:val="13"/>
  </w:num>
  <w:num w:numId="10" w16cid:durableId="1667978733">
    <w:abstractNumId w:val="5"/>
  </w:num>
  <w:num w:numId="11" w16cid:durableId="1962807743">
    <w:abstractNumId w:val="16"/>
  </w:num>
  <w:num w:numId="12" w16cid:durableId="1172643941">
    <w:abstractNumId w:val="17"/>
  </w:num>
  <w:num w:numId="13" w16cid:durableId="1745028531">
    <w:abstractNumId w:val="20"/>
  </w:num>
  <w:num w:numId="14" w16cid:durableId="245193380">
    <w:abstractNumId w:val="2"/>
  </w:num>
  <w:num w:numId="15" w16cid:durableId="1042513893">
    <w:abstractNumId w:val="7"/>
  </w:num>
  <w:num w:numId="16" w16cid:durableId="352078878">
    <w:abstractNumId w:val="11"/>
  </w:num>
  <w:num w:numId="17" w16cid:durableId="257173848">
    <w:abstractNumId w:val="12"/>
  </w:num>
  <w:num w:numId="18" w16cid:durableId="1233587542">
    <w:abstractNumId w:val="19"/>
  </w:num>
  <w:num w:numId="19" w16cid:durableId="1693919788">
    <w:abstractNumId w:val="15"/>
  </w:num>
  <w:num w:numId="20" w16cid:durableId="2006980696">
    <w:abstractNumId w:val="8"/>
  </w:num>
  <w:num w:numId="21" w16cid:durableId="210830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75"/>
    <w:rsid w:val="00405B82"/>
    <w:rsid w:val="004D2EE0"/>
    <w:rsid w:val="00806575"/>
    <w:rsid w:val="00906796"/>
    <w:rsid w:val="00A11331"/>
    <w:rsid w:val="00A73B0B"/>
    <w:rsid w:val="00AC1533"/>
    <w:rsid w:val="00C82390"/>
    <w:rsid w:val="00F0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89D4"/>
  <w15:docId w15:val="{3F5052F0-1136-437E-8FF8-AF6C1D97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dvw071</cp:lastModifiedBy>
  <cp:revision>4</cp:revision>
  <dcterms:created xsi:type="dcterms:W3CDTF">2025-08-27T12:20:00Z</dcterms:created>
  <dcterms:modified xsi:type="dcterms:W3CDTF">2025-08-28T11:14:00Z</dcterms:modified>
</cp:coreProperties>
</file>