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Обокрала война, разорила,</w:t>
        <w:br/>
        <w:t>Все заставила семьи страдать.</w:t>
        <w:br/>
        <w:t>Мне в то время, одиннадцать было,</w:t>
        <w:br/>
        <w:t>И отправила в путь меня Мать.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Много вёрст до села Перелюб,</w:t>
        <w:br/>
        <w:t>В рюкзаке лишь лепёшка и спички.</w:t>
        <w:br/>
        <w:t>И не мог я просить подаянья,</w:t>
        <w:br/>
        <w:t>Не имел я на это привычки.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 пути, в стан зашёл поневоле,</w:t>
        <w:br/>
        <w:t>Разморило меня, и заснул.</w:t>
        <w:br/>
        <w:t>А проснулся, от жуткой я боли,</w:t>
        <w:br/>
        <w:t>Сапогом меня в бок кто-то пнул.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«Уходи, здесь не место ребёнку!»</w:t>
        <w:br/>
        <w:t>Закричал и щенком обозвал.</w:t>
        <w:br/>
        <w:t>И швырнул меня силой за будку,</w:t>
        <w:br/>
        <w:t>Вот такой получился скандал.</w:t>
      </w:r>
    </w:p>
    <w:p>
      <w:pPr>
        <w:pStyle w:val="Normal"/>
        <w:rPr/>
      </w:pPr>
      <w:commentRangeStart w:id="0"/>
      <w:r>
        <w:rPr>
          <w:sz w:val="28"/>
          <w:szCs w:val="28"/>
        </w:rPr>
        <w:t>Были те, кто последним делились,</w:t>
        <w:br/>
        <w:t>Доброту не убил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война.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  <w:t>Много слёз из очей моих лилось,</w:t>
        <w:br/>
      </w:r>
      <w:commentRangeStart w:id="1"/>
      <w:r>
        <w:rPr>
          <w:sz w:val="28"/>
          <w:szCs w:val="28"/>
        </w:rPr>
        <w:t>Трудновато всё для пацана.</w:t>
      </w:r>
      <w:commentRangeEnd w:id="1"/>
      <w:r>
        <w:commentReference w:id="1"/>
      </w: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Измождённый, худой и голодный,</w:t>
        <w:br/>
        <w:t>Я пришёл в Перелюб, к тете родной.</w:t>
        <w:br/>
        <w:t>Приняла же в семью, как родного,</w:t>
        <w:br/>
        <w:t>Как на свет народился я снова.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Много горя приносит война,</w:t>
        <w:br/>
        <w:t>Не прошла стороной пацана.</w:t>
      </w:r>
      <w:bookmarkStart w:id="0" w:name="_GoBack"/>
      <w:bookmarkEnd w:id="0"/>
      <w:r>
        <w:rPr>
          <w:sz w:val="28"/>
          <w:szCs w:val="28"/>
        </w:rPr>
        <w:br/>
        <w:t>Миллионы детей, как и он,</w:t>
        <w:br/>
        <w:t>Покидали родительский дом.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0:52:45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bidi="ar-SA" w:val="ru-RU"/>
        </w:rPr>
        <w:t>В предыдушей строфе про жестокого человека. Тут же про добрых. А противопоставления нет.</w:t>
      </w:r>
    </w:p>
  </w:comment>
  <w:comment w:id="1" w:author="serega devyatkin" w:date="2016-11-22T10:54:14Z" w:initials="sd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Philosopher">
    <w:charset w:val="01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LibreOffice/5.2.3.2$Linux_x86 LibreOffice_project/20m0$Build-2</Application>
  <Pages>1</Pages>
  <Words>141</Words>
  <Characters>691</Characters>
  <CharactersWithSpaces>825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2015-02-11T11:49:00Z</dcterms:created>
  <dc:creator>Василий</dc:creator>
  <dc:description/>
  <dc:language>ru-RU</dc:language>
  <cp:lastModifiedBy>serega devyatkin</cp:lastModifiedBy>
  <dcterms:modified xsi:type="dcterms:W3CDTF">2016-11-22T10:55:41Z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