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Был бы повод и причина,</w:t>
        <w:br/>
        <w:t>Рад напиться дурачина.</w:t>
        <w:br/>
        <w:t>Панацея от всего –</w:t>
        <w:br/>
        <w:t>Водка, пиво у него.</w:t>
      </w:r>
    </w:p>
    <w:p>
      <w:pPr>
        <w:pStyle w:val="Normal"/>
        <w:rPr/>
      </w:pPr>
      <w:ins w:id="0" w:author="serega " w:date="2016-09-01T13:57:00Z">
        <w:r>
          <w:rPr>
            <w:sz w:val="28"/>
            <w:szCs w:val="28"/>
          </w:rPr>
          <w:t>Коль</w:t>
        </w:r>
      </w:ins>
      <w:del w:id="1" w:author="serega " w:date="2016-09-01T13:57:00Z">
        <w:r>
          <w:rPr>
            <w:sz w:val="28"/>
            <w:szCs w:val="28"/>
          </w:rPr>
          <w:delText>А</w:delText>
        </w:r>
      </w:del>
      <w:r>
        <w:rPr>
          <w:sz w:val="28"/>
          <w:szCs w:val="28"/>
        </w:rPr>
        <w:t xml:space="preserve"> устал, то пьёт с устатку,</w:t>
        <w:br/>
        <w:t>Мысли строить по порядку,</w:t>
        <w:br/>
        <w:t>А замёрз</w:t>
      </w:r>
      <w:ins w:id="2" w:author="serega " w:date="2016-09-01T13:58:00Z">
        <w:r>
          <w:rPr>
            <w:sz w:val="28"/>
            <w:szCs w:val="28"/>
          </w:rPr>
          <w:t xml:space="preserve"> –</w:t>
        </w:r>
      </w:ins>
      <w:del w:id="3" w:author="serega " w:date="2016-09-01T13:57:00Z">
        <w:r>
          <w:rPr>
            <w:sz w:val="28"/>
            <w:szCs w:val="28"/>
          </w:rPr>
          <w:delText>,</w:delText>
        </w:r>
      </w:del>
      <w:r>
        <w:rPr>
          <w:sz w:val="28"/>
          <w:szCs w:val="28"/>
        </w:rPr>
        <w:t xml:space="preserve"> нужно согреться,</w:t>
        <w:br/>
        <w:t>В стопочку немного перца.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Если ночью нет</w:t>
      </w:r>
      <w:ins w:id="4" w:author="serega " w:date="2016-09-01T13:58:00Z">
        <w:r>
          <w:rPr>
            <w:sz w:val="28"/>
            <w:szCs w:val="28"/>
          </w:rPr>
          <w:t>у</w:t>
        </w:r>
      </w:ins>
      <w:r>
        <w:rPr>
          <w:sz w:val="28"/>
          <w:szCs w:val="28"/>
        </w:rPr>
        <w:t xml:space="preserve"> сна,</w:t>
        <w:br/>
        <w:t>Выручает вновь она.</w:t>
        <w:br/>
        <w:t>И не</w:t>
      </w:r>
      <w:del w:id="5" w:author="serega " w:date="2016-09-01T13:58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важно, что горька,</w:t>
        <w:br/>
        <w:t>Опрокинет у ларька.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Радость захлестнула очень,</w:t>
        <w:br/>
        <w:t>Или просто нету мочи,</w:t>
        <w:br/>
        <w:t>Горе горькое залить,</w:t>
        <w:br/>
        <w:t>Или посмелее быть.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Заболел живот немного,</w:t>
        <w:br/>
        <w:t>Или трудная дорога,</w:t>
        <w:br/>
        <w:t>Чтоб удача на охоте,</w:t>
        <w:br/>
        <w:t>За успехи на работе.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Если пчёлы покусали,</w:t>
        <w:br/>
        <w:t>В хоккей наши проиграли,</w:t>
        <w:br/>
        <w:t>Дружба крепче, чтоб была,</w:t>
        <w:br/>
        <w:t>Чтобы жизнь всегда цвела.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В праздники, что каждый день,</w:t>
        <w:br/>
        <w:t>Под завязочку не лень.</w:t>
        <w:br/>
        <w:t>И никак он не поймёт,</w:t>
        <w:br/>
        <w:t>Жить с таким – совсем не мёд!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LibreOffice/5.2.0.4$Linux_x86 LibreOffice_project/20m0$Build-4</Application>
  <Pages>1</Pages>
  <Words>109</Words>
  <Characters>546</Characters>
  <CharactersWithSpaces>651</CharactersWithSpaces>
  <Paragraphs>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2015-01-06T19:21:00Z</dcterms:created>
  <dc:creator>Василий</dc:creator>
  <dc:description/>
  <dc:language>ru-RU</dc:language>
  <cp:lastModifiedBy>serega </cp:lastModifiedBy>
  <dcterms:modified xsi:type="dcterms:W3CDTF">2016-09-01T13:59:31Z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