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4905D7" w14:textId="77777777" w:rsidR="006D63AD" w:rsidRDefault="006D63AD"/>
    <w:p w14:paraId="1971FED2" w14:textId="77777777" w:rsidR="00123319" w:rsidRDefault="00123319"/>
    <w:p w14:paraId="45497F8D" w14:textId="77777777" w:rsidR="00123319" w:rsidRPr="00F55099" w:rsidRDefault="00123319" w:rsidP="00123319">
      <w:pPr>
        <w:rPr>
          <w:rFonts w:ascii="Times New Roman" w:hAnsi="Times New Roman"/>
          <w:sz w:val="36"/>
          <w:szCs w:val="36"/>
        </w:rPr>
      </w:pPr>
      <w:r w:rsidRPr="00F771A1">
        <w:rPr>
          <w:rFonts w:ascii="Times New Roman" w:hAnsi="Times New Roman"/>
          <w:sz w:val="36"/>
          <w:szCs w:val="36"/>
        </w:rPr>
        <w:t>PUBLISHING PR</w:t>
      </w:r>
      <w:r w:rsidR="00F55099">
        <w:rPr>
          <w:rFonts w:ascii="Times New Roman" w:hAnsi="Times New Roman"/>
          <w:sz w:val="36"/>
          <w:szCs w:val="36"/>
        </w:rPr>
        <w:t>OPOSALS: GUIDELINES FOR AUTHORS</w:t>
      </w:r>
    </w:p>
    <w:p w14:paraId="2FAF2615" w14:textId="6650BE94" w:rsidR="00123319" w:rsidRPr="00F771A1" w:rsidRDefault="00123319" w:rsidP="00123319">
      <w:pPr>
        <w:rPr>
          <w:rFonts w:ascii="Times New Roman" w:hAnsi="Times New Roman"/>
          <w:sz w:val="28"/>
          <w:szCs w:val="28"/>
        </w:rPr>
      </w:pPr>
      <w:r w:rsidRPr="00F771A1">
        <w:rPr>
          <w:rFonts w:ascii="Times New Roman" w:hAnsi="Times New Roman"/>
          <w:sz w:val="28"/>
          <w:szCs w:val="28"/>
        </w:rPr>
        <w:t>NAME:</w:t>
      </w:r>
      <w:r w:rsidR="00604176">
        <w:rPr>
          <w:rFonts w:ascii="Times New Roman" w:hAnsi="Times New Roman"/>
          <w:sz w:val="28"/>
          <w:szCs w:val="28"/>
        </w:rPr>
        <w:t xml:space="preserve"> </w:t>
      </w:r>
      <w:r w:rsidR="00604176" w:rsidRPr="00604176">
        <w:rPr>
          <w:rFonts w:ascii="Times New Roman" w:hAnsi="Times New Roman"/>
          <w:sz w:val="28"/>
          <w:szCs w:val="28"/>
        </w:rPr>
        <w:t>Gene Callahan</w:t>
      </w:r>
    </w:p>
    <w:p w14:paraId="6D54AFA5" w14:textId="02081894" w:rsidR="00123319" w:rsidRPr="00F771A1" w:rsidRDefault="00123319" w:rsidP="00123319">
      <w:pPr>
        <w:rPr>
          <w:rFonts w:ascii="Times New Roman" w:hAnsi="Times New Roman"/>
          <w:sz w:val="28"/>
          <w:szCs w:val="28"/>
        </w:rPr>
      </w:pPr>
      <w:r w:rsidRPr="00F771A1">
        <w:rPr>
          <w:rFonts w:ascii="Times New Roman" w:hAnsi="Times New Roman"/>
          <w:sz w:val="28"/>
          <w:szCs w:val="28"/>
        </w:rPr>
        <w:t>AFFILIATION:</w:t>
      </w:r>
      <w:r w:rsidR="00604176">
        <w:rPr>
          <w:rFonts w:ascii="Times New Roman" w:hAnsi="Times New Roman"/>
          <w:sz w:val="28"/>
          <w:szCs w:val="28"/>
        </w:rPr>
        <w:t xml:space="preserve"> New York University</w:t>
      </w:r>
    </w:p>
    <w:p w14:paraId="64E339BC" w14:textId="77777777" w:rsidR="00123319" w:rsidRPr="00F771A1" w:rsidRDefault="00123319" w:rsidP="00123319">
      <w:pPr>
        <w:rPr>
          <w:rFonts w:ascii="Times New Roman" w:hAnsi="Times New Roman"/>
          <w:szCs w:val="24"/>
        </w:rPr>
      </w:pPr>
      <w:r w:rsidRPr="00F771A1">
        <w:rPr>
          <w:rFonts w:ascii="Times New Roman" w:hAnsi="Times New Roman"/>
          <w:noProof/>
          <w:sz w:val="20"/>
          <w:lang w:val="en-GB" w:eastAsia="en-GB"/>
        </w:rPr>
        <mc:AlternateContent>
          <mc:Choice Requires="wps">
            <w:drawing>
              <wp:anchor distT="0" distB="0" distL="114300" distR="114300" simplePos="0" relativeHeight="251659264" behindDoc="0" locked="0" layoutInCell="1" allowOverlap="1" wp14:anchorId="1C4506C6" wp14:editId="1F219DAB">
                <wp:simplePos x="0" y="0"/>
                <wp:positionH relativeFrom="column">
                  <wp:posOffset>-228600</wp:posOffset>
                </wp:positionH>
                <wp:positionV relativeFrom="paragraph">
                  <wp:posOffset>156210</wp:posOffset>
                </wp:positionV>
                <wp:extent cx="6743700" cy="2514600"/>
                <wp:effectExtent l="0" t="0" r="38100" b="25400"/>
                <wp:wrapNone/>
                <wp:docPr id="3" name="Rectangle 3"/>
                <wp:cNvGraphicFramePr/>
                <a:graphic xmlns:a="http://schemas.openxmlformats.org/drawingml/2006/main">
                  <a:graphicData uri="http://schemas.microsoft.com/office/word/2010/wordprocessingShape">
                    <wps:wsp>
                      <wps:cNvSpPr/>
                      <wps:spPr>
                        <a:xfrm>
                          <a:off x="0" y="0"/>
                          <a:ext cx="6743700" cy="2514600"/>
                        </a:xfrm>
                        <a:prstGeom prst="rect">
                          <a:avLst/>
                        </a:prstGeom>
                        <a:noFill/>
                        <a:ln>
                          <a:solidFill>
                            <a:schemeClr val="tx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A970BC" id="Rectangle 3" o:spid="_x0000_s1026" style="position:absolute;margin-left:-18pt;margin-top:12.3pt;width:531pt;height:19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" filled="f" strokecolor="black [3213]"/>
            </w:pict>
          </mc:Fallback>
        </mc:AlternateContent>
      </w:r>
    </w:p>
    <w:p w14:paraId="7C2AD79B" w14:textId="77777777" w:rsidR="00123319" w:rsidRPr="00123319" w:rsidRDefault="00123319" w:rsidP="00123319">
      <w:pPr>
        <w:rPr>
          <w:rFonts w:ascii="Times New Roman" w:hAnsi="Times New Roman" w:cs="Times New Roman"/>
          <w:sz w:val="20"/>
          <w:szCs w:val="20"/>
        </w:rPr>
      </w:pPr>
      <w:r w:rsidRPr="00123319">
        <w:rPr>
          <w:rFonts w:ascii="Times New Roman" w:hAnsi="Times New Roman" w:cs="Times New Roman"/>
          <w:sz w:val="20"/>
          <w:szCs w:val="20"/>
        </w:rPr>
        <w:t>This form is intended to give us a clear idea of your project in a succinct manner. Please complete it as fully as possible, or feel free to use it to structure your own proposal.</w:t>
      </w:r>
    </w:p>
    <w:p w14:paraId="129E4E3F" w14:textId="77777777" w:rsidR="00123319" w:rsidRPr="00123319" w:rsidRDefault="00123319" w:rsidP="00123319">
      <w:pPr>
        <w:rPr>
          <w:rFonts w:ascii="Times New Roman" w:hAnsi="Times New Roman" w:cs="Times New Roman"/>
          <w:sz w:val="20"/>
          <w:szCs w:val="20"/>
        </w:rPr>
      </w:pPr>
      <w:r w:rsidRPr="00123319">
        <w:rPr>
          <w:rFonts w:ascii="Times New Roman" w:hAnsi="Times New Roman" w:cs="Times New Roman"/>
          <w:sz w:val="20"/>
          <w:szCs w:val="20"/>
        </w:rPr>
        <w:t xml:space="preserve">On submission, your proposal will be read by the appropriate editor at Palgrave who will, if necessary, discuss it with colleagues and/or send it for review by one or more external advisers chosen by us for their specialist and/or market expertise. Further details of relevant editorial contacts can be found at </w:t>
      </w:r>
      <w:hyperlink r:id="rId7" w:history="1">
        <w:r w:rsidRPr="00123319">
          <w:rPr>
            <w:rStyle w:val="Hyperlink"/>
            <w:rFonts w:ascii="Times New Roman" w:hAnsi="Times New Roman" w:cs="Times New Roman"/>
            <w:sz w:val="20"/>
            <w:szCs w:val="20"/>
          </w:rPr>
          <w:t>www.palgrave.com/contactus/contacts/editorial.asp</w:t>
        </w:r>
      </w:hyperlink>
    </w:p>
    <w:p w14:paraId="5E2C80F4" w14:textId="77777777" w:rsidR="00123319" w:rsidRPr="00123319" w:rsidRDefault="00123319" w:rsidP="00123319">
      <w:pPr>
        <w:rPr>
          <w:rFonts w:ascii="Times New Roman" w:hAnsi="Times New Roman" w:cs="Times New Roman"/>
          <w:sz w:val="20"/>
          <w:szCs w:val="20"/>
        </w:rPr>
      </w:pPr>
      <w:r w:rsidRPr="00123319">
        <w:rPr>
          <w:rFonts w:ascii="Times New Roman" w:hAnsi="Times New Roman" w:cs="Times New Roman"/>
          <w:sz w:val="20"/>
          <w:szCs w:val="20"/>
        </w:rPr>
        <w:t>We are committed to making publishing decisions as swiftly and efficiently as possible. However, obtaining reviews does take time and if there are any circumstances we should bear in mind from the point of view of timing, please do let us know.</w:t>
      </w:r>
    </w:p>
    <w:p w14:paraId="6C5C0813" w14:textId="1713496F" w:rsidR="00123319" w:rsidRPr="00123319" w:rsidRDefault="00123319" w:rsidP="00123319">
      <w:pPr>
        <w:rPr>
          <w:rFonts w:ascii="Times New Roman" w:hAnsi="Times New Roman" w:cs="Times New Roman"/>
          <w:sz w:val="20"/>
          <w:szCs w:val="20"/>
        </w:rPr>
      </w:pPr>
      <w:r w:rsidRPr="00123319">
        <w:rPr>
          <w:rFonts w:ascii="Times New Roman" w:hAnsi="Times New Roman" w:cs="Times New Roman"/>
          <w:sz w:val="20"/>
          <w:szCs w:val="20"/>
        </w:rPr>
        <w:t>We ask for sole consideration of the project whilst it is under review – or notification from you should you already have submitted this proposal to another publisher</w:t>
      </w:r>
    </w:p>
    <w:p w14:paraId="21AEAF46" w14:textId="77777777" w:rsidR="00123319" w:rsidRPr="00B4695C" w:rsidRDefault="00123319" w:rsidP="00123319">
      <w:pPr>
        <w:rPr>
          <w:rFonts w:ascii="Times New Roman" w:hAnsi="Times New Roman" w:cs="Times New Roman"/>
        </w:rPr>
      </w:pPr>
    </w:p>
    <w:p w14:paraId="4586D956" w14:textId="77777777" w:rsidR="00123319" w:rsidRPr="00F55099" w:rsidRDefault="00123319" w:rsidP="00123319">
      <w:pPr>
        <w:rPr>
          <w:rFonts w:ascii="Times New Roman" w:hAnsi="Times New Roman" w:cs="Times New Roman"/>
          <w:b/>
          <w:sz w:val="24"/>
          <w:szCs w:val="24"/>
        </w:rPr>
      </w:pPr>
      <w:r w:rsidRPr="00F55099">
        <w:rPr>
          <w:rFonts w:ascii="Times New Roman" w:hAnsi="Times New Roman" w:cs="Times New Roman"/>
          <w:b/>
          <w:sz w:val="24"/>
          <w:szCs w:val="24"/>
        </w:rPr>
        <w:t>THE PROJECT</w:t>
      </w:r>
    </w:p>
    <w:p w14:paraId="614C87F7" w14:textId="77777777" w:rsidR="00123319" w:rsidRPr="00F55099" w:rsidRDefault="00123319" w:rsidP="00EB07FF">
      <w:pPr>
        <w:pStyle w:val="ListParagraph"/>
        <w:numPr>
          <w:ilvl w:val="0"/>
          <w:numId w:val="1"/>
        </w:numPr>
        <w:tabs>
          <w:tab w:val="clear" w:pos="720"/>
        </w:tabs>
        <w:ind w:left="0" w:firstLine="0"/>
        <w:rPr>
          <w:rFonts w:ascii="Times New Roman" w:hAnsi="Times New Roman"/>
          <w:b/>
          <w:szCs w:val="24"/>
        </w:rPr>
      </w:pPr>
      <w:r w:rsidRPr="00F55099">
        <w:rPr>
          <w:rFonts w:ascii="Times New Roman" w:hAnsi="Times New Roman"/>
          <w:b/>
          <w:szCs w:val="24"/>
        </w:rPr>
        <w:t xml:space="preserve">Proposed </w:t>
      </w:r>
      <w:r w:rsidR="00EB07FF" w:rsidRPr="00F55099">
        <w:rPr>
          <w:rFonts w:ascii="Times New Roman" w:hAnsi="Times New Roman"/>
          <w:b/>
          <w:szCs w:val="24"/>
        </w:rPr>
        <w:t>Ti</w:t>
      </w:r>
      <w:r w:rsidRPr="00F55099">
        <w:rPr>
          <w:rFonts w:ascii="Times New Roman" w:hAnsi="Times New Roman"/>
          <w:b/>
          <w:szCs w:val="24"/>
        </w:rPr>
        <w:t xml:space="preserve">tle and </w:t>
      </w:r>
      <w:r w:rsidR="00EB07FF" w:rsidRPr="00F55099">
        <w:rPr>
          <w:rFonts w:ascii="Times New Roman" w:hAnsi="Times New Roman"/>
          <w:b/>
          <w:szCs w:val="24"/>
        </w:rPr>
        <w:t>S</w:t>
      </w:r>
      <w:r w:rsidRPr="00F55099">
        <w:rPr>
          <w:rFonts w:ascii="Times New Roman" w:hAnsi="Times New Roman"/>
          <w:b/>
          <w:szCs w:val="24"/>
        </w:rPr>
        <w:t>ubtitle</w:t>
      </w:r>
      <w:r w:rsidR="00EB07FF" w:rsidRPr="00F55099">
        <w:rPr>
          <w:rFonts w:ascii="Times New Roman" w:hAnsi="Times New Roman"/>
          <w:b/>
          <w:szCs w:val="24"/>
        </w:rPr>
        <w:t xml:space="preserve">: </w:t>
      </w:r>
      <w:r w:rsidR="00032BE9" w:rsidRPr="00F55099">
        <w:rPr>
          <w:rFonts w:ascii="Times New Roman" w:hAnsi="Times New Roman"/>
          <w:b/>
          <w:szCs w:val="24"/>
        </w:rPr>
        <w:t xml:space="preserve"> </w:t>
      </w:r>
    </w:p>
    <w:p w14:paraId="5008F2C2" w14:textId="77777777" w:rsidR="00EB07FF" w:rsidRPr="00F55099" w:rsidRDefault="00EB07FF" w:rsidP="00EB07FF">
      <w:pPr>
        <w:pStyle w:val="ListParagraph"/>
        <w:ind w:left="0"/>
        <w:rPr>
          <w:rFonts w:ascii="Times New Roman" w:hAnsi="Times New Roman"/>
          <w:b/>
          <w:szCs w:val="24"/>
        </w:rPr>
      </w:pPr>
    </w:p>
    <w:p w14:paraId="0255E920" w14:textId="54F1CEA0" w:rsidR="00EB07FF" w:rsidRPr="00F55099" w:rsidRDefault="00363683" w:rsidP="00EB07FF">
      <w:pPr>
        <w:pStyle w:val="ListParagraph"/>
        <w:ind w:left="0"/>
        <w:rPr>
          <w:rFonts w:ascii="Times New Roman" w:hAnsi="Times New Roman"/>
          <w:b/>
          <w:szCs w:val="24"/>
        </w:rPr>
      </w:pPr>
      <w:r>
        <w:rPr>
          <w:rFonts w:ascii="Times New Roman" w:hAnsi="Times New Roman"/>
          <w:b/>
          <w:szCs w:val="24"/>
        </w:rPr>
        <w:t xml:space="preserve">To Be Perpetually </w:t>
      </w:r>
      <w:proofErr w:type="spellStart"/>
      <w:r w:rsidRPr="00054D7E">
        <w:rPr>
          <w:rFonts w:ascii="Times New Roman" w:hAnsi="Times New Roman"/>
          <w:b/>
          <w:i/>
          <w:iCs/>
          <w:szCs w:val="24"/>
        </w:rPr>
        <w:t>En</w:t>
      </w:r>
      <w:proofErr w:type="spellEnd"/>
      <w:r w:rsidRPr="00054D7E">
        <w:rPr>
          <w:rFonts w:ascii="Times New Roman" w:hAnsi="Times New Roman"/>
          <w:b/>
          <w:i/>
          <w:iCs/>
          <w:szCs w:val="24"/>
        </w:rPr>
        <w:t xml:space="preserve"> Voyage</w:t>
      </w:r>
      <w:r>
        <w:rPr>
          <w:rFonts w:ascii="Times New Roman" w:hAnsi="Times New Roman"/>
          <w:b/>
          <w:szCs w:val="24"/>
        </w:rPr>
        <w:t xml:space="preserve">: Oakeshott and </w:t>
      </w:r>
      <w:proofErr w:type="spellStart"/>
      <w:r>
        <w:rPr>
          <w:rFonts w:ascii="Times New Roman" w:hAnsi="Times New Roman"/>
          <w:b/>
          <w:szCs w:val="24"/>
        </w:rPr>
        <w:t>Voegelin</w:t>
      </w:r>
      <w:proofErr w:type="spellEnd"/>
      <w:r>
        <w:rPr>
          <w:rFonts w:ascii="Times New Roman" w:hAnsi="Times New Roman"/>
          <w:b/>
          <w:szCs w:val="24"/>
        </w:rPr>
        <w:t xml:space="preserve"> on the Nature of Philosophy</w:t>
      </w:r>
    </w:p>
    <w:p w14:paraId="34DD32A3" w14:textId="77777777" w:rsidR="00EB07FF" w:rsidRPr="00F55099" w:rsidRDefault="00EB07FF" w:rsidP="00EB07FF">
      <w:pPr>
        <w:pStyle w:val="ListParagraph"/>
        <w:ind w:left="0"/>
        <w:rPr>
          <w:rFonts w:ascii="Times New Roman" w:hAnsi="Times New Roman"/>
          <w:b/>
          <w:szCs w:val="24"/>
        </w:rPr>
      </w:pPr>
    </w:p>
    <w:p w14:paraId="24EC7208" w14:textId="77777777" w:rsidR="00123319" w:rsidRPr="00F55099" w:rsidRDefault="00EB07FF" w:rsidP="00EB07FF">
      <w:pPr>
        <w:numPr>
          <w:ilvl w:val="0"/>
          <w:numId w:val="1"/>
        </w:numPr>
        <w:tabs>
          <w:tab w:val="clear" w:pos="720"/>
        </w:tabs>
        <w:spacing w:after="0" w:line="240" w:lineRule="auto"/>
        <w:ind w:left="0" w:firstLine="0"/>
        <w:rPr>
          <w:rFonts w:ascii="Times New Roman" w:hAnsi="Times New Roman" w:cs="Times New Roman"/>
          <w:b/>
          <w:sz w:val="24"/>
          <w:szCs w:val="24"/>
        </w:rPr>
      </w:pPr>
      <w:r w:rsidRPr="00F55099">
        <w:rPr>
          <w:rFonts w:ascii="Times New Roman" w:hAnsi="Times New Roman" w:cs="Times New Roman"/>
          <w:b/>
          <w:sz w:val="24"/>
          <w:szCs w:val="24"/>
        </w:rPr>
        <w:t>Brief D</w:t>
      </w:r>
      <w:r w:rsidR="00123319" w:rsidRPr="00F55099">
        <w:rPr>
          <w:rFonts w:ascii="Times New Roman" w:hAnsi="Times New Roman" w:cs="Times New Roman"/>
          <w:b/>
          <w:sz w:val="24"/>
          <w:szCs w:val="24"/>
        </w:rPr>
        <w:t xml:space="preserve">escription </w:t>
      </w:r>
    </w:p>
    <w:p w14:paraId="1DDF6D15" w14:textId="77777777" w:rsidR="00032BE9" w:rsidRPr="00F55099" w:rsidRDefault="00032BE9" w:rsidP="00EB07FF">
      <w:pPr>
        <w:spacing w:after="0" w:line="240" w:lineRule="auto"/>
        <w:rPr>
          <w:rFonts w:ascii="Times New Roman" w:hAnsi="Times New Roman" w:cs="Times New Roman"/>
          <w:b/>
          <w:sz w:val="24"/>
          <w:szCs w:val="24"/>
        </w:rPr>
      </w:pPr>
    </w:p>
    <w:p w14:paraId="349EA460" w14:textId="520B01FB" w:rsidR="00363683" w:rsidRPr="00FD074A" w:rsidRDefault="00363683" w:rsidP="00FD074A">
      <w:pPr>
        <w:rPr>
          <w:rFonts w:ascii="Times New Roman" w:hAnsi="Times New Roman" w:cs="Times New Roman"/>
          <w:sz w:val="24"/>
          <w:szCs w:val="24"/>
        </w:rPr>
      </w:pPr>
      <w:r w:rsidRPr="00FD074A">
        <w:rPr>
          <w:rFonts w:ascii="Times New Roman" w:hAnsi="Times New Roman" w:cs="Times New Roman"/>
          <w:sz w:val="24"/>
          <w:szCs w:val="24"/>
        </w:rPr>
        <w:t>Is philosophy the name of a family of things, like "mammals", so that just as there are cats and dogs and whales and rodents, there are also idealist philosophies and materialist philosophies and existentialist philosophies? It seems quite doubtful that the founders of philosophy would have thought so. For philosophers such as Plato and Aristotle, philosophy was characterized by</w:t>
      </w:r>
      <w:r w:rsidRPr="00FD074A">
        <w:rPr>
          <w:rStyle w:val="apple-converted-space"/>
          <w:rFonts w:ascii="Times New Roman" w:hAnsi="Times New Roman" w:cs="Times New Roman"/>
          <w:color w:val="1F2328"/>
          <w:sz w:val="24"/>
          <w:szCs w:val="24"/>
        </w:rPr>
        <w:t> </w:t>
      </w:r>
      <w:proofErr w:type="spellStart"/>
      <w:r w:rsidRPr="00FD074A">
        <w:rPr>
          <w:rStyle w:val="Emphasis"/>
          <w:rFonts w:ascii="Times New Roman" w:hAnsi="Times New Roman" w:cs="Times New Roman"/>
          <w:color w:val="1F2328"/>
          <w:sz w:val="24"/>
          <w:szCs w:val="24"/>
        </w:rPr>
        <w:t>zetesis</w:t>
      </w:r>
      <w:proofErr w:type="spellEnd"/>
      <w:r w:rsidRPr="00FD074A">
        <w:rPr>
          <w:rFonts w:ascii="Times New Roman" w:hAnsi="Times New Roman" w:cs="Times New Roman"/>
          <w:sz w:val="24"/>
          <w:szCs w:val="24"/>
        </w:rPr>
        <w:t>, by a</w:t>
      </w:r>
      <w:r w:rsidRPr="00FD074A">
        <w:rPr>
          <w:rStyle w:val="apple-converted-space"/>
          <w:rFonts w:ascii="Times New Roman" w:hAnsi="Times New Roman" w:cs="Times New Roman"/>
          <w:color w:val="1F2328"/>
          <w:sz w:val="24"/>
          <w:szCs w:val="24"/>
        </w:rPr>
        <w:t> </w:t>
      </w:r>
      <w:r w:rsidRPr="00FD074A">
        <w:rPr>
          <w:rStyle w:val="Emphasis"/>
          <w:rFonts w:ascii="Times New Roman" w:hAnsi="Times New Roman" w:cs="Times New Roman"/>
          <w:color w:val="1F2328"/>
          <w:sz w:val="24"/>
          <w:szCs w:val="24"/>
        </w:rPr>
        <w:t>search</w:t>
      </w:r>
      <w:r w:rsidRPr="00FD074A">
        <w:rPr>
          <w:rStyle w:val="apple-converted-space"/>
          <w:rFonts w:ascii="Times New Roman" w:hAnsi="Times New Roman" w:cs="Times New Roman"/>
          <w:color w:val="1F2328"/>
          <w:sz w:val="24"/>
          <w:szCs w:val="24"/>
        </w:rPr>
        <w:t> </w:t>
      </w:r>
      <w:r w:rsidRPr="00FD074A">
        <w:rPr>
          <w:rFonts w:ascii="Times New Roman" w:hAnsi="Times New Roman" w:cs="Times New Roman"/>
          <w:sz w:val="24"/>
          <w:szCs w:val="24"/>
        </w:rPr>
        <w:t>for wisdom, and not by the supposed possession of wisdom captured in a "system," such as "phenomenology" or "transcendental idealism" or "materialist reductionism."</w:t>
      </w:r>
    </w:p>
    <w:p w14:paraId="4514BFDB" w14:textId="77777777" w:rsidR="00363683" w:rsidRPr="00FD074A" w:rsidRDefault="00363683" w:rsidP="00FD074A">
      <w:pPr>
        <w:rPr>
          <w:rFonts w:ascii="Times New Roman" w:hAnsi="Times New Roman" w:cs="Times New Roman"/>
          <w:sz w:val="24"/>
          <w:szCs w:val="24"/>
        </w:rPr>
      </w:pPr>
      <w:r w:rsidRPr="00FD074A">
        <w:rPr>
          <w:rFonts w:ascii="Times New Roman" w:hAnsi="Times New Roman" w:cs="Times New Roman"/>
          <w:sz w:val="24"/>
          <w:szCs w:val="24"/>
        </w:rPr>
        <w:t xml:space="preserve">This paper focuses on two twentieth-century thinkers who understood philosophy much as did its Greek founders: Michael Oakeshott and Eric </w:t>
      </w:r>
      <w:proofErr w:type="spellStart"/>
      <w:r w:rsidRPr="00FD074A">
        <w:rPr>
          <w:rFonts w:ascii="Times New Roman" w:hAnsi="Times New Roman" w:cs="Times New Roman"/>
          <w:sz w:val="24"/>
          <w:szCs w:val="24"/>
        </w:rPr>
        <w:t>Voegelin</w:t>
      </w:r>
      <w:proofErr w:type="spellEnd"/>
      <w:r w:rsidRPr="00FD074A">
        <w:rPr>
          <w:rFonts w:ascii="Times New Roman" w:hAnsi="Times New Roman" w:cs="Times New Roman"/>
          <w:sz w:val="24"/>
          <w:szCs w:val="24"/>
        </w:rPr>
        <w:t xml:space="preserve">. Although not often thought of primarily </w:t>
      </w:r>
      <w:r w:rsidRPr="00FD074A">
        <w:rPr>
          <w:rFonts w:ascii="Times New Roman" w:hAnsi="Times New Roman" w:cs="Times New Roman"/>
          <w:sz w:val="24"/>
          <w:szCs w:val="24"/>
        </w:rPr>
        <w:lastRenderedPageBreak/>
        <w:t>as philosophers, but more so as political theorists, each of them regarded himself as a primarily a philosopher. And I will argue that they largely agree on the nature of philosophy.</w:t>
      </w:r>
    </w:p>
    <w:p w14:paraId="59BB70E6" w14:textId="0B57D227" w:rsidR="00EB07FF" w:rsidRPr="00FD074A" w:rsidRDefault="00363683" w:rsidP="00FD074A">
      <w:pPr>
        <w:rPr>
          <w:rFonts w:ascii="Times New Roman" w:hAnsi="Times New Roman" w:cs="Times New Roman"/>
          <w:sz w:val="24"/>
          <w:szCs w:val="24"/>
        </w:rPr>
      </w:pPr>
      <w:r w:rsidRPr="00FD074A">
        <w:rPr>
          <w:rFonts w:ascii="Times New Roman" w:hAnsi="Times New Roman" w:cs="Times New Roman"/>
          <w:sz w:val="24"/>
          <w:szCs w:val="24"/>
        </w:rPr>
        <w:t xml:space="preserve">Nevertheless, that basic agreement is followed by a great divergence: for </w:t>
      </w:r>
      <w:proofErr w:type="spellStart"/>
      <w:r w:rsidRPr="00FD074A">
        <w:rPr>
          <w:rFonts w:ascii="Times New Roman" w:hAnsi="Times New Roman" w:cs="Times New Roman"/>
          <w:sz w:val="24"/>
          <w:szCs w:val="24"/>
        </w:rPr>
        <w:t>Voegelin</w:t>
      </w:r>
      <w:proofErr w:type="spellEnd"/>
      <w:r w:rsidRPr="00FD074A">
        <w:rPr>
          <w:rFonts w:ascii="Times New Roman" w:hAnsi="Times New Roman" w:cs="Times New Roman"/>
          <w:sz w:val="24"/>
          <w:szCs w:val="24"/>
        </w:rPr>
        <w:t>, philosophy has vital practical value: following Plato, it is a discipline for creating right order in the soul, which is the foundation of political order. To the contrary, Oakeshott sees philosophy as essentially worthless for guiding practical affairs. This book will also ask from whence arises this parting of the ways and demonstrate that it has significance for the history of liberalism.</w:t>
      </w:r>
    </w:p>
    <w:p w14:paraId="06E6FCFA" w14:textId="77777777" w:rsidR="00EB07FF" w:rsidRPr="00F55099" w:rsidRDefault="00EB07FF" w:rsidP="00767881">
      <w:pPr>
        <w:rPr>
          <w:rFonts w:ascii="Times New Roman" w:hAnsi="Times New Roman" w:cs="Times New Roman"/>
          <w:sz w:val="24"/>
          <w:szCs w:val="24"/>
        </w:rPr>
      </w:pPr>
    </w:p>
    <w:p w14:paraId="6683B8FE" w14:textId="77777777" w:rsidR="00B4695C" w:rsidRPr="00F55099" w:rsidRDefault="00B4695C" w:rsidP="00B4695C">
      <w:pPr>
        <w:numPr>
          <w:ilvl w:val="0"/>
          <w:numId w:val="1"/>
        </w:numPr>
        <w:spacing w:after="0" w:line="240" w:lineRule="auto"/>
        <w:ind w:hanging="720"/>
        <w:rPr>
          <w:rFonts w:ascii="Times New Roman" w:hAnsi="Times New Roman" w:cs="Times New Roman"/>
          <w:b/>
          <w:sz w:val="24"/>
          <w:szCs w:val="24"/>
        </w:rPr>
      </w:pPr>
      <w:r w:rsidRPr="00F55099">
        <w:rPr>
          <w:rFonts w:ascii="Times New Roman" w:hAnsi="Times New Roman" w:cs="Times New Roman"/>
          <w:b/>
          <w:sz w:val="24"/>
          <w:szCs w:val="24"/>
        </w:rPr>
        <w:t>Proposed Content</w:t>
      </w:r>
    </w:p>
    <w:p w14:paraId="665CCEA0" w14:textId="77777777" w:rsidR="00B4695C" w:rsidRPr="00F55099" w:rsidRDefault="00B4695C" w:rsidP="00B4695C">
      <w:pPr>
        <w:spacing w:after="0" w:line="240" w:lineRule="auto"/>
        <w:ind w:left="720"/>
        <w:rPr>
          <w:rFonts w:ascii="Times New Roman" w:hAnsi="Times New Roman" w:cs="Times New Roman"/>
          <w:b/>
          <w:sz w:val="24"/>
          <w:szCs w:val="24"/>
        </w:rPr>
      </w:pPr>
    </w:p>
    <w:p w14:paraId="4E530007" w14:textId="15A261D7" w:rsidR="00B4695C" w:rsidRDefault="00363683" w:rsidP="00B4695C">
      <w:pPr>
        <w:spacing w:after="0" w:line="240" w:lineRule="auto"/>
        <w:rPr>
          <w:rFonts w:ascii="Times New Roman" w:hAnsi="Times New Roman" w:cs="Times New Roman"/>
          <w:sz w:val="24"/>
          <w:szCs w:val="24"/>
        </w:rPr>
      </w:pPr>
      <w:r>
        <w:rPr>
          <w:rFonts w:ascii="Times New Roman" w:hAnsi="Times New Roman" w:cs="Times New Roman"/>
          <w:sz w:val="24"/>
          <w:szCs w:val="24"/>
        </w:rPr>
        <w:t>Chapters:</w:t>
      </w:r>
    </w:p>
    <w:p w14:paraId="4B5CE6CE" w14:textId="77777777" w:rsidR="00363683" w:rsidRDefault="00363683" w:rsidP="00B4695C">
      <w:pPr>
        <w:spacing w:after="0" w:line="240" w:lineRule="auto"/>
        <w:rPr>
          <w:rFonts w:ascii="Times New Roman" w:hAnsi="Times New Roman" w:cs="Times New Roman"/>
          <w:sz w:val="24"/>
          <w:szCs w:val="24"/>
        </w:rPr>
      </w:pPr>
    </w:p>
    <w:p w14:paraId="6130DA54" w14:textId="77777777" w:rsidR="00363683" w:rsidRPr="00363683" w:rsidRDefault="00363683" w:rsidP="00363683">
      <w:pPr>
        <w:spacing w:after="0" w:line="240" w:lineRule="auto"/>
        <w:rPr>
          <w:rFonts w:ascii="Times New Roman" w:hAnsi="Times New Roman" w:cs="Times New Roman"/>
          <w:b/>
          <w:bCs/>
          <w:sz w:val="24"/>
          <w:szCs w:val="24"/>
        </w:rPr>
      </w:pPr>
      <w:r w:rsidRPr="00363683">
        <w:rPr>
          <w:rFonts w:ascii="Times New Roman" w:hAnsi="Times New Roman" w:cs="Times New Roman"/>
          <w:b/>
          <w:bCs/>
          <w:sz w:val="24"/>
          <w:szCs w:val="24"/>
        </w:rPr>
        <w:t>Introduction</w:t>
      </w:r>
    </w:p>
    <w:p w14:paraId="2A34C353" w14:textId="77777777" w:rsidR="00363683" w:rsidRPr="00363683" w:rsidRDefault="00363683" w:rsidP="00363683">
      <w:pPr>
        <w:spacing w:after="0" w:line="240" w:lineRule="auto"/>
        <w:rPr>
          <w:rFonts w:ascii="Times New Roman" w:hAnsi="Times New Roman" w:cs="Times New Roman"/>
          <w:b/>
          <w:bCs/>
          <w:sz w:val="24"/>
          <w:szCs w:val="24"/>
        </w:rPr>
      </w:pPr>
      <w:r w:rsidRPr="00363683">
        <w:rPr>
          <w:rFonts w:ascii="Times New Roman" w:hAnsi="Times New Roman" w:cs="Times New Roman"/>
          <w:b/>
          <w:bCs/>
          <w:sz w:val="24"/>
          <w:szCs w:val="24"/>
        </w:rPr>
        <w:t xml:space="preserve">Oakeshott and </w:t>
      </w:r>
      <w:proofErr w:type="spellStart"/>
      <w:r w:rsidRPr="00363683">
        <w:rPr>
          <w:rFonts w:ascii="Times New Roman" w:hAnsi="Times New Roman" w:cs="Times New Roman"/>
          <w:b/>
          <w:bCs/>
          <w:sz w:val="24"/>
          <w:szCs w:val="24"/>
        </w:rPr>
        <w:t>Voegelin</w:t>
      </w:r>
      <w:proofErr w:type="spellEnd"/>
      <w:r w:rsidRPr="00363683">
        <w:rPr>
          <w:rFonts w:ascii="Times New Roman" w:hAnsi="Times New Roman" w:cs="Times New Roman"/>
          <w:b/>
          <w:bCs/>
          <w:sz w:val="24"/>
          <w:szCs w:val="24"/>
        </w:rPr>
        <w:t>: Parallel Lives</w:t>
      </w:r>
    </w:p>
    <w:p w14:paraId="453615D4" w14:textId="77777777" w:rsidR="00363683" w:rsidRPr="00363683" w:rsidRDefault="00363683" w:rsidP="00363683">
      <w:pPr>
        <w:spacing w:after="0" w:line="240" w:lineRule="auto"/>
        <w:rPr>
          <w:rFonts w:ascii="Times New Roman" w:hAnsi="Times New Roman" w:cs="Times New Roman"/>
          <w:b/>
          <w:bCs/>
          <w:sz w:val="24"/>
          <w:szCs w:val="24"/>
        </w:rPr>
      </w:pPr>
      <w:r w:rsidRPr="00363683">
        <w:rPr>
          <w:rFonts w:ascii="Times New Roman" w:hAnsi="Times New Roman" w:cs="Times New Roman"/>
          <w:b/>
          <w:bCs/>
          <w:sz w:val="24"/>
          <w:szCs w:val="24"/>
        </w:rPr>
        <w:t>Oakeshott on Philosophy</w:t>
      </w:r>
    </w:p>
    <w:p w14:paraId="46F03537" w14:textId="77777777" w:rsidR="00363683" w:rsidRPr="00363683" w:rsidRDefault="00363683" w:rsidP="00363683">
      <w:pPr>
        <w:spacing w:after="0" w:line="240" w:lineRule="auto"/>
        <w:rPr>
          <w:rFonts w:ascii="Times New Roman" w:hAnsi="Times New Roman" w:cs="Times New Roman"/>
          <w:b/>
          <w:bCs/>
          <w:sz w:val="24"/>
          <w:szCs w:val="24"/>
        </w:rPr>
      </w:pPr>
      <w:proofErr w:type="spellStart"/>
      <w:r w:rsidRPr="00363683">
        <w:rPr>
          <w:rFonts w:ascii="Times New Roman" w:hAnsi="Times New Roman" w:cs="Times New Roman"/>
          <w:b/>
          <w:bCs/>
          <w:sz w:val="24"/>
          <w:szCs w:val="24"/>
        </w:rPr>
        <w:t>Voegelin</w:t>
      </w:r>
      <w:proofErr w:type="spellEnd"/>
      <w:r w:rsidRPr="00363683">
        <w:rPr>
          <w:rFonts w:ascii="Times New Roman" w:hAnsi="Times New Roman" w:cs="Times New Roman"/>
          <w:b/>
          <w:bCs/>
          <w:sz w:val="24"/>
          <w:szCs w:val="24"/>
        </w:rPr>
        <w:t xml:space="preserve"> on Philosophy</w:t>
      </w:r>
    </w:p>
    <w:p w14:paraId="08365899" w14:textId="77777777" w:rsidR="00363683" w:rsidRPr="00363683" w:rsidRDefault="00363683" w:rsidP="00363683">
      <w:pPr>
        <w:spacing w:after="0" w:line="240" w:lineRule="auto"/>
        <w:rPr>
          <w:rFonts w:ascii="Times New Roman" w:hAnsi="Times New Roman" w:cs="Times New Roman"/>
          <w:b/>
          <w:bCs/>
          <w:sz w:val="24"/>
          <w:szCs w:val="24"/>
        </w:rPr>
      </w:pPr>
      <w:r w:rsidRPr="00363683">
        <w:rPr>
          <w:rFonts w:ascii="Times New Roman" w:hAnsi="Times New Roman" w:cs="Times New Roman"/>
          <w:b/>
          <w:bCs/>
          <w:sz w:val="24"/>
          <w:szCs w:val="24"/>
        </w:rPr>
        <w:t>The Influence of Plato</w:t>
      </w:r>
    </w:p>
    <w:p w14:paraId="27F1A25A" w14:textId="77777777" w:rsidR="00363683" w:rsidRPr="00363683" w:rsidRDefault="00363683" w:rsidP="00363683">
      <w:pPr>
        <w:spacing w:after="0" w:line="240" w:lineRule="auto"/>
        <w:rPr>
          <w:rFonts w:ascii="Times New Roman" w:hAnsi="Times New Roman" w:cs="Times New Roman"/>
          <w:b/>
          <w:bCs/>
          <w:sz w:val="24"/>
          <w:szCs w:val="24"/>
        </w:rPr>
      </w:pPr>
      <w:r w:rsidRPr="00363683">
        <w:rPr>
          <w:rFonts w:ascii="Times New Roman" w:hAnsi="Times New Roman" w:cs="Times New Roman"/>
          <w:b/>
          <w:bCs/>
          <w:sz w:val="24"/>
          <w:szCs w:val="24"/>
        </w:rPr>
        <w:t>Hobbes: The Fork in the Road</w:t>
      </w:r>
    </w:p>
    <w:p w14:paraId="7BEE1615" w14:textId="77777777" w:rsidR="00363683" w:rsidRPr="00363683" w:rsidRDefault="00363683" w:rsidP="00363683">
      <w:pPr>
        <w:spacing w:after="0" w:line="240" w:lineRule="auto"/>
        <w:rPr>
          <w:rFonts w:ascii="Times New Roman" w:hAnsi="Times New Roman" w:cs="Times New Roman"/>
          <w:b/>
          <w:bCs/>
          <w:sz w:val="24"/>
          <w:szCs w:val="24"/>
        </w:rPr>
      </w:pPr>
      <w:r w:rsidRPr="00363683">
        <w:rPr>
          <w:rFonts w:ascii="Times New Roman" w:hAnsi="Times New Roman" w:cs="Times New Roman"/>
          <w:b/>
          <w:bCs/>
          <w:sz w:val="24"/>
          <w:szCs w:val="24"/>
        </w:rPr>
        <w:t xml:space="preserve">The Impact on the Politics of Oakeshott and </w:t>
      </w:r>
      <w:proofErr w:type="spellStart"/>
      <w:r w:rsidRPr="00363683">
        <w:rPr>
          <w:rFonts w:ascii="Times New Roman" w:hAnsi="Times New Roman" w:cs="Times New Roman"/>
          <w:b/>
          <w:bCs/>
          <w:sz w:val="24"/>
          <w:szCs w:val="24"/>
        </w:rPr>
        <w:t>Voegelin</w:t>
      </w:r>
      <w:proofErr w:type="spellEnd"/>
    </w:p>
    <w:p w14:paraId="77D21717" w14:textId="77777777" w:rsidR="00363683" w:rsidRPr="00363683" w:rsidRDefault="00363683" w:rsidP="00363683">
      <w:pPr>
        <w:spacing w:after="0" w:line="240" w:lineRule="auto"/>
        <w:rPr>
          <w:rFonts w:ascii="Times New Roman" w:hAnsi="Times New Roman" w:cs="Times New Roman"/>
          <w:b/>
          <w:bCs/>
          <w:sz w:val="24"/>
          <w:szCs w:val="24"/>
        </w:rPr>
      </w:pPr>
      <w:r w:rsidRPr="00363683">
        <w:rPr>
          <w:rFonts w:ascii="Times New Roman" w:hAnsi="Times New Roman" w:cs="Times New Roman"/>
          <w:b/>
          <w:bCs/>
          <w:sz w:val="24"/>
          <w:szCs w:val="24"/>
        </w:rPr>
        <w:t>For This Is All a Dream We Dreamed One Afternoon Long Ago</w:t>
      </w:r>
    </w:p>
    <w:p w14:paraId="51CCCA1C" w14:textId="77777777" w:rsidR="00363683" w:rsidRPr="00363683" w:rsidRDefault="00363683" w:rsidP="00363683">
      <w:pPr>
        <w:spacing w:after="0" w:line="240" w:lineRule="auto"/>
        <w:rPr>
          <w:rFonts w:ascii="Times New Roman" w:hAnsi="Times New Roman" w:cs="Times New Roman"/>
          <w:b/>
          <w:bCs/>
          <w:sz w:val="24"/>
          <w:szCs w:val="24"/>
        </w:rPr>
      </w:pPr>
      <w:r w:rsidRPr="00363683">
        <w:rPr>
          <w:rFonts w:ascii="Times New Roman" w:hAnsi="Times New Roman" w:cs="Times New Roman"/>
          <w:b/>
          <w:bCs/>
          <w:sz w:val="24"/>
          <w:szCs w:val="24"/>
        </w:rPr>
        <w:t>Conclusion</w:t>
      </w:r>
    </w:p>
    <w:p w14:paraId="6F98C7EC" w14:textId="77777777" w:rsidR="00363683" w:rsidRPr="00363683" w:rsidRDefault="00363683" w:rsidP="00B4695C">
      <w:pPr>
        <w:spacing w:after="0" w:line="240" w:lineRule="auto"/>
        <w:rPr>
          <w:rFonts w:ascii="Times New Roman" w:hAnsi="Times New Roman" w:cs="Times New Roman"/>
          <w:bCs/>
          <w:sz w:val="24"/>
          <w:szCs w:val="24"/>
        </w:rPr>
      </w:pPr>
    </w:p>
    <w:p w14:paraId="65F56552" w14:textId="6DE48B70" w:rsidR="00363683" w:rsidRPr="00363683" w:rsidRDefault="00363683" w:rsidP="00B4695C">
      <w:pPr>
        <w:spacing w:after="0" w:line="240" w:lineRule="auto"/>
        <w:rPr>
          <w:rFonts w:ascii="Times New Roman" w:hAnsi="Times New Roman" w:cs="Times New Roman"/>
          <w:bCs/>
          <w:sz w:val="24"/>
          <w:szCs w:val="24"/>
        </w:rPr>
      </w:pPr>
      <w:r w:rsidRPr="00363683">
        <w:rPr>
          <w:rFonts w:ascii="Times New Roman" w:hAnsi="Times New Roman" w:cs="Times New Roman"/>
          <w:bCs/>
          <w:sz w:val="24"/>
          <w:szCs w:val="24"/>
        </w:rPr>
        <w:t xml:space="preserve">A paper </w:t>
      </w:r>
      <w:r>
        <w:rPr>
          <w:rFonts w:ascii="Times New Roman" w:hAnsi="Times New Roman" w:cs="Times New Roman"/>
          <w:bCs/>
          <w:sz w:val="24"/>
          <w:szCs w:val="24"/>
        </w:rPr>
        <w:t>summarizing the entire book, with roughly the above chapter structure, has been submitted along with this proposal.</w:t>
      </w:r>
    </w:p>
    <w:p w14:paraId="6134F1FF" w14:textId="77777777" w:rsidR="00B4695C" w:rsidRPr="00F55099" w:rsidRDefault="00B4695C" w:rsidP="00032BE9">
      <w:pPr>
        <w:spacing w:after="0" w:line="240" w:lineRule="auto"/>
        <w:ind w:left="720"/>
        <w:rPr>
          <w:rFonts w:ascii="Times New Roman" w:hAnsi="Times New Roman" w:cs="Times New Roman"/>
          <w:b/>
          <w:sz w:val="24"/>
          <w:szCs w:val="24"/>
        </w:rPr>
      </w:pPr>
    </w:p>
    <w:p w14:paraId="47349B3A" w14:textId="77777777" w:rsidR="00032BE9" w:rsidRPr="00F55099" w:rsidRDefault="00123319" w:rsidP="00032BE9">
      <w:pPr>
        <w:numPr>
          <w:ilvl w:val="0"/>
          <w:numId w:val="1"/>
        </w:numPr>
        <w:tabs>
          <w:tab w:val="clear" w:pos="720"/>
        </w:tabs>
        <w:spacing w:after="0" w:line="240" w:lineRule="auto"/>
        <w:ind w:left="0" w:firstLine="0"/>
        <w:rPr>
          <w:rFonts w:ascii="Times New Roman" w:hAnsi="Times New Roman" w:cs="Times New Roman"/>
          <w:b/>
          <w:sz w:val="24"/>
          <w:szCs w:val="24"/>
        </w:rPr>
      </w:pPr>
      <w:r w:rsidRPr="00F55099">
        <w:rPr>
          <w:rFonts w:ascii="Times New Roman" w:hAnsi="Times New Roman" w:cs="Times New Roman"/>
          <w:b/>
          <w:sz w:val="24"/>
          <w:szCs w:val="24"/>
        </w:rPr>
        <w:t>Market</w:t>
      </w:r>
    </w:p>
    <w:p w14:paraId="4833E6DF" w14:textId="77777777" w:rsidR="00032BE9" w:rsidRPr="00F55099" w:rsidRDefault="00032BE9" w:rsidP="007B7F59">
      <w:pPr>
        <w:pStyle w:val="NoSpacing"/>
        <w:ind w:left="360" w:hanging="360"/>
        <w:rPr>
          <w:rFonts w:ascii="Times New Roman" w:hAnsi="Times New Roman" w:cs="Times New Roman"/>
          <w:sz w:val="24"/>
          <w:szCs w:val="24"/>
        </w:rPr>
      </w:pPr>
    </w:p>
    <w:p w14:paraId="15E6A86D" w14:textId="77777777" w:rsidR="00363683" w:rsidRDefault="00363683" w:rsidP="00363683">
      <w:pPr>
        <w:pStyle w:val="NoSpacing"/>
        <w:tabs>
          <w:tab w:val="left" w:pos="360"/>
        </w:tabs>
        <w:ind w:left="360"/>
        <w:rPr>
          <w:rFonts w:ascii="Times New Roman" w:hAnsi="Times New Roman" w:cs="Times New Roman"/>
          <w:sz w:val="24"/>
          <w:szCs w:val="24"/>
        </w:rPr>
      </w:pPr>
    </w:p>
    <w:p w14:paraId="1AB47951" w14:textId="2BCDEB5A" w:rsidR="00363683" w:rsidRPr="00FD074A" w:rsidRDefault="00363683" w:rsidP="00FD074A">
      <w:pPr>
        <w:rPr>
          <w:rFonts w:ascii="Times New Roman" w:hAnsi="Times New Roman" w:cs="Times New Roman"/>
          <w:sz w:val="24"/>
          <w:szCs w:val="24"/>
        </w:rPr>
      </w:pPr>
      <w:r w:rsidRPr="00FD074A">
        <w:rPr>
          <w:rFonts w:ascii="Times New Roman" w:hAnsi="Times New Roman" w:cs="Times New Roman"/>
          <w:sz w:val="24"/>
          <w:szCs w:val="24"/>
        </w:rPr>
        <w:t>The main audience is academics in the fields of political philosophy, political theory, and history of thought.</w:t>
      </w:r>
    </w:p>
    <w:p w14:paraId="39A6D08C" w14:textId="179CBE7A" w:rsidR="00886E64" w:rsidRPr="00FD074A" w:rsidRDefault="00363683" w:rsidP="00FD074A">
      <w:pPr>
        <w:rPr>
          <w:rFonts w:ascii="Times New Roman" w:hAnsi="Times New Roman" w:cs="Times New Roman"/>
          <w:sz w:val="24"/>
          <w:szCs w:val="24"/>
        </w:rPr>
      </w:pPr>
      <w:r w:rsidRPr="00FD074A">
        <w:rPr>
          <w:rFonts w:ascii="Times New Roman" w:hAnsi="Times New Roman" w:cs="Times New Roman"/>
          <w:sz w:val="24"/>
          <w:szCs w:val="24"/>
        </w:rPr>
        <w:t xml:space="preserve">The book should have wide appeal outside of the academic audience, as there is significant interest in the work of both Oakeshott and </w:t>
      </w:r>
      <w:proofErr w:type="spellStart"/>
      <w:r w:rsidRPr="00FD074A">
        <w:rPr>
          <w:rFonts w:ascii="Times New Roman" w:hAnsi="Times New Roman" w:cs="Times New Roman"/>
          <w:sz w:val="24"/>
          <w:szCs w:val="24"/>
        </w:rPr>
        <w:t>Voegelin</w:t>
      </w:r>
      <w:proofErr w:type="spellEnd"/>
      <w:r w:rsidRPr="00FD074A">
        <w:rPr>
          <w:rFonts w:ascii="Times New Roman" w:hAnsi="Times New Roman" w:cs="Times New Roman"/>
          <w:sz w:val="24"/>
          <w:szCs w:val="24"/>
        </w:rPr>
        <w:t xml:space="preserve"> in the broader public.</w:t>
      </w:r>
    </w:p>
    <w:p w14:paraId="202EE9EF" w14:textId="6F65BD8C" w:rsidR="00363683" w:rsidRDefault="009B77CC" w:rsidP="00FD074A">
      <w:pPr>
        <w:rPr>
          <w:rFonts w:ascii="Times New Roman" w:hAnsi="Times New Roman" w:cs="Times New Roman"/>
          <w:sz w:val="24"/>
          <w:szCs w:val="24"/>
        </w:rPr>
      </w:pPr>
      <w:r>
        <w:rPr>
          <w:rFonts w:ascii="Times New Roman" w:hAnsi="Times New Roman" w:cs="Times New Roman"/>
          <w:sz w:val="24"/>
          <w:szCs w:val="24"/>
        </w:rPr>
        <w:t>This work is distinctive because no one has done an in-depth comparison of these two important figures in 20</w:t>
      </w:r>
      <w:r w:rsidRPr="009B77CC">
        <w:rPr>
          <w:rFonts w:ascii="Times New Roman" w:hAnsi="Times New Roman" w:cs="Times New Roman"/>
          <w:sz w:val="24"/>
          <w:szCs w:val="24"/>
          <w:vertAlign w:val="superscript"/>
        </w:rPr>
        <w:t>th</w:t>
      </w:r>
      <w:r>
        <w:rPr>
          <w:rFonts w:ascii="Times New Roman" w:hAnsi="Times New Roman" w:cs="Times New Roman"/>
          <w:sz w:val="24"/>
          <w:szCs w:val="24"/>
        </w:rPr>
        <w:t xml:space="preserve"> century thought. It also discusses nature, philosophy itself, and connects, both of the thinkers to the platonic tradition, and that should be a broader interest all interested in philosophy. Finally, as contemporary political thought is largely focused on the debate between liberalism and post liberalism, this work will clarify the nature of that debate.</w:t>
      </w:r>
    </w:p>
    <w:p w14:paraId="2EC6626E" w14:textId="77777777" w:rsidR="00886E64" w:rsidRDefault="00886E64" w:rsidP="00FD074A">
      <w:pPr>
        <w:rPr>
          <w:rFonts w:ascii="Times New Roman" w:hAnsi="Times New Roman" w:cs="Times New Roman"/>
          <w:sz w:val="24"/>
          <w:szCs w:val="24"/>
        </w:rPr>
      </w:pPr>
    </w:p>
    <w:p w14:paraId="0BBADEB8" w14:textId="77777777" w:rsidR="00923064" w:rsidRPr="00F55099" w:rsidRDefault="00923064" w:rsidP="00123319">
      <w:pPr>
        <w:rPr>
          <w:rFonts w:ascii="Times New Roman" w:hAnsi="Times New Roman" w:cs="Times New Roman"/>
          <w:sz w:val="24"/>
          <w:szCs w:val="24"/>
        </w:rPr>
      </w:pPr>
    </w:p>
    <w:p w14:paraId="1AFEFAA2" w14:textId="77777777" w:rsidR="00032BE9" w:rsidRPr="00F55099" w:rsidRDefault="00F55099" w:rsidP="00032BE9">
      <w:pPr>
        <w:pStyle w:val="ListParagraph"/>
        <w:numPr>
          <w:ilvl w:val="0"/>
          <w:numId w:val="1"/>
        </w:numPr>
        <w:tabs>
          <w:tab w:val="left" w:pos="720"/>
        </w:tabs>
        <w:ind w:left="0" w:firstLine="0"/>
        <w:rPr>
          <w:rFonts w:ascii="Times New Roman" w:hAnsi="Times New Roman"/>
          <w:b/>
          <w:szCs w:val="24"/>
        </w:rPr>
      </w:pPr>
      <w:r w:rsidRPr="00F55099">
        <w:rPr>
          <w:rFonts w:ascii="Times New Roman" w:hAnsi="Times New Roman"/>
          <w:b/>
          <w:szCs w:val="24"/>
        </w:rPr>
        <w:lastRenderedPageBreak/>
        <w:t>Competition</w:t>
      </w:r>
    </w:p>
    <w:p w14:paraId="42E1DEC3" w14:textId="77777777" w:rsidR="00032BE9" w:rsidRPr="00F55099" w:rsidRDefault="00032BE9" w:rsidP="00032BE9">
      <w:pPr>
        <w:pStyle w:val="ListParagraph"/>
        <w:tabs>
          <w:tab w:val="left" w:pos="720"/>
        </w:tabs>
        <w:ind w:left="0"/>
        <w:rPr>
          <w:rFonts w:ascii="Times New Roman" w:hAnsi="Times New Roman"/>
          <w:b/>
          <w:szCs w:val="24"/>
        </w:rPr>
      </w:pPr>
    </w:p>
    <w:p w14:paraId="3345AC95" w14:textId="6B427521" w:rsidR="00627B85" w:rsidRDefault="00627B85" w:rsidP="00627B85">
      <w:pPr>
        <w:rPr>
          <w:rFonts w:ascii="Times New Roman" w:hAnsi="Times New Roman" w:cs="Times New Roman"/>
          <w:sz w:val="24"/>
          <w:szCs w:val="24"/>
        </w:rPr>
      </w:pPr>
      <w:r w:rsidRPr="00627B85">
        <w:rPr>
          <w:rFonts w:ascii="Times New Roman" w:hAnsi="Times New Roman" w:cs="Times New Roman"/>
          <w:i/>
          <w:iCs/>
          <w:sz w:val="24"/>
          <w:szCs w:val="24"/>
        </w:rPr>
        <w:t xml:space="preserve">The Eric </w:t>
      </w:r>
      <w:proofErr w:type="spellStart"/>
      <w:r w:rsidRPr="00627B85">
        <w:rPr>
          <w:rFonts w:ascii="Times New Roman" w:hAnsi="Times New Roman" w:cs="Times New Roman"/>
          <w:i/>
          <w:iCs/>
          <w:sz w:val="24"/>
          <w:szCs w:val="24"/>
        </w:rPr>
        <w:t>Voegelin</w:t>
      </w:r>
      <w:proofErr w:type="spellEnd"/>
      <w:r w:rsidRPr="00627B85">
        <w:rPr>
          <w:rFonts w:ascii="Times New Roman" w:hAnsi="Times New Roman" w:cs="Times New Roman"/>
          <w:i/>
          <w:iCs/>
          <w:sz w:val="24"/>
          <w:szCs w:val="24"/>
        </w:rPr>
        <w:t xml:space="preserve"> Reader: Politics, History, Consciousness</w:t>
      </w:r>
      <w:r>
        <w:rPr>
          <w:rFonts w:ascii="Times New Roman" w:hAnsi="Times New Roman" w:cs="Times New Roman"/>
          <w:sz w:val="24"/>
          <w:szCs w:val="24"/>
        </w:rPr>
        <w:t xml:space="preserve">, </w:t>
      </w:r>
      <w:r w:rsidRPr="00627B85">
        <w:rPr>
          <w:rFonts w:ascii="Times New Roman" w:hAnsi="Times New Roman" w:cs="Times New Roman"/>
          <w:sz w:val="24"/>
          <w:szCs w:val="24"/>
        </w:rPr>
        <w:t>Dr. Charles R. Embry, Glenn Hughes</w:t>
      </w:r>
      <w:r>
        <w:rPr>
          <w:rFonts w:ascii="Times New Roman" w:hAnsi="Times New Roman" w:cs="Times New Roman"/>
          <w:sz w:val="24"/>
          <w:szCs w:val="24"/>
        </w:rPr>
        <w:t xml:space="preserve">, </w:t>
      </w:r>
      <w:r w:rsidRPr="00627B85">
        <w:rPr>
          <w:rFonts w:ascii="Times New Roman" w:hAnsi="Times New Roman" w:cs="Times New Roman"/>
          <w:sz w:val="24"/>
          <w:szCs w:val="24"/>
        </w:rPr>
        <w:t>University of Missouri</w:t>
      </w:r>
      <w:r>
        <w:rPr>
          <w:rFonts w:ascii="Times New Roman" w:hAnsi="Times New Roman" w:cs="Times New Roman"/>
          <w:sz w:val="24"/>
          <w:szCs w:val="24"/>
        </w:rPr>
        <w:t>.</w:t>
      </w:r>
    </w:p>
    <w:p w14:paraId="13BBB71F" w14:textId="6ECFC036" w:rsidR="00A559D4" w:rsidRPr="00A559D4" w:rsidRDefault="00627B85" w:rsidP="00A559D4">
      <w:pPr>
        <w:rPr>
          <w:rFonts w:ascii="Times New Roman" w:hAnsi="Times New Roman" w:cs="Times New Roman"/>
          <w:sz w:val="24"/>
          <w:szCs w:val="24"/>
        </w:rPr>
      </w:pPr>
      <w:r w:rsidRPr="00627B85">
        <w:rPr>
          <w:rFonts w:ascii="Times New Roman" w:hAnsi="Times New Roman" w:cs="Times New Roman"/>
          <w:i/>
          <w:iCs/>
          <w:sz w:val="24"/>
          <w:szCs w:val="24"/>
        </w:rPr>
        <w:t xml:space="preserve">Revolt Against Modernity: Leo Strauss, Eric </w:t>
      </w:r>
      <w:proofErr w:type="spellStart"/>
      <w:r w:rsidRPr="00627B85">
        <w:rPr>
          <w:rFonts w:ascii="Times New Roman" w:hAnsi="Times New Roman" w:cs="Times New Roman"/>
          <w:i/>
          <w:iCs/>
          <w:sz w:val="24"/>
          <w:szCs w:val="24"/>
        </w:rPr>
        <w:t>Voegelin</w:t>
      </w:r>
      <w:proofErr w:type="spellEnd"/>
      <w:r w:rsidRPr="00627B85">
        <w:rPr>
          <w:rFonts w:ascii="Times New Roman" w:hAnsi="Times New Roman" w:cs="Times New Roman"/>
          <w:i/>
          <w:iCs/>
          <w:sz w:val="24"/>
          <w:szCs w:val="24"/>
        </w:rPr>
        <w:t>, and the Search for a Post-Liberal Order</w:t>
      </w:r>
      <w:r>
        <w:rPr>
          <w:rFonts w:ascii="Times New Roman" w:hAnsi="Times New Roman" w:cs="Times New Roman"/>
          <w:sz w:val="24"/>
          <w:szCs w:val="24"/>
        </w:rPr>
        <w:t xml:space="preserve">, Ted McAllister, </w:t>
      </w:r>
      <w:r w:rsidRPr="00627B85">
        <w:rPr>
          <w:rFonts w:ascii="Times New Roman" w:hAnsi="Times New Roman" w:cs="Times New Roman"/>
          <w:sz w:val="24"/>
          <w:szCs w:val="24"/>
        </w:rPr>
        <w:t>University Press of Kansas</w:t>
      </w:r>
      <w:r>
        <w:rPr>
          <w:rFonts w:ascii="Times New Roman" w:hAnsi="Times New Roman" w:cs="Times New Roman"/>
          <w:sz w:val="24"/>
          <w:szCs w:val="24"/>
        </w:rPr>
        <w:t>.</w:t>
      </w:r>
    </w:p>
    <w:p w14:paraId="236CEC21" w14:textId="330DD725" w:rsidR="00A559D4" w:rsidRPr="00A559D4" w:rsidRDefault="00A559D4" w:rsidP="00A559D4">
      <w:pPr>
        <w:rPr>
          <w:rFonts w:ascii="Times New Roman" w:hAnsi="Times New Roman" w:cs="Times New Roman"/>
          <w:sz w:val="24"/>
          <w:szCs w:val="24"/>
        </w:rPr>
      </w:pPr>
      <w:r w:rsidRPr="00A559D4">
        <w:rPr>
          <w:rFonts w:ascii="Times New Roman" w:hAnsi="Times New Roman" w:cs="Times New Roman"/>
          <w:i/>
          <w:iCs/>
          <w:sz w:val="24"/>
          <w:szCs w:val="24"/>
        </w:rPr>
        <w:t>Michael Oakeshott on the Human Condition</w:t>
      </w:r>
      <w:r>
        <w:rPr>
          <w:rFonts w:ascii="Times New Roman" w:hAnsi="Times New Roman" w:cs="Times New Roman"/>
          <w:sz w:val="24"/>
          <w:szCs w:val="24"/>
        </w:rPr>
        <w:t>, Timothy Fuller, Liberty Fund.</w:t>
      </w:r>
    </w:p>
    <w:p w14:paraId="194E8D13" w14:textId="1AAC1612" w:rsidR="00A559D4" w:rsidRPr="00A559D4" w:rsidRDefault="00A559D4" w:rsidP="00A559D4">
      <w:pPr>
        <w:rPr>
          <w:rFonts w:ascii="Times New Roman" w:hAnsi="Times New Roman" w:cs="Times New Roman"/>
          <w:sz w:val="24"/>
          <w:szCs w:val="24"/>
        </w:rPr>
      </w:pPr>
      <w:r w:rsidRPr="00A559D4">
        <w:rPr>
          <w:rFonts w:ascii="Times New Roman" w:hAnsi="Times New Roman" w:cs="Times New Roman"/>
          <w:i/>
          <w:iCs/>
          <w:sz w:val="24"/>
          <w:szCs w:val="24"/>
        </w:rPr>
        <w:t>Challenges in Classical Liberalism</w:t>
      </w:r>
      <w:r w:rsidRPr="00A559D4">
        <w:rPr>
          <w:rFonts w:ascii="Times New Roman" w:hAnsi="Times New Roman" w:cs="Times New Roman"/>
          <w:sz w:val="24"/>
          <w:szCs w:val="24"/>
        </w:rPr>
        <w:t xml:space="preserve">, Alice L. </w:t>
      </w:r>
      <w:proofErr w:type="spellStart"/>
      <w:r w:rsidRPr="00A559D4">
        <w:rPr>
          <w:rFonts w:ascii="Times New Roman" w:hAnsi="Times New Roman" w:cs="Times New Roman"/>
          <w:sz w:val="24"/>
          <w:szCs w:val="24"/>
        </w:rPr>
        <w:t>Kassens</w:t>
      </w:r>
      <w:proofErr w:type="spellEnd"/>
      <w:r w:rsidRPr="00A559D4">
        <w:rPr>
          <w:rFonts w:ascii="Times New Roman" w:hAnsi="Times New Roman" w:cs="Times New Roman"/>
          <w:sz w:val="24"/>
          <w:szCs w:val="24"/>
        </w:rPr>
        <w:t>, Joshua C. Hall</w:t>
      </w:r>
      <w:r>
        <w:rPr>
          <w:rFonts w:ascii="Times New Roman" w:hAnsi="Times New Roman" w:cs="Times New Roman"/>
          <w:sz w:val="24"/>
          <w:szCs w:val="24"/>
        </w:rPr>
        <w:t>, Palgrave.</w:t>
      </w:r>
    </w:p>
    <w:p w14:paraId="0028FB4F" w14:textId="48C352F1" w:rsidR="00A559D4" w:rsidRPr="00A559D4" w:rsidRDefault="00A559D4" w:rsidP="00A559D4">
      <w:pPr>
        <w:rPr>
          <w:rFonts w:ascii="Times New Roman" w:hAnsi="Times New Roman" w:cs="Times New Roman"/>
          <w:sz w:val="24"/>
          <w:szCs w:val="24"/>
        </w:rPr>
      </w:pPr>
      <w:r w:rsidRPr="00A559D4">
        <w:rPr>
          <w:rFonts w:ascii="Times New Roman" w:hAnsi="Times New Roman" w:cs="Times New Roman"/>
          <w:i/>
          <w:iCs/>
          <w:sz w:val="24"/>
          <w:szCs w:val="24"/>
        </w:rPr>
        <w:t>Hayek and Post-War Chinese Liberalism</w:t>
      </w:r>
      <w:r>
        <w:rPr>
          <w:rFonts w:ascii="Times New Roman" w:hAnsi="Times New Roman" w:cs="Times New Roman"/>
          <w:sz w:val="24"/>
          <w:szCs w:val="24"/>
        </w:rPr>
        <w:t xml:space="preserve">, </w:t>
      </w:r>
      <w:proofErr w:type="spellStart"/>
      <w:r>
        <w:rPr>
          <w:rFonts w:ascii="Times New Roman" w:hAnsi="Times New Roman" w:cs="Times New Roman"/>
          <w:sz w:val="24"/>
          <w:szCs w:val="24"/>
        </w:rPr>
        <w:t>Chor-yeung</w:t>
      </w:r>
      <w:proofErr w:type="spellEnd"/>
      <w:r>
        <w:rPr>
          <w:rFonts w:ascii="Times New Roman" w:hAnsi="Times New Roman" w:cs="Times New Roman"/>
          <w:sz w:val="24"/>
          <w:szCs w:val="24"/>
        </w:rPr>
        <w:t xml:space="preserve"> Cheung, Palgrave.</w:t>
      </w:r>
    </w:p>
    <w:p w14:paraId="1B4DBFEF" w14:textId="77777777" w:rsidR="00923064" w:rsidRPr="00F55099" w:rsidRDefault="00923064" w:rsidP="00767881">
      <w:pPr>
        <w:rPr>
          <w:rFonts w:ascii="Times New Roman" w:hAnsi="Times New Roman" w:cs="Times New Roman"/>
          <w:b/>
          <w:sz w:val="24"/>
          <w:szCs w:val="24"/>
        </w:rPr>
      </w:pPr>
    </w:p>
    <w:p w14:paraId="10C8EB33" w14:textId="77777777" w:rsidR="00767881" w:rsidRPr="00F55099" w:rsidRDefault="00123319" w:rsidP="00767881">
      <w:pPr>
        <w:numPr>
          <w:ilvl w:val="0"/>
          <w:numId w:val="1"/>
        </w:numPr>
        <w:spacing w:after="0" w:line="240" w:lineRule="auto"/>
        <w:ind w:hanging="720"/>
        <w:rPr>
          <w:rFonts w:ascii="Times New Roman" w:hAnsi="Times New Roman" w:cs="Times New Roman"/>
          <w:b/>
          <w:sz w:val="24"/>
          <w:szCs w:val="24"/>
        </w:rPr>
      </w:pPr>
      <w:r w:rsidRPr="00F55099">
        <w:rPr>
          <w:rFonts w:ascii="Times New Roman" w:hAnsi="Times New Roman" w:cs="Times New Roman"/>
          <w:b/>
          <w:sz w:val="24"/>
          <w:szCs w:val="24"/>
        </w:rPr>
        <w:t>Additional Information</w:t>
      </w:r>
    </w:p>
    <w:p w14:paraId="7B5EA6E9" w14:textId="77777777" w:rsidR="009B77CC" w:rsidRDefault="009B77CC" w:rsidP="009B77CC">
      <w:pPr>
        <w:pStyle w:val="ListParagraph"/>
        <w:tabs>
          <w:tab w:val="left" w:pos="360"/>
        </w:tabs>
        <w:ind w:left="0"/>
        <w:rPr>
          <w:rFonts w:ascii="Times New Roman" w:hAnsi="Times New Roman"/>
          <w:szCs w:val="24"/>
        </w:rPr>
      </w:pPr>
    </w:p>
    <w:p w14:paraId="07BFD844" w14:textId="40DE8081" w:rsidR="00FC1C18" w:rsidRDefault="00FC1C18" w:rsidP="009B77CC">
      <w:pPr>
        <w:pStyle w:val="ListParagraph"/>
        <w:tabs>
          <w:tab w:val="left" w:pos="360"/>
        </w:tabs>
        <w:ind w:left="0"/>
        <w:rPr>
          <w:rFonts w:ascii="Times New Roman" w:hAnsi="Times New Roman"/>
          <w:szCs w:val="24"/>
        </w:rPr>
      </w:pPr>
      <w:r>
        <w:rPr>
          <w:rFonts w:ascii="Times New Roman" w:hAnsi="Times New Roman"/>
          <w:szCs w:val="24"/>
        </w:rPr>
        <w:t>Completion date: 16 months after project green light.</w:t>
      </w:r>
    </w:p>
    <w:p w14:paraId="36F67229" w14:textId="77777777" w:rsidR="00FC1C18" w:rsidRDefault="00FC1C18" w:rsidP="009B77CC">
      <w:pPr>
        <w:pStyle w:val="ListParagraph"/>
        <w:tabs>
          <w:tab w:val="left" w:pos="360"/>
        </w:tabs>
        <w:ind w:left="0"/>
        <w:rPr>
          <w:rFonts w:ascii="Times New Roman" w:hAnsi="Times New Roman"/>
          <w:szCs w:val="24"/>
        </w:rPr>
      </w:pPr>
    </w:p>
    <w:p w14:paraId="501683A5" w14:textId="64BB7D39" w:rsidR="00123319" w:rsidRPr="00F55099" w:rsidRDefault="009B77CC" w:rsidP="009B77CC">
      <w:pPr>
        <w:pStyle w:val="ListParagraph"/>
        <w:tabs>
          <w:tab w:val="left" w:pos="360"/>
        </w:tabs>
        <w:ind w:left="0"/>
        <w:rPr>
          <w:rFonts w:ascii="Times New Roman" w:hAnsi="Times New Roman"/>
          <w:szCs w:val="24"/>
        </w:rPr>
      </w:pPr>
      <w:r>
        <w:rPr>
          <w:rFonts w:ascii="Times New Roman" w:hAnsi="Times New Roman"/>
          <w:szCs w:val="24"/>
        </w:rPr>
        <w:t>Length: 80,000 words</w:t>
      </w:r>
      <w:r w:rsidR="00F55099" w:rsidRPr="00F55099">
        <w:rPr>
          <w:rFonts w:ascii="Times New Roman" w:hAnsi="Times New Roman"/>
          <w:szCs w:val="24"/>
        </w:rPr>
        <w:t xml:space="preserve"> </w:t>
      </w:r>
    </w:p>
    <w:p w14:paraId="0AC532A7" w14:textId="77777777" w:rsidR="00F55099" w:rsidRPr="00F55099" w:rsidRDefault="00F55099" w:rsidP="00F55099">
      <w:pPr>
        <w:pStyle w:val="ListParagraph"/>
        <w:tabs>
          <w:tab w:val="left" w:pos="360"/>
        </w:tabs>
        <w:ind w:left="0"/>
        <w:rPr>
          <w:rFonts w:ascii="Times New Roman" w:hAnsi="Times New Roman"/>
          <w:szCs w:val="24"/>
        </w:rPr>
      </w:pPr>
    </w:p>
    <w:p w14:paraId="69523A6C" w14:textId="22BE0BF5" w:rsidR="00324695" w:rsidRDefault="009B77CC" w:rsidP="00324695">
      <w:pPr>
        <w:pStyle w:val="ListParagraph"/>
        <w:tabs>
          <w:tab w:val="left" w:pos="360"/>
        </w:tabs>
        <w:ind w:left="0"/>
        <w:rPr>
          <w:rFonts w:ascii="Times New Roman" w:hAnsi="Times New Roman"/>
          <w:szCs w:val="24"/>
        </w:rPr>
      </w:pPr>
      <w:r>
        <w:rPr>
          <w:rFonts w:ascii="Times New Roman" w:hAnsi="Times New Roman"/>
          <w:szCs w:val="24"/>
        </w:rPr>
        <w:t xml:space="preserve">Keywords: Oakeshott, </w:t>
      </w:r>
      <w:proofErr w:type="spellStart"/>
      <w:r>
        <w:rPr>
          <w:rFonts w:ascii="Times New Roman" w:hAnsi="Times New Roman"/>
          <w:szCs w:val="24"/>
        </w:rPr>
        <w:t>Voegelin</w:t>
      </w:r>
      <w:proofErr w:type="spellEnd"/>
      <w:r>
        <w:rPr>
          <w:rFonts w:ascii="Times New Roman" w:hAnsi="Times New Roman"/>
          <w:szCs w:val="24"/>
        </w:rPr>
        <w:t>, Hobbes, philosophy, liberalism, post-liberalism</w:t>
      </w:r>
    </w:p>
    <w:p w14:paraId="129836CD" w14:textId="77777777" w:rsidR="00324695" w:rsidRPr="00324695" w:rsidRDefault="00324695" w:rsidP="00324695">
      <w:pPr>
        <w:pStyle w:val="ListParagraph"/>
        <w:tabs>
          <w:tab w:val="left" w:pos="360"/>
        </w:tabs>
        <w:ind w:left="0"/>
        <w:rPr>
          <w:rFonts w:ascii="Times New Roman" w:hAnsi="Times New Roman"/>
          <w:szCs w:val="24"/>
        </w:rPr>
      </w:pPr>
    </w:p>
    <w:p w14:paraId="2F30E157" w14:textId="36FB759E" w:rsidR="00EB07FF" w:rsidRDefault="009B77CC" w:rsidP="00FD074A">
      <w:pPr>
        <w:pStyle w:val="ListParagraph"/>
        <w:tabs>
          <w:tab w:val="left" w:pos="360"/>
        </w:tabs>
        <w:ind w:left="0"/>
        <w:rPr>
          <w:rFonts w:ascii="Times New Roman" w:hAnsi="Times New Roman"/>
          <w:szCs w:val="24"/>
        </w:rPr>
      </w:pPr>
      <w:r>
        <w:rPr>
          <w:rFonts w:ascii="Times New Roman" w:hAnsi="Times New Roman"/>
          <w:szCs w:val="24"/>
        </w:rPr>
        <w:t>No previously published work will be included.</w:t>
      </w:r>
    </w:p>
    <w:p w14:paraId="7E630745" w14:textId="77777777" w:rsidR="00FD074A" w:rsidRDefault="00FD074A" w:rsidP="00FD074A">
      <w:pPr>
        <w:pStyle w:val="ListParagraph"/>
        <w:tabs>
          <w:tab w:val="left" w:pos="360"/>
        </w:tabs>
        <w:ind w:left="0"/>
        <w:rPr>
          <w:rFonts w:ascii="Times New Roman" w:hAnsi="Times New Roman"/>
          <w:szCs w:val="24"/>
        </w:rPr>
      </w:pPr>
    </w:p>
    <w:p w14:paraId="7E39F142" w14:textId="77777777" w:rsidR="00FC1C18" w:rsidRDefault="009B77CC" w:rsidP="00F55099">
      <w:pPr>
        <w:tabs>
          <w:tab w:val="left" w:pos="360"/>
        </w:tabs>
        <w:rPr>
          <w:rFonts w:ascii="Times New Roman" w:hAnsi="Times New Roman" w:cs="Times New Roman"/>
          <w:sz w:val="24"/>
          <w:szCs w:val="24"/>
        </w:rPr>
      </w:pPr>
      <w:r>
        <w:rPr>
          <w:rFonts w:ascii="Times New Roman" w:hAnsi="Times New Roman" w:cs="Times New Roman"/>
          <w:sz w:val="24"/>
          <w:szCs w:val="24"/>
        </w:rPr>
        <w:t>Experts:</w:t>
      </w:r>
    </w:p>
    <w:p w14:paraId="7BCA5A2D" w14:textId="51D2FDCE" w:rsidR="00FC1C18" w:rsidRDefault="009B77CC" w:rsidP="00F55099">
      <w:pPr>
        <w:tabs>
          <w:tab w:val="left" w:pos="360"/>
        </w:tabs>
        <w:rPr>
          <w:rFonts w:ascii="Times New Roman" w:hAnsi="Times New Roman" w:cs="Times New Roman"/>
          <w:sz w:val="24"/>
          <w:szCs w:val="24"/>
        </w:rPr>
      </w:pPr>
      <w:r>
        <w:rPr>
          <w:rFonts w:ascii="Times New Roman" w:hAnsi="Times New Roman" w:cs="Times New Roman"/>
          <w:sz w:val="24"/>
          <w:szCs w:val="24"/>
        </w:rPr>
        <w:t>Ken McIntyre</w:t>
      </w:r>
      <w:r w:rsidR="00FC1C18">
        <w:rPr>
          <w:rFonts w:ascii="Times New Roman" w:hAnsi="Times New Roman" w:cs="Times New Roman"/>
          <w:sz w:val="24"/>
          <w:szCs w:val="24"/>
        </w:rPr>
        <w:t xml:space="preserve">, Sam Houston State University, </w:t>
      </w:r>
      <w:r w:rsidR="00FC1C18" w:rsidRPr="00FC1C18">
        <w:rPr>
          <w:rFonts w:ascii="Times New Roman" w:hAnsi="Times New Roman" w:cs="Times New Roman"/>
          <w:sz w:val="24"/>
          <w:szCs w:val="24"/>
        </w:rPr>
        <w:t>kbm014@shsu.edu</w:t>
      </w:r>
    </w:p>
    <w:p w14:paraId="608BB41D" w14:textId="4D7A6342" w:rsidR="00FC1C18" w:rsidRDefault="009B77CC" w:rsidP="00F55099">
      <w:pPr>
        <w:tabs>
          <w:tab w:val="left" w:pos="360"/>
        </w:tabs>
        <w:rPr>
          <w:rFonts w:ascii="Times New Roman" w:hAnsi="Times New Roman" w:cs="Times New Roman"/>
          <w:sz w:val="24"/>
          <w:szCs w:val="24"/>
        </w:rPr>
      </w:pPr>
      <w:r>
        <w:rPr>
          <w:rFonts w:ascii="Times New Roman" w:hAnsi="Times New Roman" w:cs="Times New Roman"/>
          <w:sz w:val="24"/>
          <w:szCs w:val="24"/>
        </w:rPr>
        <w:t>Timothy Fuller</w:t>
      </w:r>
      <w:r w:rsidR="00FC1C18">
        <w:rPr>
          <w:rFonts w:ascii="Times New Roman" w:hAnsi="Times New Roman" w:cs="Times New Roman"/>
          <w:sz w:val="24"/>
          <w:szCs w:val="24"/>
        </w:rPr>
        <w:t xml:space="preserve">, Colorado College, </w:t>
      </w:r>
      <w:r w:rsidR="00FC1C18" w:rsidRPr="00FC1C18">
        <w:rPr>
          <w:rFonts w:ascii="Times New Roman" w:hAnsi="Times New Roman" w:cs="Times New Roman"/>
          <w:sz w:val="24"/>
          <w:szCs w:val="24"/>
        </w:rPr>
        <w:t>TFuller@coloradocollege.edu</w:t>
      </w:r>
    </w:p>
    <w:p w14:paraId="20702ECC" w14:textId="592A4632" w:rsidR="00FC1C18" w:rsidRPr="00FC1C18" w:rsidRDefault="009B77CC" w:rsidP="00F55099">
      <w:pPr>
        <w:tabs>
          <w:tab w:val="left" w:pos="360"/>
        </w:tabs>
        <w:rPr>
          <w:rFonts w:ascii="Times New Roman" w:hAnsi="Times New Roman" w:cs="Times New Roman"/>
          <w:sz w:val="24"/>
          <w:szCs w:val="24"/>
          <w:lang w:val="it-IT"/>
        </w:rPr>
      </w:pPr>
      <w:r w:rsidRPr="00FC1C18">
        <w:rPr>
          <w:rFonts w:ascii="Times New Roman" w:hAnsi="Times New Roman" w:cs="Times New Roman"/>
          <w:sz w:val="24"/>
          <w:szCs w:val="24"/>
          <w:lang w:val="it-IT"/>
        </w:rPr>
        <w:t>Michael Federici</w:t>
      </w:r>
      <w:r w:rsidR="00FC1C18" w:rsidRPr="00FC1C18">
        <w:rPr>
          <w:rFonts w:ascii="Times New Roman" w:hAnsi="Times New Roman" w:cs="Times New Roman"/>
          <w:sz w:val="24"/>
          <w:szCs w:val="24"/>
          <w:lang w:val="it-IT"/>
        </w:rPr>
        <w:t xml:space="preserve">, </w:t>
      </w:r>
      <w:r w:rsidR="00FC1C18">
        <w:rPr>
          <w:rFonts w:ascii="Times New Roman" w:hAnsi="Times New Roman" w:cs="Times New Roman"/>
          <w:sz w:val="24"/>
          <w:szCs w:val="24"/>
          <w:lang w:val="it-IT"/>
        </w:rPr>
        <w:t xml:space="preserve">Middle Tennessee State University, </w:t>
      </w:r>
      <w:r w:rsidR="00FC1C18" w:rsidRPr="00FC1C18">
        <w:rPr>
          <w:rFonts w:ascii="Times New Roman" w:hAnsi="Times New Roman" w:cs="Times New Roman"/>
          <w:sz w:val="24"/>
          <w:szCs w:val="24"/>
          <w:lang w:val="it-IT"/>
        </w:rPr>
        <w:t>michael.federici@mtsu.edu</w:t>
      </w:r>
    </w:p>
    <w:p w14:paraId="74F565C0" w14:textId="0C25F7E4" w:rsidR="00FC1C18" w:rsidRDefault="009B77CC" w:rsidP="00F55099">
      <w:pPr>
        <w:tabs>
          <w:tab w:val="left" w:pos="360"/>
        </w:tabs>
        <w:rPr>
          <w:rFonts w:ascii="Times New Roman" w:hAnsi="Times New Roman" w:cs="Times New Roman"/>
          <w:sz w:val="24"/>
          <w:szCs w:val="24"/>
        </w:rPr>
      </w:pPr>
      <w:r>
        <w:rPr>
          <w:rFonts w:ascii="Times New Roman" w:hAnsi="Times New Roman" w:cs="Times New Roman"/>
          <w:sz w:val="24"/>
          <w:szCs w:val="24"/>
        </w:rPr>
        <w:t>David Corey</w:t>
      </w:r>
      <w:r w:rsidR="00FC1C18">
        <w:rPr>
          <w:rFonts w:ascii="Times New Roman" w:hAnsi="Times New Roman" w:cs="Times New Roman"/>
          <w:sz w:val="24"/>
          <w:szCs w:val="24"/>
        </w:rPr>
        <w:t xml:space="preserve">, Baylor University, </w:t>
      </w:r>
      <w:r w:rsidR="00FC1C18" w:rsidRPr="00FC1C18">
        <w:rPr>
          <w:rFonts w:ascii="Times New Roman" w:hAnsi="Times New Roman" w:cs="Times New Roman"/>
          <w:sz w:val="24"/>
          <w:szCs w:val="24"/>
        </w:rPr>
        <w:t>David_D_Corey@baylor.edu</w:t>
      </w:r>
    </w:p>
    <w:p w14:paraId="4855DE9A" w14:textId="43F08DE3" w:rsidR="009B77CC" w:rsidRPr="00F55099" w:rsidRDefault="0044114F" w:rsidP="00F55099">
      <w:pPr>
        <w:tabs>
          <w:tab w:val="left" w:pos="360"/>
        </w:tabs>
        <w:rPr>
          <w:rFonts w:ascii="Times New Roman" w:hAnsi="Times New Roman" w:cs="Times New Roman"/>
          <w:sz w:val="24"/>
          <w:szCs w:val="24"/>
        </w:rPr>
      </w:pPr>
      <w:r>
        <w:rPr>
          <w:rFonts w:ascii="Times New Roman" w:hAnsi="Times New Roman" w:cs="Times New Roman"/>
          <w:sz w:val="24"/>
          <w:szCs w:val="24"/>
        </w:rPr>
        <w:t>David Boucher</w:t>
      </w:r>
      <w:r w:rsidR="00FC1C18">
        <w:rPr>
          <w:rFonts w:ascii="Times New Roman" w:hAnsi="Times New Roman" w:cs="Times New Roman"/>
          <w:sz w:val="24"/>
          <w:szCs w:val="24"/>
        </w:rPr>
        <w:t xml:space="preserve">, Cardiff University, </w:t>
      </w:r>
      <w:r w:rsidR="00FC1C18" w:rsidRPr="00FC1C18">
        <w:rPr>
          <w:rFonts w:ascii="Times New Roman" w:hAnsi="Times New Roman" w:cs="Times New Roman"/>
          <w:sz w:val="24"/>
          <w:szCs w:val="24"/>
        </w:rPr>
        <w:t>BoucherDE@Cardiff.ac.uk</w:t>
      </w:r>
    </w:p>
    <w:p w14:paraId="0CE60C09" w14:textId="43992209" w:rsidR="00BB418A" w:rsidRPr="00F55099" w:rsidRDefault="0044114F" w:rsidP="00F55099">
      <w:pPr>
        <w:tabs>
          <w:tab w:val="left" w:pos="360"/>
        </w:tabs>
        <w:rPr>
          <w:rFonts w:ascii="Times New Roman" w:hAnsi="Times New Roman" w:cs="Times New Roman"/>
          <w:sz w:val="24"/>
          <w:szCs w:val="24"/>
        </w:rPr>
      </w:pPr>
      <w:r>
        <w:rPr>
          <w:rFonts w:ascii="Times New Roman" w:hAnsi="Times New Roman" w:cs="Times New Roman"/>
          <w:sz w:val="24"/>
          <w:szCs w:val="24"/>
        </w:rPr>
        <w:t xml:space="preserve">Why </w:t>
      </w:r>
      <w:r w:rsidR="008F26C3">
        <w:rPr>
          <w:rFonts w:ascii="Times New Roman" w:hAnsi="Times New Roman" w:cs="Times New Roman"/>
          <w:sz w:val="24"/>
          <w:szCs w:val="24"/>
        </w:rPr>
        <w:t xml:space="preserve">Palgrave: </w:t>
      </w:r>
      <w:r w:rsidR="00FC1C18">
        <w:rPr>
          <w:rFonts w:ascii="Times New Roman" w:hAnsi="Times New Roman" w:cs="Times New Roman"/>
          <w:sz w:val="24"/>
          <w:szCs w:val="24"/>
        </w:rPr>
        <w:t>I have previously published with Palgrave and had a positive experience doing so. And this classical liberalism series is now considered the top in its area.</w:t>
      </w:r>
    </w:p>
    <w:p w14:paraId="1F1776E3" w14:textId="77777777" w:rsidR="00923064" w:rsidRPr="00F55099" w:rsidRDefault="00923064" w:rsidP="00123319">
      <w:pPr>
        <w:tabs>
          <w:tab w:val="left" w:pos="851"/>
        </w:tabs>
        <w:rPr>
          <w:rFonts w:ascii="Times New Roman" w:hAnsi="Times New Roman" w:cs="Times New Roman"/>
          <w:i/>
          <w:sz w:val="24"/>
          <w:szCs w:val="24"/>
        </w:rPr>
      </w:pPr>
    </w:p>
    <w:p w14:paraId="62389D48" w14:textId="77777777" w:rsidR="00123319" w:rsidRPr="00F55099" w:rsidRDefault="00123319" w:rsidP="00C01A39">
      <w:pPr>
        <w:pStyle w:val="ListParagraph"/>
        <w:numPr>
          <w:ilvl w:val="0"/>
          <w:numId w:val="1"/>
        </w:numPr>
        <w:tabs>
          <w:tab w:val="clear" w:pos="720"/>
        </w:tabs>
        <w:ind w:left="0" w:firstLine="0"/>
        <w:rPr>
          <w:rFonts w:ascii="Times New Roman" w:hAnsi="Times New Roman"/>
          <w:b/>
          <w:szCs w:val="24"/>
        </w:rPr>
      </w:pPr>
      <w:r w:rsidRPr="00F55099">
        <w:rPr>
          <w:rFonts w:ascii="Times New Roman" w:hAnsi="Times New Roman"/>
          <w:b/>
          <w:szCs w:val="24"/>
        </w:rPr>
        <w:t>Author</w:t>
      </w:r>
      <w:r w:rsidR="00E62275" w:rsidRPr="00F55099">
        <w:rPr>
          <w:rFonts w:ascii="Times New Roman" w:hAnsi="Times New Roman"/>
          <w:b/>
          <w:szCs w:val="24"/>
        </w:rPr>
        <w:t xml:space="preserve">(s)/Editor(s) </w:t>
      </w:r>
      <w:r w:rsidRPr="00F55099">
        <w:rPr>
          <w:rFonts w:ascii="Times New Roman" w:hAnsi="Times New Roman"/>
          <w:b/>
          <w:szCs w:val="24"/>
        </w:rPr>
        <w:t>Information</w:t>
      </w:r>
    </w:p>
    <w:p w14:paraId="30F6C38D" w14:textId="77777777" w:rsidR="00E62275" w:rsidRPr="00F55099" w:rsidRDefault="00E62275" w:rsidP="00E62275">
      <w:pPr>
        <w:tabs>
          <w:tab w:val="left" w:pos="270"/>
        </w:tabs>
        <w:spacing w:after="0" w:line="240" w:lineRule="auto"/>
        <w:rPr>
          <w:rFonts w:ascii="Times New Roman" w:hAnsi="Times New Roman" w:cs="Times New Roman"/>
          <w:b/>
          <w:sz w:val="24"/>
          <w:szCs w:val="24"/>
        </w:rPr>
      </w:pPr>
    </w:p>
    <w:p w14:paraId="1B46252E" w14:textId="7E2BEC10" w:rsidR="00123319" w:rsidRPr="00F55099" w:rsidRDefault="00123319" w:rsidP="00E62275">
      <w:pPr>
        <w:pStyle w:val="NoSpacing"/>
        <w:ind w:firstLine="720"/>
        <w:rPr>
          <w:rFonts w:ascii="Times New Roman" w:hAnsi="Times New Roman" w:cs="Times New Roman"/>
          <w:sz w:val="24"/>
          <w:szCs w:val="24"/>
        </w:rPr>
      </w:pPr>
      <w:r w:rsidRPr="00F55099">
        <w:rPr>
          <w:rFonts w:ascii="Times New Roman" w:hAnsi="Times New Roman" w:cs="Times New Roman"/>
          <w:sz w:val="24"/>
          <w:szCs w:val="24"/>
        </w:rPr>
        <w:t>Name</w:t>
      </w:r>
      <w:r w:rsidR="00E62275" w:rsidRPr="00F55099">
        <w:rPr>
          <w:rFonts w:ascii="Times New Roman" w:hAnsi="Times New Roman" w:cs="Times New Roman"/>
          <w:sz w:val="24"/>
          <w:szCs w:val="24"/>
        </w:rPr>
        <w:t xml:space="preserve"> </w:t>
      </w:r>
      <w:r w:rsidR="0044114F">
        <w:rPr>
          <w:rFonts w:ascii="Times New Roman" w:hAnsi="Times New Roman" w:cs="Times New Roman"/>
          <w:sz w:val="24"/>
          <w:szCs w:val="24"/>
        </w:rPr>
        <w:t>–</w:t>
      </w:r>
      <w:r w:rsidR="00E62275" w:rsidRPr="00F55099">
        <w:rPr>
          <w:rFonts w:ascii="Times New Roman" w:hAnsi="Times New Roman" w:cs="Times New Roman"/>
          <w:sz w:val="24"/>
          <w:szCs w:val="24"/>
        </w:rPr>
        <w:t xml:space="preserve"> </w:t>
      </w:r>
      <w:r w:rsidR="0044114F">
        <w:rPr>
          <w:rFonts w:ascii="Times New Roman" w:hAnsi="Times New Roman" w:cs="Times New Roman"/>
          <w:sz w:val="24"/>
          <w:szCs w:val="24"/>
        </w:rPr>
        <w:t>Gene Callahan</w:t>
      </w:r>
    </w:p>
    <w:p w14:paraId="6D0D219C" w14:textId="77777777" w:rsidR="00123319" w:rsidRPr="00F55099" w:rsidRDefault="00123319" w:rsidP="00123319">
      <w:pPr>
        <w:pStyle w:val="NoSpacing"/>
        <w:rPr>
          <w:rFonts w:ascii="Times New Roman" w:hAnsi="Times New Roman" w:cs="Times New Roman"/>
          <w:sz w:val="24"/>
          <w:szCs w:val="24"/>
        </w:rPr>
      </w:pPr>
    </w:p>
    <w:p w14:paraId="2BCF5DF3" w14:textId="79BEDC77" w:rsidR="00123319" w:rsidRPr="00F55099" w:rsidRDefault="00123319" w:rsidP="00E62275">
      <w:pPr>
        <w:pStyle w:val="NoSpacing"/>
        <w:ind w:firstLine="720"/>
        <w:rPr>
          <w:rFonts w:ascii="Times New Roman" w:hAnsi="Times New Roman" w:cs="Times New Roman"/>
          <w:sz w:val="24"/>
          <w:szCs w:val="24"/>
        </w:rPr>
      </w:pPr>
      <w:r w:rsidRPr="00F55099">
        <w:rPr>
          <w:rFonts w:ascii="Times New Roman" w:hAnsi="Times New Roman" w:cs="Times New Roman"/>
          <w:sz w:val="24"/>
          <w:szCs w:val="24"/>
        </w:rPr>
        <w:t>Job title</w:t>
      </w:r>
      <w:r w:rsidR="0044114F">
        <w:rPr>
          <w:rFonts w:ascii="Times New Roman" w:hAnsi="Times New Roman" w:cs="Times New Roman"/>
          <w:sz w:val="24"/>
          <w:szCs w:val="24"/>
        </w:rPr>
        <w:t xml:space="preserve"> </w:t>
      </w:r>
      <w:r w:rsidR="00627B85">
        <w:rPr>
          <w:rFonts w:ascii="Times New Roman" w:hAnsi="Times New Roman" w:cs="Times New Roman"/>
          <w:sz w:val="24"/>
          <w:szCs w:val="24"/>
        </w:rPr>
        <w:t>–</w:t>
      </w:r>
      <w:r w:rsidR="0044114F">
        <w:rPr>
          <w:rFonts w:ascii="Times New Roman" w:hAnsi="Times New Roman" w:cs="Times New Roman"/>
          <w:sz w:val="24"/>
          <w:szCs w:val="24"/>
        </w:rPr>
        <w:t xml:space="preserve"> </w:t>
      </w:r>
      <w:r w:rsidR="00FD074A">
        <w:rPr>
          <w:rFonts w:ascii="Times New Roman" w:hAnsi="Times New Roman" w:cs="Times New Roman"/>
          <w:sz w:val="24"/>
          <w:szCs w:val="24"/>
        </w:rPr>
        <w:t>Adjunct Professor</w:t>
      </w:r>
    </w:p>
    <w:p w14:paraId="4D540BEB" w14:textId="77777777" w:rsidR="00123319" w:rsidRPr="00F55099" w:rsidRDefault="00123319" w:rsidP="00123319">
      <w:pPr>
        <w:pStyle w:val="NoSpacing"/>
        <w:rPr>
          <w:rFonts w:ascii="Times New Roman" w:hAnsi="Times New Roman" w:cs="Times New Roman"/>
          <w:sz w:val="24"/>
          <w:szCs w:val="24"/>
        </w:rPr>
      </w:pPr>
    </w:p>
    <w:p w14:paraId="2C5A0BA4" w14:textId="188D1D25" w:rsidR="00123319" w:rsidRPr="00F55099" w:rsidRDefault="00123319" w:rsidP="00E62275">
      <w:pPr>
        <w:pStyle w:val="NoSpacing"/>
        <w:ind w:firstLine="720"/>
        <w:rPr>
          <w:rFonts w:ascii="Times New Roman" w:hAnsi="Times New Roman" w:cs="Times New Roman"/>
          <w:sz w:val="24"/>
          <w:szCs w:val="24"/>
        </w:rPr>
      </w:pPr>
      <w:r w:rsidRPr="00F55099">
        <w:rPr>
          <w:rFonts w:ascii="Times New Roman" w:hAnsi="Times New Roman" w:cs="Times New Roman"/>
          <w:sz w:val="24"/>
          <w:szCs w:val="24"/>
        </w:rPr>
        <w:t>Work address</w:t>
      </w:r>
      <w:r w:rsidR="00E62275" w:rsidRPr="00F55099">
        <w:rPr>
          <w:rFonts w:ascii="Times New Roman" w:hAnsi="Times New Roman" w:cs="Times New Roman"/>
          <w:sz w:val="24"/>
          <w:szCs w:val="24"/>
        </w:rPr>
        <w:t xml:space="preserve"> </w:t>
      </w:r>
      <w:r w:rsidR="00FD074A">
        <w:rPr>
          <w:rFonts w:ascii="Times New Roman" w:hAnsi="Times New Roman" w:cs="Times New Roman"/>
          <w:sz w:val="24"/>
          <w:szCs w:val="24"/>
        </w:rPr>
        <w:t>– 370 Jay St., Brooklyn, NY 11201</w:t>
      </w:r>
    </w:p>
    <w:p w14:paraId="157D612E" w14:textId="77777777" w:rsidR="00123319" w:rsidRPr="00F55099" w:rsidRDefault="00123319" w:rsidP="00123319">
      <w:pPr>
        <w:pStyle w:val="NoSpacing"/>
        <w:rPr>
          <w:rFonts w:ascii="Times New Roman" w:hAnsi="Times New Roman" w:cs="Times New Roman"/>
          <w:sz w:val="24"/>
          <w:szCs w:val="24"/>
        </w:rPr>
      </w:pPr>
    </w:p>
    <w:p w14:paraId="0605E9F2" w14:textId="2202A858" w:rsidR="00123319" w:rsidRPr="00F55099" w:rsidRDefault="00123319" w:rsidP="00E62275">
      <w:pPr>
        <w:pStyle w:val="NoSpacing"/>
        <w:ind w:firstLine="720"/>
        <w:rPr>
          <w:rFonts w:ascii="Times New Roman" w:hAnsi="Times New Roman" w:cs="Times New Roman"/>
          <w:sz w:val="24"/>
          <w:szCs w:val="24"/>
        </w:rPr>
      </w:pPr>
      <w:r w:rsidRPr="00F55099">
        <w:rPr>
          <w:rFonts w:ascii="Times New Roman" w:hAnsi="Times New Roman" w:cs="Times New Roman"/>
          <w:sz w:val="24"/>
          <w:szCs w:val="24"/>
        </w:rPr>
        <w:t>Work telephone number</w:t>
      </w:r>
      <w:r w:rsidR="00E62275" w:rsidRPr="00F55099">
        <w:rPr>
          <w:rFonts w:ascii="Times New Roman" w:hAnsi="Times New Roman" w:cs="Times New Roman"/>
          <w:sz w:val="24"/>
          <w:szCs w:val="24"/>
        </w:rPr>
        <w:t xml:space="preserve"> -</w:t>
      </w:r>
    </w:p>
    <w:p w14:paraId="2BECA04A" w14:textId="77777777" w:rsidR="00123319" w:rsidRPr="00F55099" w:rsidRDefault="00123319" w:rsidP="00123319">
      <w:pPr>
        <w:pStyle w:val="NoSpacing"/>
        <w:rPr>
          <w:rFonts w:ascii="Times New Roman" w:hAnsi="Times New Roman" w:cs="Times New Roman"/>
          <w:sz w:val="24"/>
          <w:szCs w:val="24"/>
        </w:rPr>
      </w:pPr>
    </w:p>
    <w:p w14:paraId="2FCDF347" w14:textId="2805A2F8" w:rsidR="00123319" w:rsidRPr="00F55099" w:rsidRDefault="00123319" w:rsidP="00E62275">
      <w:pPr>
        <w:pStyle w:val="NoSpacing"/>
        <w:ind w:firstLine="720"/>
        <w:rPr>
          <w:rFonts w:ascii="Times New Roman" w:hAnsi="Times New Roman" w:cs="Times New Roman"/>
          <w:sz w:val="24"/>
          <w:szCs w:val="24"/>
        </w:rPr>
      </w:pPr>
      <w:r w:rsidRPr="00F55099">
        <w:rPr>
          <w:rFonts w:ascii="Times New Roman" w:hAnsi="Times New Roman" w:cs="Times New Roman"/>
          <w:sz w:val="24"/>
          <w:szCs w:val="24"/>
        </w:rPr>
        <w:t>Home address</w:t>
      </w:r>
      <w:r w:rsidR="00E62275" w:rsidRPr="00F55099">
        <w:rPr>
          <w:rFonts w:ascii="Times New Roman" w:hAnsi="Times New Roman" w:cs="Times New Roman"/>
          <w:sz w:val="24"/>
          <w:szCs w:val="24"/>
        </w:rPr>
        <w:t xml:space="preserve"> </w:t>
      </w:r>
      <w:r w:rsidR="0044114F">
        <w:rPr>
          <w:rFonts w:ascii="Times New Roman" w:hAnsi="Times New Roman" w:cs="Times New Roman"/>
          <w:sz w:val="24"/>
          <w:szCs w:val="24"/>
        </w:rPr>
        <w:t>–</w:t>
      </w:r>
      <w:r w:rsidR="00E62275" w:rsidRPr="00F55099">
        <w:rPr>
          <w:rFonts w:ascii="Times New Roman" w:hAnsi="Times New Roman" w:cs="Times New Roman"/>
          <w:sz w:val="24"/>
          <w:szCs w:val="24"/>
        </w:rPr>
        <w:t xml:space="preserve"> </w:t>
      </w:r>
      <w:r w:rsidR="0044114F">
        <w:rPr>
          <w:rFonts w:ascii="Times New Roman" w:hAnsi="Times New Roman" w:cs="Times New Roman"/>
          <w:sz w:val="24"/>
          <w:szCs w:val="24"/>
        </w:rPr>
        <w:t>14 Trotwood Dr., Columbia, SC 29209</w:t>
      </w:r>
    </w:p>
    <w:p w14:paraId="0AFAADB5" w14:textId="77777777" w:rsidR="00123319" w:rsidRPr="00F55099" w:rsidRDefault="00123319" w:rsidP="00123319">
      <w:pPr>
        <w:pStyle w:val="NoSpacing"/>
        <w:rPr>
          <w:rFonts w:ascii="Times New Roman" w:hAnsi="Times New Roman" w:cs="Times New Roman"/>
          <w:sz w:val="24"/>
          <w:szCs w:val="24"/>
        </w:rPr>
      </w:pPr>
    </w:p>
    <w:p w14:paraId="4DE6B419" w14:textId="54933671" w:rsidR="00123319" w:rsidRPr="00F55099" w:rsidRDefault="00123319" w:rsidP="00E62275">
      <w:pPr>
        <w:pStyle w:val="NoSpacing"/>
        <w:ind w:firstLine="720"/>
        <w:rPr>
          <w:rFonts w:ascii="Times New Roman" w:hAnsi="Times New Roman" w:cs="Times New Roman"/>
          <w:sz w:val="24"/>
          <w:szCs w:val="24"/>
        </w:rPr>
      </w:pPr>
      <w:r w:rsidRPr="00F55099">
        <w:rPr>
          <w:rFonts w:ascii="Times New Roman" w:hAnsi="Times New Roman" w:cs="Times New Roman"/>
          <w:sz w:val="24"/>
          <w:szCs w:val="24"/>
        </w:rPr>
        <w:t>Home telephone number</w:t>
      </w:r>
      <w:r w:rsidR="00E62275" w:rsidRPr="00F55099">
        <w:rPr>
          <w:rFonts w:ascii="Times New Roman" w:hAnsi="Times New Roman" w:cs="Times New Roman"/>
          <w:sz w:val="24"/>
          <w:szCs w:val="24"/>
        </w:rPr>
        <w:t xml:space="preserve"> </w:t>
      </w:r>
      <w:r w:rsidR="0044114F">
        <w:rPr>
          <w:rFonts w:ascii="Times New Roman" w:hAnsi="Times New Roman" w:cs="Times New Roman"/>
          <w:sz w:val="24"/>
          <w:szCs w:val="24"/>
        </w:rPr>
        <w:t>– 917-882-4441</w:t>
      </w:r>
    </w:p>
    <w:p w14:paraId="2697F787" w14:textId="77777777" w:rsidR="00123319" w:rsidRPr="00F55099" w:rsidRDefault="00123319" w:rsidP="00123319">
      <w:pPr>
        <w:pStyle w:val="NoSpacing"/>
        <w:rPr>
          <w:rFonts w:ascii="Times New Roman" w:hAnsi="Times New Roman" w:cs="Times New Roman"/>
          <w:sz w:val="24"/>
          <w:szCs w:val="24"/>
        </w:rPr>
      </w:pPr>
    </w:p>
    <w:p w14:paraId="2EFFC4B8" w14:textId="6FD3BD9F" w:rsidR="00123319" w:rsidRPr="00F55099" w:rsidRDefault="00123319" w:rsidP="00E62275">
      <w:pPr>
        <w:pStyle w:val="NoSpacing"/>
        <w:ind w:firstLine="720"/>
        <w:rPr>
          <w:rFonts w:ascii="Times New Roman" w:hAnsi="Times New Roman" w:cs="Times New Roman"/>
          <w:sz w:val="24"/>
          <w:szCs w:val="24"/>
        </w:rPr>
      </w:pPr>
      <w:r w:rsidRPr="00F55099">
        <w:rPr>
          <w:rFonts w:ascii="Times New Roman" w:hAnsi="Times New Roman" w:cs="Times New Roman"/>
          <w:sz w:val="24"/>
          <w:szCs w:val="24"/>
        </w:rPr>
        <w:t>E-mail address</w:t>
      </w:r>
      <w:r w:rsidR="00E62275" w:rsidRPr="00F55099">
        <w:rPr>
          <w:rFonts w:ascii="Times New Roman" w:hAnsi="Times New Roman" w:cs="Times New Roman"/>
          <w:sz w:val="24"/>
          <w:szCs w:val="24"/>
        </w:rPr>
        <w:t xml:space="preserve"> </w:t>
      </w:r>
      <w:r w:rsidR="0044114F">
        <w:rPr>
          <w:rFonts w:ascii="Times New Roman" w:hAnsi="Times New Roman" w:cs="Times New Roman"/>
          <w:sz w:val="24"/>
          <w:szCs w:val="24"/>
        </w:rPr>
        <w:t>–</w:t>
      </w:r>
      <w:r w:rsidR="00E62275" w:rsidRPr="00F55099">
        <w:rPr>
          <w:rFonts w:ascii="Times New Roman" w:hAnsi="Times New Roman" w:cs="Times New Roman"/>
          <w:sz w:val="24"/>
          <w:szCs w:val="24"/>
        </w:rPr>
        <w:t xml:space="preserve"> </w:t>
      </w:r>
      <w:r w:rsidR="0044114F">
        <w:rPr>
          <w:rFonts w:ascii="Times New Roman" w:hAnsi="Times New Roman" w:cs="Times New Roman"/>
          <w:sz w:val="24"/>
          <w:szCs w:val="24"/>
        </w:rPr>
        <w:t>gcallah@mac.com</w:t>
      </w:r>
    </w:p>
    <w:p w14:paraId="252A960B" w14:textId="77777777" w:rsidR="00123319" w:rsidRPr="00F55099" w:rsidRDefault="00123319" w:rsidP="00123319">
      <w:pPr>
        <w:pStyle w:val="NoSpacing"/>
        <w:rPr>
          <w:rFonts w:ascii="Times New Roman" w:hAnsi="Times New Roman" w:cs="Times New Roman"/>
          <w:sz w:val="24"/>
          <w:szCs w:val="24"/>
        </w:rPr>
      </w:pPr>
    </w:p>
    <w:p w14:paraId="6DCAFD9C" w14:textId="77777777" w:rsidR="00123319" w:rsidRPr="00F55099" w:rsidRDefault="00123319" w:rsidP="00123319">
      <w:pPr>
        <w:pStyle w:val="NoSpacing"/>
        <w:rPr>
          <w:rFonts w:ascii="Times New Roman" w:hAnsi="Times New Roman" w:cs="Times New Roman"/>
          <w:sz w:val="24"/>
          <w:szCs w:val="24"/>
        </w:rPr>
      </w:pPr>
    </w:p>
    <w:p w14:paraId="1F702CCE" w14:textId="77777777" w:rsidR="00123319" w:rsidRPr="00F55099" w:rsidRDefault="00B4695C" w:rsidP="00B4695C">
      <w:pPr>
        <w:pStyle w:val="NoSpacing"/>
        <w:rPr>
          <w:rFonts w:ascii="Times New Roman" w:hAnsi="Times New Roman" w:cs="Times New Roman"/>
          <w:b/>
          <w:sz w:val="24"/>
          <w:szCs w:val="24"/>
        </w:rPr>
      </w:pPr>
      <w:r w:rsidRPr="00F55099">
        <w:rPr>
          <w:rFonts w:ascii="Times New Roman" w:hAnsi="Times New Roman" w:cs="Times New Roman"/>
          <w:b/>
          <w:sz w:val="24"/>
          <w:szCs w:val="24"/>
        </w:rPr>
        <w:t>Short Biography</w:t>
      </w:r>
    </w:p>
    <w:p w14:paraId="2D739A4D" w14:textId="77777777" w:rsidR="00B4695C" w:rsidRPr="00F55099" w:rsidRDefault="00B4695C" w:rsidP="00B4695C">
      <w:pPr>
        <w:pStyle w:val="NoSpacing"/>
        <w:rPr>
          <w:rFonts w:ascii="Times New Roman" w:hAnsi="Times New Roman" w:cs="Times New Roman"/>
          <w:b/>
          <w:sz w:val="24"/>
          <w:szCs w:val="24"/>
        </w:rPr>
      </w:pPr>
    </w:p>
    <w:p w14:paraId="7F528830" w14:textId="369D7304" w:rsidR="00123319" w:rsidRPr="00F55099" w:rsidRDefault="00A559D4" w:rsidP="00123319">
      <w:pPr>
        <w:pStyle w:val="ListParagraph"/>
        <w:tabs>
          <w:tab w:val="left" w:pos="180"/>
          <w:tab w:val="left" w:pos="990"/>
        </w:tabs>
        <w:ind w:left="0"/>
        <w:rPr>
          <w:rFonts w:ascii="Times New Roman" w:hAnsi="Times New Roman"/>
          <w:szCs w:val="24"/>
        </w:rPr>
      </w:pPr>
      <w:r>
        <w:rPr>
          <w:rFonts w:ascii="Times New Roman" w:hAnsi="Times New Roman"/>
          <w:szCs w:val="24"/>
        </w:rPr>
        <w:t xml:space="preserve">Gene Callahan has a PhD in political theory from Cardiff University. He is the author of the books </w:t>
      </w:r>
      <w:r w:rsidRPr="00A559D4">
        <w:rPr>
          <w:rFonts w:ascii="Times New Roman" w:hAnsi="Times New Roman"/>
          <w:i/>
          <w:iCs/>
          <w:szCs w:val="24"/>
        </w:rPr>
        <w:t>Economics for Real People</w:t>
      </w:r>
      <w:r>
        <w:rPr>
          <w:rFonts w:ascii="Times New Roman" w:hAnsi="Times New Roman"/>
          <w:szCs w:val="24"/>
        </w:rPr>
        <w:t xml:space="preserve"> and </w:t>
      </w:r>
      <w:r w:rsidRPr="00A559D4">
        <w:rPr>
          <w:rFonts w:ascii="Times New Roman" w:hAnsi="Times New Roman"/>
          <w:i/>
          <w:iCs/>
          <w:szCs w:val="24"/>
        </w:rPr>
        <w:t>Oakeshott on Rome and America</w:t>
      </w:r>
      <w:r>
        <w:rPr>
          <w:rFonts w:ascii="Times New Roman" w:hAnsi="Times New Roman"/>
          <w:szCs w:val="24"/>
        </w:rPr>
        <w:t xml:space="preserve">. He has also edited the volumes </w:t>
      </w:r>
      <w:r w:rsidRPr="00A559D4">
        <w:rPr>
          <w:rFonts w:ascii="Times New Roman" w:hAnsi="Times New Roman"/>
          <w:i/>
          <w:iCs/>
          <w:szCs w:val="24"/>
        </w:rPr>
        <w:t>Tradition Versus Rationalism</w:t>
      </w:r>
      <w:r>
        <w:rPr>
          <w:rFonts w:ascii="Times New Roman" w:hAnsi="Times New Roman"/>
          <w:szCs w:val="24"/>
        </w:rPr>
        <w:t xml:space="preserve">, </w:t>
      </w:r>
      <w:r w:rsidRPr="00A559D4">
        <w:rPr>
          <w:rFonts w:ascii="Times New Roman" w:hAnsi="Times New Roman"/>
          <w:i/>
          <w:iCs/>
          <w:szCs w:val="24"/>
        </w:rPr>
        <w:t>Critics of Enlightenment Rationalism</w:t>
      </w:r>
      <w:r>
        <w:rPr>
          <w:rFonts w:ascii="Times New Roman" w:hAnsi="Times New Roman"/>
          <w:szCs w:val="24"/>
        </w:rPr>
        <w:t xml:space="preserve">, and </w:t>
      </w:r>
      <w:r w:rsidRPr="00A559D4">
        <w:rPr>
          <w:rFonts w:ascii="Times New Roman" w:hAnsi="Times New Roman"/>
          <w:i/>
          <w:iCs/>
          <w:szCs w:val="24"/>
        </w:rPr>
        <w:t>Critics of Enlightenment Rationalism Revisited</w:t>
      </w:r>
      <w:r>
        <w:rPr>
          <w:rFonts w:ascii="Times New Roman" w:hAnsi="Times New Roman"/>
          <w:szCs w:val="24"/>
        </w:rPr>
        <w:t>. He is a charter member of the Michael Oakeshott Association</w:t>
      </w:r>
      <w:r w:rsidR="00FD074A">
        <w:rPr>
          <w:rFonts w:ascii="Times New Roman" w:hAnsi="Times New Roman"/>
          <w:szCs w:val="24"/>
        </w:rPr>
        <w:t xml:space="preserve">, and formerly a contributing editor at </w:t>
      </w:r>
      <w:proofErr w:type="spellStart"/>
      <w:r w:rsidR="00FD074A" w:rsidRPr="00FD074A">
        <w:rPr>
          <w:rFonts w:ascii="Times New Roman" w:hAnsi="Times New Roman"/>
          <w:i/>
          <w:iCs/>
          <w:szCs w:val="24"/>
        </w:rPr>
        <w:t>Voegelin</w:t>
      </w:r>
      <w:proofErr w:type="spellEnd"/>
      <w:r w:rsidR="00FD074A" w:rsidRPr="00FD074A">
        <w:rPr>
          <w:rFonts w:ascii="Times New Roman" w:hAnsi="Times New Roman"/>
          <w:i/>
          <w:iCs/>
          <w:szCs w:val="24"/>
        </w:rPr>
        <w:t xml:space="preserve"> View</w:t>
      </w:r>
      <w:r w:rsidR="00FD074A">
        <w:rPr>
          <w:rFonts w:ascii="Times New Roman" w:hAnsi="Times New Roman"/>
          <w:szCs w:val="24"/>
        </w:rPr>
        <w:t>.</w:t>
      </w:r>
    </w:p>
    <w:p w14:paraId="5074490D" w14:textId="77777777" w:rsidR="00123319" w:rsidRPr="0044114F" w:rsidRDefault="00123319" w:rsidP="0044114F">
      <w:pPr>
        <w:tabs>
          <w:tab w:val="left" w:pos="990"/>
        </w:tabs>
        <w:rPr>
          <w:rFonts w:ascii="Times New Roman" w:hAnsi="Times New Roman"/>
          <w:szCs w:val="24"/>
        </w:rPr>
      </w:pPr>
    </w:p>
    <w:p w14:paraId="1823461A" w14:textId="77777777" w:rsidR="00123319" w:rsidRPr="00F55099" w:rsidRDefault="00123319">
      <w:pPr>
        <w:rPr>
          <w:rFonts w:ascii="Times New Roman" w:hAnsi="Times New Roman" w:cs="Times New Roman"/>
          <w:sz w:val="24"/>
          <w:szCs w:val="24"/>
        </w:rPr>
      </w:pPr>
    </w:p>
    <w:sectPr w:rsidR="00123319" w:rsidRPr="00F55099" w:rsidSect="00123319">
      <w:headerReference w:type="firs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FFED18" w14:textId="77777777" w:rsidR="00E247FB" w:rsidRDefault="00E247FB" w:rsidP="00123319">
      <w:pPr>
        <w:spacing w:after="0" w:line="240" w:lineRule="auto"/>
      </w:pPr>
      <w:r>
        <w:separator/>
      </w:r>
    </w:p>
  </w:endnote>
  <w:endnote w:type="continuationSeparator" w:id="0">
    <w:p w14:paraId="409AD476" w14:textId="77777777" w:rsidR="00E247FB" w:rsidRDefault="00E247FB" w:rsidP="001233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BlissRegular">
    <w:altName w:val="Courier New"/>
    <w:panose1 w:val="020B0604020202020204"/>
    <w:charset w:val="00"/>
    <w:family w:val="auto"/>
    <w:pitch w:val="variable"/>
    <w:sig w:usb0="00000003" w:usb1="00000000" w:usb2="00000000" w:usb3="00000000" w:csb0="00000001" w:csb1="00000000"/>
  </w:font>
  <w:font w:name="Times">
    <w:panose1 w:val="02000500000000000000"/>
    <w:charset w:val="00"/>
    <w:family w:val="roman"/>
    <w:notTrueType/>
    <w:pitch w:val="variable"/>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289435" w14:textId="77777777" w:rsidR="00E247FB" w:rsidRDefault="00E247FB" w:rsidP="00123319">
      <w:pPr>
        <w:spacing w:after="0" w:line="240" w:lineRule="auto"/>
      </w:pPr>
      <w:r>
        <w:separator/>
      </w:r>
    </w:p>
  </w:footnote>
  <w:footnote w:type="continuationSeparator" w:id="0">
    <w:p w14:paraId="5A8D5829" w14:textId="77777777" w:rsidR="00E247FB" w:rsidRDefault="00E247FB" w:rsidP="001233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3E739E" w14:textId="77777777" w:rsidR="00B4695C" w:rsidRDefault="00B4695C">
    <w:pPr>
      <w:pStyle w:val="Header"/>
    </w:pPr>
    <w:r w:rsidRPr="00023135">
      <w:rPr>
        <w:rFonts w:ascii="Times New Roman" w:hAnsi="Times New Roman"/>
        <w:noProof/>
        <w:lang w:val="en-GB" w:eastAsia="en-GB"/>
      </w:rPr>
      <w:drawing>
        <wp:anchor distT="0" distB="0" distL="114300" distR="114300" simplePos="0" relativeHeight="251659264" behindDoc="0" locked="0" layoutInCell="1" allowOverlap="1" wp14:anchorId="0C9AC935" wp14:editId="2925AE01">
          <wp:simplePos x="0" y="0"/>
          <wp:positionH relativeFrom="column">
            <wp:posOffset>-350520</wp:posOffset>
          </wp:positionH>
          <wp:positionV relativeFrom="paragraph">
            <wp:posOffset>-85090</wp:posOffset>
          </wp:positionV>
          <wp:extent cx="1943100" cy="860425"/>
          <wp:effectExtent l="0" t="0" r="12700" b="3175"/>
          <wp:wrapThrough wrapText="bothSides">
            <wp:wrapPolygon edited="0">
              <wp:start x="0" y="0"/>
              <wp:lineTo x="0" y="21042"/>
              <wp:lineTo x="21459" y="21042"/>
              <wp:lineTo x="21459"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TYPE_SCHOL_CG6_CMYK.eps"/>
                  <pic:cNvPicPr/>
                </pic:nvPicPr>
                <pic:blipFill>
                  <a:blip r:embed="rId1">
                    <a:extLst>
                      <a:ext uri="{28A0092B-C50C-407E-A947-70E740481C1C}">
                        <a14:useLocalDpi xmlns:a14="http://schemas.microsoft.com/office/drawing/2010/main" val="0"/>
                      </a:ext>
                    </a:extLst>
                  </a:blip>
                  <a:stretch>
                    <a:fillRect/>
                  </a:stretch>
                </pic:blipFill>
                <pic:spPr>
                  <a:xfrm>
                    <a:off x="0" y="0"/>
                    <a:ext cx="1943100" cy="86042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40BD6"/>
    <w:multiLevelType w:val="hybridMultilevel"/>
    <w:tmpl w:val="FA8C5D94"/>
    <w:lvl w:ilvl="0" w:tplc="0809000F">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 w15:restartNumberingAfterBreak="0">
    <w:nsid w:val="00F9750F"/>
    <w:multiLevelType w:val="hybridMultilevel"/>
    <w:tmpl w:val="47EECBB4"/>
    <w:lvl w:ilvl="0" w:tplc="04090001">
      <w:start w:val="1"/>
      <w:numFmt w:val="bullet"/>
      <w:lvlText w:val=""/>
      <w:lvlJc w:val="left"/>
      <w:pPr>
        <w:ind w:left="1778" w:hanging="360"/>
      </w:pPr>
      <w:rPr>
        <w:rFonts w:ascii="Symbol" w:hAnsi="Symbol" w:hint="default"/>
      </w:rPr>
    </w:lvl>
    <w:lvl w:ilvl="1" w:tplc="04090003" w:tentative="1">
      <w:start w:val="1"/>
      <w:numFmt w:val="bullet"/>
      <w:lvlText w:val="o"/>
      <w:lvlJc w:val="left"/>
      <w:pPr>
        <w:ind w:left="2498" w:hanging="360"/>
      </w:pPr>
      <w:rPr>
        <w:rFonts w:ascii="Courier New" w:hAnsi="Courier New" w:cs="Courier New" w:hint="default"/>
      </w:rPr>
    </w:lvl>
    <w:lvl w:ilvl="2" w:tplc="04090005" w:tentative="1">
      <w:start w:val="1"/>
      <w:numFmt w:val="bullet"/>
      <w:lvlText w:val=""/>
      <w:lvlJc w:val="left"/>
      <w:pPr>
        <w:ind w:left="3218" w:hanging="360"/>
      </w:pPr>
      <w:rPr>
        <w:rFonts w:ascii="Wingdings" w:hAnsi="Wingdings" w:hint="default"/>
      </w:rPr>
    </w:lvl>
    <w:lvl w:ilvl="3" w:tplc="04090001" w:tentative="1">
      <w:start w:val="1"/>
      <w:numFmt w:val="bullet"/>
      <w:lvlText w:val=""/>
      <w:lvlJc w:val="left"/>
      <w:pPr>
        <w:ind w:left="3938" w:hanging="360"/>
      </w:pPr>
      <w:rPr>
        <w:rFonts w:ascii="Symbol" w:hAnsi="Symbol" w:hint="default"/>
      </w:rPr>
    </w:lvl>
    <w:lvl w:ilvl="4" w:tplc="04090003" w:tentative="1">
      <w:start w:val="1"/>
      <w:numFmt w:val="bullet"/>
      <w:lvlText w:val="o"/>
      <w:lvlJc w:val="left"/>
      <w:pPr>
        <w:ind w:left="4658" w:hanging="360"/>
      </w:pPr>
      <w:rPr>
        <w:rFonts w:ascii="Courier New" w:hAnsi="Courier New" w:cs="Courier New" w:hint="default"/>
      </w:rPr>
    </w:lvl>
    <w:lvl w:ilvl="5" w:tplc="04090005" w:tentative="1">
      <w:start w:val="1"/>
      <w:numFmt w:val="bullet"/>
      <w:lvlText w:val=""/>
      <w:lvlJc w:val="left"/>
      <w:pPr>
        <w:ind w:left="5378" w:hanging="360"/>
      </w:pPr>
      <w:rPr>
        <w:rFonts w:ascii="Wingdings" w:hAnsi="Wingdings" w:hint="default"/>
      </w:rPr>
    </w:lvl>
    <w:lvl w:ilvl="6" w:tplc="04090001" w:tentative="1">
      <w:start w:val="1"/>
      <w:numFmt w:val="bullet"/>
      <w:lvlText w:val=""/>
      <w:lvlJc w:val="left"/>
      <w:pPr>
        <w:ind w:left="6098" w:hanging="360"/>
      </w:pPr>
      <w:rPr>
        <w:rFonts w:ascii="Symbol" w:hAnsi="Symbol" w:hint="default"/>
      </w:rPr>
    </w:lvl>
    <w:lvl w:ilvl="7" w:tplc="04090003" w:tentative="1">
      <w:start w:val="1"/>
      <w:numFmt w:val="bullet"/>
      <w:lvlText w:val="o"/>
      <w:lvlJc w:val="left"/>
      <w:pPr>
        <w:ind w:left="6818" w:hanging="360"/>
      </w:pPr>
      <w:rPr>
        <w:rFonts w:ascii="Courier New" w:hAnsi="Courier New" w:cs="Courier New" w:hint="default"/>
      </w:rPr>
    </w:lvl>
    <w:lvl w:ilvl="8" w:tplc="04090005" w:tentative="1">
      <w:start w:val="1"/>
      <w:numFmt w:val="bullet"/>
      <w:lvlText w:val=""/>
      <w:lvlJc w:val="left"/>
      <w:pPr>
        <w:ind w:left="7538" w:hanging="360"/>
      </w:pPr>
      <w:rPr>
        <w:rFonts w:ascii="Wingdings" w:hAnsi="Wingdings" w:hint="default"/>
      </w:rPr>
    </w:lvl>
  </w:abstractNum>
  <w:abstractNum w:abstractNumId="2" w15:restartNumberingAfterBreak="0">
    <w:nsid w:val="0A965202"/>
    <w:multiLevelType w:val="hybridMultilevel"/>
    <w:tmpl w:val="A7EA31E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89027C"/>
    <w:multiLevelType w:val="hybridMultilevel"/>
    <w:tmpl w:val="E1F4D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CB70E2"/>
    <w:multiLevelType w:val="hybridMultilevel"/>
    <w:tmpl w:val="A6F222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B701D4"/>
    <w:multiLevelType w:val="hybridMultilevel"/>
    <w:tmpl w:val="9B04850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367A2DCA"/>
    <w:multiLevelType w:val="hybridMultilevel"/>
    <w:tmpl w:val="CD84F6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7C531B0"/>
    <w:multiLevelType w:val="hybridMultilevel"/>
    <w:tmpl w:val="C186A60E"/>
    <w:lvl w:ilvl="0" w:tplc="FD6474CC">
      <w:start w:val="1"/>
      <w:numFmt w:val="lowerLetter"/>
      <w:lvlText w:val="(%1)"/>
      <w:lvlJc w:val="left"/>
      <w:pPr>
        <w:ind w:left="1620" w:hanging="360"/>
      </w:pPr>
      <w:rPr>
        <w:rFonts w:hint="default"/>
        <w:b w:val="0"/>
        <w:lang w:val="en-U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360" w:hanging="180"/>
      </w:pPr>
    </w:lvl>
    <w:lvl w:ilvl="3" w:tplc="0409000F" w:tentative="1">
      <w:start w:val="1"/>
      <w:numFmt w:val="decimal"/>
      <w:lvlText w:val="%4."/>
      <w:lvlJc w:val="left"/>
      <w:pPr>
        <w:ind w:left="360" w:hanging="360"/>
      </w:pPr>
    </w:lvl>
    <w:lvl w:ilvl="4" w:tplc="04090019" w:tentative="1">
      <w:start w:val="1"/>
      <w:numFmt w:val="lowerLetter"/>
      <w:lvlText w:val="%5."/>
      <w:lvlJc w:val="left"/>
      <w:pPr>
        <w:ind w:left="1080" w:hanging="360"/>
      </w:pPr>
    </w:lvl>
    <w:lvl w:ilvl="5" w:tplc="0409001B" w:tentative="1">
      <w:start w:val="1"/>
      <w:numFmt w:val="lowerRoman"/>
      <w:lvlText w:val="%6."/>
      <w:lvlJc w:val="right"/>
      <w:pPr>
        <w:ind w:left="1800" w:hanging="180"/>
      </w:pPr>
    </w:lvl>
    <w:lvl w:ilvl="6" w:tplc="0409000F" w:tentative="1">
      <w:start w:val="1"/>
      <w:numFmt w:val="decimal"/>
      <w:lvlText w:val="%7."/>
      <w:lvlJc w:val="left"/>
      <w:pPr>
        <w:ind w:left="2520" w:hanging="360"/>
      </w:pPr>
    </w:lvl>
    <w:lvl w:ilvl="7" w:tplc="04090019" w:tentative="1">
      <w:start w:val="1"/>
      <w:numFmt w:val="lowerLetter"/>
      <w:lvlText w:val="%8."/>
      <w:lvlJc w:val="left"/>
      <w:pPr>
        <w:ind w:left="3240" w:hanging="360"/>
      </w:pPr>
    </w:lvl>
    <w:lvl w:ilvl="8" w:tplc="0409001B" w:tentative="1">
      <w:start w:val="1"/>
      <w:numFmt w:val="lowerRoman"/>
      <w:lvlText w:val="%9."/>
      <w:lvlJc w:val="right"/>
      <w:pPr>
        <w:ind w:left="3960" w:hanging="180"/>
      </w:pPr>
    </w:lvl>
  </w:abstractNum>
  <w:abstractNum w:abstractNumId="8" w15:restartNumberingAfterBreak="0">
    <w:nsid w:val="475B2270"/>
    <w:multiLevelType w:val="hybridMultilevel"/>
    <w:tmpl w:val="965024B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4F2F03F0"/>
    <w:multiLevelType w:val="hybridMultilevel"/>
    <w:tmpl w:val="9460D3D0"/>
    <w:lvl w:ilvl="0" w:tplc="7F960922">
      <w:start w:val="1"/>
      <w:numFmt w:val="lowerLetter"/>
      <w:lvlText w:val="%1)"/>
      <w:lvlJc w:val="left"/>
      <w:pPr>
        <w:ind w:left="1440" w:hanging="720"/>
      </w:pPr>
      <w:rPr>
        <w:rFonts w:hint="default"/>
        <w:sz w:val="22"/>
        <w:szCs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F511630"/>
    <w:multiLevelType w:val="hybridMultilevel"/>
    <w:tmpl w:val="DFB23E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5C2D66EA"/>
    <w:multiLevelType w:val="hybridMultilevel"/>
    <w:tmpl w:val="9AEE0C3A"/>
    <w:lvl w:ilvl="0" w:tplc="2C52B574">
      <w:start w:val="1"/>
      <w:numFmt w:val="lowerLetter"/>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2" w15:restartNumberingAfterBreak="0">
    <w:nsid w:val="636C7CF1"/>
    <w:multiLevelType w:val="hybridMultilevel"/>
    <w:tmpl w:val="03E8473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682B7A81"/>
    <w:multiLevelType w:val="hybridMultilevel"/>
    <w:tmpl w:val="66C0720E"/>
    <w:lvl w:ilvl="0" w:tplc="DD688B8E">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5D70963"/>
    <w:multiLevelType w:val="hybridMultilevel"/>
    <w:tmpl w:val="92B6D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21692375">
    <w:abstractNumId w:val="0"/>
  </w:num>
  <w:num w:numId="2" w16cid:durableId="1544633974">
    <w:abstractNumId w:val="8"/>
  </w:num>
  <w:num w:numId="3" w16cid:durableId="1600988223">
    <w:abstractNumId w:val="5"/>
  </w:num>
  <w:num w:numId="4" w16cid:durableId="1011956551">
    <w:abstractNumId w:val="12"/>
  </w:num>
  <w:num w:numId="5" w16cid:durableId="402720562">
    <w:abstractNumId w:val="9"/>
  </w:num>
  <w:num w:numId="6" w16cid:durableId="1250506195">
    <w:abstractNumId w:val="13"/>
  </w:num>
  <w:num w:numId="7" w16cid:durableId="855310920">
    <w:abstractNumId w:val="7"/>
  </w:num>
  <w:num w:numId="8" w16cid:durableId="635795760">
    <w:abstractNumId w:val="10"/>
  </w:num>
  <w:num w:numId="9" w16cid:durableId="2068841887">
    <w:abstractNumId w:val="6"/>
  </w:num>
  <w:num w:numId="10" w16cid:durableId="824473801">
    <w:abstractNumId w:val="1"/>
  </w:num>
  <w:num w:numId="11" w16cid:durableId="388191024">
    <w:abstractNumId w:val="14"/>
  </w:num>
  <w:num w:numId="12" w16cid:durableId="26417780">
    <w:abstractNumId w:val="3"/>
  </w:num>
  <w:num w:numId="13" w16cid:durableId="203446809">
    <w:abstractNumId w:val="11"/>
  </w:num>
  <w:num w:numId="14" w16cid:durableId="1079906341">
    <w:abstractNumId w:val="4"/>
  </w:num>
  <w:num w:numId="15" w16cid:durableId="11992464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3319"/>
    <w:rsid w:val="000112E8"/>
    <w:rsid w:val="00032BE9"/>
    <w:rsid w:val="00054D7E"/>
    <w:rsid w:val="00123319"/>
    <w:rsid w:val="002C3ADA"/>
    <w:rsid w:val="00324695"/>
    <w:rsid w:val="00363683"/>
    <w:rsid w:val="0040141E"/>
    <w:rsid w:val="0044114F"/>
    <w:rsid w:val="00445441"/>
    <w:rsid w:val="004D2FED"/>
    <w:rsid w:val="005647C6"/>
    <w:rsid w:val="00604176"/>
    <w:rsid w:val="00627B85"/>
    <w:rsid w:val="00685AA1"/>
    <w:rsid w:val="006D63AD"/>
    <w:rsid w:val="00767881"/>
    <w:rsid w:val="007B7F59"/>
    <w:rsid w:val="00886E64"/>
    <w:rsid w:val="008D575B"/>
    <w:rsid w:val="008F26C3"/>
    <w:rsid w:val="00923064"/>
    <w:rsid w:val="00971896"/>
    <w:rsid w:val="009B77CC"/>
    <w:rsid w:val="00A559D4"/>
    <w:rsid w:val="00B3499C"/>
    <w:rsid w:val="00B4695C"/>
    <w:rsid w:val="00BB418A"/>
    <w:rsid w:val="00C01A39"/>
    <w:rsid w:val="00DC6D0C"/>
    <w:rsid w:val="00E247FB"/>
    <w:rsid w:val="00E62275"/>
    <w:rsid w:val="00EB07FF"/>
    <w:rsid w:val="00EC4696"/>
    <w:rsid w:val="00EF0FF0"/>
    <w:rsid w:val="00F55099"/>
    <w:rsid w:val="00F87ABB"/>
    <w:rsid w:val="00FC1C18"/>
    <w:rsid w:val="00FD07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E87377"/>
  <w15:docId w15:val="{1CC44615-19F2-4979-842B-C2B4F22528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233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3319"/>
  </w:style>
  <w:style w:type="paragraph" w:styleId="Footer">
    <w:name w:val="footer"/>
    <w:basedOn w:val="Normal"/>
    <w:link w:val="FooterChar"/>
    <w:uiPriority w:val="99"/>
    <w:unhideWhenUsed/>
    <w:rsid w:val="001233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3319"/>
  </w:style>
  <w:style w:type="character" w:styleId="Hyperlink">
    <w:name w:val="Hyperlink"/>
    <w:basedOn w:val="DefaultParagraphFont"/>
    <w:uiPriority w:val="99"/>
    <w:unhideWhenUsed/>
    <w:rsid w:val="00123319"/>
    <w:rPr>
      <w:color w:val="0000FF" w:themeColor="hyperlink"/>
      <w:u w:val="single"/>
    </w:rPr>
  </w:style>
  <w:style w:type="paragraph" w:styleId="ListParagraph">
    <w:name w:val="List Paragraph"/>
    <w:basedOn w:val="Normal"/>
    <w:uiPriority w:val="34"/>
    <w:qFormat/>
    <w:rsid w:val="00123319"/>
    <w:pPr>
      <w:spacing w:after="0" w:line="240" w:lineRule="auto"/>
      <w:ind w:left="720"/>
      <w:contextualSpacing/>
    </w:pPr>
    <w:rPr>
      <w:rFonts w:ascii="BlissRegular" w:eastAsia="Times" w:hAnsi="BlissRegular" w:cs="Times New Roman"/>
      <w:sz w:val="24"/>
      <w:szCs w:val="20"/>
      <w:lang w:val="en-GB"/>
    </w:rPr>
  </w:style>
  <w:style w:type="paragraph" w:styleId="BodyTextIndent">
    <w:name w:val="Body Text Indent"/>
    <w:basedOn w:val="Normal"/>
    <w:link w:val="BodyTextIndentChar"/>
    <w:rsid w:val="00123319"/>
    <w:pPr>
      <w:spacing w:after="0" w:line="240" w:lineRule="auto"/>
      <w:ind w:left="720" w:hanging="720"/>
    </w:pPr>
    <w:rPr>
      <w:rFonts w:ascii="BlissRegular" w:eastAsia="Times" w:hAnsi="BlissRegular" w:cs="Times New Roman"/>
      <w:sz w:val="20"/>
      <w:szCs w:val="20"/>
      <w:lang w:val="en-GB"/>
    </w:rPr>
  </w:style>
  <w:style w:type="character" w:customStyle="1" w:styleId="BodyTextIndentChar">
    <w:name w:val="Body Text Indent Char"/>
    <w:basedOn w:val="DefaultParagraphFont"/>
    <w:link w:val="BodyTextIndent"/>
    <w:rsid w:val="00123319"/>
    <w:rPr>
      <w:rFonts w:ascii="BlissRegular" w:eastAsia="Times" w:hAnsi="BlissRegular" w:cs="Times New Roman"/>
      <w:sz w:val="20"/>
      <w:szCs w:val="20"/>
      <w:lang w:val="en-GB"/>
    </w:rPr>
  </w:style>
  <w:style w:type="paragraph" w:styleId="NoSpacing">
    <w:name w:val="No Spacing"/>
    <w:uiPriority w:val="1"/>
    <w:qFormat/>
    <w:rsid w:val="00123319"/>
    <w:pPr>
      <w:spacing w:after="0" w:line="240" w:lineRule="auto"/>
    </w:pPr>
  </w:style>
  <w:style w:type="paragraph" w:styleId="NormalWeb">
    <w:name w:val="Normal (Web)"/>
    <w:basedOn w:val="Normal"/>
    <w:uiPriority w:val="99"/>
    <w:unhideWhenUsed/>
    <w:rsid w:val="0036368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363683"/>
  </w:style>
  <w:style w:type="character" w:styleId="Emphasis">
    <w:name w:val="Emphasis"/>
    <w:basedOn w:val="DefaultParagraphFont"/>
    <w:uiPriority w:val="20"/>
    <w:qFormat/>
    <w:rsid w:val="00363683"/>
    <w:rPr>
      <w:i/>
      <w:iCs/>
    </w:rPr>
  </w:style>
  <w:style w:type="character" w:styleId="UnresolvedMention">
    <w:name w:val="Unresolved Mention"/>
    <w:basedOn w:val="DefaultParagraphFont"/>
    <w:uiPriority w:val="99"/>
    <w:semiHidden/>
    <w:unhideWhenUsed/>
    <w:rsid w:val="00627B8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2683442">
      <w:bodyDiv w:val="1"/>
      <w:marLeft w:val="0"/>
      <w:marRight w:val="0"/>
      <w:marTop w:val="0"/>
      <w:marBottom w:val="0"/>
      <w:divBdr>
        <w:top w:val="none" w:sz="0" w:space="0" w:color="auto"/>
        <w:left w:val="none" w:sz="0" w:space="0" w:color="auto"/>
        <w:bottom w:val="none" w:sz="0" w:space="0" w:color="auto"/>
        <w:right w:val="none" w:sz="0" w:space="0" w:color="auto"/>
      </w:divBdr>
    </w:div>
    <w:div w:id="393504361">
      <w:bodyDiv w:val="1"/>
      <w:marLeft w:val="0"/>
      <w:marRight w:val="0"/>
      <w:marTop w:val="0"/>
      <w:marBottom w:val="0"/>
      <w:divBdr>
        <w:top w:val="none" w:sz="0" w:space="0" w:color="auto"/>
        <w:left w:val="none" w:sz="0" w:space="0" w:color="auto"/>
        <w:bottom w:val="none" w:sz="0" w:space="0" w:color="auto"/>
        <w:right w:val="none" w:sz="0" w:space="0" w:color="auto"/>
      </w:divBdr>
      <w:divsChild>
        <w:div w:id="653024587">
          <w:marLeft w:val="0"/>
          <w:marRight w:val="0"/>
          <w:marTop w:val="0"/>
          <w:marBottom w:val="0"/>
          <w:divBdr>
            <w:top w:val="none" w:sz="0" w:space="0" w:color="auto"/>
            <w:left w:val="none" w:sz="0" w:space="0" w:color="auto"/>
            <w:bottom w:val="none" w:sz="0" w:space="0" w:color="auto"/>
            <w:right w:val="none" w:sz="0" w:space="0" w:color="auto"/>
          </w:divBdr>
          <w:divsChild>
            <w:div w:id="1454055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240808">
      <w:bodyDiv w:val="1"/>
      <w:marLeft w:val="0"/>
      <w:marRight w:val="0"/>
      <w:marTop w:val="0"/>
      <w:marBottom w:val="0"/>
      <w:divBdr>
        <w:top w:val="none" w:sz="0" w:space="0" w:color="auto"/>
        <w:left w:val="none" w:sz="0" w:space="0" w:color="auto"/>
        <w:bottom w:val="none" w:sz="0" w:space="0" w:color="auto"/>
        <w:right w:val="none" w:sz="0" w:space="0" w:color="auto"/>
      </w:divBdr>
    </w:div>
    <w:div w:id="572664081">
      <w:bodyDiv w:val="1"/>
      <w:marLeft w:val="0"/>
      <w:marRight w:val="0"/>
      <w:marTop w:val="0"/>
      <w:marBottom w:val="0"/>
      <w:divBdr>
        <w:top w:val="none" w:sz="0" w:space="0" w:color="auto"/>
        <w:left w:val="none" w:sz="0" w:space="0" w:color="auto"/>
        <w:bottom w:val="none" w:sz="0" w:space="0" w:color="auto"/>
        <w:right w:val="none" w:sz="0" w:space="0" w:color="auto"/>
      </w:divBdr>
      <w:divsChild>
        <w:div w:id="1354262376">
          <w:marLeft w:val="0"/>
          <w:marRight w:val="0"/>
          <w:marTop w:val="0"/>
          <w:marBottom w:val="0"/>
          <w:divBdr>
            <w:top w:val="none" w:sz="0" w:space="0" w:color="auto"/>
            <w:left w:val="none" w:sz="0" w:space="0" w:color="auto"/>
            <w:bottom w:val="none" w:sz="0" w:space="0" w:color="auto"/>
            <w:right w:val="none" w:sz="0" w:space="0" w:color="auto"/>
          </w:divBdr>
        </w:div>
        <w:div w:id="562372967">
          <w:marLeft w:val="0"/>
          <w:marRight w:val="0"/>
          <w:marTop w:val="0"/>
          <w:marBottom w:val="0"/>
          <w:divBdr>
            <w:top w:val="none" w:sz="0" w:space="0" w:color="auto"/>
            <w:left w:val="none" w:sz="0" w:space="0" w:color="auto"/>
            <w:bottom w:val="none" w:sz="0" w:space="0" w:color="auto"/>
            <w:right w:val="none" w:sz="0" w:space="0" w:color="auto"/>
          </w:divBdr>
        </w:div>
        <w:div w:id="1933197214">
          <w:marLeft w:val="0"/>
          <w:marRight w:val="0"/>
          <w:marTop w:val="0"/>
          <w:marBottom w:val="0"/>
          <w:divBdr>
            <w:top w:val="none" w:sz="0" w:space="0" w:color="auto"/>
            <w:left w:val="none" w:sz="0" w:space="0" w:color="auto"/>
            <w:bottom w:val="none" w:sz="0" w:space="0" w:color="auto"/>
            <w:right w:val="none" w:sz="0" w:space="0" w:color="auto"/>
          </w:divBdr>
        </w:div>
        <w:div w:id="467475349">
          <w:marLeft w:val="0"/>
          <w:marRight w:val="0"/>
          <w:marTop w:val="0"/>
          <w:marBottom w:val="0"/>
          <w:divBdr>
            <w:top w:val="none" w:sz="0" w:space="0" w:color="auto"/>
            <w:left w:val="none" w:sz="0" w:space="0" w:color="auto"/>
            <w:bottom w:val="none" w:sz="0" w:space="0" w:color="auto"/>
            <w:right w:val="none" w:sz="0" w:space="0" w:color="auto"/>
          </w:divBdr>
        </w:div>
        <w:div w:id="1022780322">
          <w:marLeft w:val="0"/>
          <w:marRight w:val="0"/>
          <w:marTop w:val="0"/>
          <w:marBottom w:val="0"/>
          <w:divBdr>
            <w:top w:val="none" w:sz="0" w:space="0" w:color="auto"/>
            <w:left w:val="none" w:sz="0" w:space="0" w:color="auto"/>
            <w:bottom w:val="none" w:sz="0" w:space="0" w:color="auto"/>
            <w:right w:val="none" w:sz="0" w:space="0" w:color="auto"/>
          </w:divBdr>
        </w:div>
        <w:div w:id="1471555291">
          <w:marLeft w:val="0"/>
          <w:marRight w:val="0"/>
          <w:marTop w:val="0"/>
          <w:marBottom w:val="0"/>
          <w:divBdr>
            <w:top w:val="none" w:sz="0" w:space="0" w:color="auto"/>
            <w:left w:val="none" w:sz="0" w:space="0" w:color="auto"/>
            <w:bottom w:val="none" w:sz="0" w:space="0" w:color="auto"/>
            <w:right w:val="none" w:sz="0" w:space="0" w:color="auto"/>
          </w:divBdr>
        </w:div>
        <w:div w:id="1061059701">
          <w:marLeft w:val="0"/>
          <w:marRight w:val="0"/>
          <w:marTop w:val="0"/>
          <w:marBottom w:val="0"/>
          <w:divBdr>
            <w:top w:val="none" w:sz="0" w:space="0" w:color="auto"/>
            <w:left w:val="none" w:sz="0" w:space="0" w:color="auto"/>
            <w:bottom w:val="none" w:sz="0" w:space="0" w:color="auto"/>
            <w:right w:val="none" w:sz="0" w:space="0" w:color="auto"/>
          </w:divBdr>
        </w:div>
        <w:div w:id="796610412">
          <w:marLeft w:val="0"/>
          <w:marRight w:val="0"/>
          <w:marTop w:val="0"/>
          <w:marBottom w:val="0"/>
          <w:divBdr>
            <w:top w:val="none" w:sz="0" w:space="0" w:color="auto"/>
            <w:left w:val="none" w:sz="0" w:space="0" w:color="auto"/>
            <w:bottom w:val="none" w:sz="0" w:space="0" w:color="auto"/>
            <w:right w:val="none" w:sz="0" w:space="0" w:color="auto"/>
          </w:divBdr>
        </w:div>
        <w:div w:id="1861552867">
          <w:marLeft w:val="0"/>
          <w:marRight w:val="0"/>
          <w:marTop w:val="0"/>
          <w:marBottom w:val="0"/>
          <w:divBdr>
            <w:top w:val="none" w:sz="0" w:space="0" w:color="auto"/>
            <w:left w:val="none" w:sz="0" w:space="0" w:color="auto"/>
            <w:bottom w:val="none" w:sz="0" w:space="0" w:color="auto"/>
            <w:right w:val="none" w:sz="0" w:space="0" w:color="auto"/>
          </w:divBdr>
        </w:div>
      </w:divsChild>
    </w:div>
    <w:div w:id="837308240">
      <w:bodyDiv w:val="1"/>
      <w:marLeft w:val="0"/>
      <w:marRight w:val="0"/>
      <w:marTop w:val="0"/>
      <w:marBottom w:val="0"/>
      <w:divBdr>
        <w:top w:val="none" w:sz="0" w:space="0" w:color="auto"/>
        <w:left w:val="none" w:sz="0" w:space="0" w:color="auto"/>
        <w:bottom w:val="none" w:sz="0" w:space="0" w:color="auto"/>
        <w:right w:val="none" w:sz="0" w:space="0" w:color="auto"/>
      </w:divBdr>
      <w:divsChild>
        <w:div w:id="757023628">
          <w:marLeft w:val="0"/>
          <w:marRight w:val="0"/>
          <w:marTop w:val="0"/>
          <w:marBottom w:val="0"/>
          <w:divBdr>
            <w:top w:val="none" w:sz="0" w:space="0" w:color="auto"/>
            <w:left w:val="none" w:sz="0" w:space="0" w:color="auto"/>
            <w:bottom w:val="none" w:sz="0" w:space="0" w:color="auto"/>
            <w:right w:val="none" w:sz="0" w:space="0" w:color="auto"/>
          </w:divBdr>
        </w:div>
        <w:div w:id="1766803746">
          <w:marLeft w:val="0"/>
          <w:marRight w:val="0"/>
          <w:marTop w:val="0"/>
          <w:marBottom w:val="0"/>
          <w:divBdr>
            <w:top w:val="none" w:sz="0" w:space="0" w:color="auto"/>
            <w:left w:val="none" w:sz="0" w:space="0" w:color="auto"/>
            <w:bottom w:val="none" w:sz="0" w:space="0" w:color="auto"/>
            <w:right w:val="none" w:sz="0" w:space="0" w:color="auto"/>
          </w:divBdr>
        </w:div>
        <w:div w:id="1164275944">
          <w:marLeft w:val="0"/>
          <w:marRight w:val="0"/>
          <w:marTop w:val="0"/>
          <w:marBottom w:val="0"/>
          <w:divBdr>
            <w:top w:val="none" w:sz="0" w:space="0" w:color="auto"/>
            <w:left w:val="none" w:sz="0" w:space="0" w:color="auto"/>
            <w:bottom w:val="none" w:sz="0" w:space="0" w:color="auto"/>
            <w:right w:val="none" w:sz="0" w:space="0" w:color="auto"/>
          </w:divBdr>
        </w:div>
        <w:div w:id="765811659">
          <w:marLeft w:val="0"/>
          <w:marRight w:val="0"/>
          <w:marTop w:val="0"/>
          <w:marBottom w:val="0"/>
          <w:divBdr>
            <w:top w:val="none" w:sz="0" w:space="0" w:color="auto"/>
            <w:left w:val="none" w:sz="0" w:space="0" w:color="auto"/>
            <w:bottom w:val="none" w:sz="0" w:space="0" w:color="auto"/>
            <w:right w:val="none" w:sz="0" w:space="0" w:color="auto"/>
          </w:divBdr>
        </w:div>
        <w:div w:id="336227816">
          <w:marLeft w:val="0"/>
          <w:marRight w:val="0"/>
          <w:marTop w:val="0"/>
          <w:marBottom w:val="0"/>
          <w:divBdr>
            <w:top w:val="none" w:sz="0" w:space="0" w:color="auto"/>
            <w:left w:val="none" w:sz="0" w:space="0" w:color="auto"/>
            <w:bottom w:val="none" w:sz="0" w:space="0" w:color="auto"/>
            <w:right w:val="none" w:sz="0" w:space="0" w:color="auto"/>
          </w:divBdr>
        </w:div>
        <w:div w:id="32777357">
          <w:marLeft w:val="0"/>
          <w:marRight w:val="0"/>
          <w:marTop w:val="0"/>
          <w:marBottom w:val="0"/>
          <w:divBdr>
            <w:top w:val="none" w:sz="0" w:space="0" w:color="auto"/>
            <w:left w:val="none" w:sz="0" w:space="0" w:color="auto"/>
            <w:bottom w:val="none" w:sz="0" w:space="0" w:color="auto"/>
            <w:right w:val="none" w:sz="0" w:space="0" w:color="auto"/>
          </w:divBdr>
        </w:div>
        <w:div w:id="1094474715">
          <w:marLeft w:val="0"/>
          <w:marRight w:val="0"/>
          <w:marTop w:val="0"/>
          <w:marBottom w:val="0"/>
          <w:divBdr>
            <w:top w:val="none" w:sz="0" w:space="0" w:color="auto"/>
            <w:left w:val="none" w:sz="0" w:space="0" w:color="auto"/>
            <w:bottom w:val="none" w:sz="0" w:space="0" w:color="auto"/>
            <w:right w:val="none" w:sz="0" w:space="0" w:color="auto"/>
          </w:divBdr>
        </w:div>
        <w:div w:id="54858017">
          <w:marLeft w:val="0"/>
          <w:marRight w:val="0"/>
          <w:marTop w:val="0"/>
          <w:marBottom w:val="0"/>
          <w:divBdr>
            <w:top w:val="none" w:sz="0" w:space="0" w:color="auto"/>
            <w:left w:val="none" w:sz="0" w:space="0" w:color="auto"/>
            <w:bottom w:val="none" w:sz="0" w:space="0" w:color="auto"/>
            <w:right w:val="none" w:sz="0" w:space="0" w:color="auto"/>
          </w:divBdr>
        </w:div>
        <w:div w:id="700593951">
          <w:marLeft w:val="0"/>
          <w:marRight w:val="0"/>
          <w:marTop w:val="0"/>
          <w:marBottom w:val="0"/>
          <w:divBdr>
            <w:top w:val="none" w:sz="0" w:space="0" w:color="auto"/>
            <w:left w:val="none" w:sz="0" w:space="0" w:color="auto"/>
            <w:bottom w:val="none" w:sz="0" w:space="0" w:color="auto"/>
            <w:right w:val="none" w:sz="0" w:space="0" w:color="auto"/>
          </w:divBdr>
        </w:div>
      </w:divsChild>
    </w:div>
    <w:div w:id="867180807">
      <w:bodyDiv w:val="1"/>
      <w:marLeft w:val="0"/>
      <w:marRight w:val="0"/>
      <w:marTop w:val="0"/>
      <w:marBottom w:val="0"/>
      <w:divBdr>
        <w:top w:val="none" w:sz="0" w:space="0" w:color="auto"/>
        <w:left w:val="none" w:sz="0" w:space="0" w:color="auto"/>
        <w:bottom w:val="none" w:sz="0" w:space="0" w:color="auto"/>
        <w:right w:val="none" w:sz="0" w:space="0" w:color="auto"/>
      </w:divBdr>
    </w:div>
    <w:div w:id="912619385">
      <w:bodyDiv w:val="1"/>
      <w:marLeft w:val="0"/>
      <w:marRight w:val="0"/>
      <w:marTop w:val="0"/>
      <w:marBottom w:val="0"/>
      <w:divBdr>
        <w:top w:val="none" w:sz="0" w:space="0" w:color="auto"/>
        <w:left w:val="none" w:sz="0" w:space="0" w:color="auto"/>
        <w:bottom w:val="none" w:sz="0" w:space="0" w:color="auto"/>
        <w:right w:val="none" w:sz="0" w:space="0" w:color="auto"/>
      </w:divBdr>
    </w:div>
    <w:div w:id="1269850338">
      <w:bodyDiv w:val="1"/>
      <w:marLeft w:val="0"/>
      <w:marRight w:val="0"/>
      <w:marTop w:val="0"/>
      <w:marBottom w:val="0"/>
      <w:divBdr>
        <w:top w:val="none" w:sz="0" w:space="0" w:color="auto"/>
        <w:left w:val="none" w:sz="0" w:space="0" w:color="auto"/>
        <w:bottom w:val="none" w:sz="0" w:space="0" w:color="auto"/>
        <w:right w:val="none" w:sz="0" w:space="0" w:color="auto"/>
      </w:divBdr>
    </w:div>
    <w:div w:id="1318917157">
      <w:bodyDiv w:val="1"/>
      <w:marLeft w:val="0"/>
      <w:marRight w:val="0"/>
      <w:marTop w:val="0"/>
      <w:marBottom w:val="0"/>
      <w:divBdr>
        <w:top w:val="none" w:sz="0" w:space="0" w:color="auto"/>
        <w:left w:val="none" w:sz="0" w:space="0" w:color="auto"/>
        <w:bottom w:val="none" w:sz="0" w:space="0" w:color="auto"/>
        <w:right w:val="none" w:sz="0" w:space="0" w:color="auto"/>
      </w:divBdr>
    </w:div>
    <w:div w:id="1462962567">
      <w:bodyDiv w:val="1"/>
      <w:marLeft w:val="0"/>
      <w:marRight w:val="0"/>
      <w:marTop w:val="0"/>
      <w:marBottom w:val="0"/>
      <w:divBdr>
        <w:top w:val="none" w:sz="0" w:space="0" w:color="auto"/>
        <w:left w:val="none" w:sz="0" w:space="0" w:color="auto"/>
        <w:bottom w:val="none" w:sz="0" w:space="0" w:color="auto"/>
        <w:right w:val="none" w:sz="0" w:space="0" w:color="auto"/>
      </w:divBdr>
    </w:div>
    <w:div w:id="1550536913">
      <w:bodyDiv w:val="1"/>
      <w:marLeft w:val="0"/>
      <w:marRight w:val="0"/>
      <w:marTop w:val="0"/>
      <w:marBottom w:val="0"/>
      <w:divBdr>
        <w:top w:val="none" w:sz="0" w:space="0" w:color="auto"/>
        <w:left w:val="none" w:sz="0" w:space="0" w:color="auto"/>
        <w:bottom w:val="none" w:sz="0" w:space="0" w:color="auto"/>
        <w:right w:val="none" w:sz="0" w:space="0" w:color="auto"/>
      </w:divBdr>
      <w:divsChild>
        <w:div w:id="2024283767">
          <w:marLeft w:val="0"/>
          <w:marRight w:val="0"/>
          <w:marTop w:val="0"/>
          <w:marBottom w:val="0"/>
          <w:divBdr>
            <w:top w:val="none" w:sz="0" w:space="0" w:color="auto"/>
            <w:left w:val="none" w:sz="0" w:space="0" w:color="auto"/>
            <w:bottom w:val="none" w:sz="0" w:space="0" w:color="auto"/>
            <w:right w:val="none" w:sz="0" w:space="0" w:color="auto"/>
          </w:divBdr>
          <w:divsChild>
            <w:div w:id="170525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170727">
      <w:bodyDiv w:val="1"/>
      <w:marLeft w:val="0"/>
      <w:marRight w:val="0"/>
      <w:marTop w:val="0"/>
      <w:marBottom w:val="0"/>
      <w:divBdr>
        <w:top w:val="none" w:sz="0" w:space="0" w:color="auto"/>
        <w:left w:val="none" w:sz="0" w:space="0" w:color="auto"/>
        <w:bottom w:val="none" w:sz="0" w:space="0" w:color="auto"/>
        <w:right w:val="none" w:sz="0" w:space="0" w:color="auto"/>
      </w:divBdr>
    </w:div>
    <w:div w:id="1898083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palgrave.com/contactus/contacts/editorial.as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4</Pages>
  <Words>870</Words>
  <Characters>4959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Springer-SBM</Company>
  <LinksUpToDate>false</LinksUpToDate>
  <CharactersWithSpaces>5818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Rachel, Palgrave</dc:creator>
  <cp:lastModifiedBy>Gene Callahan</cp:lastModifiedBy>
  <cp:revision>4</cp:revision>
  <dcterms:created xsi:type="dcterms:W3CDTF">2025-04-12T14:33:00Z</dcterms:created>
  <dcterms:modified xsi:type="dcterms:W3CDTF">2025-04-16T17:56:00Z</dcterms:modified>
</cp:coreProperties>
</file>