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A3EAF" w14:textId="70633A7C" w:rsidR="003E4E0E" w:rsidRDefault="003E4E0E" w:rsidP="003E4E0E">
      <w:pPr>
        <w:spacing w:before="120"/>
        <w:jc w:val="center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 xml:space="preserve">Guía práctica de laboratorio de </w:t>
      </w:r>
      <w:r w:rsidR="003E5B78">
        <w:rPr>
          <w:rFonts w:ascii="Century Gothic" w:hAnsi="Century Gothic"/>
          <w:b/>
          <w:sz w:val="32"/>
          <w:szCs w:val="36"/>
        </w:rPr>
        <w:t>Fundamentos de Programación</w:t>
      </w:r>
    </w:p>
    <w:p w14:paraId="54D196E7" w14:textId="42521D69" w:rsidR="003E5B78" w:rsidRPr="003E5B78" w:rsidRDefault="00391AE4" w:rsidP="003E4E0E">
      <w:pPr>
        <w:spacing w:before="120"/>
        <w:jc w:val="center"/>
        <w:rPr>
          <w:rFonts w:ascii="Century Gothic" w:hAnsi="Century Gothic" w:cs="Arial"/>
          <w:color w:val="000000" w:themeColor="text1"/>
          <w:sz w:val="24"/>
          <w:szCs w:val="28"/>
        </w:rPr>
      </w:pPr>
      <w:r>
        <w:rPr>
          <w:rFonts w:ascii="Century Gothic" w:hAnsi="Century Gothic" w:cs="Arial"/>
          <w:b/>
          <w:color w:val="000000" w:themeColor="text1"/>
          <w:sz w:val="24"/>
          <w:szCs w:val="28"/>
        </w:rPr>
        <w:t>Tercera</w:t>
      </w:r>
      <w:r w:rsidR="003E5B78"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 Unidad</w:t>
      </w:r>
      <w:r w:rsidR="003E4E0E"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: </w:t>
      </w:r>
      <w:r w:rsidRPr="00391AE4">
        <w:rPr>
          <w:rFonts w:ascii="Century Gothic" w:hAnsi="Century Gothic" w:cs="Arial"/>
          <w:color w:val="000000" w:themeColor="text1"/>
          <w:sz w:val="24"/>
          <w:szCs w:val="28"/>
        </w:rPr>
        <w:t>Módulos para la programación: función y procedimiento</w:t>
      </w:r>
    </w:p>
    <w:p w14:paraId="76EF6950" w14:textId="5DD58323" w:rsidR="003E4E0E" w:rsidRDefault="003E4E0E" w:rsidP="003E4E0E">
      <w:pPr>
        <w:spacing w:before="120"/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4"/>
        </w:rPr>
        <w:t>Práctica N°</w:t>
      </w:r>
      <w:r w:rsidR="0090383F">
        <w:rPr>
          <w:rFonts w:ascii="Century Gothic" w:hAnsi="Century Gothic"/>
          <w:b/>
          <w:sz w:val="28"/>
          <w:szCs w:val="24"/>
        </w:rPr>
        <w:t>10</w:t>
      </w:r>
      <w:r>
        <w:rPr>
          <w:rFonts w:ascii="Century Gothic" w:hAnsi="Century Gothic"/>
          <w:b/>
          <w:sz w:val="28"/>
          <w:szCs w:val="24"/>
        </w:rPr>
        <w:t xml:space="preserve"> </w:t>
      </w:r>
    </w:p>
    <w:p w14:paraId="59A811A1" w14:textId="2B925562" w:rsidR="003E4E0E" w:rsidRDefault="003E4E0E" w:rsidP="003E4E0E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FE3CD" wp14:editId="32400673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2838450" cy="711835"/>
                <wp:effectExtent l="0" t="0" r="19050" b="1206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11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DD67" w14:textId="77777777" w:rsidR="003E4E0E" w:rsidRDefault="003E4E0E" w:rsidP="003E4E0E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47CDB985" w14:textId="77777777" w:rsidR="003E4E0E" w:rsidRDefault="003E4E0E" w:rsidP="003E4E0E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3A52FBF5" w14:textId="77777777" w:rsidR="003E4E0E" w:rsidRDefault="003E4E0E" w:rsidP="003E4E0E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16.25pt;width:223.5pt;height:56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" filled="f" strokecolor="black [3213]">
                <v:textbox>
                  <w:txbxContent>
                    <w:p w14:paraId="7AAFDD67" w14:textId="77777777" w:rsidR="003E4E0E" w:rsidRDefault="003E4E0E" w:rsidP="003E4E0E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47CDB985" w14:textId="77777777" w:rsidR="003E4E0E" w:rsidRDefault="003E4E0E" w:rsidP="003E4E0E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3A52FBF5" w14:textId="77777777" w:rsidR="003E4E0E" w:rsidRDefault="003E4E0E" w:rsidP="003E4E0E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87040" wp14:editId="12D7013F">
                <wp:simplePos x="0" y="0"/>
                <wp:positionH relativeFrom="column">
                  <wp:posOffset>3117850</wp:posOffset>
                </wp:positionH>
                <wp:positionV relativeFrom="paragraph">
                  <wp:posOffset>207010</wp:posOffset>
                </wp:positionV>
                <wp:extent cx="2849245" cy="711835"/>
                <wp:effectExtent l="0" t="0" r="27305" b="1206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245" cy="711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BB46" w14:textId="77777777" w:rsidR="003E4E0E" w:rsidRDefault="003E4E0E" w:rsidP="003E4E0E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Apellidos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2A553B08" w14:textId="77777777" w:rsidR="003E4E0E" w:rsidRDefault="003E4E0E" w:rsidP="003E4E0E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Nombres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22C66A24" w14:textId="77777777" w:rsidR="003E4E0E" w:rsidRDefault="003E4E0E" w:rsidP="003E4E0E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Fecha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>:    /   /          Duración: 100 min</w:t>
                            </w:r>
                          </w:p>
                          <w:p w14:paraId="30E29E74" w14:textId="77777777" w:rsidR="003E4E0E" w:rsidRDefault="003E4E0E" w:rsidP="003E4E0E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Tipo de práctica: Individual  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( x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)   Grupal (   )</w:t>
                            </w:r>
                          </w:p>
                          <w:p w14:paraId="00E58489" w14:textId="77777777" w:rsidR="003E4E0E" w:rsidRDefault="003E4E0E" w:rsidP="003E4E0E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245.5pt;margin-top:16.3pt;width:224.35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" filled="f" strokecolor="black [3213]">
                <v:textbox>
                  <w:txbxContent>
                    <w:p w14:paraId="1C98BB46" w14:textId="77777777" w:rsidR="003E4E0E" w:rsidRDefault="003E4E0E" w:rsidP="003E4E0E">
                      <w:pPr>
                        <w:tabs>
                          <w:tab w:val="left" w:pos="851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Apellidos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2A553B08" w14:textId="77777777" w:rsidR="003E4E0E" w:rsidRDefault="003E4E0E" w:rsidP="003E4E0E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Nombres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22C66A24" w14:textId="77777777" w:rsidR="003E4E0E" w:rsidRDefault="003E4E0E" w:rsidP="003E4E0E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Fecha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>:    /   /          Duración: 100 min</w:t>
                      </w:r>
                    </w:p>
                    <w:p w14:paraId="30E29E74" w14:textId="77777777" w:rsidR="003E4E0E" w:rsidRDefault="003E4E0E" w:rsidP="003E4E0E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Tipo de práctica: Individual   </w:t>
                      </w:r>
                      <w:proofErr w:type="gramStart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( x</w:t>
                      </w:r>
                      <w:proofErr w:type="gramEnd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)   Grupal (   )</w:t>
                      </w:r>
                    </w:p>
                    <w:p w14:paraId="00E58489" w14:textId="77777777" w:rsidR="003E4E0E" w:rsidRDefault="003E4E0E" w:rsidP="003E4E0E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642564" w14:textId="27E25E15" w:rsidR="003E4CFB" w:rsidRDefault="00040304" w:rsidP="0043568B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9392A" wp14:editId="3E633373">
                <wp:simplePos x="0" y="0"/>
                <wp:positionH relativeFrom="margin">
                  <wp:posOffset>3810</wp:posOffset>
                </wp:positionH>
                <wp:positionV relativeFrom="paragraph">
                  <wp:posOffset>829945</wp:posOffset>
                </wp:positionV>
                <wp:extent cx="5964555" cy="247650"/>
                <wp:effectExtent l="0" t="0" r="17145" b="1905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55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B08E0" w14:textId="77777777" w:rsidR="00040304" w:rsidRPr="00AB22CE" w:rsidRDefault="00040304" w:rsidP="00040304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Instrucciones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Desarrolle los siguientes programas haciendo uso del software </w:t>
                            </w:r>
                            <w:proofErr w:type="spellStart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-C++.</w:t>
                            </w:r>
                          </w:p>
                          <w:p w14:paraId="055A77BA" w14:textId="28BAAC91" w:rsidR="003E4E0E" w:rsidRDefault="003E4E0E" w:rsidP="003E4E0E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left:0;text-align:left;margin-left:.3pt;margin-top:65.35pt;width:469.6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" filled="f" strokecolor="black [3213]">
                <v:textbox>
                  <w:txbxContent>
                    <w:p w14:paraId="1C7B08E0" w14:textId="77777777" w:rsidR="00040304" w:rsidRPr="00AB22CE" w:rsidRDefault="00040304" w:rsidP="00040304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Instrucciones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Desarrolle los siguientes programas haciendo uso del software </w:t>
                      </w:r>
                      <w:proofErr w:type="spellStart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-C++.</w:t>
                      </w:r>
                    </w:p>
                    <w:p w14:paraId="055A77BA" w14:textId="28BAAC91" w:rsidR="003E4E0E" w:rsidRDefault="003E4E0E" w:rsidP="003E4E0E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DA072B" w14:textId="0679EAA5" w:rsidR="00E11942" w:rsidRDefault="00E11942" w:rsidP="00E11942">
      <w:pPr>
        <w:autoSpaceDE w:val="0"/>
        <w:autoSpaceDN w:val="0"/>
        <w:adjustRightInd w:val="0"/>
        <w:spacing w:after="100"/>
        <w:jc w:val="both"/>
        <w:rPr>
          <w:rFonts w:ascii="Century Gothic" w:hAnsi="Century Gothic" w:cs="Arial"/>
          <w:b/>
          <w:bCs/>
          <w:sz w:val="20"/>
          <w:szCs w:val="18"/>
        </w:rPr>
      </w:pPr>
      <w:r w:rsidRPr="003411BF">
        <w:rPr>
          <w:rFonts w:ascii="Century Gothic" w:hAnsi="Century Gothic" w:cs="Arial"/>
          <w:b/>
          <w:bCs/>
          <w:sz w:val="20"/>
          <w:szCs w:val="18"/>
        </w:rPr>
        <w:t xml:space="preserve">1.-  Tema: </w:t>
      </w:r>
      <w:r w:rsidR="007C078D">
        <w:rPr>
          <w:rFonts w:ascii="Century Gothic" w:hAnsi="Century Gothic" w:cs="Arial"/>
          <w:bCs/>
          <w:sz w:val="20"/>
          <w:szCs w:val="18"/>
        </w:rPr>
        <w:t>P</w:t>
      </w:r>
      <w:r>
        <w:rPr>
          <w:rFonts w:ascii="Century Gothic" w:hAnsi="Century Gothic" w:cs="Arial"/>
          <w:bCs/>
          <w:sz w:val="20"/>
          <w:szCs w:val="18"/>
        </w:rPr>
        <w:t>rocedimientos</w:t>
      </w:r>
    </w:p>
    <w:p w14:paraId="0E51F183" w14:textId="0E2B6E39" w:rsidR="00E11942" w:rsidRDefault="00E11942" w:rsidP="00E11942">
      <w:pPr>
        <w:autoSpaceDE w:val="0"/>
        <w:autoSpaceDN w:val="0"/>
        <w:adjustRightInd w:val="0"/>
        <w:spacing w:after="100"/>
        <w:jc w:val="both"/>
        <w:rPr>
          <w:rFonts w:ascii="Century Gothic" w:hAnsi="Century Gothic" w:cs="Arial"/>
          <w:bCs/>
          <w:sz w:val="20"/>
          <w:szCs w:val="18"/>
        </w:rPr>
      </w:pPr>
      <w:r w:rsidRPr="003411BF">
        <w:rPr>
          <w:rFonts w:ascii="Century Gothic" w:hAnsi="Century Gothic" w:cs="Arial"/>
          <w:b/>
          <w:bCs/>
          <w:sz w:val="20"/>
          <w:szCs w:val="18"/>
        </w:rPr>
        <w:t xml:space="preserve">2.- </w:t>
      </w:r>
      <w:r>
        <w:rPr>
          <w:rFonts w:ascii="Century Gothic" w:hAnsi="Century Gothic" w:cs="Arial"/>
          <w:b/>
          <w:bCs/>
          <w:sz w:val="20"/>
          <w:szCs w:val="18"/>
        </w:rPr>
        <w:t>Objetivo</w:t>
      </w:r>
      <w:r w:rsidRPr="003411BF">
        <w:rPr>
          <w:rFonts w:ascii="Century Gothic" w:hAnsi="Century Gothic" w:cs="Arial"/>
          <w:b/>
          <w:bCs/>
          <w:sz w:val="20"/>
          <w:szCs w:val="18"/>
        </w:rPr>
        <w:t xml:space="preserve">: </w:t>
      </w:r>
      <w:r>
        <w:rPr>
          <w:rFonts w:ascii="Century Gothic" w:hAnsi="Century Gothic" w:cs="Arial"/>
          <w:bCs/>
          <w:sz w:val="20"/>
          <w:szCs w:val="18"/>
        </w:rPr>
        <w:t xml:space="preserve">Poner </w:t>
      </w:r>
      <w:r w:rsidRPr="00D315D0">
        <w:rPr>
          <w:rFonts w:ascii="Century Gothic" w:hAnsi="Century Gothic" w:cs="Arial"/>
          <w:bCs/>
          <w:sz w:val="20"/>
          <w:szCs w:val="18"/>
        </w:rPr>
        <w:t xml:space="preserve">en práctica los principios básicos del uso de </w:t>
      </w:r>
      <w:r>
        <w:rPr>
          <w:rFonts w:ascii="Century Gothic" w:hAnsi="Century Gothic" w:cs="Arial"/>
          <w:bCs/>
          <w:sz w:val="20"/>
          <w:szCs w:val="18"/>
        </w:rPr>
        <w:t xml:space="preserve">procedimientos </w:t>
      </w:r>
      <w:r w:rsidRPr="00D315D0">
        <w:rPr>
          <w:rFonts w:ascii="Century Gothic" w:hAnsi="Century Gothic" w:cs="Arial"/>
          <w:bCs/>
          <w:sz w:val="20"/>
          <w:szCs w:val="18"/>
        </w:rPr>
        <w:t>en lenguaje C++</w:t>
      </w:r>
      <w:r>
        <w:rPr>
          <w:rFonts w:ascii="Century Gothic" w:hAnsi="Century Gothic" w:cs="Arial"/>
          <w:bCs/>
          <w:sz w:val="20"/>
          <w:szCs w:val="18"/>
        </w:rPr>
        <w:t>.</w:t>
      </w:r>
    </w:p>
    <w:p w14:paraId="78AAEFD9" w14:textId="77777777" w:rsidR="00E11942" w:rsidRDefault="00E11942" w:rsidP="00E11942">
      <w:pPr>
        <w:autoSpaceDE w:val="0"/>
        <w:autoSpaceDN w:val="0"/>
        <w:adjustRightInd w:val="0"/>
        <w:spacing w:after="100"/>
        <w:jc w:val="both"/>
        <w:rPr>
          <w:rFonts w:ascii="Century Gothic" w:hAnsi="Century Gothic" w:cs="Arial"/>
          <w:b/>
          <w:bCs/>
          <w:sz w:val="20"/>
          <w:szCs w:val="18"/>
        </w:rPr>
      </w:pPr>
      <w:r>
        <w:rPr>
          <w:rFonts w:ascii="Century Gothic" w:hAnsi="Century Gothic" w:cs="Arial"/>
          <w:b/>
          <w:bCs/>
          <w:sz w:val="20"/>
          <w:szCs w:val="18"/>
        </w:rPr>
        <w:t>3.- M</w:t>
      </w:r>
      <w:r w:rsidRPr="003411BF">
        <w:rPr>
          <w:rFonts w:ascii="Century Gothic" w:hAnsi="Century Gothic" w:cs="Arial"/>
          <w:b/>
          <w:bCs/>
          <w:sz w:val="20"/>
          <w:szCs w:val="18"/>
        </w:rPr>
        <w:t>ateriales a utilizar en la práctica:</w:t>
      </w:r>
    </w:p>
    <w:p w14:paraId="50C0600D" w14:textId="77777777" w:rsidR="00E11942" w:rsidRPr="003411BF" w:rsidRDefault="00E11942" w:rsidP="00E1194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00" w:line="240" w:lineRule="auto"/>
        <w:jc w:val="both"/>
        <w:rPr>
          <w:rFonts w:ascii="Century Gothic" w:hAnsi="Century Gothic" w:cs="Arial"/>
          <w:bCs/>
          <w:sz w:val="20"/>
          <w:szCs w:val="18"/>
        </w:rPr>
      </w:pPr>
      <w:r w:rsidRPr="003411BF">
        <w:rPr>
          <w:rFonts w:ascii="Century Gothic" w:hAnsi="Century Gothic" w:cs="Arial"/>
          <w:bCs/>
          <w:sz w:val="20"/>
          <w:szCs w:val="18"/>
        </w:rPr>
        <w:t xml:space="preserve">Programa </w:t>
      </w:r>
      <w:proofErr w:type="spellStart"/>
      <w:r w:rsidRPr="003411BF">
        <w:rPr>
          <w:rFonts w:ascii="Century Gothic" w:hAnsi="Century Gothic" w:cs="Arial"/>
          <w:bCs/>
          <w:sz w:val="20"/>
          <w:szCs w:val="18"/>
        </w:rPr>
        <w:t>Dev</w:t>
      </w:r>
      <w:proofErr w:type="spellEnd"/>
      <w:r w:rsidRPr="003411BF">
        <w:rPr>
          <w:rFonts w:ascii="Century Gothic" w:hAnsi="Century Gothic" w:cs="Arial"/>
          <w:bCs/>
          <w:sz w:val="20"/>
          <w:szCs w:val="18"/>
        </w:rPr>
        <w:t xml:space="preserve"> C++</w:t>
      </w:r>
    </w:p>
    <w:p w14:paraId="7F31B540" w14:textId="77777777" w:rsidR="00E11942" w:rsidRPr="003411BF" w:rsidRDefault="00E11942" w:rsidP="00E1194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00" w:line="240" w:lineRule="auto"/>
        <w:jc w:val="both"/>
        <w:rPr>
          <w:rFonts w:ascii="Century Gothic" w:hAnsi="Century Gothic" w:cs="Arial"/>
          <w:bCs/>
          <w:sz w:val="20"/>
          <w:szCs w:val="18"/>
        </w:rPr>
      </w:pPr>
      <w:r w:rsidRPr="003411BF">
        <w:rPr>
          <w:rFonts w:ascii="Century Gothic" w:hAnsi="Century Gothic" w:cs="Arial"/>
          <w:bCs/>
          <w:sz w:val="20"/>
          <w:szCs w:val="18"/>
        </w:rPr>
        <w:t>Procesador de texto Microsoft Word</w:t>
      </w:r>
    </w:p>
    <w:p w14:paraId="310352FC" w14:textId="1651B46E" w:rsidR="00E11942" w:rsidRPr="003411BF" w:rsidRDefault="00E11942" w:rsidP="00E1194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00" w:line="240" w:lineRule="auto"/>
        <w:jc w:val="both"/>
        <w:rPr>
          <w:rFonts w:ascii="Century Gothic" w:hAnsi="Century Gothic" w:cs="Arial"/>
          <w:bCs/>
          <w:sz w:val="20"/>
          <w:szCs w:val="18"/>
        </w:rPr>
      </w:pPr>
      <w:r w:rsidRPr="003411BF">
        <w:rPr>
          <w:rFonts w:ascii="Century Gothic" w:hAnsi="Century Gothic" w:cs="Arial"/>
          <w:bCs/>
          <w:sz w:val="20"/>
          <w:szCs w:val="18"/>
        </w:rPr>
        <w:t>Computadora personal</w:t>
      </w:r>
    </w:p>
    <w:p w14:paraId="67935567" w14:textId="77777777" w:rsidR="00E11942" w:rsidRPr="003411BF" w:rsidRDefault="00E11942" w:rsidP="00E11942">
      <w:pPr>
        <w:autoSpaceDE w:val="0"/>
        <w:autoSpaceDN w:val="0"/>
        <w:adjustRightInd w:val="0"/>
        <w:spacing w:after="100"/>
        <w:jc w:val="both"/>
        <w:rPr>
          <w:rFonts w:ascii="Century Gothic" w:hAnsi="Century Gothic" w:cs="Arial"/>
          <w:b/>
          <w:bCs/>
          <w:sz w:val="20"/>
          <w:szCs w:val="18"/>
        </w:rPr>
      </w:pPr>
      <w:r>
        <w:rPr>
          <w:rFonts w:ascii="Century Gothic" w:hAnsi="Century Gothic" w:cs="Arial"/>
          <w:b/>
          <w:bCs/>
          <w:sz w:val="20"/>
          <w:szCs w:val="18"/>
        </w:rPr>
        <w:t xml:space="preserve">4.- </w:t>
      </w:r>
      <w:r w:rsidRPr="003411BF">
        <w:rPr>
          <w:rFonts w:ascii="Century Gothic" w:hAnsi="Century Gothic" w:cs="Arial"/>
          <w:b/>
          <w:bCs/>
          <w:sz w:val="20"/>
          <w:szCs w:val="18"/>
        </w:rPr>
        <w:t>Planteamiento de ejercicios:</w:t>
      </w:r>
    </w:p>
    <w:p w14:paraId="1A4031AD" w14:textId="77777777" w:rsidR="00E11942" w:rsidRPr="00E22F62" w:rsidRDefault="00E11942" w:rsidP="00E11942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</w:p>
    <w:p w14:paraId="2BBE8AD9" w14:textId="2EB90891" w:rsidR="00E11942" w:rsidRPr="00400B91" w:rsidRDefault="0090383F" w:rsidP="00E11942">
      <w:pPr>
        <w:pBdr>
          <w:top w:val="single" w:sz="4" w:space="1" w:color="auto"/>
          <w:bottom w:val="single" w:sz="4" w:space="1" w:color="auto"/>
        </w:pBdr>
        <w:ind w:firstLine="708"/>
        <w:jc w:val="center"/>
        <w:rPr>
          <w:rFonts w:ascii="Century Gothic" w:eastAsia="Times New Roman" w:hAnsi="Century Gothic" w:cs="Arial"/>
          <w:b/>
          <w:bCs/>
          <w:szCs w:val="18"/>
          <w:lang w:val="es-ES" w:eastAsia="en-US"/>
        </w:rPr>
      </w:pPr>
      <w:r>
        <w:rPr>
          <w:rFonts w:ascii="Century Gothic" w:eastAsia="Times New Roman" w:hAnsi="Century Gothic" w:cs="Arial"/>
          <w:b/>
          <w:bCs/>
          <w:szCs w:val="18"/>
          <w:lang w:val="es-ES" w:eastAsia="en-US"/>
        </w:rPr>
        <w:t>PROCEDIMIENTOS</w:t>
      </w:r>
    </w:p>
    <w:p w14:paraId="47E167DF" w14:textId="77777777" w:rsidR="00E11942" w:rsidRDefault="00E11942" w:rsidP="00E11942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</w:p>
    <w:p w14:paraId="47B0E4F7" w14:textId="220A804C" w:rsidR="007F6995" w:rsidRDefault="007F6995" w:rsidP="007F6995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  <w:r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1</w:t>
      </w:r>
      <w:r w:rsidRPr="00A13776"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.-</w:t>
      </w:r>
      <w:r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</w:t>
      </w:r>
      <w:r w:rsidRPr="007F6995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Programa que muestra un saludo en pantalla,</w:t>
      </w:r>
      <w:r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y una despedida</w:t>
      </w:r>
      <w:r w:rsidRPr="007F6995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mediante un procedimiento</w:t>
      </w:r>
    </w:p>
    <w:p w14:paraId="33C6A9E9" w14:textId="7A2C18E8" w:rsidR="007F6995" w:rsidRPr="007F6995" w:rsidRDefault="007F6995" w:rsidP="007F6995">
      <w:pPr>
        <w:jc w:val="both"/>
        <w:rPr>
          <w:rFonts w:ascii="Century Gothic" w:eastAsia="Times New Roman" w:hAnsi="Century Gothic" w:cs="Arial"/>
          <w:bCs/>
          <w:sz w:val="20"/>
          <w:szCs w:val="18"/>
          <w:lang w:eastAsia="en-US"/>
        </w:rPr>
      </w:pPr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 </w:t>
      </w:r>
    </w:p>
    <w:p w14:paraId="04D5212B" w14:textId="01538F16" w:rsidR="007F6995" w:rsidRPr="007C078D" w:rsidRDefault="007F6995" w:rsidP="007F6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4251"/>
        <w:jc w:val="both"/>
        <w:rPr>
          <w:rFonts w:ascii="Century Gothic" w:eastAsia="Times New Roman" w:hAnsi="Century Gothic" w:cs="Arial"/>
          <w:bCs/>
          <w:sz w:val="20"/>
          <w:szCs w:val="18"/>
          <w:lang w:eastAsia="en-US"/>
        </w:rPr>
      </w:pPr>
      <w:proofErr w:type="spellStart"/>
      <w:proofErr w:type="gramStart"/>
      <w:r w:rsidRPr="007C078D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void</w:t>
      </w:r>
      <w:proofErr w:type="spellEnd"/>
      <w:proofErr w:type="gramEnd"/>
      <w:r w:rsidRPr="007C078D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saludo();</w:t>
      </w:r>
    </w:p>
    <w:p w14:paraId="7DA50067" w14:textId="07E8A9BF" w:rsidR="007F6995" w:rsidRPr="007C078D" w:rsidRDefault="007F6995" w:rsidP="007F6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4251"/>
        <w:jc w:val="both"/>
        <w:rPr>
          <w:rFonts w:ascii="Century Gothic" w:eastAsia="Times New Roman" w:hAnsi="Century Gothic" w:cs="Arial"/>
          <w:bCs/>
          <w:sz w:val="20"/>
          <w:szCs w:val="18"/>
          <w:lang w:eastAsia="en-US"/>
        </w:rPr>
      </w:pPr>
      <w:proofErr w:type="spellStart"/>
      <w:proofErr w:type="gramStart"/>
      <w:r w:rsidRPr="007C078D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void</w:t>
      </w:r>
      <w:proofErr w:type="spellEnd"/>
      <w:proofErr w:type="gramEnd"/>
      <w:r w:rsidRPr="007C078D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despedida();</w:t>
      </w:r>
    </w:p>
    <w:p w14:paraId="65CCAC03" w14:textId="77777777" w:rsidR="007F6995" w:rsidRPr="007C078D" w:rsidRDefault="007F6995" w:rsidP="00E11942">
      <w:pPr>
        <w:jc w:val="both"/>
        <w:rPr>
          <w:rFonts w:ascii="Century Gothic" w:eastAsia="Times New Roman" w:hAnsi="Century Gothic" w:cs="Arial"/>
          <w:b/>
          <w:bCs/>
          <w:sz w:val="20"/>
          <w:szCs w:val="18"/>
          <w:lang w:eastAsia="en-US"/>
        </w:rPr>
      </w:pPr>
    </w:p>
    <w:p w14:paraId="77EFDAFC" w14:textId="77777777" w:rsidR="007F6995" w:rsidRPr="007C078D" w:rsidRDefault="007F6995" w:rsidP="00E11942">
      <w:pPr>
        <w:jc w:val="both"/>
        <w:rPr>
          <w:rFonts w:ascii="Century Gothic" w:eastAsia="Times New Roman" w:hAnsi="Century Gothic" w:cs="Arial"/>
          <w:b/>
          <w:bCs/>
          <w:sz w:val="20"/>
          <w:szCs w:val="18"/>
          <w:lang w:eastAsia="en-US"/>
        </w:rPr>
      </w:pPr>
    </w:p>
    <w:p w14:paraId="23C4A96C" w14:textId="668834C3" w:rsidR="00E11942" w:rsidRDefault="00E11942" w:rsidP="00E11942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  <w:r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1</w:t>
      </w:r>
      <w:r w:rsidRPr="00A13776"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.-</w:t>
      </w:r>
      <w:r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</w:t>
      </w:r>
      <w:r w:rsidRPr="00E11942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Escribir un </w:t>
      </w:r>
      <w:r w:rsidR="00F64A58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procedimiento</w:t>
      </w:r>
      <w:r w:rsidRPr="00E11942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que calcule </w:t>
      </w:r>
      <w:r w:rsidR="0090383F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el área de un triángulo, cuyos parámetros de entrada deben ser base y exponente</w:t>
      </w:r>
    </w:p>
    <w:p w14:paraId="2D9A49B5" w14:textId="11C78000" w:rsidR="00E475F6" w:rsidRPr="0090383F" w:rsidRDefault="00E475F6" w:rsidP="00E11942">
      <w:pPr>
        <w:jc w:val="both"/>
        <w:rPr>
          <w:rFonts w:ascii="Century Gothic" w:eastAsia="Times New Roman" w:hAnsi="Century Gothic" w:cs="Arial"/>
          <w:bCs/>
          <w:sz w:val="20"/>
          <w:szCs w:val="18"/>
          <w:lang w:eastAsia="en-US"/>
        </w:rPr>
      </w:pPr>
      <w:r w:rsidRPr="0090383F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</w:t>
      </w:r>
    </w:p>
    <w:p w14:paraId="130A6B6A" w14:textId="59328131" w:rsidR="00E475F6" w:rsidRPr="00E475F6" w:rsidRDefault="0090383F" w:rsidP="00E4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4251"/>
        <w:jc w:val="both"/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</w:pPr>
      <w:proofErr w:type="gramStart"/>
      <w:r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  <w:t>void</w:t>
      </w:r>
      <w:proofErr w:type="gramEnd"/>
      <w:r w:rsidR="00E475F6" w:rsidRPr="00E475F6"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  <w:t>areaTriangulo</w:t>
      </w:r>
      <w:proofErr w:type="spellEnd"/>
      <w:r w:rsidR="00E475F6" w:rsidRPr="00E475F6"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  <w:t xml:space="preserve"> (</w:t>
      </w:r>
      <w:proofErr w:type="spellStart"/>
      <w:r w:rsidR="00E475F6" w:rsidRPr="00E475F6"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  <w:t>int</w:t>
      </w:r>
      <w:proofErr w:type="spellEnd"/>
      <w:r w:rsidR="00E475F6" w:rsidRPr="00E475F6"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  <w:t xml:space="preserve"> </w:t>
      </w:r>
      <w:r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  <w:t>base</w:t>
      </w:r>
      <w:r w:rsidR="00E475F6" w:rsidRPr="00E475F6"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  <w:t xml:space="preserve">, </w:t>
      </w:r>
      <w:proofErr w:type="spellStart"/>
      <w:r w:rsidR="00E475F6" w:rsidRPr="00E475F6"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  <w:t>int</w:t>
      </w:r>
      <w:proofErr w:type="spellEnd"/>
      <w:r w:rsidR="00E475F6" w:rsidRPr="00E475F6"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  <w:t>altura</w:t>
      </w:r>
      <w:proofErr w:type="spellEnd"/>
      <w:r w:rsidR="00E475F6" w:rsidRPr="00E475F6"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  <w:t>)</w:t>
      </w:r>
      <w:r w:rsidR="00E475F6">
        <w:rPr>
          <w:rFonts w:ascii="Century Gothic" w:eastAsia="Times New Roman" w:hAnsi="Century Gothic" w:cs="Arial"/>
          <w:bCs/>
          <w:sz w:val="20"/>
          <w:szCs w:val="18"/>
          <w:lang w:val="en-US" w:eastAsia="en-US"/>
        </w:rPr>
        <w:t>;</w:t>
      </w:r>
    </w:p>
    <w:p w14:paraId="4AA451E6" w14:textId="77777777" w:rsidR="00E11942" w:rsidRPr="00E475F6" w:rsidRDefault="00E11942" w:rsidP="00E11942">
      <w:pPr>
        <w:jc w:val="both"/>
        <w:rPr>
          <w:rFonts w:ascii="Consolas" w:eastAsia="Times New Roman" w:hAnsi="Consolas" w:cs="Arial"/>
          <w:bCs/>
          <w:sz w:val="20"/>
          <w:szCs w:val="18"/>
          <w:lang w:val="en-US" w:eastAsia="en-US"/>
        </w:rPr>
      </w:pPr>
    </w:p>
    <w:p w14:paraId="1CE6D134" w14:textId="77777777" w:rsidR="00E11942" w:rsidRPr="00E475F6" w:rsidRDefault="00E11942" w:rsidP="00E11942">
      <w:pPr>
        <w:jc w:val="both"/>
        <w:rPr>
          <w:rFonts w:ascii="Consolas" w:eastAsia="Times New Roman" w:hAnsi="Consolas" w:cs="Arial"/>
          <w:bCs/>
          <w:sz w:val="20"/>
          <w:szCs w:val="18"/>
          <w:lang w:val="en-US" w:eastAsia="en-US"/>
        </w:rPr>
      </w:pPr>
    </w:p>
    <w:p w14:paraId="5DF479E7" w14:textId="522A75B8" w:rsidR="00E11942" w:rsidRDefault="00E11942" w:rsidP="00E11942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  <w:r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2</w:t>
      </w:r>
      <w:r w:rsidRPr="00A13776"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.-</w:t>
      </w:r>
      <w:r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</w:t>
      </w:r>
      <w:r w:rsidRPr="00022157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Realizar un </w:t>
      </w:r>
      <w:r w:rsidR="00F64A58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procedimiento</w:t>
      </w:r>
      <w:r w:rsidRPr="00022157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</w:t>
      </w:r>
      <w:r w:rsidR="00F64A58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cuyo nombre se </w:t>
      </w:r>
      <w:proofErr w:type="spellStart"/>
      <w:r w:rsidR="00F64A58"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ecuacionCuadratica</w:t>
      </w:r>
      <w:proofErr w:type="spellEnd"/>
      <w:r w:rsidRPr="00022157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, que toma </w:t>
      </w:r>
      <w:r w:rsidR="00F64A58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tres</w:t>
      </w:r>
      <w:r w:rsidRPr="00022157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números reales como parámetros,</w:t>
      </w:r>
      <w:r w:rsidR="00F64A58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los cuales serían los coeficientes de la ecuación cuadrática, y este debe mostrar como resultado las raíces dela ecuación en función a la siguiente fórmula.</w:t>
      </w:r>
    </w:p>
    <w:p w14:paraId="5D52F268" w14:textId="77777777" w:rsidR="00F64A58" w:rsidRDefault="00F64A58" w:rsidP="00E11942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</w:p>
    <w:p w14:paraId="22834712" w14:textId="37C35E7C" w:rsidR="00F64A58" w:rsidRPr="00F64A58" w:rsidRDefault="00F64A58" w:rsidP="00F64A58">
      <w:pPr>
        <w:pStyle w:val="Prrafodelista"/>
        <w:ind w:left="708"/>
        <w:jc w:val="both"/>
        <w:rPr>
          <w:rFonts w:ascii="Century Gothic" w:hAnsi="Century Gothic" w:cs="Arial"/>
          <w:bCs/>
          <w:sz w:val="24"/>
          <w:szCs w:val="18"/>
          <w:lang w:val="es-PE"/>
        </w:rPr>
      </w:pPr>
      <w:r w:rsidRPr="00F64A58">
        <w:rPr>
          <w:rFonts w:ascii="Century Gothic" w:hAnsi="Century Gothic" w:cs="Arial"/>
          <w:bCs/>
          <w:sz w:val="24"/>
          <w:szCs w:val="18"/>
          <w:lang w:val="es-PE"/>
        </w:rPr>
        <w:t>Ecuación cuadrática: ax</w:t>
      </w:r>
      <w:r w:rsidRPr="00F64A58">
        <w:rPr>
          <w:rFonts w:ascii="Century Gothic" w:hAnsi="Century Gothic" w:cs="Arial"/>
          <w:bCs/>
          <w:sz w:val="24"/>
          <w:szCs w:val="18"/>
          <w:vertAlign w:val="superscript"/>
          <w:lang w:val="es-PE"/>
        </w:rPr>
        <w:t>2</w:t>
      </w:r>
      <w:r w:rsidRPr="00F64A58">
        <w:rPr>
          <w:rFonts w:ascii="Century Gothic" w:hAnsi="Century Gothic" w:cs="Arial"/>
          <w:bCs/>
          <w:sz w:val="24"/>
          <w:szCs w:val="18"/>
          <w:lang w:val="es-PE"/>
        </w:rPr>
        <w:t>+bx+c = 0</w:t>
      </w:r>
    </w:p>
    <w:p w14:paraId="214A3031" w14:textId="77777777" w:rsidR="00F64A58" w:rsidRPr="0003248B" w:rsidRDefault="00F64A58" w:rsidP="00F64A58">
      <w:pPr>
        <w:pStyle w:val="Prrafodelista"/>
        <w:ind w:left="708"/>
        <w:jc w:val="both"/>
        <w:rPr>
          <w:rFonts w:ascii="Century Gothic" w:hAnsi="Century Gothic" w:cs="Arial"/>
          <w:bCs/>
          <w:sz w:val="18"/>
          <w:szCs w:val="18"/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3627998C" wp14:editId="635D65BC">
            <wp:extent cx="1977894" cy="7048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304" cy="71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9C4D" w14:textId="77777777" w:rsidR="00E475F6" w:rsidRPr="00E22F62" w:rsidRDefault="00E475F6" w:rsidP="00E11942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</w:p>
    <w:p w14:paraId="183FB8F7" w14:textId="6661A166" w:rsidR="00E475F6" w:rsidRPr="00F64A58" w:rsidRDefault="00F64A58" w:rsidP="00E4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4251"/>
        <w:jc w:val="both"/>
        <w:rPr>
          <w:rFonts w:ascii="Century Gothic" w:eastAsia="Times New Roman" w:hAnsi="Century Gothic" w:cs="Arial"/>
          <w:bCs/>
          <w:sz w:val="20"/>
          <w:szCs w:val="18"/>
          <w:lang w:eastAsia="en-US"/>
        </w:rPr>
      </w:pPr>
      <w:proofErr w:type="spellStart"/>
      <w:proofErr w:type="gramStart"/>
      <w:r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void</w:t>
      </w:r>
      <w:proofErr w:type="spellEnd"/>
      <w:proofErr w:type="gramEnd"/>
      <w:r w:rsidR="00E475F6"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</w:t>
      </w:r>
      <w:proofErr w:type="spellStart"/>
      <w:r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ecuacionCuadratica</w:t>
      </w:r>
      <w:proofErr w:type="spellEnd"/>
      <w:r w:rsidR="00E475F6"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(</w:t>
      </w:r>
      <w:proofErr w:type="spellStart"/>
      <w:r w:rsidR="00E475F6"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int</w:t>
      </w:r>
      <w:proofErr w:type="spellEnd"/>
      <w:r w:rsidR="00E475F6"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</w:t>
      </w:r>
      <w:r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a</w:t>
      </w:r>
      <w:r w:rsidR="00E475F6"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, </w:t>
      </w:r>
      <w:proofErr w:type="spellStart"/>
      <w:r w:rsidR="00E475F6"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int</w:t>
      </w:r>
      <w:proofErr w:type="spellEnd"/>
      <w:r w:rsidR="00E475F6"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</w:t>
      </w:r>
      <w:r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b, </w:t>
      </w:r>
      <w:proofErr w:type="spellStart"/>
      <w:r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int</w:t>
      </w:r>
      <w:proofErr w:type="spellEnd"/>
      <w:r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c</w:t>
      </w:r>
      <w:r w:rsidR="00E475F6" w:rsidRPr="00F64A58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);</w:t>
      </w:r>
    </w:p>
    <w:p w14:paraId="5FA7AB61" w14:textId="77777777" w:rsidR="00E475F6" w:rsidRPr="00F64A58" w:rsidRDefault="00E475F6" w:rsidP="00E475F6">
      <w:pPr>
        <w:jc w:val="both"/>
        <w:rPr>
          <w:rFonts w:ascii="Consolas" w:eastAsia="Times New Roman" w:hAnsi="Consolas" w:cs="Arial"/>
          <w:bCs/>
          <w:sz w:val="20"/>
          <w:szCs w:val="18"/>
          <w:lang w:eastAsia="en-US"/>
        </w:rPr>
      </w:pPr>
    </w:p>
    <w:p w14:paraId="107F7E78" w14:textId="77777777" w:rsidR="00E11942" w:rsidRDefault="00E11942" w:rsidP="00E11942">
      <w:pPr>
        <w:jc w:val="both"/>
        <w:rPr>
          <w:rFonts w:ascii="Consolas" w:eastAsia="Times New Roman" w:hAnsi="Consolas" w:cs="Arial"/>
          <w:bCs/>
          <w:sz w:val="20"/>
          <w:szCs w:val="18"/>
          <w:lang w:eastAsia="en-US"/>
        </w:rPr>
      </w:pPr>
    </w:p>
    <w:p w14:paraId="6F9FC44D" w14:textId="77777777" w:rsidR="00BD47D8" w:rsidRPr="00F64A58" w:rsidRDefault="00BD47D8" w:rsidP="00E11942">
      <w:pPr>
        <w:jc w:val="both"/>
        <w:rPr>
          <w:rFonts w:ascii="Consolas" w:eastAsia="Times New Roman" w:hAnsi="Consolas" w:cs="Arial"/>
          <w:bCs/>
          <w:sz w:val="20"/>
          <w:szCs w:val="18"/>
          <w:lang w:eastAsia="en-US"/>
        </w:rPr>
      </w:pPr>
      <w:bookmarkStart w:id="0" w:name="_GoBack"/>
      <w:bookmarkEnd w:id="0"/>
    </w:p>
    <w:p w14:paraId="1E0264CE" w14:textId="71D34F47" w:rsidR="00BD47D8" w:rsidRPr="00BD47D8" w:rsidRDefault="00BD47D8" w:rsidP="00BD47D8">
      <w:pPr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3</w:t>
      </w:r>
      <w:r w:rsidRPr="00A13776"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.-</w:t>
      </w:r>
      <w:r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</w:t>
      </w:r>
      <w:r w:rsidRPr="00BD47D8">
        <w:rPr>
          <w:rFonts w:ascii="Century Gothic" w:hAnsi="Century Gothic" w:cs="Arial"/>
          <w:bCs/>
          <w:sz w:val="18"/>
          <w:szCs w:val="18"/>
        </w:rPr>
        <w:t>El nivel de avance de un estudiante dentro de una universidad se determina, según el número de créditos acumulados hasta la fecha (ver tabla).</w:t>
      </w:r>
    </w:p>
    <w:p w14:paraId="5CE1F260" w14:textId="77777777" w:rsidR="00BD47D8" w:rsidRDefault="00BD47D8" w:rsidP="00BD47D8">
      <w:pPr>
        <w:pStyle w:val="Prrafodelista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tbl>
      <w:tblPr>
        <w:tblStyle w:val="GridTable4Accent5"/>
        <w:tblW w:w="0" w:type="auto"/>
        <w:tblInd w:w="2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2024"/>
      </w:tblGrid>
      <w:tr w:rsidR="00BD47D8" w14:paraId="4973ABCF" w14:textId="77777777" w:rsidTr="00BD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27E9" w14:textId="77777777" w:rsidR="00BD47D8" w:rsidRDefault="00BD47D8">
            <w:pPr>
              <w:pStyle w:val="Prrafodelista"/>
              <w:tabs>
                <w:tab w:val="left" w:pos="196"/>
              </w:tabs>
              <w:spacing w:after="0" w:line="240" w:lineRule="auto"/>
              <w:ind w:left="0"/>
              <w:rPr>
                <w:rFonts w:ascii="Century Gothic" w:hAnsi="Century Gothic" w:cs="Arial"/>
                <w:bCs w:val="0"/>
                <w:sz w:val="16"/>
                <w:szCs w:val="18"/>
              </w:rPr>
            </w:pPr>
            <w:r>
              <w:rPr>
                <w:rFonts w:ascii="Century Gothic" w:hAnsi="Century Gothic" w:cs="Arial"/>
                <w:bCs w:val="0"/>
                <w:sz w:val="16"/>
                <w:szCs w:val="18"/>
              </w:rPr>
              <w:tab/>
              <w:t>Créditos acumulados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40A15" w14:textId="77777777" w:rsidR="00BD47D8" w:rsidRDefault="00BD47D8">
            <w:pPr>
              <w:pStyle w:val="Prrafodelista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Cs w:val="0"/>
                <w:sz w:val="16"/>
                <w:szCs w:val="18"/>
              </w:rPr>
            </w:pPr>
            <w:r>
              <w:rPr>
                <w:rFonts w:ascii="Century Gothic" w:hAnsi="Century Gothic" w:cs="Arial"/>
                <w:bCs w:val="0"/>
                <w:sz w:val="16"/>
                <w:szCs w:val="18"/>
              </w:rPr>
              <w:t>Año académico</w:t>
            </w:r>
          </w:p>
        </w:tc>
      </w:tr>
      <w:tr w:rsidR="00BD47D8" w14:paraId="18A05F01" w14:textId="77777777" w:rsidTr="00BD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2F86A" w14:textId="77777777" w:rsidR="00BD47D8" w:rsidRDefault="00BD47D8">
            <w:pPr>
              <w:pStyle w:val="Prrafodelista"/>
              <w:spacing w:after="0" w:line="240" w:lineRule="auto"/>
              <w:ind w:left="0"/>
              <w:jc w:val="center"/>
              <w:rPr>
                <w:rFonts w:ascii="Century Gothic" w:hAnsi="Century Gothic" w:cs="Arial"/>
                <w:bCs w:val="0"/>
                <w:sz w:val="16"/>
                <w:szCs w:val="18"/>
              </w:rPr>
            </w:pPr>
            <w:r>
              <w:rPr>
                <w:rFonts w:ascii="Century Gothic" w:hAnsi="Century Gothic" w:cs="Arial"/>
                <w:bCs w:val="0"/>
                <w:sz w:val="16"/>
                <w:szCs w:val="18"/>
              </w:rPr>
              <w:t>Menos de 32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0102" w14:textId="77777777" w:rsidR="00BD47D8" w:rsidRDefault="00BD47D8">
            <w:pPr>
              <w:pStyle w:val="Prrafodelista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Cs/>
                <w:sz w:val="16"/>
                <w:szCs w:val="18"/>
              </w:rPr>
            </w:pPr>
            <w:r>
              <w:rPr>
                <w:rFonts w:ascii="Century Gothic" w:hAnsi="Century Gothic" w:cs="Arial"/>
                <w:bCs/>
                <w:sz w:val="16"/>
                <w:szCs w:val="18"/>
              </w:rPr>
              <w:t>Primer año</w:t>
            </w:r>
          </w:p>
        </w:tc>
      </w:tr>
      <w:tr w:rsidR="00BD47D8" w14:paraId="2B23327C" w14:textId="77777777" w:rsidTr="00BD47D8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6275" w14:textId="77777777" w:rsidR="00BD47D8" w:rsidRDefault="00BD47D8">
            <w:pPr>
              <w:pStyle w:val="Prrafodelista"/>
              <w:spacing w:after="0" w:line="240" w:lineRule="auto"/>
              <w:ind w:left="0"/>
              <w:jc w:val="center"/>
              <w:rPr>
                <w:rFonts w:ascii="Century Gothic" w:hAnsi="Century Gothic" w:cs="Arial"/>
                <w:bCs w:val="0"/>
                <w:sz w:val="16"/>
                <w:szCs w:val="18"/>
              </w:rPr>
            </w:pPr>
            <w:r>
              <w:rPr>
                <w:rFonts w:ascii="Century Gothic" w:hAnsi="Century Gothic" w:cs="Arial"/>
                <w:bCs w:val="0"/>
                <w:sz w:val="16"/>
                <w:szCs w:val="18"/>
              </w:rPr>
              <w:t>De 32 a 63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0C13" w14:textId="77777777" w:rsidR="00BD47D8" w:rsidRDefault="00BD47D8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Cs/>
                <w:sz w:val="16"/>
                <w:szCs w:val="18"/>
              </w:rPr>
            </w:pPr>
            <w:r>
              <w:rPr>
                <w:rFonts w:ascii="Century Gothic" w:hAnsi="Century Gothic" w:cs="Arial"/>
                <w:bCs/>
                <w:sz w:val="16"/>
                <w:szCs w:val="18"/>
              </w:rPr>
              <w:t>Segundo año</w:t>
            </w:r>
          </w:p>
        </w:tc>
      </w:tr>
      <w:tr w:rsidR="00BD47D8" w14:paraId="452C6608" w14:textId="77777777" w:rsidTr="00BD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8303" w14:textId="77777777" w:rsidR="00BD47D8" w:rsidRDefault="00BD47D8">
            <w:pPr>
              <w:pStyle w:val="Prrafodelista"/>
              <w:spacing w:after="0" w:line="240" w:lineRule="auto"/>
              <w:ind w:left="0"/>
              <w:jc w:val="center"/>
              <w:rPr>
                <w:rFonts w:ascii="Century Gothic" w:hAnsi="Century Gothic" w:cs="Arial"/>
                <w:bCs w:val="0"/>
                <w:sz w:val="16"/>
                <w:szCs w:val="18"/>
              </w:rPr>
            </w:pPr>
            <w:r>
              <w:rPr>
                <w:rFonts w:ascii="Century Gothic" w:hAnsi="Century Gothic" w:cs="Arial"/>
                <w:bCs w:val="0"/>
                <w:sz w:val="16"/>
                <w:szCs w:val="18"/>
              </w:rPr>
              <w:t>De 64 a 95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B3E6" w14:textId="77777777" w:rsidR="00BD47D8" w:rsidRDefault="00BD47D8">
            <w:pPr>
              <w:pStyle w:val="Prrafodelista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Cs/>
                <w:sz w:val="16"/>
                <w:szCs w:val="18"/>
              </w:rPr>
            </w:pPr>
            <w:r>
              <w:rPr>
                <w:rFonts w:ascii="Century Gothic" w:hAnsi="Century Gothic" w:cs="Arial"/>
                <w:bCs/>
                <w:sz w:val="16"/>
                <w:szCs w:val="18"/>
              </w:rPr>
              <w:t>Tercer año</w:t>
            </w:r>
          </w:p>
        </w:tc>
      </w:tr>
      <w:tr w:rsidR="00BD47D8" w14:paraId="79694D7B" w14:textId="77777777" w:rsidTr="00BD47D8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2336" w14:textId="77777777" w:rsidR="00BD47D8" w:rsidRDefault="00BD47D8">
            <w:pPr>
              <w:pStyle w:val="Prrafodelista"/>
              <w:spacing w:after="0" w:line="240" w:lineRule="auto"/>
              <w:ind w:left="0"/>
              <w:jc w:val="center"/>
              <w:rPr>
                <w:rFonts w:ascii="Century Gothic" w:hAnsi="Century Gothic" w:cs="Arial"/>
                <w:bCs w:val="0"/>
                <w:sz w:val="16"/>
                <w:szCs w:val="18"/>
              </w:rPr>
            </w:pPr>
            <w:r>
              <w:rPr>
                <w:rFonts w:ascii="Century Gothic" w:hAnsi="Century Gothic" w:cs="Arial"/>
                <w:bCs w:val="0"/>
                <w:sz w:val="16"/>
                <w:szCs w:val="18"/>
              </w:rPr>
              <w:t>De 96 a 127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B472" w14:textId="77777777" w:rsidR="00BD47D8" w:rsidRDefault="00BD47D8">
            <w:pPr>
              <w:pStyle w:val="Prrafodelista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Cs/>
                <w:sz w:val="16"/>
                <w:szCs w:val="18"/>
              </w:rPr>
            </w:pPr>
            <w:r>
              <w:rPr>
                <w:rFonts w:ascii="Century Gothic" w:hAnsi="Century Gothic" w:cs="Arial"/>
                <w:bCs/>
                <w:sz w:val="16"/>
                <w:szCs w:val="18"/>
              </w:rPr>
              <w:t>Cuarto año</w:t>
            </w:r>
          </w:p>
        </w:tc>
      </w:tr>
      <w:tr w:rsidR="00BD47D8" w14:paraId="2AE86421" w14:textId="77777777" w:rsidTr="00BD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603E" w14:textId="77777777" w:rsidR="00BD47D8" w:rsidRDefault="00BD47D8">
            <w:pPr>
              <w:pStyle w:val="Prrafodelista"/>
              <w:spacing w:after="0" w:line="240" w:lineRule="auto"/>
              <w:ind w:left="0"/>
              <w:jc w:val="center"/>
              <w:rPr>
                <w:rFonts w:ascii="Century Gothic" w:hAnsi="Century Gothic" w:cs="Arial"/>
                <w:sz w:val="16"/>
                <w:szCs w:val="18"/>
              </w:rPr>
            </w:pPr>
            <w:r>
              <w:rPr>
                <w:rFonts w:ascii="Century Gothic" w:hAnsi="Century Gothic" w:cs="Arial"/>
                <w:sz w:val="16"/>
                <w:szCs w:val="18"/>
              </w:rPr>
              <w:t>De 128 a más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0E68" w14:textId="77777777" w:rsidR="00BD47D8" w:rsidRDefault="00BD47D8">
            <w:pPr>
              <w:pStyle w:val="Prrafodelista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Cs/>
                <w:sz w:val="16"/>
                <w:szCs w:val="18"/>
              </w:rPr>
            </w:pPr>
            <w:r>
              <w:rPr>
                <w:rFonts w:ascii="Century Gothic" w:hAnsi="Century Gothic" w:cs="Arial"/>
                <w:bCs/>
                <w:sz w:val="16"/>
                <w:szCs w:val="18"/>
              </w:rPr>
              <w:t>Quinto año</w:t>
            </w:r>
          </w:p>
        </w:tc>
      </w:tr>
    </w:tbl>
    <w:p w14:paraId="3056103E" w14:textId="77777777" w:rsidR="00BD47D8" w:rsidRDefault="00BD47D8" w:rsidP="00BD47D8">
      <w:pPr>
        <w:pStyle w:val="Prrafodelista"/>
        <w:ind w:left="425"/>
        <w:jc w:val="both"/>
        <w:rPr>
          <w:rFonts w:ascii="Consolas" w:hAnsi="Consolas" w:cs="Arial"/>
          <w:bCs/>
          <w:sz w:val="18"/>
          <w:szCs w:val="18"/>
        </w:rPr>
      </w:pPr>
    </w:p>
    <w:p w14:paraId="70B9F496" w14:textId="252DF999" w:rsidR="00BD47D8" w:rsidRDefault="00BD47D8" w:rsidP="00BD47D8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Usando esta información, crear un procedimiento que se envíe como parámetro de entrada el número de créditos que ha acumulado un estudiante y determine en qué año académico se encuentra. Cantidad máxima de créditos es 160.</w:t>
      </w:r>
    </w:p>
    <w:p w14:paraId="6FCD1A40" w14:textId="77777777" w:rsidR="00BD47D8" w:rsidRDefault="00BD47D8" w:rsidP="00BD47D8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</w:rPr>
      </w:pPr>
    </w:p>
    <w:p w14:paraId="28E90512" w14:textId="77777777" w:rsidR="00BD47D8" w:rsidRDefault="00BD47D8" w:rsidP="00BD47D8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 xml:space="preserve">Ejemplo: </w:t>
      </w:r>
    </w:p>
    <w:p w14:paraId="0E7450A5" w14:textId="77777777" w:rsidR="00BD47D8" w:rsidRDefault="00BD47D8" w:rsidP="00BD47D8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Ingrese la cantidad de créditos acumulados: 76</w:t>
      </w:r>
    </w:p>
    <w:p w14:paraId="1F4679E6" w14:textId="77777777" w:rsidR="00BD47D8" w:rsidRDefault="00BD47D8" w:rsidP="00BD47D8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El estudiante se encuentra en el TERCER AÑO</w:t>
      </w:r>
    </w:p>
    <w:p w14:paraId="5F3AC405" w14:textId="77777777" w:rsidR="00BD47D8" w:rsidRDefault="00BD47D8" w:rsidP="00BD47D8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</w:rPr>
      </w:pPr>
    </w:p>
    <w:p w14:paraId="2A7507E1" w14:textId="597EACFD" w:rsidR="00BD47D8" w:rsidRDefault="00BD47D8" w:rsidP="00BD47D8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Procedimiento:</w:t>
      </w:r>
    </w:p>
    <w:p w14:paraId="1C5D171A" w14:textId="304045E8" w:rsidR="00BD47D8" w:rsidRPr="007F6995" w:rsidRDefault="00BD47D8" w:rsidP="00BD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4251"/>
        <w:jc w:val="both"/>
        <w:rPr>
          <w:rFonts w:ascii="Century Gothic" w:eastAsia="Times New Roman" w:hAnsi="Century Gothic" w:cs="Arial"/>
          <w:bCs/>
          <w:sz w:val="20"/>
          <w:szCs w:val="18"/>
          <w:lang w:eastAsia="en-US"/>
        </w:rPr>
      </w:pPr>
      <w:proofErr w:type="spellStart"/>
      <w:proofErr w:type="gramStart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void</w:t>
      </w:r>
      <w:proofErr w:type="spellEnd"/>
      <w:proofErr w:type="gramEnd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</w:t>
      </w:r>
      <w:proofErr w:type="spellStart"/>
      <w:r w:rsidR="00D45EA6"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AAcademico</w:t>
      </w:r>
      <w:proofErr w:type="spellEnd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(</w:t>
      </w:r>
      <w:proofErr w:type="spellStart"/>
      <w:r w:rsidR="00D45EA6"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int</w:t>
      </w:r>
      <w:proofErr w:type="spellEnd"/>
      <w:r w:rsidR="00D45EA6"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</w:t>
      </w:r>
      <w:proofErr w:type="spellStart"/>
      <w:r w:rsidR="00D45EA6"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ncredito</w:t>
      </w:r>
      <w:proofErr w:type="spellEnd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);</w:t>
      </w:r>
    </w:p>
    <w:p w14:paraId="66BC1BAD" w14:textId="77777777" w:rsidR="00BD47D8" w:rsidRPr="007F6995" w:rsidRDefault="00BD47D8" w:rsidP="00BD47D8">
      <w:pPr>
        <w:pStyle w:val="Prrafodelista"/>
        <w:ind w:left="425"/>
        <w:jc w:val="both"/>
        <w:rPr>
          <w:rFonts w:ascii="Century Gothic" w:hAnsi="Century Gothic" w:cs="Arial"/>
          <w:bCs/>
          <w:sz w:val="18"/>
          <w:szCs w:val="18"/>
          <w:lang w:val="es-PE"/>
        </w:rPr>
      </w:pPr>
    </w:p>
    <w:p w14:paraId="2CE569ED" w14:textId="0A05BC01" w:rsidR="007F6995" w:rsidRDefault="007F6995" w:rsidP="007F6995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  <w:r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4</w:t>
      </w:r>
      <w:r w:rsidRPr="00D33EDD"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.-</w:t>
      </w:r>
      <w:r w:rsidRPr="00D33EDD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Diseñe un </w:t>
      </w:r>
      <w:r w:rsidR="00B1320B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procedimiento</w:t>
      </w:r>
      <w:r w:rsidRPr="00D33EDD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que muestre el menor de N números ingresados</w:t>
      </w:r>
      <w:r w:rsidR="00B1320B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.</w:t>
      </w:r>
    </w:p>
    <w:p w14:paraId="1EFCB771" w14:textId="77777777" w:rsidR="00B1320B" w:rsidRDefault="00B1320B" w:rsidP="007F6995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</w:p>
    <w:p w14:paraId="141A3275" w14:textId="622A02CE" w:rsidR="00B1320B" w:rsidRPr="007F6995" w:rsidRDefault="00B1320B" w:rsidP="00B1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4251"/>
        <w:jc w:val="both"/>
        <w:rPr>
          <w:rFonts w:ascii="Century Gothic" w:eastAsia="Times New Roman" w:hAnsi="Century Gothic" w:cs="Arial"/>
          <w:bCs/>
          <w:sz w:val="20"/>
          <w:szCs w:val="18"/>
          <w:lang w:eastAsia="en-US"/>
        </w:rPr>
      </w:pPr>
      <w:proofErr w:type="spellStart"/>
      <w:proofErr w:type="gramStart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void</w:t>
      </w:r>
      <w:proofErr w:type="spellEnd"/>
      <w:proofErr w:type="gramEnd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determinaMenor</w:t>
      </w:r>
      <w:proofErr w:type="spellEnd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(</w:t>
      </w:r>
      <w:proofErr w:type="spellStart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int</w:t>
      </w:r>
      <w:proofErr w:type="spellEnd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n);</w:t>
      </w:r>
    </w:p>
    <w:p w14:paraId="60162CE3" w14:textId="77777777" w:rsidR="00B1320B" w:rsidRDefault="00B1320B" w:rsidP="007F6995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</w:p>
    <w:p w14:paraId="73898914" w14:textId="3CB05863" w:rsidR="00B1320B" w:rsidRDefault="00B1320B" w:rsidP="00B1320B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  <w:r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5</w:t>
      </w:r>
      <w:r w:rsidRPr="00D33EDD"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.-</w:t>
      </w:r>
      <w:r w:rsidRPr="00D33EDD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Diseñe un programa que muestre </w:t>
      </w:r>
      <w:r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la cantidad de pares </w:t>
      </w:r>
      <w:r w:rsidRPr="00D33EDD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de N números ingresados, utilizar un procedimiento </w:t>
      </w:r>
    </w:p>
    <w:p w14:paraId="7E5CC19E" w14:textId="77777777" w:rsidR="00B1320B" w:rsidRDefault="00B1320B" w:rsidP="00B1320B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</w:p>
    <w:p w14:paraId="477CC641" w14:textId="32B11BBB" w:rsidR="00B1320B" w:rsidRPr="007F6995" w:rsidRDefault="00B1320B" w:rsidP="00B1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4251"/>
        <w:jc w:val="both"/>
        <w:rPr>
          <w:rFonts w:ascii="Century Gothic" w:eastAsia="Times New Roman" w:hAnsi="Century Gothic" w:cs="Arial"/>
          <w:bCs/>
          <w:sz w:val="20"/>
          <w:szCs w:val="18"/>
          <w:lang w:eastAsia="en-US"/>
        </w:rPr>
      </w:pPr>
      <w:proofErr w:type="spellStart"/>
      <w:proofErr w:type="gramStart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void</w:t>
      </w:r>
      <w:proofErr w:type="spellEnd"/>
      <w:proofErr w:type="gramEnd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cantidadPares</w:t>
      </w:r>
      <w:proofErr w:type="spellEnd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(</w:t>
      </w:r>
      <w:proofErr w:type="spellStart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int</w:t>
      </w:r>
      <w:proofErr w:type="spellEnd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n);</w:t>
      </w:r>
    </w:p>
    <w:p w14:paraId="32BC0E9E" w14:textId="77777777" w:rsidR="00B1320B" w:rsidRPr="00D33EDD" w:rsidRDefault="00B1320B" w:rsidP="007F6995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</w:p>
    <w:p w14:paraId="4E907EC5" w14:textId="36DE0ED2" w:rsidR="00B1320B" w:rsidRDefault="00B1320B" w:rsidP="00B1320B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  <w:r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5</w:t>
      </w:r>
      <w:r w:rsidRPr="00D33EDD"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.-</w:t>
      </w:r>
      <w:r w:rsidRPr="00D33EDD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Diseñe un programa que muestre </w:t>
      </w:r>
      <w:r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el promedio </w:t>
      </w:r>
      <w:r w:rsidRPr="00D33EDD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de N números ingresados, utilizar un procedimiento </w:t>
      </w:r>
    </w:p>
    <w:p w14:paraId="185C33DF" w14:textId="77777777" w:rsidR="00B1320B" w:rsidRDefault="00B1320B" w:rsidP="00B1320B">
      <w:pPr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</w:p>
    <w:p w14:paraId="243E9F7F" w14:textId="04E40D37" w:rsidR="00B1320B" w:rsidRPr="007F6995" w:rsidRDefault="00B1320B" w:rsidP="00B13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4251"/>
        <w:jc w:val="both"/>
        <w:rPr>
          <w:rFonts w:ascii="Century Gothic" w:eastAsia="Times New Roman" w:hAnsi="Century Gothic" w:cs="Arial"/>
          <w:bCs/>
          <w:sz w:val="20"/>
          <w:szCs w:val="18"/>
          <w:lang w:eastAsia="en-US"/>
        </w:rPr>
      </w:pPr>
      <w:proofErr w:type="spellStart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void</w:t>
      </w:r>
      <w:proofErr w:type="spellEnd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determinaPromedio</w:t>
      </w:r>
      <w:proofErr w:type="spellEnd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(</w:t>
      </w:r>
      <w:proofErr w:type="spellStart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>int</w:t>
      </w:r>
      <w:proofErr w:type="spellEnd"/>
      <w:r w:rsidRPr="007F6995">
        <w:rPr>
          <w:rFonts w:ascii="Century Gothic" w:eastAsia="Times New Roman" w:hAnsi="Century Gothic" w:cs="Arial"/>
          <w:bCs/>
          <w:sz w:val="20"/>
          <w:szCs w:val="18"/>
          <w:lang w:eastAsia="en-US"/>
        </w:rPr>
        <w:t xml:space="preserve"> n);</w:t>
      </w:r>
    </w:p>
    <w:p w14:paraId="7A509920" w14:textId="77777777" w:rsidR="00736694" w:rsidRPr="007F6995" w:rsidRDefault="00736694" w:rsidP="00641057">
      <w:pPr>
        <w:rPr>
          <w:rFonts w:ascii="Century Gothic" w:hAnsi="Century Gothic" w:cs="Arial"/>
          <w:b/>
          <w:sz w:val="20"/>
          <w:szCs w:val="18"/>
          <w:lang w:val="es-ES"/>
        </w:rPr>
      </w:pPr>
    </w:p>
    <w:p w14:paraId="524FF9F7" w14:textId="77777777" w:rsidR="00F91EF7" w:rsidRDefault="00F91EF7" w:rsidP="00641057">
      <w:pPr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>Referencias bibliográficas consultadas y/o enlaces recomendados</w:t>
      </w:r>
    </w:p>
    <w:p w14:paraId="61355F15" w14:textId="77777777" w:rsidR="00F91EF7" w:rsidRDefault="00F91EF7" w:rsidP="0064105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n-US"/>
        </w:rPr>
      </w:pPr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JOYANES, L. (2008). Fundamentos de Programación. Algoritmos, estructura de datos y objetos, 4ª Edición. </w:t>
      </w:r>
      <w:r>
        <w:rPr>
          <w:rFonts w:ascii="Century Gothic" w:hAnsi="Century Gothic" w:cs="Arial"/>
          <w:color w:val="000000" w:themeColor="text1"/>
          <w:sz w:val="18"/>
          <w:szCs w:val="16"/>
          <w:lang w:val="en-US"/>
        </w:rPr>
        <w:t>Madrid: McGraw-Hill.</w:t>
      </w:r>
    </w:p>
    <w:p w14:paraId="6D846EFF" w14:textId="7453F3DA" w:rsidR="00E9785C" w:rsidRPr="003E5B78" w:rsidRDefault="00F91EF7" w:rsidP="000414D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s-PE"/>
        </w:rPr>
      </w:pPr>
      <w:proofErr w:type="spellStart"/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Beekman</w:t>
      </w:r>
      <w:proofErr w:type="spellEnd"/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, G., Pacheco, R. y </w:t>
      </w:r>
      <w:proofErr w:type="spellStart"/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Tábora</w:t>
      </w:r>
      <w:proofErr w:type="spellEnd"/>
      <w:r w:rsidRPr="003E5B78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, A. (2008). Introducción a la computación. México: Pearson Educación.</w:t>
      </w:r>
    </w:p>
    <w:sectPr w:rsidR="00E9785C" w:rsidRPr="003E5B78" w:rsidSect="007F5138">
      <w:headerReference w:type="default" r:id="rId10"/>
      <w:pgSz w:w="11900" w:h="16840"/>
      <w:pgMar w:top="1474" w:right="1128" w:bottom="1474" w:left="1134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99F8D" w14:textId="77777777" w:rsidR="00B94DE2" w:rsidRDefault="00B94DE2" w:rsidP="003E4CFB">
      <w:r>
        <w:separator/>
      </w:r>
    </w:p>
  </w:endnote>
  <w:endnote w:type="continuationSeparator" w:id="0">
    <w:p w14:paraId="74EE670E" w14:textId="77777777" w:rsidR="00B94DE2" w:rsidRDefault="00B94DE2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D4728" w14:textId="77777777" w:rsidR="00B94DE2" w:rsidRDefault="00B94DE2" w:rsidP="003E4CFB">
      <w:r>
        <w:separator/>
      </w:r>
    </w:p>
  </w:footnote>
  <w:footnote w:type="continuationSeparator" w:id="0">
    <w:p w14:paraId="59301CB8" w14:textId="77777777" w:rsidR="00B94DE2" w:rsidRDefault="00B94DE2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46226" w14:textId="1EFDCDED" w:rsidR="002B4854" w:rsidRDefault="002B48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1BF6A" wp14:editId="320EFB19">
          <wp:simplePos x="0" y="0"/>
          <wp:positionH relativeFrom="column">
            <wp:posOffset>0</wp:posOffset>
          </wp:positionH>
          <wp:positionV relativeFrom="paragraph">
            <wp:posOffset>-212141</wp:posOffset>
          </wp:positionV>
          <wp:extent cx="1576552" cy="467529"/>
          <wp:effectExtent l="0" t="0" r="508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F7321"/>
    <w:multiLevelType w:val="multilevel"/>
    <w:tmpl w:val="E486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154B4"/>
    <w:multiLevelType w:val="multilevel"/>
    <w:tmpl w:val="B07E88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>
    <w:nsid w:val="442F72A1"/>
    <w:multiLevelType w:val="hybridMultilevel"/>
    <w:tmpl w:val="B5D8B8B8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82740E"/>
    <w:multiLevelType w:val="hybridMultilevel"/>
    <w:tmpl w:val="21AE98BE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4CB547D"/>
    <w:multiLevelType w:val="multilevel"/>
    <w:tmpl w:val="E4869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FB"/>
    <w:rsid w:val="00005C65"/>
    <w:rsid w:val="00016D27"/>
    <w:rsid w:val="00040304"/>
    <w:rsid w:val="000414D7"/>
    <w:rsid w:val="00055DEB"/>
    <w:rsid w:val="00063629"/>
    <w:rsid w:val="00094293"/>
    <w:rsid w:val="000A58B5"/>
    <w:rsid w:val="000B23A2"/>
    <w:rsid w:val="000C09AB"/>
    <w:rsid w:val="000F153E"/>
    <w:rsid w:val="001115EE"/>
    <w:rsid w:val="00112730"/>
    <w:rsid w:val="00154B00"/>
    <w:rsid w:val="00163664"/>
    <w:rsid w:val="00165A76"/>
    <w:rsid w:val="001973D7"/>
    <w:rsid w:val="001D36AA"/>
    <w:rsid w:val="001E1541"/>
    <w:rsid w:val="001E58B0"/>
    <w:rsid w:val="00216015"/>
    <w:rsid w:val="00231BF7"/>
    <w:rsid w:val="00236D1E"/>
    <w:rsid w:val="00265BE5"/>
    <w:rsid w:val="0027356C"/>
    <w:rsid w:val="00275DDA"/>
    <w:rsid w:val="0029490D"/>
    <w:rsid w:val="00297E2C"/>
    <w:rsid w:val="002B4854"/>
    <w:rsid w:val="002D31C5"/>
    <w:rsid w:val="00305DE7"/>
    <w:rsid w:val="00316D94"/>
    <w:rsid w:val="0033609B"/>
    <w:rsid w:val="00362B90"/>
    <w:rsid w:val="003659EC"/>
    <w:rsid w:val="00370EB9"/>
    <w:rsid w:val="00371D6F"/>
    <w:rsid w:val="003737A8"/>
    <w:rsid w:val="00386E3C"/>
    <w:rsid w:val="00391AE4"/>
    <w:rsid w:val="003962F2"/>
    <w:rsid w:val="003A6E15"/>
    <w:rsid w:val="003E1FEC"/>
    <w:rsid w:val="003E4CFB"/>
    <w:rsid w:val="003E4E0E"/>
    <w:rsid w:val="003E5B78"/>
    <w:rsid w:val="003F2EF4"/>
    <w:rsid w:val="003F7B54"/>
    <w:rsid w:val="0043568B"/>
    <w:rsid w:val="00437910"/>
    <w:rsid w:val="00451294"/>
    <w:rsid w:val="00452307"/>
    <w:rsid w:val="00456388"/>
    <w:rsid w:val="004669FF"/>
    <w:rsid w:val="00466CF9"/>
    <w:rsid w:val="00473B6E"/>
    <w:rsid w:val="00477C42"/>
    <w:rsid w:val="00483A67"/>
    <w:rsid w:val="00486B82"/>
    <w:rsid w:val="004A1726"/>
    <w:rsid w:val="004D7D4A"/>
    <w:rsid w:val="004E70C5"/>
    <w:rsid w:val="00514289"/>
    <w:rsid w:val="00514344"/>
    <w:rsid w:val="005143D8"/>
    <w:rsid w:val="005275E3"/>
    <w:rsid w:val="005351A5"/>
    <w:rsid w:val="005378DB"/>
    <w:rsid w:val="00543973"/>
    <w:rsid w:val="0054601B"/>
    <w:rsid w:val="005B4E31"/>
    <w:rsid w:val="005B59D9"/>
    <w:rsid w:val="005C0CE8"/>
    <w:rsid w:val="005D0FBF"/>
    <w:rsid w:val="005F5F69"/>
    <w:rsid w:val="0060145F"/>
    <w:rsid w:val="00607236"/>
    <w:rsid w:val="006073D7"/>
    <w:rsid w:val="00607C6C"/>
    <w:rsid w:val="00641057"/>
    <w:rsid w:val="00654E5C"/>
    <w:rsid w:val="00676BA8"/>
    <w:rsid w:val="006842F7"/>
    <w:rsid w:val="00691FD4"/>
    <w:rsid w:val="006A7D24"/>
    <w:rsid w:val="006C0BB7"/>
    <w:rsid w:val="006C5E5E"/>
    <w:rsid w:val="006D159B"/>
    <w:rsid w:val="006F51FD"/>
    <w:rsid w:val="00706735"/>
    <w:rsid w:val="007173F4"/>
    <w:rsid w:val="00736694"/>
    <w:rsid w:val="007453EF"/>
    <w:rsid w:val="00751A32"/>
    <w:rsid w:val="0075486A"/>
    <w:rsid w:val="0076235E"/>
    <w:rsid w:val="007676F1"/>
    <w:rsid w:val="00767F8D"/>
    <w:rsid w:val="0078111E"/>
    <w:rsid w:val="007A1A2E"/>
    <w:rsid w:val="007C078D"/>
    <w:rsid w:val="007C4EAE"/>
    <w:rsid w:val="007C6E10"/>
    <w:rsid w:val="007D3A31"/>
    <w:rsid w:val="007E19C5"/>
    <w:rsid w:val="007F5138"/>
    <w:rsid w:val="007F6995"/>
    <w:rsid w:val="0080305E"/>
    <w:rsid w:val="008830DE"/>
    <w:rsid w:val="0089418F"/>
    <w:rsid w:val="00894E96"/>
    <w:rsid w:val="008A609F"/>
    <w:rsid w:val="008B10DF"/>
    <w:rsid w:val="008B190E"/>
    <w:rsid w:val="008B5CE2"/>
    <w:rsid w:val="008B7535"/>
    <w:rsid w:val="008D479F"/>
    <w:rsid w:val="0090383F"/>
    <w:rsid w:val="009205B7"/>
    <w:rsid w:val="00924956"/>
    <w:rsid w:val="00935BD5"/>
    <w:rsid w:val="00973711"/>
    <w:rsid w:val="009C00B9"/>
    <w:rsid w:val="009D634A"/>
    <w:rsid w:val="009D7385"/>
    <w:rsid w:val="009F1A06"/>
    <w:rsid w:val="00A05C72"/>
    <w:rsid w:val="00A13BA7"/>
    <w:rsid w:val="00A57384"/>
    <w:rsid w:val="00A8752F"/>
    <w:rsid w:val="00AA14A6"/>
    <w:rsid w:val="00AA6A4D"/>
    <w:rsid w:val="00AB22CE"/>
    <w:rsid w:val="00AD35BD"/>
    <w:rsid w:val="00AD3F0F"/>
    <w:rsid w:val="00AF642D"/>
    <w:rsid w:val="00B04A39"/>
    <w:rsid w:val="00B1320B"/>
    <w:rsid w:val="00B153E1"/>
    <w:rsid w:val="00B164D1"/>
    <w:rsid w:val="00B2770C"/>
    <w:rsid w:val="00B44FDD"/>
    <w:rsid w:val="00B83D4D"/>
    <w:rsid w:val="00B84698"/>
    <w:rsid w:val="00B94DE2"/>
    <w:rsid w:val="00BC3745"/>
    <w:rsid w:val="00BD1D5D"/>
    <w:rsid w:val="00BD47D8"/>
    <w:rsid w:val="00BF09E3"/>
    <w:rsid w:val="00BF0A24"/>
    <w:rsid w:val="00C0563D"/>
    <w:rsid w:val="00C33D80"/>
    <w:rsid w:val="00C525D2"/>
    <w:rsid w:val="00C638E7"/>
    <w:rsid w:val="00C64D4B"/>
    <w:rsid w:val="00C6721A"/>
    <w:rsid w:val="00C735B9"/>
    <w:rsid w:val="00C7565B"/>
    <w:rsid w:val="00CA6BEA"/>
    <w:rsid w:val="00CE3BC1"/>
    <w:rsid w:val="00CE6CC7"/>
    <w:rsid w:val="00D00C38"/>
    <w:rsid w:val="00D11120"/>
    <w:rsid w:val="00D12DCD"/>
    <w:rsid w:val="00D1790F"/>
    <w:rsid w:val="00D2126F"/>
    <w:rsid w:val="00D45EA6"/>
    <w:rsid w:val="00D53E63"/>
    <w:rsid w:val="00DB5138"/>
    <w:rsid w:val="00DC07F7"/>
    <w:rsid w:val="00DC1599"/>
    <w:rsid w:val="00DC70F9"/>
    <w:rsid w:val="00DD01D8"/>
    <w:rsid w:val="00DD1E32"/>
    <w:rsid w:val="00E0460B"/>
    <w:rsid w:val="00E11942"/>
    <w:rsid w:val="00E1649C"/>
    <w:rsid w:val="00E205BC"/>
    <w:rsid w:val="00E209C3"/>
    <w:rsid w:val="00E475F6"/>
    <w:rsid w:val="00E57D60"/>
    <w:rsid w:val="00E70FDF"/>
    <w:rsid w:val="00E9785C"/>
    <w:rsid w:val="00EA3C9F"/>
    <w:rsid w:val="00EB69E5"/>
    <w:rsid w:val="00EC0674"/>
    <w:rsid w:val="00EC367D"/>
    <w:rsid w:val="00EC39F8"/>
    <w:rsid w:val="00EC6614"/>
    <w:rsid w:val="00ED6BDF"/>
    <w:rsid w:val="00EF3F6A"/>
    <w:rsid w:val="00F0157F"/>
    <w:rsid w:val="00F01A94"/>
    <w:rsid w:val="00F0226B"/>
    <w:rsid w:val="00F360C5"/>
    <w:rsid w:val="00F64A58"/>
    <w:rsid w:val="00F65ACB"/>
    <w:rsid w:val="00F67FAB"/>
    <w:rsid w:val="00F91EF7"/>
    <w:rsid w:val="00FA5327"/>
    <w:rsid w:val="00FB1B7E"/>
    <w:rsid w:val="00FE71FC"/>
    <w:rsid w:val="00FE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34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9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910"/>
    <w:rPr>
      <w:rFonts w:ascii="Tahoma" w:eastAsiaTheme="minorEastAsia" w:hAnsi="Tahoma" w:cs="Tahoma"/>
      <w:sz w:val="16"/>
      <w:szCs w:val="16"/>
      <w:lang w:val="es-PE" w:eastAsia="es-PE"/>
    </w:rPr>
  </w:style>
  <w:style w:type="table" w:customStyle="1" w:styleId="GridTable4Accent5">
    <w:name w:val="Grid Table 4 Accent 5"/>
    <w:basedOn w:val="Tablanormal"/>
    <w:uiPriority w:val="49"/>
    <w:rsid w:val="00BD47D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9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910"/>
    <w:rPr>
      <w:rFonts w:ascii="Tahoma" w:eastAsiaTheme="minorEastAsia" w:hAnsi="Tahoma" w:cs="Tahoma"/>
      <w:sz w:val="16"/>
      <w:szCs w:val="16"/>
      <w:lang w:val="es-PE" w:eastAsia="es-PE"/>
    </w:rPr>
  </w:style>
  <w:style w:type="table" w:customStyle="1" w:styleId="GridTable4Accent5">
    <w:name w:val="Grid Table 4 Accent 5"/>
    <w:basedOn w:val="Tablanormal"/>
    <w:uiPriority w:val="49"/>
    <w:rsid w:val="00BD47D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8B8414-904D-4603-B21E-29E5A454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katia</cp:lastModifiedBy>
  <cp:revision>284</cp:revision>
  <cp:lastPrinted>2016-07-26T17:04:00Z</cp:lastPrinted>
  <dcterms:created xsi:type="dcterms:W3CDTF">2016-07-26T18:05:00Z</dcterms:created>
  <dcterms:modified xsi:type="dcterms:W3CDTF">2019-03-01T05:04:00Z</dcterms:modified>
</cp:coreProperties>
</file>